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6F" w:rsidRPr="001247C0" w:rsidRDefault="002E7D84" w:rsidP="002B3A6F">
      <w:pPr>
        <w:spacing w:before="0" w:after="0" w:line="240" w:lineRule="auto"/>
        <w:jc w:val="left"/>
        <w:rPr>
          <w:rFonts w:ascii="Times New Roman" w:eastAsia="Times New Roman" w:hAnsi="Times New Roman"/>
          <w:szCs w:val="26"/>
          <w:lang w:val="en-GB" w:bidi="en-US"/>
        </w:rPr>
      </w:pPr>
      <w:r w:rsidRPr="001247C0">
        <w:rPr>
          <w:rFonts w:ascii="Times New Roman" w:eastAsia="Times New Roman" w:hAnsi="Times New Roman"/>
          <w:b/>
          <w:bCs/>
          <w:noProof/>
          <w:szCs w:val="26"/>
        </w:rPr>
        <w:drawing>
          <wp:anchor distT="0" distB="0" distL="114300" distR="114300" simplePos="0" relativeHeight="251682304" behindDoc="1" locked="0" layoutInCell="1" allowOverlap="1" wp14:anchorId="23352CF0" wp14:editId="4A09B14E">
            <wp:simplePos x="0" y="0"/>
            <wp:positionH relativeFrom="column">
              <wp:posOffset>4445</wp:posOffset>
            </wp:positionH>
            <wp:positionV relativeFrom="paragraph">
              <wp:posOffset>-256540</wp:posOffset>
            </wp:positionV>
            <wp:extent cx="874395" cy="908050"/>
            <wp:effectExtent l="0" t="0" r="0" b="6350"/>
            <wp:wrapNone/>
            <wp:docPr id="60" name="Picture 3" descr="GlobalEnvironment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EnvironmentFacil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39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7C0">
        <w:rPr>
          <w:rFonts w:ascii="Times New Roman" w:eastAsia="Times New Roman" w:hAnsi="Times New Roman"/>
          <w:noProof/>
          <w:szCs w:val="26"/>
        </w:rPr>
        <w:drawing>
          <wp:anchor distT="0" distB="0" distL="114300" distR="114300" simplePos="0" relativeHeight="251683328" behindDoc="0" locked="0" layoutInCell="1" allowOverlap="1" wp14:anchorId="70E3C710" wp14:editId="6D58A6D2">
            <wp:simplePos x="0" y="0"/>
            <wp:positionH relativeFrom="column">
              <wp:posOffset>2504440</wp:posOffset>
            </wp:positionH>
            <wp:positionV relativeFrom="paragraph">
              <wp:posOffset>-256540</wp:posOffset>
            </wp:positionV>
            <wp:extent cx="653415" cy="641350"/>
            <wp:effectExtent l="0" t="0" r="6985" b="0"/>
            <wp:wrapSquare wrapText="bothSides"/>
            <wp:docPr id="61" name="Picture 4" descr="bo-nong-nghi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ong-nghiep-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7C0">
        <w:rPr>
          <w:rFonts w:ascii="Times New Roman" w:hAnsi="Times New Roman"/>
          <w:noProof/>
        </w:rPr>
        <w:drawing>
          <wp:anchor distT="0" distB="0" distL="114300" distR="114300" simplePos="0" relativeHeight="251688448" behindDoc="1" locked="0" layoutInCell="1" allowOverlap="1" wp14:anchorId="7D04C9C9" wp14:editId="3BBE1BD5">
            <wp:simplePos x="0" y="0"/>
            <wp:positionH relativeFrom="column">
              <wp:posOffset>5304790</wp:posOffset>
            </wp:positionH>
            <wp:positionV relativeFrom="paragraph">
              <wp:posOffset>-256540</wp:posOffset>
            </wp:positionV>
            <wp:extent cx="664845" cy="1175385"/>
            <wp:effectExtent l="0" t="0" r="0" b="0"/>
            <wp:wrapNone/>
            <wp:docPr id="62" name="Picture 13" descr="Description: 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go UND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7C0">
        <w:rPr>
          <w:rFonts w:ascii="Times New Roman" w:eastAsia="Times New Roman" w:hAnsi="Times New Roman"/>
          <w:noProof/>
          <w:szCs w:val="26"/>
        </w:rPr>
        <mc:AlternateContent>
          <mc:Choice Requires="wps">
            <w:drawing>
              <wp:anchor distT="0" distB="0" distL="114300" distR="114300" simplePos="0" relativeHeight="251684352" behindDoc="0" locked="0" layoutInCell="1" allowOverlap="1" wp14:anchorId="073E7EF1" wp14:editId="03989EC0">
                <wp:simplePos x="0" y="0"/>
                <wp:positionH relativeFrom="column">
                  <wp:posOffset>-121920</wp:posOffset>
                </wp:positionH>
                <wp:positionV relativeFrom="paragraph">
                  <wp:posOffset>984885</wp:posOffset>
                </wp:positionV>
                <wp:extent cx="6091555" cy="850265"/>
                <wp:effectExtent l="5080" t="0" r="12065" b="1905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850265"/>
                        </a:xfrm>
                        <a:prstGeom prst="rect">
                          <a:avLst/>
                        </a:prstGeom>
                        <a:solidFill>
                          <a:srgbClr val="FFFFFF"/>
                        </a:solidFill>
                        <a:ln w="9525">
                          <a:solidFill>
                            <a:srgbClr val="FFFFFF"/>
                          </a:solidFill>
                          <a:miter lim="800000"/>
                          <a:headEnd/>
                          <a:tailEnd/>
                        </a:ln>
                      </wps:spPr>
                      <wps:txbx>
                        <w:txbxContent>
                          <w:p w:rsidR="00C4750C" w:rsidRPr="00271C6E" w:rsidRDefault="00C4750C" w:rsidP="00400AAB">
                            <w:pPr>
                              <w:jc w:val="center"/>
                              <w:rPr>
                                <w:rFonts w:ascii="Times New Roman" w:hAnsi="Times New Roman"/>
                                <w:color w:val="76923C"/>
                                <w:sz w:val="34"/>
                                <w:szCs w:val="34"/>
                              </w:rPr>
                            </w:pPr>
                            <w:r w:rsidRPr="00271C6E">
                              <w:rPr>
                                <w:rFonts w:ascii="Times New Roman" w:hAnsi="Times New Roman"/>
                                <w:color w:val="76923C"/>
                                <w:sz w:val="34"/>
                                <w:szCs w:val="34"/>
                              </w:rPr>
                              <w:t xml:space="preserve">Dự án Tăng cường Khả năng Chống chịu với Khí hậu cho </w:t>
                            </w:r>
                            <w:r>
                              <w:rPr>
                                <w:rFonts w:ascii="Times New Roman" w:hAnsi="Times New Roman"/>
                                <w:color w:val="76923C"/>
                                <w:sz w:val="34"/>
                                <w:szCs w:val="34"/>
                              </w:rPr>
                              <w:t xml:space="preserve">Cơ sở hạ tầng </w:t>
                            </w:r>
                            <w:r w:rsidRPr="00271C6E">
                              <w:rPr>
                                <w:rFonts w:ascii="Times New Roman" w:hAnsi="Times New Roman"/>
                                <w:color w:val="76923C"/>
                                <w:sz w:val="34"/>
                                <w:szCs w:val="34"/>
                              </w:rPr>
                              <w:t>các tỉnh miền núi phía Bắc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6pt;margin-top:77.55pt;width:479.65pt;height:66.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" strokecolor="white">
                <v:textbox>
                  <w:txbxContent>
                    <w:p w:rsidR="00C11FA2" w:rsidRPr="00271C6E" w:rsidRDefault="00C11FA2" w:rsidP="00400AAB">
                      <w:pPr>
                        <w:jc w:val="center"/>
                        <w:rPr>
                          <w:rFonts w:ascii="Times New Roman" w:hAnsi="Times New Roman"/>
                          <w:color w:val="76923C"/>
                          <w:sz w:val="34"/>
                          <w:szCs w:val="34"/>
                        </w:rPr>
                      </w:pPr>
                      <w:r w:rsidRPr="00271C6E">
                        <w:rPr>
                          <w:rFonts w:ascii="Times New Roman" w:hAnsi="Times New Roman"/>
                          <w:color w:val="76923C"/>
                          <w:sz w:val="34"/>
                          <w:szCs w:val="34"/>
                        </w:rPr>
                        <w:t xml:space="preserve">Dự án Tăng cường Khả năng Chống chịu với Khí hậu cho </w:t>
                      </w:r>
                      <w:r>
                        <w:rPr>
                          <w:rFonts w:ascii="Times New Roman" w:hAnsi="Times New Roman"/>
                          <w:color w:val="76923C"/>
                          <w:sz w:val="34"/>
                          <w:szCs w:val="34"/>
                        </w:rPr>
                        <w:t xml:space="preserve">Cơ sở hạ tầng </w:t>
                      </w:r>
                      <w:r w:rsidRPr="00271C6E">
                        <w:rPr>
                          <w:rFonts w:ascii="Times New Roman" w:hAnsi="Times New Roman"/>
                          <w:color w:val="76923C"/>
                          <w:sz w:val="34"/>
                          <w:szCs w:val="34"/>
                        </w:rPr>
                        <w:t>các tỉnh miền núi phía Bắc</w:t>
                      </w:r>
                    </w:p>
                  </w:txbxContent>
                </v:textbox>
              </v:rect>
            </w:pict>
          </mc:Fallback>
        </mc:AlternateContent>
      </w:r>
      <w:r w:rsidRPr="001247C0">
        <w:rPr>
          <w:rFonts w:ascii="Times New Roman" w:eastAsia="Times New Roman" w:hAnsi="Times New Roman"/>
          <w:noProof/>
          <w:szCs w:val="26"/>
        </w:rPr>
        <mc:AlternateContent>
          <mc:Choice Requires="wps">
            <w:drawing>
              <wp:anchor distT="0" distB="0" distL="114300" distR="114300" simplePos="0" relativeHeight="251686400" behindDoc="0" locked="0" layoutInCell="1" allowOverlap="1" wp14:anchorId="110ECBE6" wp14:editId="7FB0E71B">
                <wp:simplePos x="0" y="0"/>
                <wp:positionH relativeFrom="column">
                  <wp:posOffset>-121920</wp:posOffset>
                </wp:positionH>
                <wp:positionV relativeFrom="paragraph">
                  <wp:posOffset>3982720</wp:posOffset>
                </wp:positionV>
                <wp:extent cx="6091555" cy="4358005"/>
                <wp:effectExtent l="5080" t="0" r="12065" b="15875"/>
                <wp:wrapNone/>
                <wp:docPr id="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4358005"/>
                        </a:xfrm>
                        <a:prstGeom prst="rect">
                          <a:avLst/>
                        </a:prstGeom>
                        <a:solidFill>
                          <a:srgbClr val="FFFFFF"/>
                        </a:solidFill>
                        <a:ln w="9525">
                          <a:solidFill>
                            <a:srgbClr val="FFFFFF"/>
                          </a:solidFill>
                          <a:miter lim="800000"/>
                          <a:headEnd/>
                          <a:tailEnd/>
                        </a:ln>
                      </wps:spPr>
                      <wps:txbx>
                        <w:txbxContent>
                          <w:p w:rsidR="00C4750C" w:rsidRPr="005B779F" w:rsidRDefault="00C4750C" w:rsidP="00A9675A">
                            <w:pPr>
                              <w:jc w:val="center"/>
                              <w:rPr>
                                <w:rFonts w:eastAsia="Times New Roman"/>
                                <w:b/>
                                <w:bCs/>
                                <w:sz w:val="28"/>
                                <w:szCs w:val="28"/>
                                <w:lang w:val="en-GB" w:eastAsia="x-none" w:bidi="en-US"/>
                              </w:rPr>
                            </w:pPr>
                            <w:r w:rsidRPr="005B779F">
                              <w:rPr>
                                <w:rFonts w:eastAsia="Times New Roman"/>
                                <w:b/>
                                <w:bCs/>
                                <w:sz w:val="28"/>
                                <w:szCs w:val="28"/>
                                <w:lang w:val="en-GB" w:eastAsia="x-none" w:bidi="en-US"/>
                              </w:rPr>
                              <w:t xml:space="preserve">   </w:t>
                            </w:r>
                          </w:p>
                          <w:p w:rsidR="00C4750C" w:rsidRPr="005B779F" w:rsidRDefault="00C4750C" w:rsidP="00A9675A">
                            <w:pPr>
                              <w:jc w:val="center"/>
                            </w:pPr>
                            <w:r w:rsidRPr="00B97534">
                              <w:rPr>
                                <w:noProof/>
                                <w:szCs w:val="24"/>
                              </w:rPr>
                              <w:drawing>
                                <wp:inline distT="0" distB="0" distL="0" distR="0" wp14:anchorId="5E092419" wp14:editId="1FBAAE0C">
                                  <wp:extent cx="5579745" cy="3446145"/>
                                  <wp:effectExtent l="0" t="0" r="8255" b="8255"/>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446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9.6pt;margin-top:313.6pt;width:479.65pt;height:343.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" strokecolor="white">
                <v:textbox>
                  <w:txbxContent>
                    <w:p w:rsidR="00C11FA2" w:rsidRPr="005B779F" w:rsidRDefault="00C11FA2" w:rsidP="00A9675A">
                      <w:pPr>
                        <w:jc w:val="center"/>
                        <w:rPr>
                          <w:rFonts w:eastAsia="Times New Roman"/>
                          <w:b/>
                          <w:bCs/>
                          <w:sz w:val="28"/>
                          <w:szCs w:val="28"/>
                          <w:lang w:val="en-GB" w:eastAsia="x-none" w:bidi="en-US"/>
                        </w:rPr>
                      </w:pPr>
                      <w:r w:rsidRPr="005B779F">
                        <w:rPr>
                          <w:rFonts w:eastAsia="Times New Roman"/>
                          <w:b/>
                          <w:bCs/>
                          <w:sz w:val="28"/>
                          <w:szCs w:val="28"/>
                          <w:lang w:val="en-GB" w:eastAsia="x-none" w:bidi="en-US"/>
                        </w:rPr>
                        <w:t xml:space="preserve">   </w:t>
                      </w:r>
                    </w:p>
                    <w:p w:rsidR="00C11FA2" w:rsidRPr="005B779F" w:rsidRDefault="00C11FA2" w:rsidP="00A9675A">
                      <w:pPr>
                        <w:jc w:val="center"/>
                      </w:pPr>
                      <w:r w:rsidRPr="00B97534">
                        <w:rPr>
                          <w:noProof/>
                          <w:szCs w:val="24"/>
                        </w:rPr>
                        <w:drawing>
                          <wp:inline distT="0" distB="0" distL="0" distR="0" wp14:anchorId="5E092419" wp14:editId="1FBAAE0C">
                            <wp:extent cx="5579745" cy="3446145"/>
                            <wp:effectExtent l="0" t="0" r="8255" b="8255"/>
                            <wp:docPr id="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3446145"/>
                                    </a:xfrm>
                                    <a:prstGeom prst="rect">
                                      <a:avLst/>
                                    </a:prstGeom>
                                    <a:noFill/>
                                    <a:ln>
                                      <a:noFill/>
                                    </a:ln>
                                  </pic:spPr>
                                </pic:pic>
                              </a:graphicData>
                            </a:graphic>
                          </wp:inline>
                        </w:drawing>
                      </w:r>
                    </w:p>
                  </w:txbxContent>
                </v:textbox>
              </v:rect>
            </w:pict>
          </mc:Fallback>
        </mc:AlternateContent>
      </w:r>
    </w:p>
    <w:p w:rsidR="002B3A6F" w:rsidRPr="001247C0" w:rsidRDefault="00762A92" w:rsidP="002B3A6F">
      <w:pPr>
        <w:spacing w:before="0" w:after="0" w:line="240" w:lineRule="auto"/>
        <w:jc w:val="left"/>
        <w:rPr>
          <w:rFonts w:ascii="Times New Roman" w:eastAsia="Times New Roman" w:hAnsi="Times New Roman"/>
          <w:szCs w:val="26"/>
          <w:lang w:val="en-GB" w:bidi="en-US"/>
        </w:rPr>
      </w:pPr>
      <w:r w:rsidRPr="001247C0">
        <w:rPr>
          <w:rFonts w:ascii="Times New Roman" w:eastAsia="Times New Roman" w:hAnsi="Times New Roman"/>
          <w:noProof/>
          <w:szCs w:val="26"/>
        </w:rPr>
        <mc:AlternateContent>
          <mc:Choice Requires="wps">
            <w:drawing>
              <wp:anchor distT="0" distB="0" distL="114300" distR="114300" simplePos="0" relativeHeight="251685376" behindDoc="0" locked="0" layoutInCell="1" allowOverlap="1" wp14:anchorId="409EEB9F" wp14:editId="2BC2137F">
                <wp:simplePos x="0" y="0"/>
                <wp:positionH relativeFrom="column">
                  <wp:posOffset>-119553</wp:posOffset>
                </wp:positionH>
                <wp:positionV relativeFrom="paragraph">
                  <wp:posOffset>1958685</wp:posOffset>
                </wp:positionV>
                <wp:extent cx="6091555" cy="1754909"/>
                <wp:effectExtent l="0" t="0" r="23495" b="1714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1754909"/>
                        </a:xfrm>
                        <a:prstGeom prst="rect">
                          <a:avLst/>
                        </a:prstGeom>
                        <a:solidFill>
                          <a:srgbClr val="FFFFFF"/>
                        </a:solidFill>
                        <a:ln w="9525">
                          <a:solidFill>
                            <a:srgbClr val="FFFFFF"/>
                          </a:solidFill>
                          <a:miter lim="800000"/>
                          <a:headEnd/>
                          <a:tailEnd/>
                        </a:ln>
                      </wps:spPr>
                      <wps:txbx>
                        <w:txbxContent>
                          <w:p w:rsidR="00C4750C" w:rsidRPr="00271C6E" w:rsidRDefault="00C4750C" w:rsidP="003F68AA">
                            <w:pPr>
                              <w:jc w:val="left"/>
                              <w:rPr>
                                <w:rFonts w:ascii="Times New Roman" w:hAnsi="Times New Roman"/>
                                <w:b/>
                                <w:sz w:val="32"/>
                                <w:szCs w:val="32"/>
                                <w:u w:val="single"/>
                              </w:rPr>
                            </w:pPr>
                            <w:r w:rsidRPr="00271C6E">
                              <w:rPr>
                                <w:rFonts w:ascii="Times New Roman" w:hAnsi="Times New Roman"/>
                                <w:b/>
                                <w:sz w:val="32"/>
                                <w:szCs w:val="32"/>
                                <w:u w:val="single"/>
                              </w:rPr>
                              <w:t xml:space="preserve">Báo cáo kỹ thuật – Hợp phần </w:t>
                            </w:r>
                            <w:r>
                              <w:rPr>
                                <w:rFonts w:ascii="Times New Roman" w:hAnsi="Times New Roman"/>
                                <w:b/>
                                <w:sz w:val="32"/>
                                <w:szCs w:val="32"/>
                                <w:u w:val="single"/>
                              </w:rPr>
                              <w:t>UNDP</w:t>
                            </w:r>
                          </w:p>
                          <w:p w:rsidR="00C4750C" w:rsidRPr="00271C6E" w:rsidRDefault="00C4750C" w:rsidP="00486C17">
                            <w:pPr>
                              <w:spacing w:before="240" w:after="120"/>
                              <w:jc w:val="center"/>
                              <w:rPr>
                                <w:rFonts w:ascii="Times New Roman" w:hAnsi="Times New Roman"/>
                                <w:i/>
                                <w:sz w:val="32"/>
                                <w:szCs w:val="32"/>
                              </w:rPr>
                            </w:pPr>
                            <w:r w:rsidRPr="00271C6E">
                              <w:rPr>
                                <w:rFonts w:ascii="Times New Roman" w:hAnsi="Times New Roman"/>
                                <w:b/>
                                <w:sz w:val="36"/>
                                <w:szCs w:val="36"/>
                              </w:rPr>
                              <w:t xml:space="preserve">SỔ TAY HƯỚNG DẪN LẬP BẢN ĐỒ RỦI RO </w:t>
                            </w:r>
                            <w:r>
                              <w:rPr>
                                <w:rFonts w:ascii="Times New Roman" w:hAnsi="Times New Roman"/>
                                <w:b/>
                                <w:sz w:val="36"/>
                                <w:szCs w:val="36"/>
                              </w:rPr>
                              <w:t xml:space="preserve">CƠ SỞ HẠ TẦNG </w:t>
                            </w:r>
                            <w:r w:rsidRPr="00271C6E">
                              <w:rPr>
                                <w:rFonts w:ascii="Times New Roman" w:hAnsi="Times New Roman"/>
                                <w:b/>
                                <w:sz w:val="36"/>
                                <w:szCs w:val="36"/>
                              </w:rPr>
                              <w:t xml:space="preserve">NÔNG THÔN VÀ ĐÁNH GIÁ </w:t>
                            </w:r>
                            <w:r>
                              <w:rPr>
                                <w:rFonts w:ascii="Times New Roman" w:hAnsi="Times New Roman"/>
                                <w:b/>
                                <w:sz w:val="36"/>
                                <w:szCs w:val="36"/>
                              </w:rPr>
                              <w:t>TÌNH TRẠNG</w:t>
                            </w:r>
                            <w:r w:rsidRPr="00271C6E">
                              <w:rPr>
                                <w:rFonts w:ascii="Times New Roman" w:hAnsi="Times New Roman"/>
                                <w:b/>
                                <w:sz w:val="36"/>
                                <w:szCs w:val="36"/>
                              </w:rPr>
                              <w:t xml:space="preserve"> DỄ BỊ TỔN THƯƠNG DO </w:t>
                            </w:r>
                            <w:r>
                              <w:rPr>
                                <w:rFonts w:ascii="Times New Roman" w:hAnsi="Times New Roman"/>
                                <w:b/>
                                <w:sz w:val="36"/>
                                <w:szCs w:val="36"/>
                              </w:rPr>
                              <w:t xml:space="preserve">BIẾN ĐỔI </w:t>
                            </w:r>
                            <w:r w:rsidRPr="00271C6E">
                              <w:rPr>
                                <w:rFonts w:ascii="Times New Roman" w:hAnsi="Times New Roman"/>
                                <w:b/>
                                <w:sz w:val="36"/>
                                <w:szCs w:val="36"/>
                              </w:rPr>
                              <w:t xml:space="preserve">KHÍ HẬU TẠI CÁC TỈNH MIỀN NÚI PHÍA BẮC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9.4pt;margin-top:154.25pt;width:479.65pt;height:138.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" strokecolor="white">
                <v:textbox>
                  <w:txbxContent>
                    <w:p w:rsidR="00C11FA2" w:rsidRPr="00271C6E" w:rsidRDefault="00C11FA2" w:rsidP="003F68AA">
                      <w:pPr>
                        <w:jc w:val="left"/>
                        <w:rPr>
                          <w:rFonts w:ascii="Times New Roman" w:hAnsi="Times New Roman"/>
                          <w:b/>
                          <w:sz w:val="32"/>
                          <w:szCs w:val="32"/>
                          <w:u w:val="single"/>
                        </w:rPr>
                      </w:pPr>
                      <w:r w:rsidRPr="00271C6E">
                        <w:rPr>
                          <w:rFonts w:ascii="Times New Roman" w:hAnsi="Times New Roman"/>
                          <w:b/>
                          <w:sz w:val="32"/>
                          <w:szCs w:val="32"/>
                          <w:u w:val="single"/>
                        </w:rPr>
                        <w:t xml:space="preserve">Báo cáo kỹ thuật – Hợp phần </w:t>
                      </w:r>
                      <w:r w:rsidR="008025E7">
                        <w:rPr>
                          <w:rFonts w:ascii="Times New Roman" w:hAnsi="Times New Roman"/>
                          <w:b/>
                          <w:sz w:val="32"/>
                          <w:szCs w:val="32"/>
                          <w:u w:val="single"/>
                        </w:rPr>
                        <w:t>UNDP</w:t>
                      </w:r>
                    </w:p>
                    <w:p w:rsidR="00C11FA2" w:rsidRPr="00271C6E" w:rsidRDefault="00C11FA2" w:rsidP="00486C17">
                      <w:pPr>
                        <w:spacing w:before="240" w:after="120"/>
                        <w:jc w:val="center"/>
                        <w:rPr>
                          <w:rFonts w:ascii="Times New Roman" w:hAnsi="Times New Roman"/>
                          <w:i/>
                          <w:sz w:val="32"/>
                          <w:szCs w:val="32"/>
                        </w:rPr>
                      </w:pPr>
                      <w:r w:rsidRPr="00271C6E">
                        <w:rPr>
                          <w:rFonts w:ascii="Times New Roman" w:hAnsi="Times New Roman"/>
                          <w:b/>
                          <w:sz w:val="36"/>
                          <w:szCs w:val="36"/>
                        </w:rPr>
                        <w:t xml:space="preserve">SỔ TAY HƯỚNG DẪN LẬP BẢN ĐỒ RỦI RO </w:t>
                      </w:r>
                      <w:r>
                        <w:rPr>
                          <w:rFonts w:ascii="Times New Roman" w:hAnsi="Times New Roman"/>
                          <w:b/>
                          <w:sz w:val="36"/>
                          <w:szCs w:val="36"/>
                        </w:rPr>
                        <w:t xml:space="preserve">CƠ SỞ HẠ TẦNG </w:t>
                      </w:r>
                      <w:r w:rsidRPr="00271C6E">
                        <w:rPr>
                          <w:rFonts w:ascii="Times New Roman" w:hAnsi="Times New Roman"/>
                          <w:b/>
                          <w:sz w:val="36"/>
                          <w:szCs w:val="36"/>
                        </w:rPr>
                        <w:t xml:space="preserve">NÔNG THÔN VÀ ĐÁNH GIÁ </w:t>
                      </w:r>
                      <w:r>
                        <w:rPr>
                          <w:rFonts w:ascii="Times New Roman" w:hAnsi="Times New Roman"/>
                          <w:b/>
                          <w:sz w:val="36"/>
                          <w:szCs w:val="36"/>
                        </w:rPr>
                        <w:t>TÌNH TRẠNG</w:t>
                      </w:r>
                      <w:r w:rsidRPr="00271C6E">
                        <w:rPr>
                          <w:rFonts w:ascii="Times New Roman" w:hAnsi="Times New Roman"/>
                          <w:b/>
                          <w:sz w:val="36"/>
                          <w:szCs w:val="36"/>
                        </w:rPr>
                        <w:t xml:space="preserve"> DỄ BỊ TỔN THƯƠNG DO </w:t>
                      </w:r>
                      <w:r>
                        <w:rPr>
                          <w:rFonts w:ascii="Times New Roman" w:hAnsi="Times New Roman"/>
                          <w:b/>
                          <w:sz w:val="36"/>
                          <w:szCs w:val="36"/>
                        </w:rPr>
                        <w:t xml:space="preserve">BIẾN ĐỔI </w:t>
                      </w:r>
                      <w:r w:rsidRPr="00271C6E">
                        <w:rPr>
                          <w:rFonts w:ascii="Times New Roman" w:hAnsi="Times New Roman"/>
                          <w:b/>
                          <w:sz w:val="36"/>
                          <w:szCs w:val="36"/>
                        </w:rPr>
                        <w:t xml:space="preserve">KHÍ HẬU TẠI CÁC TỈNH MIỀN NÚI PHÍA BẮC </w:t>
                      </w:r>
                    </w:p>
                  </w:txbxContent>
                </v:textbox>
              </v:rect>
            </w:pict>
          </mc:Fallback>
        </mc:AlternateContent>
      </w:r>
      <w:r w:rsidR="00C91A39" w:rsidRPr="001247C0">
        <w:rPr>
          <w:rFonts w:ascii="Times New Roman" w:eastAsia="Times New Roman" w:hAnsi="Times New Roman"/>
          <w:noProof/>
          <w:szCs w:val="26"/>
        </w:rPr>
        <mc:AlternateContent>
          <mc:Choice Requires="wps">
            <w:drawing>
              <wp:anchor distT="0" distB="0" distL="114300" distR="114300" simplePos="0" relativeHeight="251675136" behindDoc="0" locked="0" layoutInCell="1" allowOverlap="1" wp14:anchorId="4F72B5B8" wp14:editId="7EB231BA">
                <wp:simplePos x="0" y="0"/>
                <wp:positionH relativeFrom="column">
                  <wp:posOffset>878840</wp:posOffset>
                </wp:positionH>
                <wp:positionV relativeFrom="paragraph">
                  <wp:posOffset>9211310</wp:posOffset>
                </wp:positionV>
                <wp:extent cx="3968750" cy="473075"/>
                <wp:effectExtent l="6350" t="6350" r="6350" b="6350"/>
                <wp:wrapNone/>
                <wp:docPr id="5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0" cy="473075"/>
                        </a:xfrm>
                        <a:prstGeom prst="rect">
                          <a:avLst/>
                        </a:prstGeom>
                        <a:solidFill>
                          <a:srgbClr val="FFFFFF"/>
                        </a:solidFill>
                        <a:ln w="9525">
                          <a:solidFill>
                            <a:srgbClr val="FFFFFF"/>
                          </a:solidFill>
                          <a:miter lim="800000"/>
                          <a:headEnd/>
                          <a:tailEnd/>
                        </a:ln>
                      </wps:spPr>
                      <wps:txbx>
                        <w:txbxContent>
                          <w:p w:rsidR="00C4750C" w:rsidRPr="00486C17" w:rsidRDefault="00C4750C" w:rsidP="00A9675A">
                            <w:pPr>
                              <w:jc w:val="center"/>
                              <w:rPr>
                                <w:rFonts w:ascii="Times New Roman" w:hAnsi="Times New Roman"/>
                                <w:sz w:val="26"/>
                                <w:szCs w:val="26"/>
                              </w:rPr>
                            </w:pPr>
                            <w:r w:rsidRPr="00486C17">
                              <w:rPr>
                                <w:rFonts w:ascii="Times New Roman" w:hAnsi="Times New Roman"/>
                                <w:sz w:val="26"/>
                                <w:szCs w:val="26"/>
                              </w:rPr>
                              <w:t>Hà Nội, 0</w:t>
                            </w:r>
                            <w:r>
                              <w:rPr>
                                <w:rFonts w:ascii="Times New Roman" w:hAnsi="Times New Roman"/>
                                <w:sz w:val="26"/>
                                <w:szCs w:val="26"/>
                              </w:rPr>
                              <w:t>9</w:t>
                            </w:r>
                            <w:r w:rsidRPr="00486C17">
                              <w:rPr>
                                <w:rFonts w:ascii="Times New Roman" w:hAnsi="Times New Roman"/>
                                <w:sz w:val="26"/>
                                <w:szCs w:val="2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9" style="position:absolute;margin-left:69.2pt;margin-top:725.3pt;width:312.5pt;height:3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" strokecolor="white">
                <v:textbox>
                  <w:txbxContent>
                    <w:p w:rsidR="00C11FA2" w:rsidRPr="00486C17" w:rsidRDefault="00C11FA2" w:rsidP="00A9675A">
                      <w:pPr>
                        <w:jc w:val="center"/>
                        <w:rPr>
                          <w:rFonts w:ascii="Times New Roman" w:hAnsi="Times New Roman"/>
                          <w:sz w:val="26"/>
                          <w:szCs w:val="26"/>
                        </w:rPr>
                      </w:pPr>
                      <w:r w:rsidRPr="00486C17">
                        <w:rPr>
                          <w:rFonts w:ascii="Times New Roman" w:hAnsi="Times New Roman"/>
                          <w:sz w:val="26"/>
                          <w:szCs w:val="26"/>
                        </w:rPr>
                        <w:t>Hà Nội, 0</w:t>
                      </w:r>
                      <w:r>
                        <w:rPr>
                          <w:rFonts w:ascii="Times New Roman" w:hAnsi="Times New Roman"/>
                          <w:sz w:val="26"/>
                          <w:szCs w:val="26"/>
                        </w:rPr>
                        <w:t>9</w:t>
                      </w:r>
                      <w:r w:rsidRPr="00486C17">
                        <w:rPr>
                          <w:rFonts w:ascii="Times New Roman" w:hAnsi="Times New Roman"/>
                          <w:sz w:val="26"/>
                          <w:szCs w:val="26"/>
                        </w:rPr>
                        <w:t>/2016</w:t>
                      </w:r>
                    </w:p>
                  </w:txbxContent>
                </v:textbox>
              </v:rect>
            </w:pict>
          </mc:Fallback>
        </mc:AlternateContent>
      </w:r>
      <w:r w:rsidR="00C91A39" w:rsidRPr="001247C0">
        <w:rPr>
          <w:rFonts w:ascii="Times New Roman" w:eastAsia="Times New Roman" w:hAnsi="Times New Roman"/>
          <w:noProof/>
          <w:szCs w:val="26"/>
        </w:rPr>
        <mc:AlternateContent>
          <mc:Choice Requires="wps">
            <w:drawing>
              <wp:anchor distT="0" distB="0" distL="114300" distR="114300" simplePos="0" relativeHeight="251673088" behindDoc="0" locked="0" layoutInCell="1" allowOverlap="1" wp14:anchorId="152A9D44" wp14:editId="1EDFF460">
                <wp:simplePos x="0" y="0"/>
                <wp:positionH relativeFrom="column">
                  <wp:posOffset>-121920</wp:posOffset>
                </wp:positionH>
                <wp:positionV relativeFrom="paragraph">
                  <wp:posOffset>2132965</wp:posOffset>
                </wp:positionV>
                <wp:extent cx="6091555" cy="1488440"/>
                <wp:effectExtent l="5715" t="5080" r="8255" b="11430"/>
                <wp:wrapNone/>
                <wp:docPr id="5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1488440"/>
                        </a:xfrm>
                        <a:prstGeom prst="rect">
                          <a:avLst/>
                        </a:prstGeom>
                        <a:solidFill>
                          <a:srgbClr val="FFFFFF"/>
                        </a:solidFill>
                        <a:ln w="9525">
                          <a:solidFill>
                            <a:srgbClr val="FFFFFF"/>
                          </a:solidFill>
                          <a:miter lim="800000"/>
                          <a:headEnd/>
                          <a:tailEnd/>
                        </a:ln>
                      </wps:spPr>
                      <wps:txbx>
                        <w:txbxContent>
                          <w:p w:rsidR="00C4750C" w:rsidRPr="001D2785" w:rsidRDefault="00C4750C" w:rsidP="0058583F">
                            <w:pPr>
                              <w:spacing w:before="0" w:after="0"/>
                              <w:jc w:val="center"/>
                              <w:rPr>
                                <w:rFonts w:cs="Arial"/>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30" style="position:absolute;margin-left:-9.6pt;margin-top:167.95pt;width:479.65pt;height:117.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" strokecolor="white">
                <v:textbox>
                  <w:txbxContent>
                    <w:p w:rsidR="00C11FA2" w:rsidRPr="001D2785" w:rsidRDefault="00C11FA2" w:rsidP="0058583F">
                      <w:pPr>
                        <w:spacing w:before="0" w:after="0"/>
                        <w:jc w:val="center"/>
                        <w:rPr>
                          <w:rFonts w:cs="Arial"/>
                          <w:i/>
                          <w:sz w:val="32"/>
                          <w:szCs w:val="32"/>
                        </w:rPr>
                      </w:pPr>
                    </w:p>
                  </w:txbxContent>
                </v:textbox>
              </v:rect>
            </w:pict>
          </mc:Fallback>
        </mc:AlternateContent>
      </w:r>
      <w:r w:rsidR="00C91A39" w:rsidRPr="001247C0">
        <w:rPr>
          <w:rFonts w:ascii="Times New Roman" w:eastAsia="Times New Roman" w:hAnsi="Times New Roman"/>
          <w:noProof/>
          <w:szCs w:val="26"/>
        </w:rPr>
        <mc:AlternateContent>
          <mc:Choice Requires="wps">
            <w:drawing>
              <wp:anchor distT="0" distB="0" distL="114300" distR="114300" simplePos="0" relativeHeight="251672064" behindDoc="0" locked="0" layoutInCell="1" allowOverlap="1" wp14:anchorId="10AEC2F9" wp14:editId="1B7A717F">
                <wp:simplePos x="0" y="0"/>
                <wp:positionH relativeFrom="column">
                  <wp:posOffset>-121920</wp:posOffset>
                </wp:positionH>
                <wp:positionV relativeFrom="paragraph">
                  <wp:posOffset>984885</wp:posOffset>
                </wp:positionV>
                <wp:extent cx="6091555" cy="850265"/>
                <wp:effectExtent l="5715" t="9525" r="8255" b="6985"/>
                <wp:wrapNone/>
                <wp:docPr id="5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850265"/>
                        </a:xfrm>
                        <a:prstGeom prst="rect">
                          <a:avLst/>
                        </a:prstGeom>
                        <a:solidFill>
                          <a:srgbClr val="FFFFFF"/>
                        </a:solidFill>
                        <a:ln w="9525">
                          <a:solidFill>
                            <a:srgbClr val="FFFFFF"/>
                          </a:solidFill>
                          <a:miter lim="800000"/>
                          <a:headEnd/>
                          <a:tailEnd/>
                        </a:ln>
                      </wps:spPr>
                      <wps:txbx>
                        <w:txbxContent>
                          <w:p w:rsidR="00C4750C" w:rsidRPr="001D4B12" w:rsidRDefault="00C4750C" w:rsidP="008352BE">
                            <w:pPr>
                              <w:jc w:val="left"/>
                              <w:rPr>
                                <w:rFonts w:cs="Arial"/>
                                <w:color w:val="76923C"/>
                                <w:sz w:val="34"/>
                                <w:szCs w:val="34"/>
                              </w:rPr>
                            </w:pPr>
                            <w:r w:rsidRPr="001D4B12">
                              <w:rPr>
                                <w:rFonts w:cs="Arial"/>
                                <w:color w:val="76923C"/>
                                <w:sz w:val="34"/>
                                <w:szCs w:val="34"/>
                              </w:rPr>
                              <w:t>Promoting Climate Resilient Infrastructure in Northern Mountain Provinces of Vietnam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1" style="position:absolute;margin-left:-9.6pt;margin-top:77.55pt;width:479.65pt;height:6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" strokecolor="white">
                <v:textbox>
                  <w:txbxContent>
                    <w:p w:rsidR="00C11FA2" w:rsidRPr="001D4B12" w:rsidRDefault="00C11FA2" w:rsidP="008352BE">
                      <w:pPr>
                        <w:jc w:val="left"/>
                        <w:rPr>
                          <w:rFonts w:cs="Arial"/>
                          <w:color w:val="76923C"/>
                          <w:sz w:val="34"/>
                          <w:szCs w:val="34"/>
                        </w:rPr>
                      </w:pPr>
                      <w:r w:rsidRPr="001D4B12">
                        <w:rPr>
                          <w:rFonts w:cs="Arial"/>
                          <w:color w:val="76923C"/>
                          <w:sz w:val="34"/>
                          <w:szCs w:val="34"/>
                        </w:rPr>
                        <w:t>Promoting Climate Resilient Infrastructure in Northern Mountain Provinces of Vietnam</w:t>
                      </w:r>
                    </w:p>
                  </w:txbxContent>
                </v:textbox>
              </v:rect>
            </w:pict>
          </mc:Fallback>
        </mc:AlternateContent>
      </w:r>
      <w:r w:rsidR="00C91A39" w:rsidRPr="001247C0">
        <w:rPr>
          <w:rFonts w:ascii="Times New Roman" w:eastAsia="Times New Roman" w:hAnsi="Times New Roman"/>
          <w:noProof/>
          <w:szCs w:val="26"/>
        </w:rPr>
        <mc:AlternateContent>
          <mc:Choice Requires="wps">
            <w:drawing>
              <wp:anchor distT="0" distB="0" distL="114300" distR="114300" simplePos="0" relativeHeight="251674112" behindDoc="0" locked="0" layoutInCell="1" allowOverlap="1" wp14:anchorId="4360E0F7" wp14:editId="76A336AC">
                <wp:simplePos x="0" y="0"/>
                <wp:positionH relativeFrom="column">
                  <wp:posOffset>-121920</wp:posOffset>
                </wp:positionH>
                <wp:positionV relativeFrom="paragraph">
                  <wp:posOffset>3982720</wp:posOffset>
                </wp:positionV>
                <wp:extent cx="6091555" cy="4358005"/>
                <wp:effectExtent l="5715" t="6985" r="8255" b="6985"/>
                <wp:wrapNone/>
                <wp:docPr id="5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4358005"/>
                        </a:xfrm>
                        <a:prstGeom prst="rect">
                          <a:avLst/>
                        </a:prstGeom>
                        <a:solidFill>
                          <a:srgbClr val="FFFFFF"/>
                        </a:solidFill>
                        <a:ln w="9525">
                          <a:solidFill>
                            <a:srgbClr val="FFFFFF"/>
                          </a:solidFill>
                          <a:miter lim="800000"/>
                          <a:headEnd/>
                          <a:tailEnd/>
                        </a:ln>
                      </wps:spPr>
                      <wps:txbx>
                        <w:txbxContent>
                          <w:p w:rsidR="00C4750C" w:rsidRPr="005B779F" w:rsidRDefault="00C4750C" w:rsidP="00A9675A">
                            <w:pPr>
                              <w:jc w:val="center"/>
                              <w:rPr>
                                <w:rFonts w:eastAsia="Times New Roman"/>
                                <w:b/>
                                <w:bCs/>
                                <w:sz w:val="28"/>
                                <w:szCs w:val="28"/>
                                <w:lang w:val="en-GB" w:eastAsia="x-none" w:bidi="en-US"/>
                              </w:rPr>
                            </w:pPr>
                            <w:r w:rsidRPr="005B779F">
                              <w:rPr>
                                <w:rFonts w:eastAsia="Times New Roman"/>
                                <w:b/>
                                <w:bCs/>
                                <w:sz w:val="28"/>
                                <w:szCs w:val="28"/>
                                <w:lang w:val="en-GB" w:eastAsia="x-none" w:bidi="en-US"/>
                              </w:rPr>
                              <w:t xml:space="preserve">   </w:t>
                            </w:r>
                          </w:p>
                          <w:p w:rsidR="00C4750C" w:rsidRPr="005B779F" w:rsidRDefault="00C4750C" w:rsidP="00A9675A">
                            <w:pPr>
                              <w:jc w:val="center"/>
                            </w:pPr>
                            <w:r w:rsidRPr="005B779F">
                              <w:t>P</w:t>
                            </w:r>
                            <w:r w:rsidRPr="00B97534">
                              <w:rPr>
                                <w:noProof/>
                                <w:szCs w:val="24"/>
                              </w:rPr>
                              <w:drawing>
                                <wp:inline distT="0" distB="0" distL="0" distR="0" wp14:anchorId="5E139E55" wp14:editId="31AE18D1">
                                  <wp:extent cx="5581015" cy="3447415"/>
                                  <wp:effectExtent l="0" t="0" r="635" b="635"/>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34474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32" style="position:absolute;margin-left:-9.6pt;margin-top:313.6pt;width:479.65pt;height:34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" strokecolor="white">
                <v:textbox>
                  <w:txbxContent>
                    <w:p w:rsidR="00C11FA2" w:rsidRPr="005B779F" w:rsidRDefault="00C11FA2" w:rsidP="00A9675A">
                      <w:pPr>
                        <w:jc w:val="center"/>
                        <w:rPr>
                          <w:rFonts w:eastAsia="Times New Roman"/>
                          <w:b/>
                          <w:bCs/>
                          <w:sz w:val="28"/>
                          <w:szCs w:val="28"/>
                          <w:lang w:val="en-GB" w:eastAsia="x-none" w:bidi="en-US"/>
                        </w:rPr>
                      </w:pPr>
                      <w:r w:rsidRPr="005B779F">
                        <w:rPr>
                          <w:rFonts w:eastAsia="Times New Roman"/>
                          <w:b/>
                          <w:bCs/>
                          <w:sz w:val="28"/>
                          <w:szCs w:val="28"/>
                          <w:lang w:val="en-GB" w:eastAsia="x-none" w:bidi="en-US"/>
                        </w:rPr>
                        <w:t xml:space="preserve">   </w:t>
                      </w:r>
                    </w:p>
                    <w:p w:rsidR="00C11FA2" w:rsidRPr="005B779F" w:rsidRDefault="00C11FA2" w:rsidP="00A9675A">
                      <w:pPr>
                        <w:jc w:val="center"/>
                      </w:pPr>
                      <w:r w:rsidRPr="005B779F">
                        <w:t>P</w:t>
                      </w:r>
                      <w:r w:rsidRPr="00B97534">
                        <w:rPr>
                          <w:noProof/>
                          <w:szCs w:val="24"/>
                        </w:rPr>
                        <w:drawing>
                          <wp:inline distT="0" distB="0" distL="0" distR="0" wp14:anchorId="5E139E55" wp14:editId="31AE18D1">
                            <wp:extent cx="5581015" cy="3447415"/>
                            <wp:effectExtent l="0" t="0" r="635" b="635"/>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015" cy="3447415"/>
                                    </a:xfrm>
                                    <a:prstGeom prst="rect">
                                      <a:avLst/>
                                    </a:prstGeom>
                                    <a:noFill/>
                                    <a:ln>
                                      <a:noFill/>
                                    </a:ln>
                                  </pic:spPr>
                                </pic:pic>
                              </a:graphicData>
                            </a:graphic>
                          </wp:inline>
                        </w:drawing>
                      </w:r>
                    </w:p>
                  </w:txbxContent>
                </v:textbox>
              </v:rect>
            </w:pict>
          </mc:Fallback>
        </mc:AlternateContent>
      </w:r>
    </w:p>
    <w:p w:rsidR="00C22A1A" w:rsidRPr="001247C0" w:rsidRDefault="00C22A1A" w:rsidP="002B3A6F">
      <w:pPr>
        <w:spacing w:before="120" w:after="120" w:line="320" w:lineRule="exact"/>
        <w:jc w:val="center"/>
        <w:rPr>
          <w:rFonts w:ascii="Times New Roman" w:eastAsia="Times New Roman" w:hAnsi="Times New Roman"/>
          <w:b/>
          <w:bCs/>
          <w:szCs w:val="26"/>
          <w:lang w:val="en-GB" w:eastAsia="x-none" w:bidi="en-US"/>
        </w:rPr>
        <w:sectPr w:rsidR="00C22A1A" w:rsidRPr="001247C0" w:rsidSect="004053A0">
          <w:headerReference w:type="default" r:id="rId14"/>
          <w:footerReference w:type="default" r:id="rId15"/>
          <w:pgSz w:w="11907" w:h="16840" w:code="9"/>
          <w:pgMar w:top="1134" w:right="851" w:bottom="1134" w:left="1701" w:header="720" w:footer="720" w:gutter="0"/>
          <w:pgNumType w:start="1"/>
          <w:cols w:space="720"/>
          <w:docGrid w:linePitch="360"/>
        </w:sectPr>
      </w:pPr>
    </w:p>
    <w:p w:rsidR="00806A4B" w:rsidRPr="000D75C2" w:rsidRDefault="00806A4B" w:rsidP="00806A4B">
      <w:pPr>
        <w:rPr>
          <w:rFonts w:ascii="Times New Roman" w:hAnsi="Times New Roman"/>
          <w:szCs w:val="26"/>
          <w:lang w:val="en-GB"/>
        </w:rPr>
      </w:pPr>
      <w:bookmarkStart w:id="0" w:name="_Toc283645262"/>
    </w:p>
    <w:p w:rsidR="00806A4B" w:rsidRPr="000D75C2" w:rsidRDefault="00806A4B" w:rsidP="00806A4B">
      <w:pPr>
        <w:rPr>
          <w:rFonts w:ascii="Times New Roman" w:hAnsi="Times New Roman"/>
          <w:szCs w:val="26"/>
          <w:lang w:val="en-GB"/>
        </w:rPr>
      </w:pPr>
    </w:p>
    <w:p w:rsidR="00806A4B" w:rsidRPr="000D75C2" w:rsidRDefault="00806A4B" w:rsidP="00806A4B">
      <w:pPr>
        <w:rPr>
          <w:rFonts w:ascii="Times New Roman" w:hAnsi="Times New Roman"/>
          <w:szCs w:val="26"/>
          <w:lang w:val="en-GB"/>
        </w:rPr>
      </w:pPr>
    </w:p>
    <w:p w:rsidR="00806A4B" w:rsidRPr="000D75C2" w:rsidRDefault="00806A4B" w:rsidP="00806A4B">
      <w:pPr>
        <w:rPr>
          <w:rFonts w:ascii="Times New Roman" w:hAnsi="Times New Roman"/>
          <w:szCs w:val="26"/>
          <w:lang w:val="en-GB"/>
        </w:rPr>
      </w:pPr>
    </w:p>
    <w:p w:rsidR="00806A4B" w:rsidRPr="000D75C2" w:rsidRDefault="00806A4B" w:rsidP="00806A4B">
      <w:pPr>
        <w:rPr>
          <w:rFonts w:ascii="Times New Roman" w:hAnsi="Times New Roman"/>
          <w:szCs w:val="26"/>
          <w:lang w:val="en-GB"/>
        </w:rPr>
      </w:pPr>
    </w:p>
    <w:p w:rsidR="00806A4B" w:rsidRPr="000D75C2" w:rsidRDefault="00806A4B" w:rsidP="00806A4B">
      <w:pPr>
        <w:rPr>
          <w:rFonts w:ascii="Times New Roman" w:hAnsi="Times New Roman"/>
          <w:szCs w:val="26"/>
          <w:lang w:val="en-GB"/>
        </w:rPr>
      </w:pPr>
    </w:p>
    <w:p w:rsidR="001D2785" w:rsidRPr="000D75C2" w:rsidRDefault="001D2785" w:rsidP="00806A4B">
      <w:pPr>
        <w:rPr>
          <w:rFonts w:ascii="Times New Roman" w:hAnsi="Times New Roman"/>
          <w:szCs w:val="26"/>
          <w:lang w:val="en-GB"/>
        </w:rPr>
      </w:pPr>
    </w:p>
    <w:p w:rsidR="001D2785" w:rsidRPr="000D75C2" w:rsidRDefault="001D2785" w:rsidP="00806A4B">
      <w:pPr>
        <w:rPr>
          <w:rFonts w:ascii="Times New Roman" w:hAnsi="Times New Roman"/>
          <w:szCs w:val="26"/>
          <w:lang w:val="en-GB"/>
        </w:rPr>
      </w:pPr>
    </w:p>
    <w:p w:rsidR="001D2785" w:rsidRPr="000D75C2" w:rsidRDefault="001D2785" w:rsidP="00806A4B">
      <w:pPr>
        <w:rPr>
          <w:rFonts w:ascii="Times New Roman" w:hAnsi="Times New Roman"/>
          <w:szCs w:val="26"/>
          <w:lang w:val="en-GB"/>
        </w:rPr>
      </w:pPr>
    </w:p>
    <w:p w:rsidR="00806A4B" w:rsidRPr="000D75C2" w:rsidRDefault="00806A4B" w:rsidP="00806A4B">
      <w:pPr>
        <w:rPr>
          <w:rFonts w:ascii="Times New Roman" w:hAnsi="Times New Roman"/>
          <w:szCs w:val="26"/>
          <w:lang w:val="en-GB"/>
        </w:rPr>
      </w:pPr>
    </w:p>
    <w:p w:rsidR="00806A4B" w:rsidRPr="000D75C2" w:rsidRDefault="009C07F4" w:rsidP="00405AE7">
      <w:pPr>
        <w:rPr>
          <w:rFonts w:ascii="Times New Roman" w:hAnsi="Times New Roman"/>
          <w:sz w:val="26"/>
          <w:szCs w:val="26"/>
          <w:lang w:val="en-GB"/>
        </w:rPr>
      </w:pPr>
      <w:r w:rsidRPr="000D75C2">
        <w:rPr>
          <w:rFonts w:ascii="Times New Roman" w:hAnsi="Times New Roman"/>
          <w:b/>
          <w:bCs/>
          <w:sz w:val="26"/>
          <w:szCs w:val="26"/>
          <w:lang w:val="en-GB"/>
        </w:rPr>
        <w:t>Chú thích</w:t>
      </w:r>
    </w:p>
    <w:p w:rsidR="00806A4B" w:rsidRPr="000D75C2" w:rsidRDefault="00CB6C90" w:rsidP="00405AE7">
      <w:pPr>
        <w:rPr>
          <w:rFonts w:ascii="Times New Roman" w:hAnsi="Times New Roman"/>
          <w:sz w:val="26"/>
          <w:szCs w:val="26"/>
          <w:lang w:val="en-GB"/>
        </w:rPr>
      </w:pPr>
      <w:r w:rsidRPr="000D75C2">
        <w:rPr>
          <w:rFonts w:ascii="Times New Roman" w:hAnsi="Times New Roman"/>
          <w:sz w:val="26"/>
          <w:szCs w:val="26"/>
          <w:lang w:val="en-GB"/>
        </w:rPr>
        <w:t>Báo cáo này được đệ trình Bộ Nông nghiệp và Phát triển nông thôn (</w:t>
      </w:r>
      <w:r w:rsidR="00321157" w:rsidRPr="000D75C2">
        <w:rPr>
          <w:rFonts w:ascii="Times New Roman" w:eastAsia="Arial" w:hAnsi="Times New Roman"/>
          <w:sz w:val="26"/>
          <w:szCs w:val="26"/>
        </w:rPr>
        <w:t>Bộ NN và PTNT</w:t>
      </w:r>
      <w:r w:rsidRPr="000D75C2">
        <w:rPr>
          <w:rFonts w:ascii="Times New Roman" w:hAnsi="Times New Roman"/>
          <w:sz w:val="26"/>
          <w:szCs w:val="26"/>
          <w:lang w:val="en-GB"/>
        </w:rPr>
        <w:t xml:space="preserve">) và Chương trình Phát triển Liên hợp quốc (UNDP) bởi Ban Quản lý </w:t>
      </w:r>
      <w:r w:rsidR="00187291" w:rsidRPr="000D75C2">
        <w:rPr>
          <w:rFonts w:ascii="Times New Roman" w:hAnsi="Times New Roman"/>
          <w:sz w:val="26"/>
          <w:szCs w:val="26"/>
          <w:lang w:val="en-GB"/>
        </w:rPr>
        <w:t xml:space="preserve">Trung </w:t>
      </w:r>
      <w:r w:rsidRPr="000D75C2">
        <w:rPr>
          <w:rFonts w:ascii="Times New Roman" w:hAnsi="Times New Roman"/>
          <w:sz w:val="26"/>
          <w:szCs w:val="26"/>
          <w:lang w:val="en-GB"/>
        </w:rPr>
        <w:t xml:space="preserve">ương dự án “Tăng cường khả năng chống chịu với khí hậu cho </w:t>
      </w:r>
      <w:r w:rsidR="009A1302" w:rsidRPr="000D75C2">
        <w:rPr>
          <w:rFonts w:ascii="Times New Roman" w:hAnsi="Times New Roman"/>
          <w:sz w:val="26"/>
          <w:szCs w:val="26"/>
          <w:lang w:val="en-GB"/>
        </w:rPr>
        <w:t xml:space="preserve">CSHT </w:t>
      </w:r>
      <w:r w:rsidRPr="000D75C2">
        <w:rPr>
          <w:rFonts w:ascii="Times New Roman" w:hAnsi="Times New Roman"/>
          <w:sz w:val="26"/>
          <w:szCs w:val="26"/>
          <w:lang w:val="en-GB"/>
        </w:rPr>
        <w:t xml:space="preserve">các tỉnh </w:t>
      </w:r>
      <w:r w:rsidR="009A1302" w:rsidRPr="000D75C2">
        <w:rPr>
          <w:rFonts w:ascii="Times New Roman" w:hAnsi="Times New Roman"/>
          <w:sz w:val="26"/>
          <w:szCs w:val="26"/>
          <w:lang w:val="en-GB"/>
        </w:rPr>
        <w:t>MNPB</w:t>
      </w:r>
      <w:r w:rsidRPr="000D75C2">
        <w:rPr>
          <w:rFonts w:ascii="Times New Roman" w:hAnsi="Times New Roman"/>
          <w:sz w:val="26"/>
          <w:szCs w:val="26"/>
          <w:lang w:val="en-GB"/>
        </w:rPr>
        <w:t xml:space="preserve">”. Những quan điểm, kết luận và khuyến nghị trong tài liệu này không đại diện cho quan điểm của </w:t>
      </w:r>
      <w:r w:rsidR="00321157" w:rsidRPr="000D75C2">
        <w:rPr>
          <w:rFonts w:ascii="Times New Roman" w:eastAsia="Arial" w:hAnsi="Times New Roman"/>
          <w:sz w:val="26"/>
          <w:szCs w:val="26"/>
        </w:rPr>
        <w:t>Bộ NN và PTNT</w:t>
      </w:r>
      <w:r w:rsidR="00321157" w:rsidRPr="000D75C2">
        <w:rPr>
          <w:rFonts w:ascii="Times New Roman" w:hAnsi="Times New Roman"/>
          <w:sz w:val="26"/>
          <w:szCs w:val="26"/>
          <w:lang w:val="en-GB"/>
        </w:rPr>
        <w:t xml:space="preserve"> </w:t>
      </w:r>
      <w:r w:rsidRPr="000D75C2">
        <w:rPr>
          <w:rFonts w:ascii="Times New Roman" w:hAnsi="Times New Roman"/>
          <w:sz w:val="26"/>
          <w:szCs w:val="26"/>
          <w:lang w:val="en-GB"/>
        </w:rPr>
        <w:t xml:space="preserve">cũng như UNDP. </w:t>
      </w:r>
      <w:r w:rsidR="00806A4B" w:rsidRPr="000D75C2">
        <w:rPr>
          <w:rFonts w:ascii="Times New Roman" w:hAnsi="Times New Roman"/>
          <w:sz w:val="26"/>
          <w:szCs w:val="26"/>
          <w:lang w:val="en-GB"/>
        </w:rPr>
        <w:t xml:space="preserve"> </w:t>
      </w:r>
    </w:p>
    <w:p w:rsidR="00806A4B" w:rsidRPr="000D75C2" w:rsidRDefault="00806A4B" w:rsidP="00405AE7">
      <w:pPr>
        <w:rPr>
          <w:rFonts w:ascii="Times New Roman" w:hAnsi="Times New Roman"/>
          <w:sz w:val="26"/>
          <w:szCs w:val="26"/>
          <w:lang w:val="en-GB"/>
        </w:rPr>
      </w:pPr>
    </w:p>
    <w:p w:rsidR="00595B70" w:rsidRPr="000D75C2" w:rsidRDefault="00920794" w:rsidP="00405AE7">
      <w:pPr>
        <w:rPr>
          <w:rFonts w:ascii="Times New Roman" w:hAnsi="Times New Roman"/>
          <w:sz w:val="26"/>
          <w:szCs w:val="26"/>
          <w:lang w:val="en-GB"/>
        </w:rPr>
      </w:pPr>
      <w:r w:rsidRPr="000D75C2">
        <w:rPr>
          <w:rFonts w:ascii="Times New Roman" w:hAnsi="Times New Roman"/>
          <w:sz w:val="26"/>
          <w:szCs w:val="26"/>
          <w:lang w:val="en-GB"/>
        </w:rPr>
        <w:t>Thông tin liên hệ</w:t>
      </w:r>
      <w:r w:rsidR="0060482B" w:rsidRPr="000D75C2">
        <w:rPr>
          <w:rFonts w:ascii="Times New Roman" w:hAnsi="Times New Roman"/>
          <w:sz w:val="26"/>
          <w:szCs w:val="26"/>
          <w:lang w:val="en-GB"/>
        </w:rPr>
        <w:t>:</w:t>
      </w:r>
    </w:p>
    <w:p w:rsidR="0060482B" w:rsidRPr="000D75C2" w:rsidRDefault="00A26164" w:rsidP="00405AE7">
      <w:pPr>
        <w:ind w:firstLine="720"/>
        <w:rPr>
          <w:rFonts w:ascii="Times New Roman" w:hAnsi="Times New Roman"/>
          <w:sz w:val="26"/>
          <w:szCs w:val="26"/>
          <w:lang w:val="en-GB"/>
        </w:rPr>
      </w:pPr>
      <w:r w:rsidRPr="000D75C2">
        <w:rPr>
          <w:rFonts w:ascii="Times New Roman" w:hAnsi="Times New Roman"/>
          <w:sz w:val="26"/>
          <w:szCs w:val="26"/>
          <w:lang w:val="en-GB"/>
        </w:rPr>
        <w:t xml:space="preserve">Ông </w:t>
      </w:r>
      <w:r w:rsidR="00920794" w:rsidRPr="000D75C2">
        <w:rPr>
          <w:rFonts w:ascii="Times New Roman" w:hAnsi="Times New Roman"/>
          <w:sz w:val="26"/>
          <w:szCs w:val="26"/>
          <w:lang w:val="en-GB"/>
        </w:rPr>
        <w:t>Trần Văn Lam</w:t>
      </w:r>
      <w:r w:rsidR="0060482B" w:rsidRPr="000D75C2">
        <w:rPr>
          <w:rFonts w:ascii="Times New Roman" w:hAnsi="Times New Roman"/>
          <w:sz w:val="26"/>
          <w:szCs w:val="26"/>
          <w:lang w:val="en-GB"/>
        </w:rPr>
        <w:t xml:space="preserve">, </w:t>
      </w:r>
      <w:r w:rsidR="00920794" w:rsidRPr="000D75C2">
        <w:rPr>
          <w:rFonts w:ascii="Times New Roman" w:hAnsi="Times New Roman"/>
          <w:sz w:val="26"/>
          <w:szCs w:val="26"/>
          <w:lang w:val="en-GB"/>
        </w:rPr>
        <w:t>Giám đốc dự án</w:t>
      </w:r>
    </w:p>
    <w:p w:rsidR="00D94C2A" w:rsidRPr="000D75C2" w:rsidRDefault="00920794" w:rsidP="00405AE7">
      <w:pPr>
        <w:ind w:firstLine="720"/>
        <w:rPr>
          <w:rFonts w:ascii="Times New Roman" w:hAnsi="Times New Roman"/>
          <w:sz w:val="26"/>
          <w:szCs w:val="26"/>
          <w:lang w:val="en-GB"/>
        </w:rPr>
      </w:pPr>
      <w:r w:rsidRPr="000D75C2">
        <w:rPr>
          <w:rFonts w:ascii="Times New Roman" w:hAnsi="Times New Roman"/>
          <w:sz w:val="26"/>
          <w:szCs w:val="26"/>
          <w:lang w:val="en-GB"/>
        </w:rPr>
        <w:t>Ban Quản lý các dự án nông nghiệp</w:t>
      </w:r>
    </w:p>
    <w:p w:rsidR="00D94C2A" w:rsidRPr="000D75C2" w:rsidRDefault="00920794" w:rsidP="00405AE7">
      <w:pPr>
        <w:ind w:firstLine="720"/>
        <w:rPr>
          <w:rFonts w:ascii="Times New Roman" w:hAnsi="Times New Roman"/>
          <w:sz w:val="26"/>
          <w:szCs w:val="26"/>
          <w:lang w:val="en-GB"/>
        </w:rPr>
      </w:pPr>
      <w:r w:rsidRPr="000D75C2">
        <w:rPr>
          <w:rFonts w:ascii="Times New Roman" w:hAnsi="Times New Roman"/>
          <w:sz w:val="26"/>
          <w:szCs w:val="26"/>
          <w:lang w:val="en-GB"/>
        </w:rPr>
        <w:t xml:space="preserve">Số </w:t>
      </w:r>
      <w:r w:rsidR="00D94C2A" w:rsidRPr="000D75C2">
        <w:rPr>
          <w:rFonts w:ascii="Times New Roman" w:hAnsi="Times New Roman"/>
          <w:sz w:val="26"/>
          <w:szCs w:val="26"/>
          <w:lang w:val="en-GB"/>
        </w:rPr>
        <w:t xml:space="preserve">16 </w:t>
      </w:r>
      <w:r w:rsidRPr="000D75C2">
        <w:rPr>
          <w:rFonts w:ascii="Times New Roman" w:hAnsi="Times New Roman"/>
          <w:sz w:val="26"/>
          <w:szCs w:val="26"/>
          <w:lang w:val="en-GB"/>
        </w:rPr>
        <w:t>Thụy Khuê, phường Thụy Khuê, Q. Tây Hồ, TP. Hà Nội</w:t>
      </w:r>
    </w:p>
    <w:p w:rsidR="00D94C2A" w:rsidRPr="000D75C2" w:rsidRDefault="00D94C2A" w:rsidP="00405AE7">
      <w:pPr>
        <w:spacing w:after="240"/>
        <w:ind w:firstLine="720"/>
        <w:rPr>
          <w:rFonts w:ascii="Times New Roman" w:hAnsi="Times New Roman"/>
          <w:sz w:val="26"/>
          <w:szCs w:val="26"/>
          <w:lang w:val="fr-FR"/>
        </w:rPr>
      </w:pPr>
      <w:r w:rsidRPr="000D75C2">
        <w:rPr>
          <w:rFonts w:ascii="Times New Roman" w:hAnsi="Times New Roman"/>
          <w:sz w:val="26"/>
          <w:szCs w:val="26"/>
          <w:lang w:val="fr-FR"/>
        </w:rPr>
        <w:t>pcrinmp@apmb.gov.vn</w:t>
      </w:r>
    </w:p>
    <w:p w:rsidR="005B779F" w:rsidRPr="000D75C2" w:rsidRDefault="00A26164" w:rsidP="00405AE7">
      <w:pPr>
        <w:rPr>
          <w:rFonts w:ascii="Times New Roman" w:hAnsi="Times New Roman"/>
          <w:color w:val="FF0000"/>
          <w:sz w:val="26"/>
          <w:szCs w:val="26"/>
          <w:lang w:val="fr-FR"/>
        </w:rPr>
      </w:pPr>
      <w:r w:rsidRPr="000D75C2">
        <w:rPr>
          <w:rFonts w:ascii="Times New Roman" w:hAnsi="Times New Roman"/>
          <w:sz w:val="26"/>
          <w:szCs w:val="26"/>
          <w:lang w:val="fr-FR"/>
        </w:rPr>
        <w:t>Hoặc</w:t>
      </w:r>
      <w:r w:rsidR="005B779F" w:rsidRPr="000D75C2">
        <w:rPr>
          <w:rFonts w:ascii="Times New Roman" w:hAnsi="Times New Roman"/>
          <w:sz w:val="26"/>
          <w:szCs w:val="26"/>
          <w:lang w:val="fr-FR"/>
        </w:rPr>
        <w:t xml:space="preserve"> </w:t>
      </w:r>
      <w:r w:rsidR="005B779F" w:rsidRPr="000D75C2">
        <w:rPr>
          <w:rFonts w:ascii="Times New Roman" w:hAnsi="Times New Roman"/>
          <w:sz w:val="26"/>
          <w:szCs w:val="26"/>
          <w:lang w:val="fr-FR"/>
        </w:rPr>
        <w:tab/>
      </w:r>
      <w:r w:rsidRPr="000D75C2">
        <w:rPr>
          <w:rFonts w:ascii="Times New Roman" w:hAnsi="Times New Roman"/>
          <w:sz w:val="26"/>
          <w:szCs w:val="26"/>
          <w:lang w:val="fr-FR"/>
        </w:rPr>
        <w:t>Bà</w:t>
      </w:r>
      <w:r w:rsidR="00C47147" w:rsidRPr="000D75C2">
        <w:rPr>
          <w:rFonts w:ascii="Times New Roman" w:hAnsi="Times New Roman"/>
          <w:sz w:val="26"/>
          <w:szCs w:val="26"/>
          <w:lang w:val="fr-FR"/>
        </w:rPr>
        <w:t xml:space="preserve"> Ujala Qadir</w:t>
      </w:r>
    </w:p>
    <w:p w:rsidR="00D94C2A" w:rsidRPr="000D75C2" w:rsidRDefault="00D94C2A" w:rsidP="00405AE7">
      <w:pPr>
        <w:rPr>
          <w:rFonts w:ascii="Times New Roman" w:hAnsi="Times New Roman"/>
          <w:color w:val="000000"/>
          <w:sz w:val="26"/>
          <w:szCs w:val="26"/>
          <w:lang w:val="en-GB"/>
        </w:rPr>
      </w:pPr>
      <w:r w:rsidRPr="000D75C2">
        <w:rPr>
          <w:rFonts w:ascii="Times New Roman" w:hAnsi="Times New Roman"/>
          <w:color w:val="FF0000"/>
          <w:sz w:val="26"/>
          <w:szCs w:val="26"/>
          <w:lang w:val="fr-FR"/>
        </w:rPr>
        <w:tab/>
      </w:r>
      <w:r w:rsidRPr="000D75C2">
        <w:rPr>
          <w:rFonts w:ascii="Times New Roman" w:hAnsi="Times New Roman"/>
          <w:color w:val="000000"/>
          <w:sz w:val="26"/>
          <w:szCs w:val="26"/>
          <w:lang w:val="en-GB"/>
        </w:rPr>
        <w:t>Email:</w:t>
      </w:r>
      <w:r w:rsidR="00C47147" w:rsidRPr="000D75C2">
        <w:rPr>
          <w:rFonts w:ascii="Times New Roman" w:hAnsi="Times New Roman"/>
          <w:color w:val="000000"/>
          <w:sz w:val="26"/>
          <w:szCs w:val="26"/>
          <w:lang w:val="en-GB"/>
        </w:rPr>
        <w:t xml:space="preserve"> Ujala.qadir@gmail.com</w:t>
      </w:r>
    </w:p>
    <w:p w:rsidR="00D94C2A" w:rsidRPr="000D75C2" w:rsidRDefault="00D94C2A" w:rsidP="00405AE7">
      <w:pPr>
        <w:rPr>
          <w:rFonts w:ascii="Times New Roman" w:hAnsi="Times New Roman"/>
          <w:color w:val="000000"/>
          <w:sz w:val="26"/>
          <w:szCs w:val="26"/>
          <w:lang w:val="en-GB"/>
        </w:rPr>
      </w:pPr>
      <w:r w:rsidRPr="000D75C2">
        <w:rPr>
          <w:rFonts w:ascii="Times New Roman" w:hAnsi="Times New Roman"/>
          <w:color w:val="000000"/>
          <w:sz w:val="26"/>
          <w:szCs w:val="26"/>
          <w:lang w:val="en-GB"/>
        </w:rPr>
        <w:tab/>
      </w:r>
    </w:p>
    <w:p w:rsidR="006E65C3" w:rsidRPr="000D75C2" w:rsidRDefault="00806A4B" w:rsidP="00405AE7">
      <w:pPr>
        <w:pStyle w:val="Heading1"/>
        <w:numPr>
          <w:ilvl w:val="0"/>
          <w:numId w:val="0"/>
        </w:numPr>
        <w:spacing w:line="276" w:lineRule="auto"/>
        <w:jc w:val="left"/>
        <w:rPr>
          <w:rFonts w:ascii="Times New Roman" w:hAnsi="Times New Roman"/>
        </w:rPr>
      </w:pPr>
      <w:r w:rsidRPr="00B91ADB">
        <w:rPr>
          <w:rFonts w:ascii="Times New Roman" w:hAnsi="Times New Roman"/>
        </w:rPr>
        <w:br w:type="page"/>
      </w:r>
      <w:bookmarkStart w:id="1" w:name="_Toc463427327"/>
      <w:bookmarkStart w:id="2" w:name="_Toc381707278"/>
      <w:bookmarkEnd w:id="0"/>
      <w:r w:rsidR="00D35CD8" w:rsidRPr="00B91ADB">
        <w:rPr>
          <w:rFonts w:ascii="Times New Roman" w:hAnsi="Times New Roman"/>
        </w:rPr>
        <w:lastRenderedPageBreak/>
        <w:t>Mục lục</w:t>
      </w:r>
      <w:bookmarkEnd w:id="1"/>
    </w:p>
    <w:p w:rsidR="00C11FA2" w:rsidRDefault="006E65C3">
      <w:pPr>
        <w:pStyle w:val="TOC1"/>
        <w:tabs>
          <w:tab w:val="right" w:leader="dot" w:pos="9062"/>
        </w:tabs>
        <w:rPr>
          <w:rFonts w:asciiTheme="minorHAnsi" w:eastAsiaTheme="minorEastAsia" w:hAnsiTheme="minorHAnsi" w:cstheme="minorBidi"/>
          <w:noProof/>
          <w:sz w:val="22"/>
        </w:rPr>
      </w:pPr>
      <w:r w:rsidRPr="00B91ADB">
        <w:rPr>
          <w:rFonts w:ascii="Times New Roman" w:hAnsi="Times New Roman"/>
          <w:sz w:val="26"/>
          <w:szCs w:val="26"/>
        </w:rPr>
        <w:fldChar w:fldCharType="begin"/>
      </w:r>
      <w:r w:rsidRPr="000D75C2">
        <w:rPr>
          <w:rFonts w:ascii="Times New Roman" w:hAnsi="Times New Roman"/>
          <w:sz w:val="26"/>
          <w:szCs w:val="26"/>
        </w:rPr>
        <w:instrText xml:space="preserve"> TOC \o "1-3" \h \z \u </w:instrText>
      </w:r>
      <w:r w:rsidRPr="00B91ADB">
        <w:rPr>
          <w:rFonts w:ascii="Times New Roman" w:hAnsi="Times New Roman"/>
          <w:sz w:val="26"/>
          <w:szCs w:val="26"/>
        </w:rPr>
        <w:fldChar w:fldCharType="separate"/>
      </w:r>
      <w:hyperlink w:anchor="_Toc463427327" w:history="1">
        <w:r w:rsidR="00C11FA2" w:rsidRPr="00CE6907">
          <w:rPr>
            <w:rStyle w:val="Hyperlink"/>
            <w:rFonts w:ascii="Times New Roman" w:hAnsi="Times New Roman"/>
            <w:noProof/>
          </w:rPr>
          <w:t>Mục lục</w:t>
        </w:r>
        <w:r w:rsidR="00C11FA2">
          <w:rPr>
            <w:noProof/>
            <w:webHidden/>
          </w:rPr>
          <w:tab/>
        </w:r>
        <w:r w:rsidR="00C11FA2">
          <w:rPr>
            <w:noProof/>
            <w:webHidden/>
          </w:rPr>
          <w:fldChar w:fldCharType="begin"/>
        </w:r>
        <w:r w:rsidR="00C11FA2">
          <w:rPr>
            <w:noProof/>
            <w:webHidden/>
          </w:rPr>
          <w:instrText xml:space="preserve"> PAGEREF _Toc463427327 \h </w:instrText>
        </w:r>
        <w:r w:rsidR="00C11FA2">
          <w:rPr>
            <w:noProof/>
            <w:webHidden/>
          </w:rPr>
        </w:r>
        <w:r w:rsidR="00C11FA2">
          <w:rPr>
            <w:noProof/>
            <w:webHidden/>
          </w:rPr>
          <w:fldChar w:fldCharType="separate"/>
        </w:r>
        <w:r w:rsidR="00C4750C">
          <w:rPr>
            <w:noProof/>
            <w:webHidden/>
          </w:rPr>
          <w:t>2</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28" w:history="1">
        <w:r w:rsidR="00C11FA2" w:rsidRPr="00CE6907">
          <w:rPr>
            <w:rStyle w:val="Hyperlink"/>
            <w:rFonts w:ascii="Times New Roman" w:hAnsi="Times New Roman"/>
            <w:noProof/>
          </w:rPr>
          <w:t>Danh mục bảng biểu</w:t>
        </w:r>
        <w:r w:rsidR="00C11FA2">
          <w:rPr>
            <w:noProof/>
            <w:webHidden/>
          </w:rPr>
          <w:tab/>
        </w:r>
        <w:r w:rsidR="00C11FA2">
          <w:rPr>
            <w:noProof/>
            <w:webHidden/>
          </w:rPr>
          <w:fldChar w:fldCharType="begin"/>
        </w:r>
        <w:r w:rsidR="00C11FA2">
          <w:rPr>
            <w:noProof/>
            <w:webHidden/>
          </w:rPr>
          <w:instrText xml:space="preserve"> PAGEREF _Toc463427328 \h </w:instrText>
        </w:r>
        <w:r w:rsidR="00C11FA2">
          <w:rPr>
            <w:noProof/>
            <w:webHidden/>
          </w:rPr>
        </w:r>
        <w:r w:rsidR="00C11FA2">
          <w:rPr>
            <w:noProof/>
            <w:webHidden/>
          </w:rPr>
          <w:fldChar w:fldCharType="separate"/>
        </w:r>
        <w:r>
          <w:rPr>
            <w:noProof/>
            <w:webHidden/>
          </w:rPr>
          <w:t>4</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29" w:history="1">
        <w:r w:rsidR="00C11FA2" w:rsidRPr="00CE6907">
          <w:rPr>
            <w:rStyle w:val="Hyperlink"/>
            <w:rFonts w:ascii="Times New Roman" w:hAnsi="Times New Roman"/>
            <w:noProof/>
          </w:rPr>
          <w:t>Danh mục các từ viết tắt</w:t>
        </w:r>
        <w:r w:rsidR="00C11FA2">
          <w:rPr>
            <w:noProof/>
            <w:webHidden/>
          </w:rPr>
          <w:tab/>
        </w:r>
        <w:r w:rsidR="00C11FA2">
          <w:rPr>
            <w:noProof/>
            <w:webHidden/>
          </w:rPr>
          <w:fldChar w:fldCharType="begin"/>
        </w:r>
        <w:r w:rsidR="00C11FA2">
          <w:rPr>
            <w:noProof/>
            <w:webHidden/>
          </w:rPr>
          <w:instrText xml:space="preserve"> PAGEREF _Toc463427329 \h </w:instrText>
        </w:r>
        <w:r w:rsidR="00C11FA2">
          <w:rPr>
            <w:noProof/>
            <w:webHidden/>
          </w:rPr>
        </w:r>
        <w:r w:rsidR="00C11FA2">
          <w:rPr>
            <w:noProof/>
            <w:webHidden/>
          </w:rPr>
          <w:fldChar w:fldCharType="separate"/>
        </w:r>
        <w:r>
          <w:rPr>
            <w:noProof/>
            <w:webHidden/>
          </w:rPr>
          <w:t>5</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0" w:history="1">
        <w:r w:rsidR="00C11FA2" w:rsidRPr="00CE6907">
          <w:rPr>
            <w:rStyle w:val="Hyperlink"/>
            <w:rFonts w:ascii="Times New Roman" w:hAnsi="Times New Roman"/>
            <w:noProof/>
            <w:lang w:val="pt-BR"/>
          </w:rPr>
          <w:t>1.1</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Bối cảnh</w:t>
        </w:r>
        <w:r w:rsidR="00C11FA2">
          <w:rPr>
            <w:noProof/>
            <w:webHidden/>
          </w:rPr>
          <w:tab/>
        </w:r>
        <w:r w:rsidR="00C11FA2">
          <w:rPr>
            <w:noProof/>
            <w:webHidden/>
          </w:rPr>
          <w:fldChar w:fldCharType="begin"/>
        </w:r>
        <w:r w:rsidR="00C11FA2">
          <w:rPr>
            <w:noProof/>
            <w:webHidden/>
          </w:rPr>
          <w:instrText xml:space="preserve"> PAGEREF _Toc463427330 \h </w:instrText>
        </w:r>
        <w:r w:rsidR="00C11FA2">
          <w:rPr>
            <w:noProof/>
            <w:webHidden/>
          </w:rPr>
        </w:r>
        <w:r w:rsidR="00C11FA2">
          <w:rPr>
            <w:noProof/>
            <w:webHidden/>
          </w:rPr>
          <w:fldChar w:fldCharType="separate"/>
        </w:r>
        <w:r>
          <w:rPr>
            <w:noProof/>
            <w:webHidden/>
          </w:rPr>
          <w:t>7</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1" w:history="1">
        <w:r w:rsidR="00C11FA2" w:rsidRPr="00CE6907">
          <w:rPr>
            <w:rStyle w:val="Hyperlink"/>
            <w:rFonts w:ascii="Times New Roman" w:hAnsi="Times New Roman"/>
            <w:noProof/>
            <w:lang w:val="pt-BR"/>
          </w:rPr>
          <w:t>1.2</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Cấu trúc của Sổ tay</w:t>
        </w:r>
        <w:r w:rsidR="00C11FA2">
          <w:rPr>
            <w:noProof/>
            <w:webHidden/>
          </w:rPr>
          <w:tab/>
        </w:r>
        <w:r w:rsidR="00C11FA2">
          <w:rPr>
            <w:noProof/>
            <w:webHidden/>
          </w:rPr>
          <w:fldChar w:fldCharType="begin"/>
        </w:r>
        <w:r w:rsidR="00C11FA2">
          <w:rPr>
            <w:noProof/>
            <w:webHidden/>
          </w:rPr>
          <w:instrText xml:space="preserve"> PAGEREF _Toc463427331 \h </w:instrText>
        </w:r>
        <w:r w:rsidR="00C11FA2">
          <w:rPr>
            <w:noProof/>
            <w:webHidden/>
          </w:rPr>
        </w:r>
        <w:r w:rsidR="00C11FA2">
          <w:rPr>
            <w:noProof/>
            <w:webHidden/>
          </w:rPr>
          <w:fldChar w:fldCharType="separate"/>
        </w:r>
        <w:r>
          <w:rPr>
            <w:noProof/>
            <w:webHidden/>
          </w:rPr>
          <w:t>8</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2" w:history="1">
        <w:r w:rsidR="00C11FA2" w:rsidRPr="00CE6907">
          <w:rPr>
            <w:rStyle w:val="Hyperlink"/>
            <w:rFonts w:ascii="Times New Roman" w:hAnsi="Times New Roman"/>
            <w:noProof/>
            <w:lang w:val="pt-BR"/>
          </w:rPr>
          <w:t>1.3</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Sự cần thiết của Sổ tay</w:t>
        </w:r>
        <w:r w:rsidR="00C11FA2">
          <w:rPr>
            <w:noProof/>
            <w:webHidden/>
          </w:rPr>
          <w:tab/>
        </w:r>
        <w:r w:rsidR="00C11FA2">
          <w:rPr>
            <w:noProof/>
            <w:webHidden/>
          </w:rPr>
          <w:fldChar w:fldCharType="begin"/>
        </w:r>
        <w:r w:rsidR="00C11FA2">
          <w:rPr>
            <w:noProof/>
            <w:webHidden/>
          </w:rPr>
          <w:instrText xml:space="preserve"> PAGEREF _Toc463427332 \h </w:instrText>
        </w:r>
        <w:r w:rsidR="00C11FA2">
          <w:rPr>
            <w:noProof/>
            <w:webHidden/>
          </w:rPr>
        </w:r>
        <w:r w:rsidR="00C11FA2">
          <w:rPr>
            <w:noProof/>
            <w:webHidden/>
          </w:rPr>
          <w:fldChar w:fldCharType="separate"/>
        </w:r>
        <w:r>
          <w:rPr>
            <w:noProof/>
            <w:webHidden/>
          </w:rPr>
          <w:t>8</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3" w:history="1">
        <w:r w:rsidR="00C11FA2" w:rsidRPr="00CE6907">
          <w:rPr>
            <w:rStyle w:val="Hyperlink"/>
            <w:rFonts w:ascii="Times New Roman" w:hAnsi="Times New Roman"/>
            <w:noProof/>
            <w:lang w:val="pt-BR"/>
          </w:rPr>
          <w:t>1.4</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Mục đích biên soạn Sổ tay</w:t>
        </w:r>
        <w:r w:rsidR="00C11FA2">
          <w:rPr>
            <w:noProof/>
            <w:webHidden/>
          </w:rPr>
          <w:tab/>
        </w:r>
        <w:r w:rsidR="00C11FA2">
          <w:rPr>
            <w:noProof/>
            <w:webHidden/>
          </w:rPr>
          <w:fldChar w:fldCharType="begin"/>
        </w:r>
        <w:r w:rsidR="00C11FA2">
          <w:rPr>
            <w:noProof/>
            <w:webHidden/>
          </w:rPr>
          <w:instrText xml:space="preserve"> PAGEREF _Toc463427333 \h </w:instrText>
        </w:r>
        <w:r w:rsidR="00C11FA2">
          <w:rPr>
            <w:noProof/>
            <w:webHidden/>
          </w:rPr>
        </w:r>
        <w:r w:rsidR="00C11FA2">
          <w:rPr>
            <w:noProof/>
            <w:webHidden/>
          </w:rPr>
          <w:fldChar w:fldCharType="separate"/>
        </w:r>
        <w:r>
          <w:rPr>
            <w:noProof/>
            <w:webHidden/>
          </w:rPr>
          <w:t>9</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4" w:history="1">
        <w:r w:rsidR="00C11FA2" w:rsidRPr="00CE6907">
          <w:rPr>
            <w:rStyle w:val="Hyperlink"/>
            <w:rFonts w:ascii="Times New Roman" w:hAnsi="Times New Roman"/>
            <w:noProof/>
            <w:lang w:val="pt-BR"/>
          </w:rPr>
          <w:t>1.5</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Giải thích các thuật ngữ</w:t>
        </w:r>
        <w:r w:rsidR="00C11FA2">
          <w:rPr>
            <w:noProof/>
            <w:webHidden/>
          </w:rPr>
          <w:tab/>
        </w:r>
        <w:r w:rsidR="00C11FA2">
          <w:rPr>
            <w:noProof/>
            <w:webHidden/>
          </w:rPr>
          <w:fldChar w:fldCharType="begin"/>
        </w:r>
        <w:r w:rsidR="00C11FA2">
          <w:rPr>
            <w:noProof/>
            <w:webHidden/>
          </w:rPr>
          <w:instrText xml:space="preserve"> PAGEREF _Toc463427334 \h </w:instrText>
        </w:r>
        <w:r w:rsidR="00C11FA2">
          <w:rPr>
            <w:noProof/>
            <w:webHidden/>
          </w:rPr>
        </w:r>
        <w:r w:rsidR="00C11FA2">
          <w:rPr>
            <w:noProof/>
            <w:webHidden/>
          </w:rPr>
          <w:fldChar w:fldCharType="separate"/>
        </w:r>
        <w:r>
          <w:rPr>
            <w:noProof/>
            <w:webHidden/>
          </w:rPr>
          <w:t>10</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35" w:history="1">
        <w:r w:rsidR="00C11FA2" w:rsidRPr="00CE6907">
          <w:rPr>
            <w:rStyle w:val="Hyperlink"/>
            <w:rFonts w:ascii="Times New Roman" w:hAnsi="Times New Roman"/>
            <w:noProof/>
            <w:lang w:val="pt-BR"/>
          </w:rPr>
          <w:t>1.6</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Khung khái niệm</w:t>
        </w:r>
        <w:r w:rsidR="00C11FA2">
          <w:rPr>
            <w:noProof/>
            <w:webHidden/>
          </w:rPr>
          <w:tab/>
        </w:r>
        <w:r w:rsidR="00C11FA2">
          <w:rPr>
            <w:noProof/>
            <w:webHidden/>
          </w:rPr>
          <w:fldChar w:fldCharType="begin"/>
        </w:r>
        <w:r w:rsidR="00C11FA2">
          <w:rPr>
            <w:noProof/>
            <w:webHidden/>
          </w:rPr>
          <w:instrText xml:space="preserve"> PAGEREF _Toc463427335 \h </w:instrText>
        </w:r>
        <w:r w:rsidR="00C11FA2">
          <w:rPr>
            <w:noProof/>
            <w:webHidden/>
          </w:rPr>
        </w:r>
        <w:r w:rsidR="00C11FA2">
          <w:rPr>
            <w:noProof/>
            <w:webHidden/>
          </w:rPr>
          <w:fldChar w:fldCharType="separate"/>
        </w:r>
        <w:r>
          <w:rPr>
            <w:noProof/>
            <w:webHidden/>
          </w:rPr>
          <w:t>12</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36" w:history="1">
        <w:r w:rsidR="00C11FA2" w:rsidRPr="00CE6907">
          <w:rPr>
            <w:rStyle w:val="Hyperlink"/>
            <w:rFonts w:ascii="Times New Roman" w:hAnsi="Times New Roman"/>
            <w:noProof/>
          </w:rPr>
          <w:t>PHẦN 2: PHƯƠNG PHÁP THỰC HIỆN ĐÁNH GIÁ TÌNH TRẠNG DỄ BỊ TỔN THƯƠNG DO BĐKH VÀ LẬP BẢN ĐỒ RỦI RO (CVARM)</w:t>
        </w:r>
        <w:r w:rsidR="00C11FA2">
          <w:rPr>
            <w:noProof/>
            <w:webHidden/>
          </w:rPr>
          <w:tab/>
        </w:r>
        <w:r w:rsidR="00C11FA2">
          <w:rPr>
            <w:noProof/>
            <w:webHidden/>
          </w:rPr>
          <w:fldChar w:fldCharType="begin"/>
        </w:r>
        <w:r w:rsidR="00C11FA2">
          <w:rPr>
            <w:noProof/>
            <w:webHidden/>
          </w:rPr>
          <w:instrText xml:space="preserve"> PAGEREF _Toc463427336 \h </w:instrText>
        </w:r>
        <w:r w:rsidR="00C11FA2">
          <w:rPr>
            <w:noProof/>
            <w:webHidden/>
          </w:rPr>
        </w:r>
        <w:r w:rsidR="00C11FA2">
          <w:rPr>
            <w:noProof/>
            <w:webHidden/>
          </w:rPr>
          <w:fldChar w:fldCharType="separate"/>
        </w:r>
        <w:r>
          <w:rPr>
            <w:noProof/>
            <w:webHidden/>
          </w:rPr>
          <w:t>15</w:t>
        </w:r>
        <w:r w:rsidR="00C11FA2">
          <w:rPr>
            <w:noProof/>
            <w:webHidden/>
          </w:rPr>
          <w:fldChar w:fldCharType="end"/>
        </w:r>
      </w:hyperlink>
    </w:p>
    <w:p w:rsidR="00C11FA2" w:rsidRDefault="00C4750C">
      <w:pPr>
        <w:pStyle w:val="TOC2"/>
        <w:tabs>
          <w:tab w:val="right" w:leader="dot" w:pos="9062"/>
        </w:tabs>
        <w:rPr>
          <w:rFonts w:asciiTheme="minorHAnsi" w:eastAsiaTheme="minorEastAsia" w:hAnsiTheme="minorHAnsi" w:cstheme="minorBidi"/>
          <w:noProof/>
          <w:sz w:val="22"/>
        </w:rPr>
      </w:pPr>
      <w:hyperlink w:anchor="_Toc463427337" w:history="1">
        <w:r w:rsidR="00C11FA2" w:rsidRPr="00CE6907">
          <w:rPr>
            <w:rStyle w:val="Hyperlink"/>
            <w:rFonts w:ascii="Times New Roman" w:hAnsi="Times New Roman"/>
            <w:noProof/>
            <w:lang w:val="pt-BR"/>
          </w:rPr>
          <w:t>Giai đoạn 1: Huy động các bên có liên quan</w:t>
        </w:r>
        <w:r w:rsidR="00C11FA2">
          <w:rPr>
            <w:noProof/>
            <w:webHidden/>
          </w:rPr>
          <w:tab/>
        </w:r>
        <w:r w:rsidR="00C11FA2">
          <w:rPr>
            <w:noProof/>
            <w:webHidden/>
          </w:rPr>
          <w:fldChar w:fldCharType="begin"/>
        </w:r>
        <w:r w:rsidR="00C11FA2">
          <w:rPr>
            <w:noProof/>
            <w:webHidden/>
          </w:rPr>
          <w:instrText xml:space="preserve"> PAGEREF _Toc463427337 \h </w:instrText>
        </w:r>
        <w:r w:rsidR="00C11FA2">
          <w:rPr>
            <w:noProof/>
            <w:webHidden/>
          </w:rPr>
        </w:r>
        <w:r w:rsidR="00C11FA2">
          <w:rPr>
            <w:noProof/>
            <w:webHidden/>
          </w:rPr>
          <w:fldChar w:fldCharType="separate"/>
        </w:r>
        <w:r>
          <w:rPr>
            <w:noProof/>
            <w:webHidden/>
          </w:rPr>
          <w:t>15</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38" w:history="1">
        <w:r w:rsidR="00C11FA2" w:rsidRPr="00CE6907">
          <w:rPr>
            <w:rStyle w:val="Hyperlink"/>
            <w:rFonts w:ascii="Times New Roman" w:hAnsi="Times New Roman"/>
            <w:noProof/>
            <w:lang w:val="pt-BR"/>
          </w:rPr>
          <w:t>Hoạt động 1: Lựa chọn và thu hút sự tham gia của các bên liên quan</w:t>
        </w:r>
        <w:r w:rsidR="00C11FA2">
          <w:rPr>
            <w:noProof/>
            <w:webHidden/>
          </w:rPr>
          <w:tab/>
        </w:r>
        <w:r w:rsidR="00C11FA2">
          <w:rPr>
            <w:noProof/>
            <w:webHidden/>
          </w:rPr>
          <w:fldChar w:fldCharType="begin"/>
        </w:r>
        <w:r w:rsidR="00C11FA2">
          <w:rPr>
            <w:noProof/>
            <w:webHidden/>
          </w:rPr>
          <w:instrText xml:space="preserve"> PAGEREF _Toc463427338 \h </w:instrText>
        </w:r>
        <w:r w:rsidR="00C11FA2">
          <w:rPr>
            <w:noProof/>
            <w:webHidden/>
          </w:rPr>
        </w:r>
        <w:r w:rsidR="00C11FA2">
          <w:rPr>
            <w:noProof/>
            <w:webHidden/>
          </w:rPr>
          <w:fldChar w:fldCharType="separate"/>
        </w:r>
        <w:r>
          <w:rPr>
            <w:noProof/>
            <w:webHidden/>
          </w:rPr>
          <w:t>16</w:t>
        </w:r>
        <w:r w:rsidR="00C11FA2">
          <w:rPr>
            <w:noProof/>
            <w:webHidden/>
          </w:rPr>
          <w:fldChar w:fldCharType="end"/>
        </w:r>
      </w:hyperlink>
    </w:p>
    <w:p w:rsidR="00C11FA2" w:rsidRDefault="00C4750C">
      <w:pPr>
        <w:pStyle w:val="TOC2"/>
        <w:tabs>
          <w:tab w:val="right" w:leader="dot" w:pos="9062"/>
        </w:tabs>
        <w:rPr>
          <w:rFonts w:asciiTheme="minorHAnsi" w:eastAsiaTheme="minorEastAsia" w:hAnsiTheme="minorHAnsi" w:cstheme="minorBidi"/>
          <w:noProof/>
          <w:sz w:val="22"/>
        </w:rPr>
      </w:pPr>
      <w:hyperlink w:anchor="_Toc463427339" w:history="1">
        <w:r w:rsidR="00C11FA2" w:rsidRPr="00CE6907">
          <w:rPr>
            <w:rStyle w:val="Hyperlink"/>
            <w:rFonts w:ascii="Times New Roman" w:hAnsi="Times New Roman"/>
            <w:noProof/>
          </w:rPr>
          <w:t xml:space="preserve">Giai đoạn </w:t>
        </w:r>
        <w:r w:rsidR="00C11FA2" w:rsidRPr="00CE6907">
          <w:rPr>
            <w:rStyle w:val="Hyperlink"/>
            <w:rFonts w:ascii="Times New Roman" w:hAnsi="Times New Roman"/>
            <w:noProof/>
            <w:lang w:val="pt-BR"/>
          </w:rPr>
          <w:t>2: Khung khái niệm và khung phương pháp luận</w:t>
        </w:r>
        <w:r w:rsidR="00C11FA2">
          <w:rPr>
            <w:noProof/>
            <w:webHidden/>
          </w:rPr>
          <w:tab/>
        </w:r>
        <w:r w:rsidR="00C11FA2">
          <w:rPr>
            <w:noProof/>
            <w:webHidden/>
          </w:rPr>
          <w:fldChar w:fldCharType="begin"/>
        </w:r>
        <w:r w:rsidR="00C11FA2">
          <w:rPr>
            <w:noProof/>
            <w:webHidden/>
          </w:rPr>
          <w:instrText xml:space="preserve"> PAGEREF _Toc463427339 \h </w:instrText>
        </w:r>
        <w:r w:rsidR="00C11FA2">
          <w:rPr>
            <w:noProof/>
            <w:webHidden/>
          </w:rPr>
        </w:r>
        <w:r w:rsidR="00C11FA2">
          <w:rPr>
            <w:noProof/>
            <w:webHidden/>
          </w:rPr>
          <w:fldChar w:fldCharType="separate"/>
        </w:r>
        <w:r>
          <w:rPr>
            <w:noProof/>
            <w:webHidden/>
          </w:rPr>
          <w:t>18</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0" w:history="1">
        <w:r w:rsidR="00C11FA2" w:rsidRPr="00CE6907">
          <w:rPr>
            <w:rStyle w:val="Hyperlink"/>
            <w:rFonts w:ascii="Times New Roman" w:hAnsi="Times New Roman"/>
            <w:noProof/>
            <w:lang w:val="pt-BR"/>
          </w:rPr>
          <w:t>Hoạt động 2: Xác định mục tiêu của hoạt động CVARM</w:t>
        </w:r>
        <w:r w:rsidR="00C11FA2">
          <w:rPr>
            <w:noProof/>
            <w:webHidden/>
          </w:rPr>
          <w:tab/>
        </w:r>
        <w:r w:rsidR="00C11FA2">
          <w:rPr>
            <w:noProof/>
            <w:webHidden/>
          </w:rPr>
          <w:fldChar w:fldCharType="begin"/>
        </w:r>
        <w:r w:rsidR="00C11FA2">
          <w:rPr>
            <w:noProof/>
            <w:webHidden/>
          </w:rPr>
          <w:instrText xml:space="preserve"> PAGEREF _Toc463427340 \h </w:instrText>
        </w:r>
        <w:r w:rsidR="00C11FA2">
          <w:rPr>
            <w:noProof/>
            <w:webHidden/>
          </w:rPr>
        </w:r>
        <w:r w:rsidR="00C11FA2">
          <w:rPr>
            <w:noProof/>
            <w:webHidden/>
          </w:rPr>
          <w:fldChar w:fldCharType="separate"/>
        </w:r>
        <w:r>
          <w:rPr>
            <w:noProof/>
            <w:webHidden/>
          </w:rPr>
          <w:t>18</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1" w:history="1">
        <w:r w:rsidR="00C11FA2" w:rsidRPr="00CE6907">
          <w:rPr>
            <w:rStyle w:val="Hyperlink"/>
            <w:rFonts w:ascii="Times New Roman" w:hAnsi="Times New Roman"/>
            <w:noProof/>
            <w:lang w:val="pt-BR"/>
          </w:rPr>
          <w:t>Hoạt động 3: Xác định phạm vi địa lý</w:t>
        </w:r>
        <w:r w:rsidR="00C11FA2">
          <w:rPr>
            <w:noProof/>
            <w:webHidden/>
          </w:rPr>
          <w:tab/>
        </w:r>
        <w:r w:rsidR="00C11FA2">
          <w:rPr>
            <w:noProof/>
            <w:webHidden/>
          </w:rPr>
          <w:fldChar w:fldCharType="begin"/>
        </w:r>
        <w:r w:rsidR="00C11FA2">
          <w:rPr>
            <w:noProof/>
            <w:webHidden/>
          </w:rPr>
          <w:instrText xml:space="preserve"> PAGEREF _Toc463427341 \h </w:instrText>
        </w:r>
        <w:r w:rsidR="00C11FA2">
          <w:rPr>
            <w:noProof/>
            <w:webHidden/>
          </w:rPr>
        </w:r>
        <w:r w:rsidR="00C11FA2">
          <w:rPr>
            <w:noProof/>
            <w:webHidden/>
          </w:rPr>
          <w:fldChar w:fldCharType="separate"/>
        </w:r>
        <w:r>
          <w:rPr>
            <w:noProof/>
            <w:webHidden/>
          </w:rPr>
          <w:t>19</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2" w:history="1">
        <w:r w:rsidR="00C11FA2" w:rsidRPr="00CE6907">
          <w:rPr>
            <w:rStyle w:val="Hyperlink"/>
            <w:rFonts w:ascii="Times New Roman" w:hAnsi="Times New Roman"/>
            <w:noProof/>
            <w:lang w:val="pt-BR"/>
          </w:rPr>
          <w:t>Hoạt động 4: Xác định hiểm họa tác động tới CSHT</w:t>
        </w:r>
        <w:r w:rsidR="00C11FA2">
          <w:rPr>
            <w:noProof/>
            <w:webHidden/>
          </w:rPr>
          <w:tab/>
        </w:r>
        <w:r w:rsidR="00C11FA2">
          <w:rPr>
            <w:noProof/>
            <w:webHidden/>
          </w:rPr>
          <w:fldChar w:fldCharType="begin"/>
        </w:r>
        <w:r w:rsidR="00C11FA2">
          <w:rPr>
            <w:noProof/>
            <w:webHidden/>
          </w:rPr>
          <w:instrText xml:space="preserve"> PAGEREF _Toc463427342 \h </w:instrText>
        </w:r>
        <w:r w:rsidR="00C11FA2">
          <w:rPr>
            <w:noProof/>
            <w:webHidden/>
          </w:rPr>
        </w:r>
        <w:r w:rsidR="00C11FA2">
          <w:rPr>
            <w:noProof/>
            <w:webHidden/>
          </w:rPr>
          <w:fldChar w:fldCharType="separate"/>
        </w:r>
        <w:r>
          <w:rPr>
            <w:noProof/>
            <w:webHidden/>
          </w:rPr>
          <w:t>21</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3" w:history="1">
        <w:r w:rsidR="00C11FA2" w:rsidRPr="00CE6907">
          <w:rPr>
            <w:rStyle w:val="Hyperlink"/>
            <w:rFonts w:ascii="Times New Roman" w:hAnsi="Times New Roman"/>
            <w:noProof/>
            <w:lang w:val="pt-BR"/>
          </w:rPr>
          <w:t>Hoạt động 5: Xác định các yếu tố rủi ro và Xây dựng danh mục thống kê CSHT</w:t>
        </w:r>
        <w:r w:rsidR="00C11FA2">
          <w:rPr>
            <w:noProof/>
            <w:webHidden/>
          </w:rPr>
          <w:tab/>
        </w:r>
        <w:r w:rsidR="00C11FA2">
          <w:rPr>
            <w:noProof/>
            <w:webHidden/>
          </w:rPr>
          <w:fldChar w:fldCharType="begin"/>
        </w:r>
        <w:r w:rsidR="00C11FA2">
          <w:rPr>
            <w:noProof/>
            <w:webHidden/>
          </w:rPr>
          <w:instrText xml:space="preserve"> PAGEREF _Toc463427343 \h </w:instrText>
        </w:r>
        <w:r w:rsidR="00C11FA2">
          <w:rPr>
            <w:noProof/>
            <w:webHidden/>
          </w:rPr>
        </w:r>
        <w:r w:rsidR="00C11FA2">
          <w:rPr>
            <w:noProof/>
            <w:webHidden/>
          </w:rPr>
          <w:fldChar w:fldCharType="separate"/>
        </w:r>
        <w:r>
          <w:rPr>
            <w:noProof/>
            <w:webHidden/>
          </w:rPr>
          <w:t>23</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4" w:history="1">
        <w:r w:rsidR="00C11FA2" w:rsidRPr="00CE6907">
          <w:rPr>
            <w:rStyle w:val="Hyperlink"/>
            <w:rFonts w:ascii="Times New Roman" w:hAnsi="Times New Roman"/>
            <w:noProof/>
            <w:lang w:val="pt-BR"/>
          </w:rPr>
          <w:t>Hoạt động 6: Xây dựng dự tính khí hậu</w:t>
        </w:r>
        <w:r w:rsidR="00C11FA2">
          <w:rPr>
            <w:noProof/>
            <w:webHidden/>
          </w:rPr>
          <w:tab/>
        </w:r>
        <w:r w:rsidR="00C11FA2">
          <w:rPr>
            <w:noProof/>
            <w:webHidden/>
          </w:rPr>
          <w:fldChar w:fldCharType="begin"/>
        </w:r>
        <w:r w:rsidR="00C11FA2">
          <w:rPr>
            <w:noProof/>
            <w:webHidden/>
          </w:rPr>
          <w:instrText xml:space="preserve"> PAGEREF _Toc463427344 \h </w:instrText>
        </w:r>
        <w:r w:rsidR="00C11FA2">
          <w:rPr>
            <w:noProof/>
            <w:webHidden/>
          </w:rPr>
        </w:r>
        <w:r w:rsidR="00C11FA2">
          <w:rPr>
            <w:noProof/>
            <w:webHidden/>
          </w:rPr>
          <w:fldChar w:fldCharType="separate"/>
        </w:r>
        <w:r>
          <w:rPr>
            <w:noProof/>
            <w:webHidden/>
          </w:rPr>
          <w:t>26</w:t>
        </w:r>
        <w:r w:rsidR="00C11FA2">
          <w:rPr>
            <w:noProof/>
            <w:webHidden/>
          </w:rPr>
          <w:fldChar w:fldCharType="end"/>
        </w:r>
      </w:hyperlink>
    </w:p>
    <w:p w:rsidR="00C11FA2" w:rsidRDefault="00C4750C">
      <w:pPr>
        <w:pStyle w:val="TOC2"/>
        <w:tabs>
          <w:tab w:val="right" w:leader="dot" w:pos="9062"/>
        </w:tabs>
        <w:rPr>
          <w:rFonts w:asciiTheme="minorHAnsi" w:eastAsiaTheme="minorEastAsia" w:hAnsiTheme="minorHAnsi" w:cstheme="minorBidi"/>
          <w:noProof/>
          <w:sz w:val="22"/>
        </w:rPr>
      </w:pPr>
      <w:hyperlink w:anchor="_Toc463427345" w:history="1">
        <w:r w:rsidR="00C11FA2" w:rsidRPr="00CE6907">
          <w:rPr>
            <w:rStyle w:val="Hyperlink"/>
            <w:rFonts w:ascii="Times New Roman" w:hAnsi="Times New Roman"/>
            <w:noProof/>
            <w:lang w:val="pt-BR"/>
          </w:rPr>
          <w:t>Giai đoạn 3: Đánh giá TTDBTT</w:t>
        </w:r>
        <w:r w:rsidR="00C11FA2">
          <w:rPr>
            <w:noProof/>
            <w:webHidden/>
          </w:rPr>
          <w:tab/>
        </w:r>
        <w:r w:rsidR="00C11FA2">
          <w:rPr>
            <w:noProof/>
            <w:webHidden/>
          </w:rPr>
          <w:fldChar w:fldCharType="begin"/>
        </w:r>
        <w:r w:rsidR="00C11FA2">
          <w:rPr>
            <w:noProof/>
            <w:webHidden/>
          </w:rPr>
          <w:instrText xml:space="preserve"> PAGEREF _Toc463427345 \h </w:instrText>
        </w:r>
        <w:r w:rsidR="00C11FA2">
          <w:rPr>
            <w:noProof/>
            <w:webHidden/>
          </w:rPr>
        </w:r>
        <w:r w:rsidR="00C11FA2">
          <w:rPr>
            <w:noProof/>
            <w:webHidden/>
          </w:rPr>
          <w:fldChar w:fldCharType="separate"/>
        </w:r>
        <w:r>
          <w:rPr>
            <w:noProof/>
            <w:webHidden/>
          </w:rPr>
          <w:t>37</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6" w:history="1">
        <w:r w:rsidR="00C11FA2" w:rsidRPr="00CE6907">
          <w:rPr>
            <w:rStyle w:val="Hyperlink"/>
            <w:rFonts w:ascii="Times New Roman" w:hAnsi="Times New Roman"/>
            <w:noProof/>
            <w:lang w:val="pt-BR"/>
          </w:rPr>
          <w:t>Hoạt động 7: Xây dựng chỉ số TTDBTT và gán trọng số</w:t>
        </w:r>
        <w:r w:rsidR="00C11FA2">
          <w:rPr>
            <w:noProof/>
            <w:webHidden/>
          </w:rPr>
          <w:tab/>
        </w:r>
        <w:r w:rsidR="00C11FA2">
          <w:rPr>
            <w:noProof/>
            <w:webHidden/>
          </w:rPr>
          <w:fldChar w:fldCharType="begin"/>
        </w:r>
        <w:r w:rsidR="00C11FA2">
          <w:rPr>
            <w:noProof/>
            <w:webHidden/>
          </w:rPr>
          <w:instrText xml:space="preserve"> PAGEREF _Toc463427346 \h </w:instrText>
        </w:r>
        <w:r w:rsidR="00C11FA2">
          <w:rPr>
            <w:noProof/>
            <w:webHidden/>
          </w:rPr>
        </w:r>
        <w:r w:rsidR="00C11FA2">
          <w:rPr>
            <w:noProof/>
            <w:webHidden/>
          </w:rPr>
          <w:fldChar w:fldCharType="separate"/>
        </w:r>
        <w:r>
          <w:rPr>
            <w:noProof/>
            <w:webHidden/>
          </w:rPr>
          <w:t>38</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7" w:history="1">
        <w:r w:rsidR="00C11FA2" w:rsidRPr="00CE6907">
          <w:rPr>
            <w:rStyle w:val="Hyperlink"/>
            <w:rFonts w:ascii="Times New Roman" w:hAnsi="Times New Roman"/>
            <w:noProof/>
            <w:lang w:val="pt-BR"/>
          </w:rPr>
          <w:t>Hoạt động 8: Tham vấn về phương pháp đánh giá TTDBTT</w:t>
        </w:r>
        <w:r w:rsidR="00C11FA2">
          <w:rPr>
            <w:noProof/>
            <w:webHidden/>
          </w:rPr>
          <w:tab/>
        </w:r>
        <w:r w:rsidR="00C11FA2">
          <w:rPr>
            <w:noProof/>
            <w:webHidden/>
          </w:rPr>
          <w:fldChar w:fldCharType="begin"/>
        </w:r>
        <w:r w:rsidR="00C11FA2">
          <w:rPr>
            <w:noProof/>
            <w:webHidden/>
          </w:rPr>
          <w:instrText xml:space="preserve"> PAGEREF _Toc463427347 \h </w:instrText>
        </w:r>
        <w:r w:rsidR="00C11FA2">
          <w:rPr>
            <w:noProof/>
            <w:webHidden/>
          </w:rPr>
        </w:r>
        <w:r w:rsidR="00C11FA2">
          <w:rPr>
            <w:noProof/>
            <w:webHidden/>
          </w:rPr>
          <w:fldChar w:fldCharType="separate"/>
        </w:r>
        <w:r>
          <w:rPr>
            <w:noProof/>
            <w:webHidden/>
          </w:rPr>
          <w:t>44</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8" w:history="1">
        <w:r w:rsidR="00C11FA2" w:rsidRPr="00CE6907">
          <w:rPr>
            <w:rStyle w:val="Hyperlink"/>
            <w:rFonts w:ascii="Times New Roman" w:hAnsi="Times New Roman"/>
            <w:noProof/>
            <w:lang w:val="pt-BR"/>
          </w:rPr>
          <w:t>Hoạt động 9: Chuẩn bị bảng thu thập dữ liệu</w:t>
        </w:r>
        <w:r w:rsidR="00C11FA2">
          <w:rPr>
            <w:noProof/>
            <w:webHidden/>
          </w:rPr>
          <w:tab/>
        </w:r>
        <w:r w:rsidR="00C11FA2">
          <w:rPr>
            <w:noProof/>
            <w:webHidden/>
          </w:rPr>
          <w:fldChar w:fldCharType="begin"/>
        </w:r>
        <w:r w:rsidR="00C11FA2">
          <w:rPr>
            <w:noProof/>
            <w:webHidden/>
          </w:rPr>
          <w:instrText xml:space="preserve"> PAGEREF _Toc463427348 \h </w:instrText>
        </w:r>
        <w:r w:rsidR="00C11FA2">
          <w:rPr>
            <w:noProof/>
            <w:webHidden/>
          </w:rPr>
        </w:r>
        <w:r w:rsidR="00C11FA2">
          <w:rPr>
            <w:noProof/>
            <w:webHidden/>
          </w:rPr>
          <w:fldChar w:fldCharType="separate"/>
        </w:r>
        <w:r>
          <w:rPr>
            <w:noProof/>
            <w:webHidden/>
          </w:rPr>
          <w:t>44</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49" w:history="1">
        <w:r w:rsidR="00C11FA2" w:rsidRPr="00CE6907">
          <w:rPr>
            <w:rStyle w:val="Hyperlink"/>
            <w:rFonts w:ascii="Times New Roman" w:hAnsi="Times New Roman"/>
            <w:noProof/>
          </w:rPr>
          <w:t>Hoạt động</w:t>
        </w:r>
        <w:r w:rsidR="00C11FA2" w:rsidRPr="00CE6907">
          <w:rPr>
            <w:rStyle w:val="Hyperlink"/>
            <w:rFonts w:ascii="Times New Roman" w:hAnsi="Times New Roman"/>
            <w:noProof/>
            <w:lang w:val="pt-BR"/>
          </w:rPr>
          <w:t xml:space="preserve"> 10: Thu thập dữ liệu</w:t>
        </w:r>
        <w:r w:rsidR="00C11FA2">
          <w:rPr>
            <w:noProof/>
            <w:webHidden/>
          </w:rPr>
          <w:tab/>
        </w:r>
        <w:r w:rsidR="00C11FA2">
          <w:rPr>
            <w:noProof/>
            <w:webHidden/>
          </w:rPr>
          <w:fldChar w:fldCharType="begin"/>
        </w:r>
        <w:r w:rsidR="00C11FA2">
          <w:rPr>
            <w:noProof/>
            <w:webHidden/>
          </w:rPr>
          <w:instrText xml:space="preserve"> PAGEREF _Toc463427349 \h </w:instrText>
        </w:r>
        <w:r w:rsidR="00C11FA2">
          <w:rPr>
            <w:noProof/>
            <w:webHidden/>
          </w:rPr>
        </w:r>
        <w:r w:rsidR="00C11FA2">
          <w:rPr>
            <w:noProof/>
            <w:webHidden/>
          </w:rPr>
          <w:fldChar w:fldCharType="separate"/>
        </w:r>
        <w:r>
          <w:rPr>
            <w:noProof/>
            <w:webHidden/>
          </w:rPr>
          <w:t>45</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0" w:history="1">
        <w:r w:rsidR="00C11FA2" w:rsidRPr="00CE6907">
          <w:rPr>
            <w:rStyle w:val="Hyperlink"/>
            <w:rFonts w:ascii="Times New Roman" w:hAnsi="Times New Roman"/>
            <w:noProof/>
            <w:lang w:val="pt-BR"/>
          </w:rPr>
          <w:t>Hoạt động 11: Chuẩn hóa dữ liệu</w:t>
        </w:r>
        <w:r w:rsidR="00C11FA2">
          <w:rPr>
            <w:noProof/>
            <w:webHidden/>
          </w:rPr>
          <w:tab/>
        </w:r>
        <w:r w:rsidR="00C11FA2">
          <w:rPr>
            <w:noProof/>
            <w:webHidden/>
          </w:rPr>
          <w:fldChar w:fldCharType="begin"/>
        </w:r>
        <w:r w:rsidR="00C11FA2">
          <w:rPr>
            <w:noProof/>
            <w:webHidden/>
          </w:rPr>
          <w:instrText xml:space="preserve"> PAGEREF _Toc463427350 \h </w:instrText>
        </w:r>
        <w:r w:rsidR="00C11FA2">
          <w:rPr>
            <w:noProof/>
            <w:webHidden/>
          </w:rPr>
        </w:r>
        <w:r w:rsidR="00C11FA2">
          <w:rPr>
            <w:noProof/>
            <w:webHidden/>
          </w:rPr>
          <w:fldChar w:fldCharType="separate"/>
        </w:r>
        <w:r>
          <w:rPr>
            <w:noProof/>
            <w:webHidden/>
          </w:rPr>
          <w:t>45</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1" w:history="1">
        <w:r w:rsidR="00C11FA2" w:rsidRPr="00CE6907">
          <w:rPr>
            <w:rStyle w:val="Hyperlink"/>
            <w:rFonts w:ascii="Times New Roman" w:hAnsi="Times New Roman"/>
            <w:noProof/>
            <w:lang w:val="pt-BR"/>
          </w:rPr>
          <w:t>Hoạt động 12: Tính tổng để tính toán giá trị TTDBTT phức hợp</w:t>
        </w:r>
        <w:r w:rsidR="00C11FA2">
          <w:rPr>
            <w:noProof/>
            <w:webHidden/>
          </w:rPr>
          <w:tab/>
        </w:r>
        <w:r w:rsidR="00C11FA2">
          <w:rPr>
            <w:noProof/>
            <w:webHidden/>
          </w:rPr>
          <w:fldChar w:fldCharType="begin"/>
        </w:r>
        <w:r w:rsidR="00C11FA2">
          <w:rPr>
            <w:noProof/>
            <w:webHidden/>
          </w:rPr>
          <w:instrText xml:space="preserve"> PAGEREF _Toc463427351 \h </w:instrText>
        </w:r>
        <w:r w:rsidR="00C11FA2">
          <w:rPr>
            <w:noProof/>
            <w:webHidden/>
          </w:rPr>
        </w:r>
        <w:r w:rsidR="00C11FA2">
          <w:rPr>
            <w:noProof/>
            <w:webHidden/>
          </w:rPr>
          <w:fldChar w:fldCharType="separate"/>
        </w:r>
        <w:r>
          <w:rPr>
            <w:noProof/>
            <w:webHidden/>
          </w:rPr>
          <w:t>47</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2" w:history="1">
        <w:r w:rsidR="00C11FA2" w:rsidRPr="00CE6907">
          <w:rPr>
            <w:rStyle w:val="Hyperlink"/>
            <w:rFonts w:ascii="Times New Roman" w:hAnsi="Times New Roman"/>
            <w:noProof/>
            <w:lang w:val="pt-BR"/>
          </w:rPr>
          <w:t>Hoạt động 13: Phân tích dữ liệu</w:t>
        </w:r>
        <w:r w:rsidR="00C11FA2">
          <w:rPr>
            <w:noProof/>
            <w:webHidden/>
          </w:rPr>
          <w:tab/>
        </w:r>
        <w:r w:rsidR="00C11FA2">
          <w:rPr>
            <w:noProof/>
            <w:webHidden/>
          </w:rPr>
          <w:fldChar w:fldCharType="begin"/>
        </w:r>
        <w:r w:rsidR="00C11FA2">
          <w:rPr>
            <w:noProof/>
            <w:webHidden/>
          </w:rPr>
          <w:instrText xml:space="preserve"> PAGEREF _Toc463427352 \h </w:instrText>
        </w:r>
        <w:r w:rsidR="00C11FA2">
          <w:rPr>
            <w:noProof/>
            <w:webHidden/>
          </w:rPr>
        </w:r>
        <w:r w:rsidR="00C11FA2">
          <w:rPr>
            <w:noProof/>
            <w:webHidden/>
          </w:rPr>
          <w:fldChar w:fldCharType="separate"/>
        </w:r>
        <w:r>
          <w:rPr>
            <w:noProof/>
            <w:webHidden/>
          </w:rPr>
          <w:t>49</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3" w:history="1">
        <w:r w:rsidR="00C11FA2" w:rsidRPr="00CE6907">
          <w:rPr>
            <w:rStyle w:val="Hyperlink"/>
            <w:rFonts w:ascii="Times New Roman" w:hAnsi="Times New Roman"/>
            <w:noProof/>
            <w:lang w:val="pt-BR"/>
          </w:rPr>
          <w:t>Hoạt động 14: Lập bản đồ đánh giá TTDBTT</w:t>
        </w:r>
        <w:r w:rsidR="00C11FA2">
          <w:rPr>
            <w:noProof/>
            <w:webHidden/>
          </w:rPr>
          <w:tab/>
        </w:r>
        <w:r w:rsidR="00C11FA2">
          <w:rPr>
            <w:noProof/>
            <w:webHidden/>
          </w:rPr>
          <w:fldChar w:fldCharType="begin"/>
        </w:r>
        <w:r w:rsidR="00C11FA2">
          <w:rPr>
            <w:noProof/>
            <w:webHidden/>
          </w:rPr>
          <w:instrText xml:space="preserve"> PAGEREF _Toc463427353 \h </w:instrText>
        </w:r>
        <w:r w:rsidR="00C11FA2">
          <w:rPr>
            <w:noProof/>
            <w:webHidden/>
          </w:rPr>
        </w:r>
        <w:r w:rsidR="00C11FA2">
          <w:rPr>
            <w:noProof/>
            <w:webHidden/>
          </w:rPr>
          <w:fldChar w:fldCharType="separate"/>
        </w:r>
        <w:r>
          <w:rPr>
            <w:noProof/>
            <w:webHidden/>
          </w:rPr>
          <w:t>52</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4" w:history="1">
        <w:r w:rsidR="00C11FA2" w:rsidRPr="00CE6907">
          <w:rPr>
            <w:rStyle w:val="Hyperlink"/>
            <w:rFonts w:ascii="Times New Roman" w:hAnsi="Times New Roman"/>
            <w:noProof/>
            <w:lang w:val="pt-BR"/>
          </w:rPr>
          <w:t>Hoạt động 15: Diễn giải kết quả</w:t>
        </w:r>
        <w:r w:rsidR="00C11FA2">
          <w:rPr>
            <w:noProof/>
            <w:webHidden/>
          </w:rPr>
          <w:tab/>
        </w:r>
        <w:r w:rsidR="00C11FA2">
          <w:rPr>
            <w:noProof/>
            <w:webHidden/>
          </w:rPr>
          <w:fldChar w:fldCharType="begin"/>
        </w:r>
        <w:r w:rsidR="00C11FA2">
          <w:rPr>
            <w:noProof/>
            <w:webHidden/>
          </w:rPr>
          <w:instrText xml:space="preserve"> PAGEREF _Toc463427354 \h </w:instrText>
        </w:r>
        <w:r w:rsidR="00C11FA2">
          <w:rPr>
            <w:noProof/>
            <w:webHidden/>
          </w:rPr>
        </w:r>
        <w:r w:rsidR="00C11FA2">
          <w:rPr>
            <w:noProof/>
            <w:webHidden/>
          </w:rPr>
          <w:fldChar w:fldCharType="separate"/>
        </w:r>
        <w:r>
          <w:rPr>
            <w:noProof/>
            <w:webHidden/>
          </w:rPr>
          <w:t>54</w:t>
        </w:r>
        <w:r w:rsidR="00C11FA2">
          <w:rPr>
            <w:noProof/>
            <w:webHidden/>
          </w:rPr>
          <w:fldChar w:fldCharType="end"/>
        </w:r>
      </w:hyperlink>
    </w:p>
    <w:p w:rsidR="00C11FA2" w:rsidRDefault="00C4750C">
      <w:pPr>
        <w:pStyle w:val="TOC2"/>
        <w:tabs>
          <w:tab w:val="right" w:leader="dot" w:pos="9062"/>
        </w:tabs>
        <w:rPr>
          <w:rFonts w:asciiTheme="minorHAnsi" w:eastAsiaTheme="minorEastAsia" w:hAnsiTheme="minorHAnsi" w:cstheme="minorBidi"/>
          <w:noProof/>
          <w:sz w:val="22"/>
        </w:rPr>
      </w:pPr>
      <w:hyperlink w:anchor="_Toc463427355" w:history="1">
        <w:r w:rsidR="00C11FA2" w:rsidRPr="00CE6907">
          <w:rPr>
            <w:rStyle w:val="Hyperlink"/>
            <w:rFonts w:ascii="Times New Roman" w:hAnsi="Times New Roman"/>
            <w:noProof/>
            <w:lang w:val="pt-BR"/>
          </w:rPr>
          <w:t>Giai đoạn 4: Đánh giá và lập bản đồ Rủi ro</w:t>
        </w:r>
        <w:r w:rsidR="00C11FA2">
          <w:rPr>
            <w:noProof/>
            <w:webHidden/>
          </w:rPr>
          <w:tab/>
        </w:r>
        <w:r w:rsidR="00C11FA2">
          <w:rPr>
            <w:noProof/>
            <w:webHidden/>
          </w:rPr>
          <w:fldChar w:fldCharType="begin"/>
        </w:r>
        <w:r w:rsidR="00C11FA2">
          <w:rPr>
            <w:noProof/>
            <w:webHidden/>
          </w:rPr>
          <w:instrText xml:space="preserve"> PAGEREF _Toc463427355 \h </w:instrText>
        </w:r>
        <w:r w:rsidR="00C11FA2">
          <w:rPr>
            <w:noProof/>
            <w:webHidden/>
          </w:rPr>
        </w:r>
        <w:r w:rsidR="00C11FA2">
          <w:rPr>
            <w:noProof/>
            <w:webHidden/>
          </w:rPr>
          <w:fldChar w:fldCharType="separate"/>
        </w:r>
        <w:r>
          <w:rPr>
            <w:noProof/>
            <w:webHidden/>
          </w:rPr>
          <w:t>56</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6" w:history="1">
        <w:r w:rsidR="00C11FA2" w:rsidRPr="00CE6907">
          <w:rPr>
            <w:rStyle w:val="Hyperlink"/>
            <w:rFonts w:ascii="Times New Roman" w:hAnsi="Times New Roman"/>
            <w:noProof/>
            <w:lang w:val="pt-BR"/>
          </w:rPr>
          <w:t>Hoạt động 16: Xây dựng phương pháp luận cho việc lập bản đồ và chỉ số rủi ro</w:t>
        </w:r>
        <w:r w:rsidR="00C11FA2">
          <w:rPr>
            <w:noProof/>
            <w:webHidden/>
          </w:rPr>
          <w:tab/>
        </w:r>
        <w:r w:rsidR="00C11FA2">
          <w:rPr>
            <w:noProof/>
            <w:webHidden/>
          </w:rPr>
          <w:fldChar w:fldCharType="begin"/>
        </w:r>
        <w:r w:rsidR="00C11FA2">
          <w:rPr>
            <w:noProof/>
            <w:webHidden/>
          </w:rPr>
          <w:instrText xml:space="preserve"> PAGEREF _Toc463427356 \h </w:instrText>
        </w:r>
        <w:r w:rsidR="00C11FA2">
          <w:rPr>
            <w:noProof/>
            <w:webHidden/>
          </w:rPr>
        </w:r>
        <w:r w:rsidR="00C11FA2">
          <w:rPr>
            <w:noProof/>
            <w:webHidden/>
          </w:rPr>
          <w:fldChar w:fldCharType="separate"/>
        </w:r>
        <w:r>
          <w:rPr>
            <w:noProof/>
            <w:webHidden/>
          </w:rPr>
          <w:t>57</w:t>
        </w:r>
        <w:r w:rsidR="00C11FA2">
          <w:rPr>
            <w:noProof/>
            <w:webHidden/>
          </w:rPr>
          <w:fldChar w:fldCharType="end"/>
        </w:r>
      </w:hyperlink>
    </w:p>
    <w:p w:rsidR="00C11FA2" w:rsidRDefault="00C4750C">
      <w:pPr>
        <w:pStyle w:val="TOC3"/>
        <w:tabs>
          <w:tab w:val="left" w:pos="1100"/>
          <w:tab w:val="right" w:leader="dot" w:pos="9062"/>
        </w:tabs>
        <w:rPr>
          <w:rFonts w:asciiTheme="minorHAnsi" w:eastAsiaTheme="minorEastAsia" w:hAnsiTheme="minorHAnsi" w:cstheme="minorBidi"/>
          <w:noProof/>
          <w:sz w:val="22"/>
        </w:rPr>
      </w:pPr>
      <w:hyperlink w:anchor="_Toc463427357" w:history="1">
        <w:r w:rsidR="00C11FA2" w:rsidRPr="00CE6907">
          <w:rPr>
            <w:rStyle w:val="Hyperlink"/>
            <w:rFonts w:ascii="Times New Roman" w:hAnsi="Times New Roman"/>
            <w:noProof/>
          </w:rPr>
          <w:t>1.</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rPr>
          <w:t>Bản đồ độ dốc</w:t>
        </w:r>
        <w:r w:rsidR="00C11FA2">
          <w:rPr>
            <w:noProof/>
            <w:webHidden/>
          </w:rPr>
          <w:tab/>
        </w:r>
        <w:r w:rsidR="00C11FA2">
          <w:rPr>
            <w:noProof/>
            <w:webHidden/>
          </w:rPr>
          <w:fldChar w:fldCharType="begin"/>
        </w:r>
        <w:r w:rsidR="00C11FA2">
          <w:rPr>
            <w:noProof/>
            <w:webHidden/>
          </w:rPr>
          <w:instrText xml:space="preserve"> PAGEREF _Toc463427357 \h </w:instrText>
        </w:r>
        <w:r w:rsidR="00C11FA2">
          <w:rPr>
            <w:noProof/>
            <w:webHidden/>
          </w:rPr>
        </w:r>
        <w:r w:rsidR="00C11FA2">
          <w:rPr>
            <w:noProof/>
            <w:webHidden/>
          </w:rPr>
          <w:fldChar w:fldCharType="separate"/>
        </w:r>
        <w:r>
          <w:rPr>
            <w:noProof/>
            <w:webHidden/>
          </w:rPr>
          <w:t>59</w:t>
        </w:r>
        <w:r w:rsidR="00C11FA2">
          <w:rPr>
            <w:noProof/>
            <w:webHidden/>
          </w:rPr>
          <w:fldChar w:fldCharType="end"/>
        </w:r>
      </w:hyperlink>
    </w:p>
    <w:p w:rsidR="00C11FA2" w:rsidRDefault="00C4750C">
      <w:pPr>
        <w:pStyle w:val="TOC3"/>
        <w:tabs>
          <w:tab w:val="left" w:pos="1100"/>
          <w:tab w:val="right" w:leader="dot" w:pos="9062"/>
        </w:tabs>
        <w:rPr>
          <w:rFonts w:asciiTheme="minorHAnsi" w:eastAsiaTheme="minorEastAsia" w:hAnsiTheme="minorHAnsi" w:cstheme="minorBidi"/>
          <w:noProof/>
          <w:sz w:val="22"/>
        </w:rPr>
      </w:pPr>
      <w:hyperlink w:anchor="_Toc463427358" w:history="1">
        <w:r w:rsidR="00C11FA2" w:rsidRPr="00CE6907">
          <w:rPr>
            <w:rStyle w:val="Hyperlink"/>
            <w:rFonts w:ascii="Times New Roman" w:hAnsi="Times New Roman"/>
            <w:noProof/>
          </w:rPr>
          <w:t>2.</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rPr>
          <w:t>Thảm phủ thực vật</w:t>
        </w:r>
        <w:r w:rsidR="00C11FA2">
          <w:rPr>
            <w:noProof/>
            <w:webHidden/>
          </w:rPr>
          <w:tab/>
        </w:r>
        <w:r w:rsidR="00C11FA2">
          <w:rPr>
            <w:noProof/>
            <w:webHidden/>
          </w:rPr>
          <w:fldChar w:fldCharType="begin"/>
        </w:r>
        <w:r w:rsidR="00C11FA2">
          <w:rPr>
            <w:noProof/>
            <w:webHidden/>
          </w:rPr>
          <w:instrText xml:space="preserve"> PAGEREF _Toc463427358 \h </w:instrText>
        </w:r>
        <w:r w:rsidR="00C11FA2">
          <w:rPr>
            <w:noProof/>
            <w:webHidden/>
          </w:rPr>
        </w:r>
        <w:r w:rsidR="00C11FA2">
          <w:rPr>
            <w:noProof/>
            <w:webHidden/>
          </w:rPr>
          <w:fldChar w:fldCharType="separate"/>
        </w:r>
        <w:r>
          <w:rPr>
            <w:noProof/>
            <w:webHidden/>
          </w:rPr>
          <w:t>61</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59" w:history="1">
        <w:r w:rsidR="00C11FA2" w:rsidRPr="00CE6907">
          <w:rPr>
            <w:rStyle w:val="Hyperlink"/>
            <w:rFonts w:ascii="Times New Roman" w:hAnsi="Times New Roman"/>
            <w:noProof/>
            <w:lang w:val="pt-BR"/>
          </w:rPr>
          <w:t>Hoạt động 17: Tư vấn phương pháp lập bản đồ rủi ro</w:t>
        </w:r>
        <w:r w:rsidR="00C11FA2">
          <w:rPr>
            <w:noProof/>
            <w:webHidden/>
          </w:rPr>
          <w:tab/>
        </w:r>
        <w:r w:rsidR="00C11FA2">
          <w:rPr>
            <w:noProof/>
            <w:webHidden/>
          </w:rPr>
          <w:fldChar w:fldCharType="begin"/>
        </w:r>
        <w:r w:rsidR="00C11FA2">
          <w:rPr>
            <w:noProof/>
            <w:webHidden/>
          </w:rPr>
          <w:instrText xml:space="preserve"> PAGEREF _Toc463427359 \h </w:instrText>
        </w:r>
        <w:r w:rsidR="00C11FA2">
          <w:rPr>
            <w:noProof/>
            <w:webHidden/>
          </w:rPr>
        </w:r>
        <w:r w:rsidR="00C11FA2">
          <w:rPr>
            <w:noProof/>
            <w:webHidden/>
          </w:rPr>
          <w:fldChar w:fldCharType="separate"/>
        </w:r>
        <w:r>
          <w:rPr>
            <w:noProof/>
            <w:webHidden/>
          </w:rPr>
          <w:t>81</w:t>
        </w:r>
        <w:r w:rsidR="00C11FA2">
          <w:rPr>
            <w:noProof/>
            <w:webHidden/>
          </w:rPr>
          <w:fldChar w:fldCharType="end"/>
        </w:r>
      </w:hyperlink>
    </w:p>
    <w:p w:rsidR="00C11FA2" w:rsidRDefault="00C4750C">
      <w:pPr>
        <w:pStyle w:val="TOC3"/>
        <w:tabs>
          <w:tab w:val="right" w:leader="dot" w:pos="9062"/>
        </w:tabs>
        <w:rPr>
          <w:rFonts w:asciiTheme="minorHAnsi" w:eastAsiaTheme="minorEastAsia" w:hAnsiTheme="minorHAnsi" w:cstheme="minorBidi"/>
          <w:noProof/>
          <w:sz w:val="22"/>
        </w:rPr>
      </w:pPr>
      <w:hyperlink w:anchor="_Toc463427360" w:history="1">
        <w:r w:rsidR="00C11FA2" w:rsidRPr="00CE6907">
          <w:rPr>
            <w:rStyle w:val="Hyperlink"/>
            <w:rFonts w:ascii="Times New Roman" w:hAnsi="Times New Roman"/>
            <w:noProof/>
            <w:lang w:val="pt-BR"/>
          </w:rPr>
          <w:t>Hoạt động 18: Xây dựng bản đồ atlas và các công cụ dễ sử dụng khác</w:t>
        </w:r>
        <w:r w:rsidR="00C11FA2">
          <w:rPr>
            <w:noProof/>
            <w:webHidden/>
          </w:rPr>
          <w:tab/>
        </w:r>
        <w:r w:rsidR="00C11FA2">
          <w:rPr>
            <w:noProof/>
            <w:webHidden/>
          </w:rPr>
          <w:fldChar w:fldCharType="begin"/>
        </w:r>
        <w:r w:rsidR="00C11FA2">
          <w:rPr>
            <w:noProof/>
            <w:webHidden/>
          </w:rPr>
          <w:instrText xml:space="preserve"> PAGEREF _Toc463427360 \h </w:instrText>
        </w:r>
        <w:r w:rsidR="00C11FA2">
          <w:rPr>
            <w:noProof/>
            <w:webHidden/>
          </w:rPr>
        </w:r>
        <w:r w:rsidR="00C11FA2">
          <w:rPr>
            <w:noProof/>
            <w:webHidden/>
          </w:rPr>
          <w:fldChar w:fldCharType="separate"/>
        </w:r>
        <w:r>
          <w:rPr>
            <w:noProof/>
            <w:webHidden/>
          </w:rPr>
          <w:t>81</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61" w:history="1">
        <w:r w:rsidR="00C11FA2" w:rsidRPr="00CE6907">
          <w:rPr>
            <w:rStyle w:val="Hyperlink"/>
            <w:rFonts w:ascii="Times New Roman" w:hAnsi="Times New Roman"/>
            <w:noProof/>
          </w:rPr>
          <w:t>PHẦN 3: BÀI HỌC KINH NGHIỆM</w:t>
        </w:r>
        <w:r w:rsidR="00C11FA2">
          <w:rPr>
            <w:noProof/>
            <w:webHidden/>
          </w:rPr>
          <w:tab/>
        </w:r>
        <w:r w:rsidR="00C11FA2">
          <w:rPr>
            <w:noProof/>
            <w:webHidden/>
          </w:rPr>
          <w:fldChar w:fldCharType="begin"/>
        </w:r>
        <w:r w:rsidR="00C11FA2">
          <w:rPr>
            <w:noProof/>
            <w:webHidden/>
          </w:rPr>
          <w:instrText xml:space="preserve"> PAGEREF _Toc463427361 \h </w:instrText>
        </w:r>
        <w:r w:rsidR="00C11FA2">
          <w:rPr>
            <w:noProof/>
            <w:webHidden/>
          </w:rPr>
        </w:r>
        <w:r w:rsidR="00C11FA2">
          <w:rPr>
            <w:noProof/>
            <w:webHidden/>
          </w:rPr>
          <w:fldChar w:fldCharType="separate"/>
        </w:r>
        <w:r>
          <w:rPr>
            <w:noProof/>
            <w:webHidden/>
          </w:rPr>
          <w:t>83</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62" w:history="1">
        <w:r w:rsidR="00C11FA2" w:rsidRPr="00CE6907">
          <w:rPr>
            <w:rStyle w:val="Hyperlink"/>
            <w:rFonts w:ascii="Times New Roman" w:hAnsi="Times New Roman"/>
            <w:noProof/>
          </w:rPr>
          <w:t>PHẦN 4: ỨNG DỤNG THỰC TIỄN</w:t>
        </w:r>
        <w:r w:rsidR="00C11FA2">
          <w:rPr>
            <w:noProof/>
            <w:webHidden/>
          </w:rPr>
          <w:tab/>
        </w:r>
        <w:r w:rsidR="00C11FA2">
          <w:rPr>
            <w:noProof/>
            <w:webHidden/>
          </w:rPr>
          <w:fldChar w:fldCharType="begin"/>
        </w:r>
        <w:r w:rsidR="00C11FA2">
          <w:rPr>
            <w:noProof/>
            <w:webHidden/>
          </w:rPr>
          <w:instrText xml:space="preserve"> PAGEREF _Toc463427362 \h </w:instrText>
        </w:r>
        <w:r w:rsidR="00C11FA2">
          <w:rPr>
            <w:noProof/>
            <w:webHidden/>
          </w:rPr>
        </w:r>
        <w:r w:rsidR="00C11FA2">
          <w:rPr>
            <w:noProof/>
            <w:webHidden/>
          </w:rPr>
          <w:fldChar w:fldCharType="separate"/>
        </w:r>
        <w:r>
          <w:rPr>
            <w:noProof/>
            <w:webHidden/>
          </w:rPr>
          <w:t>84</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66" w:history="1">
        <w:r w:rsidR="00C11FA2" w:rsidRPr="00CE6907">
          <w:rPr>
            <w:rStyle w:val="Hyperlink"/>
            <w:rFonts w:ascii="Times New Roman" w:hAnsi="Times New Roman"/>
            <w:noProof/>
          </w:rPr>
          <w:t>6.1</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rPr>
          <w:t>Ứng dụng kết quả hoạt động CVARM</w:t>
        </w:r>
        <w:r w:rsidR="00C11FA2">
          <w:rPr>
            <w:noProof/>
            <w:webHidden/>
          </w:rPr>
          <w:tab/>
        </w:r>
        <w:r w:rsidR="00C11FA2">
          <w:rPr>
            <w:noProof/>
            <w:webHidden/>
          </w:rPr>
          <w:fldChar w:fldCharType="begin"/>
        </w:r>
        <w:r w:rsidR="00C11FA2">
          <w:rPr>
            <w:noProof/>
            <w:webHidden/>
          </w:rPr>
          <w:instrText xml:space="preserve"> PAGEREF _Toc463427366 \h </w:instrText>
        </w:r>
        <w:r w:rsidR="00C11FA2">
          <w:rPr>
            <w:noProof/>
            <w:webHidden/>
          </w:rPr>
        </w:r>
        <w:r w:rsidR="00C11FA2">
          <w:rPr>
            <w:noProof/>
            <w:webHidden/>
          </w:rPr>
          <w:fldChar w:fldCharType="separate"/>
        </w:r>
        <w:r>
          <w:rPr>
            <w:noProof/>
            <w:webHidden/>
          </w:rPr>
          <w:t>84</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67" w:history="1">
        <w:r w:rsidR="00C11FA2" w:rsidRPr="00CE6907">
          <w:rPr>
            <w:rStyle w:val="Hyperlink"/>
            <w:rFonts w:ascii="Times New Roman" w:hAnsi="Times New Roman"/>
            <w:noProof/>
            <w:lang w:val="pt-BR"/>
          </w:rPr>
          <w:t>6.2</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Truy cập tư liệu của dự án CRI</w:t>
        </w:r>
        <w:r w:rsidR="00C11FA2">
          <w:rPr>
            <w:noProof/>
            <w:webHidden/>
          </w:rPr>
          <w:tab/>
        </w:r>
        <w:r w:rsidR="00C11FA2">
          <w:rPr>
            <w:noProof/>
            <w:webHidden/>
          </w:rPr>
          <w:fldChar w:fldCharType="begin"/>
        </w:r>
        <w:r w:rsidR="00C11FA2">
          <w:rPr>
            <w:noProof/>
            <w:webHidden/>
          </w:rPr>
          <w:instrText xml:space="preserve"> PAGEREF _Toc463427367 \h </w:instrText>
        </w:r>
        <w:r w:rsidR="00C11FA2">
          <w:rPr>
            <w:noProof/>
            <w:webHidden/>
          </w:rPr>
        </w:r>
        <w:r w:rsidR="00C11FA2">
          <w:rPr>
            <w:noProof/>
            <w:webHidden/>
          </w:rPr>
          <w:fldChar w:fldCharType="separate"/>
        </w:r>
        <w:r>
          <w:rPr>
            <w:noProof/>
            <w:webHidden/>
          </w:rPr>
          <w:t>85</w:t>
        </w:r>
        <w:r w:rsidR="00C11FA2">
          <w:rPr>
            <w:noProof/>
            <w:webHidden/>
          </w:rPr>
          <w:fldChar w:fldCharType="end"/>
        </w:r>
      </w:hyperlink>
    </w:p>
    <w:p w:rsidR="00C11FA2" w:rsidRDefault="00C4750C">
      <w:pPr>
        <w:pStyle w:val="TOC2"/>
        <w:tabs>
          <w:tab w:val="left" w:pos="880"/>
          <w:tab w:val="right" w:leader="dot" w:pos="9062"/>
        </w:tabs>
        <w:rPr>
          <w:rFonts w:asciiTheme="minorHAnsi" w:eastAsiaTheme="minorEastAsia" w:hAnsiTheme="minorHAnsi" w:cstheme="minorBidi"/>
          <w:noProof/>
          <w:sz w:val="22"/>
        </w:rPr>
      </w:pPr>
      <w:hyperlink w:anchor="_Toc463427368" w:history="1">
        <w:r w:rsidR="00C11FA2" w:rsidRPr="00CE6907">
          <w:rPr>
            <w:rStyle w:val="Hyperlink"/>
            <w:rFonts w:ascii="Times New Roman" w:hAnsi="Times New Roman"/>
            <w:noProof/>
            <w:lang w:val="pt-BR"/>
          </w:rPr>
          <w:t>6.3</w:t>
        </w:r>
        <w:r w:rsidR="00C11FA2">
          <w:rPr>
            <w:rFonts w:asciiTheme="minorHAnsi" w:eastAsiaTheme="minorEastAsia" w:hAnsiTheme="minorHAnsi" w:cstheme="minorBidi"/>
            <w:noProof/>
            <w:sz w:val="22"/>
          </w:rPr>
          <w:tab/>
        </w:r>
        <w:r w:rsidR="00C11FA2" w:rsidRPr="00CE6907">
          <w:rPr>
            <w:rStyle w:val="Hyperlink"/>
            <w:rFonts w:ascii="Times New Roman" w:hAnsi="Times New Roman"/>
            <w:noProof/>
            <w:lang w:val="pt-BR"/>
          </w:rPr>
          <w:t>Tập hợp nhóm thực hiện CVARM</w:t>
        </w:r>
        <w:r w:rsidR="00C11FA2">
          <w:rPr>
            <w:noProof/>
            <w:webHidden/>
          </w:rPr>
          <w:tab/>
        </w:r>
        <w:r w:rsidR="00C11FA2">
          <w:rPr>
            <w:noProof/>
            <w:webHidden/>
          </w:rPr>
          <w:fldChar w:fldCharType="begin"/>
        </w:r>
        <w:r w:rsidR="00C11FA2">
          <w:rPr>
            <w:noProof/>
            <w:webHidden/>
          </w:rPr>
          <w:instrText xml:space="preserve"> PAGEREF _Toc463427368 \h </w:instrText>
        </w:r>
        <w:r w:rsidR="00C11FA2">
          <w:rPr>
            <w:noProof/>
            <w:webHidden/>
          </w:rPr>
        </w:r>
        <w:r w:rsidR="00C11FA2">
          <w:rPr>
            <w:noProof/>
            <w:webHidden/>
          </w:rPr>
          <w:fldChar w:fldCharType="separate"/>
        </w:r>
        <w:r>
          <w:rPr>
            <w:noProof/>
            <w:webHidden/>
          </w:rPr>
          <w:t>85</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69" w:history="1">
        <w:r w:rsidR="00C11FA2" w:rsidRPr="00CE6907">
          <w:rPr>
            <w:rStyle w:val="Hyperlink"/>
            <w:rFonts w:ascii="Times New Roman" w:hAnsi="Times New Roman"/>
            <w:noProof/>
          </w:rPr>
          <w:t>PHẦN 8: BẢNG BIỂU VÀ CÁC NGUỒN TÀI NGUYÊN</w:t>
        </w:r>
        <w:r w:rsidR="00C11FA2">
          <w:rPr>
            <w:noProof/>
            <w:webHidden/>
          </w:rPr>
          <w:tab/>
        </w:r>
        <w:r w:rsidR="00C11FA2">
          <w:rPr>
            <w:noProof/>
            <w:webHidden/>
          </w:rPr>
          <w:fldChar w:fldCharType="begin"/>
        </w:r>
        <w:r w:rsidR="00C11FA2">
          <w:rPr>
            <w:noProof/>
            <w:webHidden/>
          </w:rPr>
          <w:instrText xml:space="preserve"> PAGEREF _Toc463427369 \h </w:instrText>
        </w:r>
        <w:r w:rsidR="00C11FA2">
          <w:rPr>
            <w:noProof/>
            <w:webHidden/>
          </w:rPr>
        </w:r>
        <w:r w:rsidR="00C11FA2">
          <w:rPr>
            <w:noProof/>
            <w:webHidden/>
          </w:rPr>
          <w:fldChar w:fldCharType="separate"/>
        </w:r>
        <w:r>
          <w:rPr>
            <w:noProof/>
            <w:webHidden/>
          </w:rPr>
          <w:t>87</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0" w:history="1">
        <w:r w:rsidR="00C11FA2" w:rsidRPr="00CE6907">
          <w:rPr>
            <w:rStyle w:val="Hyperlink"/>
            <w:rFonts w:ascii="Times New Roman" w:hAnsi="Times New Roman"/>
            <w:noProof/>
          </w:rPr>
          <w:t>Nguồn 1: Xác định các bên liên quan</w:t>
        </w:r>
        <w:r w:rsidR="00C11FA2">
          <w:rPr>
            <w:noProof/>
            <w:webHidden/>
          </w:rPr>
          <w:tab/>
        </w:r>
        <w:r w:rsidR="00C11FA2">
          <w:rPr>
            <w:noProof/>
            <w:webHidden/>
          </w:rPr>
          <w:fldChar w:fldCharType="begin"/>
        </w:r>
        <w:r w:rsidR="00C11FA2">
          <w:rPr>
            <w:noProof/>
            <w:webHidden/>
          </w:rPr>
          <w:instrText xml:space="preserve"> PAGEREF _Toc463427370 \h </w:instrText>
        </w:r>
        <w:r w:rsidR="00C11FA2">
          <w:rPr>
            <w:noProof/>
            <w:webHidden/>
          </w:rPr>
        </w:r>
        <w:r w:rsidR="00C11FA2">
          <w:rPr>
            <w:noProof/>
            <w:webHidden/>
          </w:rPr>
          <w:fldChar w:fldCharType="separate"/>
        </w:r>
        <w:r>
          <w:rPr>
            <w:noProof/>
            <w:webHidden/>
          </w:rPr>
          <w:t>87</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1" w:history="1">
        <w:r w:rsidR="00C11FA2" w:rsidRPr="00CE6907">
          <w:rPr>
            <w:rStyle w:val="Hyperlink"/>
            <w:rFonts w:ascii="Times New Roman" w:hAnsi="Times New Roman"/>
            <w:noProof/>
          </w:rPr>
          <w:t>Nguồn 2: Mẫu Điều khoản tham chiếu cho nhà thầu lập bản đồ nguy cơ rủi ro</w:t>
        </w:r>
        <w:r w:rsidR="00C11FA2">
          <w:rPr>
            <w:noProof/>
            <w:webHidden/>
          </w:rPr>
          <w:tab/>
        </w:r>
        <w:r w:rsidR="00C11FA2">
          <w:rPr>
            <w:noProof/>
            <w:webHidden/>
          </w:rPr>
          <w:fldChar w:fldCharType="begin"/>
        </w:r>
        <w:r w:rsidR="00C11FA2">
          <w:rPr>
            <w:noProof/>
            <w:webHidden/>
          </w:rPr>
          <w:instrText xml:space="preserve"> PAGEREF _Toc463427371 \h </w:instrText>
        </w:r>
        <w:r w:rsidR="00C11FA2">
          <w:rPr>
            <w:noProof/>
            <w:webHidden/>
          </w:rPr>
        </w:r>
        <w:r w:rsidR="00C11FA2">
          <w:rPr>
            <w:noProof/>
            <w:webHidden/>
          </w:rPr>
          <w:fldChar w:fldCharType="separate"/>
        </w:r>
        <w:r>
          <w:rPr>
            <w:noProof/>
            <w:webHidden/>
          </w:rPr>
          <w:t>89</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2" w:history="1">
        <w:r w:rsidR="00C11FA2" w:rsidRPr="00CE6907">
          <w:rPr>
            <w:rStyle w:val="Hyperlink"/>
            <w:rFonts w:ascii="Times New Roman" w:hAnsi="Times New Roman"/>
            <w:noProof/>
          </w:rPr>
          <w:t>Nguồn 3: Kết quả dự tính khí hậu cho dự án CRI</w:t>
        </w:r>
        <w:r w:rsidR="00C11FA2">
          <w:rPr>
            <w:noProof/>
            <w:webHidden/>
          </w:rPr>
          <w:tab/>
        </w:r>
        <w:r w:rsidR="00C11FA2">
          <w:rPr>
            <w:noProof/>
            <w:webHidden/>
          </w:rPr>
          <w:fldChar w:fldCharType="begin"/>
        </w:r>
        <w:r w:rsidR="00C11FA2">
          <w:rPr>
            <w:noProof/>
            <w:webHidden/>
          </w:rPr>
          <w:instrText xml:space="preserve"> PAGEREF _Toc463427372 \h </w:instrText>
        </w:r>
        <w:r w:rsidR="00C11FA2">
          <w:rPr>
            <w:noProof/>
            <w:webHidden/>
          </w:rPr>
        </w:r>
        <w:r w:rsidR="00C11FA2">
          <w:rPr>
            <w:noProof/>
            <w:webHidden/>
          </w:rPr>
          <w:fldChar w:fldCharType="separate"/>
        </w:r>
        <w:r>
          <w:rPr>
            <w:noProof/>
            <w:webHidden/>
          </w:rPr>
          <w:t>93</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3" w:history="1">
        <w:r w:rsidR="00C11FA2" w:rsidRPr="00CE6907">
          <w:rPr>
            <w:rStyle w:val="Hyperlink"/>
            <w:rFonts w:ascii="Times New Roman" w:hAnsi="Times New Roman"/>
            <w:noProof/>
          </w:rPr>
          <w:t>Nguồn 4: Nguồn tài liệu dự tính khí hậu trực tuyến</w:t>
        </w:r>
        <w:r w:rsidR="00C11FA2">
          <w:rPr>
            <w:noProof/>
            <w:webHidden/>
          </w:rPr>
          <w:tab/>
        </w:r>
        <w:r w:rsidR="00C11FA2">
          <w:rPr>
            <w:noProof/>
            <w:webHidden/>
          </w:rPr>
          <w:fldChar w:fldCharType="begin"/>
        </w:r>
        <w:r w:rsidR="00C11FA2">
          <w:rPr>
            <w:noProof/>
            <w:webHidden/>
          </w:rPr>
          <w:instrText xml:space="preserve"> PAGEREF _Toc463427373 \h </w:instrText>
        </w:r>
        <w:r w:rsidR="00C11FA2">
          <w:rPr>
            <w:noProof/>
            <w:webHidden/>
          </w:rPr>
        </w:r>
        <w:r w:rsidR="00C11FA2">
          <w:rPr>
            <w:noProof/>
            <w:webHidden/>
          </w:rPr>
          <w:fldChar w:fldCharType="separate"/>
        </w:r>
        <w:r>
          <w:rPr>
            <w:noProof/>
            <w:webHidden/>
          </w:rPr>
          <w:t>101</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4" w:history="1">
        <w:r w:rsidR="00C11FA2" w:rsidRPr="00CE6907">
          <w:rPr>
            <w:rStyle w:val="Hyperlink"/>
            <w:rFonts w:ascii="Times New Roman" w:hAnsi="Times New Roman"/>
            <w:noProof/>
          </w:rPr>
          <w:t>Nguồn 5: Hướng dẫn tổ chức hội thảo về chỉ số TTDBTT</w:t>
        </w:r>
        <w:r w:rsidR="00C11FA2">
          <w:rPr>
            <w:noProof/>
            <w:webHidden/>
          </w:rPr>
          <w:tab/>
        </w:r>
        <w:r w:rsidR="00C11FA2">
          <w:rPr>
            <w:noProof/>
            <w:webHidden/>
          </w:rPr>
          <w:fldChar w:fldCharType="begin"/>
        </w:r>
        <w:r w:rsidR="00C11FA2">
          <w:rPr>
            <w:noProof/>
            <w:webHidden/>
          </w:rPr>
          <w:instrText xml:space="preserve"> PAGEREF _Toc463427374 \h </w:instrText>
        </w:r>
        <w:r w:rsidR="00C11FA2">
          <w:rPr>
            <w:noProof/>
            <w:webHidden/>
          </w:rPr>
        </w:r>
        <w:r w:rsidR="00C11FA2">
          <w:rPr>
            <w:noProof/>
            <w:webHidden/>
          </w:rPr>
          <w:fldChar w:fldCharType="separate"/>
        </w:r>
        <w:r>
          <w:rPr>
            <w:noProof/>
            <w:webHidden/>
          </w:rPr>
          <w:t>104</w:t>
        </w:r>
        <w:r w:rsidR="00C11FA2">
          <w:rPr>
            <w:noProof/>
            <w:webHidden/>
          </w:rPr>
          <w:fldChar w:fldCharType="end"/>
        </w:r>
      </w:hyperlink>
    </w:p>
    <w:p w:rsidR="00C11FA2" w:rsidRDefault="00C4750C">
      <w:pPr>
        <w:pStyle w:val="TOC1"/>
        <w:tabs>
          <w:tab w:val="right" w:leader="dot" w:pos="9062"/>
        </w:tabs>
        <w:rPr>
          <w:rFonts w:asciiTheme="minorHAnsi" w:eastAsiaTheme="minorEastAsia" w:hAnsiTheme="minorHAnsi" w:cstheme="minorBidi"/>
          <w:noProof/>
          <w:sz w:val="22"/>
        </w:rPr>
      </w:pPr>
      <w:hyperlink w:anchor="_Toc463427375" w:history="1">
        <w:r w:rsidR="00C11FA2" w:rsidRPr="00CE6907">
          <w:rPr>
            <w:rStyle w:val="Hyperlink"/>
            <w:rFonts w:ascii="Times New Roman" w:hAnsi="Times New Roman"/>
            <w:noProof/>
          </w:rPr>
          <w:t>Nguồn 6: Các chỉ số rời rạc (ví dụ)</w:t>
        </w:r>
        <w:r w:rsidR="00C11FA2">
          <w:rPr>
            <w:noProof/>
            <w:webHidden/>
          </w:rPr>
          <w:tab/>
        </w:r>
        <w:r w:rsidR="00C11FA2">
          <w:rPr>
            <w:noProof/>
            <w:webHidden/>
          </w:rPr>
          <w:fldChar w:fldCharType="begin"/>
        </w:r>
        <w:r w:rsidR="00C11FA2">
          <w:rPr>
            <w:noProof/>
            <w:webHidden/>
          </w:rPr>
          <w:instrText xml:space="preserve"> PAGEREF _Toc463427375 \h </w:instrText>
        </w:r>
        <w:r w:rsidR="00C11FA2">
          <w:rPr>
            <w:noProof/>
            <w:webHidden/>
          </w:rPr>
        </w:r>
        <w:r w:rsidR="00C11FA2">
          <w:rPr>
            <w:noProof/>
            <w:webHidden/>
          </w:rPr>
          <w:fldChar w:fldCharType="separate"/>
        </w:r>
        <w:r>
          <w:rPr>
            <w:noProof/>
            <w:webHidden/>
          </w:rPr>
          <w:t>111</w:t>
        </w:r>
        <w:r w:rsidR="00C11FA2">
          <w:rPr>
            <w:noProof/>
            <w:webHidden/>
          </w:rPr>
          <w:fldChar w:fldCharType="end"/>
        </w:r>
      </w:hyperlink>
    </w:p>
    <w:p w:rsidR="007605B7" w:rsidRPr="000D75C2" w:rsidRDefault="006E65C3" w:rsidP="00405AE7">
      <w:pPr>
        <w:pStyle w:val="Heading1"/>
        <w:numPr>
          <w:ilvl w:val="0"/>
          <w:numId w:val="0"/>
        </w:numPr>
        <w:spacing w:line="276" w:lineRule="auto"/>
        <w:ind w:left="432" w:hanging="432"/>
        <w:rPr>
          <w:rFonts w:ascii="Times New Roman" w:hAnsi="Times New Roman"/>
          <w:sz w:val="22"/>
        </w:rPr>
      </w:pPr>
      <w:r w:rsidRPr="00B91ADB">
        <w:rPr>
          <w:rFonts w:ascii="Times New Roman" w:hAnsi="Times New Roman"/>
          <w:sz w:val="26"/>
        </w:rPr>
        <w:fldChar w:fldCharType="end"/>
      </w: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440EAA" w:rsidRPr="000D75C2" w:rsidRDefault="00440EAA">
      <w:pPr>
        <w:spacing w:before="0" w:after="0" w:line="240" w:lineRule="auto"/>
        <w:jc w:val="left"/>
        <w:rPr>
          <w:rFonts w:ascii="Times New Roman" w:eastAsia="Times New Roman" w:hAnsi="Times New Roman"/>
          <w:b/>
          <w:sz w:val="28"/>
          <w:szCs w:val="26"/>
          <w:lang w:val="pt-BR"/>
        </w:rPr>
      </w:pPr>
      <w:r w:rsidRPr="000D75C2">
        <w:rPr>
          <w:rFonts w:ascii="Times New Roman" w:hAnsi="Times New Roman"/>
        </w:rPr>
        <w:br w:type="page"/>
      </w:r>
    </w:p>
    <w:p w:rsidR="00E04305" w:rsidRPr="00B91ADB" w:rsidRDefault="00E04305" w:rsidP="00E04305">
      <w:pPr>
        <w:pStyle w:val="Heading1"/>
        <w:numPr>
          <w:ilvl w:val="0"/>
          <w:numId w:val="0"/>
        </w:numPr>
        <w:jc w:val="left"/>
        <w:rPr>
          <w:rFonts w:ascii="Times New Roman" w:hAnsi="Times New Roman"/>
        </w:rPr>
      </w:pPr>
      <w:bookmarkStart w:id="3" w:name="_Toc463427328"/>
      <w:r w:rsidRPr="00B91ADB">
        <w:rPr>
          <w:rFonts w:ascii="Times New Roman" w:hAnsi="Times New Roman"/>
        </w:rPr>
        <w:lastRenderedPageBreak/>
        <w:t>Danh m</w:t>
      </w:r>
      <w:r w:rsidR="000D13E7" w:rsidRPr="00B91ADB">
        <w:rPr>
          <w:rFonts w:ascii="Times New Roman" w:hAnsi="Times New Roman"/>
        </w:rPr>
        <w:t>ục bảng biểu</w:t>
      </w:r>
      <w:bookmarkEnd w:id="3"/>
      <w:r w:rsidR="000D13E7" w:rsidRPr="00B91ADB">
        <w:rPr>
          <w:rFonts w:ascii="Times New Roman" w:hAnsi="Times New Roman"/>
        </w:rPr>
        <w:t xml:space="preserve"> </w:t>
      </w:r>
    </w:p>
    <w:p w:rsidR="00E04305" w:rsidRPr="00B91ADB" w:rsidRDefault="00E04305" w:rsidP="00E04305">
      <w:pPr>
        <w:pStyle w:val="TableofFigures"/>
        <w:tabs>
          <w:tab w:val="right" w:leader="dot" w:pos="8778"/>
        </w:tabs>
        <w:rPr>
          <w:rFonts w:ascii="Times New Roman" w:hAnsi="Times New Roman"/>
          <w:sz w:val="26"/>
          <w:szCs w:val="26"/>
        </w:rPr>
      </w:pPr>
    </w:p>
    <w:p w:rsidR="00C11FA2" w:rsidRDefault="00E04305">
      <w:pPr>
        <w:pStyle w:val="TableofFigures"/>
        <w:tabs>
          <w:tab w:val="right" w:leader="dot" w:pos="9062"/>
        </w:tabs>
        <w:rPr>
          <w:rFonts w:asciiTheme="minorHAnsi" w:eastAsiaTheme="minorEastAsia" w:hAnsiTheme="minorHAnsi" w:cstheme="minorBidi"/>
          <w:noProof/>
          <w:sz w:val="22"/>
        </w:rPr>
      </w:pPr>
      <w:r w:rsidRPr="00B91ADB">
        <w:rPr>
          <w:rFonts w:ascii="Times New Roman" w:hAnsi="Times New Roman"/>
          <w:sz w:val="26"/>
          <w:szCs w:val="26"/>
        </w:rPr>
        <w:fldChar w:fldCharType="begin"/>
      </w:r>
      <w:r w:rsidRPr="00B91ADB">
        <w:rPr>
          <w:rFonts w:ascii="Times New Roman" w:hAnsi="Times New Roman"/>
          <w:sz w:val="26"/>
          <w:szCs w:val="26"/>
        </w:rPr>
        <w:instrText xml:space="preserve"> TOC \h \z \c "Figure" </w:instrText>
      </w:r>
      <w:r w:rsidRPr="00B91ADB">
        <w:rPr>
          <w:rFonts w:ascii="Times New Roman" w:hAnsi="Times New Roman"/>
          <w:sz w:val="26"/>
          <w:szCs w:val="26"/>
        </w:rPr>
        <w:fldChar w:fldCharType="separate"/>
      </w:r>
      <w:hyperlink r:id="rId16" w:anchor="_Toc463427308" w:history="1">
        <w:r w:rsidR="00C11FA2" w:rsidRPr="0023632C">
          <w:rPr>
            <w:rStyle w:val="Hyperlink"/>
            <w:rFonts w:ascii="Times New Roman" w:hAnsi="Times New Roman"/>
            <w:noProof/>
          </w:rPr>
          <w:t xml:space="preserve">Hình 1: Mô hình khái niệm để </w:t>
        </w:r>
        <w:r w:rsidR="00C11FA2" w:rsidRPr="0023632C">
          <w:rPr>
            <w:rStyle w:val="Hyperlink"/>
            <w:rFonts w:ascii="Times New Roman" w:hAnsi="Times New Roman"/>
            <w:noProof/>
            <w:lang w:val="pt-BR"/>
          </w:rPr>
          <w:t>Đánh giá TTDBTT do BĐKH và lập bản đồ rủi ro</w:t>
        </w:r>
        <w:r w:rsidR="00C11FA2">
          <w:rPr>
            <w:noProof/>
            <w:webHidden/>
          </w:rPr>
          <w:tab/>
        </w:r>
        <w:r w:rsidR="00C11FA2">
          <w:rPr>
            <w:noProof/>
            <w:webHidden/>
          </w:rPr>
          <w:fldChar w:fldCharType="begin"/>
        </w:r>
        <w:r w:rsidR="00C11FA2">
          <w:rPr>
            <w:noProof/>
            <w:webHidden/>
          </w:rPr>
          <w:instrText xml:space="preserve"> PAGEREF _Toc463427308 \h </w:instrText>
        </w:r>
        <w:r w:rsidR="00C11FA2">
          <w:rPr>
            <w:noProof/>
            <w:webHidden/>
          </w:rPr>
        </w:r>
        <w:r w:rsidR="00C11FA2">
          <w:rPr>
            <w:noProof/>
            <w:webHidden/>
          </w:rPr>
          <w:fldChar w:fldCharType="separate"/>
        </w:r>
        <w:r w:rsidR="00C4750C">
          <w:rPr>
            <w:noProof/>
            <w:webHidden/>
          </w:rPr>
          <w:t>13</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09" w:history="1">
        <w:r w:rsidR="00C11FA2" w:rsidRPr="0023632C">
          <w:rPr>
            <w:rStyle w:val="Hyperlink"/>
            <w:rFonts w:ascii="Times New Roman" w:hAnsi="Times New Roman"/>
            <w:noProof/>
          </w:rPr>
          <w:t>Hình 2: Ví dụ về Bản đồ TTDBTT của đường giao thông nông thôn của khư vực MNPB được lấy từ các nghiên cứu thuộc dự án CRI cho thấy mức độ tổn thương của đường giao thông nông thôn do lũ lụt và sạt lở đất ở khu vực MNPB Việt Nam.</w:t>
        </w:r>
        <w:r w:rsidR="00C11FA2">
          <w:rPr>
            <w:noProof/>
            <w:webHidden/>
          </w:rPr>
          <w:tab/>
        </w:r>
        <w:r w:rsidR="00C11FA2">
          <w:rPr>
            <w:noProof/>
            <w:webHidden/>
          </w:rPr>
          <w:fldChar w:fldCharType="begin"/>
        </w:r>
        <w:r w:rsidR="00C11FA2">
          <w:rPr>
            <w:noProof/>
            <w:webHidden/>
          </w:rPr>
          <w:instrText xml:space="preserve"> PAGEREF _Toc463427309 \h </w:instrText>
        </w:r>
        <w:r w:rsidR="00C11FA2">
          <w:rPr>
            <w:noProof/>
            <w:webHidden/>
          </w:rPr>
        </w:r>
        <w:r w:rsidR="00C11FA2">
          <w:rPr>
            <w:noProof/>
            <w:webHidden/>
          </w:rPr>
          <w:fldChar w:fldCharType="separate"/>
        </w:r>
        <w:r>
          <w:rPr>
            <w:noProof/>
            <w:webHidden/>
          </w:rPr>
          <w:t>21</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r:id="rId17" w:anchor="_Toc463427310" w:history="1">
        <w:r w:rsidR="00C11FA2">
          <w:rPr>
            <w:noProof/>
            <w:webHidden/>
          </w:rPr>
          <w:tab/>
        </w:r>
        <w:r w:rsidR="00C11FA2">
          <w:rPr>
            <w:noProof/>
            <w:webHidden/>
          </w:rPr>
          <w:fldChar w:fldCharType="begin"/>
        </w:r>
        <w:r w:rsidR="00C11FA2">
          <w:rPr>
            <w:noProof/>
            <w:webHidden/>
          </w:rPr>
          <w:instrText xml:space="preserve"> PAGEREF _Toc463427310 \h </w:instrText>
        </w:r>
        <w:r w:rsidR="00C11FA2">
          <w:rPr>
            <w:noProof/>
            <w:webHidden/>
          </w:rPr>
        </w:r>
        <w:r w:rsidR="00C11FA2">
          <w:rPr>
            <w:noProof/>
            <w:webHidden/>
          </w:rPr>
          <w:fldChar w:fldCharType="separate"/>
        </w:r>
        <w:r>
          <w:rPr>
            <w:noProof/>
            <w:webHidden/>
          </w:rPr>
          <w:t>28</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1" w:history="1">
        <w:r w:rsidR="00C11FA2" w:rsidRPr="0023632C">
          <w:rPr>
            <w:rStyle w:val="Hyperlink"/>
            <w:rFonts w:ascii="Times New Roman" w:hAnsi="Times New Roman"/>
            <w:noProof/>
          </w:rPr>
          <w:t>Hình 4: Bản đồ lượng mưa ngày lớn nhất tại khu vực nghiên cứu trong giai đoạn 1986-2005</w:t>
        </w:r>
        <w:r w:rsidR="00C11FA2">
          <w:rPr>
            <w:noProof/>
            <w:webHidden/>
          </w:rPr>
          <w:tab/>
        </w:r>
        <w:r w:rsidR="00C11FA2">
          <w:rPr>
            <w:noProof/>
            <w:webHidden/>
          </w:rPr>
          <w:fldChar w:fldCharType="begin"/>
        </w:r>
        <w:r w:rsidR="00C11FA2">
          <w:rPr>
            <w:noProof/>
            <w:webHidden/>
          </w:rPr>
          <w:instrText xml:space="preserve"> PAGEREF _Toc463427311 \h </w:instrText>
        </w:r>
        <w:r w:rsidR="00C11FA2">
          <w:rPr>
            <w:noProof/>
            <w:webHidden/>
          </w:rPr>
        </w:r>
        <w:r w:rsidR="00C11FA2">
          <w:rPr>
            <w:noProof/>
            <w:webHidden/>
          </w:rPr>
          <w:fldChar w:fldCharType="separate"/>
        </w:r>
        <w:r>
          <w:rPr>
            <w:noProof/>
            <w:webHidden/>
          </w:rPr>
          <w:t>29</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2" w:history="1">
        <w:r w:rsidR="00C11FA2" w:rsidRPr="0023632C">
          <w:rPr>
            <w:rStyle w:val="Hyperlink"/>
            <w:rFonts w:ascii="Times New Roman" w:hAnsi="Times New Roman"/>
            <w:noProof/>
          </w:rPr>
          <w:t>Hình 6: Xu hướng biến đổi lượng mưa trung bình (%) trong giai đoạn 2010-2099 theo kịch bản RCP4.5 (a) và kịch bản RCP8.5 (b), đường màu đỏ thể hiện sự biến đổi lớn nhất, đường màu xanh thể hiện sự biến đổi thấp nhất, đường màu đen thể hiện biến đổi trung bình, khu vực màu xám biểu thị phân vị thứ 10 và 90</w:t>
        </w:r>
        <w:r w:rsidR="00C11FA2">
          <w:rPr>
            <w:noProof/>
            <w:webHidden/>
          </w:rPr>
          <w:tab/>
        </w:r>
        <w:r w:rsidR="00C11FA2">
          <w:rPr>
            <w:noProof/>
            <w:webHidden/>
          </w:rPr>
          <w:fldChar w:fldCharType="begin"/>
        </w:r>
        <w:r w:rsidR="00C11FA2">
          <w:rPr>
            <w:noProof/>
            <w:webHidden/>
          </w:rPr>
          <w:instrText xml:space="preserve"> PAGEREF _Toc463427312 \h </w:instrText>
        </w:r>
        <w:r w:rsidR="00C11FA2">
          <w:rPr>
            <w:noProof/>
            <w:webHidden/>
          </w:rPr>
        </w:r>
        <w:r w:rsidR="00C11FA2">
          <w:rPr>
            <w:noProof/>
            <w:webHidden/>
          </w:rPr>
          <w:fldChar w:fldCharType="separate"/>
        </w:r>
        <w:r>
          <w:rPr>
            <w:noProof/>
            <w:webHidden/>
          </w:rPr>
          <w:t>36</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3" w:history="1">
        <w:r w:rsidR="00C11FA2" w:rsidRPr="0023632C">
          <w:rPr>
            <w:rStyle w:val="Hyperlink"/>
            <w:rFonts w:ascii="Times New Roman" w:hAnsi="Times New Roman"/>
            <w:noProof/>
          </w:rPr>
          <w:t>Hình 7: Tính bất định trong việc dự tính lượng mưa hàng năm (%) tại Việt Nam theo hai kịch bản RCP4.5 và RCP8.5, định dạng biểu đồ hộp biểu thị giá trị thấp nhất, phân vị thứ 10, giá trị trung bình (đường kẻ giữa hộp), phân vị thứ 90 và giá trị cao nhất</w:t>
        </w:r>
        <w:r w:rsidR="00C11FA2">
          <w:rPr>
            <w:noProof/>
            <w:webHidden/>
          </w:rPr>
          <w:tab/>
        </w:r>
        <w:r w:rsidR="00C11FA2">
          <w:rPr>
            <w:noProof/>
            <w:webHidden/>
          </w:rPr>
          <w:fldChar w:fldCharType="begin"/>
        </w:r>
        <w:r w:rsidR="00C11FA2">
          <w:rPr>
            <w:noProof/>
            <w:webHidden/>
          </w:rPr>
          <w:instrText xml:space="preserve"> PAGEREF _Toc463427313 \h </w:instrText>
        </w:r>
        <w:r w:rsidR="00C11FA2">
          <w:rPr>
            <w:noProof/>
            <w:webHidden/>
          </w:rPr>
        </w:r>
        <w:r w:rsidR="00C11FA2">
          <w:rPr>
            <w:noProof/>
            <w:webHidden/>
          </w:rPr>
          <w:fldChar w:fldCharType="separate"/>
        </w:r>
        <w:r>
          <w:rPr>
            <w:noProof/>
            <w:webHidden/>
          </w:rPr>
          <w:t>37</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4" w:history="1">
        <w:r w:rsidR="00C11FA2" w:rsidRPr="0023632C">
          <w:rPr>
            <w:rStyle w:val="Hyperlink"/>
            <w:rFonts w:ascii="Times New Roman" w:hAnsi="Times New Roman"/>
            <w:noProof/>
          </w:rPr>
          <w:t>Hình 16: Quy trình tính toán rủi ro sạt lở đất đối với CSHTNT</w:t>
        </w:r>
        <w:r w:rsidR="00C11FA2">
          <w:rPr>
            <w:noProof/>
            <w:webHidden/>
          </w:rPr>
          <w:tab/>
        </w:r>
        <w:r w:rsidR="00C11FA2">
          <w:rPr>
            <w:noProof/>
            <w:webHidden/>
          </w:rPr>
          <w:fldChar w:fldCharType="begin"/>
        </w:r>
        <w:r w:rsidR="00C11FA2">
          <w:rPr>
            <w:noProof/>
            <w:webHidden/>
          </w:rPr>
          <w:instrText xml:space="preserve"> PAGEREF _Toc463427314 \h </w:instrText>
        </w:r>
        <w:r w:rsidR="00C11FA2">
          <w:rPr>
            <w:noProof/>
            <w:webHidden/>
          </w:rPr>
        </w:r>
        <w:r w:rsidR="00C11FA2">
          <w:rPr>
            <w:noProof/>
            <w:webHidden/>
          </w:rPr>
          <w:fldChar w:fldCharType="separate"/>
        </w:r>
        <w:r>
          <w:rPr>
            <w:noProof/>
            <w:webHidden/>
          </w:rPr>
          <w:t>62</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5" w:history="1">
        <w:r w:rsidR="00C11FA2" w:rsidRPr="0023632C">
          <w:rPr>
            <w:rStyle w:val="Hyperlink"/>
            <w:b/>
            <w:bCs/>
            <w:noProof/>
          </w:rPr>
          <w:t>Hình 20: Phân loại rủi ro dựa trên TTDBTT và mức độ phơi bày trước các hiểm họa</w:t>
        </w:r>
        <w:r w:rsidR="00C11FA2">
          <w:rPr>
            <w:noProof/>
            <w:webHidden/>
          </w:rPr>
          <w:tab/>
        </w:r>
        <w:r w:rsidR="00C11FA2">
          <w:rPr>
            <w:noProof/>
            <w:webHidden/>
          </w:rPr>
          <w:fldChar w:fldCharType="begin"/>
        </w:r>
        <w:r w:rsidR="00C11FA2">
          <w:rPr>
            <w:noProof/>
            <w:webHidden/>
          </w:rPr>
          <w:instrText xml:space="preserve"> PAGEREF _Toc463427315 \h </w:instrText>
        </w:r>
        <w:r w:rsidR="00C11FA2">
          <w:rPr>
            <w:noProof/>
            <w:webHidden/>
          </w:rPr>
        </w:r>
        <w:r w:rsidR="00C11FA2">
          <w:rPr>
            <w:noProof/>
            <w:webHidden/>
          </w:rPr>
          <w:fldChar w:fldCharType="separate"/>
        </w:r>
        <w:r>
          <w:rPr>
            <w:noProof/>
            <w:webHidden/>
          </w:rPr>
          <w:t>65</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6" w:history="1">
        <w:r w:rsidR="00C11FA2" w:rsidRPr="0023632C">
          <w:rPr>
            <w:rStyle w:val="Hyperlink"/>
            <w:b/>
            <w:bCs/>
            <w:noProof/>
          </w:rPr>
          <w:t>Hình 21: Quy trình thành lập bản đồ nguy cơ lũ quét</w:t>
        </w:r>
        <w:r w:rsidR="00C11FA2">
          <w:rPr>
            <w:noProof/>
            <w:webHidden/>
          </w:rPr>
          <w:tab/>
        </w:r>
        <w:r w:rsidR="00C11FA2">
          <w:rPr>
            <w:noProof/>
            <w:webHidden/>
          </w:rPr>
          <w:fldChar w:fldCharType="begin"/>
        </w:r>
        <w:r w:rsidR="00C11FA2">
          <w:rPr>
            <w:noProof/>
            <w:webHidden/>
          </w:rPr>
          <w:instrText xml:space="preserve"> PAGEREF _Toc463427316 \h </w:instrText>
        </w:r>
        <w:r w:rsidR="00C11FA2">
          <w:rPr>
            <w:noProof/>
            <w:webHidden/>
          </w:rPr>
        </w:r>
        <w:r w:rsidR="00C11FA2">
          <w:rPr>
            <w:noProof/>
            <w:webHidden/>
          </w:rPr>
          <w:fldChar w:fldCharType="separate"/>
        </w:r>
        <w:r>
          <w:rPr>
            <w:noProof/>
            <w:webHidden/>
          </w:rPr>
          <w:t>67</w:t>
        </w:r>
        <w:r w:rsidR="00C11FA2">
          <w:rPr>
            <w:noProof/>
            <w:webHidden/>
          </w:rPr>
          <w:fldChar w:fldCharType="end"/>
        </w:r>
      </w:hyperlink>
    </w:p>
    <w:p w:rsidR="00C11FA2" w:rsidRDefault="00C4750C">
      <w:pPr>
        <w:pStyle w:val="TableofFigures"/>
        <w:tabs>
          <w:tab w:val="right" w:leader="dot" w:pos="9062"/>
        </w:tabs>
        <w:rPr>
          <w:rFonts w:asciiTheme="minorHAnsi" w:eastAsiaTheme="minorEastAsia" w:hAnsiTheme="minorHAnsi" w:cstheme="minorBidi"/>
          <w:noProof/>
          <w:sz w:val="22"/>
        </w:rPr>
      </w:pPr>
      <w:hyperlink w:anchor="_Toc463427317" w:history="1">
        <w:r w:rsidR="00C11FA2" w:rsidRPr="0023632C">
          <w:rPr>
            <w:rStyle w:val="Hyperlink"/>
            <w:b/>
            <w:bCs/>
            <w:noProof/>
          </w:rPr>
          <w:t>Hình 28: Phân cấp rủi ro lũ quét</w:t>
        </w:r>
        <w:r w:rsidR="00C11FA2">
          <w:rPr>
            <w:noProof/>
            <w:webHidden/>
          </w:rPr>
          <w:tab/>
        </w:r>
        <w:r w:rsidR="00C11FA2">
          <w:rPr>
            <w:noProof/>
            <w:webHidden/>
          </w:rPr>
          <w:fldChar w:fldCharType="begin"/>
        </w:r>
        <w:r w:rsidR="00C11FA2">
          <w:rPr>
            <w:noProof/>
            <w:webHidden/>
          </w:rPr>
          <w:instrText xml:space="preserve"> PAGEREF _Toc463427317 \h </w:instrText>
        </w:r>
        <w:r w:rsidR="00C11FA2">
          <w:rPr>
            <w:noProof/>
            <w:webHidden/>
          </w:rPr>
        </w:r>
        <w:r w:rsidR="00C11FA2">
          <w:rPr>
            <w:noProof/>
            <w:webHidden/>
          </w:rPr>
          <w:fldChar w:fldCharType="separate"/>
        </w:r>
        <w:r>
          <w:rPr>
            <w:noProof/>
            <w:webHidden/>
          </w:rPr>
          <w:t>77</w:t>
        </w:r>
        <w:r w:rsidR="00C11FA2">
          <w:rPr>
            <w:noProof/>
            <w:webHidden/>
          </w:rPr>
          <w:fldChar w:fldCharType="end"/>
        </w:r>
      </w:hyperlink>
    </w:p>
    <w:p w:rsidR="00E04305" w:rsidRPr="00B91ADB" w:rsidRDefault="00E04305" w:rsidP="00E04305">
      <w:pPr>
        <w:pStyle w:val="Heading1"/>
        <w:numPr>
          <w:ilvl w:val="0"/>
          <w:numId w:val="0"/>
        </w:numPr>
        <w:ind w:left="432" w:hanging="432"/>
        <w:rPr>
          <w:rFonts w:ascii="Times New Roman" w:hAnsi="Times New Roman"/>
          <w:sz w:val="22"/>
        </w:rPr>
      </w:pPr>
      <w:r w:rsidRPr="00B91ADB">
        <w:rPr>
          <w:rFonts w:ascii="Times New Roman" w:hAnsi="Times New Roman"/>
          <w:sz w:val="26"/>
        </w:rPr>
        <w:fldChar w:fldCharType="end"/>
      </w: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05B7" w:rsidRPr="000D75C2" w:rsidRDefault="007605B7" w:rsidP="00405AE7">
      <w:pPr>
        <w:pStyle w:val="Heading1"/>
        <w:numPr>
          <w:ilvl w:val="0"/>
          <w:numId w:val="0"/>
        </w:numPr>
        <w:spacing w:line="276" w:lineRule="auto"/>
        <w:ind w:left="432" w:hanging="432"/>
        <w:rPr>
          <w:rFonts w:ascii="Times New Roman" w:hAnsi="Times New Roman"/>
          <w:sz w:val="22"/>
        </w:rPr>
      </w:pPr>
    </w:p>
    <w:p w:rsidR="00763432" w:rsidRPr="000D75C2" w:rsidRDefault="00763432">
      <w:pPr>
        <w:spacing w:before="0" w:after="0" w:line="240" w:lineRule="auto"/>
        <w:jc w:val="left"/>
        <w:rPr>
          <w:rFonts w:ascii="Times New Roman" w:eastAsia="Times New Roman" w:hAnsi="Times New Roman"/>
          <w:b/>
          <w:noProof/>
          <w:sz w:val="28"/>
          <w:szCs w:val="26"/>
          <w:lang w:val="pt-BR"/>
        </w:rPr>
      </w:pPr>
      <w:r w:rsidRPr="000D75C2">
        <w:rPr>
          <w:rFonts w:ascii="Times New Roman" w:hAnsi="Times New Roman"/>
          <w:noProof/>
        </w:rPr>
        <w:br w:type="page"/>
      </w:r>
    </w:p>
    <w:p w:rsidR="006E65C3" w:rsidRPr="000D75C2" w:rsidRDefault="00D35CD8" w:rsidP="00486C17">
      <w:pPr>
        <w:pStyle w:val="Heading1"/>
        <w:numPr>
          <w:ilvl w:val="0"/>
          <w:numId w:val="0"/>
        </w:numPr>
        <w:spacing w:line="276" w:lineRule="auto"/>
        <w:rPr>
          <w:rFonts w:ascii="Times New Roman" w:hAnsi="Times New Roman"/>
          <w:noProof/>
        </w:rPr>
      </w:pPr>
      <w:bookmarkStart w:id="4" w:name="_Toc463427329"/>
      <w:r w:rsidRPr="00B91ADB">
        <w:rPr>
          <w:rFonts w:ascii="Times New Roman" w:hAnsi="Times New Roman"/>
          <w:noProof/>
        </w:rPr>
        <w:lastRenderedPageBreak/>
        <w:t>Danh mEF _Toc463427317 \</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95"/>
      </w:tblGrid>
      <w:tr w:rsidR="00400AAB" w:rsidRPr="000D75C2" w:rsidTr="00B91ADB">
        <w:tc>
          <w:tcPr>
            <w:tcW w:w="2093" w:type="dxa"/>
          </w:tcPr>
          <w:p w:rsidR="00400AAB" w:rsidRPr="000D75C2" w:rsidRDefault="00400AAB" w:rsidP="00405AE7">
            <w:pPr>
              <w:rPr>
                <w:rFonts w:ascii="Times New Roman" w:hAnsi="Times New Roman"/>
                <w:sz w:val="26"/>
                <w:szCs w:val="26"/>
                <w:lang w:val="pt-BR"/>
              </w:rPr>
            </w:pPr>
            <w:r w:rsidRPr="000D75C2">
              <w:rPr>
                <w:rFonts w:ascii="Times New Roman" w:hAnsi="Times New Roman"/>
                <w:sz w:val="26"/>
                <w:szCs w:val="26"/>
                <w:lang w:val="pt-BR"/>
              </w:rPr>
              <w:t>GEF</w:t>
            </w:r>
            <w:r w:rsidR="00ED3D0E" w:rsidRPr="000D75C2">
              <w:rPr>
                <w:rFonts w:ascii="Times New Roman" w:hAnsi="Times New Roman"/>
                <w:sz w:val="26"/>
                <w:szCs w:val="26"/>
                <w:lang w:val="pt-BR"/>
              </w:rPr>
              <w:t>:</w:t>
            </w:r>
          </w:p>
        </w:tc>
        <w:tc>
          <w:tcPr>
            <w:tcW w:w="7195" w:type="dxa"/>
          </w:tcPr>
          <w:p w:rsidR="00400AAB" w:rsidRPr="000D75C2" w:rsidRDefault="00ED3D0E" w:rsidP="00405AE7">
            <w:pPr>
              <w:rPr>
                <w:rFonts w:ascii="Times New Roman" w:hAnsi="Times New Roman"/>
                <w:sz w:val="26"/>
                <w:szCs w:val="26"/>
                <w:lang w:val="pt-BR"/>
              </w:rPr>
            </w:pPr>
            <w:r w:rsidRPr="000D75C2">
              <w:rPr>
                <w:rFonts w:ascii="Times New Roman" w:hAnsi="Times New Roman"/>
                <w:sz w:val="26"/>
                <w:szCs w:val="26"/>
                <w:lang w:val="pt-BR"/>
              </w:rPr>
              <w:t>Quỹ Môi trường toàn cầu</w:t>
            </w:r>
          </w:p>
        </w:tc>
      </w:tr>
      <w:tr w:rsidR="00400AAB" w:rsidRPr="000D75C2" w:rsidTr="00B91ADB">
        <w:tc>
          <w:tcPr>
            <w:tcW w:w="2093" w:type="dxa"/>
          </w:tcPr>
          <w:p w:rsidR="00400AAB" w:rsidRPr="000D75C2" w:rsidRDefault="00ED3D0E" w:rsidP="00405AE7">
            <w:pPr>
              <w:rPr>
                <w:rFonts w:ascii="Times New Roman" w:hAnsi="Times New Roman"/>
                <w:sz w:val="26"/>
                <w:szCs w:val="26"/>
                <w:lang w:val="pt-BR"/>
              </w:rPr>
            </w:pPr>
            <w:r w:rsidRPr="000D75C2">
              <w:rPr>
                <w:rFonts w:ascii="Times New Roman" w:hAnsi="Times New Roman"/>
                <w:sz w:val="26"/>
                <w:szCs w:val="26"/>
                <w:lang w:val="pt-BR"/>
              </w:rPr>
              <w:t>CRI:</w:t>
            </w:r>
          </w:p>
        </w:tc>
        <w:tc>
          <w:tcPr>
            <w:tcW w:w="7195" w:type="dxa"/>
          </w:tcPr>
          <w:p w:rsidR="00400AAB" w:rsidRPr="00B91ADB" w:rsidRDefault="00ED3D0E"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Dự án Tăng cường khả năng chống chịu với khí hậu cho CSHT các tỉnh miền núi phía Bắc</w:t>
            </w:r>
          </w:p>
        </w:tc>
      </w:tr>
      <w:tr w:rsidR="00ED3D0E" w:rsidRPr="000D75C2" w:rsidTr="00B91ADB">
        <w:tc>
          <w:tcPr>
            <w:tcW w:w="2093" w:type="dxa"/>
          </w:tcPr>
          <w:p w:rsidR="00ED3D0E" w:rsidRPr="000D75C2" w:rsidRDefault="001C51D0" w:rsidP="00405AE7">
            <w:pPr>
              <w:rPr>
                <w:rFonts w:ascii="Times New Roman" w:hAnsi="Times New Roman"/>
                <w:sz w:val="26"/>
                <w:szCs w:val="26"/>
                <w:lang w:val="pt-BR"/>
              </w:rPr>
            </w:pPr>
            <w:r w:rsidRPr="000D75C2">
              <w:rPr>
                <w:rFonts w:ascii="Times New Roman" w:hAnsi="Times New Roman"/>
                <w:sz w:val="26"/>
                <w:szCs w:val="26"/>
                <w:lang w:val="pt-BR"/>
              </w:rPr>
              <w:t xml:space="preserve"> UNDP</w:t>
            </w:r>
          </w:p>
        </w:tc>
        <w:tc>
          <w:tcPr>
            <w:tcW w:w="7195" w:type="dxa"/>
          </w:tcPr>
          <w:p w:rsidR="00ED3D0E"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Chương trình Phát triển Liên hợp quốc</w:t>
            </w:r>
          </w:p>
        </w:tc>
      </w:tr>
      <w:tr w:rsidR="001C51D0" w:rsidRPr="000D75C2" w:rsidTr="00B91ADB">
        <w:tc>
          <w:tcPr>
            <w:tcW w:w="2093" w:type="dxa"/>
          </w:tcPr>
          <w:p w:rsidR="001C51D0" w:rsidRPr="00B91ADB" w:rsidRDefault="001C51D0" w:rsidP="00405AE7">
            <w:pPr>
              <w:rPr>
                <w:rStyle w:val="CommentReference"/>
                <w:rFonts w:ascii="Times New Roman" w:eastAsia="Times New Roman" w:hAnsi="Times New Roman"/>
                <w:lang w:val="en-GB" w:eastAsia="x-none" w:bidi="en-US"/>
              </w:rPr>
            </w:pPr>
            <w:r w:rsidRPr="000D75C2">
              <w:rPr>
                <w:rFonts w:ascii="Times New Roman" w:hAnsi="Times New Roman"/>
                <w:sz w:val="26"/>
                <w:szCs w:val="26"/>
                <w:lang w:val="pt-BR"/>
              </w:rPr>
              <w:t>ADB</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Ngân hàng Phát triển châu Á</w:t>
            </w:r>
          </w:p>
        </w:tc>
      </w:tr>
      <w:tr w:rsidR="001C51D0" w:rsidRPr="000D75C2" w:rsidTr="00B91ADB">
        <w:tc>
          <w:tcPr>
            <w:tcW w:w="2093" w:type="dxa"/>
          </w:tcPr>
          <w:p w:rsidR="001C51D0" w:rsidRPr="000D75C2" w:rsidRDefault="001C51D0" w:rsidP="00405AE7">
            <w:pPr>
              <w:rPr>
                <w:rFonts w:ascii="Times New Roman" w:hAnsi="Times New Roman"/>
                <w:sz w:val="26"/>
                <w:szCs w:val="26"/>
                <w:lang w:val="pt-BR"/>
              </w:rPr>
            </w:pPr>
            <w:r w:rsidRPr="000D75C2">
              <w:rPr>
                <w:rFonts w:ascii="Times New Roman" w:eastAsia="Arial" w:hAnsi="Times New Roman"/>
                <w:sz w:val="26"/>
                <w:szCs w:val="26"/>
              </w:rPr>
              <w:t>Bộ NN và PTNT</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Bộ Nông nghiệp và Phát triển Nông thôn</w:t>
            </w:r>
          </w:p>
        </w:tc>
      </w:tr>
      <w:tr w:rsidR="001C51D0" w:rsidRPr="000D75C2" w:rsidTr="00B91ADB">
        <w:tc>
          <w:tcPr>
            <w:tcW w:w="2093" w:type="dxa"/>
          </w:tcPr>
          <w:p w:rsidR="001C51D0" w:rsidRPr="000D75C2" w:rsidRDefault="001C51D0" w:rsidP="00405AE7">
            <w:pPr>
              <w:rPr>
                <w:rFonts w:ascii="Times New Roman" w:eastAsia="Arial" w:hAnsi="Times New Roman"/>
                <w:sz w:val="26"/>
                <w:szCs w:val="26"/>
              </w:rPr>
            </w:pPr>
            <w:r w:rsidRPr="000D75C2">
              <w:rPr>
                <w:rFonts w:ascii="Times New Roman" w:hAnsi="Times New Roman"/>
                <w:sz w:val="26"/>
                <w:szCs w:val="26"/>
                <w:lang w:val="pt-BR"/>
              </w:rPr>
              <w:t>CVARM</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Đánh giá tình trạng dễ bị tổn thương do biến đổi khí hậu và lập bản đồ rủi ro</w:t>
            </w:r>
          </w:p>
        </w:tc>
      </w:tr>
      <w:tr w:rsidR="001C51D0" w:rsidRPr="000D75C2" w:rsidTr="001C51D0">
        <w:tc>
          <w:tcPr>
            <w:tcW w:w="2093" w:type="dxa"/>
          </w:tcPr>
          <w:p w:rsidR="001C51D0" w:rsidRPr="000D75C2" w:rsidRDefault="001C51D0" w:rsidP="00405AE7">
            <w:pPr>
              <w:rPr>
                <w:rFonts w:ascii="Times New Roman" w:hAnsi="Times New Roman"/>
                <w:sz w:val="26"/>
                <w:szCs w:val="26"/>
                <w:lang w:val="pt-BR"/>
              </w:rPr>
            </w:pPr>
            <w:r w:rsidRPr="000D75C2">
              <w:rPr>
                <w:rFonts w:ascii="Times New Roman" w:hAnsi="Times New Roman"/>
                <w:sz w:val="26"/>
                <w:szCs w:val="26"/>
                <w:lang w:val="pt-BR"/>
              </w:rPr>
              <w:t>IPCC</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Ủy ban Liên chính phủ về biến đổi khí hậu</w:t>
            </w:r>
          </w:p>
        </w:tc>
      </w:tr>
      <w:tr w:rsidR="001C51D0" w:rsidRPr="000D75C2" w:rsidTr="001C51D0">
        <w:tc>
          <w:tcPr>
            <w:tcW w:w="2093" w:type="dxa"/>
          </w:tcPr>
          <w:p w:rsidR="001C51D0" w:rsidRPr="00B91ADB" w:rsidRDefault="001C51D0"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AR5</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Báo cáo Đánh giá số 5</w:t>
            </w:r>
          </w:p>
        </w:tc>
      </w:tr>
      <w:tr w:rsidR="001C51D0" w:rsidRPr="000D75C2" w:rsidTr="001C51D0">
        <w:tc>
          <w:tcPr>
            <w:tcW w:w="2093" w:type="dxa"/>
          </w:tcPr>
          <w:p w:rsidR="001C51D0" w:rsidRPr="00B91ADB" w:rsidRDefault="001C51D0"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SREX</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Báo cáo đặc biệt của Việt Nam về Quản lý rủi ro thiên tai và các hiện tượng cực đoan nhằm thúc đẩy thích ứng với biến đổi khí hậu</w:t>
            </w:r>
          </w:p>
        </w:tc>
      </w:tr>
      <w:tr w:rsidR="001C51D0" w:rsidRPr="000D75C2" w:rsidTr="001C51D0">
        <w:tc>
          <w:tcPr>
            <w:tcW w:w="2093" w:type="dxa"/>
          </w:tcPr>
          <w:p w:rsidR="001C51D0" w:rsidRPr="00B91ADB" w:rsidRDefault="001C51D0" w:rsidP="00405AE7">
            <w:pPr>
              <w:tabs>
                <w:tab w:val="left" w:pos="720"/>
              </w:tabs>
              <w:rPr>
                <w:rFonts w:ascii="Times New Roman" w:hAnsi="Times New Roman"/>
                <w:sz w:val="26"/>
                <w:szCs w:val="26"/>
                <w:lang w:val="pt-BR"/>
              </w:rPr>
            </w:pPr>
            <w:r w:rsidRPr="000D75C2">
              <w:rPr>
                <w:rFonts w:ascii="Times New Roman" w:eastAsia="Arial" w:hAnsi="Times New Roman"/>
                <w:sz w:val="26"/>
                <w:szCs w:val="26"/>
              </w:rPr>
              <w:t>Sở NN và PTNT</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Sở Nông nghiệp và Phát triển Nông thôn</w:t>
            </w:r>
          </w:p>
        </w:tc>
      </w:tr>
      <w:tr w:rsidR="001C51D0" w:rsidRPr="000D75C2" w:rsidTr="001C51D0">
        <w:tc>
          <w:tcPr>
            <w:tcW w:w="2093" w:type="dxa"/>
          </w:tcPr>
          <w:p w:rsidR="001C51D0" w:rsidRPr="00B91ADB" w:rsidRDefault="001C51D0" w:rsidP="00405AE7">
            <w:pPr>
              <w:tabs>
                <w:tab w:val="left" w:pos="720"/>
              </w:tabs>
              <w:rPr>
                <w:rFonts w:ascii="Times New Roman" w:eastAsia="Arial" w:hAnsi="Times New Roman"/>
                <w:sz w:val="26"/>
                <w:szCs w:val="26"/>
              </w:rPr>
            </w:pPr>
            <w:r w:rsidRPr="000D75C2">
              <w:rPr>
                <w:rFonts w:ascii="Times New Roman" w:hAnsi="Times New Roman"/>
                <w:sz w:val="26"/>
                <w:szCs w:val="26"/>
                <w:lang w:val="pt-BR"/>
              </w:rPr>
              <w:t>Bộ TN và MT</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Bộ Tài nguyên và Môi trường</w:t>
            </w:r>
          </w:p>
        </w:tc>
      </w:tr>
      <w:tr w:rsidR="001C51D0" w:rsidRPr="000D75C2" w:rsidTr="001C51D0">
        <w:tc>
          <w:tcPr>
            <w:tcW w:w="2093" w:type="dxa"/>
          </w:tcPr>
          <w:p w:rsidR="001C51D0" w:rsidRPr="00B91ADB" w:rsidRDefault="001C51D0"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Sở TN và MT</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Sở Tài nguyên và Môi trường</w:t>
            </w:r>
          </w:p>
        </w:tc>
      </w:tr>
      <w:tr w:rsidR="001C51D0" w:rsidRPr="000D75C2" w:rsidTr="001C51D0">
        <w:tc>
          <w:tcPr>
            <w:tcW w:w="2093" w:type="dxa"/>
          </w:tcPr>
          <w:p w:rsidR="001C51D0" w:rsidRPr="00B91ADB" w:rsidRDefault="001C51D0"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DMC</w:t>
            </w:r>
          </w:p>
        </w:tc>
        <w:tc>
          <w:tcPr>
            <w:tcW w:w="7195" w:type="dxa"/>
          </w:tcPr>
          <w:p w:rsidR="001C51D0" w:rsidRPr="00B91ADB" w:rsidRDefault="001C51D0"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Trung tâm Phòng tránh và giảm nhẹ thiên tai</w:t>
            </w:r>
          </w:p>
        </w:tc>
      </w:tr>
      <w:tr w:rsidR="001C51D0" w:rsidRPr="000D75C2" w:rsidTr="001C51D0">
        <w:tc>
          <w:tcPr>
            <w:tcW w:w="2093" w:type="dxa"/>
          </w:tcPr>
          <w:p w:rsidR="001C51D0"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CCFSC</w:t>
            </w:r>
          </w:p>
        </w:tc>
        <w:tc>
          <w:tcPr>
            <w:tcW w:w="7195" w:type="dxa"/>
          </w:tcPr>
          <w:p w:rsidR="001C51D0"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Ủy ban  phòng chống lụt bão Trung ương</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DDMFC</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Cục Quản lý đê điều và phòng chống lụt bão</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IWE</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Viện Nước, Tưới tiêu và Môi Trường </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FAO</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Tổ chức Lương thực và Nông nghiệp Liên Hiệp Quốc</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SRES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Báo cáo đặc biệt về các kịch bản phát thải</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RCPs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Kịch bản nồng độ tập trung khí nhà kính của IPCC</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GCMs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hậu Toàn cầu</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RCMs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hậu Khu vực</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CAM</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quyển cộng đồng</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PRECIS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hậu Khu vực của Trung tâm Hadley, Vương quốc Anh</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RegCM</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hậu khu vực RegCM</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CWRF</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Nghiên cứu và Dự báo thời tiết</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RCMs</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Mô hình khí hậu khu vực</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lastRenderedPageBreak/>
              <w:t>NASA</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Bộ dữ liệu toàn cầu NEX-GDDP của Cơ quan hàng không vũ trụ Mỹ</w:t>
            </w:r>
          </w:p>
        </w:tc>
      </w:tr>
      <w:tr w:rsidR="00A9273B" w:rsidRPr="000D75C2" w:rsidTr="001C51D0">
        <w:tc>
          <w:tcPr>
            <w:tcW w:w="2093" w:type="dxa"/>
          </w:tcPr>
          <w:p w:rsidR="00A9273B" w:rsidRPr="00B91ADB" w:rsidRDefault="00A9273B" w:rsidP="00405AE7">
            <w:pPr>
              <w:tabs>
                <w:tab w:val="left" w:pos="720"/>
              </w:tabs>
              <w:rPr>
                <w:rFonts w:ascii="Times New Roman" w:hAnsi="Times New Roman"/>
                <w:sz w:val="26"/>
                <w:szCs w:val="26"/>
                <w:lang w:val="pt-BR"/>
              </w:rPr>
            </w:pPr>
            <w:r w:rsidRPr="000D75C2">
              <w:rPr>
                <w:rFonts w:ascii="Times New Roman" w:hAnsi="Times New Roman"/>
                <w:sz w:val="26"/>
                <w:szCs w:val="26"/>
                <w:lang w:val="pt-BR"/>
              </w:rPr>
              <w:t>CMIP5</w:t>
            </w:r>
          </w:p>
        </w:tc>
        <w:tc>
          <w:tcPr>
            <w:tcW w:w="7195" w:type="dxa"/>
          </w:tcPr>
          <w:p w:rsidR="00A9273B" w:rsidRPr="00B91ADB" w:rsidRDefault="00A9273B" w:rsidP="00ED3D0E">
            <w:pPr>
              <w:tabs>
                <w:tab w:val="left" w:pos="720"/>
              </w:tabs>
              <w:rPr>
                <w:rFonts w:ascii="Times New Roman" w:hAnsi="Times New Roman"/>
                <w:sz w:val="26"/>
                <w:szCs w:val="26"/>
                <w:lang w:val="pt-BR"/>
              </w:rPr>
            </w:pPr>
            <w:r w:rsidRPr="000D75C2">
              <w:rPr>
                <w:rFonts w:ascii="Times New Roman" w:hAnsi="Times New Roman"/>
                <w:sz w:val="26"/>
                <w:szCs w:val="26"/>
                <w:lang w:val="pt-BR"/>
              </w:rPr>
              <w:t>Dự án so sánh đa mô hình kết hợp pha 5</w:t>
            </w:r>
          </w:p>
        </w:tc>
      </w:tr>
    </w:tbl>
    <w:p w:rsidR="00400AAB" w:rsidRPr="000D75C2" w:rsidRDefault="00400AAB" w:rsidP="00405AE7">
      <w:pPr>
        <w:rPr>
          <w:rFonts w:ascii="Times New Roman" w:hAnsi="Times New Roman"/>
          <w:sz w:val="26"/>
          <w:szCs w:val="26"/>
          <w:lang w:val="pt-BR"/>
        </w:rPr>
      </w:pPr>
    </w:p>
    <w:p w:rsidR="00671A58" w:rsidRPr="000D75C2" w:rsidRDefault="00671A58">
      <w:pPr>
        <w:rPr>
          <w:rFonts w:ascii="Times New Roman" w:hAnsi="Times New Roman"/>
          <w:sz w:val="26"/>
          <w:szCs w:val="26"/>
          <w:lang w:val="pt-BR"/>
        </w:rPr>
      </w:pPr>
      <w:r w:rsidRPr="000D75C2">
        <w:rPr>
          <w:rFonts w:ascii="Times New Roman" w:hAnsi="Times New Roman"/>
          <w:sz w:val="26"/>
          <w:szCs w:val="26"/>
          <w:lang w:val="pt-BR"/>
        </w:rPr>
        <w:t xml:space="preserve"> </w:t>
      </w:r>
    </w:p>
    <w:p w:rsidR="00005215" w:rsidRPr="000D75C2" w:rsidRDefault="00405AE7" w:rsidP="00486C17">
      <w:pPr>
        <w:spacing w:before="0" w:after="0" w:line="240" w:lineRule="auto"/>
        <w:jc w:val="left"/>
        <w:rPr>
          <w:rFonts w:ascii="Times New Roman" w:hAnsi="Times New Roman"/>
          <w:szCs w:val="28"/>
        </w:rPr>
      </w:pPr>
      <w:bookmarkStart w:id="5" w:name="_Toc453787632"/>
      <w:r w:rsidRPr="000D75C2">
        <w:rPr>
          <w:rFonts w:ascii="Times New Roman" w:hAnsi="Times New Roman"/>
          <w:b/>
          <w:color w:val="76923C"/>
          <w:szCs w:val="28"/>
        </w:rPr>
        <w:br w:type="page"/>
      </w:r>
      <w:r w:rsidR="005F15A2" w:rsidRPr="000D75C2">
        <w:rPr>
          <w:rFonts w:ascii="Times New Roman" w:hAnsi="Times New Roman"/>
          <w:b/>
          <w:color w:val="76923C"/>
          <w:sz w:val="28"/>
          <w:szCs w:val="28"/>
        </w:rPr>
        <w:lastRenderedPageBreak/>
        <w:t>PHẦN</w:t>
      </w:r>
      <w:r w:rsidR="00AE03CE" w:rsidRPr="000D75C2">
        <w:rPr>
          <w:rFonts w:ascii="Times New Roman" w:hAnsi="Times New Roman"/>
          <w:b/>
          <w:color w:val="76923C"/>
          <w:sz w:val="28"/>
          <w:szCs w:val="28"/>
        </w:rPr>
        <w:t xml:space="preserve"> I</w:t>
      </w:r>
      <w:r w:rsidR="00851D11" w:rsidRPr="000D75C2">
        <w:rPr>
          <w:rFonts w:ascii="Times New Roman" w:hAnsi="Times New Roman"/>
          <w:b/>
          <w:color w:val="76923C"/>
          <w:sz w:val="28"/>
          <w:szCs w:val="28"/>
        </w:rPr>
        <w:t xml:space="preserve">: </w:t>
      </w:r>
      <w:bookmarkEnd w:id="5"/>
      <w:r w:rsidR="005F15A2" w:rsidRPr="000D75C2">
        <w:rPr>
          <w:rFonts w:ascii="Times New Roman" w:hAnsi="Times New Roman"/>
          <w:b/>
          <w:color w:val="76923C"/>
          <w:sz w:val="28"/>
          <w:szCs w:val="28"/>
        </w:rPr>
        <w:t>GIỚI THIỆU CHUNG</w:t>
      </w:r>
    </w:p>
    <w:p w:rsidR="009B42A8" w:rsidRPr="000D75C2" w:rsidRDefault="009B42A8" w:rsidP="00405AE7">
      <w:pPr>
        <w:rPr>
          <w:rFonts w:ascii="Times New Roman" w:hAnsi="Times New Roman"/>
          <w:szCs w:val="24"/>
          <w:lang w:val="pt-BR"/>
        </w:rPr>
      </w:pPr>
    </w:p>
    <w:p w:rsidR="00851D11" w:rsidRPr="000D75C2" w:rsidRDefault="005F15A2" w:rsidP="00405AE7">
      <w:pPr>
        <w:pStyle w:val="Heading2"/>
        <w:spacing w:line="276" w:lineRule="auto"/>
        <w:rPr>
          <w:rFonts w:ascii="Times New Roman" w:hAnsi="Times New Roman"/>
          <w:sz w:val="26"/>
          <w:lang w:val="pt-BR"/>
        </w:rPr>
      </w:pPr>
      <w:bookmarkStart w:id="6" w:name="_Toc463427330"/>
      <w:r w:rsidRPr="00B91ADB">
        <w:rPr>
          <w:rFonts w:ascii="Times New Roman" w:hAnsi="Times New Roman"/>
          <w:sz w:val="26"/>
          <w:lang w:val="pt-BR"/>
        </w:rPr>
        <w:t>BIỚI THI</w:t>
      </w:r>
      <w:bookmarkEnd w:id="6"/>
    </w:p>
    <w:p w:rsidR="00005215" w:rsidRPr="000D75C2" w:rsidRDefault="00005215" w:rsidP="00B91ADB">
      <w:pPr>
        <w:rPr>
          <w:rFonts w:ascii="Times New Roman" w:hAnsi="Times New Roman"/>
          <w:sz w:val="26"/>
          <w:szCs w:val="26"/>
          <w:lang w:val="pt-BR"/>
        </w:rPr>
      </w:pPr>
      <w:r w:rsidRPr="000D75C2">
        <w:rPr>
          <w:rFonts w:ascii="Times New Roman" w:hAnsi="Times New Roman"/>
          <w:sz w:val="26"/>
          <w:szCs w:val="26"/>
          <w:lang w:val="pt-BR"/>
        </w:rPr>
        <w:t>“</w:t>
      </w:r>
      <w:r w:rsidR="009733D0" w:rsidRPr="000D75C2">
        <w:rPr>
          <w:rFonts w:ascii="Times New Roman" w:hAnsi="Times New Roman"/>
          <w:sz w:val="26"/>
          <w:szCs w:val="26"/>
          <w:lang w:val="pt-BR"/>
        </w:rPr>
        <w:t xml:space="preserve">Sổ tay hướng dẫn lập bản đồ rủi ro </w:t>
      </w:r>
      <w:r w:rsidR="00763432" w:rsidRPr="000D75C2">
        <w:rPr>
          <w:rFonts w:ascii="Times New Roman" w:hAnsi="Times New Roman"/>
          <w:sz w:val="26"/>
          <w:szCs w:val="26"/>
          <w:lang w:val="pt-BR"/>
        </w:rPr>
        <w:t>cơ sở hạ tầng nông thôn</w:t>
      </w:r>
      <w:r w:rsidR="009733D0" w:rsidRPr="000D75C2">
        <w:rPr>
          <w:rFonts w:ascii="Times New Roman" w:hAnsi="Times New Roman"/>
          <w:sz w:val="26"/>
          <w:szCs w:val="26"/>
          <w:lang w:val="pt-BR"/>
        </w:rPr>
        <w:t xml:space="preserve"> và đánh giá </w:t>
      </w:r>
      <w:r w:rsidR="00BD0794" w:rsidRPr="000D75C2">
        <w:rPr>
          <w:rFonts w:ascii="Times New Roman" w:hAnsi="Times New Roman"/>
          <w:sz w:val="26"/>
          <w:szCs w:val="26"/>
          <w:lang w:val="pt-BR"/>
        </w:rPr>
        <w:t>tình trạng</w:t>
      </w:r>
      <w:r w:rsidR="009733D0" w:rsidRPr="000D75C2">
        <w:rPr>
          <w:rFonts w:ascii="Times New Roman" w:hAnsi="Times New Roman"/>
          <w:sz w:val="26"/>
          <w:szCs w:val="26"/>
          <w:lang w:val="pt-BR"/>
        </w:rPr>
        <w:t xml:space="preserve"> dễ bị tổn thương do khí hậu tại các tỉnh </w:t>
      </w:r>
      <w:r w:rsidR="009A1302" w:rsidRPr="000D75C2">
        <w:rPr>
          <w:rFonts w:ascii="Times New Roman" w:hAnsi="Times New Roman"/>
          <w:sz w:val="26"/>
          <w:szCs w:val="26"/>
          <w:lang w:val="pt-BR"/>
        </w:rPr>
        <w:t>MNPB</w:t>
      </w:r>
      <w:r w:rsidRPr="000D75C2">
        <w:rPr>
          <w:rFonts w:ascii="Times New Roman" w:hAnsi="Times New Roman"/>
          <w:sz w:val="26"/>
          <w:szCs w:val="26"/>
          <w:lang w:val="pt-BR"/>
        </w:rPr>
        <w:t xml:space="preserve">” </w:t>
      </w:r>
      <w:r w:rsidR="00887C45" w:rsidRPr="000D75C2">
        <w:rPr>
          <w:rFonts w:ascii="Times New Roman" w:eastAsia="Arial" w:hAnsi="Times New Roman"/>
          <w:sz w:val="26"/>
          <w:szCs w:val="26"/>
        </w:rPr>
        <w:t>là một phần</w:t>
      </w:r>
      <w:r w:rsidR="00B474B6" w:rsidRPr="000D75C2">
        <w:rPr>
          <w:rFonts w:ascii="Times New Roman" w:eastAsia="Arial" w:hAnsi="Times New Roman"/>
          <w:sz w:val="26"/>
          <w:szCs w:val="26"/>
        </w:rPr>
        <w:t xml:space="preserve"> </w:t>
      </w:r>
      <w:r w:rsidR="00F56D19" w:rsidRPr="000D75C2">
        <w:rPr>
          <w:rFonts w:ascii="Times New Roman" w:eastAsia="Arial" w:hAnsi="Times New Roman"/>
          <w:sz w:val="26"/>
          <w:szCs w:val="26"/>
        </w:rPr>
        <w:t xml:space="preserve">thuộc </w:t>
      </w:r>
      <w:r w:rsidR="00BA2362" w:rsidRPr="000D75C2">
        <w:rPr>
          <w:rFonts w:ascii="Times New Roman" w:eastAsia="Arial" w:hAnsi="Times New Roman"/>
          <w:sz w:val="26"/>
          <w:szCs w:val="26"/>
        </w:rPr>
        <w:t xml:space="preserve">Dự </w:t>
      </w:r>
      <w:r w:rsidR="00F56D19" w:rsidRPr="000D75C2">
        <w:rPr>
          <w:rFonts w:ascii="Times New Roman" w:eastAsia="Arial" w:hAnsi="Times New Roman"/>
          <w:sz w:val="26"/>
          <w:szCs w:val="26"/>
        </w:rPr>
        <w:t xml:space="preserve">án </w:t>
      </w:r>
      <w:r w:rsidR="00BA2362" w:rsidRPr="000D75C2">
        <w:rPr>
          <w:rFonts w:ascii="Times New Roman" w:eastAsia="Arial" w:hAnsi="Times New Roman"/>
          <w:sz w:val="26"/>
          <w:szCs w:val="26"/>
        </w:rPr>
        <w:t xml:space="preserve">“Tăng cường khả năng chống chịu với khí hậu cho </w:t>
      </w:r>
      <w:r w:rsidR="00763432" w:rsidRPr="000D75C2">
        <w:rPr>
          <w:rFonts w:ascii="Times New Roman" w:eastAsia="Arial" w:hAnsi="Times New Roman"/>
          <w:sz w:val="26"/>
          <w:szCs w:val="26"/>
        </w:rPr>
        <w:t>cơ sở hạ tầng</w:t>
      </w:r>
      <w:r w:rsidR="009A1302" w:rsidRPr="000D75C2">
        <w:rPr>
          <w:rFonts w:ascii="Times New Roman" w:eastAsia="Arial" w:hAnsi="Times New Roman"/>
          <w:sz w:val="26"/>
          <w:szCs w:val="26"/>
        </w:rPr>
        <w:t xml:space="preserve"> </w:t>
      </w:r>
      <w:r w:rsidR="00BA2362" w:rsidRPr="000D75C2">
        <w:rPr>
          <w:rFonts w:ascii="Times New Roman" w:eastAsia="Arial" w:hAnsi="Times New Roman"/>
          <w:sz w:val="26"/>
          <w:szCs w:val="26"/>
        </w:rPr>
        <w:t xml:space="preserve">các tỉnh </w:t>
      </w:r>
      <w:r w:rsidR="009A1302" w:rsidRPr="000D75C2">
        <w:rPr>
          <w:rFonts w:ascii="Times New Roman" w:eastAsia="Arial" w:hAnsi="Times New Roman"/>
          <w:sz w:val="26"/>
          <w:szCs w:val="26"/>
        </w:rPr>
        <w:t>MNPB</w:t>
      </w:r>
      <w:r w:rsidR="00BA2362" w:rsidRPr="000D75C2">
        <w:rPr>
          <w:rFonts w:ascii="Times New Roman" w:eastAsia="Arial" w:hAnsi="Times New Roman"/>
          <w:sz w:val="26"/>
          <w:szCs w:val="26"/>
        </w:rPr>
        <w:t xml:space="preserve">" (sau đây được gọi </w:t>
      </w:r>
      <w:r w:rsidR="00F40356" w:rsidRPr="000D75C2">
        <w:rPr>
          <w:rFonts w:ascii="Times New Roman" w:eastAsia="Arial" w:hAnsi="Times New Roman"/>
          <w:sz w:val="26"/>
          <w:szCs w:val="26"/>
        </w:rPr>
        <w:t xml:space="preserve">tắt </w:t>
      </w:r>
      <w:r w:rsidR="00BA2362" w:rsidRPr="000D75C2">
        <w:rPr>
          <w:rFonts w:ascii="Times New Roman" w:eastAsia="Arial" w:hAnsi="Times New Roman"/>
          <w:sz w:val="26"/>
          <w:szCs w:val="26"/>
        </w:rPr>
        <w:t xml:space="preserve">là CRI) </w:t>
      </w:r>
      <w:r w:rsidR="00F56D19" w:rsidRPr="000D75C2">
        <w:rPr>
          <w:rFonts w:ascii="Times New Roman" w:eastAsia="Arial" w:hAnsi="Times New Roman"/>
          <w:sz w:val="26"/>
          <w:szCs w:val="26"/>
        </w:rPr>
        <w:t xml:space="preserve">do </w:t>
      </w:r>
      <w:r w:rsidR="00B474B6" w:rsidRPr="000D75C2">
        <w:rPr>
          <w:rFonts w:ascii="Times New Roman" w:eastAsia="Arial" w:hAnsi="Times New Roman"/>
          <w:sz w:val="26"/>
          <w:szCs w:val="26"/>
        </w:rPr>
        <w:t>Quỹ Môi trường toàn cầu (GEF) tài trợ</w:t>
      </w:r>
      <w:r w:rsidR="00F56D19" w:rsidRPr="000D75C2">
        <w:rPr>
          <w:rFonts w:ascii="Times New Roman" w:eastAsia="Arial" w:hAnsi="Times New Roman"/>
          <w:sz w:val="26"/>
          <w:szCs w:val="26"/>
        </w:rPr>
        <w:t xml:space="preserve"> </w:t>
      </w:r>
      <w:r w:rsidR="00BA2362" w:rsidRPr="000D75C2">
        <w:rPr>
          <w:rFonts w:ascii="Times New Roman" w:eastAsia="Arial" w:hAnsi="Times New Roman"/>
          <w:sz w:val="26"/>
          <w:szCs w:val="26"/>
        </w:rPr>
        <w:t>thông qua</w:t>
      </w:r>
      <w:r w:rsidR="00077087" w:rsidRPr="000D75C2">
        <w:rPr>
          <w:rFonts w:ascii="Times New Roman" w:eastAsia="Arial" w:hAnsi="Times New Roman"/>
          <w:sz w:val="26"/>
          <w:szCs w:val="26"/>
        </w:rPr>
        <w:t xml:space="preserve"> Chương trình Phát triển Liên Hợp Quốc (UNDP), Ngân hàng Phát triển châu Á (ADB) và </w:t>
      </w:r>
      <w:r w:rsidR="00077087" w:rsidRPr="000D75C2">
        <w:rPr>
          <w:rFonts w:ascii="Times New Roman" w:hAnsi="Times New Roman"/>
          <w:sz w:val="26"/>
          <w:szCs w:val="26"/>
          <w:lang w:val="pt-BR"/>
        </w:rPr>
        <w:t xml:space="preserve">Bộ Nông nghiệp và Phát triển Nông thôn </w:t>
      </w:r>
      <w:r w:rsidR="00077087" w:rsidRPr="000D75C2">
        <w:rPr>
          <w:rFonts w:ascii="Times New Roman" w:eastAsia="Arial" w:hAnsi="Times New Roman"/>
          <w:sz w:val="26"/>
          <w:szCs w:val="26"/>
        </w:rPr>
        <w:t>(</w:t>
      </w:r>
      <w:r w:rsidR="00D45039" w:rsidRPr="000D75C2">
        <w:rPr>
          <w:rFonts w:ascii="Times New Roman" w:eastAsia="Arial" w:hAnsi="Times New Roman"/>
          <w:sz w:val="26"/>
          <w:szCs w:val="26"/>
        </w:rPr>
        <w:t>Bộ NN và PTNT</w:t>
      </w:r>
      <w:r w:rsidR="00077087" w:rsidRPr="000D75C2">
        <w:rPr>
          <w:rFonts w:ascii="Times New Roman" w:eastAsia="Arial" w:hAnsi="Times New Roman"/>
          <w:sz w:val="26"/>
          <w:szCs w:val="26"/>
        </w:rPr>
        <w:t xml:space="preserve">). </w:t>
      </w:r>
    </w:p>
    <w:p w:rsidR="00917311" w:rsidRDefault="00917311" w:rsidP="00B91ADB">
      <w:pPr>
        <w:rPr>
          <w:rFonts w:ascii="Times New Roman" w:eastAsia="Arial" w:hAnsi="Times New Roman"/>
          <w:sz w:val="26"/>
          <w:szCs w:val="26"/>
        </w:rPr>
      </w:pPr>
    </w:p>
    <w:p w:rsidR="00C42A3A" w:rsidRPr="000D75C2" w:rsidRDefault="00C42A3A" w:rsidP="00B91ADB">
      <w:pPr>
        <w:rPr>
          <w:rFonts w:ascii="Times New Roman" w:hAnsi="Times New Roman"/>
          <w:sz w:val="26"/>
          <w:szCs w:val="26"/>
        </w:rPr>
      </w:pPr>
      <w:r w:rsidRPr="000D75C2">
        <w:rPr>
          <w:rFonts w:ascii="Times New Roman" w:eastAsia="Arial" w:hAnsi="Times New Roman"/>
          <w:sz w:val="26"/>
          <w:szCs w:val="26"/>
        </w:rPr>
        <w:t xml:space="preserve">Dự án nhằm mục đích tăng cường khả năng chống chịu của </w:t>
      </w:r>
      <w:r w:rsidR="00763432" w:rsidRPr="000D75C2">
        <w:rPr>
          <w:rFonts w:ascii="Times New Roman" w:eastAsia="Arial" w:hAnsi="Times New Roman"/>
          <w:sz w:val="26"/>
          <w:szCs w:val="26"/>
        </w:rPr>
        <w:t>cơ sở hạ tầng (</w:t>
      </w:r>
      <w:r w:rsidR="009A1302" w:rsidRPr="000D75C2">
        <w:rPr>
          <w:rFonts w:ascii="Times New Roman" w:eastAsia="Arial" w:hAnsi="Times New Roman"/>
          <w:sz w:val="26"/>
          <w:szCs w:val="26"/>
        </w:rPr>
        <w:t>CSHT</w:t>
      </w:r>
      <w:r w:rsidR="00763432" w:rsidRPr="000D75C2">
        <w:rPr>
          <w:rFonts w:ascii="Times New Roman" w:eastAsia="Arial" w:hAnsi="Times New Roman"/>
          <w:sz w:val="26"/>
          <w:szCs w:val="26"/>
        </w:rPr>
        <w:t>)</w:t>
      </w:r>
      <w:r w:rsidR="009A1302" w:rsidRPr="000D75C2">
        <w:rPr>
          <w:rFonts w:ascii="Times New Roman" w:eastAsia="Arial" w:hAnsi="Times New Roman"/>
          <w:sz w:val="26"/>
          <w:szCs w:val="26"/>
        </w:rPr>
        <w:t xml:space="preserve"> </w:t>
      </w:r>
      <w:r w:rsidRPr="000D75C2">
        <w:rPr>
          <w:rFonts w:ascii="Times New Roman" w:eastAsia="Arial" w:hAnsi="Times New Roman"/>
          <w:sz w:val="26"/>
          <w:szCs w:val="26"/>
        </w:rPr>
        <w:t xml:space="preserve">sản xuất thiết yếu tại khu vực </w:t>
      </w:r>
      <w:r w:rsidR="009A1302" w:rsidRPr="000D75C2">
        <w:rPr>
          <w:rFonts w:ascii="Times New Roman" w:eastAsia="Arial" w:hAnsi="Times New Roman"/>
          <w:sz w:val="26"/>
          <w:szCs w:val="26"/>
        </w:rPr>
        <w:t>MNPB</w:t>
      </w:r>
      <w:r w:rsidRPr="000D75C2">
        <w:rPr>
          <w:rFonts w:ascii="Times New Roman" w:eastAsia="Arial" w:hAnsi="Times New Roman"/>
          <w:sz w:val="26"/>
          <w:szCs w:val="26"/>
        </w:rPr>
        <w:t xml:space="preserve"> Việt Nam. Dự án bao gồm bốn hợp phần chính là xây dựng chính sách, tăng cường năng lực, </w:t>
      </w:r>
      <w:r w:rsidR="00434ACA" w:rsidRPr="000D75C2">
        <w:rPr>
          <w:rFonts w:ascii="Times New Roman" w:eastAsia="Arial" w:hAnsi="Times New Roman"/>
          <w:sz w:val="26"/>
          <w:szCs w:val="26"/>
        </w:rPr>
        <w:t xml:space="preserve">thực hiện </w:t>
      </w:r>
      <w:r w:rsidRPr="000D75C2">
        <w:rPr>
          <w:rFonts w:ascii="Times New Roman" w:eastAsia="Arial" w:hAnsi="Times New Roman"/>
          <w:sz w:val="26"/>
          <w:szCs w:val="26"/>
        </w:rPr>
        <w:t>các tiểu dự án trình diễn tại hai tỉnh, và phổ biến kết quả</w:t>
      </w:r>
      <w:r w:rsidR="001624D3" w:rsidRPr="000D75C2">
        <w:rPr>
          <w:rFonts w:ascii="Times New Roman" w:eastAsia="Arial" w:hAnsi="Times New Roman"/>
          <w:sz w:val="26"/>
          <w:szCs w:val="26"/>
        </w:rPr>
        <w:t xml:space="preserve"> dự án cũng như</w:t>
      </w:r>
      <w:r w:rsidRPr="000D75C2">
        <w:rPr>
          <w:rFonts w:ascii="Times New Roman" w:eastAsia="Arial" w:hAnsi="Times New Roman"/>
          <w:sz w:val="26"/>
          <w:szCs w:val="26"/>
        </w:rPr>
        <w:t xml:space="preserve"> bài học </w:t>
      </w:r>
      <w:r w:rsidR="00434ACA" w:rsidRPr="000D75C2">
        <w:rPr>
          <w:rFonts w:ascii="Times New Roman" w:eastAsia="Arial" w:hAnsi="Times New Roman"/>
          <w:sz w:val="26"/>
          <w:szCs w:val="26"/>
        </w:rPr>
        <w:t xml:space="preserve">kinh nghiệm </w:t>
      </w:r>
      <w:r w:rsidRPr="000D75C2">
        <w:rPr>
          <w:rFonts w:ascii="Times New Roman" w:eastAsia="Arial" w:hAnsi="Times New Roman"/>
          <w:sz w:val="26"/>
          <w:szCs w:val="26"/>
        </w:rPr>
        <w:t xml:space="preserve">tới các bên </w:t>
      </w:r>
      <w:r w:rsidR="001624D3" w:rsidRPr="000D75C2">
        <w:rPr>
          <w:rFonts w:ascii="Times New Roman" w:eastAsia="Arial" w:hAnsi="Times New Roman"/>
          <w:sz w:val="26"/>
          <w:szCs w:val="26"/>
        </w:rPr>
        <w:t>liên quan</w:t>
      </w:r>
      <w:r w:rsidRPr="000D75C2">
        <w:rPr>
          <w:rFonts w:ascii="Times New Roman" w:eastAsia="Arial" w:hAnsi="Times New Roman"/>
          <w:sz w:val="26"/>
          <w:szCs w:val="26"/>
        </w:rPr>
        <w:t xml:space="preserve">. </w:t>
      </w:r>
    </w:p>
    <w:p w:rsidR="006A3AF5" w:rsidRPr="000D75C2" w:rsidRDefault="006A3AF5" w:rsidP="00B91ADB">
      <w:pPr>
        <w:rPr>
          <w:rFonts w:ascii="Times New Roman" w:hAnsi="Times New Roman"/>
          <w:sz w:val="26"/>
          <w:szCs w:val="26"/>
        </w:rPr>
      </w:pPr>
      <w:r w:rsidRPr="000D75C2">
        <w:rPr>
          <w:rFonts w:ascii="Times New Roman" w:eastAsia="Arial" w:hAnsi="Times New Roman"/>
          <w:sz w:val="26"/>
          <w:szCs w:val="26"/>
        </w:rPr>
        <w:t xml:space="preserve">Thuộc hợp phần tăng cường năng lực, </w:t>
      </w:r>
      <w:r w:rsidRPr="000D75C2">
        <w:rPr>
          <w:rFonts w:ascii="Times New Roman" w:hAnsi="Times New Roman"/>
          <w:sz w:val="26"/>
          <w:szCs w:val="26"/>
          <w:lang w:val="pt-BR"/>
        </w:rPr>
        <w:t xml:space="preserve">UNDP và </w:t>
      </w:r>
      <w:r w:rsidR="00321157" w:rsidRPr="000D75C2">
        <w:rPr>
          <w:rFonts w:ascii="Times New Roman" w:eastAsia="Arial" w:hAnsi="Times New Roman"/>
          <w:sz w:val="26"/>
          <w:szCs w:val="26"/>
        </w:rPr>
        <w:t xml:space="preserve">Bộ NN và PTNT </w:t>
      </w:r>
      <w:r w:rsidRPr="000D75C2">
        <w:rPr>
          <w:rFonts w:ascii="Times New Roman" w:eastAsia="Arial" w:hAnsi="Times New Roman"/>
          <w:sz w:val="26"/>
          <w:szCs w:val="26"/>
        </w:rPr>
        <w:t xml:space="preserve">đang </w:t>
      </w:r>
      <w:r w:rsidR="000429EB" w:rsidRPr="000D75C2">
        <w:rPr>
          <w:rFonts w:ascii="Times New Roman" w:eastAsia="Arial" w:hAnsi="Times New Roman"/>
          <w:sz w:val="26"/>
          <w:szCs w:val="26"/>
        </w:rPr>
        <w:t>tập trung vào việc</w:t>
      </w:r>
      <w:r w:rsidRPr="000D75C2">
        <w:rPr>
          <w:rFonts w:ascii="Times New Roman" w:eastAsia="Arial" w:hAnsi="Times New Roman"/>
          <w:sz w:val="26"/>
          <w:szCs w:val="26"/>
        </w:rPr>
        <w:t xml:space="preserve"> </w:t>
      </w:r>
      <w:r w:rsidR="00321157" w:rsidRPr="000D75C2">
        <w:rPr>
          <w:rFonts w:ascii="Times New Roman" w:hAnsi="Times New Roman"/>
          <w:sz w:val="26"/>
          <w:szCs w:val="26"/>
          <w:lang w:val="pt-BR"/>
        </w:rPr>
        <w:t xml:space="preserve">Đánh </w:t>
      </w:r>
      <w:r w:rsidR="007207E8" w:rsidRPr="000D75C2">
        <w:rPr>
          <w:rFonts w:ascii="Times New Roman" w:hAnsi="Times New Roman"/>
          <w:sz w:val="26"/>
          <w:szCs w:val="26"/>
          <w:lang w:val="pt-BR"/>
        </w:rPr>
        <w:t xml:space="preserve">giá </w:t>
      </w:r>
      <w:r w:rsidR="00B8357B" w:rsidRPr="000D75C2">
        <w:rPr>
          <w:rFonts w:ascii="Times New Roman" w:hAnsi="Times New Roman"/>
          <w:sz w:val="26"/>
          <w:szCs w:val="26"/>
          <w:lang w:val="pt-BR"/>
        </w:rPr>
        <w:t>TTDBTT</w:t>
      </w:r>
      <w:r w:rsidR="007207E8" w:rsidRPr="000D75C2">
        <w:rPr>
          <w:rFonts w:ascii="Times New Roman" w:hAnsi="Times New Roman"/>
          <w:sz w:val="26"/>
          <w:szCs w:val="26"/>
          <w:lang w:val="pt-BR"/>
        </w:rPr>
        <w:t xml:space="preserve"> do </w:t>
      </w:r>
      <w:r w:rsidR="00E509E5" w:rsidRPr="000D75C2">
        <w:rPr>
          <w:rFonts w:ascii="Times New Roman" w:hAnsi="Times New Roman"/>
          <w:sz w:val="26"/>
          <w:szCs w:val="26"/>
          <w:lang w:val="pt-BR"/>
        </w:rPr>
        <w:t>BĐKH</w:t>
      </w:r>
      <w:r w:rsidR="007207E8" w:rsidRPr="000D75C2">
        <w:rPr>
          <w:rFonts w:ascii="Times New Roman" w:hAnsi="Times New Roman"/>
          <w:sz w:val="26"/>
          <w:szCs w:val="26"/>
          <w:lang w:val="pt-BR"/>
        </w:rPr>
        <w:t xml:space="preserve"> và lập bản đồ rủi ro </w:t>
      </w:r>
      <w:r w:rsidR="007207E8" w:rsidRPr="000D75C2">
        <w:rPr>
          <w:rFonts w:ascii="Times New Roman" w:eastAsia="Arial" w:hAnsi="Times New Roman"/>
          <w:sz w:val="26"/>
          <w:szCs w:val="26"/>
        </w:rPr>
        <w:t xml:space="preserve">cho </w:t>
      </w:r>
      <w:r w:rsidR="00286510" w:rsidRPr="000D75C2">
        <w:rPr>
          <w:rFonts w:ascii="Times New Roman" w:eastAsia="Arial" w:hAnsi="Times New Roman"/>
          <w:sz w:val="26"/>
          <w:szCs w:val="26"/>
        </w:rPr>
        <w:t>CSHT</w:t>
      </w:r>
      <w:r w:rsidR="004E074B" w:rsidRPr="000D75C2">
        <w:rPr>
          <w:rFonts w:ascii="Times New Roman" w:eastAsia="Arial" w:hAnsi="Times New Roman"/>
          <w:sz w:val="26"/>
          <w:szCs w:val="26"/>
        </w:rPr>
        <w:t>. Hợp phần này</w:t>
      </w:r>
      <w:r w:rsidRPr="000D75C2">
        <w:rPr>
          <w:rFonts w:ascii="Times New Roman" w:eastAsia="Arial" w:hAnsi="Times New Roman"/>
          <w:sz w:val="26"/>
          <w:szCs w:val="26"/>
        </w:rPr>
        <w:t xml:space="preserve"> </w:t>
      </w:r>
      <w:r w:rsidR="00286510" w:rsidRPr="000D75C2">
        <w:rPr>
          <w:rFonts w:ascii="Times New Roman" w:eastAsia="Arial" w:hAnsi="Times New Roman"/>
          <w:sz w:val="26"/>
          <w:szCs w:val="26"/>
        </w:rPr>
        <w:t xml:space="preserve">nhằm cung cấp </w:t>
      </w:r>
      <w:r w:rsidR="004E074B" w:rsidRPr="000D75C2">
        <w:rPr>
          <w:rFonts w:ascii="Times New Roman" w:eastAsia="Arial" w:hAnsi="Times New Roman"/>
          <w:sz w:val="26"/>
          <w:szCs w:val="26"/>
        </w:rPr>
        <w:t xml:space="preserve">công cụ không gian địa lí minh họa TTDBTT và rủi ro tương ứng </w:t>
      </w:r>
      <w:r w:rsidR="000429EB" w:rsidRPr="000D75C2">
        <w:rPr>
          <w:rFonts w:ascii="Times New Roman" w:eastAsia="Arial" w:hAnsi="Times New Roman"/>
          <w:sz w:val="26"/>
          <w:szCs w:val="26"/>
        </w:rPr>
        <w:t>phục vụ việc ra</w:t>
      </w:r>
      <w:r w:rsidR="007207E8" w:rsidRPr="000D75C2">
        <w:rPr>
          <w:rFonts w:ascii="Times New Roman" w:eastAsia="Arial" w:hAnsi="Times New Roman"/>
          <w:sz w:val="26"/>
          <w:szCs w:val="26"/>
        </w:rPr>
        <w:t xml:space="preserve"> quyết định</w:t>
      </w:r>
      <w:r w:rsidR="000429EB" w:rsidRPr="000D75C2">
        <w:rPr>
          <w:rFonts w:ascii="Times New Roman" w:eastAsia="Arial" w:hAnsi="Times New Roman"/>
          <w:sz w:val="26"/>
          <w:szCs w:val="26"/>
        </w:rPr>
        <w:t>,</w:t>
      </w:r>
      <w:r w:rsidRPr="000D75C2">
        <w:rPr>
          <w:rFonts w:ascii="Times New Roman" w:eastAsia="Arial" w:hAnsi="Times New Roman"/>
          <w:sz w:val="26"/>
          <w:szCs w:val="26"/>
        </w:rPr>
        <w:t xml:space="preserve"> </w:t>
      </w:r>
      <w:r w:rsidR="00F23C65" w:rsidRPr="000D75C2">
        <w:rPr>
          <w:rFonts w:ascii="Times New Roman" w:eastAsia="Arial" w:hAnsi="Times New Roman"/>
          <w:sz w:val="26"/>
          <w:szCs w:val="26"/>
        </w:rPr>
        <w:t>quy</w:t>
      </w:r>
      <w:r w:rsidRPr="000D75C2">
        <w:rPr>
          <w:rFonts w:ascii="Times New Roman" w:eastAsia="Arial" w:hAnsi="Times New Roman"/>
          <w:sz w:val="26"/>
          <w:szCs w:val="26"/>
        </w:rPr>
        <w:t xml:space="preserve"> hoạch và chính sách</w:t>
      </w:r>
      <w:r w:rsidR="00286510" w:rsidRPr="000D75C2">
        <w:rPr>
          <w:rFonts w:ascii="Times New Roman" w:eastAsia="Arial" w:hAnsi="Times New Roman"/>
          <w:sz w:val="26"/>
          <w:szCs w:val="26"/>
        </w:rPr>
        <w:t xml:space="preserve"> sau này</w:t>
      </w:r>
      <w:r w:rsidRPr="000D75C2">
        <w:rPr>
          <w:rFonts w:ascii="Times New Roman" w:eastAsia="Arial" w:hAnsi="Times New Roman"/>
          <w:sz w:val="26"/>
          <w:szCs w:val="26"/>
        </w:rPr>
        <w:t xml:space="preserve">. </w:t>
      </w:r>
      <w:r w:rsidR="00B246E7" w:rsidRPr="000D75C2">
        <w:rPr>
          <w:rFonts w:ascii="Times New Roman" w:eastAsia="Arial" w:hAnsi="Times New Roman"/>
          <w:sz w:val="26"/>
          <w:szCs w:val="26"/>
        </w:rPr>
        <w:t>Mục đích</w:t>
      </w:r>
      <w:r w:rsidRPr="000D75C2">
        <w:rPr>
          <w:rFonts w:ascii="Times New Roman" w:eastAsia="Arial" w:hAnsi="Times New Roman"/>
          <w:sz w:val="26"/>
          <w:szCs w:val="26"/>
        </w:rPr>
        <w:t xml:space="preserve"> </w:t>
      </w:r>
      <w:r w:rsidR="00F23C65" w:rsidRPr="000D75C2">
        <w:rPr>
          <w:rFonts w:ascii="Times New Roman" w:eastAsia="Arial" w:hAnsi="Times New Roman"/>
          <w:sz w:val="26"/>
          <w:szCs w:val="26"/>
        </w:rPr>
        <w:t>quan trọng</w:t>
      </w:r>
      <w:r w:rsidRPr="000D75C2">
        <w:rPr>
          <w:rFonts w:ascii="Times New Roman" w:eastAsia="Arial" w:hAnsi="Times New Roman"/>
          <w:sz w:val="26"/>
          <w:szCs w:val="26"/>
        </w:rPr>
        <w:t xml:space="preserve"> là lập </w:t>
      </w:r>
      <w:r w:rsidR="00F23C65" w:rsidRPr="000D75C2">
        <w:rPr>
          <w:rFonts w:ascii="Times New Roman" w:eastAsia="Arial" w:hAnsi="Times New Roman"/>
          <w:sz w:val="26"/>
          <w:szCs w:val="26"/>
        </w:rPr>
        <w:t xml:space="preserve">được </w:t>
      </w:r>
      <w:r w:rsidRPr="000D75C2">
        <w:rPr>
          <w:rFonts w:ascii="Times New Roman" w:eastAsia="Arial" w:hAnsi="Times New Roman"/>
          <w:sz w:val="26"/>
          <w:szCs w:val="26"/>
        </w:rPr>
        <w:t xml:space="preserve">các bản đồ thân thiện với người </w:t>
      </w:r>
      <w:r w:rsidR="00F23C65" w:rsidRPr="000D75C2">
        <w:rPr>
          <w:rFonts w:ascii="Times New Roman" w:eastAsia="Arial" w:hAnsi="Times New Roman"/>
          <w:sz w:val="26"/>
          <w:szCs w:val="26"/>
        </w:rPr>
        <w:t>dùng và</w:t>
      </w:r>
      <w:r w:rsidRPr="000D75C2">
        <w:rPr>
          <w:rFonts w:ascii="Times New Roman" w:eastAsia="Arial" w:hAnsi="Times New Roman"/>
          <w:sz w:val="26"/>
          <w:szCs w:val="26"/>
        </w:rPr>
        <w:t xml:space="preserve"> thể hiện </w:t>
      </w:r>
      <w:r w:rsidR="00F23C65" w:rsidRPr="000D75C2">
        <w:rPr>
          <w:rFonts w:ascii="Times New Roman" w:eastAsia="Arial" w:hAnsi="Times New Roman"/>
          <w:sz w:val="26"/>
          <w:szCs w:val="26"/>
        </w:rPr>
        <w:t>được các</w:t>
      </w:r>
      <w:r w:rsidRPr="000D75C2">
        <w:rPr>
          <w:rFonts w:ascii="Times New Roman" w:eastAsia="Arial" w:hAnsi="Times New Roman"/>
          <w:sz w:val="26"/>
          <w:szCs w:val="26"/>
        </w:rPr>
        <w:t xml:space="preserve"> thông tin rủi ro </w:t>
      </w:r>
      <w:r w:rsidR="00F23C65" w:rsidRPr="000D75C2">
        <w:rPr>
          <w:rFonts w:ascii="Times New Roman" w:eastAsia="Arial" w:hAnsi="Times New Roman"/>
          <w:sz w:val="26"/>
          <w:szCs w:val="26"/>
        </w:rPr>
        <w:t>để</w:t>
      </w:r>
      <w:r w:rsidRPr="000D75C2">
        <w:rPr>
          <w:rFonts w:ascii="Times New Roman" w:eastAsia="Arial" w:hAnsi="Times New Roman"/>
          <w:sz w:val="26"/>
          <w:szCs w:val="26"/>
        </w:rPr>
        <w:t xml:space="preserve"> các cơ quan chính phủ </w:t>
      </w:r>
      <w:r w:rsidR="00306E09" w:rsidRPr="000D75C2">
        <w:rPr>
          <w:rFonts w:ascii="Times New Roman" w:eastAsia="Arial" w:hAnsi="Times New Roman"/>
          <w:sz w:val="26"/>
          <w:szCs w:val="26"/>
        </w:rPr>
        <w:t xml:space="preserve">có thể </w:t>
      </w:r>
      <w:r w:rsidRPr="000D75C2">
        <w:rPr>
          <w:rFonts w:ascii="Times New Roman" w:eastAsia="Arial" w:hAnsi="Times New Roman"/>
          <w:sz w:val="26"/>
          <w:szCs w:val="26"/>
        </w:rPr>
        <w:t xml:space="preserve">sử dụng </w:t>
      </w:r>
      <w:r w:rsidR="00B246E7" w:rsidRPr="000D75C2">
        <w:rPr>
          <w:rFonts w:ascii="Times New Roman" w:eastAsia="Arial" w:hAnsi="Times New Roman"/>
          <w:sz w:val="26"/>
          <w:szCs w:val="26"/>
        </w:rPr>
        <w:t>cho</w:t>
      </w:r>
      <w:r w:rsidRPr="000D75C2">
        <w:rPr>
          <w:rFonts w:ascii="Times New Roman" w:eastAsia="Arial" w:hAnsi="Times New Roman"/>
          <w:sz w:val="26"/>
          <w:szCs w:val="26"/>
        </w:rPr>
        <w:t xml:space="preserve"> </w:t>
      </w:r>
      <w:r w:rsidR="002E09BF" w:rsidRPr="000D75C2">
        <w:rPr>
          <w:rFonts w:ascii="Times New Roman" w:eastAsia="Arial" w:hAnsi="Times New Roman"/>
          <w:sz w:val="26"/>
          <w:szCs w:val="26"/>
        </w:rPr>
        <w:t>các hoạt động</w:t>
      </w:r>
      <w:r w:rsidRPr="000D75C2">
        <w:rPr>
          <w:rFonts w:ascii="Times New Roman" w:eastAsia="Arial" w:hAnsi="Times New Roman"/>
          <w:sz w:val="26"/>
          <w:szCs w:val="26"/>
        </w:rPr>
        <w:t xml:space="preserve"> quy hoạch</w:t>
      </w:r>
      <w:r w:rsidR="002E09BF" w:rsidRPr="000D75C2">
        <w:rPr>
          <w:rFonts w:ascii="Times New Roman" w:eastAsia="Arial" w:hAnsi="Times New Roman"/>
          <w:sz w:val="26"/>
          <w:szCs w:val="26"/>
        </w:rPr>
        <w:t>, đầu tư và xác định ưu tiên</w:t>
      </w:r>
      <w:r w:rsidRPr="000D75C2">
        <w:rPr>
          <w:rFonts w:ascii="Times New Roman" w:eastAsia="Arial" w:hAnsi="Times New Roman"/>
          <w:sz w:val="26"/>
          <w:szCs w:val="26"/>
        </w:rPr>
        <w:t xml:space="preserve">. </w:t>
      </w:r>
    </w:p>
    <w:p w:rsidR="00917311" w:rsidRDefault="00917311" w:rsidP="00B91ADB">
      <w:pPr>
        <w:rPr>
          <w:rFonts w:ascii="Times New Roman" w:eastAsia="Arial" w:hAnsi="Times New Roman"/>
          <w:sz w:val="26"/>
          <w:szCs w:val="26"/>
        </w:rPr>
      </w:pPr>
    </w:p>
    <w:p w:rsidR="00057D90" w:rsidRPr="000D75C2" w:rsidRDefault="00057D90" w:rsidP="00B91ADB">
      <w:pPr>
        <w:rPr>
          <w:rFonts w:ascii="Times New Roman" w:eastAsia="Arial" w:hAnsi="Times New Roman"/>
          <w:sz w:val="26"/>
          <w:szCs w:val="26"/>
        </w:rPr>
      </w:pPr>
      <w:r w:rsidRPr="000D75C2">
        <w:rPr>
          <w:rFonts w:ascii="Times New Roman" w:eastAsia="Arial" w:hAnsi="Times New Roman"/>
          <w:sz w:val="26"/>
          <w:szCs w:val="26"/>
        </w:rPr>
        <w:t xml:space="preserve">Hai loại bản đồ được </w:t>
      </w:r>
      <w:r w:rsidRPr="000D75C2">
        <w:rPr>
          <w:rFonts w:ascii="Times New Roman" w:hAnsi="Times New Roman"/>
          <w:sz w:val="26"/>
          <w:szCs w:val="26"/>
        </w:rPr>
        <w:t xml:space="preserve">thực hiện </w:t>
      </w:r>
      <w:r w:rsidR="000429EB" w:rsidRPr="000D75C2">
        <w:rPr>
          <w:rFonts w:ascii="Times New Roman" w:hAnsi="Times New Roman"/>
          <w:sz w:val="26"/>
          <w:szCs w:val="26"/>
        </w:rPr>
        <w:t xml:space="preserve">trong </w:t>
      </w:r>
      <w:r w:rsidRPr="000D75C2">
        <w:rPr>
          <w:rFonts w:ascii="Times New Roman" w:hAnsi="Times New Roman"/>
          <w:sz w:val="26"/>
          <w:szCs w:val="26"/>
        </w:rPr>
        <w:t xml:space="preserve">dự án CRI </w:t>
      </w:r>
      <w:r w:rsidRPr="000D75C2">
        <w:rPr>
          <w:rFonts w:ascii="Times New Roman" w:eastAsia="Arial" w:hAnsi="Times New Roman"/>
          <w:sz w:val="26"/>
          <w:szCs w:val="26"/>
        </w:rPr>
        <w:t xml:space="preserve">gồm bản đồ </w:t>
      </w:r>
      <w:r w:rsidRPr="000D75C2">
        <w:rPr>
          <w:rFonts w:ascii="Times New Roman" w:hAnsi="Times New Roman"/>
          <w:sz w:val="26"/>
          <w:szCs w:val="26"/>
          <w:lang w:val="pt-BR"/>
        </w:rPr>
        <w:t xml:space="preserve">đánh giá </w:t>
      </w:r>
      <w:r w:rsidR="00481872" w:rsidRPr="000D75C2">
        <w:rPr>
          <w:rFonts w:ascii="Times New Roman" w:hAnsi="Times New Roman"/>
          <w:sz w:val="26"/>
          <w:szCs w:val="26"/>
          <w:lang w:val="pt-BR"/>
        </w:rPr>
        <w:t xml:space="preserve">mức độ </w:t>
      </w:r>
      <w:r w:rsidRPr="000D75C2">
        <w:rPr>
          <w:rFonts w:ascii="Times New Roman" w:hAnsi="Times New Roman"/>
          <w:sz w:val="26"/>
          <w:szCs w:val="26"/>
          <w:lang w:val="pt-BR"/>
        </w:rPr>
        <w:t xml:space="preserve">tổn thương do </w:t>
      </w:r>
      <w:r w:rsidR="00E509E5" w:rsidRPr="000D75C2">
        <w:rPr>
          <w:rFonts w:ascii="Times New Roman" w:hAnsi="Times New Roman"/>
          <w:sz w:val="26"/>
          <w:szCs w:val="26"/>
          <w:lang w:val="pt-BR"/>
        </w:rPr>
        <w:t xml:space="preserve">BĐKH </w:t>
      </w:r>
      <w:r w:rsidRPr="000D75C2">
        <w:rPr>
          <w:rFonts w:ascii="Times New Roman" w:hAnsi="Times New Roman"/>
          <w:sz w:val="26"/>
          <w:szCs w:val="26"/>
          <w:lang w:val="pt-BR"/>
        </w:rPr>
        <w:t xml:space="preserve">và lập bản đồ rủi ro ở </w:t>
      </w:r>
      <w:r w:rsidRPr="000D75C2">
        <w:rPr>
          <w:rFonts w:ascii="Times New Roman" w:eastAsia="Arial" w:hAnsi="Times New Roman"/>
          <w:sz w:val="26"/>
          <w:szCs w:val="26"/>
        </w:rPr>
        <w:t xml:space="preserve">tất cả 15 tỉnh </w:t>
      </w:r>
      <w:r w:rsidR="009A1302" w:rsidRPr="000D75C2">
        <w:rPr>
          <w:rFonts w:ascii="Times New Roman" w:eastAsia="Arial" w:hAnsi="Times New Roman"/>
          <w:sz w:val="26"/>
          <w:szCs w:val="26"/>
        </w:rPr>
        <w:t>MNPB</w:t>
      </w:r>
      <w:r w:rsidRPr="000D75C2">
        <w:rPr>
          <w:rFonts w:ascii="Times New Roman" w:eastAsia="Arial" w:hAnsi="Times New Roman"/>
          <w:sz w:val="26"/>
          <w:szCs w:val="26"/>
        </w:rPr>
        <w:t xml:space="preserve"> và </w:t>
      </w:r>
      <w:r w:rsidR="00DE6F2D" w:rsidRPr="000D75C2">
        <w:rPr>
          <w:rFonts w:ascii="Times New Roman" w:eastAsia="Arial" w:hAnsi="Times New Roman"/>
          <w:sz w:val="26"/>
          <w:szCs w:val="26"/>
        </w:rPr>
        <w:t>bản đồ</w:t>
      </w:r>
      <w:r w:rsidRPr="000D75C2">
        <w:rPr>
          <w:rFonts w:ascii="Times New Roman" w:eastAsia="Arial" w:hAnsi="Times New Roman"/>
          <w:sz w:val="26"/>
          <w:szCs w:val="26"/>
        </w:rPr>
        <w:t xml:space="preserve"> chi tiết hơn</w:t>
      </w:r>
      <w:r w:rsidR="00495ED3" w:rsidRPr="000D75C2">
        <w:rPr>
          <w:rFonts w:ascii="Times New Roman" w:eastAsia="Arial" w:hAnsi="Times New Roman"/>
          <w:sz w:val="26"/>
          <w:szCs w:val="26"/>
        </w:rPr>
        <w:t xml:space="preserve"> với độ phân giải cao hơn</w:t>
      </w:r>
      <w:r w:rsidRPr="000D75C2">
        <w:rPr>
          <w:rFonts w:ascii="Times New Roman" w:eastAsia="Arial" w:hAnsi="Times New Roman"/>
          <w:sz w:val="26"/>
          <w:szCs w:val="26"/>
        </w:rPr>
        <w:t xml:space="preserve"> </w:t>
      </w:r>
      <w:r w:rsidR="00DE6F2D" w:rsidRPr="000D75C2">
        <w:rPr>
          <w:rFonts w:ascii="Times New Roman" w:eastAsia="Arial" w:hAnsi="Times New Roman"/>
          <w:sz w:val="26"/>
          <w:szCs w:val="26"/>
        </w:rPr>
        <w:t>cho</w:t>
      </w:r>
      <w:r w:rsidRPr="000D75C2">
        <w:rPr>
          <w:rFonts w:ascii="Times New Roman" w:eastAsia="Arial" w:hAnsi="Times New Roman"/>
          <w:sz w:val="26"/>
          <w:szCs w:val="26"/>
        </w:rPr>
        <w:t xml:space="preserve"> hai tỉnh. Cả hai</w:t>
      </w:r>
      <w:r w:rsidR="00965B8C" w:rsidRPr="000D75C2">
        <w:rPr>
          <w:rFonts w:ascii="Times New Roman" w:eastAsia="Arial" w:hAnsi="Times New Roman"/>
          <w:sz w:val="26"/>
          <w:szCs w:val="26"/>
        </w:rPr>
        <w:t xml:space="preserve"> </w:t>
      </w:r>
      <w:r w:rsidR="00AE13F6" w:rsidRPr="000D75C2">
        <w:rPr>
          <w:rFonts w:ascii="Times New Roman" w:eastAsia="Arial" w:hAnsi="Times New Roman"/>
          <w:sz w:val="26"/>
          <w:szCs w:val="26"/>
        </w:rPr>
        <w:t xml:space="preserve">loại </w:t>
      </w:r>
      <w:r w:rsidR="00965B8C" w:rsidRPr="000D75C2">
        <w:rPr>
          <w:rFonts w:ascii="Times New Roman" w:eastAsia="Arial" w:hAnsi="Times New Roman"/>
          <w:sz w:val="26"/>
          <w:szCs w:val="26"/>
        </w:rPr>
        <w:t>bản đồ</w:t>
      </w:r>
      <w:r w:rsidRPr="000D75C2">
        <w:rPr>
          <w:rFonts w:ascii="Times New Roman" w:eastAsia="Arial" w:hAnsi="Times New Roman"/>
          <w:sz w:val="26"/>
          <w:szCs w:val="26"/>
        </w:rPr>
        <w:t xml:space="preserve"> </w:t>
      </w:r>
      <w:r w:rsidR="00AE13F6" w:rsidRPr="000D75C2">
        <w:rPr>
          <w:rFonts w:ascii="Times New Roman" w:eastAsia="Arial" w:hAnsi="Times New Roman"/>
          <w:sz w:val="26"/>
          <w:szCs w:val="26"/>
        </w:rPr>
        <w:t xml:space="preserve">này </w:t>
      </w:r>
      <w:r w:rsidRPr="000D75C2">
        <w:rPr>
          <w:rFonts w:ascii="Times New Roman" w:eastAsia="Arial" w:hAnsi="Times New Roman"/>
          <w:sz w:val="26"/>
          <w:szCs w:val="26"/>
        </w:rPr>
        <w:t xml:space="preserve">đều dựa trên </w:t>
      </w:r>
      <w:r w:rsidR="00965B8C" w:rsidRPr="000D75C2">
        <w:rPr>
          <w:rFonts w:ascii="Times New Roman" w:eastAsia="Arial" w:hAnsi="Times New Roman"/>
          <w:sz w:val="26"/>
          <w:szCs w:val="26"/>
        </w:rPr>
        <w:t xml:space="preserve">những </w:t>
      </w:r>
      <w:r w:rsidRPr="000D75C2">
        <w:rPr>
          <w:rFonts w:ascii="Times New Roman" w:eastAsia="Arial" w:hAnsi="Times New Roman"/>
          <w:sz w:val="26"/>
          <w:szCs w:val="26"/>
        </w:rPr>
        <w:t xml:space="preserve">thông tin khí hậu </w:t>
      </w:r>
      <w:r w:rsidR="009B0576" w:rsidRPr="000D75C2">
        <w:rPr>
          <w:rFonts w:ascii="Times New Roman" w:eastAsia="Arial" w:hAnsi="Times New Roman"/>
          <w:sz w:val="26"/>
          <w:szCs w:val="26"/>
        </w:rPr>
        <w:t xml:space="preserve">và </w:t>
      </w:r>
      <w:r w:rsidRPr="000D75C2">
        <w:rPr>
          <w:rFonts w:ascii="Times New Roman" w:eastAsia="Arial" w:hAnsi="Times New Roman"/>
          <w:sz w:val="26"/>
          <w:szCs w:val="26"/>
        </w:rPr>
        <w:t xml:space="preserve">kịch bản </w:t>
      </w:r>
      <w:r w:rsidR="009B0576" w:rsidRPr="000D75C2">
        <w:rPr>
          <w:rFonts w:ascii="Times New Roman" w:eastAsia="Arial" w:hAnsi="Times New Roman"/>
          <w:sz w:val="26"/>
          <w:szCs w:val="26"/>
        </w:rPr>
        <w:t>mới nhất</w:t>
      </w:r>
      <w:r w:rsidRPr="000D75C2">
        <w:rPr>
          <w:rFonts w:ascii="Times New Roman" w:eastAsia="Arial" w:hAnsi="Times New Roman"/>
          <w:sz w:val="26"/>
          <w:szCs w:val="26"/>
        </w:rPr>
        <w:t xml:space="preserve"> </w:t>
      </w:r>
      <w:r w:rsidR="00965B8C" w:rsidRPr="000D75C2">
        <w:rPr>
          <w:rFonts w:ascii="Times New Roman" w:eastAsia="Arial" w:hAnsi="Times New Roman"/>
          <w:sz w:val="26"/>
          <w:szCs w:val="26"/>
        </w:rPr>
        <w:t xml:space="preserve">hiện có </w:t>
      </w:r>
      <w:r w:rsidRPr="000D75C2">
        <w:rPr>
          <w:rFonts w:ascii="Times New Roman" w:eastAsia="Arial" w:hAnsi="Times New Roman"/>
          <w:sz w:val="26"/>
          <w:szCs w:val="26"/>
        </w:rPr>
        <w:t xml:space="preserve">tại các tỉnh </w:t>
      </w:r>
      <w:r w:rsidR="009A1302" w:rsidRPr="000D75C2">
        <w:rPr>
          <w:rFonts w:ascii="Times New Roman" w:eastAsia="Arial" w:hAnsi="Times New Roman"/>
          <w:sz w:val="26"/>
          <w:szCs w:val="26"/>
        </w:rPr>
        <w:t>MNPB</w:t>
      </w:r>
      <w:r w:rsidRPr="000D75C2">
        <w:rPr>
          <w:rFonts w:ascii="Times New Roman" w:eastAsia="Arial" w:hAnsi="Times New Roman"/>
          <w:sz w:val="26"/>
          <w:szCs w:val="26"/>
        </w:rPr>
        <w:t xml:space="preserve"> Việt Nam, cũng như </w:t>
      </w:r>
      <w:r w:rsidR="00277DC8" w:rsidRPr="000D75C2">
        <w:rPr>
          <w:rFonts w:ascii="Times New Roman" w:eastAsia="Arial" w:hAnsi="Times New Roman"/>
          <w:sz w:val="26"/>
          <w:szCs w:val="26"/>
        </w:rPr>
        <w:t>các</w:t>
      </w:r>
      <w:r w:rsidRPr="000D75C2">
        <w:rPr>
          <w:rFonts w:ascii="Times New Roman" w:eastAsia="Arial" w:hAnsi="Times New Roman"/>
          <w:sz w:val="26"/>
          <w:szCs w:val="26"/>
        </w:rPr>
        <w:t xml:space="preserve"> thông tin tốt nhất </w:t>
      </w:r>
      <w:r w:rsidR="00277DC8" w:rsidRPr="000D75C2">
        <w:rPr>
          <w:rFonts w:ascii="Times New Roman" w:eastAsia="Arial" w:hAnsi="Times New Roman"/>
          <w:sz w:val="26"/>
          <w:szCs w:val="26"/>
        </w:rPr>
        <w:t>hiện</w:t>
      </w:r>
      <w:r w:rsidRPr="000D75C2">
        <w:rPr>
          <w:rFonts w:ascii="Times New Roman" w:eastAsia="Arial" w:hAnsi="Times New Roman"/>
          <w:sz w:val="26"/>
          <w:szCs w:val="26"/>
        </w:rPr>
        <w:t xml:space="preserve"> có về </w:t>
      </w:r>
      <w:r w:rsidR="00B41D6D" w:rsidRPr="000D75C2">
        <w:rPr>
          <w:rFonts w:ascii="Times New Roman" w:eastAsia="Arial" w:hAnsi="Times New Roman"/>
          <w:sz w:val="26"/>
          <w:szCs w:val="26"/>
        </w:rPr>
        <w:t xml:space="preserve">những </w:t>
      </w:r>
      <w:r w:rsidRPr="000D75C2">
        <w:rPr>
          <w:rFonts w:ascii="Times New Roman" w:eastAsia="Arial" w:hAnsi="Times New Roman"/>
          <w:sz w:val="26"/>
          <w:szCs w:val="26"/>
        </w:rPr>
        <w:t>nguy cơ</w:t>
      </w:r>
      <w:r w:rsidR="007C7809" w:rsidRPr="000D75C2">
        <w:rPr>
          <w:rFonts w:ascii="Times New Roman" w:eastAsia="Arial" w:hAnsi="Times New Roman"/>
          <w:sz w:val="26"/>
          <w:szCs w:val="26"/>
        </w:rPr>
        <w:t xml:space="preserve"> và</w:t>
      </w:r>
      <w:r w:rsidR="005A6BB6" w:rsidRPr="000D75C2">
        <w:rPr>
          <w:rFonts w:ascii="Times New Roman" w:eastAsia="Arial" w:hAnsi="Times New Roman"/>
          <w:sz w:val="26"/>
          <w:szCs w:val="26"/>
        </w:rPr>
        <w:t xml:space="preserve"> </w:t>
      </w:r>
      <w:r w:rsidR="00252244" w:rsidRPr="000D75C2">
        <w:rPr>
          <w:rFonts w:ascii="Times New Roman" w:eastAsia="Arial" w:hAnsi="Times New Roman"/>
          <w:sz w:val="26"/>
          <w:szCs w:val="26"/>
        </w:rPr>
        <w:t>CSHT</w:t>
      </w:r>
      <w:r w:rsidRPr="000D75C2">
        <w:rPr>
          <w:rFonts w:ascii="Times New Roman" w:eastAsia="Arial" w:hAnsi="Times New Roman"/>
          <w:sz w:val="26"/>
          <w:szCs w:val="26"/>
        </w:rPr>
        <w:t xml:space="preserve">. </w:t>
      </w:r>
      <w:r w:rsidR="00252244" w:rsidRPr="000D75C2">
        <w:rPr>
          <w:rFonts w:ascii="Times New Roman" w:eastAsia="Arial" w:hAnsi="Times New Roman"/>
          <w:sz w:val="26"/>
          <w:szCs w:val="26"/>
        </w:rPr>
        <w:t xml:space="preserve">Các chuyên gia trong nước và quốc tế </w:t>
      </w:r>
      <w:r w:rsidR="003F1023" w:rsidRPr="000D75C2">
        <w:rPr>
          <w:rFonts w:ascii="Times New Roman" w:eastAsia="Arial" w:hAnsi="Times New Roman"/>
          <w:sz w:val="26"/>
          <w:szCs w:val="26"/>
        </w:rPr>
        <w:t xml:space="preserve">đã </w:t>
      </w:r>
      <w:r w:rsidR="00252244" w:rsidRPr="000D75C2">
        <w:rPr>
          <w:rFonts w:ascii="Times New Roman" w:eastAsia="Arial" w:hAnsi="Times New Roman"/>
          <w:sz w:val="26"/>
          <w:szCs w:val="26"/>
        </w:rPr>
        <w:t xml:space="preserve">cùng phối hợp thực hiện công </w:t>
      </w:r>
      <w:r w:rsidRPr="000D75C2">
        <w:rPr>
          <w:rFonts w:ascii="Times New Roman" w:eastAsia="Arial" w:hAnsi="Times New Roman"/>
          <w:sz w:val="26"/>
          <w:szCs w:val="26"/>
        </w:rPr>
        <w:t xml:space="preserve">tác </w:t>
      </w:r>
      <w:r w:rsidR="00252244" w:rsidRPr="000D75C2">
        <w:rPr>
          <w:rFonts w:ascii="Times New Roman" w:eastAsia="Arial" w:hAnsi="Times New Roman"/>
          <w:sz w:val="26"/>
          <w:szCs w:val="26"/>
        </w:rPr>
        <w:t>này</w:t>
      </w:r>
      <w:r w:rsidRPr="000D75C2">
        <w:rPr>
          <w:rFonts w:ascii="Times New Roman" w:eastAsia="Arial" w:hAnsi="Times New Roman"/>
          <w:sz w:val="26"/>
          <w:szCs w:val="26"/>
        </w:rPr>
        <w:t xml:space="preserve"> </w:t>
      </w:r>
      <w:r w:rsidR="002D3570" w:rsidRPr="000D75C2">
        <w:rPr>
          <w:rFonts w:ascii="Times New Roman" w:eastAsia="Arial" w:hAnsi="Times New Roman"/>
          <w:sz w:val="26"/>
          <w:szCs w:val="26"/>
        </w:rPr>
        <w:t>với nhau</w:t>
      </w:r>
      <w:r w:rsidRPr="000D75C2">
        <w:rPr>
          <w:rFonts w:ascii="Times New Roman" w:eastAsia="Arial" w:hAnsi="Times New Roman"/>
          <w:sz w:val="26"/>
          <w:szCs w:val="26"/>
        </w:rPr>
        <w:t xml:space="preserve"> để </w:t>
      </w:r>
      <w:r w:rsidR="002D3570" w:rsidRPr="000D75C2">
        <w:rPr>
          <w:rFonts w:ascii="Times New Roman" w:eastAsia="Arial" w:hAnsi="Times New Roman"/>
          <w:sz w:val="26"/>
          <w:szCs w:val="26"/>
        </w:rPr>
        <w:t>phát triển</w:t>
      </w:r>
      <w:r w:rsidRPr="000D75C2">
        <w:rPr>
          <w:rFonts w:ascii="Times New Roman" w:eastAsia="Arial" w:hAnsi="Times New Roman"/>
          <w:sz w:val="26"/>
          <w:szCs w:val="26"/>
        </w:rPr>
        <w:t xml:space="preserve"> năng lực trong nước</w:t>
      </w:r>
      <w:r w:rsidR="003F1023" w:rsidRPr="000D75C2">
        <w:rPr>
          <w:rFonts w:ascii="Times New Roman" w:eastAsia="Arial" w:hAnsi="Times New Roman"/>
          <w:sz w:val="26"/>
          <w:szCs w:val="26"/>
        </w:rPr>
        <w:t xml:space="preserve"> trong vòng 2 năm</w:t>
      </w:r>
      <w:r w:rsidRPr="000D75C2">
        <w:rPr>
          <w:rFonts w:ascii="Times New Roman" w:eastAsia="Arial" w:hAnsi="Times New Roman"/>
          <w:sz w:val="26"/>
          <w:szCs w:val="26"/>
        </w:rPr>
        <w:t xml:space="preserve">. </w:t>
      </w:r>
    </w:p>
    <w:p w:rsidR="00917311" w:rsidRDefault="00917311" w:rsidP="00B91ADB">
      <w:pPr>
        <w:rPr>
          <w:rFonts w:ascii="Times New Roman" w:eastAsia="Arial" w:hAnsi="Times New Roman"/>
          <w:sz w:val="26"/>
          <w:szCs w:val="26"/>
        </w:rPr>
      </w:pPr>
    </w:p>
    <w:p w:rsidR="0049541A" w:rsidRPr="000D75C2" w:rsidRDefault="00CD0364" w:rsidP="00B91ADB">
      <w:pPr>
        <w:rPr>
          <w:rFonts w:ascii="Times New Roman" w:hAnsi="Times New Roman"/>
          <w:sz w:val="26"/>
          <w:szCs w:val="26"/>
          <w:lang w:val="pt-BR"/>
        </w:rPr>
      </w:pPr>
      <w:r w:rsidRPr="000D75C2">
        <w:rPr>
          <w:rFonts w:ascii="Times New Roman" w:eastAsia="Arial" w:hAnsi="Times New Roman"/>
          <w:sz w:val="26"/>
          <w:szCs w:val="26"/>
        </w:rPr>
        <w:t xml:space="preserve">Thông qua </w:t>
      </w:r>
      <w:r w:rsidR="00B53750" w:rsidRPr="000D75C2">
        <w:rPr>
          <w:rFonts w:ascii="Times New Roman" w:eastAsia="Arial" w:hAnsi="Times New Roman"/>
          <w:sz w:val="26"/>
          <w:szCs w:val="26"/>
        </w:rPr>
        <w:t xml:space="preserve">những </w:t>
      </w:r>
      <w:r w:rsidRPr="000D75C2">
        <w:rPr>
          <w:rFonts w:ascii="Times New Roman" w:eastAsia="Arial" w:hAnsi="Times New Roman"/>
          <w:sz w:val="26"/>
          <w:szCs w:val="26"/>
        </w:rPr>
        <w:t xml:space="preserve">ảnh hưởng </w:t>
      </w:r>
      <w:r w:rsidR="00B53750" w:rsidRPr="000D75C2">
        <w:rPr>
          <w:rFonts w:ascii="Times New Roman" w:eastAsia="Arial" w:hAnsi="Times New Roman"/>
          <w:sz w:val="26"/>
          <w:szCs w:val="26"/>
        </w:rPr>
        <w:t xml:space="preserve">mang tính chất minh họa </w:t>
      </w:r>
      <w:r w:rsidRPr="000D75C2">
        <w:rPr>
          <w:rFonts w:ascii="Times New Roman" w:eastAsia="Arial" w:hAnsi="Times New Roman"/>
          <w:sz w:val="26"/>
          <w:szCs w:val="26"/>
        </w:rPr>
        <w:t xml:space="preserve">khi tiến hành đánh giá </w:t>
      </w:r>
      <w:r w:rsidR="00481872" w:rsidRPr="000D75C2">
        <w:rPr>
          <w:rFonts w:ascii="Times New Roman" w:eastAsia="Arial" w:hAnsi="Times New Roman"/>
          <w:sz w:val="26"/>
          <w:szCs w:val="26"/>
        </w:rPr>
        <w:t>mức độ</w:t>
      </w:r>
      <w:r w:rsidRPr="000D75C2">
        <w:rPr>
          <w:rFonts w:ascii="Times New Roman" w:eastAsia="Arial" w:hAnsi="Times New Roman"/>
          <w:sz w:val="26"/>
          <w:szCs w:val="26"/>
        </w:rPr>
        <w:t xml:space="preserve"> tổn thương, </w:t>
      </w:r>
      <w:r w:rsidR="00B53750" w:rsidRPr="000D75C2">
        <w:rPr>
          <w:rFonts w:ascii="Times New Roman" w:eastAsia="Arial" w:hAnsi="Times New Roman"/>
          <w:sz w:val="26"/>
          <w:szCs w:val="26"/>
        </w:rPr>
        <w:t xml:space="preserve">đánh giá rủi ro và lập bản đồ GIS tại hai tỉnh, </w:t>
      </w:r>
      <w:r w:rsidRPr="000D75C2">
        <w:rPr>
          <w:rFonts w:ascii="Times New Roman" w:eastAsia="Arial" w:hAnsi="Times New Roman"/>
          <w:sz w:val="26"/>
          <w:szCs w:val="26"/>
        </w:rPr>
        <w:t>có thể thấy quy trình</w:t>
      </w:r>
      <w:r w:rsidR="00B53750" w:rsidRPr="000D75C2">
        <w:rPr>
          <w:rFonts w:ascii="Times New Roman" w:eastAsia="Arial" w:hAnsi="Times New Roman"/>
          <w:sz w:val="26"/>
          <w:szCs w:val="26"/>
        </w:rPr>
        <w:t xml:space="preserve"> này</w:t>
      </w:r>
      <w:r w:rsidRPr="000D75C2">
        <w:rPr>
          <w:rFonts w:ascii="Times New Roman" w:eastAsia="Arial" w:hAnsi="Times New Roman"/>
          <w:sz w:val="26"/>
          <w:szCs w:val="26"/>
        </w:rPr>
        <w:t xml:space="preserve"> sẽ được các tỉnh khác nhân rộng </w:t>
      </w:r>
      <w:r w:rsidR="00F91C3B" w:rsidRPr="000D75C2">
        <w:rPr>
          <w:rFonts w:ascii="Times New Roman" w:hAnsi="Times New Roman"/>
          <w:sz w:val="26"/>
          <w:szCs w:val="26"/>
          <w:lang w:val="pt-BR"/>
        </w:rPr>
        <w:t xml:space="preserve">trên khu vực </w:t>
      </w:r>
      <w:r w:rsidR="009E5173" w:rsidRPr="000D75C2">
        <w:rPr>
          <w:rFonts w:ascii="Times New Roman" w:hAnsi="Times New Roman"/>
          <w:sz w:val="26"/>
          <w:szCs w:val="26"/>
          <w:lang w:val="pt-BR"/>
        </w:rPr>
        <w:t>MNPB</w:t>
      </w:r>
      <w:r w:rsidRPr="000D75C2">
        <w:rPr>
          <w:rFonts w:ascii="Times New Roman" w:eastAsia="Arial" w:hAnsi="Times New Roman"/>
          <w:sz w:val="26"/>
          <w:szCs w:val="26"/>
        </w:rPr>
        <w:t xml:space="preserve">. Sổ tay này cung cấp </w:t>
      </w:r>
      <w:r w:rsidR="004113DF" w:rsidRPr="000D75C2">
        <w:rPr>
          <w:rFonts w:ascii="Times New Roman" w:eastAsia="Arial" w:hAnsi="Times New Roman"/>
          <w:sz w:val="26"/>
          <w:szCs w:val="26"/>
        </w:rPr>
        <w:t xml:space="preserve">cho </w:t>
      </w:r>
      <w:r w:rsidR="0049541A" w:rsidRPr="000D75C2">
        <w:rPr>
          <w:rFonts w:ascii="Times New Roman" w:eastAsia="Arial" w:hAnsi="Times New Roman"/>
          <w:sz w:val="26"/>
          <w:szCs w:val="26"/>
        </w:rPr>
        <w:t xml:space="preserve">các tỉnh khác </w:t>
      </w:r>
      <w:r w:rsidR="00655E86" w:rsidRPr="000D75C2">
        <w:rPr>
          <w:rFonts w:ascii="Times New Roman" w:eastAsia="Arial" w:hAnsi="Times New Roman"/>
          <w:sz w:val="26"/>
          <w:szCs w:val="26"/>
        </w:rPr>
        <w:t xml:space="preserve">quy trình </w:t>
      </w:r>
      <w:r w:rsidR="00655E86" w:rsidRPr="000D75C2">
        <w:rPr>
          <w:rFonts w:ascii="Times New Roman" w:hAnsi="Times New Roman"/>
          <w:sz w:val="26"/>
          <w:szCs w:val="26"/>
          <w:lang w:val="pt-BR"/>
        </w:rPr>
        <w:t xml:space="preserve">Đánh giá TTDBTT do BĐKH và lập bản đồ rủi ro để các tỉnh có thể thực hiện những công tác tương tự như vậy. Sổ tay này không chỉ gồm </w:t>
      </w:r>
      <w:r w:rsidR="00655E86" w:rsidRPr="000D75C2">
        <w:rPr>
          <w:rFonts w:ascii="Times New Roman" w:eastAsia="Arial" w:hAnsi="Times New Roman"/>
          <w:sz w:val="26"/>
          <w:szCs w:val="26"/>
        </w:rPr>
        <w:t>mô tả</w:t>
      </w:r>
      <w:r w:rsidR="0049541A" w:rsidRPr="000D75C2">
        <w:rPr>
          <w:rFonts w:ascii="Times New Roman" w:eastAsia="Arial" w:hAnsi="Times New Roman"/>
          <w:sz w:val="26"/>
          <w:szCs w:val="26"/>
        </w:rPr>
        <w:t xml:space="preserve"> phương pháp </w:t>
      </w:r>
      <w:r w:rsidR="00655E86" w:rsidRPr="000D75C2">
        <w:rPr>
          <w:rFonts w:ascii="Times New Roman" w:eastAsia="Arial" w:hAnsi="Times New Roman"/>
          <w:sz w:val="26"/>
          <w:szCs w:val="26"/>
        </w:rPr>
        <w:t xml:space="preserve">luận </w:t>
      </w:r>
      <w:r w:rsidR="0049541A" w:rsidRPr="000D75C2">
        <w:rPr>
          <w:rFonts w:ascii="Times New Roman" w:eastAsia="Arial" w:hAnsi="Times New Roman"/>
          <w:sz w:val="26"/>
          <w:szCs w:val="26"/>
        </w:rPr>
        <w:t xml:space="preserve">và quy trình đã được áp dụng </w:t>
      </w:r>
      <w:r w:rsidR="00655E86" w:rsidRPr="000D75C2">
        <w:rPr>
          <w:rFonts w:ascii="Times New Roman" w:eastAsia="Arial" w:hAnsi="Times New Roman"/>
          <w:sz w:val="26"/>
          <w:szCs w:val="26"/>
        </w:rPr>
        <w:t xml:space="preserve">, mà còn những minh chứng thực tiễn và </w:t>
      </w:r>
      <w:r w:rsidR="00144BA3" w:rsidRPr="000D75C2">
        <w:rPr>
          <w:rFonts w:ascii="Times New Roman" w:eastAsia="Arial" w:hAnsi="Times New Roman"/>
          <w:sz w:val="26"/>
          <w:szCs w:val="26"/>
        </w:rPr>
        <w:t>nhận xét</w:t>
      </w:r>
      <w:r w:rsidR="00655E86" w:rsidRPr="000D75C2">
        <w:rPr>
          <w:rFonts w:ascii="Times New Roman" w:eastAsia="Arial" w:hAnsi="Times New Roman"/>
          <w:sz w:val="26"/>
          <w:szCs w:val="26"/>
        </w:rPr>
        <w:t xml:space="preserve"> về những thách thức, thành quả đạt được trong quá trình thực hiện công tác này tại hai tỉnh Sơn La và Bắc Kạn</w:t>
      </w:r>
      <w:r w:rsidR="0049541A" w:rsidRPr="000D75C2">
        <w:rPr>
          <w:rFonts w:ascii="Times New Roman" w:hAnsi="Times New Roman"/>
          <w:sz w:val="26"/>
          <w:szCs w:val="26"/>
          <w:lang w:val="pt-BR"/>
        </w:rPr>
        <w:t>.</w:t>
      </w:r>
    </w:p>
    <w:p w:rsidR="002627A0" w:rsidRPr="000D75C2" w:rsidRDefault="00A149C5" w:rsidP="00B91ADB">
      <w:pPr>
        <w:rPr>
          <w:rFonts w:ascii="Times New Roman" w:hAnsi="Times New Roman"/>
          <w:sz w:val="26"/>
          <w:szCs w:val="26"/>
          <w:lang w:val="pt-BR"/>
        </w:rPr>
      </w:pPr>
      <w:r w:rsidRPr="000D75C2">
        <w:rPr>
          <w:rFonts w:ascii="Times New Roman" w:eastAsia="Arial" w:hAnsi="Times New Roman"/>
          <w:sz w:val="26"/>
          <w:szCs w:val="26"/>
        </w:rPr>
        <w:lastRenderedPageBreak/>
        <w:t>Xây dựng s</w:t>
      </w:r>
      <w:r w:rsidR="002627A0" w:rsidRPr="000D75C2">
        <w:rPr>
          <w:rFonts w:ascii="Times New Roman" w:eastAsia="Arial" w:hAnsi="Times New Roman"/>
          <w:sz w:val="26"/>
          <w:szCs w:val="26"/>
        </w:rPr>
        <w:t xml:space="preserve">ổ tay này </w:t>
      </w:r>
      <w:r w:rsidR="00D8435B" w:rsidRPr="000D75C2">
        <w:rPr>
          <w:rFonts w:ascii="Times New Roman" w:eastAsia="Arial" w:hAnsi="Times New Roman"/>
          <w:sz w:val="26"/>
          <w:szCs w:val="26"/>
        </w:rPr>
        <w:t xml:space="preserve">là </w:t>
      </w:r>
      <w:r w:rsidR="002627A0" w:rsidRPr="000D75C2">
        <w:rPr>
          <w:rFonts w:ascii="Times New Roman" w:eastAsia="Arial" w:hAnsi="Times New Roman"/>
          <w:sz w:val="26"/>
          <w:szCs w:val="26"/>
        </w:rPr>
        <w:t xml:space="preserve">một trong những hoạt động cuối cùng của dự án </w:t>
      </w:r>
      <w:r w:rsidR="00D8435B" w:rsidRPr="000D75C2">
        <w:rPr>
          <w:rFonts w:ascii="Times New Roman" w:eastAsia="Arial" w:hAnsi="Times New Roman"/>
          <w:sz w:val="26"/>
          <w:szCs w:val="26"/>
        </w:rPr>
        <w:t xml:space="preserve">CRI, đồng thời </w:t>
      </w:r>
      <w:r w:rsidR="002627A0" w:rsidRPr="000D75C2">
        <w:rPr>
          <w:rFonts w:ascii="Times New Roman" w:eastAsia="Arial" w:hAnsi="Times New Roman"/>
          <w:sz w:val="26"/>
          <w:szCs w:val="26"/>
        </w:rPr>
        <w:t xml:space="preserve">phản ánh </w:t>
      </w:r>
      <w:r w:rsidR="004F1F13" w:rsidRPr="000D75C2">
        <w:rPr>
          <w:rFonts w:ascii="Times New Roman" w:eastAsia="Arial" w:hAnsi="Times New Roman"/>
          <w:sz w:val="26"/>
          <w:szCs w:val="26"/>
        </w:rPr>
        <w:t>kết quả cũng như các bài học kinh nghiệm trong quá trình thực hiện dự án</w:t>
      </w:r>
      <w:r w:rsidRPr="000D75C2">
        <w:rPr>
          <w:rFonts w:ascii="Times New Roman" w:eastAsia="Arial" w:hAnsi="Times New Roman"/>
          <w:sz w:val="26"/>
          <w:szCs w:val="26"/>
        </w:rPr>
        <w:t xml:space="preserve"> này</w:t>
      </w:r>
      <w:r w:rsidR="004F1F13" w:rsidRPr="000D75C2">
        <w:rPr>
          <w:rFonts w:ascii="Times New Roman" w:eastAsia="Arial" w:hAnsi="Times New Roman"/>
          <w:sz w:val="26"/>
          <w:szCs w:val="26"/>
        </w:rPr>
        <w:t xml:space="preserve">. </w:t>
      </w:r>
      <w:r w:rsidR="006D6700" w:rsidRPr="000D75C2">
        <w:rPr>
          <w:rFonts w:ascii="Times New Roman" w:eastAsia="Arial" w:hAnsi="Times New Roman"/>
          <w:sz w:val="26"/>
          <w:szCs w:val="26"/>
        </w:rPr>
        <w:t>Cuốn s</w:t>
      </w:r>
      <w:r w:rsidR="002627A0" w:rsidRPr="000D75C2">
        <w:rPr>
          <w:rFonts w:ascii="Times New Roman" w:eastAsia="Arial" w:hAnsi="Times New Roman"/>
          <w:sz w:val="26"/>
          <w:szCs w:val="26"/>
        </w:rPr>
        <w:t xml:space="preserve">ổ tay </w:t>
      </w:r>
      <w:r w:rsidR="006D6700" w:rsidRPr="000D75C2">
        <w:rPr>
          <w:rFonts w:ascii="Times New Roman" w:eastAsia="Arial" w:hAnsi="Times New Roman"/>
          <w:sz w:val="26"/>
          <w:szCs w:val="26"/>
        </w:rPr>
        <w:t xml:space="preserve">này </w:t>
      </w:r>
      <w:r w:rsidR="002627A0" w:rsidRPr="000D75C2">
        <w:rPr>
          <w:rFonts w:ascii="Times New Roman" w:eastAsia="Arial" w:hAnsi="Times New Roman"/>
          <w:sz w:val="26"/>
          <w:szCs w:val="26"/>
        </w:rPr>
        <w:t xml:space="preserve">mô tả chi tiết các bước được thực hiện để </w:t>
      </w:r>
      <w:r w:rsidR="006D6700" w:rsidRPr="000D75C2">
        <w:rPr>
          <w:rFonts w:ascii="Times New Roman" w:eastAsia="Arial" w:hAnsi="Times New Roman"/>
          <w:sz w:val="26"/>
          <w:szCs w:val="26"/>
        </w:rPr>
        <w:t xml:space="preserve">thiết </w:t>
      </w:r>
      <w:r w:rsidR="002627A0" w:rsidRPr="000D75C2">
        <w:rPr>
          <w:rFonts w:ascii="Times New Roman" w:eastAsia="Arial" w:hAnsi="Times New Roman"/>
          <w:sz w:val="26"/>
          <w:szCs w:val="26"/>
        </w:rPr>
        <w:t xml:space="preserve">lập các bản đồ rủi ro, </w:t>
      </w:r>
      <w:r w:rsidR="006D6700" w:rsidRPr="000D75C2">
        <w:rPr>
          <w:rFonts w:ascii="Times New Roman" w:eastAsia="Arial" w:hAnsi="Times New Roman"/>
          <w:sz w:val="26"/>
          <w:szCs w:val="26"/>
        </w:rPr>
        <w:t xml:space="preserve">và </w:t>
      </w:r>
      <w:r w:rsidR="002627A0" w:rsidRPr="000D75C2">
        <w:rPr>
          <w:rFonts w:ascii="Times New Roman" w:eastAsia="Arial" w:hAnsi="Times New Roman"/>
          <w:sz w:val="26"/>
          <w:szCs w:val="26"/>
        </w:rPr>
        <w:t>nêu</w:t>
      </w:r>
      <w:r w:rsidR="006D6700" w:rsidRPr="000D75C2">
        <w:rPr>
          <w:rFonts w:ascii="Times New Roman" w:eastAsia="Arial" w:hAnsi="Times New Roman"/>
          <w:sz w:val="26"/>
          <w:szCs w:val="26"/>
        </w:rPr>
        <w:t xml:space="preserve"> bật lên </w:t>
      </w:r>
      <w:r w:rsidR="002627A0" w:rsidRPr="000D75C2">
        <w:rPr>
          <w:rFonts w:ascii="Times New Roman" w:eastAsia="Arial" w:hAnsi="Times New Roman"/>
          <w:sz w:val="26"/>
          <w:szCs w:val="26"/>
        </w:rPr>
        <w:t xml:space="preserve">các bài học kinh nghiệm để </w:t>
      </w:r>
      <w:r w:rsidR="00E7063D" w:rsidRPr="000D75C2">
        <w:rPr>
          <w:rFonts w:ascii="Times New Roman" w:eastAsia="Arial" w:hAnsi="Times New Roman"/>
          <w:sz w:val="26"/>
          <w:szCs w:val="26"/>
        </w:rPr>
        <w:t xml:space="preserve">có thể </w:t>
      </w:r>
      <w:r w:rsidR="002627A0" w:rsidRPr="000D75C2">
        <w:rPr>
          <w:rFonts w:ascii="Times New Roman" w:eastAsia="Arial" w:hAnsi="Times New Roman"/>
          <w:sz w:val="26"/>
          <w:szCs w:val="26"/>
        </w:rPr>
        <w:t xml:space="preserve">cải thiện trong tương lai. Điều quan trọng cần lưu ý là </w:t>
      </w:r>
      <w:r w:rsidR="000C3DCA" w:rsidRPr="000D75C2">
        <w:rPr>
          <w:rFonts w:ascii="Times New Roman" w:eastAsia="Arial" w:hAnsi="Times New Roman"/>
          <w:sz w:val="26"/>
          <w:szCs w:val="26"/>
        </w:rPr>
        <w:t xml:space="preserve">cuốn </w:t>
      </w:r>
      <w:r w:rsidR="002627A0" w:rsidRPr="000D75C2">
        <w:rPr>
          <w:rFonts w:ascii="Times New Roman" w:eastAsia="Arial" w:hAnsi="Times New Roman"/>
          <w:sz w:val="26"/>
          <w:szCs w:val="26"/>
        </w:rPr>
        <w:t xml:space="preserve">sổ tay này </w:t>
      </w:r>
      <w:r w:rsidR="00FB54DD" w:rsidRPr="000D75C2">
        <w:rPr>
          <w:rFonts w:ascii="Times New Roman" w:eastAsia="Arial" w:hAnsi="Times New Roman"/>
          <w:sz w:val="26"/>
          <w:szCs w:val="26"/>
        </w:rPr>
        <w:t xml:space="preserve">hướng dẫn </w:t>
      </w:r>
      <w:r w:rsidR="002627A0" w:rsidRPr="000D75C2">
        <w:rPr>
          <w:rFonts w:ascii="Times New Roman" w:eastAsia="Arial" w:hAnsi="Times New Roman"/>
          <w:sz w:val="26"/>
          <w:szCs w:val="26"/>
        </w:rPr>
        <w:t xml:space="preserve">cụ thể cho khu vực </w:t>
      </w:r>
      <w:r w:rsidR="009A1302" w:rsidRPr="000D75C2">
        <w:rPr>
          <w:rFonts w:ascii="Times New Roman" w:eastAsia="Arial" w:hAnsi="Times New Roman"/>
          <w:sz w:val="26"/>
          <w:szCs w:val="26"/>
        </w:rPr>
        <w:t>MNPB</w:t>
      </w:r>
      <w:r w:rsidR="002627A0" w:rsidRPr="000D75C2">
        <w:rPr>
          <w:rFonts w:ascii="Times New Roman" w:eastAsia="Arial" w:hAnsi="Times New Roman"/>
          <w:sz w:val="26"/>
          <w:szCs w:val="26"/>
        </w:rPr>
        <w:t xml:space="preserve"> Việt Nam và không chỉ </w:t>
      </w:r>
      <w:r w:rsidR="00FB54DD" w:rsidRPr="000D75C2">
        <w:rPr>
          <w:rFonts w:ascii="Times New Roman" w:eastAsia="Arial" w:hAnsi="Times New Roman"/>
          <w:sz w:val="26"/>
          <w:szCs w:val="26"/>
        </w:rPr>
        <w:t>cung cấp</w:t>
      </w:r>
      <w:r w:rsidR="002627A0" w:rsidRPr="000D75C2">
        <w:rPr>
          <w:rFonts w:ascii="Times New Roman" w:eastAsia="Arial" w:hAnsi="Times New Roman"/>
          <w:sz w:val="26"/>
          <w:szCs w:val="26"/>
        </w:rPr>
        <w:t xml:space="preserve"> các hướng dẫn kỹ thuật mà còn đưa ra </w:t>
      </w:r>
      <w:r w:rsidR="00C73441" w:rsidRPr="000D75C2">
        <w:rPr>
          <w:rFonts w:ascii="Times New Roman" w:eastAsia="Arial" w:hAnsi="Times New Roman"/>
          <w:sz w:val="26"/>
          <w:szCs w:val="26"/>
        </w:rPr>
        <w:t xml:space="preserve">những </w:t>
      </w:r>
      <w:r w:rsidR="00104EB5" w:rsidRPr="000D75C2">
        <w:rPr>
          <w:rFonts w:ascii="Times New Roman" w:eastAsia="Arial" w:hAnsi="Times New Roman"/>
          <w:sz w:val="26"/>
          <w:szCs w:val="26"/>
        </w:rPr>
        <w:t xml:space="preserve">kiến nghị </w:t>
      </w:r>
      <w:r w:rsidR="002627A0" w:rsidRPr="000D75C2">
        <w:rPr>
          <w:rFonts w:ascii="Times New Roman" w:eastAsia="Arial" w:hAnsi="Times New Roman"/>
          <w:sz w:val="26"/>
          <w:szCs w:val="26"/>
        </w:rPr>
        <w:t xml:space="preserve">thực tế làm thế nào để thực hiện một dự án </w:t>
      </w:r>
      <w:r w:rsidR="00104EB5" w:rsidRPr="000D75C2">
        <w:rPr>
          <w:rFonts w:ascii="Times New Roman" w:eastAsia="Arial" w:hAnsi="Times New Roman"/>
          <w:sz w:val="26"/>
          <w:szCs w:val="26"/>
        </w:rPr>
        <w:t xml:space="preserve">tương tự </w:t>
      </w:r>
      <w:r w:rsidR="002627A0" w:rsidRPr="000D75C2">
        <w:rPr>
          <w:rFonts w:ascii="Times New Roman" w:eastAsia="Arial" w:hAnsi="Times New Roman"/>
          <w:sz w:val="26"/>
          <w:szCs w:val="26"/>
        </w:rPr>
        <w:t>như vậy</w:t>
      </w:r>
      <w:r w:rsidR="00C73441" w:rsidRPr="000D75C2">
        <w:rPr>
          <w:rFonts w:ascii="Times New Roman" w:eastAsia="Arial" w:hAnsi="Times New Roman"/>
          <w:sz w:val="26"/>
          <w:szCs w:val="26"/>
        </w:rPr>
        <w:t xml:space="preserve"> trong điều kiện</w:t>
      </w:r>
      <w:r w:rsidR="002627A0" w:rsidRPr="000D75C2">
        <w:rPr>
          <w:rFonts w:ascii="Times New Roman" w:eastAsia="Arial" w:hAnsi="Times New Roman"/>
          <w:sz w:val="26"/>
          <w:szCs w:val="26"/>
        </w:rPr>
        <w:t xml:space="preserve"> hạn chế về tài chính, năng lực, hậu cầ</w:t>
      </w:r>
      <w:r w:rsidR="00C73441" w:rsidRPr="000D75C2">
        <w:rPr>
          <w:rFonts w:ascii="Times New Roman" w:eastAsia="Arial" w:hAnsi="Times New Roman"/>
          <w:sz w:val="26"/>
          <w:szCs w:val="26"/>
        </w:rPr>
        <w:t xml:space="preserve">n </w:t>
      </w:r>
      <w:r w:rsidR="002627A0" w:rsidRPr="000D75C2">
        <w:rPr>
          <w:rFonts w:ascii="Times New Roman" w:eastAsia="Arial" w:hAnsi="Times New Roman"/>
          <w:sz w:val="26"/>
          <w:szCs w:val="26"/>
        </w:rPr>
        <w:t xml:space="preserve">và </w:t>
      </w:r>
      <w:r w:rsidR="00C73441" w:rsidRPr="000D75C2">
        <w:rPr>
          <w:rFonts w:ascii="Times New Roman" w:eastAsia="Arial" w:hAnsi="Times New Roman"/>
          <w:sz w:val="26"/>
          <w:szCs w:val="26"/>
        </w:rPr>
        <w:t>dữ</w:t>
      </w:r>
      <w:r w:rsidR="002627A0" w:rsidRPr="000D75C2">
        <w:rPr>
          <w:rFonts w:ascii="Times New Roman" w:eastAsia="Arial" w:hAnsi="Times New Roman"/>
          <w:sz w:val="26"/>
          <w:szCs w:val="26"/>
        </w:rPr>
        <w:t xml:space="preserve"> liệu cụ thể</w:t>
      </w:r>
      <w:r w:rsidR="00C73441" w:rsidRPr="000D75C2">
        <w:rPr>
          <w:rFonts w:ascii="Times New Roman" w:eastAsia="Arial" w:hAnsi="Times New Roman"/>
          <w:sz w:val="26"/>
          <w:szCs w:val="26"/>
        </w:rPr>
        <w:t xml:space="preserve"> </w:t>
      </w:r>
      <w:r w:rsidR="00C73441" w:rsidRPr="000D75C2">
        <w:rPr>
          <w:rFonts w:ascii="Times New Roman" w:hAnsi="Times New Roman"/>
          <w:sz w:val="26"/>
          <w:szCs w:val="26"/>
          <w:lang w:val="pt-BR"/>
        </w:rPr>
        <w:t>đặc trưng cho khu vực này.</w:t>
      </w:r>
    </w:p>
    <w:p w:rsidR="00917311" w:rsidRDefault="00917311" w:rsidP="00B91ADB">
      <w:pPr>
        <w:rPr>
          <w:rFonts w:ascii="Times New Roman" w:hAnsi="Times New Roman"/>
          <w:sz w:val="26"/>
          <w:szCs w:val="26"/>
          <w:lang w:val="pt-BR"/>
        </w:rPr>
      </w:pPr>
    </w:p>
    <w:p w:rsidR="00C73441" w:rsidRPr="000D75C2" w:rsidRDefault="00104EB5" w:rsidP="00B91ADB">
      <w:pPr>
        <w:rPr>
          <w:rFonts w:ascii="Times New Roman" w:hAnsi="Times New Roman"/>
          <w:sz w:val="26"/>
          <w:szCs w:val="26"/>
          <w:lang w:val="pt-BR"/>
        </w:rPr>
      </w:pPr>
      <w:r w:rsidRPr="000D75C2">
        <w:rPr>
          <w:rFonts w:ascii="Times New Roman" w:hAnsi="Times New Roman"/>
          <w:sz w:val="26"/>
          <w:szCs w:val="26"/>
          <w:lang w:val="pt-BR"/>
        </w:rPr>
        <w:t xml:space="preserve">Mục đích của </w:t>
      </w:r>
      <w:r w:rsidR="00353CEA" w:rsidRPr="000D75C2">
        <w:rPr>
          <w:rFonts w:ascii="Times New Roman" w:hAnsi="Times New Roman"/>
          <w:sz w:val="26"/>
          <w:szCs w:val="26"/>
          <w:lang w:val="pt-BR"/>
        </w:rPr>
        <w:t>c</w:t>
      </w:r>
      <w:r w:rsidR="00C73441" w:rsidRPr="000D75C2">
        <w:rPr>
          <w:rFonts w:ascii="Times New Roman" w:hAnsi="Times New Roman"/>
          <w:sz w:val="26"/>
          <w:szCs w:val="26"/>
          <w:lang w:val="pt-BR"/>
        </w:rPr>
        <w:t xml:space="preserve">uốn sổ tay này </w:t>
      </w:r>
      <w:r w:rsidRPr="000D75C2">
        <w:rPr>
          <w:rFonts w:ascii="Times New Roman" w:hAnsi="Times New Roman"/>
          <w:sz w:val="26"/>
          <w:szCs w:val="26"/>
          <w:lang w:val="pt-BR"/>
        </w:rPr>
        <w:t>là</w:t>
      </w:r>
      <w:r w:rsidR="00C73441" w:rsidRPr="000D75C2">
        <w:rPr>
          <w:rFonts w:ascii="Times New Roman" w:hAnsi="Times New Roman"/>
          <w:sz w:val="26"/>
          <w:szCs w:val="26"/>
          <w:lang w:val="pt-BR"/>
        </w:rPr>
        <w:t xml:space="preserve"> để </w:t>
      </w:r>
      <w:r w:rsidRPr="000D75C2">
        <w:rPr>
          <w:rFonts w:ascii="Times New Roman" w:hAnsi="Times New Roman"/>
          <w:sz w:val="26"/>
          <w:szCs w:val="26"/>
          <w:lang w:val="pt-BR"/>
        </w:rPr>
        <w:t xml:space="preserve">có thể </w:t>
      </w:r>
      <w:r w:rsidR="00C73441" w:rsidRPr="000D75C2">
        <w:rPr>
          <w:rFonts w:ascii="Times New Roman" w:hAnsi="Times New Roman"/>
          <w:sz w:val="26"/>
          <w:szCs w:val="26"/>
          <w:lang w:val="pt-BR"/>
        </w:rPr>
        <w:t xml:space="preserve">nhân rộng toàn bộ quá trình </w:t>
      </w:r>
      <w:r w:rsidRPr="000D75C2">
        <w:rPr>
          <w:rFonts w:ascii="Times New Roman" w:hAnsi="Times New Roman"/>
          <w:sz w:val="26"/>
          <w:szCs w:val="26"/>
          <w:lang w:val="pt-BR"/>
        </w:rPr>
        <w:t xml:space="preserve">đã </w:t>
      </w:r>
      <w:r w:rsidR="00C73441" w:rsidRPr="000D75C2">
        <w:rPr>
          <w:rFonts w:ascii="Times New Roman" w:hAnsi="Times New Roman"/>
          <w:sz w:val="26"/>
          <w:szCs w:val="26"/>
          <w:lang w:val="pt-BR"/>
        </w:rPr>
        <w:t xml:space="preserve">được thực hiện </w:t>
      </w:r>
      <w:r w:rsidR="000B133B" w:rsidRPr="000D75C2">
        <w:rPr>
          <w:rFonts w:ascii="Times New Roman" w:hAnsi="Times New Roman"/>
          <w:sz w:val="26"/>
          <w:szCs w:val="26"/>
          <w:lang w:val="pt-BR"/>
        </w:rPr>
        <w:t xml:space="preserve">của </w:t>
      </w:r>
      <w:r w:rsidR="00C73441" w:rsidRPr="000D75C2">
        <w:rPr>
          <w:rFonts w:ascii="Times New Roman" w:hAnsi="Times New Roman"/>
          <w:sz w:val="26"/>
          <w:szCs w:val="26"/>
          <w:lang w:val="pt-BR"/>
        </w:rPr>
        <w:t xml:space="preserve">dự án CRI. Tuy nhiên, trong một số trường hợp, </w:t>
      </w:r>
      <w:r w:rsidR="00E67537" w:rsidRPr="000D75C2">
        <w:rPr>
          <w:rFonts w:ascii="Times New Roman" w:hAnsi="Times New Roman"/>
          <w:sz w:val="26"/>
          <w:szCs w:val="26"/>
          <w:lang w:val="pt-BR"/>
        </w:rPr>
        <w:t xml:space="preserve">các tỉnh có thể chỉ đơn giản là kế </w:t>
      </w:r>
      <w:r w:rsidR="000B133B" w:rsidRPr="000D75C2">
        <w:rPr>
          <w:rFonts w:ascii="Times New Roman" w:hAnsi="Times New Roman"/>
          <w:sz w:val="26"/>
          <w:szCs w:val="26"/>
          <w:lang w:val="pt-BR"/>
        </w:rPr>
        <w:t xml:space="preserve">thừa </w:t>
      </w:r>
      <w:r w:rsidR="00E67537" w:rsidRPr="000D75C2">
        <w:rPr>
          <w:rFonts w:ascii="Times New Roman" w:hAnsi="Times New Roman"/>
          <w:sz w:val="26"/>
          <w:szCs w:val="26"/>
          <w:lang w:val="pt-BR"/>
        </w:rPr>
        <w:t xml:space="preserve">và xây dựng dựa trên các </w:t>
      </w:r>
      <w:r w:rsidR="00C73441" w:rsidRPr="000D75C2">
        <w:rPr>
          <w:rFonts w:ascii="Times New Roman" w:hAnsi="Times New Roman"/>
          <w:sz w:val="26"/>
          <w:szCs w:val="26"/>
          <w:lang w:val="pt-BR"/>
        </w:rPr>
        <w:t xml:space="preserve">dữ liệu, bản đồ, thông tin và </w:t>
      </w:r>
      <w:r w:rsidR="000B133B" w:rsidRPr="000D75C2">
        <w:rPr>
          <w:rFonts w:ascii="Times New Roman" w:hAnsi="Times New Roman"/>
          <w:sz w:val="26"/>
          <w:szCs w:val="26"/>
          <w:lang w:val="pt-BR"/>
        </w:rPr>
        <w:t xml:space="preserve">các </w:t>
      </w:r>
      <w:r w:rsidR="00C73441" w:rsidRPr="000D75C2">
        <w:rPr>
          <w:rFonts w:ascii="Times New Roman" w:hAnsi="Times New Roman"/>
          <w:sz w:val="26"/>
          <w:szCs w:val="26"/>
          <w:lang w:val="pt-BR"/>
        </w:rPr>
        <w:t>báo cáo từ dự án CRI. Trong</w:t>
      </w:r>
      <w:r w:rsidR="00E67537" w:rsidRPr="000D75C2">
        <w:rPr>
          <w:rFonts w:ascii="Times New Roman" w:hAnsi="Times New Roman"/>
          <w:sz w:val="26"/>
          <w:szCs w:val="26"/>
          <w:lang w:val="pt-BR"/>
        </w:rPr>
        <w:t xml:space="preserve"> các</w:t>
      </w:r>
      <w:r w:rsidR="00C73441" w:rsidRPr="000D75C2">
        <w:rPr>
          <w:rFonts w:ascii="Times New Roman" w:hAnsi="Times New Roman"/>
          <w:sz w:val="26"/>
          <w:szCs w:val="26"/>
          <w:lang w:val="pt-BR"/>
        </w:rPr>
        <w:t xml:space="preserve"> trường hợp khác, các tỉnh sẽ phải thu thập dữ liệu mới và </w:t>
      </w:r>
      <w:r w:rsidR="00DC1AAE" w:rsidRPr="000D75C2">
        <w:rPr>
          <w:rFonts w:ascii="Times New Roman" w:hAnsi="Times New Roman"/>
          <w:sz w:val="26"/>
          <w:szCs w:val="26"/>
          <w:lang w:val="pt-BR"/>
        </w:rPr>
        <w:t xml:space="preserve">phân tích </w:t>
      </w:r>
      <w:r w:rsidR="00E67537" w:rsidRPr="000D75C2">
        <w:rPr>
          <w:rFonts w:ascii="Times New Roman" w:hAnsi="Times New Roman"/>
          <w:sz w:val="26"/>
          <w:szCs w:val="26"/>
          <w:lang w:val="pt-BR"/>
        </w:rPr>
        <w:t>thêm</w:t>
      </w:r>
      <w:r w:rsidR="00C73441" w:rsidRPr="000D75C2">
        <w:rPr>
          <w:rFonts w:ascii="Times New Roman" w:hAnsi="Times New Roman"/>
          <w:sz w:val="26"/>
          <w:szCs w:val="26"/>
          <w:lang w:val="pt-BR"/>
        </w:rPr>
        <w:t xml:space="preserve">. </w:t>
      </w:r>
      <w:r w:rsidR="00DC1AAE" w:rsidRPr="000D75C2">
        <w:rPr>
          <w:rFonts w:ascii="Times New Roman" w:hAnsi="Times New Roman"/>
          <w:sz w:val="26"/>
          <w:szCs w:val="26"/>
          <w:lang w:val="pt-BR"/>
        </w:rPr>
        <w:t>Cuốn sổ tay này</w:t>
      </w:r>
      <w:r w:rsidR="00C73441" w:rsidRPr="000D75C2">
        <w:rPr>
          <w:rFonts w:ascii="Times New Roman" w:hAnsi="Times New Roman"/>
          <w:sz w:val="26"/>
          <w:szCs w:val="26"/>
          <w:lang w:val="pt-BR"/>
        </w:rPr>
        <w:t xml:space="preserve"> sẽ mô tả </w:t>
      </w:r>
      <w:r w:rsidR="00DC1AAE" w:rsidRPr="000D75C2">
        <w:rPr>
          <w:rFonts w:ascii="Times New Roman" w:hAnsi="Times New Roman"/>
          <w:sz w:val="26"/>
          <w:szCs w:val="26"/>
          <w:lang w:val="pt-BR"/>
        </w:rPr>
        <w:t xml:space="preserve">cách thực hiện mỗi bước </w:t>
      </w:r>
      <w:r w:rsidR="00C73441" w:rsidRPr="000D75C2">
        <w:rPr>
          <w:rFonts w:ascii="Times New Roman" w:hAnsi="Times New Roman"/>
          <w:sz w:val="26"/>
          <w:szCs w:val="26"/>
          <w:lang w:val="pt-BR"/>
        </w:rPr>
        <w:t xml:space="preserve">và </w:t>
      </w:r>
      <w:r w:rsidR="00353CEA" w:rsidRPr="000D75C2">
        <w:rPr>
          <w:rFonts w:ascii="Times New Roman" w:hAnsi="Times New Roman"/>
          <w:sz w:val="26"/>
          <w:szCs w:val="26"/>
          <w:lang w:val="pt-BR"/>
        </w:rPr>
        <w:t>cơ sở đưa ra</w:t>
      </w:r>
      <w:r w:rsidR="00C73441" w:rsidRPr="000D75C2">
        <w:rPr>
          <w:rFonts w:ascii="Times New Roman" w:hAnsi="Times New Roman"/>
          <w:sz w:val="26"/>
          <w:szCs w:val="26"/>
          <w:lang w:val="pt-BR"/>
        </w:rPr>
        <w:t xml:space="preserve"> </w:t>
      </w:r>
      <w:r w:rsidR="00DC1AAE" w:rsidRPr="000D75C2">
        <w:rPr>
          <w:rFonts w:ascii="Times New Roman" w:hAnsi="Times New Roman"/>
          <w:sz w:val="26"/>
          <w:szCs w:val="26"/>
          <w:lang w:val="pt-BR"/>
        </w:rPr>
        <w:t>các</w:t>
      </w:r>
      <w:r w:rsidR="00C73441" w:rsidRPr="000D75C2">
        <w:rPr>
          <w:rFonts w:ascii="Times New Roman" w:hAnsi="Times New Roman"/>
          <w:sz w:val="26"/>
          <w:szCs w:val="26"/>
          <w:lang w:val="pt-BR"/>
        </w:rPr>
        <w:t xml:space="preserve"> quyết đị</w:t>
      </w:r>
      <w:r w:rsidR="00A24BFA" w:rsidRPr="000D75C2">
        <w:rPr>
          <w:rFonts w:ascii="Times New Roman" w:hAnsi="Times New Roman"/>
          <w:sz w:val="26"/>
          <w:szCs w:val="26"/>
          <w:lang w:val="pt-BR"/>
        </w:rPr>
        <w:t xml:space="preserve">nh, </w:t>
      </w:r>
      <w:r w:rsidR="00C73441" w:rsidRPr="000D75C2">
        <w:rPr>
          <w:rFonts w:ascii="Times New Roman" w:hAnsi="Times New Roman"/>
          <w:sz w:val="26"/>
          <w:szCs w:val="26"/>
          <w:lang w:val="pt-BR"/>
        </w:rPr>
        <w:t xml:space="preserve">hành động cụ thể với hy vọng các tỉnh có thể thích ứng và xây dựng dựa trên các </w:t>
      </w:r>
      <w:r w:rsidR="00DC1AAE" w:rsidRPr="000D75C2">
        <w:rPr>
          <w:rFonts w:ascii="Times New Roman" w:hAnsi="Times New Roman"/>
          <w:sz w:val="26"/>
          <w:szCs w:val="26"/>
          <w:lang w:val="pt-BR"/>
        </w:rPr>
        <w:t xml:space="preserve">sản phẩm </w:t>
      </w:r>
      <w:r w:rsidR="00C73441" w:rsidRPr="000D75C2">
        <w:rPr>
          <w:rFonts w:ascii="Times New Roman" w:hAnsi="Times New Roman"/>
          <w:sz w:val="26"/>
          <w:szCs w:val="26"/>
          <w:lang w:val="pt-BR"/>
        </w:rPr>
        <w:t xml:space="preserve">và </w:t>
      </w:r>
      <w:r w:rsidR="00DC1AAE" w:rsidRPr="000D75C2">
        <w:rPr>
          <w:rFonts w:ascii="Times New Roman" w:hAnsi="Times New Roman"/>
          <w:sz w:val="26"/>
          <w:szCs w:val="26"/>
          <w:lang w:val="pt-BR"/>
        </w:rPr>
        <w:t>thành quả của dự án</w:t>
      </w:r>
      <w:r w:rsidR="00C73441" w:rsidRPr="000D75C2">
        <w:rPr>
          <w:rFonts w:ascii="Times New Roman" w:hAnsi="Times New Roman"/>
          <w:sz w:val="26"/>
          <w:szCs w:val="26"/>
          <w:lang w:val="pt-BR"/>
        </w:rPr>
        <w:t xml:space="preserve"> CRI.</w:t>
      </w:r>
    </w:p>
    <w:p w:rsidR="002627A0" w:rsidRPr="000D75C2" w:rsidRDefault="002627A0" w:rsidP="00405AE7">
      <w:pPr>
        <w:spacing w:before="120" w:after="120"/>
        <w:rPr>
          <w:rFonts w:ascii="Times New Roman" w:hAnsi="Times New Roman"/>
          <w:sz w:val="26"/>
          <w:szCs w:val="26"/>
          <w:lang w:val="pt-BR"/>
        </w:rPr>
      </w:pPr>
    </w:p>
    <w:p w:rsidR="001C5C00" w:rsidRPr="000D75C2" w:rsidRDefault="00D16F66" w:rsidP="00405AE7">
      <w:pPr>
        <w:pStyle w:val="Heading2"/>
        <w:spacing w:line="276" w:lineRule="auto"/>
        <w:rPr>
          <w:rFonts w:ascii="Times New Roman" w:hAnsi="Times New Roman"/>
          <w:sz w:val="26"/>
          <w:lang w:val="pt-BR"/>
        </w:rPr>
      </w:pPr>
      <w:bookmarkStart w:id="7" w:name="_Toc463427331"/>
      <w:r w:rsidRPr="00B91ADB">
        <w:rPr>
          <w:rFonts w:ascii="Times New Roman" w:hAnsi="Times New Roman"/>
          <w:sz w:val="26"/>
          <w:lang w:val="pt-BR"/>
        </w:rPr>
        <w:t>CCRI.rúc củúc c tay</w:t>
      </w:r>
      <w:bookmarkEnd w:id="7"/>
    </w:p>
    <w:p w:rsidR="001C5C00"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 xml:space="preserve">Sổ tay gồm </w:t>
      </w:r>
      <w:r w:rsidR="00FB1629" w:rsidRPr="000D75C2">
        <w:rPr>
          <w:rFonts w:ascii="Times New Roman" w:hAnsi="Times New Roman"/>
          <w:sz w:val="26"/>
          <w:szCs w:val="26"/>
          <w:lang w:val="pt-BR"/>
        </w:rPr>
        <w:t>5</w:t>
      </w:r>
      <w:r w:rsidRPr="000D75C2">
        <w:rPr>
          <w:rFonts w:ascii="Times New Roman" w:hAnsi="Times New Roman"/>
          <w:sz w:val="26"/>
          <w:szCs w:val="26"/>
          <w:lang w:val="pt-BR"/>
        </w:rPr>
        <w:t xml:space="preserve"> phần như sau:</w:t>
      </w:r>
    </w:p>
    <w:p w:rsidR="001C5C00"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Phần</w:t>
      </w:r>
      <w:r w:rsidR="001C5C00" w:rsidRPr="000D75C2">
        <w:rPr>
          <w:rFonts w:ascii="Times New Roman" w:hAnsi="Times New Roman"/>
          <w:sz w:val="26"/>
          <w:szCs w:val="26"/>
          <w:lang w:val="pt-BR"/>
        </w:rPr>
        <w:t xml:space="preserve"> 1: </w:t>
      </w:r>
      <w:r w:rsidRPr="000D75C2">
        <w:rPr>
          <w:rFonts w:ascii="Times New Roman" w:hAnsi="Times New Roman"/>
          <w:sz w:val="26"/>
          <w:szCs w:val="26"/>
          <w:lang w:val="pt-BR"/>
        </w:rPr>
        <w:t>Giới thiệu chung và khung khái niệm</w:t>
      </w:r>
      <w:r w:rsidR="001C5C00" w:rsidRPr="000D75C2">
        <w:rPr>
          <w:rFonts w:ascii="Times New Roman" w:hAnsi="Times New Roman"/>
          <w:sz w:val="26"/>
          <w:szCs w:val="26"/>
          <w:lang w:val="pt-BR"/>
        </w:rPr>
        <w:t xml:space="preserve"> </w:t>
      </w:r>
    </w:p>
    <w:p w:rsidR="001C5C00"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 xml:space="preserve">Phần </w:t>
      </w:r>
      <w:r w:rsidR="001C5C00" w:rsidRPr="000D75C2">
        <w:rPr>
          <w:rFonts w:ascii="Times New Roman" w:hAnsi="Times New Roman"/>
          <w:sz w:val="26"/>
          <w:szCs w:val="26"/>
          <w:lang w:val="pt-BR"/>
        </w:rPr>
        <w:t xml:space="preserve">2: </w:t>
      </w:r>
      <w:r w:rsidRPr="000D75C2">
        <w:rPr>
          <w:rFonts w:ascii="Times New Roman" w:hAnsi="Times New Roman"/>
          <w:sz w:val="26"/>
          <w:szCs w:val="26"/>
          <w:lang w:val="pt-BR"/>
        </w:rPr>
        <w:t>Phương pháp đánh giá</w:t>
      </w:r>
      <w:r w:rsidR="001C5C00" w:rsidRPr="000D75C2">
        <w:rPr>
          <w:rFonts w:ascii="Times New Roman" w:hAnsi="Times New Roman"/>
          <w:sz w:val="26"/>
          <w:szCs w:val="26"/>
          <w:lang w:val="pt-BR"/>
        </w:rPr>
        <w:t xml:space="preserve"> </w:t>
      </w:r>
      <w:r w:rsidR="00B8357B" w:rsidRPr="000D75C2">
        <w:rPr>
          <w:rFonts w:ascii="Times New Roman" w:hAnsi="Times New Roman"/>
          <w:sz w:val="26"/>
          <w:szCs w:val="26"/>
          <w:lang w:val="pt-BR"/>
        </w:rPr>
        <w:t>Đánh giá TTDBTT do BĐKH và lập bản đồ rủi ro</w:t>
      </w:r>
    </w:p>
    <w:p w:rsidR="00A30FF4"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 xml:space="preserve">Phần </w:t>
      </w:r>
      <w:r w:rsidR="00A30FF4" w:rsidRPr="000D75C2">
        <w:rPr>
          <w:rFonts w:ascii="Times New Roman" w:hAnsi="Times New Roman"/>
          <w:sz w:val="26"/>
          <w:szCs w:val="26"/>
          <w:lang w:val="pt-BR"/>
        </w:rPr>
        <w:t xml:space="preserve">3: </w:t>
      </w:r>
      <w:r w:rsidRPr="000D75C2">
        <w:rPr>
          <w:rFonts w:ascii="Times New Roman" w:hAnsi="Times New Roman"/>
          <w:sz w:val="26"/>
          <w:szCs w:val="26"/>
          <w:lang w:val="pt-BR"/>
        </w:rPr>
        <w:t xml:space="preserve">Áp dụng kết quả </w:t>
      </w:r>
      <w:r w:rsidR="00B8357B" w:rsidRPr="000D75C2">
        <w:rPr>
          <w:rFonts w:ascii="Times New Roman" w:hAnsi="Times New Roman"/>
          <w:sz w:val="26"/>
          <w:szCs w:val="26"/>
          <w:lang w:val="pt-BR"/>
        </w:rPr>
        <w:t>hoạt động</w:t>
      </w:r>
      <w:r w:rsidRPr="000D75C2">
        <w:rPr>
          <w:rFonts w:ascii="Times New Roman" w:hAnsi="Times New Roman"/>
          <w:sz w:val="26"/>
          <w:szCs w:val="26"/>
          <w:lang w:val="pt-BR"/>
        </w:rPr>
        <w:t xml:space="preserve"> </w:t>
      </w:r>
      <w:r w:rsidR="00B8357B" w:rsidRPr="000D75C2">
        <w:rPr>
          <w:rFonts w:ascii="Times New Roman" w:hAnsi="Times New Roman"/>
          <w:sz w:val="26"/>
          <w:szCs w:val="26"/>
          <w:lang w:val="pt-BR"/>
        </w:rPr>
        <w:t>Đánh giá TTDBTT do BĐKH và lập bản đồ rủi ro</w:t>
      </w:r>
    </w:p>
    <w:p w:rsidR="001C5C00"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 xml:space="preserve">Phần </w:t>
      </w:r>
      <w:r w:rsidR="00703232" w:rsidRPr="000D75C2">
        <w:rPr>
          <w:rFonts w:ascii="Times New Roman" w:hAnsi="Times New Roman"/>
          <w:sz w:val="26"/>
          <w:szCs w:val="26"/>
          <w:lang w:val="pt-BR"/>
        </w:rPr>
        <w:t>4</w:t>
      </w:r>
      <w:r w:rsidR="001C5C00"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Bài học </w:t>
      </w:r>
      <w:r w:rsidR="001D3FE5" w:rsidRPr="000D75C2">
        <w:rPr>
          <w:rFonts w:ascii="Times New Roman" w:hAnsi="Times New Roman"/>
          <w:sz w:val="26"/>
          <w:szCs w:val="26"/>
          <w:lang w:val="pt-BR"/>
        </w:rPr>
        <w:t>kinh nghiệm</w:t>
      </w:r>
    </w:p>
    <w:p w:rsidR="009B42A8" w:rsidRPr="000D75C2" w:rsidRDefault="00D16F66" w:rsidP="00405AE7">
      <w:pPr>
        <w:rPr>
          <w:rFonts w:ascii="Times New Roman" w:hAnsi="Times New Roman"/>
          <w:sz w:val="26"/>
          <w:szCs w:val="26"/>
          <w:lang w:val="pt-BR"/>
        </w:rPr>
      </w:pPr>
      <w:r w:rsidRPr="000D75C2">
        <w:rPr>
          <w:rFonts w:ascii="Times New Roman" w:hAnsi="Times New Roman"/>
          <w:sz w:val="26"/>
          <w:szCs w:val="26"/>
          <w:lang w:val="pt-BR"/>
        </w:rPr>
        <w:t xml:space="preserve">Phần </w:t>
      </w:r>
      <w:r w:rsidR="00703232" w:rsidRPr="000D75C2">
        <w:rPr>
          <w:rFonts w:ascii="Times New Roman" w:hAnsi="Times New Roman"/>
          <w:sz w:val="26"/>
          <w:szCs w:val="26"/>
          <w:lang w:val="pt-BR"/>
        </w:rPr>
        <w:t>5</w:t>
      </w:r>
      <w:r w:rsidR="009B42A8" w:rsidRPr="000D75C2">
        <w:rPr>
          <w:rFonts w:ascii="Times New Roman" w:hAnsi="Times New Roman"/>
          <w:sz w:val="26"/>
          <w:szCs w:val="26"/>
          <w:lang w:val="pt-BR"/>
        </w:rPr>
        <w:t xml:space="preserve">: </w:t>
      </w:r>
      <w:r w:rsidR="00917A0F" w:rsidRPr="000D75C2">
        <w:rPr>
          <w:rFonts w:ascii="Times New Roman" w:hAnsi="Times New Roman"/>
          <w:sz w:val="26"/>
          <w:szCs w:val="26"/>
          <w:lang w:val="pt-BR"/>
        </w:rPr>
        <w:t>Nguồn t</w:t>
      </w:r>
      <w:r w:rsidRPr="000D75C2">
        <w:rPr>
          <w:rFonts w:ascii="Times New Roman" w:hAnsi="Times New Roman"/>
          <w:sz w:val="26"/>
          <w:szCs w:val="26"/>
          <w:lang w:val="pt-BR"/>
        </w:rPr>
        <w:t>ài liệu</w:t>
      </w:r>
    </w:p>
    <w:p w:rsidR="00F72443" w:rsidRPr="000D75C2" w:rsidRDefault="00F72443" w:rsidP="00405AE7">
      <w:pPr>
        <w:spacing w:before="120" w:after="120"/>
        <w:rPr>
          <w:rFonts w:ascii="Times New Roman" w:hAnsi="Times New Roman"/>
          <w:b/>
          <w:sz w:val="26"/>
          <w:szCs w:val="26"/>
          <w:lang w:val="pt-BR"/>
        </w:rPr>
      </w:pPr>
    </w:p>
    <w:p w:rsidR="009B29DF" w:rsidRPr="000D75C2" w:rsidRDefault="005B12D1" w:rsidP="00405AE7">
      <w:pPr>
        <w:pStyle w:val="Heading2"/>
        <w:spacing w:line="276" w:lineRule="auto"/>
        <w:rPr>
          <w:rFonts w:ascii="Times New Roman" w:hAnsi="Times New Roman"/>
          <w:sz w:val="26"/>
          <w:lang w:val="pt-BR"/>
        </w:rPr>
      </w:pPr>
      <w:bookmarkStart w:id="8" w:name="_Toc463427332"/>
      <w:r w:rsidRPr="00B91ADB">
        <w:rPr>
          <w:rFonts w:ascii="Times New Roman" w:hAnsi="Times New Roman"/>
          <w:sz w:val="26"/>
          <w:lang w:val="pt-BR"/>
        </w:rPr>
        <w:t>Si liệuhiệmDBTT do BĐKH</w:t>
      </w:r>
      <w:bookmarkEnd w:id="8"/>
    </w:p>
    <w:p w:rsidR="00187291" w:rsidRPr="000D75C2" w:rsidRDefault="00187291" w:rsidP="00405AE7">
      <w:pPr>
        <w:rPr>
          <w:rFonts w:ascii="Times New Roman" w:eastAsia="Arial" w:hAnsi="Times New Roman"/>
          <w:sz w:val="26"/>
          <w:szCs w:val="26"/>
        </w:rPr>
      </w:pPr>
    </w:p>
    <w:p w:rsidR="00F376C9" w:rsidRPr="000D75C2" w:rsidRDefault="0030550C" w:rsidP="00405AE7">
      <w:pPr>
        <w:rPr>
          <w:rFonts w:ascii="Times New Roman" w:eastAsia="Arial" w:hAnsi="Times New Roman"/>
          <w:sz w:val="26"/>
          <w:szCs w:val="26"/>
        </w:rPr>
      </w:pPr>
      <w:r w:rsidRPr="000D75C2">
        <w:rPr>
          <w:rFonts w:ascii="Times New Roman" w:eastAsia="Arial" w:hAnsi="Times New Roman"/>
          <w:sz w:val="26"/>
          <w:szCs w:val="26"/>
        </w:rPr>
        <w:t xml:space="preserve">Địa hình của Việt Nam và </w:t>
      </w:r>
      <w:r w:rsidR="003D5BF1" w:rsidRPr="000D75C2">
        <w:rPr>
          <w:rFonts w:ascii="Times New Roman" w:eastAsia="Arial" w:hAnsi="Times New Roman"/>
          <w:sz w:val="26"/>
          <w:szCs w:val="26"/>
        </w:rPr>
        <w:t>mức độ</w:t>
      </w:r>
      <w:r w:rsidRPr="000D75C2">
        <w:rPr>
          <w:rFonts w:ascii="Times New Roman" w:eastAsia="Arial" w:hAnsi="Times New Roman"/>
          <w:sz w:val="26"/>
          <w:szCs w:val="26"/>
        </w:rPr>
        <w:t xml:space="preserve"> </w:t>
      </w:r>
      <w:r w:rsidR="00351808" w:rsidRPr="000D75C2">
        <w:rPr>
          <w:rFonts w:ascii="Times New Roman" w:eastAsia="Arial" w:hAnsi="Times New Roman"/>
          <w:sz w:val="26"/>
          <w:szCs w:val="26"/>
        </w:rPr>
        <w:t xml:space="preserve">phơi bày </w:t>
      </w:r>
      <w:r w:rsidRPr="000D75C2">
        <w:rPr>
          <w:rFonts w:ascii="Times New Roman" w:eastAsia="Arial" w:hAnsi="Times New Roman"/>
          <w:sz w:val="26"/>
          <w:szCs w:val="26"/>
        </w:rPr>
        <w:t xml:space="preserve"> trước gió mùa và bão lớn </w:t>
      </w:r>
      <w:r w:rsidR="003D5BF1" w:rsidRPr="000D75C2">
        <w:rPr>
          <w:rFonts w:ascii="Times New Roman" w:eastAsia="Arial" w:hAnsi="Times New Roman"/>
          <w:sz w:val="26"/>
          <w:szCs w:val="26"/>
        </w:rPr>
        <w:t>làm cho nơi</w:t>
      </w:r>
      <w:r w:rsidRPr="000D75C2">
        <w:rPr>
          <w:rFonts w:ascii="Times New Roman" w:eastAsia="Arial" w:hAnsi="Times New Roman"/>
          <w:sz w:val="26"/>
          <w:szCs w:val="26"/>
        </w:rPr>
        <w:t xml:space="preserve"> đây </w:t>
      </w:r>
      <w:r w:rsidR="003D5BF1" w:rsidRPr="000D75C2">
        <w:rPr>
          <w:rFonts w:ascii="Times New Roman" w:eastAsia="Arial" w:hAnsi="Times New Roman"/>
          <w:sz w:val="26"/>
          <w:szCs w:val="26"/>
        </w:rPr>
        <w:t xml:space="preserve">có </w:t>
      </w:r>
      <w:r w:rsidRPr="000D75C2">
        <w:rPr>
          <w:rFonts w:ascii="Times New Roman" w:eastAsia="Arial" w:hAnsi="Times New Roman"/>
          <w:sz w:val="26"/>
          <w:szCs w:val="26"/>
        </w:rPr>
        <w:t xml:space="preserve">nguy cơ cao </w:t>
      </w:r>
      <w:r w:rsidR="003D5BF1" w:rsidRPr="000D75C2">
        <w:rPr>
          <w:rFonts w:ascii="Times New Roman" w:eastAsia="Arial" w:hAnsi="Times New Roman"/>
          <w:sz w:val="26"/>
          <w:szCs w:val="26"/>
        </w:rPr>
        <w:t>bị</w:t>
      </w:r>
      <w:r w:rsidRPr="000D75C2">
        <w:rPr>
          <w:rFonts w:ascii="Times New Roman" w:eastAsia="Arial" w:hAnsi="Times New Roman"/>
          <w:sz w:val="26"/>
          <w:szCs w:val="26"/>
        </w:rPr>
        <w:t xml:space="preserve"> </w:t>
      </w:r>
      <w:r w:rsidR="003D5BF1" w:rsidRPr="000D75C2">
        <w:rPr>
          <w:rFonts w:ascii="Times New Roman" w:eastAsia="Arial" w:hAnsi="Times New Roman"/>
          <w:sz w:val="26"/>
          <w:szCs w:val="26"/>
        </w:rPr>
        <w:t xml:space="preserve">ảnh hưởng của </w:t>
      </w:r>
      <w:r w:rsidR="00E509E5" w:rsidRPr="000D75C2">
        <w:rPr>
          <w:rFonts w:ascii="Times New Roman" w:eastAsia="Arial" w:hAnsi="Times New Roman"/>
          <w:sz w:val="26"/>
          <w:szCs w:val="26"/>
        </w:rPr>
        <w:t>BĐKH</w:t>
      </w:r>
      <w:r w:rsidRPr="000D75C2">
        <w:rPr>
          <w:rFonts w:ascii="Times New Roman" w:eastAsia="Arial" w:hAnsi="Times New Roman"/>
          <w:sz w:val="26"/>
          <w:szCs w:val="26"/>
        </w:rPr>
        <w:t xml:space="preserve"> và </w:t>
      </w:r>
      <w:r w:rsidR="003D5BF1" w:rsidRPr="000D75C2">
        <w:rPr>
          <w:rFonts w:ascii="Times New Roman" w:eastAsia="Arial" w:hAnsi="Times New Roman"/>
          <w:sz w:val="26"/>
          <w:szCs w:val="26"/>
        </w:rPr>
        <w:t xml:space="preserve">các thảm họa liên quan đến </w:t>
      </w:r>
      <w:r w:rsidRPr="000D75C2">
        <w:rPr>
          <w:rFonts w:ascii="Times New Roman" w:eastAsia="Arial" w:hAnsi="Times New Roman"/>
          <w:sz w:val="26"/>
          <w:szCs w:val="26"/>
        </w:rPr>
        <w:t xml:space="preserve">khí hậu </w:t>
      </w:r>
      <w:r w:rsidR="007F4596" w:rsidRPr="000D75C2">
        <w:rPr>
          <w:rFonts w:ascii="Times New Roman" w:eastAsia="Arial" w:hAnsi="Times New Roman"/>
          <w:sz w:val="26"/>
          <w:szCs w:val="26"/>
        </w:rPr>
        <w:t>như</w:t>
      </w:r>
      <w:r w:rsidRPr="000D75C2">
        <w:rPr>
          <w:rFonts w:ascii="Times New Roman" w:eastAsia="Arial" w:hAnsi="Times New Roman"/>
          <w:sz w:val="26"/>
          <w:szCs w:val="26"/>
        </w:rPr>
        <w:t xml:space="preserve"> </w:t>
      </w:r>
      <w:r w:rsidR="007F4596" w:rsidRPr="000D75C2">
        <w:rPr>
          <w:rFonts w:ascii="Times New Roman" w:eastAsia="Arial" w:hAnsi="Times New Roman"/>
          <w:sz w:val="26"/>
          <w:szCs w:val="26"/>
        </w:rPr>
        <w:t xml:space="preserve">bão, triều cường, lũ lụt, hạn hán, </w:t>
      </w:r>
      <w:r w:rsidRPr="000D75C2">
        <w:rPr>
          <w:rFonts w:ascii="Times New Roman" w:eastAsia="Arial" w:hAnsi="Times New Roman"/>
          <w:sz w:val="26"/>
          <w:szCs w:val="26"/>
        </w:rPr>
        <w:t xml:space="preserve">xâm nhập mặn, sạt lở đất và cháy rừng. </w:t>
      </w:r>
      <w:r w:rsidR="00352840" w:rsidRPr="000D75C2">
        <w:rPr>
          <w:rFonts w:ascii="Times New Roman" w:eastAsia="Arial" w:hAnsi="Times New Roman"/>
          <w:sz w:val="26"/>
          <w:szCs w:val="26"/>
        </w:rPr>
        <w:t>Ảnh</w:t>
      </w:r>
      <w:r w:rsidRPr="000D75C2">
        <w:rPr>
          <w:rFonts w:ascii="Times New Roman" w:eastAsia="Arial" w:hAnsi="Times New Roman"/>
          <w:sz w:val="26"/>
          <w:szCs w:val="26"/>
        </w:rPr>
        <w:t xml:space="preserve"> hưởng của </w:t>
      </w:r>
      <w:r w:rsidR="00352840" w:rsidRPr="000D75C2">
        <w:rPr>
          <w:rFonts w:ascii="Times New Roman" w:eastAsia="Arial" w:hAnsi="Times New Roman"/>
          <w:sz w:val="26"/>
          <w:szCs w:val="26"/>
        </w:rPr>
        <w:t>những</w:t>
      </w:r>
      <w:r w:rsidRPr="000D75C2">
        <w:rPr>
          <w:rFonts w:ascii="Times New Roman" w:eastAsia="Arial" w:hAnsi="Times New Roman"/>
          <w:sz w:val="26"/>
          <w:szCs w:val="26"/>
        </w:rPr>
        <w:t xml:space="preserve"> thảm họa </w:t>
      </w:r>
      <w:r w:rsidR="00352840" w:rsidRPr="000D75C2">
        <w:rPr>
          <w:rFonts w:ascii="Times New Roman" w:eastAsia="Arial" w:hAnsi="Times New Roman"/>
          <w:sz w:val="26"/>
          <w:szCs w:val="26"/>
        </w:rPr>
        <w:t>này rất nặng nề</w:t>
      </w:r>
      <w:r w:rsidRPr="000D75C2">
        <w:rPr>
          <w:rFonts w:ascii="Times New Roman" w:eastAsia="Arial" w:hAnsi="Times New Roman"/>
          <w:sz w:val="26"/>
          <w:szCs w:val="26"/>
        </w:rPr>
        <w:t xml:space="preserve"> và </w:t>
      </w:r>
      <w:r w:rsidR="00352840" w:rsidRPr="000D75C2">
        <w:rPr>
          <w:rFonts w:ascii="Times New Roman" w:eastAsia="Arial" w:hAnsi="Times New Roman"/>
          <w:sz w:val="26"/>
          <w:szCs w:val="26"/>
        </w:rPr>
        <w:t xml:space="preserve">càng ngày càng </w:t>
      </w:r>
      <w:r w:rsidRPr="000D75C2">
        <w:rPr>
          <w:rFonts w:ascii="Times New Roman" w:eastAsia="Arial" w:hAnsi="Times New Roman"/>
          <w:sz w:val="26"/>
          <w:szCs w:val="26"/>
        </w:rPr>
        <w:t>tăng lên</w:t>
      </w:r>
      <w:r w:rsidR="004C1506" w:rsidRPr="000D75C2">
        <w:rPr>
          <w:rFonts w:ascii="Times New Roman" w:eastAsia="Arial" w:hAnsi="Times New Roman"/>
          <w:sz w:val="26"/>
          <w:szCs w:val="26"/>
        </w:rPr>
        <w:t xml:space="preserve">. Ngoài </w:t>
      </w:r>
      <w:r w:rsidR="00E509E5" w:rsidRPr="000D75C2">
        <w:rPr>
          <w:rFonts w:ascii="Times New Roman" w:eastAsia="Arial" w:hAnsi="Times New Roman"/>
          <w:sz w:val="26"/>
          <w:szCs w:val="26"/>
        </w:rPr>
        <w:t>BĐKH</w:t>
      </w:r>
      <w:r w:rsidR="004C1506" w:rsidRPr="000D75C2">
        <w:rPr>
          <w:rFonts w:ascii="Times New Roman" w:eastAsia="Arial" w:hAnsi="Times New Roman"/>
          <w:sz w:val="26"/>
          <w:szCs w:val="26"/>
        </w:rPr>
        <w:t xml:space="preserve"> thì </w:t>
      </w:r>
      <w:r w:rsidRPr="000D75C2">
        <w:rPr>
          <w:rFonts w:ascii="Times New Roman" w:eastAsia="Arial" w:hAnsi="Times New Roman"/>
          <w:sz w:val="26"/>
          <w:szCs w:val="26"/>
        </w:rPr>
        <w:t>một loạ</w:t>
      </w:r>
      <w:r w:rsidR="00A24BFA" w:rsidRPr="000D75C2">
        <w:rPr>
          <w:rFonts w:ascii="Times New Roman" w:eastAsia="Arial" w:hAnsi="Times New Roman"/>
          <w:sz w:val="26"/>
          <w:szCs w:val="26"/>
        </w:rPr>
        <w:t>t</w:t>
      </w:r>
      <w:r w:rsidRPr="000D75C2">
        <w:rPr>
          <w:rFonts w:ascii="Times New Roman" w:eastAsia="Arial" w:hAnsi="Times New Roman"/>
          <w:sz w:val="26"/>
          <w:szCs w:val="26"/>
        </w:rPr>
        <w:t xml:space="preserve"> các yếu tố kinh tế</w:t>
      </w:r>
      <w:r w:rsidR="00733FE5" w:rsidRPr="000D75C2">
        <w:rPr>
          <w:rFonts w:ascii="Times New Roman" w:eastAsia="Arial" w:hAnsi="Times New Roman"/>
          <w:sz w:val="26"/>
          <w:szCs w:val="26"/>
        </w:rPr>
        <w:t>-</w:t>
      </w:r>
      <w:r w:rsidRPr="000D75C2">
        <w:rPr>
          <w:rFonts w:ascii="Times New Roman" w:eastAsia="Arial" w:hAnsi="Times New Roman"/>
          <w:sz w:val="26"/>
          <w:szCs w:val="26"/>
        </w:rPr>
        <w:t xml:space="preserve">xã hội và hệ sinh thái </w:t>
      </w:r>
      <w:r w:rsidR="00733FE5" w:rsidRPr="000D75C2">
        <w:rPr>
          <w:rFonts w:ascii="Times New Roman" w:eastAsia="Arial" w:hAnsi="Times New Roman"/>
          <w:sz w:val="26"/>
          <w:szCs w:val="26"/>
        </w:rPr>
        <w:t xml:space="preserve">cũng </w:t>
      </w:r>
      <w:r w:rsidRPr="000D75C2">
        <w:rPr>
          <w:rFonts w:ascii="Times New Roman" w:eastAsia="Arial" w:hAnsi="Times New Roman"/>
          <w:sz w:val="26"/>
          <w:szCs w:val="26"/>
        </w:rPr>
        <w:t xml:space="preserve">làm tăng tính dễ bị tổn thương. </w:t>
      </w:r>
      <w:r w:rsidR="009A1302" w:rsidRPr="000D75C2">
        <w:rPr>
          <w:rFonts w:ascii="Times New Roman" w:eastAsia="Arial" w:hAnsi="Times New Roman"/>
          <w:sz w:val="26"/>
          <w:szCs w:val="26"/>
        </w:rPr>
        <w:t xml:space="preserve">CSHT </w:t>
      </w:r>
      <w:r w:rsidRPr="000D75C2">
        <w:rPr>
          <w:rFonts w:ascii="Times New Roman" w:eastAsia="Arial" w:hAnsi="Times New Roman"/>
          <w:sz w:val="26"/>
          <w:szCs w:val="26"/>
        </w:rPr>
        <w:t xml:space="preserve">kém là yếu tố chính </w:t>
      </w:r>
      <w:r w:rsidR="00470DA1" w:rsidRPr="000D75C2">
        <w:rPr>
          <w:rFonts w:ascii="Times New Roman" w:eastAsia="Arial" w:hAnsi="Times New Roman"/>
          <w:sz w:val="26"/>
          <w:szCs w:val="26"/>
        </w:rPr>
        <w:t xml:space="preserve">gây </w:t>
      </w:r>
      <w:r w:rsidRPr="000D75C2">
        <w:rPr>
          <w:rFonts w:ascii="Times New Roman" w:eastAsia="Arial" w:hAnsi="Times New Roman"/>
          <w:sz w:val="26"/>
          <w:szCs w:val="26"/>
        </w:rPr>
        <w:t xml:space="preserve">hạn chế </w:t>
      </w:r>
      <w:r w:rsidR="00470DA1" w:rsidRPr="000D75C2">
        <w:rPr>
          <w:rFonts w:ascii="Times New Roman" w:eastAsia="Arial" w:hAnsi="Times New Roman"/>
          <w:sz w:val="26"/>
          <w:szCs w:val="26"/>
        </w:rPr>
        <w:t xml:space="preserve">việc </w:t>
      </w:r>
      <w:r w:rsidRPr="000D75C2">
        <w:rPr>
          <w:rFonts w:ascii="Times New Roman" w:eastAsia="Arial" w:hAnsi="Times New Roman"/>
          <w:sz w:val="26"/>
          <w:szCs w:val="26"/>
        </w:rPr>
        <w:t xml:space="preserve">giảm nghèo cũng như </w:t>
      </w:r>
      <w:r w:rsidR="00863521" w:rsidRPr="000D75C2">
        <w:rPr>
          <w:rFonts w:ascii="Times New Roman" w:hAnsi="Times New Roman"/>
          <w:sz w:val="26"/>
          <w:szCs w:val="26"/>
        </w:rPr>
        <w:t>tình trạng dễ bị tổn thương (</w:t>
      </w:r>
      <w:r w:rsidR="00884064" w:rsidRPr="000D75C2">
        <w:rPr>
          <w:rFonts w:ascii="Times New Roman" w:eastAsia="Arial" w:hAnsi="Times New Roman"/>
          <w:sz w:val="26"/>
          <w:szCs w:val="26"/>
        </w:rPr>
        <w:t>TTDBTT</w:t>
      </w:r>
      <w:r w:rsidR="00863521" w:rsidRPr="000D75C2">
        <w:rPr>
          <w:rFonts w:ascii="Times New Roman" w:eastAsia="Arial" w:hAnsi="Times New Roman"/>
          <w:sz w:val="26"/>
          <w:szCs w:val="26"/>
        </w:rPr>
        <w:t>)</w:t>
      </w:r>
      <w:r w:rsidRPr="000D75C2">
        <w:rPr>
          <w:rFonts w:ascii="Times New Roman" w:eastAsia="Arial" w:hAnsi="Times New Roman"/>
          <w:sz w:val="26"/>
          <w:szCs w:val="26"/>
        </w:rPr>
        <w:t xml:space="preserve"> </w:t>
      </w:r>
      <w:r w:rsidR="00470DA1" w:rsidRPr="000D75C2">
        <w:rPr>
          <w:rFonts w:ascii="Times New Roman" w:eastAsia="Arial" w:hAnsi="Times New Roman"/>
          <w:sz w:val="26"/>
          <w:szCs w:val="26"/>
        </w:rPr>
        <w:t>của người dân do</w:t>
      </w:r>
      <w:r w:rsidRPr="000D75C2">
        <w:rPr>
          <w:rFonts w:ascii="Times New Roman" w:eastAsia="Arial" w:hAnsi="Times New Roman"/>
          <w:sz w:val="26"/>
          <w:szCs w:val="26"/>
        </w:rPr>
        <w:t xml:space="preserve"> </w:t>
      </w:r>
      <w:r w:rsidR="001A374B" w:rsidRPr="000D75C2">
        <w:rPr>
          <w:rFonts w:ascii="Times New Roman" w:eastAsia="Arial" w:hAnsi="Times New Roman"/>
          <w:sz w:val="26"/>
          <w:szCs w:val="26"/>
        </w:rPr>
        <w:t>tác động</w:t>
      </w:r>
      <w:r w:rsidRPr="000D75C2">
        <w:rPr>
          <w:rFonts w:ascii="Times New Roman" w:eastAsia="Arial" w:hAnsi="Times New Roman"/>
          <w:sz w:val="26"/>
          <w:szCs w:val="26"/>
        </w:rPr>
        <w:t xml:space="preserve"> của </w:t>
      </w:r>
      <w:r w:rsidR="00E509E5" w:rsidRPr="000D75C2">
        <w:rPr>
          <w:rFonts w:ascii="Times New Roman" w:eastAsia="Arial" w:hAnsi="Times New Roman"/>
          <w:sz w:val="26"/>
          <w:szCs w:val="26"/>
        </w:rPr>
        <w:t>BĐKH</w:t>
      </w:r>
      <w:r w:rsidRPr="000D75C2">
        <w:rPr>
          <w:rFonts w:ascii="Times New Roman" w:eastAsia="Arial" w:hAnsi="Times New Roman"/>
          <w:sz w:val="26"/>
          <w:szCs w:val="26"/>
        </w:rPr>
        <w:t xml:space="preserve">. Do vậy, </w:t>
      </w:r>
      <w:r w:rsidR="00233904" w:rsidRPr="000D75C2">
        <w:rPr>
          <w:rFonts w:ascii="Times New Roman" w:eastAsia="Arial" w:hAnsi="Times New Roman"/>
          <w:sz w:val="26"/>
          <w:szCs w:val="26"/>
        </w:rPr>
        <w:t xml:space="preserve">thực tế cho thấy </w:t>
      </w:r>
      <w:r w:rsidR="00092AF1" w:rsidRPr="000D75C2">
        <w:rPr>
          <w:rFonts w:ascii="Times New Roman" w:hAnsi="Times New Roman"/>
          <w:sz w:val="26"/>
          <w:szCs w:val="26"/>
        </w:rPr>
        <w:t>15</w:t>
      </w:r>
      <w:r w:rsidR="00233904" w:rsidRPr="000D75C2">
        <w:rPr>
          <w:rFonts w:ascii="Times New Roman" w:hAnsi="Times New Roman"/>
          <w:sz w:val="26"/>
          <w:szCs w:val="26"/>
        </w:rPr>
        <w:t xml:space="preserve"> tỉnh </w:t>
      </w:r>
      <w:r w:rsidR="00A24BFA" w:rsidRPr="000D75C2">
        <w:rPr>
          <w:rFonts w:ascii="Times New Roman" w:hAnsi="Times New Roman"/>
          <w:sz w:val="26"/>
          <w:szCs w:val="26"/>
        </w:rPr>
        <w:t>MNPB</w:t>
      </w:r>
      <w:r w:rsidR="00233904" w:rsidRPr="000D75C2">
        <w:rPr>
          <w:rFonts w:ascii="Times New Roman" w:hAnsi="Times New Roman"/>
          <w:sz w:val="26"/>
          <w:szCs w:val="26"/>
        </w:rPr>
        <w:t xml:space="preserve"> có </w:t>
      </w:r>
      <w:r w:rsidR="009A1302" w:rsidRPr="000D75C2">
        <w:rPr>
          <w:rFonts w:ascii="Times New Roman" w:hAnsi="Times New Roman"/>
          <w:sz w:val="26"/>
          <w:szCs w:val="26"/>
        </w:rPr>
        <w:t xml:space="preserve">CSHT </w:t>
      </w:r>
      <w:r w:rsidR="00233904" w:rsidRPr="000D75C2">
        <w:rPr>
          <w:rFonts w:ascii="Times New Roman" w:hAnsi="Times New Roman"/>
          <w:sz w:val="26"/>
          <w:szCs w:val="26"/>
        </w:rPr>
        <w:t xml:space="preserve">rất kém so với </w:t>
      </w:r>
      <w:r w:rsidR="00092AF1" w:rsidRPr="000D75C2">
        <w:rPr>
          <w:rFonts w:ascii="Times New Roman" w:hAnsi="Times New Roman"/>
          <w:sz w:val="26"/>
          <w:szCs w:val="26"/>
        </w:rPr>
        <w:t>các địa phương còn lại ở</w:t>
      </w:r>
      <w:r w:rsidR="00233904" w:rsidRPr="000D75C2">
        <w:rPr>
          <w:rFonts w:ascii="Times New Roman" w:hAnsi="Times New Roman"/>
          <w:sz w:val="26"/>
          <w:szCs w:val="26"/>
        </w:rPr>
        <w:t xml:space="preserve"> Việt Nam là một vấn đề rất quan trọng </w:t>
      </w:r>
      <w:r w:rsidR="00092AF1" w:rsidRPr="000D75C2">
        <w:rPr>
          <w:rFonts w:ascii="Times New Roman" w:hAnsi="Times New Roman"/>
          <w:sz w:val="26"/>
          <w:szCs w:val="26"/>
        </w:rPr>
        <w:t>cần phải</w:t>
      </w:r>
      <w:r w:rsidR="00233904" w:rsidRPr="000D75C2">
        <w:rPr>
          <w:rFonts w:ascii="Times New Roman" w:hAnsi="Times New Roman"/>
          <w:sz w:val="26"/>
          <w:szCs w:val="26"/>
        </w:rPr>
        <w:t xml:space="preserve"> xem xét</w:t>
      </w:r>
      <w:r w:rsidR="00092AF1" w:rsidRPr="000D75C2">
        <w:rPr>
          <w:rFonts w:ascii="Times New Roman" w:eastAsia="Arial" w:hAnsi="Times New Roman"/>
          <w:sz w:val="26"/>
          <w:szCs w:val="26"/>
        </w:rPr>
        <w:t>.</w:t>
      </w:r>
    </w:p>
    <w:p w:rsidR="00187291" w:rsidRPr="000D75C2" w:rsidRDefault="00187291" w:rsidP="00405AE7">
      <w:pPr>
        <w:rPr>
          <w:rFonts w:ascii="Times New Roman" w:eastAsia="Arial" w:hAnsi="Times New Roman"/>
          <w:sz w:val="26"/>
          <w:szCs w:val="26"/>
        </w:rPr>
      </w:pPr>
    </w:p>
    <w:p w:rsidR="00182DEE" w:rsidRPr="000D75C2" w:rsidRDefault="00182DEE" w:rsidP="00405AE7">
      <w:pPr>
        <w:rPr>
          <w:rFonts w:ascii="Times New Roman" w:hAnsi="Times New Roman"/>
          <w:sz w:val="26"/>
          <w:szCs w:val="26"/>
        </w:rPr>
      </w:pPr>
      <w:r w:rsidRPr="000D75C2">
        <w:rPr>
          <w:rFonts w:ascii="Times New Roman" w:eastAsia="Arial" w:hAnsi="Times New Roman"/>
          <w:sz w:val="26"/>
          <w:szCs w:val="26"/>
        </w:rPr>
        <w:t xml:space="preserve">Để giải quyết sự thiếu cân bằng này, </w:t>
      </w:r>
      <w:r w:rsidR="009C76CC" w:rsidRPr="000D75C2">
        <w:rPr>
          <w:rFonts w:ascii="Times New Roman" w:eastAsia="Arial" w:hAnsi="Times New Roman"/>
          <w:sz w:val="26"/>
          <w:szCs w:val="26"/>
        </w:rPr>
        <w:t xml:space="preserve">cùng với sự trợ giúp từ cộng đồng quốc tế, </w:t>
      </w:r>
      <w:r w:rsidRPr="000D75C2">
        <w:rPr>
          <w:rFonts w:ascii="Times New Roman" w:eastAsia="Arial" w:hAnsi="Times New Roman"/>
          <w:sz w:val="26"/>
          <w:szCs w:val="26"/>
        </w:rPr>
        <w:t xml:space="preserve">Chính phủ Việt Nam </w:t>
      </w:r>
      <w:r w:rsidR="009C76CC" w:rsidRPr="000D75C2">
        <w:rPr>
          <w:rFonts w:ascii="Times New Roman" w:eastAsia="Arial" w:hAnsi="Times New Roman"/>
          <w:sz w:val="26"/>
          <w:szCs w:val="26"/>
        </w:rPr>
        <w:t>lên</w:t>
      </w:r>
      <w:r w:rsidRPr="000D75C2">
        <w:rPr>
          <w:rFonts w:ascii="Times New Roman" w:eastAsia="Arial" w:hAnsi="Times New Roman"/>
          <w:sz w:val="26"/>
          <w:szCs w:val="26"/>
        </w:rPr>
        <w:t xml:space="preserve"> kế hoạch đầu tư </w:t>
      </w:r>
      <w:r w:rsidR="009C76CC" w:rsidRPr="000D75C2">
        <w:rPr>
          <w:rFonts w:ascii="Times New Roman" w:eastAsia="Arial" w:hAnsi="Times New Roman"/>
          <w:sz w:val="26"/>
          <w:szCs w:val="26"/>
        </w:rPr>
        <w:t xml:space="preserve">một loạt </w:t>
      </w:r>
      <w:r w:rsidR="00924239" w:rsidRPr="000D75C2">
        <w:rPr>
          <w:rFonts w:ascii="Times New Roman" w:eastAsia="Arial" w:hAnsi="Times New Roman"/>
          <w:sz w:val="26"/>
          <w:szCs w:val="26"/>
        </w:rPr>
        <w:t xml:space="preserve">cho các </w:t>
      </w:r>
      <w:r w:rsidR="009A1302" w:rsidRPr="000D75C2">
        <w:rPr>
          <w:rFonts w:ascii="Times New Roman" w:eastAsia="Arial" w:hAnsi="Times New Roman"/>
          <w:sz w:val="26"/>
          <w:szCs w:val="26"/>
        </w:rPr>
        <w:t xml:space="preserve">CSHT </w:t>
      </w:r>
      <w:r w:rsidR="00924239" w:rsidRPr="000D75C2">
        <w:rPr>
          <w:rFonts w:ascii="Times New Roman" w:eastAsia="Arial" w:hAnsi="Times New Roman"/>
          <w:sz w:val="26"/>
          <w:szCs w:val="26"/>
        </w:rPr>
        <w:t>ở</w:t>
      </w:r>
      <w:r w:rsidRPr="000D75C2">
        <w:rPr>
          <w:rFonts w:ascii="Times New Roman" w:eastAsia="Arial" w:hAnsi="Times New Roman"/>
          <w:sz w:val="26"/>
          <w:szCs w:val="26"/>
        </w:rPr>
        <w:t xml:space="preserve"> khu vực nông thôn các tỉnh </w:t>
      </w:r>
      <w:r w:rsidR="009A1302" w:rsidRPr="000D75C2">
        <w:rPr>
          <w:rFonts w:ascii="Times New Roman" w:eastAsia="Arial" w:hAnsi="Times New Roman"/>
          <w:sz w:val="26"/>
          <w:szCs w:val="26"/>
        </w:rPr>
        <w:t>MNPB</w:t>
      </w:r>
      <w:r w:rsidRPr="000D75C2">
        <w:rPr>
          <w:rFonts w:ascii="Times New Roman" w:eastAsia="Arial" w:hAnsi="Times New Roman"/>
          <w:sz w:val="26"/>
          <w:szCs w:val="26"/>
        </w:rPr>
        <w:t xml:space="preserve">. </w:t>
      </w:r>
      <w:r w:rsidR="00924239" w:rsidRPr="000D75C2">
        <w:rPr>
          <w:rFonts w:ascii="Times New Roman" w:eastAsia="Arial" w:hAnsi="Times New Roman"/>
          <w:sz w:val="26"/>
          <w:szCs w:val="26"/>
        </w:rPr>
        <w:t>Một nguồn vốn đáng kể từ quỹ</w:t>
      </w:r>
      <w:r w:rsidRPr="000D75C2">
        <w:rPr>
          <w:rFonts w:ascii="Times New Roman" w:eastAsia="Arial" w:hAnsi="Times New Roman"/>
          <w:sz w:val="26"/>
          <w:szCs w:val="26"/>
        </w:rPr>
        <w:t xml:space="preserve"> cấp quốc gia và cấp tỉnh </w:t>
      </w:r>
      <w:r w:rsidR="00924239" w:rsidRPr="000D75C2">
        <w:rPr>
          <w:rFonts w:ascii="Times New Roman" w:eastAsia="Arial" w:hAnsi="Times New Roman"/>
          <w:sz w:val="26"/>
          <w:szCs w:val="26"/>
        </w:rPr>
        <w:t>dự kiến sẽ được phân bổ cho phát triển</w:t>
      </w:r>
      <w:r w:rsidR="00763432" w:rsidRPr="000D75C2">
        <w:rPr>
          <w:rFonts w:ascii="Times New Roman" w:eastAsia="Arial" w:hAnsi="Times New Roman"/>
          <w:sz w:val="26"/>
          <w:szCs w:val="26"/>
        </w:rPr>
        <w:t xml:space="preserve"> cơ sở hạ tầng nông thôn</w:t>
      </w:r>
      <w:r w:rsidR="00924239" w:rsidRPr="000D75C2">
        <w:rPr>
          <w:rFonts w:ascii="Times New Roman" w:eastAsia="Arial" w:hAnsi="Times New Roman"/>
          <w:sz w:val="26"/>
          <w:szCs w:val="26"/>
        </w:rPr>
        <w:t xml:space="preserve"> </w:t>
      </w:r>
      <w:r w:rsidR="00763432" w:rsidRPr="000D75C2">
        <w:rPr>
          <w:rFonts w:ascii="Times New Roman" w:eastAsia="Arial" w:hAnsi="Times New Roman"/>
          <w:sz w:val="26"/>
          <w:szCs w:val="26"/>
        </w:rPr>
        <w:t>(</w:t>
      </w:r>
      <w:r w:rsidR="009A1302" w:rsidRPr="000D75C2">
        <w:rPr>
          <w:rFonts w:ascii="Times New Roman" w:eastAsia="Arial" w:hAnsi="Times New Roman"/>
          <w:sz w:val="26"/>
          <w:szCs w:val="26"/>
        </w:rPr>
        <w:t>CSHTNT</w:t>
      </w:r>
      <w:r w:rsidR="00763432" w:rsidRPr="000D75C2">
        <w:rPr>
          <w:rFonts w:ascii="Times New Roman" w:eastAsia="Arial" w:hAnsi="Times New Roman"/>
          <w:sz w:val="26"/>
          <w:szCs w:val="26"/>
        </w:rPr>
        <w:t>)</w:t>
      </w:r>
      <w:r w:rsidR="00924239" w:rsidRPr="000D75C2">
        <w:rPr>
          <w:rFonts w:ascii="Times New Roman" w:eastAsia="Arial" w:hAnsi="Times New Roman"/>
          <w:sz w:val="26"/>
          <w:szCs w:val="26"/>
        </w:rPr>
        <w:t xml:space="preserve"> trong những năm tới. </w:t>
      </w:r>
      <w:r w:rsidRPr="000D75C2">
        <w:rPr>
          <w:rFonts w:ascii="Times New Roman" w:eastAsia="Arial" w:hAnsi="Times New Roman"/>
          <w:sz w:val="26"/>
          <w:szCs w:val="26"/>
        </w:rPr>
        <w:t xml:space="preserve">Hơn nữa, thông qua quá trình ra quyết định phân quyền và phân </w:t>
      </w:r>
      <w:r w:rsidR="00195DC2" w:rsidRPr="000D75C2">
        <w:rPr>
          <w:rFonts w:ascii="Times New Roman" w:eastAsia="Arial" w:hAnsi="Times New Roman"/>
          <w:sz w:val="26"/>
          <w:szCs w:val="26"/>
        </w:rPr>
        <w:t xml:space="preserve">bổ </w:t>
      </w:r>
      <w:r w:rsidR="00A24BFA" w:rsidRPr="000D75C2">
        <w:rPr>
          <w:rFonts w:ascii="Times New Roman" w:eastAsia="Arial" w:hAnsi="Times New Roman"/>
          <w:sz w:val="26"/>
          <w:szCs w:val="26"/>
        </w:rPr>
        <w:t>ngân sách</w:t>
      </w:r>
      <w:r w:rsidRPr="000D75C2">
        <w:rPr>
          <w:rFonts w:ascii="Times New Roman" w:eastAsia="Arial" w:hAnsi="Times New Roman"/>
          <w:sz w:val="26"/>
          <w:szCs w:val="26"/>
        </w:rPr>
        <w:t xml:space="preserve">, mỗi tỉnh có quyền tự chủ hơn trong </w:t>
      </w:r>
      <w:r w:rsidR="000906D9" w:rsidRPr="000D75C2">
        <w:rPr>
          <w:rFonts w:ascii="Times New Roman" w:eastAsia="Arial" w:hAnsi="Times New Roman"/>
          <w:sz w:val="26"/>
          <w:szCs w:val="26"/>
        </w:rPr>
        <w:t xml:space="preserve">việc </w:t>
      </w:r>
      <w:r w:rsidRPr="000D75C2">
        <w:rPr>
          <w:rFonts w:ascii="Times New Roman" w:eastAsia="Arial" w:hAnsi="Times New Roman"/>
          <w:sz w:val="26"/>
          <w:szCs w:val="26"/>
        </w:rPr>
        <w:t xml:space="preserve">quy hoạch và phân bổ nguồn lực. Tại mỗi tỉnh </w:t>
      </w:r>
      <w:r w:rsidR="009A1302" w:rsidRPr="000D75C2">
        <w:rPr>
          <w:rFonts w:ascii="Times New Roman" w:eastAsia="Arial" w:hAnsi="Times New Roman"/>
          <w:sz w:val="26"/>
          <w:szCs w:val="26"/>
        </w:rPr>
        <w:t>MNPB</w:t>
      </w:r>
      <w:r w:rsidRPr="000D75C2">
        <w:rPr>
          <w:rFonts w:ascii="Times New Roman" w:eastAsia="Arial" w:hAnsi="Times New Roman"/>
          <w:sz w:val="26"/>
          <w:szCs w:val="26"/>
        </w:rPr>
        <w:t xml:space="preserve">, các kế hoạch </w:t>
      </w:r>
      <w:r w:rsidR="008A5728" w:rsidRPr="000D75C2">
        <w:rPr>
          <w:rFonts w:ascii="Times New Roman" w:eastAsia="Arial" w:hAnsi="Times New Roman"/>
          <w:sz w:val="26"/>
          <w:szCs w:val="26"/>
        </w:rPr>
        <w:t>cấp</w:t>
      </w:r>
      <w:r w:rsidRPr="000D75C2">
        <w:rPr>
          <w:rFonts w:ascii="Times New Roman" w:eastAsia="Arial" w:hAnsi="Times New Roman"/>
          <w:sz w:val="26"/>
          <w:szCs w:val="26"/>
        </w:rPr>
        <w:t xml:space="preserve"> tỉnh gồm </w:t>
      </w:r>
      <w:r w:rsidR="008A5728" w:rsidRPr="000D75C2">
        <w:rPr>
          <w:rFonts w:ascii="Times New Roman" w:eastAsia="Arial" w:hAnsi="Times New Roman"/>
          <w:sz w:val="26"/>
          <w:szCs w:val="26"/>
        </w:rPr>
        <w:t xml:space="preserve">các khoản </w:t>
      </w:r>
      <w:r w:rsidRPr="000D75C2">
        <w:rPr>
          <w:rFonts w:ascii="Times New Roman" w:eastAsia="Arial" w:hAnsi="Times New Roman"/>
          <w:sz w:val="26"/>
          <w:szCs w:val="26"/>
        </w:rPr>
        <w:t xml:space="preserve">đầu tư đáng kể vào </w:t>
      </w:r>
      <w:r w:rsidR="009A1302" w:rsidRPr="000D75C2">
        <w:rPr>
          <w:rFonts w:ascii="Times New Roman" w:eastAsia="Arial" w:hAnsi="Times New Roman"/>
          <w:sz w:val="26"/>
          <w:szCs w:val="26"/>
        </w:rPr>
        <w:t>CSHTNT</w:t>
      </w:r>
      <w:r w:rsidR="008A5728" w:rsidRPr="000D75C2">
        <w:rPr>
          <w:rFonts w:ascii="Times New Roman" w:eastAsia="Arial" w:hAnsi="Times New Roman"/>
          <w:sz w:val="26"/>
          <w:szCs w:val="26"/>
        </w:rPr>
        <w:t xml:space="preserve"> như</w:t>
      </w:r>
      <w:r w:rsidRPr="000D75C2">
        <w:rPr>
          <w:rFonts w:ascii="Times New Roman" w:eastAsia="Arial" w:hAnsi="Times New Roman"/>
          <w:sz w:val="26"/>
          <w:szCs w:val="26"/>
        </w:rPr>
        <w:t xml:space="preserve"> đường giao thông, thủy lợi, cấp nước và bảo vệ đê kè. </w:t>
      </w:r>
    </w:p>
    <w:p w:rsidR="00187291" w:rsidRPr="000D75C2" w:rsidRDefault="00187291" w:rsidP="00405AE7">
      <w:pPr>
        <w:rPr>
          <w:rFonts w:ascii="Times New Roman" w:eastAsia="Arial" w:hAnsi="Times New Roman"/>
          <w:sz w:val="26"/>
          <w:szCs w:val="26"/>
        </w:rPr>
      </w:pPr>
    </w:p>
    <w:p w:rsidR="00AC1597" w:rsidRPr="000D75C2" w:rsidRDefault="00075419" w:rsidP="00405AE7">
      <w:pPr>
        <w:rPr>
          <w:rFonts w:ascii="Times New Roman" w:eastAsia="Arial" w:hAnsi="Times New Roman"/>
          <w:sz w:val="26"/>
          <w:szCs w:val="26"/>
        </w:rPr>
      </w:pPr>
      <w:r w:rsidRPr="000D75C2">
        <w:rPr>
          <w:rFonts w:ascii="Times New Roman" w:eastAsia="Arial" w:hAnsi="Times New Roman"/>
          <w:sz w:val="26"/>
          <w:szCs w:val="26"/>
        </w:rPr>
        <w:t>Sau khi c</w:t>
      </w:r>
      <w:r w:rsidR="00AC1597" w:rsidRPr="000D75C2">
        <w:rPr>
          <w:rFonts w:ascii="Times New Roman" w:eastAsia="Arial" w:hAnsi="Times New Roman"/>
          <w:sz w:val="26"/>
          <w:szCs w:val="26"/>
        </w:rPr>
        <w:t xml:space="preserve">ân nhắc việc tập trung đầu tư </w:t>
      </w:r>
      <w:r w:rsidRPr="000D75C2">
        <w:rPr>
          <w:rFonts w:ascii="Times New Roman" w:eastAsia="Arial" w:hAnsi="Times New Roman"/>
          <w:sz w:val="26"/>
          <w:szCs w:val="26"/>
        </w:rPr>
        <w:t xml:space="preserve">vào </w:t>
      </w:r>
      <w:r w:rsidR="00D35613" w:rsidRPr="000D75C2">
        <w:rPr>
          <w:rFonts w:ascii="Times New Roman" w:eastAsia="Arial" w:hAnsi="Times New Roman"/>
          <w:sz w:val="26"/>
          <w:szCs w:val="26"/>
        </w:rPr>
        <w:t>CSHT</w:t>
      </w:r>
      <w:r w:rsidR="00AC1597" w:rsidRPr="000D75C2">
        <w:rPr>
          <w:rFonts w:ascii="Times New Roman" w:eastAsia="Arial" w:hAnsi="Times New Roman"/>
          <w:sz w:val="26"/>
          <w:szCs w:val="26"/>
        </w:rPr>
        <w:t xml:space="preserve">, điều quan trọng là </w:t>
      </w:r>
      <w:r w:rsidR="0069203C" w:rsidRPr="000D75C2">
        <w:rPr>
          <w:rFonts w:ascii="Times New Roman" w:eastAsia="Arial" w:hAnsi="Times New Roman"/>
          <w:sz w:val="26"/>
          <w:szCs w:val="26"/>
        </w:rPr>
        <w:t xml:space="preserve">các </w:t>
      </w:r>
      <w:r w:rsidR="00AC1597" w:rsidRPr="000D75C2">
        <w:rPr>
          <w:rFonts w:ascii="Times New Roman" w:eastAsia="Arial" w:hAnsi="Times New Roman"/>
          <w:sz w:val="26"/>
          <w:szCs w:val="26"/>
        </w:rPr>
        <w:t xml:space="preserve">cơ quan </w:t>
      </w:r>
      <w:r w:rsidR="0069203C" w:rsidRPr="000D75C2">
        <w:rPr>
          <w:rFonts w:ascii="Times New Roman" w:eastAsia="Arial" w:hAnsi="Times New Roman"/>
          <w:sz w:val="26"/>
          <w:szCs w:val="26"/>
        </w:rPr>
        <w:t xml:space="preserve">chính </w:t>
      </w:r>
      <w:r w:rsidR="00AC1597" w:rsidRPr="000D75C2">
        <w:rPr>
          <w:rFonts w:ascii="Times New Roman" w:eastAsia="Arial" w:hAnsi="Times New Roman"/>
          <w:sz w:val="26"/>
          <w:szCs w:val="26"/>
        </w:rPr>
        <w:t xml:space="preserve">phủ nhận thức </w:t>
      </w:r>
      <w:r w:rsidR="0069203C" w:rsidRPr="000D75C2">
        <w:rPr>
          <w:rFonts w:ascii="Times New Roman" w:eastAsia="Arial" w:hAnsi="Times New Roman"/>
          <w:sz w:val="26"/>
          <w:szCs w:val="26"/>
        </w:rPr>
        <w:t xml:space="preserve">được </w:t>
      </w:r>
      <w:r w:rsidR="00AC1597" w:rsidRPr="000D75C2">
        <w:rPr>
          <w:rFonts w:ascii="Times New Roman" w:eastAsia="Arial" w:hAnsi="Times New Roman"/>
          <w:sz w:val="26"/>
          <w:szCs w:val="26"/>
        </w:rPr>
        <w:t xml:space="preserve">và </w:t>
      </w:r>
      <w:r w:rsidR="00351808" w:rsidRPr="000D75C2">
        <w:rPr>
          <w:rFonts w:ascii="Times New Roman" w:eastAsia="Arial" w:hAnsi="Times New Roman"/>
          <w:sz w:val="26"/>
          <w:szCs w:val="26"/>
        </w:rPr>
        <w:t xml:space="preserve">đối </w:t>
      </w:r>
      <w:r w:rsidR="00AC1597" w:rsidRPr="000D75C2">
        <w:rPr>
          <w:rFonts w:ascii="Times New Roman" w:eastAsia="Arial" w:hAnsi="Times New Roman"/>
          <w:sz w:val="26"/>
          <w:szCs w:val="26"/>
        </w:rPr>
        <w:t xml:space="preserve">phó với các </w:t>
      </w:r>
      <w:r w:rsidR="0069203C" w:rsidRPr="000D75C2">
        <w:rPr>
          <w:rFonts w:ascii="Times New Roman" w:eastAsia="Arial" w:hAnsi="Times New Roman"/>
          <w:sz w:val="26"/>
          <w:szCs w:val="26"/>
        </w:rPr>
        <w:t>rủi ro</w:t>
      </w:r>
      <w:r w:rsidR="00AC1597" w:rsidRPr="000D75C2">
        <w:rPr>
          <w:rFonts w:ascii="Times New Roman" w:eastAsia="Arial" w:hAnsi="Times New Roman"/>
          <w:sz w:val="26"/>
          <w:szCs w:val="26"/>
        </w:rPr>
        <w:t xml:space="preserve"> </w:t>
      </w:r>
      <w:r w:rsidR="001806C3" w:rsidRPr="000D75C2">
        <w:rPr>
          <w:rFonts w:ascii="Times New Roman" w:eastAsia="Arial" w:hAnsi="Times New Roman"/>
          <w:sz w:val="26"/>
          <w:szCs w:val="26"/>
        </w:rPr>
        <w:t>thiên tai</w:t>
      </w:r>
      <w:r w:rsidR="00AC1597" w:rsidRPr="000D75C2">
        <w:rPr>
          <w:rFonts w:ascii="Times New Roman" w:eastAsia="Arial" w:hAnsi="Times New Roman"/>
          <w:sz w:val="26"/>
          <w:szCs w:val="26"/>
        </w:rPr>
        <w:t xml:space="preserve"> có thể ảnh hưởng tới khả năng tồn tại và thời gian sử dụng tài sản. </w:t>
      </w:r>
      <w:r w:rsidR="00B8357B" w:rsidRPr="000D75C2">
        <w:rPr>
          <w:rFonts w:ascii="Times New Roman" w:eastAsia="Arial" w:hAnsi="Times New Roman"/>
          <w:sz w:val="26"/>
          <w:szCs w:val="26"/>
        </w:rPr>
        <w:t xml:space="preserve">Công cụ </w:t>
      </w:r>
      <w:r w:rsidR="00B8357B" w:rsidRPr="000D75C2">
        <w:rPr>
          <w:rFonts w:ascii="Times New Roman" w:hAnsi="Times New Roman"/>
          <w:sz w:val="26"/>
          <w:szCs w:val="26"/>
          <w:lang w:val="pt-BR"/>
        </w:rPr>
        <w:t xml:space="preserve">Đánh giá TTDBTT do BĐKH và lập bản đồ rủi ro </w:t>
      </w:r>
      <w:r w:rsidR="000E38A7" w:rsidRPr="000D75C2">
        <w:rPr>
          <w:rFonts w:ascii="Times New Roman" w:hAnsi="Times New Roman"/>
          <w:sz w:val="26"/>
          <w:szCs w:val="26"/>
          <w:lang w:val="pt-BR"/>
        </w:rPr>
        <w:t>là một</w:t>
      </w:r>
      <w:r w:rsidR="00AC1597" w:rsidRPr="000D75C2">
        <w:rPr>
          <w:rFonts w:ascii="Times New Roman" w:eastAsia="Arial" w:hAnsi="Times New Roman"/>
          <w:sz w:val="26"/>
          <w:szCs w:val="26"/>
        </w:rPr>
        <w:t xml:space="preserve"> công cụ </w:t>
      </w:r>
      <w:r w:rsidR="000E38A7" w:rsidRPr="000D75C2">
        <w:rPr>
          <w:rFonts w:ascii="Times New Roman" w:eastAsia="Arial" w:hAnsi="Times New Roman"/>
          <w:sz w:val="26"/>
          <w:szCs w:val="26"/>
        </w:rPr>
        <w:t xml:space="preserve">sử dụng </w:t>
      </w:r>
      <w:r w:rsidR="00AC1597" w:rsidRPr="000D75C2">
        <w:rPr>
          <w:rFonts w:ascii="Times New Roman" w:eastAsia="Arial" w:hAnsi="Times New Roman"/>
          <w:sz w:val="26"/>
          <w:szCs w:val="26"/>
        </w:rPr>
        <w:t xml:space="preserve">hệ tọa độ không gian có khả năng giúp </w:t>
      </w:r>
      <w:r w:rsidR="000E38A7" w:rsidRPr="000D75C2">
        <w:rPr>
          <w:rFonts w:ascii="Times New Roman" w:eastAsia="Arial" w:hAnsi="Times New Roman"/>
          <w:sz w:val="26"/>
          <w:szCs w:val="26"/>
        </w:rPr>
        <w:t xml:space="preserve">những nhà hoạch định </w:t>
      </w:r>
      <w:r w:rsidR="00AC1597" w:rsidRPr="000D75C2">
        <w:rPr>
          <w:rFonts w:ascii="Times New Roman" w:eastAsia="Arial" w:hAnsi="Times New Roman"/>
          <w:sz w:val="26"/>
          <w:szCs w:val="26"/>
        </w:rPr>
        <w:t>ưu tiên các nhu cầu và giảm</w:t>
      </w:r>
      <w:r w:rsidR="000E38A7" w:rsidRPr="000D75C2">
        <w:rPr>
          <w:rFonts w:ascii="Times New Roman" w:eastAsia="Arial" w:hAnsi="Times New Roman"/>
          <w:sz w:val="26"/>
          <w:szCs w:val="26"/>
        </w:rPr>
        <w:t xml:space="preserve"> </w:t>
      </w:r>
      <w:r w:rsidR="00931109" w:rsidRPr="000D75C2">
        <w:rPr>
          <w:rFonts w:ascii="Times New Roman" w:eastAsia="Arial" w:hAnsi="Times New Roman"/>
          <w:sz w:val="26"/>
          <w:szCs w:val="26"/>
        </w:rPr>
        <w:t>nhẹ</w:t>
      </w:r>
      <w:r w:rsidR="000E38A7" w:rsidRPr="000D75C2">
        <w:rPr>
          <w:rFonts w:ascii="Times New Roman" w:eastAsia="Arial" w:hAnsi="Times New Roman"/>
          <w:sz w:val="26"/>
          <w:szCs w:val="26"/>
        </w:rPr>
        <w:t xml:space="preserve"> </w:t>
      </w:r>
      <w:r w:rsidR="00AC1597" w:rsidRPr="000D75C2">
        <w:rPr>
          <w:rFonts w:ascii="Times New Roman" w:eastAsia="Arial" w:hAnsi="Times New Roman"/>
          <w:sz w:val="26"/>
          <w:szCs w:val="26"/>
        </w:rPr>
        <w:t xml:space="preserve">rủi ro </w:t>
      </w:r>
      <w:r w:rsidR="001806C3" w:rsidRPr="000D75C2">
        <w:rPr>
          <w:rFonts w:ascii="Times New Roman" w:eastAsia="Arial" w:hAnsi="Times New Roman"/>
          <w:sz w:val="26"/>
          <w:szCs w:val="26"/>
        </w:rPr>
        <w:t>thiên tai</w:t>
      </w:r>
      <w:r w:rsidR="00AC1597" w:rsidRPr="000D75C2">
        <w:rPr>
          <w:rFonts w:ascii="Times New Roman" w:eastAsia="Arial" w:hAnsi="Times New Roman"/>
          <w:sz w:val="26"/>
          <w:szCs w:val="26"/>
        </w:rPr>
        <w:t xml:space="preserve">. </w:t>
      </w:r>
      <w:r w:rsidR="0003015A" w:rsidRPr="000D75C2">
        <w:rPr>
          <w:rFonts w:ascii="Times New Roman" w:eastAsia="Arial" w:hAnsi="Times New Roman"/>
          <w:sz w:val="26"/>
          <w:szCs w:val="26"/>
        </w:rPr>
        <w:t>Ngoài ra</w:t>
      </w:r>
      <w:r w:rsidR="00AC1597" w:rsidRPr="000D75C2">
        <w:rPr>
          <w:rFonts w:ascii="Times New Roman" w:eastAsia="Arial" w:hAnsi="Times New Roman"/>
          <w:sz w:val="26"/>
          <w:szCs w:val="26"/>
        </w:rPr>
        <w:t xml:space="preserve">, </w:t>
      </w:r>
      <w:r w:rsidR="00780AF1" w:rsidRPr="000D75C2">
        <w:rPr>
          <w:rFonts w:ascii="Times New Roman" w:eastAsia="Arial" w:hAnsi="Times New Roman"/>
          <w:sz w:val="26"/>
          <w:szCs w:val="26"/>
        </w:rPr>
        <w:t>công</w:t>
      </w:r>
      <w:r w:rsidR="0003015A" w:rsidRPr="000D75C2">
        <w:rPr>
          <w:rFonts w:ascii="Times New Roman" w:eastAsia="Arial" w:hAnsi="Times New Roman"/>
          <w:sz w:val="26"/>
          <w:szCs w:val="26"/>
        </w:rPr>
        <w:t xml:space="preserve"> cụ</w:t>
      </w:r>
      <w:r w:rsidR="00AC1597" w:rsidRPr="000D75C2">
        <w:rPr>
          <w:rFonts w:ascii="Times New Roman" w:eastAsia="Arial" w:hAnsi="Times New Roman"/>
          <w:sz w:val="26"/>
          <w:szCs w:val="26"/>
        </w:rPr>
        <w:t xml:space="preserve"> này </w:t>
      </w:r>
      <w:r w:rsidR="0003015A" w:rsidRPr="000D75C2">
        <w:rPr>
          <w:rFonts w:ascii="Times New Roman" w:eastAsia="Arial" w:hAnsi="Times New Roman"/>
          <w:sz w:val="26"/>
          <w:szCs w:val="26"/>
        </w:rPr>
        <w:t>cũng nâng cao</w:t>
      </w:r>
      <w:r w:rsidR="00AC1597" w:rsidRPr="000D75C2">
        <w:rPr>
          <w:rFonts w:ascii="Times New Roman" w:eastAsia="Arial" w:hAnsi="Times New Roman"/>
          <w:sz w:val="26"/>
          <w:szCs w:val="26"/>
        </w:rPr>
        <w:t xml:space="preserve"> năng lực của cơ quan chính phủ </w:t>
      </w:r>
      <w:r w:rsidR="00A57789" w:rsidRPr="000D75C2">
        <w:rPr>
          <w:rFonts w:ascii="Times New Roman" w:eastAsia="Arial" w:hAnsi="Times New Roman"/>
          <w:sz w:val="26"/>
          <w:szCs w:val="26"/>
        </w:rPr>
        <w:t xml:space="preserve">để áp dụng những quan điểm </w:t>
      </w:r>
      <w:r w:rsidR="00AC1597" w:rsidRPr="000D75C2">
        <w:rPr>
          <w:rFonts w:ascii="Times New Roman" w:eastAsia="Arial" w:hAnsi="Times New Roman"/>
          <w:sz w:val="26"/>
          <w:szCs w:val="26"/>
        </w:rPr>
        <w:t xml:space="preserve">dài hạn trong quy hoạch, dựa trên các kịch bản khí hậu được </w:t>
      </w:r>
      <w:r w:rsidR="00CD0881" w:rsidRPr="000D75C2">
        <w:rPr>
          <w:rFonts w:ascii="Times New Roman" w:eastAsia="Arial" w:hAnsi="Times New Roman"/>
          <w:sz w:val="26"/>
          <w:szCs w:val="26"/>
        </w:rPr>
        <w:t>phát triển</w:t>
      </w:r>
      <w:r w:rsidR="00AC1597" w:rsidRPr="000D75C2">
        <w:rPr>
          <w:rFonts w:ascii="Times New Roman" w:eastAsia="Arial" w:hAnsi="Times New Roman"/>
          <w:sz w:val="26"/>
          <w:szCs w:val="26"/>
        </w:rPr>
        <w:t xml:space="preserve"> với quy mô dài hạn và trung hạn. Cuối cùng, </w:t>
      </w:r>
      <w:r w:rsidR="00CD0881" w:rsidRPr="000D75C2">
        <w:rPr>
          <w:rFonts w:ascii="Times New Roman" w:eastAsia="Arial" w:hAnsi="Times New Roman"/>
          <w:sz w:val="26"/>
          <w:szCs w:val="26"/>
        </w:rPr>
        <w:t xml:space="preserve">cuốn </w:t>
      </w:r>
      <w:r w:rsidR="00AC1597" w:rsidRPr="000D75C2">
        <w:rPr>
          <w:rFonts w:ascii="Times New Roman" w:eastAsia="Arial" w:hAnsi="Times New Roman"/>
          <w:sz w:val="26"/>
          <w:szCs w:val="26"/>
        </w:rPr>
        <w:t xml:space="preserve">sổ tay </w:t>
      </w:r>
      <w:r w:rsidR="00CD0881" w:rsidRPr="000D75C2">
        <w:rPr>
          <w:rFonts w:ascii="Times New Roman" w:eastAsia="Arial" w:hAnsi="Times New Roman"/>
          <w:sz w:val="26"/>
          <w:szCs w:val="26"/>
        </w:rPr>
        <w:t xml:space="preserve">này </w:t>
      </w:r>
      <w:r w:rsidR="00AC1597" w:rsidRPr="000D75C2">
        <w:rPr>
          <w:rFonts w:ascii="Times New Roman" w:eastAsia="Arial" w:hAnsi="Times New Roman"/>
          <w:sz w:val="26"/>
          <w:szCs w:val="26"/>
        </w:rPr>
        <w:t xml:space="preserve">cũng </w:t>
      </w:r>
      <w:r w:rsidR="00CD0881" w:rsidRPr="000D75C2">
        <w:rPr>
          <w:rFonts w:ascii="Times New Roman" w:eastAsia="Arial" w:hAnsi="Times New Roman"/>
          <w:sz w:val="26"/>
          <w:szCs w:val="26"/>
        </w:rPr>
        <w:t xml:space="preserve">được </w:t>
      </w:r>
      <w:r w:rsidR="00AC1597" w:rsidRPr="000D75C2">
        <w:rPr>
          <w:rFonts w:ascii="Times New Roman" w:eastAsia="Arial" w:hAnsi="Times New Roman"/>
          <w:sz w:val="26"/>
          <w:szCs w:val="26"/>
        </w:rPr>
        <w:t xml:space="preserve">dùng để </w:t>
      </w:r>
      <w:r w:rsidR="000472CC" w:rsidRPr="000D75C2">
        <w:rPr>
          <w:rFonts w:ascii="Times New Roman" w:eastAsia="Arial" w:hAnsi="Times New Roman"/>
          <w:sz w:val="26"/>
          <w:szCs w:val="26"/>
        </w:rPr>
        <w:t>tăng</w:t>
      </w:r>
      <w:r w:rsidR="00AC1597" w:rsidRPr="000D75C2">
        <w:rPr>
          <w:rFonts w:ascii="Times New Roman" w:eastAsia="Arial" w:hAnsi="Times New Roman"/>
          <w:sz w:val="26"/>
          <w:szCs w:val="26"/>
        </w:rPr>
        <w:t xml:space="preserve"> độ nhạy </w:t>
      </w:r>
      <w:r w:rsidR="00D26D5C" w:rsidRPr="000D75C2">
        <w:rPr>
          <w:rFonts w:ascii="Times New Roman" w:eastAsia="Arial" w:hAnsi="Times New Roman"/>
          <w:sz w:val="26"/>
          <w:szCs w:val="26"/>
        </w:rPr>
        <w:t xml:space="preserve">bén </w:t>
      </w:r>
      <w:r w:rsidR="00AC1597" w:rsidRPr="000D75C2">
        <w:rPr>
          <w:rFonts w:ascii="Times New Roman" w:eastAsia="Arial" w:hAnsi="Times New Roman"/>
          <w:sz w:val="26"/>
          <w:szCs w:val="26"/>
        </w:rPr>
        <w:t xml:space="preserve">và xây dựng cơ sở </w:t>
      </w:r>
      <w:r w:rsidR="00CD0881" w:rsidRPr="000D75C2">
        <w:rPr>
          <w:rFonts w:ascii="Times New Roman" w:eastAsia="Arial" w:hAnsi="Times New Roman"/>
          <w:sz w:val="26"/>
          <w:szCs w:val="26"/>
        </w:rPr>
        <w:t xml:space="preserve">tri thức </w:t>
      </w:r>
      <w:r w:rsidR="00AC1597" w:rsidRPr="000D75C2">
        <w:rPr>
          <w:rFonts w:ascii="Times New Roman" w:eastAsia="Arial" w:hAnsi="Times New Roman"/>
          <w:sz w:val="26"/>
          <w:szCs w:val="26"/>
        </w:rPr>
        <w:t xml:space="preserve">của các bên </w:t>
      </w:r>
      <w:r w:rsidR="00CD0881" w:rsidRPr="000D75C2">
        <w:rPr>
          <w:rFonts w:ascii="Times New Roman" w:eastAsia="Arial" w:hAnsi="Times New Roman"/>
          <w:sz w:val="26"/>
          <w:szCs w:val="26"/>
        </w:rPr>
        <w:t>liên quan rộng lớn</w:t>
      </w:r>
      <w:r w:rsidR="00AC1597" w:rsidRPr="000D75C2">
        <w:rPr>
          <w:rFonts w:ascii="Times New Roman" w:eastAsia="Arial" w:hAnsi="Times New Roman"/>
          <w:sz w:val="26"/>
          <w:szCs w:val="26"/>
        </w:rPr>
        <w:t xml:space="preserve"> hơn trong khu vực </w:t>
      </w:r>
      <w:r w:rsidR="00AD6778" w:rsidRPr="000D75C2">
        <w:rPr>
          <w:rFonts w:ascii="Times New Roman" w:eastAsia="Arial" w:hAnsi="Times New Roman"/>
          <w:sz w:val="26"/>
          <w:szCs w:val="26"/>
        </w:rPr>
        <w:t xml:space="preserve">trong việc đối phố với các tác động của BĐKH và </w:t>
      </w:r>
      <w:r w:rsidR="00AC1597" w:rsidRPr="000D75C2">
        <w:rPr>
          <w:rFonts w:ascii="Times New Roman" w:eastAsia="Arial" w:hAnsi="Times New Roman"/>
          <w:sz w:val="26"/>
          <w:szCs w:val="26"/>
        </w:rPr>
        <w:t xml:space="preserve">thích ứng </w:t>
      </w:r>
      <w:r w:rsidR="00E509E5" w:rsidRPr="000D75C2">
        <w:rPr>
          <w:rFonts w:ascii="Times New Roman" w:eastAsia="Arial" w:hAnsi="Times New Roman"/>
          <w:sz w:val="26"/>
          <w:szCs w:val="26"/>
        </w:rPr>
        <w:t>BĐKH</w:t>
      </w:r>
      <w:r w:rsidR="00AC1597" w:rsidRPr="000D75C2">
        <w:rPr>
          <w:rFonts w:ascii="Times New Roman" w:eastAsia="Arial" w:hAnsi="Times New Roman"/>
          <w:sz w:val="26"/>
          <w:szCs w:val="26"/>
        </w:rPr>
        <w:t xml:space="preserve">. </w:t>
      </w:r>
    </w:p>
    <w:p w:rsidR="00187291" w:rsidRPr="000D75C2" w:rsidRDefault="00187291" w:rsidP="00405AE7">
      <w:pPr>
        <w:rPr>
          <w:rFonts w:ascii="Times New Roman" w:eastAsia="Arial" w:hAnsi="Times New Roman"/>
          <w:sz w:val="26"/>
          <w:szCs w:val="26"/>
        </w:rPr>
      </w:pPr>
    </w:p>
    <w:p w:rsidR="006F1547" w:rsidRPr="000D75C2" w:rsidRDefault="006F1547" w:rsidP="00405AE7">
      <w:pPr>
        <w:rPr>
          <w:rFonts w:ascii="Times New Roman" w:hAnsi="Times New Roman"/>
          <w:sz w:val="26"/>
          <w:szCs w:val="26"/>
        </w:rPr>
      </w:pPr>
      <w:r w:rsidRPr="000D75C2">
        <w:rPr>
          <w:rFonts w:ascii="Times New Roman" w:eastAsia="Arial" w:hAnsi="Times New Roman"/>
          <w:sz w:val="26"/>
          <w:szCs w:val="26"/>
        </w:rPr>
        <w:t xml:space="preserve">Tích hợp dữ liệu không gian và phân tích không gian là công cụ quan trọng để đánh giá </w:t>
      </w:r>
      <w:r w:rsidR="00481872" w:rsidRPr="000D75C2">
        <w:rPr>
          <w:rFonts w:ascii="Times New Roman" w:eastAsia="Arial" w:hAnsi="Times New Roman"/>
          <w:sz w:val="26"/>
          <w:szCs w:val="26"/>
        </w:rPr>
        <w:t>mức độ</w:t>
      </w:r>
      <w:r w:rsidRPr="000D75C2">
        <w:rPr>
          <w:rFonts w:ascii="Times New Roman" w:eastAsia="Arial" w:hAnsi="Times New Roman"/>
          <w:sz w:val="26"/>
          <w:szCs w:val="26"/>
        </w:rPr>
        <w:t xml:space="preserve"> tổn thương do tác động của </w:t>
      </w:r>
      <w:r w:rsidR="00E509E5" w:rsidRPr="000D75C2">
        <w:rPr>
          <w:rFonts w:ascii="Times New Roman" w:eastAsia="Arial" w:hAnsi="Times New Roman"/>
          <w:sz w:val="26"/>
          <w:szCs w:val="26"/>
        </w:rPr>
        <w:t>BĐKH</w:t>
      </w:r>
      <w:r w:rsidRPr="000D75C2">
        <w:rPr>
          <w:rFonts w:ascii="Times New Roman" w:eastAsia="Arial" w:hAnsi="Times New Roman"/>
          <w:sz w:val="26"/>
          <w:szCs w:val="26"/>
        </w:rPr>
        <w:t xml:space="preserve">. Nó </w:t>
      </w:r>
      <w:r w:rsidR="00FE2122" w:rsidRPr="000D75C2">
        <w:rPr>
          <w:rFonts w:ascii="Times New Roman" w:eastAsia="Arial" w:hAnsi="Times New Roman"/>
          <w:sz w:val="26"/>
          <w:szCs w:val="26"/>
        </w:rPr>
        <w:t xml:space="preserve">thể hiện rằng </w:t>
      </w:r>
      <w:r w:rsidR="00481872" w:rsidRPr="000D75C2">
        <w:rPr>
          <w:rFonts w:ascii="Times New Roman" w:eastAsia="Arial" w:hAnsi="Times New Roman"/>
          <w:sz w:val="26"/>
          <w:szCs w:val="26"/>
        </w:rPr>
        <w:t>mức độ</w:t>
      </w:r>
      <w:r w:rsidRPr="000D75C2">
        <w:rPr>
          <w:rFonts w:ascii="Times New Roman" w:eastAsia="Arial" w:hAnsi="Times New Roman"/>
          <w:sz w:val="26"/>
          <w:szCs w:val="26"/>
        </w:rPr>
        <w:t xml:space="preserve"> tổn thương và các hợp phần cấu thành biến đổi theo thời gian và không gian ở cấp độ cao. </w:t>
      </w:r>
      <w:r w:rsidR="00B8357B" w:rsidRPr="000D75C2">
        <w:rPr>
          <w:rFonts w:ascii="Times New Roman" w:eastAsia="Arial" w:hAnsi="Times New Roman"/>
          <w:sz w:val="26"/>
          <w:szCs w:val="26"/>
        </w:rPr>
        <w:t xml:space="preserve">Công cụ </w:t>
      </w:r>
      <w:r w:rsidR="00B8357B" w:rsidRPr="000D75C2">
        <w:rPr>
          <w:rFonts w:ascii="Times New Roman" w:hAnsi="Times New Roman"/>
          <w:sz w:val="26"/>
          <w:szCs w:val="26"/>
          <w:lang w:val="pt-BR"/>
        </w:rPr>
        <w:t xml:space="preserve">Đánh giá TTDBTT do BĐKH và lập bản đồ rủi ro </w:t>
      </w:r>
      <w:r w:rsidR="005A0726" w:rsidRPr="000D75C2">
        <w:rPr>
          <w:rFonts w:ascii="Times New Roman" w:eastAsia="Arial" w:hAnsi="Times New Roman"/>
          <w:sz w:val="26"/>
          <w:szCs w:val="26"/>
        </w:rPr>
        <w:t>giúp</w:t>
      </w:r>
      <w:r w:rsidRPr="000D75C2">
        <w:rPr>
          <w:rFonts w:ascii="Times New Roman" w:eastAsia="Arial" w:hAnsi="Times New Roman"/>
          <w:sz w:val="26"/>
          <w:szCs w:val="26"/>
        </w:rPr>
        <w:t xml:space="preserve"> xác định các khu vực có nguy cơ </w:t>
      </w:r>
      <w:r w:rsidR="000B720A" w:rsidRPr="000D75C2">
        <w:rPr>
          <w:rFonts w:ascii="Times New Roman" w:eastAsia="Arial" w:hAnsi="Times New Roman"/>
          <w:sz w:val="26"/>
          <w:szCs w:val="26"/>
        </w:rPr>
        <w:t>chịu</w:t>
      </w:r>
      <w:r w:rsidRPr="000D75C2">
        <w:rPr>
          <w:rFonts w:ascii="Times New Roman" w:eastAsia="Arial" w:hAnsi="Times New Roman"/>
          <w:sz w:val="26"/>
          <w:szCs w:val="26"/>
        </w:rPr>
        <w:t xml:space="preserve"> ảnh hưởng của </w:t>
      </w:r>
      <w:r w:rsidR="005A0726" w:rsidRPr="000D75C2">
        <w:rPr>
          <w:rFonts w:ascii="Times New Roman" w:eastAsia="Arial" w:hAnsi="Times New Roman"/>
          <w:sz w:val="26"/>
          <w:szCs w:val="26"/>
        </w:rPr>
        <w:t>BĐKH</w:t>
      </w:r>
      <w:r w:rsidRPr="000D75C2">
        <w:rPr>
          <w:rFonts w:ascii="Times New Roman" w:eastAsia="Arial" w:hAnsi="Times New Roman"/>
          <w:sz w:val="26"/>
          <w:szCs w:val="26"/>
        </w:rPr>
        <w:t xml:space="preserve"> và để hiểu rõ hơn </w:t>
      </w:r>
      <w:r w:rsidR="000B720A" w:rsidRPr="000D75C2">
        <w:rPr>
          <w:rFonts w:ascii="Times New Roman" w:eastAsia="Arial" w:hAnsi="Times New Roman"/>
          <w:sz w:val="26"/>
          <w:szCs w:val="26"/>
        </w:rPr>
        <w:t>các</w:t>
      </w:r>
      <w:r w:rsidRPr="000D75C2">
        <w:rPr>
          <w:rFonts w:ascii="Times New Roman" w:eastAsia="Arial" w:hAnsi="Times New Roman"/>
          <w:sz w:val="26"/>
          <w:szCs w:val="26"/>
        </w:rPr>
        <w:t xml:space="preserve"> yếu tố quyết định </w:t>
      </w:r>
      <w:r w:rsidR="00D4437B" w:rsidRPr="000D75C2">
        <w:rPr>
          <w:rFonts w:ascii="Times New Roman" w:hAnsi="Times New Roman"/>
          <w:sz w:val="26"/>
          <w:szCs w:val="26"/>
          <w:lang w:val="pt-BR"/>
        </w:rPr>
        <w:t xml:space="preserve">TTDBTT </w:t>
      </w:r>
      <w:r w:rsidR="000B720A" w:rsidRPr="000D75C2">
        <w:rPr>
          <w:rFonts w:ascii="Times New Roman" w:eastAsia="Arial" w:hAnsi="Times New Roman"/>
          <w:sz w:val="26"/>
          <w:szCs w:val="26"/>
        </w:rPr>
        <w:t>để</w:t>
      </w:r>
      <w:r w:rsidRPr="000D75C2">
        <w:rPr>
          <w:rFonts w:ascii="Times New Roman" w:eastAsia="Arial" w:hAnsi="Times New Roman"/>
          <w:sz w:val="26"/>
          <w:szCs w:val="26"/>
        </w:rPr>
        <w:t xml:space="preserve"> xác định quy hoạch và nhu cầu xây dựng năng lực, </w:t>
      </w:r>
      <w:r w:rsidR="000B720A" w:rsidRPr="000D75C2">
        <w:rPr>
          <w:rFonts w:ascii="Times New Roman" w:eastAsia="Arial" w:hAnsi="Times New Roman"/>
          <w:sz w:val="26"/>
          <w:szCs w:val="26"/>
        </w:rPr>
        <w:t xml:space="preserve">và hướng tới các chương trình thích ứng và tài trợ tốt hơn. </w:t>
      </w:r>
    </w:p>
    <w:p w:rsidR="009B42A8" w:rsidRPr="000D75C2" w:rsidRDefault="009B42A8" w:rsidP="00405AE7">
      <w:pPr>
        <w:spacing w:before="120" w:after="120"/>
        <w:rPr>
          <w:rFonts w:ascii="Times New Roman" w:hAnsi="Times New Roman"/>
          <w:sz w:val="26"/>
          <w:szCs w:val="26"/>
          <w:lang w:val="pt-BR"/>
        </w:rPr>
      </w:pPr>
    </w:p>
    <w:p w:rsidR="002032FA" w:rsidRPr="000D75C2" w:rsidRDefault="00761A0E" w:rsidP="00405AE7">
      <w:pPr>
        <w:pStyle w:val="Heading2"/>
        <w:spacing w:line="276" w:lineRule="auto"/>
        <w:rPr>
          <w:rFonts w:ascii="Times New Roman" w:hAnsi="Times New Roman"/>
          <w:sz w:val="26"/>
          <w:lang w:val="pt-BR"/>
        </w:rPr>
      </w:pPr>
      <w:bookmarkStart w:id="9" w:name="_Toc463427333"/>
      <w:r w:rsidRPr="00B91ADB">
        <w:rPr>
          <w:rFonts w:ascii="Times New Roman" w:hAnsi="Times New Roman"/>
          <w:sz w:val="26"/>
          <w:lang w:val="pt-BR"/>
        </w:rPr>
        <w:t>Mà h</w:t>
      </w:r>
      <w:r w:rsidR="00293655" w:rsidRPr="00B91ADB">
        <w:rPr>
          <w:rFonts w:ascii="Times New Roman" w:hAnsi="Times New Roman"/>
          <w:sz w:val="26"/>
          <w:lang w:val="pt-BR"/>
        </w:rPr>
        <w:t>đích</w:t>
      </w:r>
      <w:r w:rsidRPr="00B91ADB">
        <w:rPr>
          <w:rFonts w:ascii="Times New Roman" w:hAnsi="Times New Roman"/>
          <w:sz w:val="26"/>
          <w:lang w:val="pt-BR"/>
        </w:rPr>
        <w:t xml:space="preserve"> biên so tới các </w:t>
      </w:r>
      <w:bookmarkEnd w:id="9"/>
    </w:p>
    <w:p w:rsidR="00187291" w:rsidRPr="000D75C2" w:rsidRDefault="00187291" w:rsidP="00405AE7">
      <w:pPr>
        <w:rPr>
          <w:rFonts w:ascii="Times New Roman" w:eastAsia="Arial" w:hAnsi="Times New Roman"/>
          <w:sz w:val="26"/>
          <w:szCs w:val="26"/>
        </w:rPr>
      </w:pPr>
    </w:p>
    <w:p w:rsidR="007915CF" w:rsidRPr="000D75C2" w:rsidRDefault="00D11856" w:rsidP="00405AE7">
      <w:pPr>
        <w:rPr>
          <w:rFonts w:ascii="Times New Roman" w:eastAsia="Arial" w:hAnsi="Times New Roman"/>
          <w:sz w:val="26"/>
          <w:szCs w:val="26"/>
        </w:rPr>
      </w:pPr>
      <w:r w:rsidRPr="000D75C2">
        <w:rPr>
          <w:rFonts w:ascii="Times New Roman" w:eastAsia="Arial" w:hAnsi="Times New Roman"/>
          <w:sz w:val="26"/>
          <w:szCs w:val="26"/>
        </w:rPr>
        <w:t xml:space="preserve">Mục đích của </w:t>
      </w:r>
      <w:r w:rsidR="00D9762A" w:rsidRPr="000D75C2">
        <w:rPr>
          <w:rFonts w:ascii="Times New Roman" w:eastAsia="Arial" w:hAnsi="Times New Roman"/>
          <w:sz w:val="26"/>
          <w:szCs w:val="26"/>
        </w:rPr>
        <w:t xml:space="preserve">cuốn sổ </w:t>
      </w:r>
      <w:r w:rsidRPr="000D75C2">
        <w:rPr>
          <w:rFonts w:ascii="Times New Roman" w:eastAsia="Arial" w:hAnsi="Times New Roman"/>
          <w:sz w:val="26"/>
          <w:szCs w:val="26"/>
        </w:rPr>
        <w:t xml:space="preserve">này là để xây dựng năng lực của các bên liên quan chính phủ ở cấp tỉnh về </w:t>
      </w:r>
      <w:r w:rsidR="002939F8" w:rsidRPr="000D75C2">
        <w:rPr>
          <w:rFonts w:ascii="Times New Roman" w:eastAsia="Arial" w:hAnsi="Times New Roman"/>
          <w:sz w:val="26"/>
          <w:szCs w:val="26"/>
        </w:rPr>
        <w:t xml:space="preserve">việc </w:t>
      </w:r>
      <w:r w:rsidRPr="000D75C2">
        <w:rPr>
          <w:rFonts w:ascii="Times New Roman" w:eastAsia="Arial" w:hAnsi="Times New Roman"/>
          <w:sz w:val="26"/>
          <w:szCs w:val="26"/>
        </w:rPr>
        <w:t xml:space="preserve">làm thế nào để quản lý quá trình phát triển bản đồ </w:t>
      </w:r>
      <w:r w:rsidR="002939F8" w:rsidRPr="000D75C2">
        <w:rPr>
          <w:rFonts w:ascii="Times New Roman" w:eastAsia="Arial" w:hAnsi="Times New Roman"/>
          <w:sz w:val="26"/>
          <w:szCs w:val="26"/>
        </w:rPr>
        <w:t xml:space="preserve">đánh giá </w:t>
      </w:r>
      <w:r w:rsidR="00481872" w:rsidRPr="000D75C2">
        <w:rPr>
          <w:rFonts w:ascii="Times New Roman" w:eastAsia="Arial" w:hAnsi="Times New Roman"/>
          <w:sz w:val="26"/>
          <w:szCs w:val="26"/>
        </w:rPr>
        <w:t>mức độ</w:t>
      </w:r>
      <w:r w:rsidRPr="000D75C2">
        <w:rPr>
          <w:rFonts w:ascii="Times New Roman" w:eastAsia="Arial" w:hAnsi="Times New Roman"/>
          <w:sz w:val="26"/>
          <w:szCs w:val="26"/>
        </w:rPr>
        <w:t xml:space="preserve"> tổn thương và rủi ro thông qua </w:t>
      </w:r>
      <w:r w:rsidR="00FC6302" w:rsidRPr="000D75C2">
        <w:rPr>
          <w:rFonts w:ascii="Times New Roman" w:eastAsia="Arial" w:hAnsi="Times New Roman"/>
          <w:sz w:val="26"/>
          <w:szCs w:val="26"/>
        </w:rPr>
        <w:t>việc</w:t>
      </w:r>
      <w:r w:rsidRPr="000D75C2">
        <w:rPr>
          <w:rFonts w:ascii="Times New Roman" w:eastAsia="Arial" w:hAnsi="Times New Roman"/>
          <w:sz w:val="26"/>
          <w:szCs w:val="26"/>
        </w:rPr>
        <w:t xml:space="preserve"> hợp tác với các tổ chức Việt Nam có năng lực kỹ thuật cần thiết. </w:t>
      </w:r>
      <w:r w:rsidR="007915CF" w:rsidRPr="000D75C2">
        <w:rPr>
          <w:rFonts w:ascii="Times New Roman" w:eastAsia="Arial" w:hAnsi="Times New Roman"/>
          <w:sz w:val="26"/>
          <w:szCs w:val="26"/>
        </w:rPr>
        <w:t xml:space="preserve">Cuốn sổ này cung cấp hướng dẫn các nhà hoạch định cách đưa ra các quyết định liên quan đến quy hoạch </w:t>
      </w:r>
      <w:r w:rsidR="00D35613" w:rsidRPr="000D75C2">
        <w:rPr>
          <w:rFonts w:ascii="Times New Roman" w:eastAsia="Arial" w:hAnsi="Times New Roman"/>
          <w:sz w:val="26"/>
          <w:szCs w:val="26"/>
        </w:rPr>
        <w:t>CSHT</w:t>
      </w:r>
      <w:r w:rsidR="007915CF" w:rsidRPr="000D75C2">
        <w:rPr>
          <w:rFonts w:ascii="Times New Roman" w:eastAsia="Arial" w:hAnsi="Times New Roman"/>
          <w:sz w:val="26"/>
          <w:szCs w:val="26"/>
        </w:rPr>
        <w:t>, thiết kế và đầu tư thông qua việc sử dụng các công cụ không gian.</w:t>
      </w:r>
    </w:p>
    <w:p w:rsidR="00D11856" w:rsidRPr="000D75C2" w:rsidRDefault="00D11856" w:rsidP="00405AE7">
      <w:pPr>
        <w:spacing w:before="120" w:after="120"/>
        <w:rPr>
          <w:rFonts w:ascii="Times New Roman" w:hAnsi="Times New Roman"/>
          <w:sz w:val="26"/>
          <w:szCs w:val="26"/>
          <w:lang w:val="pt-BR"/>
        </w:rPr>
      </w:pPr>
    </w:p>
    <w:p w:rsidR="001C5C00" w:rsidRPr="000D75C2" w:rsidRDefault="004C3EA8" w:rsidP="00405AE7">
      <w:pPr>
        <w:pStyle w:val="Heading2"/>
        <w:spacing w:line="276" w:lineRule="auto"/>
        <w:rPr>
          <w:rFonts w:ascii="Times New Roman" w:hAnsi="Times New Roman"/>
          <w:sz w:val="26"/>
          <w:lang w:val="pt-BR"/>
        </w:rPr>
      </w:pPr>
      <w:bookmarkStart w:id="10" w:name="_Toc463427334"/>
      <w:r w:rsidRPr="00B91ADB">
        <w:rPr>
          <w:rFonts w:ascii="Times New Roman" w:hAnsi="Times New Roman"/>
          <w:sz w:val="26"/>
          <w:lang w:val="pt-BR"/>
        </w:rPr>
        <w:lastRenderedPageBreak/>
        <w:t xml:space="preserve">Githiết kế vác </w:t>
      </w:r>
      <w:r w:rsidR="006C4032" w:rsidRPr="00B91ADB">
        <w:rPr>
          <w:rFonts w:ascii="Times New Roman" w:hAnsi="Times New Roman"/>
          <w:sz w:val="26"/>
          <w:lang w:val="pt-BR"/>
        </w:rPr>
        <w:t>thuhi</w:t>
      </w:r>
      <w:r w:rsidRPr="00B91ADB">
        <w:rPr>
          <w:rFonts w:ascii="Times New Roman" w:hAnsi="Times New Roman"/>
          <w:sz w:val="26"/>
          <w:lang w:val="pt-BR"/>
        </w:rPr>
        <w:t xml:space="preserve"> ngh</w:t>
      </w:r>
      <w:bookmarkEnd w:id="10"/>
    </w:p>
    <w:p w:rsidR="00187291" w:rsidRPr="000D75C2" w:rsidRDefault="00187291" w:rsidP="00405AE7">
      <w:pPr>
        <w:rPr>
          <w:rFonts w:ascii="Times New Roman" w:eastAsia="Arial" w:hAnsi="Times New Roman"/>
          <w:sz w:val="26"/>
          <w:szCs w:val="26"/>
        </w:rPr>
      </w:pPr>
    </w:p>
    <w:p w:rsidR="007915CF" w:rsidRPr="000D75C2" w:rsidRDefault="007915CF" w:rsidP="00405AE7">
      <w:pPr>
        <w:rPr>
          <w:rFonts w:ascii="Times New Roman" w:eastAsia="Arial" w:hAnsi="Times New Roman"/>
          <w:sz w:val="26"/>
          <w:szCs w:val="26"/>
        </w:rPr>
      </w:pPr>
      <w:r w:rsidRPr="000D75C2">
        <w:rPr>
          <w:rFonts w:ascii="Times New Roman" w:eastAsia="Arial" w:hAnsi="Times New Roman"/>
          <w:sz w:val="26"/>
          <w:szCs w:val="26"/>
        </w:rPr>
        <w:t xml:space="preserve">Nhiều định nghĩa được sử dụng trong </w:t>
      </w:r>
      <w:r w:rsidR="009F7F83" w:rsidRPr="000D75C2">
        <w:rPr>
          <w:rFonts w:ascii="Times New Roman" w:eastAsia="Arial" w:hAnsi="Times New Roman"/>
          <w:sz w:val="26"/>
          <w:szCs w:val="26"/>
        </w:rPr>
        <w:t xml:space="preserve">cuốn </w:t>
      </w:r>
      <w:r w:rsidRPr="000D75C2">
        <w:rPr>
          <w:rFonts w:ascii="Times New Roman" w:eastAsia="Arial" w:hAnsi="Times New Roman"/>
          <w:sz w:val="26"/>
          <w:szCs w:val="26"/>
        </w:rPr>
        <w:t xml:space="preserve">sổ tay này được trích dẫn từ báo cáo của Uỷ ban Liên chính phủ về </w:t>
      </w:r>
      <w:r w:rsidR="00E509E5" w:rsidRPr="000D75C2">
        <w:rPr>
          <w:rFonts w:ascii="Times New Roman" w:eastAsia="Arial" w:hAnsi="Times New Roman"/>
          <w:sz w:val="26"/>
          <w:szCs w:val="26"/>
        </w:rPr>
        <w:t>BĐKH</w:t>
      </w:r>
      <w:r w:rsidRPr="000D75C2">
        <w:rPr>
          <w:rFonts w:ascii="Times New Roman" w:eastAsia="Arial" w:hAnsi="Times New Roman"/>
          <w:sz w:val="26"/>
          <w:szCs w:val="26"/>
        </w:rPr>
        <w:t xml:space="preserve"> (IPCC)</w:t>
      </w:r>
      <w:r w:rsidR="009F7F83" w:rsidRPr="000D75C2">
        <w:rPr>
          <w:rFonts w:ascii="Times New Roman" w:eastAsia="Arial" w:hAnsi="Times New Roman"/>
          <w:sz w:val="26"/>
          <w:szCs w:val="26"/>
        </w:rPr>
        <w:t xml:space="preserve"> về Quản lý rủi ro thiên tai và các hiện tượng cực đoan nhằm thúc đẩy thích ứng với </w:t>
      </w:r>
      <w:r w:rsidR="00E509E5" w:rsidRPr="000D75C2">
        <w:rPr>
          <w:rFonts w:ascii="Times New Roman" w:eastAsia="Arial" w:hAnsi="Times New Roman"/>
          <w:sz w:val="26"/>
          <w:szCs w:val="26"/>
        </w:rPr>
        <w:t>BĐKH</w:t>
      </w:r>
      <w:r w:rsidR="009F7F83" w:rsidRPr="000D75C2">
        <w:rPr>
          <w:rFonts w:ascii="Times New Roman" w:eastAsia="Arial" w:hAnsi="Times New Roman"/>
          <w:sz w:val="26"/>
          <w:szCs w:val="26"/>
        </w:rPr>
        <w:t>, sau đây được gọi là báo cáo SREX</w:t>
      </w:r>
      <w:r w:rsidRPr="000D75C2">
        <w:rPr>
          <w:rFonts w:ascii="Times New Roman" w:eastAsia="Arial" w:hAnsi="Times New Roman"/>
          <w:sz w:val="26"/>
          <w:szCs w:val="26"/>
        </w:rPr>
        <w:t xml:space="preserve">. Tuy nhiên, một số định nghĩa này được </w:t>
      </w:r>
      <w:r w:rsidR="009F7F83" w:rsidRPr="000D75C2">
        <w:rPr>
          <w:rFonts w:ascii="Times New Roman" w:eastAsia="Arial" w:hAnsi="Times New Roman"/>
          <w:sz w:val="26"/>
          <w:szCs w:val="26"/>
        </w:rPr>
        <w:t xml:space="preserve">chỉnh sửa để phù hợp với </w:t>
      </w:r>
      <w:r w:rsidRPr="000D75C2">
        <w:rPr>
          <w:rFonts w:ascii="Times New Roman" w:eastAsia="Arial" w:hAnsi="Times New Roman"/>
          <w:sz w:val="26"/>
          <w:szCs w:val="26"/>
        </w:rPr>
        <w:t>mục đích của</w:t>
      </w:r>
      <w:r w:rsidR="00601CA6" w:rsidRPr="000D75C2">
        <w:rPr>
          <w:rFonts w:ascii="Times New Roman" w:eastAsia="Arial" w:hAnsi="Times New Roman"/>
          <w:sz w:val="26"/>
          <w:szCs w:val="26"/>
        </w:rPr>
        <w:t xml:space="preserve"> việc</w:t>
      </w:r>
      <w:r w:rsidRPr="000D75C2">
        <w:rPr>
          <w:rFonts w:ascii="Times New Roman" w:eastAsia="Arial" w:hAnsi="Times New Roman"/>
          <w:sz w:val="26"/>
          <w:szCs w:val="26"/>
        </w:rPr>
        <w:t xml:space="preserve"> </w:t>
      </w:r>
      <w:r w:rsidR="00B8357B" w:rsidRPr="000D75C2">
        <w:rPr>
          <w:rFonts w:ascii="Times New Roman" w:hAnsi="Times New Roman"/>
          <w:sz w:val="26"/>
          <w:szCs w:val="26"/>
          <w:lang w:val="pt-BR"/>
        </w:rPr>
        <w:t xml:space="preserve">Đánh giá TTDBTT do BĐKH và lập bản đồ rủi ro </w:t>
      </w:r>
      <w:r w:rsidRPr="000D75C2">
        <w:rPr>
          <w:rFonts w:ascii="Times New Roman" w:eastAsia="Arial" w:hAnsi="Times New Roman"/>
          <w:sz w:val="26"/>
          <w:szCs w:val="26"/>
        </w:rPr>
        <w:t xml:space="preserve">và các thuật ngữ bổ sung </w:t>
      </w:r>
      <w:r w:rsidR="009F7F83" w:rsidRPr="000D75C2">
        <w:rPr>
          <w:rFonts w:ascii="Times New Roman" w:eastAsia="Arial" w:hAnsi="Times New Roman"/>
          <w:sz w:val="26"/>
          <w:szCs w:val="26"/>
        </w:rPr>
        <w:t xml:space="preserve">cũng </w:t>
      </w:r>
      <w:r w:rsidRPr="000D75C2">
        <w:rPr>
          <w:rFonts w:ascii="Times New Roman" w:eastAsia="Arial" w:hAnsi="Times New Roman"/>
          <w:sz w:val="26"/>
          <w:szCs w:val="26"/>
        </w:rPr>
        <w:t xml:space="preserve">được định nghĩa dành riêng cho sổ tay này. </w:t>
      </w:r>
    </w:p>
    <w:p w:rsidR="007915CF" w:rsidRPr="000D75C2" w:rsidRDefault="007915CF" w:rsidP="00405AE7">
      <w:pPr>
        <w:rPr>
          <w:rFonts w:ascii="Times New Roman" w:hAnsi="Times New Roman"/>
          <w:sz w:val="26"/>
          <w:szCs w:val="26"/>
        </w:rPr>
      </w:pPr>
    </w:p>
    <w:p w:rsidR="00FE1714" w:rsidRPr="000D75C2" w:rsidRDefault="00185B1D" w:rsidP="00405AE7">
      <w:pPr>
        <w:rPr>
          <w:rFonts w:ascii="Times New Roman" w:eastAsia="Arial" w:hAnsi="Times New Roman"/>
          <w:sz w:val="26"/>
          <w:szCs w:val="26"/>
        </w:rPr>
      </w:pPr>
      <w:r w:rsidRPr="000D75C2">
        <w:rPr>
          <w:rFonts w:ascii="Times New Roman" w:hAnsi="Times New Roman"/>
          <w:b/>
          <w:sz w:val="26"/>
          <w:szCs w:val="26"/>
        </w:rPr>
        <w:t xml:space="preserve">Mức độ </w:t>
      </w:r>
      <w:r w:rsidR="00351808" w:rsidRPr="000D75C2">
        <w:rPr>
          <w:rFonts w:ascii="Times New Roman" w:hAnsi="Times New Roman"/>
          <w:b/>
          <w:sz w:val="26"/>
          <w:szCs w:val="26"/>
        </w:rPr>
        <w:t>phơi bày</w:t>
      </w:r>
      <w:r w:rsidR="00FE1714" w:rsidRPr="000D75C2">
        <w:rPr>
          <w:rFonts w:ascii="Times New Roman" w:hAnsi="Times New Roman"/>
          <w:sz w:val="26"/>
          <w:szCs w:val="26"/>
        </w:rPr>
        <w:t>:</w:t>
      </w:r>
      <w:r w:rsidR="0080615E" w:rsidRPr="000D75C2">
        <w:rPr>
          <w:rFonts w:ascii="Times New Roman" w:hAnsi="Times New Roman"/>
          <w:sz w:val="26"/>
          <w:szCs w:val="26"/>
        </w:rPr>
        <w:t xml:space="preserve"> </w:t>
      </w:r>
      <w:r w:rsidR="0080615E" w:rsidRPr="000D75C2">
        <w:rPr>
          <w:rFonts w:ascii="Times New Roman" w:eastAsia="Arial" w:hAnsi="Times New Roman"/>
          <w:sz w:val="26"/>
          <w:szCs w:val="26"/>
        </w:rPr>
        <w:t xml:space="preserve">Sự hiện diện (theo vị trí) của </w:t>
      </w:r>
      <w:r w:rsidR="009A1302" w:rsidRPr="000D75C2">
        <w:rPr>
          <w:rFonts w:ascii="Times New Roman" w:eastAsia="Arial" w:hAnsi="Times New Roman"/>
          <w:sz w:val="26"/>
          <w:szCs w:val="26"/>
        </w:rPr>
        <w:t xml:space="preserve">CSHT </w:t>
      </w:r>
      <w:r w:rsidR="00FC2866" w:rsidRPr="000D75C2">
        <w:rPr>
          <w:rFonts w:ascii="Times New Roman" w:eastAsia="Arial" w:hAnsi="Times New Roman"/>
          <w:sz w:val="26"/>
          <w:szCs w:val="26"/>
        </w:rPr>
        <w:t>vật lý</w:t>
      </w:r>
      <w:r w:rsidR="0080615E" w:rsidRPr="000D75C2">
        <w:rPr>
          <w:rFonts w:ascii="Times New Roman" w:eastAsia="Arial" w:hAnsi="Times New Roman"/>
          <w:sz w:val="26"/>
          <w:szCs w:val="26"/>
        </w:rPr>
        <w:t xml:space="preserve"> ở những nơi có thể</w:t>
      </w:r>
      <w:r w:rsidR="004A0C50" w:rsidRPr="000D75C2">
        <w:rPr>
          <w:rFonts w:ascii="Times New Roman" w:eastAsia="Arial" w:hAnsi="Times New Roman"/>
          <w:sz w:val="26"/>
          <w:szCs w:val="26"/>
        </w:rPr>
        <w:t xml:space="preserve"> </w:t>
      </w:r>
      <w:r w:rsidR="0080615E" w:rsidRPr="000D75C2">
        <w:rPr>
          <w:rFonts w:ascii="Times New Roman" w:eastAsia="Arial" w:hAnsi="Times New Roman"/>
          <w:sz w:val="26"/>
          <w:szCs w:val="26"/>
        </w:rPr>
        <w:t xml:space="preserve">chịu những ảnh hưởng bất lợi </w:t>
      </w:r>
      <w:r w:rsidR="00614310" w:rsidRPr="000D75C2">
        <w:rPr>
          <w:rFonts w:ascii="Times New Roman" w:eastAsia="Arial" w:hAnsi="Times New Roman"/>
          <w:sz w:val="26"/>
          <w:szCs w:val="26"/>
        </w:rPr>
        <w:t>do</w:t>
      </w:r>
      <w:r w:rsidR="0080615E" w:rsidRPr="000D75C2">
        <w:rPr>
          <w:rFonts w:ascii="Times New Roman" w:eastAsia="Arial" w:hAnsi="Times New Roman"/>
          <w:sz w:val="26"/>
          <w:szCs w:val="26"/>
        </w:rPr>
        <w:t xml:space="preserve"> các hiện tượng tự nhiên và vì thế có thể là đối tượng của những tổn hại, mất mát, hư hỏng tiềm tàng trong tương lai. </w:t>
      </w:r>
      <w:r w:rsidR="007605B7" w:rsidRPr="000D75C2">
        <w:rPr>
          <w:rFonts w:ascii="Times New Roman" w:hAnsi="Times New Roman"/>
          <w:sz w:val="26"/>
          <w:szCs w:val="26"/>
        </w:rPr>
        <w:t>(SREX 2012)</w:t>
      </w:r>
    </w:p>
    <w:p w:rsidR="00FE1714" w:rsidRPr="000D75C2" w:rsidRDefault="00FE1714" w:rsidP="00405AE7">
      <w:pPr>
        <w:rPr>
          <w:rFonts w:ascii="Times New Roman" w:hAnsi="Times New Roman"/>
          <w:b/>
          <w:sz w:val="26"/>
          <w:szCs w:val="26"/>
        </w:rPr>
      </w:pPr>
    </w:p>
    <w:p w:rsidR="00FE1714" w:rsidRPr="000D75C2" w:rsidRDefault="0080615E" w:rsidP="00405AE7">
      <w:pPr>
        <w:rPr>
          <w:rFonts w:ascii="Times New Roman" w:hAnsi="Times New Roman"/>
          <w:sz w:val="26"/>
          <w:szCs w:val="26"/>
        </w:rPr>
      </w:pPr>
      <w:r w:rsidRPr="000D75C2">
        <w:rPr>
          <w:rFonts w:ascii="Times New Roman" w:hAnsi="Times New Roman"/>
          <w:b/>
          <w:sz w:val="26"/>
          <w:szCs w:val="26"/>
        </w:rPr>
        <w:t>N</w:t>
      </w:r>
      <w:r w:rsidR="00B5503F" w:rsidRPr="000D75C2">
        <w:rPr>
          <w:rFonts w:ascii="Times New Roman" w:hAnsi="Times New Roman"/>
          <w:b/>
          <w:sz w:val="26"/>
          <w:szCs w:val="26"/>
        </w:rPr>
        <w:t xml:space="preserve">ăng </w:t>
      </w:r>
      <w:r w:rsidRPr="000D75C2">
        <w:rPr>
          <w:rFonts w:ascii="Times New Roman" w:hAnsi="Times New Roman"/>
          <w:b/>
          <w:sz w:val="26"/>
          <w:szCs w:val="26"/>
        </w:rPr>
        <w:t xml:space="preserve">lực </w:t>
      </w:r>
      <w:r w:rsidR="00F77A28" w:rsidRPr="000D75C2">
        <w:rPr>
          <w:rFonts w:ascii="Times New Roman" w:hAnsi="Times New Roman"/>
          <w:b/>
          <w:sz w:val="26"/>
          <w:szCs w:val="26"/>
        </w:rPr>
        <w:t xml:space="preserve">đối </w:t>
      </w:r>
      <w:r w:rsidR="00B5503F" w:rsidRPr="000D75C2">
        <w:rPr>
          <w:rFonts w:ascii="Times New Roman" w:hAnsi="Times New Roman"/>
          <w:b/>
          <w:sz w:val="26"/>
          <w:szCs w:val="26"/>
        </w:rPr>
        <w:t>phó</w:t>
      </w:r>
      <w:r w:rsidR="00FE1714" w:rsidRPr="000D75C2">
        <w:rPr>
          <w:rFonts w:ascii="Times New Roman" w:hAnsi="Times New Roman"/>
          <w:sz w:val="26"/>
          <w:szCs w:val="26"/>
        </w:rPr>
        <w:t xml:space="preserve">: </w:t>
      </w:r>
      <w:r w:rsidR="00B5503F" w:rsidRPr="000D75C2">
        <w:rPr>
          <w:rFonts w:ascii="Times New Roman" w:hAnsi="Times New Roman"/>
          <w:sz w:val="26"/>
          <w:szCs w:val="26"/>
        </w:rPr>
        <w:t xml:space="preserve">Khả năng của </w:t>
      </w:r>
      <w:r w:rsidR="00090E85" w:rsidRPr="000D75C2">
        <w:rPr>
          <w:rFonts w:ascii="Times New Roman" w:hAnsi="Times New Roman"/>
          <w:sz w:val="26"/>
          <w:szCs w:val="26"/>
        </w:rPr>
        <w:t>người dân</w:t>
      </w:r>
      <w:r w:rsidR="00B5503F" w:rsidRPr="000D75C2">
        <w:rPr>
          <w:rFonts w:ascii="Times New Roman" w:hAnsi="Times New Roman"/>
          <w:sz w:val="26"/>
          <w:szCs w:val="26"/>
        </w:rPr>
        <w:t xml:space="preserve">, tổ chức, và </w:t>
      </w:r>
      <w:r w:rsidR="00F77A28" w:rsidRPr="000D75C2">
        <w:rPr>
          <w:rFonts w:ascii="Times New Roman" w:hAnsi="Times New Roman"/>
          <w:sz w:val="26"/>
          <w:szCs w:val="26"/>
        </w:rPr>
        <w:t xml:space="preserve">các </w:t>
      </w:r>
      <w:r w:rsidR="00B5503F" w:rsidRPr="000D75C2">
        <w:rPr>
          <w:rFonts w:ascii="Times New Roman" w:hAnsi="Times New Roman"/>
          <w:sz w:val="26"/>
          <w:szCs w:val="26"/>
        </w:rPr>
        <w:t>hệ thống</w:t>
      </w:r>
      <w:r w:rsidR="00F77A28" w:rsidRPr="000D75C2">
        <w:rPr>
          <w:rFonts w:ascii="Times New Roman" w:hAnsi="Times New Roman"/>
          <w:sz w:val="26"/>
          <w:szCs w:val="26"/>
        </w:rPr>
        <w:t>,</w:t>
      </w:r>
      <w:r w:rsidR="00B5503F" w:rsidRPr="000D75C2">
        <w:rPr>
          <w:rFonts w:ascii="Times New Roman" w:hAnsi="Times New Roman"/>
          <w:sz w:val="26"/>
          <w:szCs w:val="26"/>
        </w:rPr>
        <w:t xml:space="preserve"> sử dụng kỹ năng, nguồn lực và cơ hội sẵn có để giải quyết, quản lý và khắc phục các điều kiện bất lợi ảnh hưởng đến </w:t>
      </w:r>
      <w:r w:rsidR="009A1302" w:rsidRPr="000D75C2">
        <w:rPr>
          <w:rFonts w:ascii="Times New Roman" w:hAnsi="Times New Roman"/>
          <w:sz w:val="26"/>
          <w:szCs w:val="26"/>
        </w:rPr>
        <w:t xml:space="preserve">CSHT </w:t>
      </w:r>
      <w:r w:rsidR="00FC2866" w:rsidRPr="000D75C2">
        <w:rPr>
          <w:rFonts w:ascii="Times New Roman" w:hAnsi="Times New Roman"/>
          <w:sz w:val="26"/>
          <w:szCs w:val="26"/>
        </w:rPr>
        <w:t>vật lý</w:t>
      </w:r>
      <w:r w:rsidR="00FE1714" w:rsidRPr="000D75C2">
        <w:rPr>
          <w:rFonts w:ascii="Times New Roman" w:hAnsi="Times New Roman"/>
          <w:sz w:val="26"/>
          <w:szCs w:val="26"/>
        </w:rPr>
        <w:t xml:space="preserve">. </w:t>
      </w:r>
      <w:r w:rsidR="007605B7" w:rsidRPr="000D75C2">
        <w:rPr>
          <w:rFonts w:ascii="Times New Roman" w:hAnsi="Times New Roman"/>
          <w:sz w:val="26"/>
          <w:szCs w:val="26"/>
        </w:rPr>
        <w:t>(IPCC, 2014)</w:t>
      </w:r>
    </w:p>
    <w:p w:rsidR="00FE1714" w:rsidRPr="000D75C2" w:rsidRDefault="00FE1714" w:rsidP="00405AE7">
      <w:pPr>
        <w:rPr>
          <w:rFonts w:ascii="Times New Roman" w:hAnsi="Times New Roman"/>
          <w:b/>
          <w:color w:val="000000"/>
          <w:sz w:val="26"/>
          <w:szCs w:val="26"/>
        </w:rPr>
      </w:pPr>
    </w:p>
    <w:p w:rsidR="00FE1714" w:rsidRPr="000D75C2" w:rsidRDefault="00572BB4" w:rsidP="00405AE7">
      <w:pPr>
        <w:rPr>
          <w:rFonts w:ascii="Times New Roman" w:eastAsia="Arial" w:hAnsi="Times New Roman"/>
          <w:color w:val="000000"/>
          <w:sz w:val="26"/>
          <w:szCs w:val="26"/>
        </w:rPr>
      </w:pPr>
      <w:r w:rsidRPr="000D75C2">
        <w:rPr>
          <w:rFonts w:ascii="Times New Roman" w:hAnsi="Times New Roman"/>
          <w:b/>
          <w:color w:val="000000"/>
          <w:sz w:val="26"/>
          <w:szCs w:val="26"/>
        </w:rPr>
        <w:t>Biến đổi khí hậu</w:t>
      </w:r>
      <w:r w:rsidR="00FE1714" w:rsidRPr="000D75C2">
        <w:rPr>
          <w:rFonts w:ascii="Times New Roman" w:hAnsi="Times New Roman"/>
          <w:color w:val="000000"/>
          <w:sz w:val="26"/>
          <w:szCs w:val="26"/>
        </w:rPr>
        <w:t xml:space="preserve">: </w:t>
      </w:r>
      <w:r w:rsidR="003B18C1" w:rsidRPr="000D75C2">
        <w:rPr>
          <w:rFonts w:ascii="Times New Roman" w:hAnsi="Times New Roman"/>
          <w:color w:val="000000"/>
          <w:sz w:val="26"/>
          <w:szCs w:val="26"/>
        </w:rPr>
        <w:t>S</w:t>
      </w:r>
      <w:r w:rsidR="00BD301A" w:rsidRPr="000D75C2">
        <w:rPr>
          <w:rFonts w:ascii="Times New Roman" w:eastAsia="Arial" w:hAnsi="Times New Roman"/>
          <w:color w:val="000000"/>
          <w:sz w:val="26"/>
          <w:szCs w:val="26"/>
        </w:rPr>
        <w:t xml:space="preserve">ự </w:t>
      </w:r>
      <w:r w:rsidR="003B18C1" w:rsidRPr="000D75C2">
        <w:rPr>
          <w:rFonts w:ascii="Times New Roman" w:eastAsia="Arial" w:hAnsi="Times New Roman"/>
          <w:color w:val="000000"/>
          <w:sz w:val="26"/>
          <w:szCs w:val="26"/>
        </w:rPr>
        <w:t>biến</w:t>
      </w:r>
      <w:r w:rsidR="00BD301A" w:rsidRPr="000D75C2">
        <w:rPr>
          <w:rFonts w:ascii="Times New Roman" w:eastAsia="Arial" w:hAnsi="Times New Roman"/>
          <w:color w:val="000000"/>
          <w:sz w:val="26"/>
          <w:szCs w:val="26"/>
        </w:rPr>
        <w:t xml:space="preserve"> đổi </w:t>
      </w:r>
      <w:r w:rsidR="00006459" w:rsidRPr="000D75C2">
        <w:rPr>
          <w:rFonts w:ascii="Times New Roman" w:eastAsia="Arial" w:hAnsi="Times New Roman"/>
          <w:color w:val="000000"/>
          <w:sz w:val="26"/>
          <w:szCs w:val="26"/>
        </w:rPr>
        <w:t xml:space="preserve">của </w:t>
      </w:r>
      <w:r w:rsidR="00BD301A" w:rsidRPr="000D75C2">
        <w:rPr>
          <w:rFonts w:ascii="Times New Roman" w:eastAsia="Arial" w:hAnsi="Times New Roman"/>
          <w:color w:val="000000"/>
          <w:sz w:val="26"/>
          <w:szCs w:val="26"/>
        </w:rPr>
        <w:t>trạng thái khí hậu có thể được xác định (</w:t>
      </w:r>
      <w:r w:rsidR="00006459" w:rsidRPr="000D75C2">
        <w:rPr>
          <w:rFonts w:ascii="Times New Roman" w:eastAsia="Arial" w:hAnsi="Times New Roman"/>
          <w:color w:val="000000"/>
          <w:sz w:val="26"/>
          <w:szCs w:val="26"/>
        </w:rPr>
        <w:t>chẳng hạn bằng cách</w:t>
      </w:r>
      <w:r w:rsidR="00BD301A" w:rsidRPr="000D75C2">
        <w:rPr>
          <w:rFonts w:ascii="Times New Roman" w:eastAsia="Arial" w:hAnsi="Times New Roman"/>
          <w:color w:val="000000"/>
          <w:sz w:val="26"/>
          <w:szCs w:val="26"/>
        </w:rPr>
        <w:t xml:space="preserve"> sử dụng </w:t>
      </w:r>
      <w:r w:rsidR="00006459" w:rsidRPr="000D75C2">
        <w:rPr>
          <w:rFonts w:ascii="Times New Roman" w:eastAsia="Arial" w:hAnsi="Times New Roman"/>
          <w:color w:val="000000"/>
          <w:sz w:val="26"/>
          <w:szCs w:val="26"/>
        </w:rPr>
        <w:t>kiểm nghiệm</w:t>
      </w:r>
      <w:r w:rsidR="00BD301A" w:rsidRPr="000D75C2">
        <w:rPr>
          <w:rFonts w:ascii="Times New Roman" w:eastAsia="Arial" w:hAnsi="Times New Roman"/>
          <w:color w:val="000000"/>
          <w:sz w:val="26"/>
          <w:szCs w:val="26"/>
        </w:rPr>
        <w:t xml:space="preserve"> thống kê) </w:t>
      </w:r>
      <w:r w:rsidR="00006459" w:rsidRPr="000D75C2">
        <w:rPr>
          <w:rFonts w:ascii="Times New Roman" w:eastAsia="Arial" w:hAnsi="Times New Roman"/>
          <w:color w:val="000000"/>
          <w:sz w:val="26"/>
          <w:szCs w:val="26"/>
        </w:rPr>
        <w:t>qua</w:t>
      </w:r>
      <w:r w:rsidR="00BD301A" w:rsidRPr="000D75C2">
        <w:rPr>
          <w:rFonts w:ascii="Times New Roman" w:eastAsia="Arial" w:hAnsi="Times New Roman"/>
          <w:color w:val="000000"/>
          <w:sz w:val="26"/>
          <w:szCs w:val="26"/>
        </w:rPr>
        <w:t xml:space="preserve"> những </w:t>
      </w:r>
      <w:r w:rsidR="00006459" w:rsidRPr="000D75C2">
        <w:rPr>
          <w:rFonts w:ascii="Times New Roman" w:eastAsia="Arial" w:hAnsi="Times New Roman"/>
          <w:color w:val="000000"/>
          <w:sz w:val="26"/>
          <w:szCs w:val="26"/>
        </w:rPr>
        <w:t>biến</w:t>
      </w:r>
      <w:r w:rsidR="00BD301A" w:rsidRPr="000D75C2">
        <w:rPr>
          <w:rFonts w:ascii="Times New Roman" w:eastAsia="Arial" w:hAnsi="Times New Roman"/>
          <w:color w:val="000000"/>
          <w:sz w:val="26"/>
          <w:szCs w:val="26"/>
        </w:rPr>
        <w:t xml:space="preserve"> đổi </w:t>
      </w:r>
      <w:r w:rsidR="00006459" w:rsidRPr="000D75C2">
        <w:rPr>
          <w:rFonts w:ascii="Times New Roman" w:eastAsia="Arial" w:hAnsi="Times New Roman"/>
          <w:color w:val="000000"/>
          <w:sz w:val="26"/>
          <w:szCs w:val="26"/>
        </w:rPr>
        <w:t>về</w:t>
      </w:r>
      <w:r w:rsidR="00F80070" w:rsidRPr="000D75C2">
        <w:rPr>
          <w:rFonts w:ascii="Times New Roman" w:eastAsia="Arial" w:hAnsi="Times New Roman"/>
          <w:color w:val="000000"/>
          <w:sz w:val="26"/>
          <w:szCs w:val="26"/>
        </w:rPr>
        <w:t xml:space="preserve"> trung bình</w:t>
      </w:r>
      <w:r w:rsidR="00BD301A" w:rsidRPr="000D75C2">
        <w:rPr>
          <w:rFonts w:ascii="Times New Roman" w:eastAsia="Arial" w:hAnsi="Times New Roman"/>
          <w:color w:val="000000"/>
          <w:sz w:val="26"/>
          <w:szCs w:val="26"/>
        </w:rPr>
        <w:t xml:space="preserve"> và/hoặc sự </w:t>
      </w:r>
      <w:r w:rsidR="00006459" w:rsidRPr="000D75C2">
        <w:rPr>
          <w:rFonts w:ascii="Times New Roman" w:eastAsia="Arial" w:hAnsi="Times New Roman"/>
          <w:color w:val="000000"/>
          <w:sz w:val="26"/>
          <w:szCs w:val="26"/>
        </w:rPr>
        <w:t>biến</w:t>
      </w:r>
      <w:r w:rsidR="00F80070" w:rsidRPr="000D75C2">
        <w:rPr>
          <w:rFonts w:ascii="Times New Roman" w:eastAsia="Arial" w:hAnsi="Times New Roman"/>
          <w:color w:val="000000"/>
          <w:sz w:val="26"/>
          <w:szCs w:val="26"/>
        </w:rPr>
        <w:t xml:space="preserve"> động</w:t>
      </w:r>
      <w:r w:rsidR="00BD301A" w:rsidRPr="000D75C2">
        <w:rPr>
          <w:rFonts w:ascii="Times New Roman" w:eastAsia="Arial" w:hAnsi="Times New Roman"/>
          <w:color w:val="000000"/>
          <w:sz w:val="26"/>
          <w:szCs w:val="26"/>
        </w:rPr>
        <w:t xml:space="preserve"> </w:t>
      </w:r>
      <w:r w:rsidR="00006459" w:rsidRPr="000D75C2">
        <w:rPr>
          <w:rFonts w:ascii="Times New Roman" w:eastAsia="Arial" w:hAnsi="Times New Roman"/>
          <w:color w:val="000000"/>
          <w:sz w:val="26"/>
          <w:szCs w:val="26"/>
        </w:rPr>
        <w:t xml:space="preserve">trong </w:t>
      </w:r>
      <w:r w:rsidR="00F80070" w:rsidRPr="000D75C2">
        <w:rPr>
          <w:rFonts w:ascii="Times New Roman" w:eastAsia="Arial" w:hAnsi="Times New Roman"/>
          <w:color w:val="000000"/>
          <w:sz w:val="26"/>
          <w:szCs w:val="26"/>
        </w:rPr>
        <w:t xml:space="preserve">các </w:t>
      </w:r>
      <w:r w:rsidR="00BD301A" w:rsidRPr="000D75C2">
        <w:rPr>
          <w:rFonts w:ascii="Times New Roman" w:eastAsia="Arial" w:hAnsi="Times New Roman"/>
          <w:color w:val="000000"/>
          <w:sz w:val="26"/>
          <w:szCs w:val="26"/>
        </w:rPr>
        <w:t>thuộc tính của nó</w:t>
      </w:r>
      <w:r w:rsidR="00006459" w:rsidRPr="000D75C2">
        <w:rPr>
          <w:rFonts w:ascii="Times New Roman" w:eastAsia="Arial" w:hAnsi="Times New Roman"/>
          <w:color w:val="000000"/>
          <w:sz w:val="26"/>
          <w:szCs w:val="26"/>
        </w:rPr>
        <w:t xml:space="preserve">, và </w:t>
      </w:r>
      <w:r w:rsidR="00F80070" w:rsidRPr="000D75C2">
        <w:rPr>
          <w:rFonts w:ascii="Times New Roman" w:eastAsia="Arial" w:hAnsi="Times New Roman"/>
          <w:color w:val="000000"/>
          <w:sz w:val="26"/>
          <w:szCs w:val="26"/>
        </w:rPr>
        <w:t>duy trì</w:t>
      </w:r>
      <w:r w:rsidR="00BD301A" w:rsidRPr="000D75C2">
        <w:rPr>
          <w:rFonts w:ascii="Times New Roman" w:eastAsia="Arial" w:hAnsi="Times New Roman"/>
          <w:color w:val="000000"/>
          <w:sz w:val="26"/>
          <w:szCs w:val="26"/>
        </w:rPr>
        <w:t xml:space="preserve"> trong thời gian dài, thường là </w:t>
      </w:r>
      <w:r w:rsidR="00006459" w:rsidRPr="000D75C2">
        <w:rPr>
          <w:rFonts w:ascii="Times New Roman" w:eastAsia="Arial" w:hAnsi="Times New Roman"/>
          <w:color w:val="000000"/>
          <w:sz w:val="26"/>
          <w:szCs w:val="26"/>
        </w:rPr>
        <w:t>hàng</w:t>
      </w:r>
      <w:r w:rsidR="00BD301A" w:rsidRPr="000D75C2">
        <w:rPr>
          <w:rFonts w:ascii="Times New Roman" w:eastAsia="Arial" w:hAnsi="Times New Roman"/>
          <w:color w:val="000000"/>
          <w:sz w:val="26"/>
          <w:szCs w:val="26"/>
        </w:rPr>
        <w:t xml:space="preserve"> thập kỷ hoặc </w:t>
      </w:r>
      <w:r w:rsidR="00F80070" w:rsidRPr="000D75C2">
        <w:rPr>
          <w:rFonts w:ascii="Times New Roman" w:eastAsia="Arial" w:hAnsi="Times New Roman"/>
          <w:color w:val="000000"/>
          <w:sz w:val="26"/>
          <w:szCs w:val="26"/>
        </w:rPr>
        <w:t>dài</w:t>
      </w:r>
      <w:r w:rsidR="00BD301A" w:rsidRPr="000D75C2">
        <w:rPr>
          <w:rFonts w:ascii="Times New Roman" w:eastAsia="Arial" w:hAnsi="Times New Roman"/>
          <w:color w:val="000000"/>
          <w:sz w:val="26"/>
          <w:szCs w:val="26"/>
        </w:rPr>
        <w:t xml:space="preserve"> hơn. </w:t>
      </w:r>
      <w:r w:rsidR="00E509E5" w:rsidRPr="000D75C2">
        <w:rPr>
          <w:rFonts w:ascii="Times New Roman" w:eastAsia="Arial" w:hAnsi="Times New Roman"/>
          <w:color w:val="000000"/>
          <w:sz w:val="26"/>
          <w:szCs w:val="26"/>
        </w:rPr>
        <w:t>BĐKH</w:t>
      </w:r>
      <w:r w:rsidR="00BD301A" w:rsidRPr="000D75C2">
        <w:rPr>
          <w:rFonts w:ascii="Times New Roman" w:eastAsia="Arial" w:hAnsi="Times New Roman"/>
          <w:color w:val="000000"/>
          <w:sz w:val="26"/>
          <w:szCs w:val="26"/>
        </w:rPr>
        <w:t xml:space="preserve"> có thể là do quá trình tự nhiên </w:t>
      </w:r>
      <w:r w:rsidR="00006459" w:rsidRPr="000D75C2">
        <w:rPr>
          <w:rFonts w:ascii="Times New Roman" w:eastAsia="Arial" w:hAnsi="Times New Roman"/>
          <w:color w:val="000000"/>
          <w:sz w:val="26"/>
          <w:szCs w:val="26"/>
        </w:rPr>
        <w:t xml:space="preserve">bên trong </w:t>
      </w:r>
      <w:r w:rsidR="005058C1" w:rsidRPr="000D75C2">
        <w:rPr>
          <w:rFonts w:ascii="Times New Roman" w:eastAsia="Arial" w:hAnsi="Times New Roman"/>
          <w:color w:val="000000"/>
          <w:sz w:val="26"/>
          <w:szCs w:val="26"/>
        </w:rPr>
        <w:t xml:space="preserve">hoặc </w:t>
      </w:r>
      <w:r w:rsidR="00006459" w:rsidRPr="000D75C2">
        <w:rPr>
          <w:rFonts w:ascii="Times New Roman" w:eastAsia="Arial" w:hAnsi="Times New Roman"/>
          <w:color w:val="000000"/>
          <w:sz w:val="26"/>
          <w:szCs w:val="26"/>
        </w:rPr>
        <w:t xml:space="preserve">do những </w:t>
      </w:r>
      <w:r w:rsidR="005058C1" w:rsidRPr="000D75C2">
        <w:rPr>
          <w:rFonts w:ascii="Times New Roman" w:eastAsia="Arial" w:hAnsi="Times New Roman"/>
          <w:color w:val="000000"/>
          <w:sz w:val="26"/>
          <w:szCs w:val="26"/>
        </w:rPr>
        <w:t xml:space="preserve">tác </w:t>
      </w:r>
      <w:r w:rsidR="00006459" w:rsidRPr="000D75C2">
        <w:rPr>
          <w:rFonts w:ascii="Times New Roman" w:eastAsia="Arial" w:hAnsi="Times New Roman"/>
          <w:color w:val="000000"/>
          <w:sz w:val="26"/>
          <w:szCs w:val="26"/>
        </w:rPr>
        <w:t>động từ</w:t>
      </w:r>
      <w:r w:rsidR="00BD301A" w:rsidRPr="000D75C2">
        <w:rPr>
          <w:rFonts w:ascii="Times New Roman" w:eastAsia="Arial" w:hAnsi="Times New Roman"/>
          <w:color w:val="000000"/>
          <w:sz w:val="26"/>
          <w:szCs w:val="26"/>
        </w:rPr>
        <w:t xml:space="preserve"> bên ngoài, </w:t>
      </w:r>
      <w:r w:rsidR="000A36B6" w:rsidRPr="000D75C2">
        <w:rPr>
          <w:rFonts w:ascii="Times New Roman" w:eastAsia="Arial" w:hAnsi="Times New Roman"/>
          <w:color w:val="000000"/>
          <w:sz w:val="26"/>
          <w:szCs w:val="26"/>
        </w:rPr>
        <w:t>cũng có thể</w:t>
      </w:r>
      <w:r w:rsidR="00BD301A" w:rsidRPr="000D75C2">
        <w:rPr>
          <w:rFonts w:ascii="Times New Roman" w:eastAsia="Arial" w:hAnsi="Times New Roman"/>
          <w:color w:val="000000"/>
          <w:sz w:val="26"/>
          <w:szCs w:val="26"/>
        </w:rPr>
        <w:t xml:space="preserve"> </w:t>
      </w:r>
      <w:r w:rsidR="005058C1" w:rsidRPr="000D75C2">
        <w:rPr>
          <w:rFonts w:ascii="Times New Roman" w:eastAsia="Arial" w:hAnsi="Times New Roman"/>
          <w:color w:val="000000"/>
          <w:sz w:val="26"/>
          <w:szCs w:val="26"/>
        </w:rPr>
        <w:t xml:space="preserve">do </w:t>
      </w:r>
      <w:r w:rsidR="00006459" w:rsidRPr="000D75C2">
        <w:rPr>
          <w:rFonts w:ascii="Times New Roman" w:eastAsia="Arial" w:hAnsi="Times New Roman"/>
          <w:color w:val="000000"/>
          <w:sz w:val="26"/>
          <w:szCs w:val="26"/>
        </w:rPr>
        <w:t>những biến đổi nhân tạo lâu dài trong</w:t>
      </w:r>
      <w:r w:rsidR="00122D01" w:rsidRPr="000D75C2">
        <w:rPr>
          <w:rFonts w:ascii="Times New Roman" w:eastAsia="Arial" w:hAnsi="Times New Roman"/>
          <w:color w:val="000000"/>
          <w:sz w:val="26"/>
          <w:szCs w:val="26"/>
        </w:rPr>
        <w:t xml:space="preserve"> </w:t>
      </w:r>
      <w:r w:rsidR="00BD301A" w:rsidRPr="000D75C2">
        <w:rPr>
          <w:rFonts w:ascii="Times New Roman" w:eastAsia="Arial" w:hAnsi="Times New Roman"/>
          <w:color w:val="000000"/>
          <w:sz w:val="26"/>
          <w:szCs w:val="26"/>
        </w:rPr>
        <w:t xml:space="preserve">thành phần của khí quyển hay trong </w:t>
      </w:r>
      <w:r w:rsidR="00122D01" w:rsidRPr="000D75C2">
        <w:rPr>
          <w:rFonts w:ascii="Times New Roman" w:eastAsia="Arial" w:hAnsi="Times New Roman"/>
          <w:color w:val="000000"/>
          <w:sz w:val="26"/>
          <w:szCs w:val="26"/>
        </w:rPr>
        <w:t xml:space="preserve">khai thác </w:t>
      </w:r>
      <w:r w:rsidR="00BD301A" w:rsidRPr="000D75C2">
        <w:rPr>
          <w:rFonts w:ascii="Times New Roman" w:eastAsia="Arial" w:hAnsi="Times New Roman"/>
          <w:color w:val="000000"/>
          <w:sz w:val="26"/>
          <w:szCs w:val="26"/>
        </w:rPr>
        <w:t>sử dụng đất.</w:t>
      </w:r>
      <w:r w:rsidR="007605B7" w:rsidRPr="000D75C2">
        <w:rPr>
          <w:rFonts w:ascii="Times New Roman" w:hAnsi="Times New Roman"/>
          <w:color w:val="000000"/>
          <w:sz w:val="26"/>
          <w:szCs w:val="26"/>
        </w:rPr>
        <w:t xml:space="preserve"> (IPCC AR4, 2007)</w:t>
      </w:r>
    </w:p>
    <w:p w:rsidR="00FE1714" w:rsidRPr="000D75C2" w:rsidRDefault="00FE1714" w:rsidP="00405AE7">
      <w:pPr>
        <w:rPr>
          <w:rFonts w:ascii="Times New Roman" w:hAnsi="Times New Roman"/>
          <w:b/>
          <w:sz w:val="26"/>
          <w:szCs w:val="26"/>
        </w:rPr>
      </w:pPr>
    </w:p>
    <w:p w:rsidR="00FE1714" w:rsidRPr="000D75C2" w:rsidRDefault="00931109" w:rsidP="00405AE7">
      <w:pPr>
        <w:rPr>
          <w:rFonts w:ascii="Times New Roman" w:eastAsia="Arial" w:hAnsi="Times New Roman"/>
          <w:sz w:val="26"/>
          <w:szCs w:val="26"/>
        </w:rPr>
      </w:pPr>
      <w:r w:rsidRPr="000D75C2">
        <w:rPr>
          <w:rFonts w:ascii="Times New Roman" w:eastAsia="Arial" w:hAnsi="Times New Roman"/>
          <w:b/>
          <w:sz w:val="26"/>
          <w:szCs w:val="26"/>
        </w:rPr>
        <w:t>Kịch bản khí hậu</w:t>
      </w:r>
      <w:r w:rsidR="00FE1714" w:rsidRPr="000D75C2">
        <w:rPr>
          <w:rFonts w:ascii="Times New Roman" w:hAnsi="Times New Roman"/>
          <w:sz w:val="26"/>
          <w:szCs w:val="26"/>
        </w:rPr>
        <w:t xml:space="preserve">: </w:t>
      </w:r>
      <w:r w:rsidR="00E4661D" w:rsidRPr="000D75C2">
        <w:rPr>
          <w:rFonts w:ascii="Times New Roman" w:eastAsia="Arial" w:hAnsi="Times New Roman"/>
          <w:sz w:val="26"/>
          <w:szCs w:val="26"/>
        </w:rPr>
        <w:t xml:space="preserve">Một </w:t>
      </w:r>
      <w:r w:rsidR="000A36B6" w:rsidRPr="000D75C2">
        <w:rPr>
          <w:rFonts w:ascii="Times New Roman" w:eastAsia="Arial" w:hAnsi="Times New Roman"/>
          <w:sz w:val="26"/>
          <w:szCs w:val="26"/>
        </w:rPr>
        <w:t>mô tả</w:t>
      </w:r>
      <w:r w:rsidR="00CF5E3E" w:rsidRPr="000D75C2">
        <w:rPr>
          <w:rFonts w:ascii="Times New Roman" w:eastAsia="Arial" w:hAnsi="Times New Roman"/>
          <w:sz w:val="26"/>
          <w:szCs w:val="26"/>
        </w:rPr>
        <w:t xml:space="preserve"> </w:t>
      </w:r>
      <w:r w:rsidR="00694C37" w:rsidRPr="000D75C2">
        <w:rPr>
          <w:rFonts w:ascii="Times New Roman" w:eastAsia="Arial" w:hAnsi="Times New Roman"/>
          <w:sz w:val="26"/>
          <w:szCs w:val="26"/>
        </w:rPr>
        <w:t xml:space="preserve">khí hậu tương lai </w:t>
      </w:r>
      <w:r w:rsidR="0013303B" w:rsidRPr="000D75C2">
        <w:rPr>
          <w:rFonts w:ascii="Times New Roman" w:eastAsia="Arial" w:hAnsi="Times New Roman"/>
          <w:sz w:val="26"/>
          <w:szCs w:val="26"/>
        </w:rPr>
        <w:t>tương đối hợp lý</w:t>
      </w:r>
      <w:r w:rsidR="00E4661D" w:rsidRPr="000D75C2">
        <w:rPr>
          <w:rFonts w:ascii="Times New Roman" w:eastAsia="Arial" w:hAnsi="Times New Roman"/>
          <w:sz w:val="26"/>
          <w:szCs w:val="26"/>
        </w:rPr>
        <w:t xml:space="preserve"> và đơn giản hóa, dựa trên một tập hợp</w:t>
      </w:r>
      <w:r w:rsidR="007129B9" w:rsidRPr="000D75C2">
        <w:rPr>
          <w:rFonts w:ascii="Times New Roman" w:eastAsia="Arial" w:hAnsi="Times New Roman"/>
          <w:sz w:val="26"/>
          <w:szCs w:val="26"/>
        </w:rPr>
        <w:t xml:space="preserve"> </w:t>
      </w:r>
      <w:r w:rsidR="00E4661D" w:rsidRPr="000D75C2">
        <w:rPr>
          <w:rFonts w:ascii="Times New Roman" w:eastAsia="Arial" w:hAnsi="Times New Roman"/>
          <w:sz w:val="26"/>
          <w:szCs w:val="26"/>
        </w:rPr>
        <w:t xml:space="preserve">nhất quán của các </w:t>
      </w:r>
      <w:r w:rsidR="007129B9" w:rsidRPr="000D75C2">
        <w:rPr>
          <w:rFonts w:ascii="Times New Roman" w:eastAsia="Arial" w:hAnsi="Times New Roman"/>
          <w:sz w:val="26"/>
          <w:szCs w:val="26"/>
        </w:rPr>
        <w:t xml:space="preserve">mối </w:t>
      </w:r>
      <w:r w:rsidR="00E4661D" w:rsidRPr="000D75C2">
        <w:rPr>
          <w:rFonts w:ascii="Times New Roman" w:eastAsia="Arial" w:hAnsi="Times New Roman"/>
          <w:sz w:val="26"/>
          <w:szCs w:val="26"/>
        </w:rPr>
        <w:t xml:space="preserve">quan hệ </w:t>
      </w:r>
      <w:r w:rsidR="0013303B" w:rsidRPr="000D75C2">
        <w:rPr>
          <w:rFonts w:ascii="Times New Roman" w:eastAsia="Arial" w:hAnsi="Times New Roman"/>
          <w:sz w:val="26"/>
          <w:szCs w:val="26"/>
        </w:rPr>
        <w:t xml:space="preserve">tương quan về </w:t>
      </w:r>
      <w:r w:rsidR="00E4661D" w:rsidRPr="000D75C2">
        <w:rPr>
          <w:rFonts w:ascii="Times New Roman" w:eastAsia="Arial" w:hAnsi="Times New Roman"/>
          <w:sz w:val="26"/>
          <w:szCs w:val="26"/>
        </w:rPr>
        <w:t>khí hậu được xây dự</w:t>
      </w:r>
      <w:r w:rsidR="007129B9" w:rsidRPr="000D75C2">
        <w:rPr>
          <w:rFonts w:ascii="Times New Roman" w:eastAsia="Arial" w:hAnsi="Times New Roman"/>
          <w:sz w:val="26"/>
          <w:szCs w:val="26"/>
        </w:rPr>
        <w:t>ng để</w:t>
      </w:r>
      <w:r w:rsidR="00E4661D" w:rsidRPr="000D75C2">
        <w:rPr>
          <w:rFonts w:ascii="Times New Roman" w:eastAsia="Arial" w:hAnsi="Times New Roman"/>
          <w:sz w:val="26"/>
          <w:szCs w:val="26"/>
        </w:rPr>
        <w:t xml:space="preserve"> sử dụng rõ</w:t>
      </w:r>
      <w:r w:rsidR="007129B9" w:rsidRPr="000D75C2">
        <w:rPr>
          <w:rFonts w:ascii="Times New Roman" w:eastAsia="Arial" w:hAnsi="Times New Roman"/>
          <w:sz w:val="26"/>
          <w:szCs w:val="26"/>
        </w:rPr>
        <w:t xml:space="preserve"> ràng </w:t>
      </w:r>
      <w:r w:rsidR="00E4661D" w:rsidRPr="000D75C2">
        <w:rPr>
          <w:rFonts w:ascii="Times New Roman" w:eastAsia="Arial" w:hAnsi="Times New Roman"/>
          <w:sz w:val="26"/>
          <w:szCs w:val="26"/>
        </w:rPr>
        <w:t xml:space="preserve">trong việc nghiên cứu </w:t>
      </w:r>
      <w:r w:rsidR="008F3CBC" w:rsidRPr="000D75C2">
        <w:rPr>
          <w:rFonts w:ascii="Times New Roman" w:eastAsia="Arial" w:hAnsi="Times New Roman"/>
          <w:sz w:val="26"/>
          <w:szCs w:val="26"/>
        </w:rPr>
        <w:t xml:space="preserve">những </w:t>
      </w:r>
      <w:r w:rsidR="00E4661D" w:rsidRPr="000D75C2">
        <w:rPr>
          <w:rFonts w:ascii="Times New Roman" w:eastAsia="Arial" w:hAnsi="Times New Roman"/>
          <w:sz w:val="26"/>
          <w:szCs w:val="26"/>
        </w:rPr>
        <w:t xml:space="preserve">hệ quả tiềm tàng của </w:t>
      </w:r>
      <w:r w:rsidR="00E509E5" w:rsidRPr="000D75C2">
        <w:rPr>
          <w:rFonts w:ascii="Times New Roman" w:eastAsia="Arial" w:hAnsi="Times New Roman"/>
          <w:sz w:val="26"/>
          <w:szCs w:val="26"/>
        </w:rPr>
        <w:t>BĐKH</w:t>
      </w:r>
      <w:r w:rsidR="00E4661D" w:rsidRPr="000D75C2">
        <w:rPr>
          <w:rFonts w:ascii="Times New Roman" w:eastAsia="Arial" w:hAnsi="Times New Roman"/>
          <w:sz w:val="26"/>
          <w:szCs w:val="26"/>
        </w:rPr>
        <w:t xml:space="preserve"> do </w:t>
      </w:r>
      <w:r w:rsidR="006C482D" w:rsidRPr="000D75C2">
        <w:rPr>
          <w:rFonts w:ascii="Times New Roman" w:eastAsia="Arial" w:hAnsi="Times New Roman"/>
          <w:sz w:val="26"/>
          <w:szCs w:val="26"/>
        </w:rPr>
        <w:t xml:space="preserve">hoạt động của </w:t>
      </w:r>
      <w:r w:rsidR="00E4661D" w:rsidRPr="000D75C2">
        <w:rPr>
          <w:rFonts w:ascii="Times New Roman" w:eastAsia="Arial" w:hAnsi="Times New Roman"/>
          <w:sz w:val="26"/>
          <w:szCs w:val="26"/>
        </w:rPr>
        <w:t xml:space="preserve">con người </w:t>
      </w:r>
      <w:r w:rsidR="006C482D" w:rsidRPr="000D75C2">
        <w:rPr>
          <w:rFonts w:ascii="Times New Roman" w:eastAsia="Arial" w:hAnsi="Times New Roman"/>
          <w:sz w:val="26"/>
          <w:szCs w:val="26"/>
        </w:rPr>
        <w:t xml:space="preserve">gây ra. </w:t>
      </w:r>
      <w:r w:rsidR="007605B7" w:rsidRPr="000D75C2">
        <w:rPr>
          <w:rFonts w:ascii="Times New Roman" w:hAnsi="Times New Roman"/>
          <w:color w:val="000000"/>
          <w:sz w:val="26"/>
          <w:szCs w:val="26"/>
        </w:rPr>
        <w:t>(IPCC AR4, 2007)</w:t>
      </w:r>
    </w:p>
    <w:p w:rsidR="00FE1714" w:rsidRPr="000D75C2" w:rsidRDefault="00FE1714" w:rsidP="00405AE7">
      <w:pPr>
        <w:rPr>
          <w:rFonts w:ascii="Times New Roman" w:hAnsi="Times New Roman"/>
          <w:color w:val="000000"/>
          <w:sz w:val="26"/>
          <w:szCs w:val="26"/>
        </w:rPr>
      </w:pPr>
    </w:p>
    <w:p w:rsidR="00FE1714" w:rsidRPr="000D75C2" w:rsidRDefault="00E431D3" w:rsidP="00405AE7">
      <w:pPr>
        <w:rPr>
          <w:rFonts w:ascii="Times New Roman" w:eastAsia="Arial" w:hAnsi="Times New Roman"/>
          <w:color w:val="000000"/>
          <w:sz w:val="26"/>
          <w:szCs w:val="26"/>
        </w:rPr>
      </w:pPr>
      <w:r w:rsidRPr="000D75C2">
        <w:rPr>
          <w:rFonts w:ascii="Times New Roman" w:hAnsi="Times New Roman"/>
          <w:b/>
          <w:color w:val="000000"/>
          <w:sz w:val="26"/>
          <w:szCs w:val="26"/>
        </w:rPr>
        <w:t xml:space="preserve">Dự </w:t>
      </w:r>
      <w:r w:rsidR="00E4120C" w:rsidRPr="000D75C2">
        <w:rPr>
          <w:rFonts w:ascii="Times New Roman" w:hAnsi="Times New Roman"/>
          <w:b/>
          <w:color w:val="000000"/>
          <w:sz w:val="26"/>
          <w:szCs w:val="26"/>
        </w:rPr>
        <w:t>tính</w:t>
      </w:r>
      <w:r w:rsidRPr="000D75C2">
        <w:rPr>
          <w:rFonts w:ascii="Times New Roman" w:hAnsi="Times New Roman"/>
          <w:b/>
          <w:color w:val="000000"/>
          <w:sz w:val="26"/>
          <w:szCs w:val="26"/>
        </w:rPr>
        <w:t xml:space="preserve"> khí hậu</w:t>
      </w:r>
      <w:r w:rsidR="00FE1714" w:rsidRPr="000D75C2">
        <w:rPr>
          <w:rFonts w:ascii="Times New Roman" w:hAnsi="Times New Roman"/>
          <w:color w:val="000000"/>
          <w:sz w:val="26"/>
          <w:szCs w:val="26"/>
        </w:rPr>
        <w:t xml:space="preserve">: </w:t>
      </w:r>
      <w:r w:rsidR="00E4120C" w:rsidRPr="000D75C2">
        <w:rPr>
          <w:rFonts w:ascii="Times New Roman" w:hAnsi="Times New Roman"/>
          <w:color w:val="000000"/>
          <w:sz w:val="26"/>
          <w:szCs w:val="26"/>
        </w:rPr>
        <w:t xml:space="preserve">Một dự tính là </w:t>
      </w:r>
      <w:r w:rsidR="00935805" w:rsidRPr="000D75C2">
        <w:rPr>
          <w:rFonts w:ascii="Times New Roman" w:eastAsia="Arial" w:hAnsi="Times New Roman"/>
          <w:color w:val="000000"/>
          <w:sz w:val="26"/>
          <w:szCs w:val="26"/>
        </w:rPr>
        <w:t>một sự phát triển</w:t>
      </w:r>
      <w:r w:rsidR="00CB430C" w:rsidRPr="000D75C2">
        <w:rPr>
          <w:rFonts w:ascii="Times New Roman" w:eastAsia="Arial" w:hAnsi="Times New Roman"/>
          <w:color w:val="000000"/>
          <w:sz w:val="26"/>
          <w:szCs w:val="26"/>
        </w:rPr>
        <w:t xml:space="preserve"> tiềm tàng trong tương lai của một đại lượng hoặc </w:t>
      </w:r>
      <w:r w:rsidR="00AC21D3" w:rsidRPr="000D75C2">
        <w:rPr>
          <w:rFonts w:ascii="Times New Roman" w:eastAsia="Arial" w:hAnsi="Times New Roman"/>
          <w:color w:val="000000"/>
          <w:sz w:val="26"/>
          <w:szCs w:val="26"/>
        </w:rPr>
        <w:t xml:space="preserve">một </w:t>
      </w:r>
      <w:r w:rsidR="00CB430C" w:rsidRPr="000D75C2">
        <w:rPr>
          <w:rFonts w:ascii="Times New Roman" w:eastAsia="Arial" w:hAnsi="Times New Roman"/>
          <w:color w:val="000000"/>
          <w:sz w:val="26"/>
          <w:szCs w:val="26"/>
        </w:rPr>
        <w:t>tập hợp các đại lượng, thường được tính toán với sự hỗ trợ của mô hình</w:t>
      </w:r>
      <w:r w:rsidR="00935805" w:rsidRPr="000D75C2">
        <w:rPr>
          <w:rFonts w:ascii="Times New Roman" w:eastAsia="Arial" w:hAnsi="Times New Roman"/>
          <w:color w:val="000000"/>
          <w:sz w:val="26"/>
          <w:szCs w:val="26"/>
        </w:rPr>
        <w:t xml:space="preserve"> khí hậu</w:t>
      </w:r>
      <w:r w:rsidR="00CB430C" w:rsidRPr="000D75C2">
        <w:rPr>
          <w:rFonts w:ascii="Times New Roman" w:eastAsia="Arial" w:hAnsi="Times New Roman"/>
          <w:color w:val="000000"/>
          <w:sz w:val="26"/>
          <w:szCs w:val="26"/>
        </w:rPr>
        <w:t xml:space="preserve">. </w:t>
      </w:r>
      <w:r w:rsidR="00935805" w:rsidRPr="000D75C2">
        <w:rPr>
          <w:rFonts w:ascii="Times New Roman" w:eastAsia="Arial" w:hAnsi="Times New Roman"/>
          <w:color w:val="000000"/>
          <w:sz w:val="26"/>
          <w:szCs w:val="26"/>
        </w:rPr>
        <w:t>Dự tính khí hậu</w:t>
      </w:r>
      <w:r w:rsidR="00CB430C" w:rsidRPr="000D75C2">
        <w:rPr>
          <w:rFonts w:ascii="Times New Roman" w:eastAsia="Arial" w:hAnsi="Times New Roman"/>
          <w:color w:val="000000"/>
          <w:sz w:val="26"/>
          <w:szCs w:val="26"/>
        </w:rPr>
        <w:t xml:space="preserve"> được phân </w:t>
      </w:r>
      <w:r w:rsidR="00AC21D3" w:rsidRPr="000D75C2">
        <w:rPr>
          <w:rFonts w:ascii="Times New Roman" w:eastAsia="Arial" w:hAnsi="Times New Roman"/>
          <w:color w:val="000000"/>
          <w:sz w:val="26"/>
          <w:szCs w:val="26"/>
        </w:rPr>
        <w:t>biệt</w:t>
      </w:r>
      <w:r w:rsidR="00CB430C" w:rsidRPr="000D75C2">
        <w:rPr>
          <w:rFonts w:ascii="Times New Roman" w:eastAsia="Arial" w:hAnsi="Times New Roman"/>
          <w:color w:val="000000"/>
          <w:sz w:val="26"/>
          <w:szCs w:val="26"/>
        </w:rPr>
        <w:t xml:space="preserve"> với dự báo </w:t>
      </w:r>
      <w:r w:rsidR="00935805" w:rsidRPr="000D75C2">
        <w:rPr>
          <w:rFonts w:ascii="Times New Roman" w:eastAsia="Arial" w:hAnsi="Times New Roman"/>
          <w:color w:val="000000"/>
          <w:sz w:val="26"/>
          <w:szCs w:val="26"/>
        </w:rPr>
        <w:t xml:space="preserve">khí hậu </w:t>
      </w:r>
      <w:r w:rsidR="00CB430C" w:rsidRPr="000D75C2">
        <w:rPr>
          <w:rFonts w:ascii="Times New Roman" w:eastAsia="Arial" w:hAnsi="Times New Roman"/>
          <w:color w:val="000000"/>
          <w:sz w:val="26"/>
          <w:szCs w:val="26"/>
        </w:rPr>
        <w:t xml:space="preserve">để nhấn mạnh rằng các dự tính </w:t>
      </w:r>
      <w:r w:rsidR="00935805" w:rsidRPr="000D75C2">
        <w:rPr>
          <w:rFonts w:ascii="Times New Roman" w:eastAsia="Arial" w:hAnsi="Times New Roman"/>
          <w:color w:val="000000"/>
          <w:sz w:val="26"/>
          <w:szCs w:val="26"/>
        </w:rPr>
        <w:t>khí hậu dựa trên</w:t>
      </w:r>
      <w:r w:rsidR="00CB430C" w:rsidRPr="000D75C2">
        <w:rPr>
          <w:rFonts w:ascii="Times New Roman" w:eastAsia="Arial" w:hAnsi="Times New Roman"/>
          <w:color w:val="000000"/>
          <w:sz w:val="26"/>
          <w:szCs w:val="26"/>
        </w:rPr>
        <w:t xml:space="preserve"> các giả thiết</w:t>
      </w:r>
      <w:r w:rsidR="00935805" w:rsidRPr="000D75C2">
        <w:rPr>
          <w:rFonts w:ascii="Times New Roman" w:eastAsia="Arial" w:hAnsi="Times New Roman"/>
          <w:color w:val="000000"/>
          <w:sz w:val="26"/>
          <w:szCs w:val="26"/>
        </w:rPr>
        <w:t xml:space="preserve"> liên quan tới</w:t>
      </w:r>
      <w:r w:rsidR="00CB430C" w:rsidRPr="000D75C2">
        <w:rPr>
          <w:rFonts w:ascii="Times New Roman" w:eastAsia="Arial" w:hAnsi="Times New Roman"/>
          <w:color w:val="000000"/>
          <w:sz w:val="26"/>
          <w:szCs w:val="26"/>
        </w:rPr>
        <w:t xml:space="preserve">, ví dụ, sự phát triển kinh tế xã hội và công nghệ </w:t>
      </w:r>
      <w:r w:rsidR="00935805" w:rsidRPr="000D75C2">
        <w:rPr>
          <w:rFonts w:ascii="Times New Roman" w:eastAsia="Arial" w:hAnsi="Times New Roman"/>
          <w:color w:val="000000"/>
          <w:sz w:val="26"/>
          <w:szCs w:val="26"/>
        </w:rPr>
        <w:t xml:space="preserve">trong tương lai </w:t>
      </w:r>
      <w:r w:rsidR="00CB430C" w:rsidRPr="000D75C2">
        <w:rPr>
          <w:rFonts w:ascii="Times New Roman" w:eastAsia="Arial" w:hAnsi="Times New Roman"/>
          <w:color w:val="000000"/>
          <w:sz w:val="26"/>
          <w:szCs w:val="26"/>
        </w:rPr>
        <w:t xml:space="preserve">có thể hoặc chưa chắc đã xảy ra, do đó dẫn đến </w:t>
      </w:r>
      <w:r w:rsidR="00935805" w:rsidRPr="000D75C2">
        <w:rPr>
          <w:rFonts w:ascii="Times New Roman" w:eastAsia="Arial" w:hAnsi="Times New Roman"/>
          <w:color w:val="000000"/>
          <w:sz w:val="26"/>
          <w:szCs w:val="26"/>
        </w:rPr>
        <w:t>tính</w:t>
      </w:r>
      <w:r w:rsidR="00CB430C" w:rsidRPr="000D75C2">
        <w:rPr>
          <w:rFonts w:ascii="Times New Roman" w:eastAsia="Arial" w:hAnsi="Times New Roman"/>
          <w:color w:val="000000"/>
          <w:sz w:val="26"/>
          <w:szCs w:val="26"/>
        </w:rPr>
        <w:t xml:space="preserve"> bất định </w:t>
      </w:r>
      <w:r w:rsidR="003811FE" w:rsidRPr="000D75C2">
        <w:rPr>
          <w:rFonts w:ascii="Times New Roman" w:eastAsia="Arial" w:hAnsi="Times New Roman"/>
          <w:color w:val="000000"/>
          <w:sz w:val="26"/>
          <w:szCs w:val="26"/>
        </w:rPr>
        <w:t>của</w:t>
      </w:r>
      <w:r w:rsidR="00CB430C" w:rsidRPr="000D75C2">
        <w:rPr>
          <w:rFonts w:ascii="Times New Roman" w:eastAsia="Arial" w:hAnsi="Times New Roman"/>
          <w:color w:val="000000"/>
          <w:sz w:val="26"/>
          <w:szCs w:val="26"/>
        </w:rPr>
        <w:t xml:space="preserve"> kết quả tính toán.</w:t>
      </w:r>
      <w:r w:rsidR="00926E34" w:rsidRPr="000D75C2">
        <w:rPr>
          <w:rFonts w:ascii="Times New Roman" w:hAnsi="Times New Roman"/>
          <w:color w:val="000000"/>
          <w:sz w:val="26"/>
          <w:szCs w:val="26"/>
        </w:rPr>
        <w:t xml:space="preserve"> (IPCC AR3, 2001)</w:t>
      </w:r>
    </w:p>
    <w:p w:rsidR="00926E34" w:rsidRPr="000D75C2" w:rsidRDefault="00926E34" w:rsidP="00405AE7">
      <w:pPr>
        <w:rPr>
          <w:rFonts w:ascii="Times New Roman" w:hAnsi="Times New Roman"/>
          <w:b/>
          <w:sz w:val="26"/>
          <w:szCs w:val="26"/>
        </w:rPr>
      </w:pPr>
    </w:p>
    <w:p w:rsidR="00FE1714" w:rsidRPr="000D75C2" w:rsidRDefault="00CF5E3E" w:rsidP="00405AE7">
      <w:pPr>
        <w:rPr>
          <w:rFonts w:ascii="Times New Roman" w:hAnsi="Times New Roman"/>
          <w:color w:val="000000"/>
          <w:sz w:val="26"/>
          <w:szCs w:val="26"/>
        </w:rPr>
      </w:pPr>
      <w:r w:rsidRPr="000D75C2">
        <w:rPr>
          <w:rFonts w:ascii="Times New Roman" w:hAnsi="Times New Roman"/>
          <w:b/>
          <w:sz w:val="26"/>
          <w:szCs w:val="26"/>
        </w:rPr>
        <w:t>Biến động khí hậu</w:t>
      </w:r>
      <w:r w:rsidR="00FE1714" w:rsidRPr="000D75C2">
        <w:rPr>
          <w:rFonts w:ascii="Times New Roman" w:hAnsi="Times New Roman"/>
          <w:sz w:val="26"/>
          <w:szCs w:val="26"/>
        </w:rPr>
        <w:t xml:space="preserve">: </w:t>
      </w:r>
      <w:r w:rsidR="00204829" w:rsidRPr="000D75C2">
        <w:rPr>
          <w:rFonts w:ascii="Times New Roman" w:hAnsi="Times New Roman"/>
          <w:color w:val="000000"/>
          <w:sz w:val="26"/>
          <w:szCs w:val="26"/>
        </w:rPr>
        <w:t xml:space="preserve">Biến động khí hậu liên quan đến sự thay đổi trong trạng thái trung bình và các đặc trưng thống kê khác (như độ lệch chuẩn, sự xuất hiện các </w:t>
      </w:r>
      <w:r w:rsidR="009B5AB0" w:rsidRPr="000D75C2">
        <w:rPr>
          <w:rFonts w:ascii="Times New Roman" w:hAnsi="Times New Roman"/>
          <w:color w:val="000000"/>
          <w:sz w:val="26"/>
          <w:szCs w:val="26"/>
        </w:rPr>
        <w:t xml:space="preserve">hiện tượng </w:t>
      </w:r>
      <w:r w:rsidR="00204829" w:rsidRPr="000D75C2">
        <w:rPr>
          <w:rFonts w:ascii="Times New Roman" w:hAnsi="Times New Roman"/>
          <w:color w:val="000000"/>
          <w:sz w:val="26"/>
          <w:szCs w:val="26"/>
        </w:rPr>
        <w:lastRenderedPageBreak/>
        <w:t xml:space="preserve">cực đoan,…) của khí hậu trên tất cả các quy mô không gian và thời gian lớn hơn quy mô của các hiện tượng thời tiết riêng lẻ. Biến động có thể là do các quá trình nội tại tự nhiên bên trong hệ thống khí hậu (biến </w:t>
      </w:r>
      <w:r w:rsidR="009B5AB0" w:rsidRPr="000D75C2">
        <w:rPr>
          <w:rFonts w:ascii="Times New Roman" w:hAnsi="Times New Roman"/>
          <w:color w:val="000000"/>
          <w:sz w:val="26"/>
          <w:szCs w:val="26"/>
        </w:rPr>
        <w:t>động</w:t>
      </w:r>
      <w:r w:rsidR="00204829" w:rsidRPr="000D75C2">
        <w:rPr>
          <w:rFonts w:ascii="Times New Roman" w:hAnsi="Times New Roman"/>
          <w:color w:val="000000"/>
          <w:sz w:val="26"/>
          <w:szCs w:val="26"/>
        </w:rPr>
        <w:t xml:space="preserve"> </w:t>
      </w:r>
      <w:r w:rsidR="009B5AB0" w:rsidRPr="000D75C2">
        <w:rPr>
          <w:rFonts w:ascii="Times New Roman" w:hAnsi="Times New Roman"/>
          <w:color w:val="000000"/>
          <w:sz w:val="26"/>
          <w:szCs w:val="26"/>
        </w:rPr>
        <w:t>bên trong</w:t>
      </w:r>
      <w:r w:rsidR="00204829" w:rsidRPr="000D75C2">
        <w:rPr>
          <w:rFonts w:ascii="Times New Roman" w:hAnsi="Times New Roman"/>
          <w:color w:val="000000"/>
          <w:sz w:val="26"/>
          <w:szCs w:val="26"/>
        </w:rPr>
        <w:t>), hoặc do thay đổi của những tác động bên ngoài của tự</w:t>
      </w:r>
      <w:r w:rsidR="00463D94" w:rsidRPr="000D75C2">
        <w:rPr>
          <w:rFonts w:ascii="Times New Roman" w:hAnsi="Times New Roman"/>
          <w:color w:val="000000"/>
          <w:sz w:val="26"/>
          <w:szCs w:val="26"/>
        </w:rPr>
        <w:t xml:space="preserve"> </w:t>
      </w:r>
      <w:r w:rsidR="00204829" w:rsidRPr="000D75C2">
        <w:rPr>
          <w:rFonts w:ascii="Times New Roman" w:hAnsi="Times New Roman"/>
          <w:color w:val="000000"/>
          <w:sz w:val="26"/>
          <w:szCs w:val="26"/>
        </w:rPr>
        <w:t>nhiên và nhân tạo (biến động bên ngoài).</w:t>
      </w:r>
      <w:r w:rsidR="00926E34" w:rsidRPr="000D75C2">
        <w:rPr>
          <w:rFonts w:ascii="Times New Roman" w:hAnsi="Times New Roman"/>
          <w:color w:val="000000"/>
          <w:sz w:val="26"/>
          <w:szCs w:val="26"/>
        </w:rPr>
        <w:t xml:space="preserve"> (IPCC AR3, 2001)</w:t>
      </w:r>
    </w:p>
    <w:p w:rsidR="00FE1714" w:rsidRPr="000D75C2" w:rsidRDefault="00FE1714" w:rsidP="00405AE7">
      <w:pPr>
        <w:rPr>
          <w:rFonts w:ascii="Times New Roman" w:hAnsi="Times New Roman"/>
          <w:b/>
          <w:sz w:val="26"/>
          <w:szCs w:val="26"/>
        </w:rPr>
      </w:pPr>
    </w:p>
    <w:p w:rsidR="00FE1714" w:rsidRPr="000D75C2" w:rsidRDefault="001125D1" w:rsidP="00405AE7">
      <w:pPr>
        <w:rPr>
          <w:rFonts w:ascii="Times New Roman" w:hAnsi="Times New Roman"/>
          <w:sz w:val="26"/>
          <w:szCs w:val="26"/>
        </w:rPr>
      </w:pPr>
      <w:r w:rsidRPr="000D75C2">
        <w:rPr>
          <w:rFonts w:ascii="Times New Roman" w:hAnsi="Times New Roman"/>
          <w:b/>
          <w:sz w:val="26"/>
          <w:szCs w:val="26"/>
        </w:rPr>
        <w:t>Rủi ro thiên tai đối với cơ sở hạ tầng</w:t>
      </w:r>
      <w:r w:rsidR="00FE1714" w:rsidRPr="000D75C2">
        <w:rPr>
          <w:rFonts w:ascii="Times New Roman" w:hAnsi="Times New Roman"/>
          <w:sz w:val="26"/>
          <w:szCs w:val="26"/>
        </w:rPr>
        <w:t xml:space="preserve">: </w:t>
      </w:r>
      <w:r w:rsidRPr="000D75C2">
        <w:rPr>
          <w:rFonts w:ascii="Times New Roman" w:eastAsia="Arial" w:hAnsi="Times New Roman"/>
          <w:sz w:val="26"/>
          <w:szCs w:val="26"/>
        </w:rPr>
        <w:t xml:space="preserve">Rủi ro thiên tai là khả năng xảy ra các thay đổi nghiêm trọng </w:t>
      </w:r>
      <w:r w:rsidR="00FD1576" w:rsidRPr="000D75C2">
        <w:rPr>
          <w:rFonts w:ascii="Times New Roman" w:eastAsia="Arial" w:hAnsi="Times New Roman"/>
          <w:sz w:val="26"/>
          <w:szCs w:val="26"/>
        </w:rPr>
        <w:t>về</w:t>
      </w:r>
      <w:r w:rsidR="00BD1E99" w:rsidRPr="000D75C2">
        <w:rPr>
          <w:rFonts w:ascii="Times New Roman" w:eastAsia="Arial" w:hAnsi="Times New Roman"/>
          <w:sz w:val="26"/>
          <w:szCs w:val="26"/>
        </w:rPr>
        <w:t xml:space="preserve"> chức năng hoạt động bình thường của CSHT </w:t>
      </w:r>
      <w:r w:rsidR="00143E57" w:rsidRPr="000D75C2">
        <w:rPr>
          <w:rFonts w:ascii="Times New Roman" w:hAnsi="Times New Roman"/>
          <w:sz w:val="26"/>
          <w:szCs w:val="26"/>
        </w:rPr>
        <w:t>trong một khoảng thời gian nhất định</w:t>
      </w:r>
      <w:r w:rsidR="00143E57" w:rsidRPr="000D75C2">
        <w:rPr>
          <w:rFonts w:ascii="Times New Roman" w:eastAsia="Arial" w:hAnsi="Times New Roman"/>
          <w:sz w:val="26"/>
          <w:szCs w:val="26"/>
        </w:rPr>
        <w:t xml:space="preserve"> </w:t>
      </w:r>
      <w:r w:rsidRPr="000D75C2">
        <w:rPr>
          <w:rFonts w:ascii="Times New Roman" w:eastAsia="Arial" w:hAnsi="Times New Roman"/>
          <w:sz w:val="26"/>
          <w:szCs w:val="26"/>
        </w:rPr>
        <w:t xml:space="preserve">do các </w:t>
      </w:r>
      <w:r w:rsidR="004F72F7" w:rsidRPr="000D75C2">
        <w:rPr>
          <w:rFonts w:ascii="Times New Roman" w:eastAsia="Arial" w:hAnsi="Times New Roman"/>
          <w:sz w:val="26"/>
          <w:szCs w:val="26"/>
        </w:rPr>
        <w:t>thảm</w:t>
      </w:r>
      <w:r w:rsidRPr="000D75C2">
        <w:rPr>
          <w:rFonts w:ascii="Times New Roman" w:eastAsia="Arial" w:hAnsi="Times New Roman"/>
          <w:sz w:val="26"/>
          <w:szCs w:val="26"/>
        </w:rPr>
        <w:t xml:space="preserve"> họa tự nhiên tương tác với </w:t>
      </w:r>
      <w:r w:rsidR="009A1302" w:rsidRPr="000D75C2">
        <w:rPr>
          <w:rFonts w:ascii="Times New Roman" w:hAnsi="Times New Roman"/>
          <w:sz w:val="26"/>
          <w:szCs w:val="26"/>
        </w:rPr>
        <w:t xml:space="preserve">CSHT </w:t>
      </w:r>
      <w:r w:rsidR="00143E57" w:rsidRPr="000D75C2">
        <w:rPr>
          <w:rFonts w:ascii="Times New Roman" w:hAnsi="Times New Roman"/>
          <w:sz w:val="26"/>
          <w:szCs w:val="26"/>
        </w:rPr>
        <w:t xml:space="preserve">dễ bị tổn thương. </w:t>
      </w:r>
      <w:r w:rsidR="00926E34" w:rsidRPr="000D75C2">
        <w:rPr>
          <w:rFonts w:ascii="Times New Roman" w:hAnsi="Times New Roman"/>
          <w:sz w:val="26"/>
          <w:szCs w:val="26"/>
        </w:rPr>
        <w:t>(</w:t>
      </w:r>
      <w:r w:rsidR="00AD5CFF" w:rsidRPr="000D75C2">
        <w:rPr>
          <w:rFonts w:ascii="Times New Roman" w:hAnsi="Times New Roman"/>
          <w:sz w:val="26"/>
          <w:szCs w:val="26"/>
        </w:rPr>
        <w:t>Trích từ</w:t>
      </w:r>
      <w:r w:rsidR="00926E34" w:rsidRPr="000D75C2">
        <w:rPr>
          <w:rFonts w:ascii="Times New Roman" w:hAnsi="Times New Roman"/>
          <w:sz w:val="26"/>
          <w:szCs w:val="26"/>
        </w:rPr>
        <w:t xml:space="preserve"> SREX, 2012)</w:t>
      </w:r>
    </w:p>
    <w:p w:rsidR="00FE1714" w:rsidRPr="000D75C2" w:rsidRDefault="00FE1714" w:rsidP="00405AE7">
      <w:pPr>
        <w:rPr>
          <w:rFonts w:ascii="Times New Roman" w:hAnsi="Times New Roman"/>
          <w:sz w:val="26"/>
          <w:szCs w:val="26"/>
        </w:rPr>
      </w:pPr>
    </w:p>
    <w:p w:rsidR="00FE1714" w:rsidRPr="000D75C2" w:rsidRDefault="004F72F7" w:rsidP="00405AE7">
      <w:pPr>
        <w:rPr>
          <w:rFonts w:ascii="Times New Roman" w:eastAsia="Arial" w:hAnsi="Times New Roman"/>
          <w:sz w:val="26"/>
          <w:szCs w:val="26"/>
        </w:rPr>
      </w:pPr>
      <w:r w:rsidRPr="000D75C2">
        <w:rPr>
          <w:rFonts w:ascii="Times New Roman" w:hAnsi="Times New Roman"/>
          <w:b/>
          <w:sz w:val="26"/>
          <w:szCs w:val="26"/>
        </w:rPr>
        <w:t>Thảm họa</w:t>
      </w:r>
      <w:r w:rsidR="00FE1714" w:rsidRPr="000D75C2">
        <w:rPr>
          <w:rFonts w:ascii="Times New Roman" w:hAnsi="Times New Roman"/>
          <w:sz w:val="26"/>
          <w:szCs w:val="26"/>
        </w:rPr>
        <w:t xml:space="preserve">: </w:t>
      </w:r>
      <w:r w:rsidR="004F146E" w:rsidRPr="000D75C2">
        <w:rPr>
          <w:rFonts w:ascii="Times New Roman" w:eastAsia="Arial" w:hAnsi="Times New Roman"/>
          <w:sz w:val="26"/>
          <w:szCs w:val="26"/>
        </w:rPr>
        <w:t xml:space="preserve">Sự xuất hiện tiềm tàng của các hiện tượng tự nhiên do hoạt động của con người gây ra có thể ảnh hưởng bất lợi lên </w:t>
      </w:r>
      <w:r w:rsidR="00884064" w:rsidRPr="000D75C2">
        <w:rPr>
          <w:rFonts w:ascii="Times New Roman" w:eastAsia="Arial" w:hAnsi="Times New Roman"/>
          <w:sz w:val="26"/>
          <w:szCs w:val="26"/>
        </w:rPr>
        <w:t>TTDBTT</w:t>
      </w:r>
      <w:r w:rsidR="004F146E" w:rsidRPr="000D75C2">
        <w:rPr>
          <w:rFonts w:ascii="Times New Roman" w:eastAsia="Arial" w:hAnsi="Times New Roman"/>
          <w:sz w:val="26"/>
          <w:szCs w:val="26"/>
        </w:rPr>
        <w:t xml:space="preserve"> và mức độ </w:t>
      </w:r>
      <w:r w:rsidR="00351808" w:rsidRPr="000D75C2">
        <w:rPr>
          <w:rFonts w:ascii="Times New Roman" w:eastAsia="Arial" w:hAnsi="Times New Roman"/>
          <w:sz w:val="26"/>
          <w:szCs w:val="26"/>
        </w:rPr>
        <w:t xml:space="preserve">phơi bày </w:t>
      </w:r>
      <w:r w:rsidR="004F146E" w:rsidRPr="000D75C2">
        <w:rPr>
          <w:rFonts w:ascii="Times New Roman" w:eastAsia="Arial" w:hAnsi="Times New Roman"/>
          <w:sz w:val="26"/>
          <w:szCs w:val="26"/>
        </w:rPr>
        <w:t xml:space="preserve">trước thảm họa. </w:t>
      </w:r>
      <w:r w:rsidR="00926E34" w:rsidRPr="000D75C2">
        <w:rPr>
          <w:rFonts w:ascii="Times New Roman" w:hAnsi="Times New Roman"/>
          <w:sz w:val="26"/>
          <w:szCs w:val="26"/>
        </w:rPr>
        <w:t>(SREX, 2012)</w:t>
      </w:r>
    </w:p>
    <w:p w:rsidR="00FE1714" w:rsidRPr="000D75C2" w:rsidRDefault="00FE1714" w:rsidP="00405AE7">
      <w:pPr>
        <w:rPr>
          <w:rFonts w:ascii="Times New Roman" w:hAnsi="Times New Roman"/>
          <w:b/>
          <w:sz w:val="26"/>
          <w:szCs w:val="26"/>
        </w:rPr>
      </w:pPr>
    </w:p>
    <w:p w:rsidR="00FE1714" w:rsidRPr="000D75C2" w:rsidRDefault="00080EFA" w:rsidP="00405AE7">
      <w:pPr>
        <w:rPr>
          <w:rFonts w:ascii="Times New Roman" w:hAnsi="Times New Roman"/>
          <w:sz w:val="26"/>
          <w:szCs w:val="26"/>
        </w:rPr>
      </w:pPr>
      <w:r w:rsidRPr="000D75C2">
        <w:rPr>
          <w:rFonts w:ascii="Times New Roman" w:hAnsi="Times New Roman"/>
          <w:b/>
          <w:sz w:val="26"/>
          <w:szCs w:val="26"/>
        </w:rPr>
        <w:t xml:space="preserve">Dữ liệu </w:t>
      </w:r>
      <w:r w:rsidR="00D0779B" w:rsidRPr="000D75C2">
        <w:rPr>
          <w:rFonts w:ascii="Times New Roman" w:hAnsi="Times New Roman"/>
          <w:b/>
          <w:sz w:val="26"/>
          <w:szCs w:val="26"/>
        </w:rPr>
        <w:t xml:space="preserve">lịch sử về </w:t>
      </w:r>
      <w:r w:rsidRPr="000D75C2">
        <w:rPr>
          <w:rFonts w:ascii="Times New Roman" w:hAnsi="Times New Roman"/>
          <w:b/>
          <w:sz w:val="26"/>
          <w:szCs w:val="26"/>
        </w:rPr>
        <w:t>khí hậu</w:t>
      </w:r>
      <w:r w:rsidR="00FE1714" w:rsidRPr="000D75C2">
        <w:rPr>
          <w:rFonts w:ascii="Times New Roman" w:hAnsi="Times New Roman"/>
          <w:sz w:val="26"/>
          <w:szCs w:val="26"/>
        </w:rPr>
        <w:t xml:space="preserve">: </w:t>
      </w:r>
      <w:r w:rsidRPr="000D75C2">
        <w:rPr>
          <w:rFonts w:ascii="Times New Roman" w:eastAsia="Arial" w:hAnsi="Times New Roman"/>
          <w:sz w:val="26"/>
          <w:szCs w:val="26"/>
        </w:rPr>
        <w:t>Dữ liệu sẵn có về các điều kiện khí hậu trong quá khứ.</w:t>
      </w:r>
    </w:p>
    <w:p w:rsidR="00FE1714" w:rsidRPr="000D75C2" w:rsidRDefault="00FE1714" w:rsidP="00405AE7">
      <w:pPr>
        <w:rPr>
          <w:rFonts w:ascii="Times New Roman" w:hAnsi="Times New Roman"/>
          <w:sz w:val="26"/>
          <w:szCs w:val="26"/>
        </w:rPr>
      </w:pPr>
    </w:p>
    <w:p w:rsidR="002A7439" w:rsidRPr="000D75C2" w:rsidRDefault="00D7454E" w:rsidP="00405AE7">
      <w:pPr>
        <w:rPr>
          <w:rFonts w:ascii="Times New Roman" w:hAnsi="Times New Roman"/>
          <w:sz w:val="26"/>
          <w:szCs w:val="26"/>
        </w:rPr>
      </w:pPr>
      <w:r w:rsidRPr="000D75C2">
        <w:rPr>
          <w:rFonts w:ascii="Times New Roman" w:hAnsi="Times New Roman"/>
          <w:b/>
          <w:sz w:val="26"/>
          <w:szCs w:val="26"/>
        </w:rPr>
        <w:t>Tác động</w:t>
      </w:r>
      <w:r w:rsidR="00FE1714" w:rsidRPr="000D75C2">
        <w:rPr>
          <w:rFonts w:ascii="Times New Roman" w:hAnsi="Times New Roman"/>
          <w:b/>
          <w:sz w:val="26"/>
          <w:szCs w:val="26"/>
        </w:rPr>
        <w:t>:</w:t>
      </w:r>
      <w:r w:rsidR="00FE1714" w:rsidRPr="000D75C2">
        <w:rPr>
          <w:rFonts w:ascii="Times New Roman" w:hAnsi="Times New Roman"/>
          <w:sz w:val="26"/>
          <w:szCs w:val="26"/>
        </w:rPr>
        <w:t xml:space="preserve"> </w:t>
      </w:r>
      <w:r w:rsidR="002A7439" w:rsidRPr="000D75C2">
        <w:rPr>
          <w:rFonts w:ascii="Times New Roman" w:eastAsia="Arial" w:hAnsi="Times New Roman"/>
          <w:sz w:val="26"/>
          <w:szCs w:val="26"/>
        </w:rPr>
        <w:t xml:space="preserve">Các ảnh hưởng lên hệ thống tự nhiên và con người. Trong báo cáo này, thuật ngữ “tác động” </w:t>
      </w:r>
      <w:r w:rsidR="002A7439" w:rsidRPr="000D75C2">
        <w:rPr>
          <w:rFonts w:ascii="Times New Roman" w:eastAsia="Arial" w:hAnsi="Times New Roman"/>
          <w:color w:val="000000"/>
          <w:sz w:val="26"/>
          <w:szCs w:val="26"/>
        </w:rPr>
        <w:t xml:space="preserve">được dùng để chỉ những tác động lên hệ thống tự nhiên và con người của các </w:t>
      </w:r>
      <w:r w:rsidR="00920185" w:rsidRPr="000D75C2">
        <w:rPr>
          <w:rFonts w:ascii="Times New Roman" w:eastAsia="Arial" w:hAnsi="Times New Roman"/>
          <w:color w:val="000000"/>
          <w:sz w:val="26"/>
          <w:szCs w:val="26"/>
        </w:rPr>
        <w:t xml:space="preserve">hiện tượng </w:t>
      </w:r>
      <w:r w:rsidR="002A7439" w:rsidRPr="000D75C2">
        <w:rPr>
          <w:rFonts w:ascii="Times New Roman" w:eastAsia="Arial" w:hAnsi="Times New Roman"/>
          <w:color w:val="000000"/>
          <w:sz w:val="26"/>
          <w:szCs w:val="26"/>
        </w:rPr>
        <w:t xml:space="preserve">vật lý, thiên tai và </w:t>
      </w:r>
      <w:r w:rsidR="00E509E5" w:rsidRPr="000D75C2">
        <w:rPr>
          <w:rFonts w:ascii="Times New Roman" w:eastAsia="Arial" w:hAnsi="Times New Roman"/>
          <w:color w:val="000000"/>
          <w:sz w:val="26"/>
          <w:szCs w:val="26"/>
        </w:rPr>
        <w:t>BĐKH</w:t>
      </w:r>
      <w:r w:rsidR="002A7439" w:rsidRPr="000D75C2">
        <w:rPr>
          <w:rFonts w:ascii="Times New Roman" w:eastAsia="Arial" w:hAnsi="Times New Roman"/>
          <w:color w:val="000000"/>
          <w:sz w:val="26"/>
          <w:szCs w:val="26"/>
        </w:rPr>
        <w:t>.</w:t>
      </w:r>
      <w:r w:rsidR="002A7439" w:rsidRPr="000D75C2">
        <w:rPr>
          <w:rFonts w:ascii="Times New Roman" w:hAnsi="Times New Roman"/>
          <w:color w:val="000000"/>
          <w:sz w:val="26"/>
          <w:szCs w:val="26"/>
        </w:rPr>
        <w:t xml:space="preserve"> (SREX, 2012)</w:t>
      </w:r>
    </w:p>
    <w:p w:rsidR="00FE1714" w:rsidRPr="000D75C2" w:rsidRDefault="00FE1714" w:rsidP="00405AE7">
      <w:pPr>
        <w:rPr>
          <w:rFonts w:ascii="Times New Roman" w:hAnsi="Times New Roman"/>
          <w:sz w:val="26"/>
          <w:szCs w:val="26"/>
        </w:rPr>
      </w:pPr>
    </w:p>
    <w:p w:rsidR="00084DE5" w:rsidRPr="000D75C2" w:rsidRDefault="00B91C9F" w:rsidP="00405AE7">
      <w:pPr>
        <w:rPr>
          <w:rFonts w:ascii="Times New Roman" w:hAnsi="Times New Roman"/>
          <w:sz w:val="26"/>
          <w:szCs w:val="26"/>
        </w:rPr>
      </w:pPr>
      <w:r w:rsidRPr="000D75C2">
        <w:rPr>
          <w:rFonts w:ascii="Times New Roman" w:hAnsi="Times New Roman"/>
          <w:b/>
          <w:sz w:val="26"/>
          <w:szCs w:val="26"/>
        </w:rPr>
        <w:t>Danh mục</w:t>
      </w:r>
      <w:r w:rsidR="00084DE5" w:rsidRPr="000D75C2">
        <w:rPr>
          <w:rFonts w:ascii="Times New Roman" w:hAnsi="Times New Roman"/>
          <w:b/>
          <w:sz w:val="26"/>
          <w:szCs w:val="26"/>
        </w:rPr>
        <w:t xml:space="preserve"> cơ sở hạ tầng</w:t>
      </w:r>
      <w:r w:rsidR="00FE1714" w:rsidRPr="000D75C2">
        <w:rPr>
          <w:rFonts w:ascii="Times New Roman" w:hAnsi="Times New Roman"/>
          <w:sz w:val="26"/>
          <w:szCs w:val="26"/>
        </w:rPr>
        <w:t xml:space="preserve">: </w:t>
      </w:r>
      <w:r w:rsidR="00084DE5" w:rsidRPr="000D75C2">
        <w:rPr>
          <w:rFonts w:ascii="Times New Roman" w:eastAsia="Arial" w:hAnsi="Times New Roman"/>
          <w:sz w:val="26"/>
          <w:szCs w:val="26"/>
        </w:rPr>
        <w:t>Một danh sách các đường giao thông nông thôn, đê kè, hồ chứa, đập và kênh đã được lựa chọn để đưa vào</w:t>
      </w:r>
      <w:r w:rsidR="00084DE5" w:rsidRPr="000D75C2">
        <w:rPr>
          <w:rFonts w:ascii="Times New Roman" w:hAnsi="Times New Roman"/>
          <w:sz w:val="26"/>
          <w:szCs w:val="26"/>
        </w:rPr>
        <w:t xml:space="preserve"> </w:t>
      </w:r>
      <w:r w:rsidR="00B8357B" w:rsidRPr="000D75C2">
        <w:rPr>
          <w:rFonts w:ascii="Times New Roman" w:hAnsi="Times New Roman"/>
          <w:sz w:val="26"/>
          <w:szCs w:val="26"/>
        </w:rPr>
        <w:t xml:space="preserve">dự án </w:t>
      </w:r>
      <w:r w:rsidR="00B8357B" w:rsidRPr="000D75C2">
        <w:rPr>
          <w:rFonts w:ascii="Times New Roman" w:hAnsi="Times New Roman"/>
          <w:sz w:val="26"/>
          <w:szCs w:val="26"/>
          <w:lang w:val="pt-BR"/>
        </w:rPr>
        <w:t>Đánh giá TTDBTT do BĐKH và lập bản đồ rủi ro</w:t>
      </w:r>
      <w:r w:rsidR="00084DE5" w:rsidRPr="000D75C2">
        <w:rPr>
          <w:rFonts w:ascii="Times New Roman" w:eastAsia="Arial" w:hAnsi="Times New Roman"/>
          <w:sz w:val="26"/>
          <w:szCs w:val="26"/>
        </w:rPr>
        <w:t>.</w:t>
      </w:r>
      <w:r w:rsidR="00656DD0" w:rsidRPr="000D75C2">
        <w:rPr>
          <w:rFonts w:ascii="Times New Roman" w:eastAsia="Arial" w:hAnsi="Times New Roman"/>
          <w:sz w:val="26"/>
          <w:szCs w:val="26"/>
        </w:rPr>
        <w:t xml:space="preserve"> (định nghĩa dành riêng cho dự án </w:t>
      </w:r>
      <w:r w:rsidR="00656DD0" w:rsidRPr="000D75C2">
        <w:rPr>
          <w:rFonts w:ascii="Times New Roman" w:hAnsi="Times New Roman"/>
          <w:sz w:val="26"/>
          <w:szCs w:val="26"/>
          <w:lang w:val="pt-BR"/>
        </w:rPr>
        <w:t>Đánh giá TTDBTT do BĐKH và lập bản đồ rủi ro)</w:t>
      </w:r>
    </w:p>
    <w:p w:rsidR="00FE1714" w:rsidRPr="000D75C2" w:rsidRDefault="00FE1714" w:rsidP="00405AE7">
      <w:pPr>
        <w:rPr>
          <w:rFonts w:ascii="Times New Roman" w:hAnsi="Times New Roman"/>
          <w:b/>
          <w:sz w:val="26"/>
          <w:szCs w:val="26"/>
        </w:rPr>
      </w:pPr>
    </w:p>
    <w:p w:rsidR="00D61521" w:rsidRPr="000D75C2" w:rsidRDefault="00D61521" w:rsidP="00405AE7">
      <w:pPr>
        <w:rPr>
          <w:rFonts w:ascii="Times New Roman" w:hAnsi="Times New Roman"/>
          <w:sz w:val="26"/>
          <w:szCs w:val="26"/>
        </w:rPr>
      </w:pPr>
      <w:r w:rsidRPr="000D75C2">
        <w:rPr>
          <w:rFonts w:ascii="Times New Roman" w:eastAsia="Arial" w:hAnsi="Times New Roman"/>
          <w:b/>
          <w:sz w:val="26"/>
          <w:szCs w:val="26"/>
        </w:rPr>
        <w:t>Tính dễ bị tổn thương vật lý:</w:t>
      </w:r>
      <w:r w:rsidRPr="000D75C2">
        <w:rPr>
          <w:rFonts w:ascii="Times New Roman" w:eastAsia="Arial" w:hAnsi="Times New Roman"/>
          <w:sz w:val="26"/>
          <w:szCs w:val="26"/>
        </w:rPr>
        <w:t xml:space="preserve"> </w:t>
      </w:r>
      <w:r w:rsidRPr="000D75C2">
        <w:rPr>
          <w:rFonts w:ascii="Times New Roman" w:hAnsi="Times New Roman"/>
          <w:sz w:val="26"/>
          <w:szCs w:val="26"/>
        </w:rPr>
        <w:t xml:space="preserve">Xu hướng hay khuynh hướng </w:t>
      </w:r>
      <w:r w:rsidR="009A1302" w:rsidRPr="000D75C2">
        <w:rPr>
          <w:rFonts w:ascii="Times New Roman" w:hAnsi="Times New Roman"/>
          <w:sz w:val="26"/>
          <w:szCs w:val="26"/>
        </w:rPr>
        <w:t xml:space="preserve">CSHT </w:t>
      </w:r>
      <w:r w:rsidRPr="000D75C2">
        <w:rPr>
          <w:rFonts w:ascii="Times New Roman" w:eastAsia="Arial" w:hAnsi="Times New Roman"/>
          <w:sz w:val="26"/>
          <w:szCs w:val="26"/>
        </w:rPr>
        <w:t xml:space="preserve">bị </w:t>
      </w:r>
      <w:r w:rsidR="008F0154" w:rsidRPr="000D75C2">
        <w:rPr>
          <w:rFonts w:ascii="Times New Roman" w:eastAsia="Arial" w:hAnsi="Times New Roman"/>
          <w:sz w:val="26"/>
          <w:szCs w:val="26"/>
        </w:rPr>
        <w:t>tác động</w:t>
      </w:r>
      <w:r w:rsidRPr="000D75C2">
        <w:rPr>
          <w:rFonts w:ascii="Times New Roman" w:eastAsia="Arial" w:hAnsi="Times New Roman"/>
          <w:sz w:val="26"/>
          <w:szCs w:val="26"/>
        </w:rPr>
        <w:t xml:space="preserve"> bất lợi. </w:t>
      </w:r>
      <w:r w:rsidR="008F0154" w:rsidRPr="000D75C2">
        <w:rPr>
          <w:rFonts w:ascii="Times New Roman" w:eastAsia="Arial" w:hAnsi="Times New Roman"/>
          <w:sz w:val="26"/>
          <w:szCs w:val="26"/>
        </w:rPr>
        <w:t>K</w:t>
      </w:r>
      <w:r w:rsidRPr="000D75C2">
        <w:rPr>
          <w:rFonts w:ascii="Times New Roman" w:eastAsia="Arial" w:hAnsi="Times New Roman"/>
          <w:sz w:val="26"/>
          <w:szCs w:val="26"/>
        </w:rPr>
        <w:t xml:space="preserve">huynh hướng này tạo thành một đặc tính nội tại của yếu tố bị ảnh hưởng. </w:t>
      </w:r>
      <w:r w:rsidR="00656DD0" w:rsidRPr="000D75C2">
        <w:rPr>
          <w:rFonts w:ascii="Times New Roman" w:eastAsia="Arial" w:hAnsi="Times New Roman"/>
          <w:sz w:val="26"/>
          <w:szCs w:val="26"/>
        </w:rPr>
        <w:t xml:space="preserve">(định nghĩa dành riêng cho dự án </w:t>
      </w:r>
      <w:r w:rsidR="00656DD0" w:rsidRPr="000D75C2">
        <w:rPr>
          <w:rFonts w:ascii="Times New Roman" w:hAnsi="Times New Roman"/>
          <w:sz w:val="26"/>
          <w:szCs w:val="26"/>
          <w:lang w:val="pt-BR"/>
        </w:rPr>
        <w:t>Đánh giá TTDBTT do BĐKH và lập bản đồ rủi ro)</w:t>
      </w:r>
    </w:p>
    <w:p w:rsidR="00671A58" w:rsidRPr="000D75C2" w:rsidRDefault="00671A58" w:rsidP="00405AE7">
      <w:pPr>
        <w:rPr>
          <w:rFonts w:ascii="Times New Roman" w:hAnsi="Times New Roman"/>
          <w:sz w:val="26"/>
          <w:szCs w:val="26"/>
        </w:rPr>
      </w:pPr>
    </w:p>
    <w:p w:rsidR="00D61521" w:rsidRPr="000D75C2" w:rsidRDefault="00D61521" w:rsidP="00405AE7">
      <w:pPr>
        <w:rPr>
          <w:rFonts w:ascii="Times New Roman" w:hAnsi="Times New Roman"/>
          <w:sz w:val="26"/>
          <w:szCs w:val="26"/>
        </w:rPr>
      </w:pPr>
      <w:r w:rsidRPr="000D75C2">
        <w:rPr>
          <w:rFonts w:ascii="Times New Roman" w:hAnsi="Times New Roman"/>
          <w:b/>
          <w:sz w:val="26"/>
          <w:szCs w:val="26"/>
        </w:rPr>
        <w:t>Tính dễ bị tổn thương xã hội:</w:t>
      </w:r>
      <w:r w:rsidRPr="000D75C2">
        <w:rPr>
          <w:rFonts w:ascii="Times New Roman" w:hAnsi="Times New Roman"/>
          <w:sz w:val="26"/>
          <w:szCs w:val="26"/>
        </w:rPr>
        <w:t xml:space="preserve"> Sự bất lực của người dân, tổ chức, và xã hội trong việc hứng chịu các tác động bất lợi </w:t>
      </w:r>
      <w:r w:rsidR="00683F5D" w:rsidRPr="000D75C2">
        <w:rPr>
          <w:rFonts w:ascii="Times New Roman" w:hAnsi="Times New Roman"/>
          <w:sz w:val="26"/>
          <w:szCs w:val="26"/>
        </w:rPr>
        <w:t>bởi</w:t>
      </w:r>
      <w:r w:rsidRPr="000D75C2">
        <w:rPr>
          <w:rFonts w:ascii="Times New Roman" w:hAnsi="Times New Roman"/>
          <w:sz w:val="26"/>
          <w:szCs w:val="26"/>
        </w:rPr>
        <w:t xml:space="preserve"> </w:t>
      </w:r>
      <w:r w:rsidR="00B22DDD" w:rsidRPr="000D75C2">
        <w:rPr>
          <w:rFonts w:ascii="Times New Roman" w:hAnsi="Times New Roman"/>
          <w:sz w:val="26"/>
          <w:szCs w:val="26"/>
        </w:rPr>
        <w:t>rất nhiều</w:t>
      </w:r>
      <w:r w:rsidR="00AB019D" w:rsidRPr="000D75C2">
        <w:rPr>
          <w:rFonts w:ascii="Times New Roman" w:hAnsi="Times New Roman"/>
          <w:sz w:val="26"/>
          <w:szCs w:val="26"/>
        </w:rPr>
        <w:t xml:space="preserve"> </w:t>
      </w:r>
      <w:r w:rsidR="00683F5D" w:rsidRPr="000D75C2">
        <w:rPr>
          <w:rFonts w:ascii="Times New Roman" w:hAnsi="Times New Roman"/>
          <w:sz w:val="26"/>
          <w:szCs w:val="26"/>
        </w:rPr>
        <w:t>hiểm họa</w:t>
      </w:r>
      <w:r w:rsidR="00AB019D" w:rsidRPr="000D75C2">
        <w:rPr>
          <w:rFonts w:ascii="Times New Roman" w:hAnsi="Times New Roman"/>
          <w:sz w:val="26"/>
          <w:szCs w:val="26"/>
        </w:rPr>
        <w:t xml:space="preserve"> mà họ </w:t>
      </w:r>
      <w:r w:rsidR="00683F5D" w:rsidRPr="000D75C2">
        <w:rPr>
          <w:rFonts w:ascii="Times New Roman" w:hAnsi="Times New Roman"/>
          <w:sz w:val="26"/>
          <w:szCs w:val="26"/>
        </w:rPr>
        <w:t xml:space="preserve">bị </w:t>
      </w:r>
      <w:r w:rsidR="00351808" w:rsidRPr="000D75C2">
        <w:rPr>
          <w:rFonts w:ascii="Times New Roman" w:hAnsi="Times New Roman"/>
          <w:sz w:val="26"/>
          <w:szCs w:val="26"/>
        </w:rPr>
        <w:t>phơi bày</w:t>
      </w:r>
      <w:r w:rsidRPr="000D75C2">
        <w:rPr>
          <w:rFonts w:ascii="Times New Roman" w:hAnsi="Times New Roman"/>
          <w:sz w:val="26"/>
          <w:szCs w:val="26"/>
        </w:rPr>
        <w:t>.</w:t>
      </w:r>
    </w:p>
    <w:p w:rsidR="00FE1714" w:rsidRPr="000D75C2" w:rsidRDefault="00FE1714" w:rsidP="00405AE7">
      <w:pPr>
        <w:rPr>
          <w:rFonts w:ascii="Times New Roman" w:hAnsi="Times New Roman"/>
          <w:b/>
          <w:color w:val="000000"/>
          <w:sz w:val="26"/>
          <w:szCs w:val="26"/>
        </w:rPr>
      </w:pPr>
    </w:p>
    <w:p w:rsidR="00D61521" w:rsidRPr="000D75C2" w:rsidRDefault="00A16D1E" w:rsidP="00405AE7">
      <w:pPr>
        <w:rPr>
          <w:rFonts w:ascii="Times New Roman" w:eastAsia="Arial" w:hAnsi="Times New Roman"/>
          <w:color w:val="000000"/>
          <w:sz w:val="26"/>
          <w:szCs w:val="26"/>
        </w:rPr>
      </w:pPr>
      <w:r w:rsidRPr="000D75C2">
        <w:rPr>
          <w:rFonts w:ascii="Times New Roman" w:eastAsia="Arial" w:hAnsi="Times New Roman"/>
          <w:b/>
          <w:color w:val="000000"/>
          <w:sz w:val="26"/>
          <w:szCs w:val="26"/>
        </w:rPr>
        <w:t>Các t</w:t>
      </w:r>
      <w:r w:rsidR="00D61521" w:rsidRPr="000D75C2">
        <w:rPr>
          <w:rFonts w:ascii="Times New Roman" w:eastAsia="Arial" w:hAnsi="Times New Roman"/>
          <w:b/>
          <w:color w:val="000000"/>
          <w:sz w:val="26"/>
          <w:szCs w:val="26"/>
        </w:rPr>
        <w:t>rọng số:</w:t>
      </w:r>
      <w:r w:rsidR="00D61521" w:rsidRPr="000D75C2">
        <w:rPr>
          <w:rFonts w:ascii="Times New Roman" w:eastAsia="Arial" w:hAnsi="Times New Roman"/>
          <w:color w:val="000000"/>
          <w:sz w:val="26"/>
          <w:szCs w:val="26"/>
        </w:rPr>
        <w:t xml:space="preserve"> Một </w:t>
      </w:r>
      <w:r w:rsidR="00660B1C" w:rsidRPr="000D75C2">
        <w:rPr>
          <w:rFonts w:ascii="Times New Roman" w:eastAsia="Arial" w:hAnsi="Times New Roman"/>
          <w:color w:val="000000"/>
          <w:sz w:val="26"/>
          <w:szCs w:val="26"/>
        </w:rPr>
        <w:t>giá trị</w:t>
      </w:r>
      <w:r w:rsidR="00D61521" w:rsidRPr="000D75C2">
        <w:rPr>
          <w:rFonts w:ascii="Times New Roman" w:eastAsia="Arial" w:hAnsi="Times New Roman"/>
          <w:color w:val="000000"/>
          <w:sz w:val="26"/>
          <w:szCs w:val="26"/>
        </w:rPr>
        <w:t xml:space="preserve"> gán cho các biến trong</w:t>
      </w:r>
      <w:r w:rsidR="00660B1C" w:rsidRPr="000D75C2">
        <w:rPr>
          <w:rFonts w:ascii="Times New Roman" w:eastAsia="Arial" w:hAnsi="Times New Roman"/>
          <w:color w:val="000000"/>
          <w:sz w:val="26"/>
          <w:szCs w:val="26"/>
        </w:rPr>
        <w:t xml:space="preserve"> phạm vi</w:t>
      </w:r>
      <w:r w:rsidR="00D61521" w:rsidRPr="000D75C2">
        <w:rPr>
          <w:rFonts w:ascii="Times New Roman" w:eastAsia="Arial" w:hAnsi="Times New Roman"/>
          <w:color w:val="000000"/>
          <w:sz w:val="26"/>
          <w:szCs w:val="26"/>
        </w:rPr>
        <w:t xml:space="preserve"> </w:t>
      </w:r>
      <w:r w:rsidR="002F622E" w:rsidRPr="000D75C2">
        <w:rPr>
          <w:rFonts w:ascii="Times New Roman" w:eastAsia="Arial" w:hAnsi="Times New Roman"/>
          <w:color w:val="000000"/>
          <w:sz w:val="26"/>
          <w:szCs w:val="26"/>
        </w:rPr>
        <w:t>thực hiện</w:t>
      </w:r>
      <w:r w:rsidR="00D61521" w:rsidRPr="000D75C2">
        <w:rPr>
          <w:rFonts w:ascii="Times New Roman" w:eastAsia="Arial" w:hAnsi="Times New Roman"/>
          <w:color w:val="000000"/>
          <w:sz w:val="26"/>
          <w:szCs w:val="26"/>
        </w:rPr>
        <w:t xml:space="preserve"> </w:t>
      </w:r>
      <w:r w:rsidR="00B8357B" w:rsidRPr="000D75C2">
        <w:rPr>
          <w:rFonts w:ascii="Times New Roman" w:hAnsi="Times New Roman"/>
          <w:sz w:val="26"/>
          <w:szCs w:val="26"/>
          <w:lang w:val="pt-BR"/>
        </w:rPr>
        <w:t xml:space="preserve">Đánh giá TTDBTT do BĐKH và lập bản đồ rủi ro </w:t>
      </w:r>
      <w:r w:rsidR="00660B1C" w:rsidRPr="000D75C2">
        <w:rPr>
          <w:rFonts w:ascii="Times New Roman" w:hAnsi="Times New Roman"/>
          <w:color w:val="000000"/>
          <w:sz w:val="26"/>
          <w:szCs w:val="26"/>
        </w:rPr>
        <w:t xml:space="preserve">để </w:t>
      </w:r>
      <w:r w:rsidR="00D61521" w:rsidRPr="000D75C2">
        <w:rPr>
          <w:rFonts w:ascii="Times New Roman" w:eastAsia="Arial" w:hAnsi="Times New Roman"/>
          <w:color w:val="000000"/>
          <w:sz w:val="26"/>
          <w:szCs w:val="26"/>
        </w:rPr>
        <w:t xml:space="preserve">biểu thị tầm quan trọng của biến đó. </w:t>
      </w:r>
      <w:r w:rsidR="00656DD0" w:rsidRPr="000D75C2">
        <w:rPr>
          <w:rFonts w:ascii="Times New Roman" w:eastAsia="Arial" w:hAnsi="Times New Roman"/>
          <w:sz w:val="26"/>
          <w:szCs w:val="26"/>
        </w:rPr>
        <w:t xml:space="preserve">(định nghĩa dành riêng cho dự án </w:t>
      </w:r>
      <w:r w:rsidR="00656DD0" w:rsidRPr="000D75C2">
        <w:rPr>
          <w:rFonts w:ascii="Times New Roman" w:hAnsi="Times New Roman"/>
          <w:sz w:val="26"/>
          <w:szCs w:val="26"/>
          <w:lang w:val="pt-BR"/>
        </w:rPr>
        <w:t>Đánh giá TTDBTT do BĐKH và lập bản đồ rủi ro)</w:t>
      </w:r>
    </w:p>
    <w:p w:rsidR="001C5C00" w:rsidRPr="000D75C2" w:rsidRDefault="001C5C00" w:rsidP="00405AE7">
      <w:pPr>
        <w:rPr>
          <w:rFonts w:ascii="Times New Roman" w:hAnsi="Times New Roman"/>
          <w:b/>
          <w:sz w:val="26"/>
          <w:szCs w:val="26"/>
        </w:rPr>
      </w:pPr>
    </w:p>
    <w:p w:rsidR="001C5C00" w:rsidRPr="000D75C2" w:rsidRDefault="00AC1F47" w:rsidP="00405AE7">
      <w:pPr>
        <w:pStyle w:val="Heading2"/>
        <w:spacing w:line="276" w:lineRule="auto"/>
        <w:rPr>
          <w:rFonts w:ascii="Times New Roman" w:hAnsi="Times New Roman"/>
          <w:sz w:val="26"/>
          <w:lang w:val="pt-BR"/>
        </w:rPr>
      </w:pPr>
      <w:bookmarkStart w:id="11" w:name="_Toc463427335"/>
      <w:r w:rsidRPr="00B91ADB">
        <w:rPr>
          <w:rFonts w:ascii="Times New Roman" w:hAnsi="Times New Roman"/>
          <w:sz w:val="26"/>
          <w:lang w:val="pt-BR"/>
        </w:rPr>
        <w:lastRenderedPageBreak/>
        <w:t>Khung khái niTT</w:t>
      </w:r>
      <w:bookmarkEnd w:id="11"/>
    </w:p>
    <w:p w:rsidR="00B56DB5" w:rsidRPr="000D75C2" w:rsidRDefault="00B56DB5" w:rsidP="00405AE7">
      <w:pPr>
        <w:rPr>
          <w:rFonts w:ascii="Times New Roman" w:hAnsi="Times New Roman"/>
          <w:sz w:val="26"/>
          <w:szCs w:val="26"/>
        </w:rPr>
      </w:pPr>
    </w:p>
    <w:p w:rsidR="00B56DB5" w:rsidRPr="000D75C2" w:rsidRDefault="00B56DB5" w:rsidP="00405AE7">
      <w:pPr>
        <w:rPr>
          <w:rFonts w:ascii="Times New Roman" w:hAnsi="Times New Roman"/>
          <w:sz w:val="26"/>
          <w:szCs w:val="26"/>
        </w:rPr>
      </w:pPr>
      <w:r w:rsidRPr="000D75C2">
        <w:rPr>
          <w:rFonts w:ascii="Times New Roman" w:eastAsia="Arial" w:hAnsi="Times New Roman"/>
          <w:sz w:val="26"/>
          <w:szCs w:val="26"/>
        </w:rPr>
        <w:t xml:space="preserve">Khung khái niệm </w:t>
      </w:r>
      <w:r w:rsidR="00521424" w:rsidRPr="000D75C2">
        <w:rPr>
          <w:rFonts w:ascii="Times New Roman" w:eastAsia="Arial" w:hAnsi="Times New Roman"/>
          <w:sz w:val="26"/>
          <w:szCs w:val="26"/>
        </w:rPr>
        <w:t>cho việc</w:t>
      </w:r>
      <w:r w:rsidRPr="000D75C2">
        <w:rPr>
          <w:rFonts w:ascii="Times New Roman" w:eastAsia="Arial" w:hAnsi="Times New Roman"/>
          <w:sz w:val="26"/>
          <w:szCs w:val="26"/>
        </w:rPr>
        <w:t xml:space="preserve"> đánh giá </w:t>
      </w:r>
      <w:r w:rsidR="00884064" w:rsidRPr="000D75C2">
        <w:rPr>
          <w:rFonts w:ascii="Times New Roman" w:eastAsia="Arial" w:hAnsi="Times New Roman"/>
          <w:sz w:val="26"/>
          <w:szCs w:val="26"/>
        </w:rPr>
        <w:t>TTDBTT</w:t>
      </w:r>
      <w:r w:rsidRPr="000D75C2">
        <w:rPr>
          <w:rFonts w:ascii="Times New Roman" w:eastAsia="Arial" w:hAnsi="Times New Roman"/>
          <w:sz w:val="26"/>
          <w:szCs w:val="26"/>
        </w:rPr>
        <w:t xml:space="preserve"> được </w:t>
      </w:r>
      <w:r w:rsidR="00521424" w:rsidRPr="000D75C2">
        <w:rPr>
          <w:rFonts w:ascii="Times New Roman" w:eastAsia="Arial" w:hAnsi="Times New Roman"/>
          <w:sz w:val="26"/>
          <w:szCs w:val="26"/>
        </w:rPr>
        <w:t>rút</w:t>
      </w:r>
      <w:r w:rsidRPr="000D75C2">
        <w:rPr>
          <w:rFonts w:ascii="Times New Roman" w:eastAsia="Arial" w:hAnsi="Times New Roman"/>
          <w:sz w:val="26"/>
          <w:szCs w:val="26"/>
        </w:rPr>
        <w:t xml:space="preserve"> ra từ </w:t>
      </w:r>
      <w:r w:rsidR="00521424" w:rsidRPr="000D75C2">
        <w:rPr>
          <w:rFonts w:ascii="Times New Roman" w:eastAsia="Arial" w:hAnsi="Times New Roman"/>
          <w:sz w:val="26"/>
          <w:szCs w:val="26"/>
        </w:rPr>
        <w:t>nghiên cứu gần đây</w:t>
      </w:r>
      <w:r w:rsidR="00AE5995" w:rsidRPr="000D75C2">
        <w:rPr>
          <w:rFonts w:ascii="Times New Roman" w:eastAsia="Arial" w:hAnsi="Times New Roman"/>
          <w:sz w:val="26"/>
          <w:szCs w:val="26"/>
        </w:rPr>
        <w:t xml:space="preserve">, </w:t>
      </w:r>
      <w:r w:rsidR="00521424" w:rsidRPr="000D75C2">
        <w:rPr>
          <w:rFonts w:ascii="Times New Roman" w:eastAsia="Arial" w:hAnsi="Times New Roman"/>
          <w:sz w:val="26"/>
          <w:szCs w:val="26"/>
        </w:rPr>
        <w:t>thực hiện</w:t>
      </w:r>
      <w:r w:rsidRPr="000D75C2">
        <w:rPr>
          <w:rFonts w:ascii="Times New Roman" w:eastAsia="Arial" w:hAnsi="Times New Roman"/>
          <w:sz w:val="26"/>
          <w:szCs w:val="26"/>
        </w:rPr>
        <w:t xml:space="preserve"> trong Báo cáo đặc biệt của nhóm Công tác I và II của Uỷ ban Liên chính phủ về </w:t>
      </w:r>
      <w:r w:rsidR="00E509E5" w:rsidRPr="000D75C2">
        <w:rPr>
          <w:rFonts w:ascii="Times New Roman" w:eastAsia="Arial" w:hAnsi="Times New Roman"/>
          <w:sz w:val="26"/>
          <w:szCs w:val="26"/>
        </w:rPr>
        <w:t>BĐKH</w:t>
      </w:r>
      <w:r w:rsidRPr="000D75C2">
        <w:rPr>
          <w:rFonts w:ascii="Times New Roman" w:eastAsia="Arial" w:hAnsi="Times New Roman"/>
          <w:sz w:val="26"/>
          <w:szCs w:val="26"/>
        </w:rPr>
        <w:t xml:space="preserve"> (IPCC)</w:t>
      </w:r>
      <w:r w:rsidRPr="000D75C2">
        <w:rPr>
          <w:rStyle w:val="FootnoteReference"/>
          <w:rFonts w:ascii="Times New Roman" w:eastAsia="Arial" w:hAnsi="Times New Roman"/>
          <w:sz w:val="26"/>
          <w:szCs w:val="26"/>
        </w:rPr>
        <w:footnoteReference w:id="2"/>
      </w:r>
      <w:r w:rsidRPr="000D75C2">
        <w:rPr>
          <w:rFonts w:ascii="Times New Roman" w:eastAsia="Arial" w:hAnsi="Times New Roman"/>
          <w:sz w:val="26"/>
          <w:szCs w:val="26"/>
        </w:rPr>
        <w:t xml:space="preserve">. </w:t>
      </w:r>
      <w:r w:rsidR="00D93FD7" w:rsidRPr="000D75C2">
        <w:rPr>
          <w:rFonts w:ascii="Times New Roman" w:eastAsia="Arial" w:hAnsi="Times New Roman"/>
          <w:sz w:val="26"/>
          <w:szCs w:val="26"/>
        </w:rPr>
        <w:t>Kết quả b</w:t>
      </w:r>
      <w:r w:rsidRPr="000D75C2">
        <w:rPr>
          <w:rFonts w:ascii="Times New Roman" w:eastAsia="Arial" w:hAnsi="Times New Roman"/>
          <w:sz w:val="26"/>
          <w:szCs w:val="26"/>
        </w:rPr>
        <w:t>áo cáo</w:t>
      </w:r>
      <w:r w:rsidR="00F01593" w:rsidRPr="000D75C2">
        <w:rPr>
          <w:rFonts w:ascii="Times New Roman" w:eastAsia="Arial" w:hAnsi="Times New Roman"/>
          <w:sz w:val="26"/>
          <w:szCs w:val="26"/>
        </w:rPr>
        <w:t xml:space="preserve"> </w:t>
      </w:r>
      <w:r w:rsidR="00D93FD7" w:rsidRPr="000D75C2">
        <w:rPr>
          <w:rFonts w:ascii="Times New Roman" w:eastAsia="Arial" w:hAnsi="Times New Roman"/>
          <w:sz w:val="26"/>
          <w:szCs w:val="26"/>
        </w:rPr>
        <w:t>“</w:t>
      </w:r>
      <w:r w:rsidR="00426FF3" w:rsidRPr="000D75C2">
        <w:rPr>
          <w:rFonts w:ascii="Times New Roman" w:hAnsi="Times New Roman"/>
          <w:sz w:val="26"/>
          <w:szCs w:val="26"/>
          <w:lang w:val="pt-BR"/>
        </w:rPr>
        <w:t xml:space="preserve">Quản lý rủi ro thiên tai và các hiện tượng cực đoan nhằm thúc đẩy thích ứng với </w:t>
      </w:r>
      <w:r w:rsidR="00E509E5" w:rsidRPr="000D75C2">
        <w:rPr>
          <w:rFonts w:ascii="Times New Roman" w:hAnsi="Times New Roman"/>
          <w:sz w:val="26"/>
          <w:szCs w:val="26"/>
          <w:lang w:val="pt-BR"/>
        </w:rPr>
        <w:t>BĐKH</w:t>
      </w:r>
      <w:r w:rsidR="00D93FD7" w:rsidRPr="000D75C2">
        <w:rPr>
          <w:rFonts w:ascii="Times New Roman" w:hAnsi="Times New Roman"/>
          <w:sz w:val="26"/>
          <w:szCs w:val="26"/>
          <w:lang w:val="pt-BR"/>
        </w:rPr>
        <w:t>”</w:t>
      </w:r>
      <w:r w:rsidRPr="000D75C2">
        <w:rPr>
          <w:rFonts w:ascii="Times New Roman" w:eastAsia="Arial" w:hAnsi="Times New Roman"/>
          <w:sz w:val="26"/>
          <w:szCs w:val="26"/>
        </w:rPr>
        <w:t xml:space="preserve">, </w:t>
      </w:r>
      <w:r w:rsidR="00426FF3" w:rsidRPr="000D75C2">
        <w:rPr>
          <w:rFonts w:ascii="Times New Roman" w:eastAsia="Arial" w:hAnsi="Times New Roman"/>
          <w:sz w:val="26"/>
          <w:szCs w:val="26"/>
        </w:rPr>
        <w:t xml:space="preserve">sau đây được gọi là </w:t>
      </w:r>
      <w:r w:rsidRPr="000D75C2">
        <w:rPr>
          <w:rFonts w:ascii="Times New Roman" w:eastAsia="Arial" w:hAnsi="Times New Roman"/>
          <w:sz w:val="26"/>
          <w:szCs w:val="26"/>
        </w:rPr>
        <w:t xml:space="preserve">báo cáo SREX, là </w:t>
      </w:r>
      <w:r w:rsidR="00F01593" w:rsidRPr="000D75C2">
        <w:rPr>
          <w:rFonts w:ascii="Times New Roman" w:eastAsia="Arial" w:hAnsi="Times New Roman"/>
          <w:sz w:val="26"/>
          <w:szCs w:val="26"/>
        </w:rPr>
        <w:t>một báo cáo</w:t>
      </w:r>
      <w:r w:rsidRPr="000D75C2">
        <w:rPr>
          <w:rFonts w:ascii="Times New Roman" w:eastAsia="Arial" w:hAnsi="Times New Roman"/>
          <w:sz w:val="26"/>
          <w:szCs w:val="26"/>
        </w:rPr>
        <w:t xml:space="preserve"> </w:t>
      </w:r>
      <w:r w:rsidR="00F01593" w:rsidRPr="000D75C2">
        <w:rPr>
          <w:rFonts w:ascii="Times New Roman" w:eastAsia="Arial" w:hAnsi="Times New Roman"/>
          <w:sz w:val="26"/>
          <w:szCs w:val="26"/>
        </w:rPr>
        <w:t>quan trọng</w:t>
      </w:r>
      <w:r w:rsidRPr="000D75C2">
        <w:rPr>
          <w:rFonts w:ascii="Times New Roman" w:eastAsia="Arial" w:hAnsi="Times New Roman"/>
          <w:sz w:val="26"/>
          <w:szCs w:val="26"/>
        </w:rPr>
        <w:t xml:space="preserve"> của Báo cáo đánh giá số 5</w:t>
      </w:r>
      <w:r w:rsidR="00F01593" w:rsidRPr="000D75C2">
        <w:rPr>
          <w:rFonts w:ascii="Times New Roman" w:eastAsia="Arial" w:hAnsi="Times New Roman"/>
          <w:sz w:val="26"/>
          <w:szCs w:val="26"/>
        </w:rPr>
        <w:t xml:space="preserve"> </w:t>
      </w:r>
      <w:r w:rsidRPr="000D75C2">
        <w:rPr>
          <w:rFonts w:ascii="Times New Roman" w:eastAsia="Arial" w:hAnsi="Times New Roman"/>
          <w:sz w:val="26"/>
          <w:szCs w:val="26"/>
        </w:rPr>
        <w:t xml:space="preserve">(AR5) mới nhất của Uỷ  ban Liên chính phủ về </w:t>
      </w:r>
      <w:r w:rsidR="00E509E5" w:rsidRPr="000D75C2">
        <w:rPr>
          <w:rFonts w:ascii="Times New Roman" w:eastAsia="Arial" w:hAnsi="Times New Roman"/>
          <w:sz w:val="26"/>
          <w:szCs w:val="26"/>
        </w:rPr>
        <w:t>BĐKH</w:t>
      </w:r>
      <w:r w:rsidRPr="000D75C2">
        <w:rPr>
          <w:rFonts w:ascii="Times New Roman" w:hAnsi="Times New Roman"/>
          <w:sz w:val="26"/>
          <w:szCs w:val="26"/>
        </w:rPr>
        <w:t xml:space="preserve"> (IPCC). </w:t>
      </w:r>
      <w:r w:rsidR="00AE5995" w:rsidRPr="000D75C2">
        <w:rPr>
          <w:rFonts w:ascii="Times New Roman" w:hAnsi="Times New Roman"/>
          <w:sz w:val="26"/>
          <w:szCs w:val="26"/>
        </w:rPr>
        <w:t>Căn cứ</w:t>
      </w:r>
      <w:r w:rsidRPr="000D75C2">
        <w:rPr>
          <w:rFonts w:ascii="Times New Roman" w:hAnsi="Times New Roman"/>
          <w:sz w:val="26"/>
          <w:szCs w:val="26"/>
        </w:rPr>
        <w:t xml:space="preserve"> vào việc báo cáo này</w:t>
      </w:r>
      <w:r w:rsidR="00F01593" w:rsidRPr="000D75C2">
        <w:rPr>
          <w:rFonts w:ascii="Times New Roman" w:hAnsi="Times New Roman"/>
          <w:sz w:val="26"/>
          <w:szCs w:val="26"/>
        </w:rPr>
        <w:t xml:space="preserve"> đã tổng hợp </w:t>
      </w:r>
      <w:r w:rsidR="00AE5995" w:rsidRPr="000D75C2">
        <w:rPr>
          <w:rFonts w:ascii="Times New Roman" w:hAnsi="Times New Roman"/>
          <w:sz w:val="26"/>
          <w:szCs w:val="26"/>
        </w:rPr>
        <w:t>được hầu hết</w:t>
      </w:r>
      <w:r w:rsidR="00F01593" w:rsidRPr="000D75C2">
        <w:rPr>
          <w:rFonts w:ascii="Times New Roman" w:hAnsi="Times New Roman"/>
          <w:sz w:val="26"/>
          <w:szCs w:val="26"/>
        </w:rPr>
        <w:t xml:space="preserve"> những</w:t>
      </w:r>
      <w:r w:rsidRPr="000D75C2">
        <w:rPr>
          <w:rFonts w:ascii="Times New Roman" w:hAnsi="Times New Roman"/>
          <w:sz w:val="26"/>
          <w:szCs w:val="26"/>
        </w:rPr>
        <w:t xml:space="preserve"> kiến thức </w:t>
      </w:r>
      <w:r w:rsidR="00F01593" w:rsidRPr="000D75C2">
        <w:rPr>
          <w:rFonts w:ascii="Times New Roman" w:hAnsi="Times New Roman"/>
          <w:sz w:val="26"/>
          <w:szCs w:val="26"/>
        </w:rPr>
        <w:t>mới nhất</w:t>
      </w:r>
      <w:r w:rsidRPr="000D75C2">
        <w:rPr>
          <w:rFonts w:ascii="Times New Roman" w:hAnsi="Times New Roman"/>
          <w:sz w:val="26"/>
          <w:szCs w:val="26"/>
        </w:rPr>
        <w:t xml:space="preserve"> và </w:t>
      </w:r>
      <w:r w:rsidR="00AE5995" w:rsidRPr="000D75C2">
        <w:rPr>
          <w:rFonts w:ascii="Times New Roman" w:hAnsi="Times New Roman"/>
          <w:sz w:val="26"/>
          <w:szCs w:val="26"/>
        </w:rPr>
        <w:t>ứng dụng</w:t>
      </w:r>
      <w:r w:rsidRPr="000D75C2">
        <w:rPr>
          <w:rFonts w:ascii="Times New Roman" w:hAnsi="Times New Roman"/>
          <w:sz w:val="26"/>
          <w:szCs w:val="26"/>
        </w:rPr>
        <w:t xml:space="preserve"> tốt nhất về thích ứng </w:t>
      </w:r>
      <w:r w:rsidR="00E509E5" w:rsidRPr="000D75C2">
        <w:rPr>
          <w:rFonts w:ascii="Times New Roman" w:hAnsi="Times New Roman"/>
          <w:sz w:val="26"/>
          <w:szCs w:val="26"/>
        </w:rPr>
        <w:t>BĐKH</w:t>
      </w:r>
      <w:r w:rsidRPr="000D75C2">
        <w:rPr>
          <w:rFonts w:ascii="Times New Roman" w:hAnsi="Times New Roman"/>
          <w:sz w:val="26"/>
          <w:szCs w:val="26"/>
        </w:rPr>
        <w:t xml:space="preserve"> </w:t>
      </w:r>
      <w:r w:rsidR="00AE5995" w:rsidRPr="000D75C2">
        <w:rPr>
          <w:rFonts w:ascii="Times New Roman" w:hAnsi="Times New Roman"/>
          <w:sz w:val="26"/>
          <w:szCs w:val="26"/>
        </w:rPr>
        <w:t>bằng cách</w:t>
      </w:r>
      <w:r w:rsidR="00C14AE3" w:rsidRPr="000D75C2">
        <w:rPr>
          <w:rFonts w:ascii="Times New Roman" w:hAnsi="Times New Roman"/>
          <w:sz w:val="26"/>
          <w:szCs w:val="26"/>
        </w:rPr>
        <w:t xml:space="preserve"> </w:t>
      </w:r>
      <w:r w:rsidRPr="000D75C2">
        <w:rPr>
          <w:rFonts w:ascii="Times New Roman" w:hAnsi="Times New Roman"/>
          <w:sz w:val="26"/>
          <w:szCs w:val="26"/>
        </w:rPr>
        <w:t>giảm thiểu rủi ro thiên tai</w:t>
      </w:r>
      <w:r w:rsidR="00AE5995" w:rsidRPr="000D75C2">
        <w:rPr>
          <w:rFonts w:ascii="Times New Roman" w:hAnsi="Times New Roman"/>
          <w:sz w:val="26"/>
          <w:szCs w:val="26"/>
        </w:rPr>
        <w:t xml:space="preserve"> trên toàn thế giới</w:t>
      </w:r>
      <w:r w:rsidRPr="000D75C2">
        <w:rPr>
          <w:rFonts w:ascii="Times New Roman" w:hAnsi="Times New Roman"/>
          <w:sz w:val="26"/>
          <w:szCs w:val="26"/>
        </w:rPr>
        <w:t xml:space="preserve">, </w:t>
      </w:r>
      <w:r w:rsidR="00C14AE3" w:rsidRPr="000D75C2">
        <w:rPr>
          <w:rFonts w:ascii="Times New Roman" w:hAnsi="Times New Roman"/>
          <w:sz w:val="26"/>
          <w:szCs w:val="26"/>
        </w:rPr>
        <w:t>báo cáo này</w:t>
      </w:r>
      <w:r w:rsidRPr="000D75C2">
        <w:rPr>
          <w:rFonts w:ascii="Times New Roman" w:hAnsi="Times New Roman"/>
          <w:sz w:val="26"/>
          <w:szCs w:val="26"/>
        </w:rPr>
        <w:t xml:space="preserve"> phù hợ</w:t>
      </w:r>
      <w:r w:rsidR="00C14AE3" w:rsidRPr="000D75C2">
        <w:rPr>
          <w:rFonts w:ascii="Times New Roman" w:hAnsi="Times New Roman"/>
          <w:sz w:val="26"/>
          <w:szCs w:val="26"/>
        </w:rPr>
        <w:t xml:space="preserve">p </w:t>
      </w:r>
      <w:r w:rsidRPr="000D75C2">
        <w:rPr>
          <w:rFonts w:ascii="Times New Roman" w:hAnsi="Times New Roman"/>
          <w:sz w:val="26"/>
          <w:szCs w:val="26"/>
        </w:rPr>
        <w:t>là</w:t>
      </w:r>
      <w:r w:rsidR="00C14AE3" w:rsidRPr="000D75C2">
        <w:rPr>
          <w:rFonts w:ascii="Times New Roman" w:hAnsi="Times New Roman"/>
          <w:sz w:val="26"/>
          <w:szCs w:val="26"/>
        </w:rPr>
        <w:t>m</w:t>
      </w:r>
      <w:r w:rsidRPr="000D75C2">
        <w:rPr>
          <w:rFonts w:ascii="Times New Roman" w:hAnsi="Times New Roman"/>
          <w:sz w:val="26"/>
          <w:szCs w:val="26"/>
        </w:rPr>
        <w:t xml:space="preserve"> cơ sở cho khung khái niệm </w:t>
      </w:r>
      <w:r w:rsidR="00C14AE3" w:rsidRPr="000D75C2">
        <w:rPr>
          <w:rFonts w:ascii="Times New Roman" w:hAnsi="Times New Roman"/>
          <w:sz w:val="26"/>
          <w:szCs w:val="26"/>
        </w:rPr>
        <w:t xml:space="preserve">trong </w:t>
      </w:r>
      <w:r w:rsidR="00B8357B" w:rsidRPr="000D75C2">
        <w:rPr>
          <w:rFonts w:ascii="Times New Roman" w:hAnsi="Times New Roman"/>
          <w:sz w:val="26"/>
          <w:szCs w:val="26"/>
        </w:rPr>
        <w:t xml:space="preserve">hoạt động </w:t>
      </w:r>
      <w:r w:rsidR="00B8357B"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rPr>
        <w:t>.</w:t>
      </w:r>
    </w:p>
    <w:p w:rsidR="00521424" w:rsidRPr="000D75C2" w:rsidRDefault="00521424" w:rsidP="00405AE7">
      <w:pPr>
        <w:rPr>
          <w:rFonts w:ascii="Times New Roman" w:hAnsi="Times New Roman"/>
          <w:sz w:val="26"/>
          <w:szCs w:val="26"/>
        </w:rPr>
      </w:pPr>
    </w:p>
    <w:p w:rsidR="005D3DA0" w:rsidRPr="000D75C2" w:rsidRDefault="005D3DA0" w:rsidP="00405AE7">
      <w:pPr>
        <w:rPr>
          <w:rFonts w:ascii="Times New Roman" w:hAnsi="Times New Roman"/>
          <w:sz w:val="26"/>
          <w:szCs w:val="26"/>
        </w:rPr>
      </w:pPr>
      <w:r w:rsidRPr="000D75C2">
        <w:rPr>
          <w:rFonts w:ascii="Times New Roman" w:hAnsi="Times New Roman"/>
          <w:sz w:val="26"/>
          <w:szCs w:val="26"/>
        </w:rPr>
        <w:t xml:space="preserve">Khảo sát </w:t>
      </w:r>
      <w:r w:rsidR="001D4A78" w:rsidRPr="000D75C2">
        <w:rPr>
          <w:rFonts w:ascii="Times New Roman" w:hAnsi="Times New Roman"/>
          <w:sz w:val="26"/>
          <w:szCs w:val="26"/>
        </w:rPr>
        <w:t>thảm họa</w:t>
      </w:r>
      <w:r w:rsidRPr="000D75C2">
        <w:rPr>
          <w:rFonts w:ascii="Times New Roman" w:hAnsi="Times New Roman"/>
          <w:sz w:val="26"/>
          <w:szCs w:val="26"/>
        </w:rPr>
        <w:t xml:space="preserve"> khí hậu </w:t>
      </w:r>
      <w:r w:rsidR="006D6061" w:rsidRPr="000D75C2">
        <w:rPr>
          <w:rFonts w:ascii="Times New Roman" w:hAnsi="Times New Roman"/>
          <w:sz w:val="26"/>
          <w:szCs w:val="26"/>
        </w:rPr>
        <w:t>theo</w:t>
      </w:r>
      <w:r w:rsidRPr="000D75C2">
        <w:rPr>
          <w:rFonts w:ascii="Times New Roman" w:hAnsi="Times New Roman"/>
          <w:sz w:val="26"/>
          <w:szCs w:val="26"/>
        </w:rPr>
        <w:t xml:space="preserve"> quan điểm của nhà nghiên cứu về thiên tai là một chiến lược hiệu quả, đặc biệt </w:t>
      </w:r>
      <w:r w:rsidR="001D4A78" w:rsidRPr="000D75C2">
        <w:rPr>
          <w:rFonts w:ascii="Times New Roman" w:hAnsi="Times New Roman"/>
          <w:sz w:val="26"/>
          <w:szCs w:val="26"/>
        </w:rPr>
        <w:t xml:space="preserve">là </w:t>
      </w:r>
      <w:r w:rsidR="0076114E" w:rsidRPr="000D75C2">
        <w:rPr>
          <w:rFonts w:ascii="Times New Roman" w:hAnsi="Times New Roman"/>
          <w:sz w:val="26"/>
          <w:szCs w:val="26"/>
        </w:rPr>
        <w:t xml:space="preserve">khi </w:t>
      </w:r>
      <w:r w:rsidR="001D4A78" w:rsidRPr="000D75C2">
        <w:rPr>
          <w:rFonts w:ascii="Times New Roman" w:hAnsi="Times New Roman"/>
          <w:sz w:val="26"/>
          <w:szCs w:val="26"/>
        </w:rPr>
        <w:t>không có</w:t>
      </w:r>
      <w:r w:rsidRPr="000D75C2">
        <w:rPr>
          <w:rFonts w:ascii="Times New Roman" w:hAnsi="Times New Roman"/>
          <w:sz w:val="26"/>
          <w:szCs w:val="26"/>
        </w:rPr>
        <w:t xml:space="preserve"> dữ liệu </w:t>
      </w:r>
      <w:r w:rsidR="001D4A78" w:rsidRPr="000D75C2">
        <w:rPr>
          <w:rFonts w:ascii="Times New Roman" w:hAnsi="Times New Roman"/>
          <w:sz w:val="26"/>
          <w:szCs w:val="26"/>
        </w:rPr>
        <w:t xml:space="preserve">chi tiết về </w:t>
      </w:r>
      <w:r w:rsidRPr="000D75C2">
        <w:rPr>
          <w:rFonts w:ascii="Times New Roman" w:hAnsi="Times New Roman"/>
          <w:sz w:val="26"/>
          <w:szCs w:val="26"/>
        </w:rPr>
        <w:t xml:space="preserve">khí tượng thủy văn và khí hậu. </w:t>
      </w:r>
      <w:r w:rsidR="002E2A4B" w:rsidRPr="000D75C2">
        <w:rPr>
          <w:rFonts w:ascii="Times New Roman" w:hAnsi="Times New Roman"/>
          <w:sz w:val="26"/>
          <w:szCs w:val="26"/>
        </w:rPr>
        <w:t>Những thảm họa liên quan đến t</w:t>
      </w:r>
      <w:r w:rsidRPr="000D75C2">
        <w:rPr>
          <w:rFonts w:ascii="Times New Roman" w:hAnsi="Times New Roman"/>
          <w:sz w:val="26"/>
          <w:szCs w:val="26"/>
        </w:rPr>
        <w:t xml:space="preserve">hời tiết và khí hậu </w:t>
      </w:r>
      <w:r w:rsidR="001846A3" w:rsidRPr="000D75C2">
        <w:rPr>
          <w:rFonts w:ascii="Times New Roman" w:hAnsi="Times New Roman"/>
          <w:sz w:val="26"/>
          <w:szCs w:val="26"/>
        </w:rPr>
        <w:t xml:space="preserve">cung cấp </w:t>
      </w:r>
      <w:r w:rsidRPr="000D75C2">
        <w:rPr>
          <w:rFonts w:ascii="Times New Roman" w:hAnsi="Times New Roman"/>
          <w:sz w:val="26"/>
          <w:szCs w:val="26"/>
        </w:rPr>
        <w:t xml:space="preserve">nhiều thông tin liên quan đến quy hoạch </w:t>
      </w:r>
      <w:r w:rsidR="00E509E5" w:rsidRPr="000D75C2">
        <w:rPr>
          <w:rFonts w:ascii="Times New Roman" w:hAnsi="Times New Roman"/>
          <w:sz w:val="26"/>
          <w:szCs w:val="26"/>
        </w:rPr>
        <w:t>BĐKH</w:t>
      </w:r>
      <w:r w:rsidRPr="000D75C2">
        <w:rPr>
          <w:rFonts w:ascii="Times New Roman" w:hAnsi="Times New Roman"/>
          <w:sz w:val="26"/>
          <w:szCs w:val="26"/>
        </w:rPr>
        <w:t xml:space="preserve">, và phần lớn các dự </w:t>
      </w:r>
      <w:r w:rsidR="00FE0F56" w:rsidRPr="000D75C2">
        <w:rPr>
          <w:rFonts w:ascii="Times New Roman" w:hAnsi="Times New Roman"/>
          <w:sz w:val="26"/>
          <w:szCs w:val="26"/>
        </w:rPr>
        <w:t xml:space="preserve">tính khí hậu </w:t>
      </w:r>
      <w:r w:rsidRPr="000D75C2">
        <w:rPr>
          <w:rFonts w:ascii="Times New Roman" w:hAnsi="Times New Roman"/>
          <w:sz w:val="26"/>
          <w:szCs w:val="26"/>
        </w:rPr>
        <w:t xml:space="preserve">khu vực cho thấy </w:t>
      </w:r>
      <w:r w:rsidR="00FE0F56" w:rsidRPr="000D75C2">
        <w:rPr>
          <w:rFonts w:ascii="Times New Roman" w:hAnsi="Times New Roman"/>
          <w:sz w:val="26"/>
          <w:szCs w:val="26"/>
        </w:rPr>
        <w:t xml:space="preserve">khả năng cao các thảm họa sẽ gia tăng </w:t>
      </w:r>
      <w:r w:rsidRPr="000D75C2">
        <w:rPr>
          <w:rFonts w:ascii="Times New Roman" w:hAnsi="Times New Roman"/>
          <w:sz w:val="26"/>
          <w:szCs w:val="26"/>
        </w:rPr>
        <w:t xml:space="preserve">do </w:t>
      </w:r>
      <w:r w:rsidR="00FE0F56" w:rsidRPr="000D75C2">
        <w:rPr>
          <w:rFonts w:ascii="Times New Roman" w:hAnsi="Times New Roman"/>
          <w:sz w:val="26"/>
          <w:szCs w:val="26"/>
        </w:rPr>
        <w:t>tác động</w:t>
      </w:r>
      <w:r w:rsidRPr="000D75C2">
        <w:rPr>
          <w:rFonts w:ascii="Times New Roman" w:hAnsi="Times New Roman"/>
          <w:sz w:val="26"/>
          <w:szCs w:val="26"/>
        </w:rPr>
        <w:t xml:space="preserve"> của </w:t>
      </w:r>
      <w:r w:rsidR="003D275D" w:rsidRPr="000D75C2">
        <w:rPr>
          <w:rFonts w:ascii="Times New Roman" w:hAnsi="Times New Roman"/>
          <w:sz w:val="26"/>
          <w:szCs w:val="26"/>
        </w:rPr>
        <w:t>BĐKH</w:t>
      </w:r>
      <w:r w:rsidRPr="000D75C2">
        <w:rPr>
          <w:rFonts w:ascii="Times New Roman" w:hAnsi="Times New Roman"/>
          <w:sz w:val="26"/>
          <w:szCs w:val="26"/>
        </w:rPr>
        <w:t xml:space="preserve">. Hơn nữa, những </w:t>
      </w:r>
      <w:r w:rsidR="007C1A6F" w:rsidRPr="000D75C2">
        <w:rPr>
          <w:rFonts w:ascii="Times New Roman" w:hAnsi="Times New Roman"/>
          <w:sz w:val="26"/>
          <w:szCs w:val="26"/>
        </w:rPr>
        <w:t>tác động</w:t>
      </w:r>
      <w:r w:rsidRPr="000D75C2">
        <w:rPr>
          <w:rFonts w:ascii="Times New Roman" w:hAnsi="Times New Roman"/>
          <w:sz w:val="26"/>
          <w:szCs w:val="26"/>
        </w:rPr>
        <w:t xml:space="preserve"> của thiên tai </w:t>
      </w:r>
      <w:r w:rsidR="007C1A6F" w:rsidRPr="000D75C2">
        <w:rPr>
          <w:rFonts w:ascii="Times New Roman" w:hAnsi="Times New Roman"/>
          <w:sz w:val="26"/>
          <w:szCs w:val="26"/>
        </w:rPr>
        <w:t>khí tượng thủy văn</w:t>
      </w:r>
      <w:r w:rsidRPr="000D75C2">
        <w:rPr>
          <w:rFonts w:ascii="Times New Roman" w:hAnsi="Times New Roman"/>
          <w:sz w:val="26"/>
          <w:szCs w:val="26"/>
        </w:rPr>
        <w:t xml:space="preserve"> </w:t>
      </w:r>
      <w:r w:rsidR="0010752C" w:rsidRPr="000D75C2">
        <w:rPr>
          <w:rFonts w:ascii="Times New Roman" w:hAnsi="Times New Roman"/>
          <w:sz w:val="26"/>
          <w:szCs w:val="26"/>
        </w:rPr>
        <w:t xml:space="preserve">lên chức năng CSHT </w:t>
      </w:r>
      <w:r w:rsidR="00C325DA" w:rsidRPr="000D75C2">
        <w:rPr>
          <w:rFonts w:ascii="Times New Roman" w:hAnsi="Times New Roman"/>
          <w:sz w:val="26"/>
          <w:szCs w:val="26"/>
        </w:rPr>
        <w:t xml:space="preserve">liên quan chặt chẽ </w:t>
      </w:r>
      <w:r w:rsidR="0010752C" w:rsidRPr="000D75C2">
        <w:rPr>
          <w:rFonts w:ascii="Times New Roman" w:hAnsi="Times New Roman"/>
          <w:sz w:val="26"/>
          <w:szCs w:val="26"/>
        </w:rPr>
        <w:t>với</w:t>
      </w:r>
      <w:r w:rsidR="00C325DA" w:rsidRPr="000D75C2">
        <w:rPr>
          <w:rFonts w:ascii="Times New Roman" w:hAnsi="Times New Roman"/>
          <w:sz w:val="26"/>
          <w:szCs w:val="26"/>
        </w:rPr>
        <w:t xml:space="preserve"> tác động có thể có của </w:t>
      </w:r>
      <w:r w:rsidR="00E509E5" w:rsidRPr="000D75C2">
        <w:rPr>
          <w:rFonts w:ascii="Times New Roman" w:hAnsi="Times New Roman"/>
          <w:sz w:val="26"/>
          <w:szCs w:val="26"/>
        </w:rPr>
        <w:t>BĐKH</w:t>
      </w:r>
      <w:r w:rsidRPr="000D75C2">
        <w:rPr>
          <w:rFonts w:ascii="Times New Roman" w:hAnsi="Times New Roman"/>
          <w:sz w:val="26"/>
          <w:szCs w:val="26"/>
        </w:rPr>
        <w:t xml:space="preserve">.  </w:t>
      </w:r>
    </w:p>
    <w:p w:rsidR="002E5032" w:rsidRPr="000D75C2" w:rsidRDefault="002E5032" w:rsidP="00405AE7">
      <w:pPr>
        <w:rPr>
          <w:rFonts w:ascii="Times New Roman" w:hAnsi="Times New Roman"/>
          <w:sz w:val="26"/>
          <w:szCs w:val="26"/>
        </w:rPr>
      </w:pPr>
    </w:p>
    <w:p w:rsidR="00C325DA" w:rsidRPr="000D75C2" w:rsidRDefault="00C325DA" w:rsidP="00405AE7">
      <w:pPr>
        <w:rPr>
          <w:rFonts w:ascii="Times New Roman" w:hAnsi="Times New Roman"/>
          <w:sz w:val="26"/>
          <w:szCs w:val="26"/>
        </w:rPr>
      </w:pPr>
      <w:r w:rsidRPr="000D75C2">
        <w:rPr>
          <w:rFonts w:ascii="Times New Roman" w:hAnsi="Times New Roman"/>
          <w:sz w:val="26"/>
          <w:szCs w:val="26"/>
        </w:rPr>
        <w:t xml:space="preserve">Theo </w:t>
      </w:r>
      <w:r w:rsidR="00870745" w:rsidRPr="000D75C2">
        <w:rPr>
          <w:rFonts w:ascii="Times New Roman" w:hAnsi="Times New Roman"/>
          <w:sz w:val="26"/>
          <w:szCs w:val="26"/>
        </w:rPr>
        <w:t>Báo cáo </w:t>
      </w:r>
      <w:r w:rsidRPr="000D75C2">
        <w:rPr>
          <w:rFonts w:ascii="Times New Roman" w:hAnsi="Times New Roman"/>
          <w:sz w:val="26"/>
          <w:szCs w:val="26"/>
        </w:rPr>
        <w:t xml:space="preserve">SREX, rủi ro thiên tai bắt nguồn từ sự kết hợp của </w:t>
      </w:r>
      <w:r w:rsidR="00D42DB5" w:rsidRPr="000D75C2">
        <w:rPr>
          <w:rFonts w:ascii="Times New Roman" w:hAnsi="Times New Roman"/>
          <w:sz w:val="26"/>
          <w:szCs w:val="26"/>
        </w:rPr>
        <w:t>mối nguy cơ tự nhiên</w:t>
      </w:r>
      <w:r w:rsidRPr="000D75C2">
        <w:rPr>
          <w:rFonts w:ascii="Times New Roman" w:hAnsi="Times New Roman"/>
          <w:sz w:val="26"/>
          <w:szCs w:val="26"/>
        </w:rPr>
        <w:t xml:space="preserve"> và </w:t>
      </w:r>
      <w:r w:rsidR="00884064" w:rsidRPr="000D75C2">
        <w:rPr>
          <w:rFonts w:ascii="Times New Roman" w:hAnsi="Times New Roman"/>
          <w:sz w:val="26"/>
          <w:szCs w:val="26"/>
        </w:rPr>
        <w:t>TTDBTT</w:t>
      </w:r>
      <w:r w:rsidRPr="000D75C2">
        <w:rPr>
          <w:rFonts w:ascii="Times New Roman" w:hAnsi="Times New Roman"/>
          <w:sz w:val="26"/>
          <w:szCs w:val="26"/>
        </w:rPr>
        <w:t xml:space="preserve"> của các yếu tố </w:t>
      </w:r>
      <w:r w:rsidR="00351808" w:rsidRPr="000D75C2">
        <w:rPr>
          <w:rFonts w:ascii="Times New Roman" w:hAnsi="Times New Roman"/>
          <w:sz w:val="26"/>
          <w:szCs w:val="26"/>
        </w:rPr>
        <w:t>phơi bày</w:t>
      </w:r>
      <w:r w:rsidR="00845734" w:rsidRPr="000D75C2">
        <w:rPr>
          <w:rFonts w:ascii="Times New Roman" w:hAnsi="Times New Roman"/>
          <w:sz w:val="26"/>
          <w:szCs w:val="26"/>
        </w:rPr>
        <w:t xml:space="preserve">, </w:t>
      </w:r>
      <w:r w:rsidRPr="000D75C2">
        <w:rPr>
          <w:rFonts w:ascii="Times New Roman" w:hAnsi="Times New Roman"/>
          <w:sz w:val="26"/>
          <w:szCs w:val="26"/>
        </w:rPr>
        <w:t xml:space="preserve">báo hiệu </w:t>
      </w:r>
      <w:r w:rsidR="00845734" w:rsidRPr="000D75C2">
        <w:rPr>
          <w:rFonts w:ascii="Times New Roman" w:hAnsi="Times New Roman"/>
          <w:sz w:val="26"/>
          <w:szCs w:val="26"/>
        </w:rPr>
        <w:t xml:space="preserve">các hoạt động bình thường của xã hội có </w:t>
      </w:r>
      <w:r w:rsidR="00332F83" w:rsidRPr="000D75C2">
        <w:rPr>
          <w:rFonts w:ascii="Times New Roman" w:hAnsi="Times New Roman"/>
          <w:sz w:val="26"/>
          <w:szCs w:val="26"/>
        </w:rPr>
        <w:t>nguy cơ</w:t>
      </w:r>
      <w:r w:rsidR="00814BA7" w:rsidRPr="000D75C2">
        <w:rPr>
          <w:rFonts w:ascii="Times New Roman" w:hAnsi="Times New Roman"/>
          <w:sz w:val="26"/>
          <w:szCs w:val="26"/>
        </w:rPr>
        <w:t xml:space="preserve"> bị gián đoạn nghiêm trọng </w:t>
      </w:r>
      <w:r w:rsidRPr="000D75C2">
        <w:rPr>
          <w:rFonts w:ascii="Times New Roman" w:hAnsi="Times New Roman"/>
          <w:sz w:val="26"/>
          <w:szCs w:val="26"/>
        </w:rPr>
        <w:t>một khi nó trở thành thảm họa.</w:t>
      </w:r>
      <w:r w:rsidR="00743E19" w:rsidRPr="000D75C2">
        <w:rPr>
          <w:rFonts w:ascii="Times New Roman" w:hAnsi="Times New Roman"/>
          <w:sz w:val="26"/>
          <w:szCs w:val="26"/>
        </w:rPr>
        <w:t xml:space="preserve"> </w:t>
      </w:r>
      <w:r w:rsidR="00BD0794" w:rsidRPr="000D75C2">
        <w:rPr>
          <w:rFonts w:ascii="Times New Roman" w:hAnsi="Times New Roman"/>
          <w:sz w:val="26"/>
          <w:szCs w:val="26"/>
        </w:rPr>
        <w:t xml:space="preserve">TTDBTT </w:t>
      </w:r>
      <w:r w:rsidRPr="000D75C2">
        <w:rPr>
          <w:rFonts w:ascii="Times New Roman" w:hAnsi="Times New Roman"/>
          <w:sz w:val="26"/>
          <w:szCs w:val="26"/>
        </w:rPr>
        <w:t xml:space="preserve">được xác định </w:t>
      </w:r>
      <w:r w:rsidR="00814BA7" w:rsidRPr="000D75C2">
        <w:rPr>
          <w:rFonts w:ascii="Times New Roman" w:hAnsi="Times New Roman"/>
          <w:sz w:val="26"/>
          <w:szCs w:val="26"/>
        </w:rPr>
        <w:t>là một</w:t>
      </w:r>
      <w:r w:rsidRPr="000D75C2">
        <w:rPr>
          <w:rFonts w:ascii="Times New Roman" w:hAnsi="Times New Roman"/>
          <w:sz w:val="26"/>
          <w:szCs w:val="26"/>
        </w:rPr>
        <w:t xml:space="preserve"> </w:t>
      </w:r>
      <w:r w:rsidR="00814BA7" w:rsidRPr="000D75C2">
        <w:rPr>
          <w:rFonts w:ascii="Times New Roman" w:hAnsi="Times New Roman"/>
          <w:sz w:val="26"/>
          <w:szCs w:val="26"/>
        </w:rPr>
        <w:t xml:space="preserve">xu hướng hay khuynh hướng bị ảnh hưởng </w:t>
      </w:r>
      <w:r w:rsidRPr="000D75C2">
        <w:rPr>
          <w:rFonts w:ascii="Times New Roman" w:hAnsi="Times New Roman"/>
          <w:sz w:val="26"/>
          <w:szCs w:val="26"/>
        </w:rPr>
        <w:t xml:space="preserve">bất lợi. </w:t>
      </w:r>
      <w:r w:rsidR="005E62D0" w:rsidRPr="000D75C2">
        <w:rPr>
          <w:rFonts w:ascii="Times New Roman" w:hAnsi="Times New Roman"/>
          <w:sz w:val="26"/>
          <w:szCs w:val="26"/>
        </w:rPr>
        <w:t xml:space="preserve">Khuynh </w:t>
      </w:r>
      <w:r w:rsidR="00E436B5" w:rsidRPr="000D75C2">
        <w:rPr>
          <w:rFonts w:ascii="Times New Roman" w:hAnsi="Times New Roman"/>
          <w:sz w:val="26"/>
          <w:szCs w:val="26"/>
        </w:rPr>
        <w:t>hướng đó tạo nên một đặc tính</w:t>
      </w:r>
      <w:r w:rsidRPr="000D75C2">
        <w:rPr>
          <w:rFonts w:ascii="Times New Roman" w:hAnsi="Times New Roman"/>
          <w:sz w:val="26"/>
          <w:szCs w:val="26"/>
        </w:rPr>
        <w:t xml:space="preserve"> nội tại của yếu tố bị ảnh hưởng, </w:t>
      </w:r>
      <w:r w:rsidR="005E62D0" w:rsidRPr="000D75C2">
        <w:rPr>
          <w:rFonts w:ascii="Times New Roman" w:hAnsi="Times New Roman"/>
          <w:sz w:val="26"/>
          <w:szCs w:val="26"/>
        </w:rPr>
        <w:t xml:space="preserve">trong đó dự án </w:t>
      </w:r>
      <w:r w:rsidR="008038A4" w:rsidRPr="000D75C2">
        <w:rPr>
          <w:rFonts w:ascii="Times New Roman" w:hAnsi="Times New Roman"/>
          <w:sz w:val="26"/>
          <w:szCs w:val="26"/>
        </w:rPr>
        <w:t>mà chúng ta đang thực hiện</w:t>
      </w:r>
      <w:r w:rsidR="005E62D0" w:rsidRPr="000D75C2">
        <w:rPr>
          <w:rFonts w:ascii="Times New Roman" w:hAnsi="Times New Roman"/>
          <w:sz w:val="26"/>
          <w:szCs w:val="26"/>
        </w:rPr>
        <w:t xml:space="preserve"> bao gồm các </w:t>
      </w:r>
      <w:r w:rsidR="009A1302" w:rsidRPr="000D75C2">
        <w:rPr>
          <w:rFonts w:ascii="Times New Roman" w:hAnsi="Times New Roman"/>
          <w:sz w:val="26"/>
          <w:szCs w:val="26"/>
        </w:rPr>
        <w:t xml:space="preserve">CSHT </w:t>
      </w:r>
      <w:r w:rsidR="005E62D0" w:rsidRPr="000D75C2">
        <w:rPr>
          <w:rFonts w:ascii="Times New Roman" w:hAnsi="Times New Roman"/>
          <w:sz w:val="26"/>
          <w:szCs w:val="26"/>
        </w:rPr>
        <w:t>khác nhau.</w:t>
      </w:r>
    </w:p>
    <w:p w:rsidR="008D5E2C" w:rsidRPr="000D75C2" w:rsidRDefault="008D5E2C" w:rsidP="00405AE7">
      <w:pPr>
        <w:rPr>
          <w:rFonts w:ascii="Times New Roman" w:hAnsi="Times New Roman"/>
          <w:sz w:val="26"/>
          <w:szCs w:val="26"/>
        </w:rPr>
      </w:pPr>
    </w:p>
    <w:p w:rsidR="003D050F" w:rsidRPr="000D75C2" w:rsidRDefault="003D050F" w:rsidP="00405AE7">
      <w:pPr>
        <w:rPr>
          <w:rFonts w:ascii="Times New Roman" w:hAnsi="Times New Roman"/>
          <w:sz w:val="26"/>
          <w:szCs w:val="26"/>
        </w:rPr>
      </w:pPr>
      <w:r w:rsidRPr="000D75C2">
        <w:rPr>
          <w:rFonts w:ascii="Times New Roman" w:hAnsi="Times New Roman"/>
          <w:sz w:val="26"/>
          <w:szCs w:val="26"/>
        </w:rPr>
        <w:t xml:space="preserve">Hơn nữa, </w:t>
      </w:r>
      <w:r w:rsidR="00467243" w:rsidRPr="000D75C2">
        <w:rPr>
          <w:rFonts w:ascii="Times New Roman" w:hAnsi="Times New Roman"/>
          <w:sz w:val="26"/>
          <w:szCs w:val="26"/>
        </w:rPr>
        <w:t xml:space="preserve">rủi </w:t>
      </w:r>
      <w:r w:rsidRPr="000D75C2">
        <w:rPr>
          <w:rFonts w:ascii="Times New Roman" w:hAnsi="Times New Roman"/>
          <w:sz w:val="26"/>
          <w:szCs w:val="26"/>
        </w:rPr>
        <w:t xml:space="preserve">ro </w:t>
      </w:r>
      <w:r w:rsidR="00E674E5" w:rsidRPr="000D75C2">
        <w:rPr>
          <w:rFonts w:ascii="Times New Roman" w:hAnsi="Times New Roman"/>
          <w:sz w:val="26"/>
          <w:szCs w:val="26"/>
        </w:rPr>
        <w:t xml:space="preserve">có thể được định nghĩa là </w:t>
      </w:r>
      <w:r w:rsidRPr="000D75C2">
        <w:rPr>
          <w:rFonts w:ascii="Times New Roman" w:hAnsi="Times New Roman"/>
          <w:sz w:val="26"/>
          <w:szCs w:val="26"/>
        </w:rPr>
        <w:t xml:space="preserve">khả năng hoặc xác suất </w:t>
      </w:r>
      <w:r w:rsidR="00E674E5" w:rsidRPr="000D75C2">
        <w:rPr>
          <w:rFonts w:ascii="Times New Roman" w:hAnsi="Times New Roman"/>
          <w:sz w:val="26"/>
          <w:szCs w:val="26"/>
        </w:rPr>
        <w:t xml:space="preserve">một thảm họa có </w:t>
      </w:r>
      <w:r w:rsidRPr="000D75C2">
        <w:rPr>
          <w:rFonts w:ascii="Times New Roman" w:hAnsi="Times New Roman"/>
          <w:sz w:val="26"/>
          <w:szCs w:val="26"/>
        </w:rPr>
        <w:t xml:space="preserve">nguy cơ xảy ra </w:t>
      </w:r>
      <w:r w:rsidR="008E13A3" w:rsidRPr="000D75C2">
        <w:rPr>
          <w:rFonts w:ascii="Times New Roman" w:hAnsi="Times New Roman"/>
          <w:sz w:val="26"/>
          <w:szCs w:val="26"/>
        </w:rPr>
        <w:t>ở</w:t>
      </w:r>
      <w:r w:rsidRPr="000D75C2">
        <w:rPr>
          <w:rFonts w:ascii="Times New Roman" w:hAnsi="Times New Roman"/>
          <w:sz w:val="26"/>
          <w:szCs w:val="26"/>
        </w:rPr>
        <w:t xml:space="preserve"> một mức </w:t>
      </w:r>
      <w:r w:rsidR="00E674E5" w:rsidRPr="000D75C2">
        <w:rPr>
          <w:rFonts w:ascii="Times New Roman" w:hAnsi="Times New Roman"/>
          <w:sz w:val="26"/>
          <w:szCs w:val="26"/>
        </w:rPr>
        <w:t xml:space="preserve">độ </w:t>
      </w:r>
      <w:r w:rsidR="000A61DC" w:rsidRPr="000D75C2">
        <w:rPr>
          <w:rFonts w:ascii="Times New Roman" w:hAnsi="Times New Roman"/>
          <w:sz w:val="26"/>
          <w:szCs w:val="26"/>
        </w:rPr>
        <w:t>cụ thể</w:t>
      </w:r>
      <w:r w:rsidRPr="000D75C2">
        <w:rPr>
          <w:rFonts w:ascii="Times New Roman" w:hAnsi="Times New Roman"/>
          <w:sz w:val="26"/>
          <w:szCs w:val="26"/>
        </w:rPr>
        <w:t xml:space="preserve"> gây ra </w:t>
      </w:r>
      <w:r w:rsidR="00493331" w:rsidRPr="000D75C2">
        <w:rPr>
          <w:rFonts w:ascii="Times New Roman" w:hAnsi="Times New Roman"/>
          <w:sz w:val="26"/>
          <w:szCs w:val="26"/>
        </w:rPr>
        <w:t xml:space="preserve">những </w:t>
      </w:r>
      <w:r w:rsidRPr="000D75C2">
        <w:rPr>
          <w:rFonts w:ascii="Times New Roman" w:hAnsi="Times New Roman"/>
          <w:sz w:val="26"/>
          <w:szCs w:val="26"/>
        </w:rPr>
        <w:t xml:space="preserve">tổn thất hay hư hại </w:t>
      </w:r>
      <w:r w:rsidR="000A61DC" w:rsidRPr="000D75C2">
        <w:rPr>
          <w:rFonts w:ascii="Times New Roman" w:hAnsi="Times New Roman"/>
          <w:sz w:val="26"/>
          <w:szCs w:val="26"/>
        </w:rPr>
        <w:t>nhất định</w:t>
      </w:r>
      <w:r w:rsidRPr="000D75C2">
        <w:rPr>
          <w:rFonts w:ascii="Times New Roman" w:hAnsi="Times New Roman"/>
          <w:sz w:val="26"/>
          <w:szCs w:val="26"/>
        </w:rPr>
        <w:t xml:space="preserve"> (Alexander, 2000). David Alexander </w:t>
      </w:r>
      <w:r w:rsidR="00F861EA" w:rsidRPr="000D75C2">
        <w:rPr>
          <w:rFonts w:ascii="Times New Roman" w:hAnsi="Times New Roman"/>
          <w:sz w:val="26"/>
          <w:szCs w:val="26"/>
        </w:rPr>
        <w:t>nêu lên</w:t>
      </w:r>
      <w:r w:rsidRPr="000D75C2">
        <w:rPr>
          <w:rFonts w:ascii="Times New Roman" w:hAnsi="Times New Roman"/>
          <w:sz w:val="26"/>
          <w:szCs w:val="26"/>
        </w:rPr>
        <w:t xml:space="preserve"> các yếu tố rủi ro như dân số, cộng đồng, </w:t>
      </w:r>
      <w:r w:rsidR="00E52413" w:rsidRPr="000D75C2">
        <w:rPr>
          <w:rFonts w:ascii="Times New Roman" w:hAnsi="Times New Roman"/>
          <w:sz w:val="26"/>
          <w:szCs w:val="26"/>
        </w:rPr>
        <w:t xml:space="preserve">môi trường xây dựng, môi trường tự nhiên, các hoạt động kinh tế và dịch vụ </w:t>
      </w:r>
      <w:r w:rsidRPr="000D75C2">
        <w:rPr>
          <w:rFonts w:ascii="Times New Roman" w:hAnsi="Times New Roman"/>
          <w:sz w:val="26"/>
          <w:szCs w:val="26"/>
        </w:rPr>
        <w:t xml:space="preserve">đang </w:t>
      </w:r>
      <w:r w:rsidR="00E52413" w:rsidRPr="000D75C2">
        <w:rPr>
          <w:rFonts w:ascii="Times New Roman" w:hAnsi="Times New Roman"/>
          <w:sz w:val="26"/>
          <w:szCs w:val="26"/>
        </w:rPr>
        <w:t>chịu mối đe dọa của thiên tai</w:t>
      </w:r>
      <w:r w:rsidRPr="000D75C2">
        <w:rPr>
          <w:rFonts w:ascii="Times New Roman" w:hAnsi="Times New Roman"/>
          <w:sz w:val="26"/>
          <w:szCs w:val="26"/>
        </w:rPr>
        <w:t xml:space="preserve"> </w:t>
      </w:r>
      <w:r w:rsidR="00A94CEE" w:rsidRPr="000D75C2">
        <w:rPr>
          <w:rFonts w:ascii="Times New Roman" w:hAnsi="Times New Roman"/>
          <w:sz w:val="26"/>
          <w:szCs w:val="26"/>
        </w:rPr>
        <w:t>ở một khu vực nhất định</w:t>
      </w:r>
      <w:r w:rsidRPr="000D75C2">
        <w:rPr>
          <w:rFonts w:ascii="Times New Roman" w:hAnsi="Times New Roman"/>
          <w:sz w:val="26"/>
          <w:szCs w:val="26"/>
        </w:rPr>
        <w:t xml:space="preserve">. Rủi ro có thể </w:t>
      </w:r>
      <w:r w:rsidR="009F52AE" w:rsidRPr="000D75C2">
        <w:rPr>
          <w:rFonts w:ascii="Times New Roman" w:hAnsi="Times New Roman"/>
          <w:sz w:val="26"/>
          <w:szCs w:val="26"/>
        </w:rPr>
        <w:t>được tính bằng</w:t>
      </w:r>
      <w:r w:rsidRPr="000D75C2">
        <w:rPr>
          <w:rFonts w:ascii="Times New Roman" w:hAnsi="Times New Roman"/>
          <w:sz w:val="26"/>
          <w:szCs w:val="26"/>
        </w:rPr>
        <w:t xml:space="preserve"> một phương trình đơn giản, mặc dù </w:t>
      </w:r>
      <w:r w:rsidR="009F52AE" w:rsidRPr="000D75C2">
        <w:rPr>
          <w:rFonts w:ascii="Times New Roman" w:hAnsi="Times New Roman"/>
          <w:sz w:val="26"/>
          <w:szCs w:val="26"/>
        </w:rPr>
        <w:t>đây</w:t>
      </w:r>
      <w:r w:rsidRPr="000D75C2">
        <w:rPr>
          <w:rFonts w:ascii="Times New Roman" w:hAnsi="Times New Roman"/>
          <w:sz w:val="26"/>
          <w:szCs w:val="26"/>
        </w:rPr>
        <w:t xml:space="preserve"> không phải là toán học. Tổng giá trị rủi ro theo UNDRO 1982  là </w:t>
      </w:r>
      <w:r w:rsidR="009F52AE" w:rsidRPr="000D75C2">
        <w:rPr>
          <w:rFonts w:ascii="Times New Roman" w:hAnsi="Times New Roman"/>
          <w:sz w:val="26"/>
          <w:szCs w:val="26"/>
        </w:rPr>
        <w:t>“</w:t>
      </w:r>
      <w:r w:rsidRPr="000D75C2">
        <w:rPr>
          <w:rFonts w:ascii="Times New Roman" w:hAnsi="Times New Roman"/>
          <w:sz w:val="26"/>
          <w:szCs w:val="26"/>
        </w:rPr>
        <w:t>tổ</w:t>
      </w:r>
      <w:r w:rsidR="009F52AE" w:rsidRPr="000D75C2">
        <w:rPr>
          <w:rFonts w:ascii="Times New Roman" w:hAnsi="Times New Roman"/>
          <w:sz w:val="26"/>
          <w:szCs w:val="26"/>
        </w:rPr>
        <w:t xml:space="preserve">ng </w:t>
      </w:r>
      <w:r w:rsidRPr="000D75C2">
        <w:rPr>
          <w:rFonts w:ascii="Times New Roman" w:hAnsi="Times New Roman"/>
          <w:sz w:val="26"/>
          <w:szCs w:val="26"/>
        </w:rPr>
        <w:t xml:space="preserve">số </w:t>
      </w:r>
      <w:r w:rsidR="00592EFB" w:rsidRPr="000D75C2">
        <w:rPr>
          <w:rFonts w:ascii="Times New Roman" w:hAnsi="Times New Roman"/>
          <w:sz w:val="26"/>
          <w:szCs w:val="26"/>
        </w:rPr>
        <w:t>ca tử vong</w:t>
      </w:r>
      <w:r w:rsidRPr="000D75C2">
        <w:rPr>
          <w:rFonts w:ascii="Times New Roman" w:hAnsi="Times New Roman"/>
          <w:sz w:val="26"/>
          <w:szCs w:val="26"/>
        </w:rPr>
        <w:t xml:space="preserve">, </w:t>
      </w:r>
      <w:r w:rsidR="00592EFB" w:rsidRPr="000D75C2">
        <w:rPr>
          <w:rFonts w:ascii="Times New Roman" w:hAnsi="Times New Roman"/>
          <w:sz w:val="26"/>
          <w:szCs w:val="26"/>
        </w:rPr>
        <w:t xml:space="preserve">chấn thương, phá hủy, </w:t>
      </w:r>
      <w:r w:rsidRPr="000D75C2">
        <w:rPr>
          <w:rFonts w:ascii="Times New Roman" w:hAnsi="Times New Roman"/>
          <w:sz w:val="26"/>
          <w:szCs w:val="26"/>
        </w:rPr>
        <w:t xml:space="preserve">hư hại, </w:t>
      </w:r>
      <w:r w:rsidR="00592EFB" w:rsidRPr="000D75C2">
        <w:rPr>
          <w:rFonts w:ascii="Times New Roman" w:hAnsi="Times New Roman"/>
          <w:sz w:val="26"/>
          <w:szCs w:val="26"/>
        </w:rPr>
        <w:t>gián đoạn</w:t>
      </w:r>
      <w:r w:rsidRPr="000D75C2">
        <w:rPr>
          <w:rFonts w:ascii="Times New Roman" w:hAnsi="Times New Roman"/>
          <w:sz w:val="26"/>
          <w:szCs w:val="26"/>
        </w:rPr>
        <w:t xml:space="preserve">, </w:t>
      </w:r>
      <w:r w:rsidR="00592EFB" w:rsidRPr="000D75C2">
        <w:rPr>
          <w:rFonts w:ascii="Times New Roman" w:hAnsi="Times New Roman"/>
          <w:sz w:val="26"/>
          <w:szCs w:val="26"/>
        </w:rPr>
        <w:t xml:space="preserve">và </w:t>
      </w:r>
      <w:r w:rsidRPr="000D75C2">
        <w:rPr>
          <w:rFonts w:ascii="Times New Roman" w:hAnsi="Times New Roman"/>
          <w:sz w:val="26"/>
          <w:szCs w:val="26"/>
        </w:rPr>
        <w:t>chi phí sửa chữa</w:t>
      </w:r>
      <w:r w:rsidR="00592EFB" w:rsidRPr="000D75C2">
        <w:rPr>
          <w:rFonts w:ascii="Times New Roman" w:hAnsi="Times New Roman"/>
          <w:sz w:val="26"/>
          <w:szCs w:val="26"/>
        </w:rPr>
        <w:t xml:space="preserve"> </w:t>
      </w:r>
      <w:r w:rsidR="00327D37" w:rsidRPr="000D75C2">
        <w:rPr>
          <w:rFonts w:ascii="Times New Roman" w:hAnsi="Times New Roman"/>
          <w:sz w:val="26"/>
          <w:szCs w:val="26"/>
        </w:rPr>
        <w:t>cũng như</w:t>
      </w:r>
      <w:r w:rsidRPr="000D75C2">
        <w:rPr>
          <w:rFonts w:ascii="Times New Roman" w:hAnsi="Times New Roman"/>
          <w:sz w:val="26"/>
          <w:szCs w:val="26"/>
        </w:rPr>
        <w:t xml:space="preserve"> giảm nhẹ </w:t>
      </w:r>
      <w:r w:rsidR="00592EFB" w:rsidRPr="000D75C2">
        <w:rPr>
          <w:rFonts w:ascii="Times New Roman" w:hAnsi="Times New Roman"/>
          <w:sz w:val="26"/>
          <w:szCs w:val="26"/>
        </w:rPr>
        <w:t xml:space="preserve">thiệt hại </w:t>
      </w:r>
      <w:r w:rsidRPr="000D75C2">
        <w:rPr>
          <w:rFonts w:ascii="Times New Roman" w:hAnsi="Times New Roman"/>
          <w:sz w:val="26"/>
          <w:szCs w:val="26"/>
        </w:rPr>
        <w:t xml:space="preserve">có thể dự báo </w:t>
      </w:r>
      <w:r w:rsidR="00327D37" w:rsidRPr="000D75C2">
        <w:rPr>
          <w:rFonts w:ascii="Times New Roman" w:hAnsi="Times New Roman"/>
          <w:sz w:val="26"/>
          <w:szCs w:val="26"/>
        </w:rPr>
        <w:t>trước</w:t>
      </w:r>
      <w:r w:rsidR="00592EFB" w:rsidRPr="000D75C2">
        <w:rPr>
          <w:rFonts w:ascii="Times New Roman" w:hAnsi="Times New Roman"/>
          <w:sz w:val="26"/>
          <w:szCs w:val="26"/>
        </w:rPr>
        <w:t xml:space="preserve"> </w:t>
      </w:r>
      <w:r w:rsidRPr="000D75C2">
        <w:rPr>
          <w:rFonts w:ascii="Times New Roman" w:hAnsi="Times New Roman"/>
          <w:sz w:val="26"/>
          <w:szCs w:val="26"/>
        </w:rPr>
        <w:t xml:space="preserve">do thiên tai </w:t>
      </w:r>
      <w:r w:rsidR="00592EFB" w:rsidRPr="000D75C2">
        <w:rPr>
          <w:rFonts w:ascii="Times New Roman" w:hAnsi="Times New Roman"/>
          <w:sz w:val="26"/>
          <w:szCs w:val="26"/>
        </w:rPr>
        <w:t xml:space="preserve">gây ra </w:t>
      </w:r>
      <w:r w:rsidRPr="000D75C2">
        <w:rPr>
          <w:rFonts w:ascii="Times New Roman" w:hAnsi="Times New Roman"/>
          <w:sz w:val="26"/>
          <w:szCs w:val="26"/>
        </w:rPr>
        <w:t xml:space="preserve">ở một </w:t>
      </w:r>
      <w:r w:rsidRPr="000D75C2">
        <w:rPr>
          <w:rFonts w:ascii="Times New Roman" w:hAnsi="Times New Roman"/>
          <w:sz w:val="26"/>
          <w:szCs w:val="26"/>
        </w:rPr>
        <w:lastRenderedPageBreak/>
        <w:t xml:space="preserve">mức độ cụ thể trong một (hay nhiều) khu vực </w:t>
      </w:r>
      <w:r w:rsidR="00592EFB" w:rsidRPr="000D75C2">
        <w:rPr>
          <w:rFonts w:ascii="Times New Roman" w:hAnsi="Times New Roman"/>
          <w:sz w:val="26"/>
          <w:szCs w:val="26"/>
        </w:rPr>
        <w:t>nhất định</w:t>
      </w:r>
      <w:r w:rsidRPr="000D75C2">
        <w:rPr>
          <w:rFonts w:ascii="Times New Roman" w:hAnsi="Times New Roman"/>
          <w:sz w:val="26"/>
          <w:szCs w:val="26"/>
        </w:rPr>
        <w:t xml:space="preserve">. </w:t>
      </w:r>
      <w:r w:rsidR="00327D37" w:rsidRPr="000D75C2">
        <w:rPr>
          <w:rFonts w:ascii="Times New Roman" w:hAnsi="Times New Roman"/>
          <w:sz w:val="26"/>
          <w:szCs w:val="26"/>
        </w:rPr>
        <w:t>Về mặt</w:t>
      </w:r>
      <w:r w:rsidRPr="000D75C2">
        <w:rPr>
          <w:rFonts w:ascii="Times New Roman" w:hAnsi="Times New Roman"/>
          <w:sz w:val="26"/>
          <w:szCs w:val="26"/>
        </w:rPr>
        <w:t xml:space="preserve"> toán học, </w:t>
      </w:r>
      <w:r w:rsidR="00327D37" w:rsidRPr="000D75C2">
        <w:rPr>
          <w:rFonts w:ascii="Times New Roman" w:hAnsi="Times New Roman"/>
          <w:sz w:val="26"/>
          <w:szCs w:val="26"/>
        </w:rPr>
        <w:t xml:space="preserve">nó </w:t>
      </w:r>
      <w:r w:rsidRPr="000D75C2">
        <w:rPr>
          <w:rFonts w:ascii="Times New Roman" w:hAnsi="Times New Roman"/>
          <w:sz w:val="26"/>
          <w:szCs w:val="26"/>
        </w:rPr>
        <w:t xml:space="preserve">có thể </w:t>
      </w:r>
      <w:r w:rsidR="00327D37" w:rsidRPr="000D75C2">
        <w:rPr>
          <w:rFonts w:ascii="Times New Roman" w:hAnsi="Times New Roman"/>
          <w:sz w:val="26"/>
          <w:szCs w:val="26"/>
        </w:rPr>
        <w:t xml:space="preserve">được </w:t>
      </w:r>
      <w:r w:rsidR="00FC3353" w:rsidRPr="000D75C2">
        <w:rPr>
          <w:rFonts w:ascii="Times New Roman" w:hAnsi="Times New Roman"/>
          <w:sz w:val="26"/>
          <w:szCs w:val="26"/>
        </w:rPr>
        <w:t>tính</w:t>
      </w:r>
      <w:r w:rsidRPr="000D75C2">
        <w:rPr>
          <w:rFonts w:ascii="Times New Roman" w:hAnsi="Times New Roman"/>
          <w:sz w:val="26"/>
          <w:szCs w:val="26"/>
        </w:rPr>
        <w:t xml:space="preserve"> </w:t>
      </w:r>
      <w:r w:rsidR="00327D37" w:rsidRPr="000D75C2">
        <w:rPr>
          <w:rFonts w:ascii="Times New Roman" w:hAnsi="Times New Roman"/>
          <w:sz w:val="26"/>
          <w:szCs w:val="26"/>
        </w:rPr>
        <w:t xml:space="preserve">theo </w:t>
      </w:r>
      <w:r w:rsidRPr="000D75C2">
        <w:rPr>
          <w:rFonts w:ascii="Times New Roman" w:hAnsi="Times New Roman"/>
          <w:sz w:val="26"/>
          <w:szCs w:val="26"/>
        </w:rPr>
        <w:t>công thức như sau:</w:t>
      </w:r>
    </w:p>
    <w:p w:rsidR="00EE6318" w:rsidRPr="000D75C2" w:rsidRDefault="00EE6318" w:rsidP="00405AE7">
      <w:pPr>
        <w:rPr>
          <w:rFonts w:ascii="Times New Roman" w:eastAsia="Arial" w:hAnsi="Times New Roman"/>
          <w:sz w:val="26"/>
          <w:szCs w:val="26"/>
        </w:rPr>
      </w:pPr>
    </w:p>
    <w:p w:rsidR="00EE6318" w:rsidRPr="000D75C2" w:rsidRDefault="00EE6318" w:rsidP="00405AE7">
      <w:pPr>
        <w:rPr>
          <w:rFonts w:ascii="Times New Roman" w:hAnsi="Times New Roman"/>
          <w:sz w:val="26"/>
          <w:szCs w:val="26"/>
        </w:rPr>
      </w:pPr>
      <w:r w:rsidRPr="000D75C2">
        <w:rPr>
          <w:rFonts w:ascii="Times New Roman" w:hAnsi="Times New Roman"/>
          <w:sz w:val="26"/>
          <w:szCs w:val="26"/>
        </w:rPr>
        <w:t>Tổng giá trị rủi ro = (Tổng các yếu tố rủi ro) x (nguy cơ x tính dễ bị tổn thương)</w:t>
      </w:r>
    </w:p>
    <w:p w:rsidR="00EE6318" w:rsidRPr="000D75C2" w:rsidRDefault="00EE6318" w:rsidP="00405AE7">
      <w:pPr>
        <w:rPr>
          <w:rFonts w:ascii="Times New Roman" w:hAnsi="Times New Roman"/>
          <w:sz w:val="26"/>
          <w:szCs w:val="26"/>
        </w:rPr>
      </w:pPr>
    </w:p>
    <w:p w:rsidR="00EE6318" w:rsidRPr="000D75C2" w:rsidRDefault="00EE6318" w:rsidP="00405AE7">
      <w:pPr>
        <w:rPr>
          <w:rFonts w:ascii="Times New Roman" w:hAnsi="Times New Roman"/>
          <w:sz w:val="26"/>
          <w:szCs w:val="26"/>
        </w:rPr>
      </w:pPr>
      <w:r w:rsidRPr="000D75C2">
        <w:rPr>
          <w:rFonts w:ascii="Times New Roman" w:hAnsi="Times New Roman"/>
          <w:sz w:val="26"/>
          <w:szCs w:val="26"/>
        </w:rPr>
        <w:t xml:space="preserve">Khung </w:t>
      </w:r>
      <w:r w:rsidR="00754BF9" w:rsidRPr="000D75C2">
        <w:rPr>
          <w:rFonts w:ascii="Times New Roman" w:hAnsi="Times New Roman"/>
          <w:sz w:val="26"/>
          <w:szCs w:val="26"/>
        </w:rPr>
        <w:t>SREX</w:t>
      </w:r>
      <w:r w:rsidRPr="000D75C2">
        <w:rPr>
          <w:rFonts w:ascii="Times New Roman" w:hAnsi="Times New Roman"/>
          <w:sz w:val="26"/>
          <w:szCs w:val="26"/>
        </w:rPr>
        <w:t xml:space="preserve"> và phương trình trên </w:t>
      </w:r>
      <w:r w:rsidR="00754BF9" w:rsidRPr="000D75C2">
        <w:rPr>
          <w:rFonts w:ascii="Times New Roman" w:hAnsi="Times New Roman"/>
          <w:sz w:val="26"/>
          <w:szCs w:val="26"/>
        </w:rPr>
        <w:t xml:space="preserve">là phù hợp với mục đích của </w:t>
      </w:r>
      <w:r w:rsidR="00B8357B" w:rsidRPr="000D75C2">
        <w:rPr>
          <w:rFonts w:ascii="Times New Roman" w:hAnsi="Times New Roman"/>
          <w:sz w:val="26"/>
          <w:szCs w:val="26"/>
        </w:rPr>
        <w:t xml:space="preserve">hoạt động </w:t>
      </w:r>
      <w:r w:rsidR="00B8357B"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rPr>
        <w:t xml:space="preserve">. Hình 1, được trình bày trong trang sau, là một sơ đồ </w:t>
      </w:r>
      <w:r w:rsidR="00754BF9" w:rsidRPr="000D75C2">
        <w:rPr>
          <w:rFonts w:ascii="Times New Roman" w:hAnsi="Times New Roman"/>
          <w:sz w:val="26"/>
          <w:szCs w:val="26"/>
        </w:rPr>
        <w:t>được chỉnh sửa</w:t>
      </w:r>
      <w:r w:rsidRPr="000D75C2">
        <w:rPr>
          <w:rFonts w:ascii="Times New Roman" w:hAnsi="Times New Roman"/>
          <w:sz w:val="26"/>
          <w:szCs w:val="26"/>
        </w:rPr>
        <w:t xml:space="preserve"> từ báo cáo</w:t>
      </w:r>
      <w:r w:rsidR="00754BF9" w:rsidRPr="000D75C2">
        <w:rPr>
          <w:rFonts w:ascii="Times New Roman" w:hAnsi="Times New Roman"/>
          <w:sz w:val="26"/>
          <w:szCs w:val="26"/>
        </w:rPr>
        <w:t xml:space="preserve"> cho</w:t>
      </w:r>
      <w:r w:rsidRPr="000D75C2">
        <w:rPr>
          <w:rFonts w:ascii="Times New Roman" w:hAnsi="Times New Roman"/>
          <w:sz w:val="26"/>
          <w:szCs w:val="26"/>
        </w:rPr>
        <w:t xml:space="preserve"> phù hợp với các điều kiện và mục tiêu thực hiện </w:t>
      </w:r>
      <w:r w:rsidR="00B8357B"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đặc biệt </w:t>
      </w:r>
      <w:r w:rsidR="00264183" w:rsidRPr="000D75C2">
        <w:rPr>
          <w:rFonts w:ascii="Times New Roman" w:hAnsi="Times New Roman"/>
          <w:sz w:val="26"/>
          <w:szCs w:val="26"/>
        </w:rPr>
        <w:t xml:space="preserve">là </w:t>
      </w:r>
      <w:r w:rsidRPr="000D75C2">
        <w:rPr>
          <w:rFonts w:ascii="Times New Roman" w:hAnsi="Times New Roman"/>
          <w:sz w:val="26"/>
          <w:szCs w:val="26"/>
        </w:rPr>
        <w:t xml:space="preserve">đối với </w:t>
      </w:r>
      <w:r w:rsidR="009A1302" w:rsidRPr="000D75C2">
        <w:rPr>
          <w:rFonts w:ascii="Times New Roman" w:hAnsi="Times New Roman"/>
          <w:sz w:val="26"/>
          <w:szCs w:val="26"/>
        </w:rPr>
        <w:t xml:space="preserve">CSHT </w:t>
      </w:r>
      <w:r w:rsidRPr="000D75C2">
        <w:rPr>
          <w:rFonts w:ascii="Times New Roman" w:hAnsi="Times New Roman"/>
          <w:sz w:val="26"/>
          <w:szCs w:val="26"/>
        </w:rPr>
        <w:t>ở Việt Nam.</w:t>
      </w:r>
    </w:p>
    <w:p w:rsidR="00584332" w:rsidRPr="000D75C2" w:rsidRDefault="00584332" w:rsidP="00405AE7">
      <w:pPr>
        <w:rPr>
          <w:rFonts w:ascii="Times New Roman" w:hAnsi="Times New Roman"/>
          <w:sz w:val="26"/>
          <w:szCs w:val="26"/>
        </w:rPr>
      </w:pPr>
    </w:p>
    <w:p w:rsidR="00584332" w:rsidRPr="000D75C2" w:rsidRDefault="005D2D35" w:rsidP="00405AE7">
      <w:pPr>
        <w:rPr>
          <w:rFonts w:ascii="Times New Roman" w:hAnsi="Times New Roman"/>
          <w:sz w:val="26"/>
          <w:szCs w:val="26"/>
        </w:rPr>
      </w:pPr>
      <w:r w:rsidRPr="00B91ADB">
        <w:rPr>
          <w:rFonts w:ascii="Times New Roman" w:hAnsi="Times New Roman"/>
          <w:b/>
          <w:noProof/>
          <w:sz w:val="26"/>
          <w:szCs w:val="26"/>
        </w:rPr>
        <mc:AlternateContent>
          <mc:Choice Requires="wpg">
            <w:drawing>
              <wp:anchor distT="0" distB="0" distL="114300" distR="114300" simplePos="0" relativeHeight="251769344" behindDoc="0" locked="0" layoutInCell="1" allowOverlap="1" wp14:anchorId="01C21FA9" wp14:editId="0F454FB8">
                <wp:simplePos x="0" y="0"/>
                <wp:positionH relativeFrom="column">
                  <wp:posOffset>3710229</wp:posOffset>
                </wp:positionH>
                <wp:positionV relativeFrom="paragraph">
                  <wp:posOffset>3376153</wp:posOffset>
                </wp:positionV>
                <wp:extent cx="1017440" cy="718501"/>
                <wp:effectExtent l="0" t="114300" r="144780" b="272415"/>
                <wp:wrapNone/>
                <wp:docPr id="21" name="Group 21"/>
                <wp:cNvGraphicFramePr/>
                <a:graphic xmlns:a="http://schemas.openxmlformats.org/drawingml/2006/main">
                  <a:graphicData uri="http://schemas.microsoft.com/office/word/2010/wordprocessingGroup">
                    <wpg:wgp>
                      <wpg:cNvGrpSpPr/>
                      <wpg:grpSpPr>
                        <a:xfrm>
                          <a:off x="0" y="0"/>
                          <a:ext cx="1017440" cy="718501"/>
                          <a:chOff x="0" y="0"/>
                          <a:chExt cx="1017440" cy="718501"/>
                        </a:xfrm>
                      </wpg:grpSpPr>
                      <wps:wsp>
                        <wps:cNvPr id="15" name="Chevron 15"/>
                        <wps:cNvSpPr/>
                        <wps:spPr>
                          <a:xfrm rot="13306387">
                            <a:off x="0" y="0"/>
                            <a:ext cx="1017440" cy="718501"/>
                          </a:xfrm>
                          <a:prstGeom prst="chevron">
                            <a:avLst>
                              <a:gd name="adj" fmla="val 30125"/>
                            </a:avLst>
                          </a:prstGeom>
                          <a:gradFill>
                            <a:gsLst>
                              <a:gs pos="0">
                                <a:schemeClr val="accent1">
                                  <a:lumMod val="110000"/>
                                  <a:satMod val="105000"/>
                                  <a:tint val="67000"/>
                                </a:schemeClr>
                              </a:gs>
                              <a:gs pos="22000">
                                <a:schemeClr val="accent1">
                                  <a:lumMod val="105000"/>
                                  <a:satMod val="103000"/>
                                  <a:tint val="73000"/>
                                </a:schemeClr>
                              </a:gs>
                              <a:gs pos="100000">
                                <a:schemeClr val="accent1">
                                  <a:lumMod val="105000"/>
                                  <a:satMod val="109000"/>
                                  <a:tint val="81000"/>
                                </a:schemeClr>
                              </a:gs>
                            </a:gsLst>
                          </a:gradFill>
                          <a:ln>
                            <a:solidFill>
                              <a:schemeClr val="accent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54591" y="102359"/>
                            <a:ext cx="825690" cy="464023"/>
                          </a:xfrm>
                          <a:prstGeom prst="rect">
                            <a:avLst/>
                          </a:prstGeom>
                          <a:noFill/>
                          <a:ln w="9525">
                            <a:noFill/>
                            <a:miter lim="800000"/>
                            <a:headEnd/>
                            <a:tailEnd/>
                          </a:ln>
                        </wps:spPr>
                        <wps:txbx>
                          <w:txbxContent>
                            <w:p w:rsidR="00C4750C" w:rsidRPr="00467243" w:rsidRDefault="00C4750C">
                              <w:pPr>
                                <w:rPr>
                                  <w:color w:val="1F4E79" w:themeColor="accent1" w:themeShade="80"/>
                                  <w:sz w:val="12"/>
                                </w:rPr>
                              </w:pPr>
                              <w:r w:rsidRPr="00467243">
                                <w:rPr>
                                  <w:color w:val="1F4E79" w:themeColor="accent1" w:themeShade="80"/>
                                  <w:sz w:val="12"/>
                                </w:rPr>
                                <w:t>Đường GTNT, Đê kè, Hồ chưa, Đập tràn và Kênh</w:t>
                              </w:r>
                            </w:p>
                          </w:txbxContent>
                        </wps:txbx>
                        <wps:bodyPr rot="0" vert="horz" wrap="square" lIns="91440" tIns="45720" rIns="91440" bIns="45720" anchor="t" anchorCtr="0">
                          <a:noAutofit/>
                        </wps:bodyPr>
                      </wps:wsp>
                    </wpg:wgp>
                  </a:graphicData>
                </a:graphic>
              </wp:anchor>
            </w:drawing>
          </mc:Choice>
          <mc:Fallback>
            <w:pict>
              <v:group id="Group 21" o:spid="_x0000_s1033" style="position:absolute;left:0;text-align:left;margin-left:292.15pt;margin-top:265.85pt;width:80.1pt;height:56.55pt;z-index:251769344" coordsize="10174,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5" o:spid="_x0000_s1034" type="#_x0000_t55" style="position:absolute;width:10174;height:7185;rotation:-90588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y8QA&#10;AADbAAAADwAAAGRycy9kb3ducmV2LnhtbERPTWvCQBC9F/wPywi9FLNJoSKpqwSxkENLUVuptyE7&#10;JsHsbMhuk/jvuwXB2zze5yzXo2lET52rLStIohgEcWF1zaWCr8PbbAHCeWSNjWVScCUH69XkYYmp&#10;tgPvqN/7UoQQdikqqLxvUyldUZFBF9mWOHBn2xn0AXal1B0OIdw08jmO59JgzaGhwpY2FRWX/a9R&#10;kH0OJ6Ofvj/6a3LifPu+O/7ko1KP0zF7BeFp9HfxzZ3rMP8F/n8J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t8vEAAAA2wAAAA8AAAAAAAAAAAAAAAAAmAIAAGRycy9k&#10;b3ducmV2LnhtbFBLBQYAAAAABAAEAPUAAACJAwAAAAA=&#10;" adj="17005" fillcolor="#060f17 [324]" strokecolor="#5b9bd5 [3204]" strokeweight=".5pt">
                  <v:fill color2="#03070b [164]" rotate="t" colors="0 #b1cbe9;14418f #a3c1e5;1 #92b9e4" focus="100%" type="gradient">
                    <o:fill v:ext="view" type="gradientUnscaled"/>
                  </v:fill>
                </v:shape>
                <v:shapetype id="_x0000_t202" coordsize="21600,21600" o:spt="202" path="m,l,21600r21600,l21600,xe">
                  <v:stroke joinstyle="miter"/>
                  <v:path gradientshapeok="t" o:connecttype="rect"/>
                </v:shapetype>
                <v:shape id="_x0000_s1035" type="#_x0000_t202" style="position:absolute;left:545;top:1023;width:8257;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11FA2" w:rsidRPr="00467243" w:rsidRDefault="00C11FA2">
                        <w:pPr>
                          <w:rPr>
                            <w:color w:val="1F4E79" w:themeColor="accent1" w:themeShade="80"/>
                            <w:sz w:val="12"/>
                          </w:rPr>
                        </w:pPr>
                        <w:r w:rsidRPr="00467243">
                          <w:rPr>
                            <w:color w:val="1F4E79" w:themeColor="accent1" w:themeShade="80"/>
                            <w:sz w:val="12"/>
                          </w:rPr>
                          <w:t>Đường GTNT, Đê kè, Hồ chưa, Đập tràn và Kênh</w:t>
                        </w:r>
                      </w:p>
                    </w:txbxContent>
                  </v:textbox>
                </v:shape>
              </v:group>
            </w:pict>
          </mc:Fallback>
        </mc:AlternateContent>
      </w:r>
      <w:r w:rsidR="00584332" w:rsidRPr="00B91ADB">
        <w:rPr>
          <w:rFonts w:ascii="Times New Roman" w:hAnsi="Times New Roman"/>
          <w:b/>
          <w:noProof/>
          <w:sz w:val="26"/>
          <w:szCs w:val="26"/>
        </w:rPr>
        <w:drawing>
          <wp:inline distT="0" distB="0" distL="0" distR="0" wp14:anchorId="710FF799" wp14:editId="0C9A8A71">
            <wp:extent cx="4854085" cy="4320000"/>
            <wp:effectExtent l="0" t="0" r="3810" b="4445"/>
            <wp:docPr id="5" name="Picture 5" descr="C:\Users\namdh\Desktop\Mo hinh khai n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dh\Desktop\Mo hinh khai ni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4085" cy="4320000"/>
                    </a:xfrm>
                    <a:prstGeom prst="rect">
                      <a:avLst/>
                    </a:prstGeom>
                    <a:noFill/>
                    <a:ln>
                      <a:noFill/>
                    </a:ln>
                  </pic:spPr>
                </pic:pic>
              </a:graphicData>
            </a:graphic>
          </wp:inline>
        </w:drawing>
      </w:r>
    </w:p>
    <w:p w:rsidR="00584332" w:rsidRPr="000D75C2" w:rsidRDefault="00584332" w:rsidP="00405AE7">
      <w:pPr>
        <w:rPr>
          <w:rFonts w:ascii="Times New Roman" w:hAnsi="Times New Roman"/>
          <w:sz w:val="26"/>
          <w:szCs w:val="26"/>
        </w:rPr>
      </w:pPr>
    </w:p>
    <w:p w:rsidR="00EE6318" w:rsidRPr="000D75C2" w:rsidRDefault="00584332" w:rsidP="00405AE7">
      <w:pPr>
        <w:rPr>
          <w:rFonts w:ascii="Times New Roman" w:hAnsi="Times New Roman"/>
          <w:sz w:val="26"/>
          <w:szCs w:val="26"/>
        </w:rPr>
      </w:pPr>
      <w:r w:rsidRPr="00B91ADB">
        <w:rPr>
          <w:rFonts w:ascii="Times New Roman" w:hAnsi="Times New Roman"/>
          <w:noProof/>
          <w:sz w:val="26"/>
          <w:szCs w:val="26"/>
        </w:rPr>
        <mc:AlternateContent>
          <mc:Choice Requires="wps">
            <w:drawing>
              <wp:anchor distT="0" distB="0" distL="114300" distR="114300" simplePos="0" relativeHeight="251764224" behindDoc="0" locked="0" layoutInCell="1" allowOverlap="1" wp14:anchorId="603E9C97" wp14:editId="5D0A432A">
                <wp:simplePos x="0" y="0"/>
                <wp:positionH relativeFrom="column">
                  <wp:posOffset>-6350</wp:posOffset>
                </wp:positionH>
                <wp:positionV relativeFrom="paragraph">
                  <wp:posOffset>277495</wp:posOffset>
                </wp:positionV>
                <wp:extent cx="5753735" cy="243840"/>
                <wp:effectExtent l="0" t="0" r="0" b="0"/>
                <wp:wrapSquare wrapText="bothSides"/>
                <wp:docPr id="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0C" w:rsidRPr="00F846B9" w:rsidRDefault="00C4750C" w:rsidP="00584332">
                            <w:pPr>
                              <w:pStyle w:val="Caption"/>
                              <w:rPr>
                                <w:rFonts w:ascii="Times New Roman" w:hAnsi="Times New Roman"/>
                                <w:noProof/>
                                <w:sz w:val="26"/>
                                <w:szCs w:val="26"/>
                              </w:rPr>
                            </w:pPr>
                            <w:bookmarkStart w:id="12" w:name="_Toc463427308"/>
                            <w:r w:rsidRPr="00F846B9">
                              <w:rPr>
                                <w:rFonts w:ascii="Times New Roman" w:hAnsi="Times New Roman"/>
                                <w:sz w:val="26"/>
                                <w:szCs w:val="26"/>
                              </w:rPr>
                              <w:t xml:space="preserve">Hình </w:t>
                            </w:r>
                            <w:r w:rsidRPr="00F846B9">
                              <w:rPr>
                                <w:rFonts w:ascii="Times New Roman" w:hAnsi="Times New Roman"/>
                                <w:sz w:val="26"/>
                                <w:szCs w:val="26"/>
                              </w:rPr>
                              <w:fldChar w:fldCharType="begin"/>
                            </w:r>
                            <w:r w:rsidRPr="00F846B9">
                              <w:rPr>
                                <w:rFonts w:ascii="Times New Roman" w:hAnsi="Times New Roman"/>
                                <w:sz w:val="26"/>
                                <w:szCs w:val="26"/>
                              </w:rPr>
                              <w:instrText xml:space="preserve"> SEQ Figure \* ARABIC </w:instrText>
                            </w:r>
                            <w:r w:rsidRPr="00F846B9">
                              <w:rPr>
                                <w:rFonts w:ascii="Times New Roman" w:hAnsi="Times New Roman"/>
                                <w:sz w:val="26"/>
                                <w:szCs w:val="26"/>
                              </w:rPr>
                              <w:fldChar w:fldCharType="separate"/>
                            </w:r>
                            <w:r>
                              <w:rPr>
                                <w:rFonts w:ascii="Times New Roman" w:hAnsi="Times New Roman"/>
                                <w:noProof/>
                                <w:sz w:val="26"/>
                                <w:szCs w:val="26"/>
                              </w:rPr>
                              <w:t>1</w:t>
                            </w:r>
                            <w:r w:rsidRPr="00F846B9">
                              <w:rPr>
                                <w:rFonts w:ascii="Times New Roman" w:hAnsi="Times New Roman"/>
                                <w:noProof/>
                                <w:sz w:val="26"/>
                                <w:szCs w:val="26"/>
                              </w:rPr>
                              <w:fldChar w:fldCharType="end"/>
                            </w:r>
                            <w:r w:rsidRPr="00F846B9">
                              <w:rPr>
                                <w:rFonts w:ascii="Times New Roman" w:hAnsi="Times New Roman"/>
                                <w:sz w:val="26"/>
                                <w:szCs w:val="26"/>
                              </w:rPr>
                              <w:t xml:space="preserve">: Mô hình khái niệm </w:t>
                            </w:r>
                            <w:r>
                              <w:rPr>
                                <w:rFonts w:ascii="Times New Roman" w:hAnsi="Times New Roman"/>
                                <w:sz w:val="26"/>
                                <w:szCs w:val="26"/>
                              </w:rPr>
                              <w:t>để</w:t>
                            </w:r>
                            <w:r w:rsidRPr="00F846B9">
                              <w:rPr>
                                <w:rFonts w:ascii="Times New Roman" w:hAnsi="Times New Roman"/>
                                <w:sz w:val="26"/>
                                <w:szCs w:val="26"/>
                              </w:rPr>
                              <w:t xml:space="preserve"> </w:t>
                            </w:r>
                            <w:r w:rsidRPr="002A4ADC">
                              <w:rPr>
                                <w:rFonts w:ascii="Times New Roman" w:hAnsi="Times New Roman"/>
                                <w:sz w:val="26"/>
                                <w:szCs w:val="26"/>
                                <w:lang w:val="pt-BR"/>
                              </w:rPr>
                              <w:t xml:space="preserve">Đánh giá </w:t>
                            </w:r>
                            <w:r>
                              <w:rPr>
                                <w:rFonts w:ascii="Times New Roman" w:hAnsi="Times New Roman"/>
                                <w:sz w:val="26"/>
                                <w:szCs w:val="26"/>
                                <w:lang w:val="pt-BR"/>
                              </w:rPr>
                              <w:t>TTDBTT</w:t>
                            </w:r>
                            <w:r w:rsidRPr="002A4ADC">
                              <w:rPr>
                                <w:rFonts w:ascii="Times New Roman" w:hAnsi="Times New Roman"/>
                                <w:sz w:val="26"/>
                                <w:szCs w:val="26"/>
                                <w:lang w:val="pt-BR"/>
                              </w:rPr>
                              <w:t xml:space="preserve"> do </w:t>
                            </w:r>
                            <w:r>
                              <w:rPr>
                                <w:rFonts w:ascii="Times New Roman" w:hAnsi="Times New Roman"/>
                                <w:sz w:val="26"/>
                                <w:szCs w:val="26"/>
                                <w:lang w:val="pt-BR"/>
                              </w:rPr>
                              <w:t>BĐKH</w:t>
                            </w:r>
                            <w:r w:rsidRPr="002A4ADC">
                              <w:rPr>
                                <w:rFonts w:ascii="Times New Roman" w:hAnsi="Times New Roman"/>
                                <w:sz w:val="26"/>
                                <w:szCs w:val="26"/>
                                <w:lang w:val="pt-BR"/>
                              </w:rPr>
                              <w:t xml:space="preserve"> và lập bản đồ rủi ro</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36" type="#_x0000_t202" style="position:absolute;left:0;text-align:left;margin-left:-.5pt;margin-top:21.85pt;width:453.05pt;height:19.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" stroked="f">
                <v:textbox style="mso-fit-shape-to-text:t" inset="0,0,0,0">
                  <w:txbxContent>
                    <w:p w:rsidR="00C4750C" w:rsidRPr="00F846B9" w:rsidRDefault="00C4750C" w:rsidP="00584332">
                      <w:pPr>
                        <w:pStyle w:val="Caption"/>
                        <w:rPr>
                          <w:rFonts w:ascii="Times New Roman" w:hAnsi="Times New Roman"/>
                          <w:noProof/>
                          <w:sz w:val="26"/>
                          <w:szCs w:val="26"/>
                        </w:rPr>
                      </w:pPr>
                      <w:bookmarkStart w:id="13" w:name="_Toc463427308"/>
                      <w:r w:rsidRPr="00F846B9">
                        <w:rPr>
                          <w:rFonts w:ascii="Times New Roman" w:hAnsi="Times New Roman"/>
                          <w:sz w:val="26"/>
                          <w:szCs w:val="26"/>
                        </w:rPr>
                        <w:t xml:space="preserve">Hình </w:t>
                      </w:r>
                      <w:r w:rsidRPr="00F846B9">
                        <w:rPr>
                          <w:rFonts w:ascii="Times New Roman" w:hAnsi="Times New Roman"/>
                          <w:sz w:val="26"/>
                          <w:szCs w:val="26"/>
                        </w:rPr>
                        <w:fldChar w:fldCharType="begin"/>
                      </w:r>
                      <w:r w:rsidRPr="00F846B9">
                        <w:rPr>
                          <w:rFonts w:ascii="Times New Roman" w:hAnsi="Times New Roman"/>
                          <w:sz w:val="26"/>
                          <w:szCs w:val="26"/>
                        </w:rPr>
                        <w:instrText xml:space="preserve"> SEQ Figure \* ARABIC </w:instrText>
                      </w:r>
                      <w:r w:rsidRPr="00F846B9">
                        <w:rPr>
                          <w:rFonts w:ascii="Times New Roman" w:hAnsi="Times New Roman"/>
                          <w:sz w:val="26"/>
                          <w:szCs w:val="26"/>
                        </w:rPr>
                        <w:fldChar w:fldCharType="separate"/>
                      </w:r>
                      <w:r>
                        <w:rPr>
                          <w:rFonts w:ascii="Times New Roman" w:hAnsi="Times New Roman"/>
                          <w:noProof/>
                          <w:sz w:val="26"/>
                          <w:szCs w:val="26"/>
                        </w:rPr>
                        <w:t>1</w:t>
                      </w:r>
                      <w:r w:rsidRPr="00F846B9">
                        <w:rPr>
                          <w:rFonts w:ascii="Times New Roman" w:hAnsi="Times New Roman"/>
                          <w:noProof/>
                          <w:sz w:val="26"/>
                          <w:szCs w:val="26"/>
                        </w:rPr>
                        <w:fldChar w:fldCharType="end"/>
                      </w:r>
                      <w:r w:rsidRPr="00F846B9">
                        <w:rPr>
                          <w:rFonts w:ascii="Times New Roman" w:hAnsi="Times New Roman"/>
                          <w:sz w:val="26"/>
                          <w:szCs w:val="26"/>
                        </w:rPr>
                        <w:t xml:space="preserve">: Mô hình khái niệm </w:t>
                      </w:r>
                      <w:r>
                        <w:rPr>
                          <w:rFonts w:ascii="Times New Roman" w:hAnsi="Times New Roman"/>
                          <w:sz w:val="26"/>
                          <w:szCs w:val="26"/>
                        </w:rPr>
                        <w:t>để</w:t>
                      </w:r>
                      <w:r w:rsidRPr="00F846B9">
                        <w:rPr>
                          <w:rFonts w:ascii="Times New Roman" w:hAnsi="Times New Roman"/>
                          <w:sz w:val="26"/>
                          <w:szCs w:val="26"/>
                        </w:rPr>
                        <w:t xml:space="preserve"> </w:t>
                      </w:r>
                      <w:r w:rsidRPr="002A4ADC">
                        <w:rPr>
                          <w:rFonts w:ascii="Times New Roman" w:hAnsi="Times New Roman"/>
                          <w:sz w:val="26"/>
                          <w:szCs w:val="26"/>
                          <w:lang w:val="pt-BR"/>
                        </w:rPr>
                        <w:t xml:space="preserve">Đánh giá </w:t>
                      </w:r>
                      <w:r>
                        <w:rPr>
                          <w:rFonts w:ascii="Times New Roman" w:hAnsi="Times New Roman"/>
                          <w:sz w:val="26"/>
                          <w:szCs w:val="26"/>
                          <w:lang w:val="pt-BR"/>
                        </w:rPr>
                        <w:t>TTDBTT</w:t>
                      </w:r>
                      <w:r w:rsidRPr="002A4ADC">
                        <w:rPr>
                          <w:rFonts w:ascii="Times New Roman" w:hAnsi="Times New Roman"/>
                          <w:sz w:val="26"/>
                          <w:szCs w:val="26"/>
                          <w:lang w:val="pt-BR"/>
                        </w:rPr>
                        <w:t xml:space="preserve"> do </w:t>
                      </w:r>
                      <w:r>
                        <w:rPr>
                          <w:rFonts w:ascii="Times New Roman" w:hAnsi="Times New Roman"/>
                          <w:sz w:val="26"/>
                          <w:szCs w:val="26"/>
                          <w:lang w:val="pt-BR"/>
                        </w:rPr>
                        <w:t>BĐKH</w:t>
                      </w:r>
                      <w:r w:rsidRPr="002A4ADC">
                        <w:rPr>
                          <w:rFonts w:ascii="Times New Roman" w:hAnsi="Times New Roman"/>
                          <w:sz w:val="26"/>
                          <w:szCs w:val="26"/>
                          <w:lang w:val="pt-BR"/>
                        </w:rPr>
                        <w:t xml:space="preserve"> và lập bản đồ rủi ro</w:t>
                      </w:r>
                      <w:bookmarkEnd w:id="13"/>
                    </w:p>
                  </w:txbxContent>
                </v:textbox>
                <w10:wrap type="square"/>
              </v:shape>
            </w:pict>
          </mc:Fallback>
        </mc:AlternateContent>
      </w:r>
    </w:p>
    <w:p w:rsidR="008306C1" w:rsidRPr="000D75C2" w:rsidRDefault="008306C1" w:rsidP="00405AE7">
      <w:pPr>
        <w:rPr>
          <w:rFonts w:ascii="Times New Roman" w:hAnsi="Times New Roman"/>
          <w:sz w:val="26"/>
          <w:szCs w:val="26"/>
        </w:rPr>
      </w:pPr>
    </w:p>
    <w:p w:rsidR="00D13614" w:rsidRPr="000D75C2" w:rsidRDefault="00D13614" w:rsidP="00405AE7">
      <w:pPr>
        <w:rPr>
          <w:rFonts w:ascii="Times New Roman" w:hAnsi="Times New Roman"/>
          <w:sz w:val="26"/>
          <w:szCs w:val="26"/>
        </w:rPr>
      </w:pPr>
      <w:r w:rsidRPr="000D75C2">
        <w:rPr>
          <w:rFonts w:ascii="Times New Roman" w:hAnsi="Times New Roman"/>
          <w:sz w:val="26"/>
          <w:szCs w:val="26"/>
        </w:rPr>
        <w:t xml:space="preserve">Việc Đánh giá </w:t>
      </w:r>
      <w:r w:rsidR="000D0110" w:rsidRPr="000D75C2">
        <w:rPr>
          <w:rFonts w:ascii="Times New Roman" w:hAnsi="Times New Roman"/>
          <w:sz w:val="26"/>
          <w:szCs w:val="26"/>
        </w:rPr>
        <w:t>TTDBTT</w:t>
      </w:r>
      <w:r w:rsidRPr="000D75C2">
        <w:rPr>
          <w:rFonts w:ascii="Times New Roman" w:hAnsi="Times New Roman"/>
          <w:sz w:val="26"/>
          <w:szCs w:val="26"/>
        </w:rPr>
        <w:t xml:space="preserve"> do </w:t>
      </w:r>
      <w:r w:rsidR="00E509E5" w:rsidRPr="000D75C2">
        <w:rPr>
          <w:rFonts w:ascii="Times New Roman" w:hAnsi="Times New Roman"/>
          <w:sz w:val="26"/>
          <w:szCs w:val="26"/>
        </w:rPr>
        <w:t>BĐKH</w:t>
      </w:r>
      <w:r w:rsidRPr="000D75C2">
        <w:rPr>
          <w:rFonts w:ascii="Times New Roman" w:hAnsi="Times New Roman"/>
          <w:sz w:val="26"/>
          <w:szCs w:val="26"/>
        </w:rPr>
        <w:t xml:space="preserve"> và lập bản đồ rủi ro được thể hiện bằng phương trình sau:</w:t>
      </w:r>
    </w:p>
    <w:p w:rsidR="00D13614" w:rsidRPr="000D75C2" w:rsidRDefault="00D13614" w:rsidP="00405AE7">
      <w:pPr>
        <w:rPr>
          <w:rFonts w:ascii="Times New Roman" w:hAnsi="Times New Roman"/>
          <w:sz w:val="26"/>
          <w:szCs w:val="26"/>
        </w:rPr>
      </w:pPr>
    </w:p>
    <w:p w:rsidR="00FE1714" w:rsidRPr="000D75C2" w:rsidRDefault="00D13614" w:rsidP="00405AE7">
      <w:pPr>
        <w:rPr>
          <w:rFonts w:ascii="Times New Roman" w:hAnsi="Times New Roman"/>
          <w:sz w:val="26"/>
          <w:szCs w:val="26"/>
        </w:rPr>
      </w:pPr>
      <w:r w:rsidRPr="000D75C2">
        <w:rPr>
          <w:rFonts w:ascii="Times New Roman" w:hAnsi="Times New Roman"/>
          <w:sz w:val="26"/>
          <w:szCs w:val="26"/>
        </w:rPr>
        <w:lastRenderedPageBreak/>
        <w:t xml:space="preserve">Rủi ro thiên tai = </w:t>
      </w:r>
      <w:r w:rsidR="00B907DF" w:rsidRPr="000D75C2">
        <w:rPr>
          <w:rFonts w:ascii="Times New Roman" w:hAnsi="Times New Roman"/>
          <w:sz w:val="26"/>
          <w:szCs w:val="26"/>
        </w:rPr>
        <w:t>T</w:t>
      </w:r>
      <w:r w:rsidR="0019703E" w:rsidRPr="000D75C2">
        <w:rPr>
          <w:rFonts w:ascii="Times New Roman" w:hAnsi="Times New Roman"/>
          <w:sz w:val="26"/>
          <w:szCs w:val="26"/>
        </w:rPr>
        <w:t xml:space="preserve">hống kê </w:t>
      </w:r>
      <w:r w:rsidR="00B129B5" w:rsidRPr="000D75C2">
        <w:rPr>
          <w:rFonts w:ascii="Times New Roman" w:hAnsi="Times New Roman"/>
          <w:sz w:val="26"/>
          <w:szCs w:val="26"/>
        </w:rPr>
        <w:t>CSHT</w:t>
      </w:r>
      <w:r w:rsidRPr="000D75C2">
        <w:rPr>
          <w:rFonts w:ascii="Times New Roman" w:hAnsi="Times New Roman"/>
          <w:sz w:val="26"/>
          <w:szCs w:val="26"/>
        </w:rPr>
        <w:t xml:space="preserve"> x Nguy cơ </w:t>
      </w:r>
      <w:r w:rsidR="00B907DF" w:rsidRPr="000D75C2">
        <w:rPr>
          <w:rFonts w:ascii="Times New Roman" w:hAnsi="Times New Roman"/>
          <w:sz w:val="26"/>
          <w:szCs w:val="26"/>
        </w:rPr>
        <w:t xml:space="preserve">tiềm tàng </w:t>
      </w:r>
      <w:r w:rsidRPr="000D75C2">
        <w:rPr>
          <w:rFonts w:ascii="Times New Roman" w:hAnsi="Times New Roman"/>
          <w:sz w:val="26"/>
          <w:szCs w:val="26"/>
        </w:rPr>
        <w:t xml:space="preserve"> x Tính dễ bị tổn thương của </w:t>
      </w:r>
      <w:r w:rsidR="00685C70" w:rsidRPr="000D75C2">
        <w:rPr>
          <w:rFonts w:ascii="Times New Roman" w:hAnsi="Times New Roman"/>
          <w:sz w:val="26"/>
          <w:szCs w:val="26"/>
        </w:rPr>
        <w:t>CSHT</w:t>
      </w:r>
    </w:p>
    <w:p w:rsidR="008306C1" w:rsidRPr="000D75C2" w:rsidRDefault="008306C1" w:rsidP="00405AE7">
      <w:pPr>
        <w:rPr>
          <w:rFonts w:ascii="Times New Roman" w:hAnsi="Times New Roman"/>
          <w:sz w:val="26"/>
          <w:szCs w:val="26"/>
        </w:rPr>
      </w:pPr>
    </w:p>
    <w:p w:rsidR="003500BB" w:rsidRPr="000D75C2" w:rsidRDefault="003500BB" w:rsidP="00405AE7">
      <w:pPr>
        <w:rPr>
          <w:rFonts w:ascii="Times New Roman" w:hAnsi="Times New Roman"/>
          <w:sz w:val="26"/>
          <w:szCs w:val="26"/>
        </w:rPr>
      </w:pPr>
      <w:r w:rsidRPr="000D75C2">
        <w:rPr>
          <w:rFonts w:ascii="Times New Roman" w:hAnsi="Times New Roman"/>
          <w:sz w:val="26"/>
          <w:szCs w:val="26"/>
        </w:rPr>
        <w:t xml:space="preserve">Rủi ro thiên tai </w:t>
      </w:r>
      <w:r w:rsidR="00C05CF0" w:rsidRPr="000D75C2">
        <w:rPr>
          <w:rFonts w:ascii="Times New Roman" w:hAnsi="Times New Roman"/>
          <w:sz w:val="26"/>
          <w:szCs w:val="26"/>
        </w:rPr>
        <w:t xml:space="preserve">đóng vai trò </w:t>
      </w:r>
      <w:r w:rsidR="00454EA1" w:rsidRPr="000D75C2">
        <w:rPr>
          <w:rFonts w:ascii="Times New Roman" w:hAnsi="Times New Roman"/>
          <w:sz w:val="26"/>
          <w:szCs w:val="26"/>
        </w:rPr>
        <w:t>đại diện</w:t>
      </w:r>
      <w:r w:rsidRPr="000D75C2">
        <w:rPr>
          <w:rFonts w:ascii="Times New Roman" w:hAnsi="Times New Roman"/>
          <w:sz w:val="26"/>
          <w:szCs w:val="26"/>
        </w:rPr>
        <w:t xml:space="preserve"> cho rủi ro khí hậu như đã được thảo luận ở trên. Nó được xác định bởi sự tích hợp không gian của tính dễ bị tổn thương, mức độ </w:t>
      </w:r>
      <w:r w:rsidR="00351808" w:rsidRPr="000D75C2">
        <w:rPr>
          <w:rFonts w:ascii="Times New Roman" w:hAnsi="Times New Roman"/>
          <w:sz w:val="26"/>
          <w:szCs w:val="26"/>
        </w:rPr>
        <w:t xml:space="preserve">phơi bày </w:t>
      </w:r>
      <w:r w:rsidRPr="000D75C2">
        <w:rPr>
          <w:rFonts w:ascii="Times New Roman" w:hAnsi="Times New Roman"/>
          <w:sz w:val="26"/>
          <w:szCs w:val="26"/>
        </w:rPr>
        <w:t xml:space="preserve">(của </w:t>
      </w:r>
      <w:r w:rsidR="00DC0869" w:rsidRPr="000D75C2">
        <w:rPr>
          <w:rFonts w:ascii="Times New Roman" w:hAnsi="Times New Roman"/>
          <w:sz w:val="26"/>
          <w:szCs w:val="26"/>
        </w:rPr>
        <w:t>CSHT</w:t>
      </w:r>
      <w:r w:rsidRPr="000D75C2">
        <w:rPr>
          <w:rFonts w:ascii="Times New Roman" w:hAnsi="Times New Roman"/>
          <w:sz w:val="26"/>
          <w:szCs w:val="26"/>
        </w:rPr>
        <w:t xml:space="preserve">) và nguy cơ </w:t>
      </w:r>
      <w:r w:rsidR="0004111C" w:rsidRPr="000D75C2">
        <w:rPr>
          <w:rFonts w:ascii="Times New Roman" w:hAnsi="Times New Roman"/>
          <w:sz w:val="26"/>
          <w:szCs w:val="26"/>
        </w:rPr>
        <w:t>tiềm tàng</w:t>
      </w:r>
      <w:r w:rsidRPr="000D75C2">
        <w:rPr>
          <w:rFonts w:ascii="Times New Roman" w:hAnsi="Times New Roman"/>
          <w:sz w:val="26"/>
          <w:szCs w:val="26"/>
        </w:rPr>
        <w:t xml:space="preserve">. Điều quan trọng cần lưu ý </w:t>
      </w:r>
      <w:r w:rsidR="00641AA7" w:rsidRPr="000D75C2">
        <w:rPr>
          <w:rFonts w:ascii="Times New Roman" w:hAnsi="Times New Roman"/>
          <w:sz w:val="26"/>
          <w:szCs w:val="26"/>
        </w:rPr>
        <w:t xml:space="preserve">đó là </w:t>
      </w:r>
      <w:r w:rsidRPr="000D75C2">
        <w:rPr>
          <w:rFonts w:ascii="Times New Roman" w:hAnsi="Times New Roman"/>
          <w:sz w:val="26"/>
          <w:szCs w:val="26"/>
        </w:rPr>
        <w:t>sự thay đổi khí hậu trong tương lai cũng là một</w:t>
      </w:r>
      <w:r w:rsidR="0088344F" w:rsidRPr="000D75C2">
        <w:rPr>
          <w:rFonts w:ascii="Times New Roman" w:hAnsi="Times New Roman"/>
          <w:sz w:val="26"/>
          <w:szCs w:val="26"/>
        </w:rPr>
        <w:t xml:space="preserve"> vấn đề quan trọng cần được xem </w:t>
      </w:r>
      <w:r w:rsidR="00C0245B" w:rsidRPr="000D75C2">
        <w:rPr>
          <w:rFonts w:ascii="Times New Roman" w:hAnsi="Times New Roman"/>
          <w:sz w:val="26"/>
          <w:szCs w:val="26"/>
        </w:rPr>
        <w:t>xét</w:t>
      </w:r>
      <w:r w:rsidR="0088344F" w:rsidRPr="000D75C2">
        <w:rPr>
          <w:rFonts w:ascii="Times New Roman" w:hAnsi="Times New Roman"/>
          <w:sz w:val="26"/>
          <w:szCs w:val="26"/>
        </w:rPr>
        <w:t xml:space="preserve"> trong quá trình </w:t>
      </w:r>
      <w:r w:rsidR="00902963" w:rsidRPr="000D75C2">
        <w:rPr>
          <w:rFonts w:ascii="Times New Roman" w:hAnsi="Times New Roman"/>
          <w:sz w:val="26"/>
          <w:szCs w:val="26"/>
        </w:rPr>
        <w:t xml:space="preserve">đánh </w:t>
      </w:r>
      <w:r w:rsidR="003F017D" w:rsidRPr="000D75C2">
        <w:rPr>
          <w:rFonts w:ascii="Times New Roman" w:hAnsi="Times New Roman"/>
          <w:sz w:val="26"/>
          <w:szCs w:val="26"/>
        </w:rPr>
        <w:t xml:space="preserve">giá </w:t>
      </w:r>
      <w:r w:rsidR="00C0245B" w:rsidRPr="000D75C2">
        <w:rPr>
          <w:rFonts w:ascii="Times New Roman" w:hAnsi="Times New Roman"/>
          <w:sz w:val="26"/>
          <w:szCs w:val="26"/>
        </w:rPr>
        <w:t>TTDBTT</w:t>
      </w:r>
      <w:r w:rsidR="003F017D" w:rsidRPr="000D75C2">
        <w:rPr>
          <w:rFonts w:ascii="Times New Roman" w:hAnsi="Times New Roman"/>
          <w:sz w:val="26"/>
          <w:szCs w:val="26"/>
        </w:rPr>
        <w:t xml:space="preserve"> do </w:t>
      </w:r>
      <w:r w:rsidR="00E509E5" w:rsidRPr="000D75C2">
        <w:rPr>
          <w:rFonts w:ascii="Times New Roman" w:hAnsi="Times New Roman"/>
          <w:sz w:val="26"/>
          <w:szCs w:val="26"/>
        </w:rPr>
        <w:t>BĐKH</w:t>
      </w:r>
      <w:r w:rsidR="003F017D" w:rsidRPr="000D75C2">
        <w:rPr>
          <w:rFonts w:ascii="Times New Roman" w:hAnsi="Times New Roman"/>
          <w:sz w:val="26"/>
          <w:szCs w:val="26"/>
        </w:rPr>
        <w:t xml:space="preserve"> và lập bản đồ rủi ro</w:t>
      </w:r>
      <w:r w:rsidRPr="000D75C2">
        <w:rPr>
          <w:rFonts w:ascii="Times New Roman" w:hAnsi="Times New Roman"/>
          <w:sz w:val="26"/>
          <w:szCs w:val="26"/>
        </w:rPr>
        <w:t xml:space="preserve">. </w:t>
      </w:r>
      <w:r w:rsidR="00081E3D" w:rsidRPr="000D75C2">
        <w:rPr>
          <w:rFonts w:ascii="Times New Roman" w:hAnsi="Times New Roman"/>
          <w:sz w:val="26"/>
          <w:szCs w:val="26"/>
        </w:rPr>
        <w:t xml:space="preserve">Dữ </w:t>
      </w:r>
      <w:r w:rsidRPr="000D75C2">
        <w:rPr>
          <w:rFonts w:ascii="Times New Roman" w:hAnsi="Times New Roman"/>
          <w:sz w:val="26"/>
          <w:szCs w:val="26"/>
        </w:rPr>
        <w:t xml:space="preserve">liệu lịch sử được sử dụng để xác định </w:t>
      </w:r>
      <w:r w:rsidR="00306C93" w:rsidRPr="000D75C2">
        <w:rPr>
          <w:rFonts w:ascii="Times New Roman" w:hAnsi="Times New Roman"/>
          <w:sz w:val="26"/>
          <w:szCs w:val="26"/>
        </w:rPr>
        <w:t xml:space="preserve">những </w:t>
      </w:r>
      <w:r w:rsidRPr="000D75C2">
        <w:rPr>
          <w:rFonts w:ascii="Times New Roman" w:hAnsi="Times New Roman"/>
          <w:sz w:val="26"/>
          <w:szCs w:val="26"/>
        </w:rPr>
        <w:t>rủi ro thảm họa hiện nay</w:t>
      </w:r>
      <w:r w:rsidR="00467243" w:rsidRPr="000D75C2">
        <w:rPr>
          <w:rFonts w:ascii="Times New Roman" w:hAnsi="Times New Roman"/>
          <w:sz w:val="26"/>
          <w:szCs w:val="26"/>
        </w:rPr>
        <w:t xml:space="preserve"> (ví dụ: giai đoạn cơ sở)</w:t>
      </w:r>
      <w:r w:rsidRPr="000D75C2">
        <w:rPr>
          <w:rFonts w:ascii="Times New Roman" w:hAnsi="Times New Roman"/>
          <w:sz w:val="26"/>
          <w:szCs w:val="26"/>
        </w:rPr>
        <w:t xml:space="preserve">, </w:t>
      </w:r>
      <w:r w:rsidR="00573C59" w:rsidRPr="000D75C2">
        <w:rPr>
          <w:rFonts w:ascii="Times New Roman" w:hAnsi="Times New Roman"/>
          <w:sz w:val="26"/>
          <w:szCs w:val="26"/>
        </w:rPr>
        <w:t xml:space="preserve">và </w:t>
      </w:r>
      <w:r w:rsidRPr="000D75C2">
        <w:rPr>
          <w:rFonts w:ascii="Times New Roman" w:hAnsi="Times New Roman"/>
          <w:sz w:val="26"/>
          <w:szCs w:val="26"/>
        </w:rPr>
        <w:t xml:space="preserve">cũng sử dụng mô hình khí hậu và dự </w:t>
      </w:r>
      <w:r w:rsidR="00306C93" w:rsidRPr="000D75C2">
        <w:rPr>
          <w:rFonts w:ascii="Times New Roman" w:hAnsi="Times New Roman"/>
          <w:sz w:val="26"/>
          <w:szCs w:val="26"/>
        </w:rPr>
        <w:t>tính khí hậu</w:t>
      </w:r>
      <w:r w:rsidRPr="000D75C2">
        <w:rPr>
          <w:rFonts w:ascii="Times New Roman" w:hAnsi="Times New Roman"/>
          <w:sz w:val="26"/>
          <w:szCs w:val="26"/>
        </w:rPr>
        <w:t xml:space="preserve"> để xác định rủi ro khí hậu </w:t>
      </w:r>
      <w:r w:rsidR="00306C93" w:rsidRPr="000D75C2">
        <w:rPr>
          <w:rFonts w:ascii="Times New Roman" w:hAnsi="Times New Roman"/>
          <w:sz w:val="26"/>
          <w:szCs w:val="26"/>
        </w:rPr>
        <w:t>mới xuất hiện</w:t>
      </w:r>
      <w:r w:rsidRPr="000D75C2">
        <w:rPr>
          <w:rFonts w:ascii="Times New Roman" w:hAnsi="Times New Roman"/>
          <w:sz w:val="26"/>
          <w:szCs w:val="26"/>
        </w:rPr>
        <w:t xml:space="preserve"> và có khả năng </w:t>
      </w:r>
      <w:r w:rsidR="00306C93" w:rsidRPr="000D75C2">
        <w:rPr>
          <w:rFonts w:ascii="Times New Roman" w:hAnsi="Times New Roman"/>
          <w:sz w:val="26"/>
          <w:szCs w:val="26"/>
        </w:rPr>
        <w:t xml:space="preserve">xảy ra </w:t>
      </w:r>
      <w:r w:rsidRPr="000D75C2">
        <w:rPr>
          <w:rFonts w:ascii="Times New Roman" w:hAnsi="Times New Roman"/>
          <w:sz w:val="26"/>
          <w:szCs w:val="26"/>
        </w:rPr>
        <w:t>trong tương lai. Sử dụng cả</w:t>
      </w:r>
      <w:r w:rsidR="00D92901" w:rsidRPr="000D75C2">
        <w:rPr>
          <w:rFonts w:ascii="Times New Roman" w:hAnsi="Times New Roman"/>
          <w:sz w:val="26"/>
          <w:szCs w:val="26"/>
        </w:rPr>
        <w:t xml:space="preserve"> hai phương pháp này</w:t>
      </w:r>
      <w:r w:rsidR="00902963" w:rsidRPr="000D75C2">
        <w:rPr>
          <w:rFonts w:ascii="Times New Roman" w:hAnsi="Times New Roman"/>
          <w:sz w:val="26"/>
          <w:szCs w:val="26"/>
        </w:rPr>
        <w:t xml:space="preserve">, </w:t>
      </w:r>
      <w:r w:rsidR="008D71E5" w:rsidRPr="000D75C2">
        <w:rPr>
          <w:rFonts w:ascii="Times New Roman" w:hAnsi="Times New Roman"/>
          <w:sz w:val="26"/>
          <w:szCs w:val="26"/>
        </w:rPr>
        <w:t xml:space="preserve">công tác </w:t>
      </w:r>
      <w:r w:rsidR="00B8357B"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có thể tiếp cận </w:t>
      </w:r>
      <w:r w:rsidR="008D71E5" w:rsidRPr="000D75C2">
        <w:rPr>
          <w:rFonts w:ascii="Times New Roman" w:hAnsi="Times New Roman"/>
          <w:sz w:val="26"/>
          <w:szCs w:val="26"/>
        </w:rPr>
        <w:t xml:space="preserve">việc lập kế hoạch một cách </w:t>
      </w:r>
      <w:r w:rsidRPr="000D75C2">
        <w:rPr>
          <w:rFonts w:ascii="Times New Roman" w:hAnsi="Times New Roman"/>
          <w:sz w:val="26"/>
          <w:szCs w:val="26"/>
        </w:rPr>
        <w:t>thực tế</w:t>
      </w:r>
      <w:r w:rsidR="008D71E5" w:rsidRPr="000D75C2">
        <w:rPr>
          <w:rFonts w:ascii="Times New Roman" w:hAnsi="Times New Roman"/>
          <w:sz w:val="26"/>
          <w:szCs w:val="26"/>
        </w:rPr>
        <w:t xml:space="preserve">, </w:t>
      </w:r>
      <w:r w:rsidR="00902963" w:rsidRPr="000D75C2">
        <w:rPr>
          <w:rFonts w:ascii="Times New Roman" w:hAnsi="Times New Roman"/>
          <w:sz w:val="26"/>
          <w:szCs w:val="26"/>
        </w:rPr>
        <w:t>lấy</w:t>
      </w:r>
      <w:r w:rsidRPr="000D75C2">
        <w:rPr>
          <w:rFonts w:ascii="Times New Roman" w:hAnsi="Times New Roman"/>
          <w:sz w:val="26"/>
          <w:szCs w:val="26"/>
        </w:rPr>
        <w:t xml:space="preserve"> các </w:t>
      </w:r>
      <w:r w:rsidR="00902963" w:rsidRPr="000D75C2">
        <w:rPr>
          <w:rFonts w:ascii="Times New Roman" w:hAnsi="Times New Roman"/>
          <w:sz w:val="26"/>
          <w:szCs w:val="26"/>
        </w:rPr>
        <w:t xml:space="preserve">cơ sở </w:t>
      </w:r>
      <w:r w:rsidRPr="000D75C2">
        <w:rPr>
          <w:rFonts w:ascii="Times New Roman" w:hAnsi="Times New Roman"/>
          <w:sz w:val="26"/>
          <w:szCs w:val="26"/>
        </w:rPr>
        <w:t>dữ liệu lịch sử</w:t>
      </w:r>
      <w:r w:rsidR="00902963" w:rsidRPr="000D75C2">
        <w:rPr>
          <w:rFonts w:ascii="Times New Roman" w:hAnsi="Times New Roman"/>
          <w:sz w:val="26"/>
          <w:szCs w:val="26"/>
        </w:rPr>
        <w:t xml:space="preserve"> làm nòng cốt</w:t>
      </w:r>
      <w:r w:rsidRPr="000D75C2">
        <w:rPr>
          <w:rFonts w:ascii="Times New Roman" w:hAnsi="Times New Roman"/>
          <w:sz w:val="26"/>
          <w:szCs w:val="26"/>
        </w:rPr>
        <w:t xml:space="preserve">, </w:t>
      </w:r>
      <w:r w:rsidR="008D71E5" w:rsidRPr="000D75C2">
        <w:rPr>
          <w:rFonts w:ascii="Times New Roman" w:hAnsi="Times New Roman"/>
          <w:sz w:val="26"/>
          <w:szCs w:val="26"/>
        </w:rPr>
        <w:t>và</w:t>
      </w:r>
      <w:r w:rsidRPr="000D75C2">
        <w:rPr>
          <w:rFonts w:ascii="Times New Roman" w:hAnsi="Times New Roman"/>
          <w:sz w:val="26"/>
          <w:szCs w:val="26"/>
        </w:rPr>
        <w:t xml:space="preserve"> </w:t>
      </w:r>
      <w:r w:rsidR="008D71E5" w:rsidRPr="000D75C2">
        <w:rPr>
          <w:rFonts w:ascii="Times New Roman" w:hAnsi="Times New Roman"/>
          <w:sz w:val="26"/>
          <w:szCs w:val="26"/>
        </w:rPr>
        <w:t xml:space="preserve">mặc dù </w:t>
      </w:r>
      <w:r w:rsidR="005B15E4" w:rsidRPr="000D75C2">
        <w:rPr>
          <w:rFonts w:ascii="Times New Roman" w:hAnsi="Times New Roman"/>
          <w:sz w:val="26"/>
          <w:szCs w:val="26"/>
        </w:rPr>
        <w:t xml:space="preserve">nó có tính </w:t>
      </w:r>
      <w:r w:rsidR="008D71E5" w:rsidRPr="000D75C2">
        <w:rPr>
          <w:rFonts w:ascii="Times New Roman" w:hAnsi="Times New Roman"/>
          <w:sz w:val="26"/>
          <w:szCs w:val="26"/>
        </w:rPr>
        <w:t>không chắc chắn</w:t>
      </w:r>
      <w:r w:rsidR="005B15E4" w:rsidRPr="000D75C2">
        <w:rPr>
          <w:rFonts w:ascii="Times New Roman" w:hAnsi="Times New Roman"/>
          <w:sz w:val="26"/>
          <w:szCs w:val="26"/>
        </w:rPr>
        <w:t xml:space="preserve"> (hay tính bất định</w:t>
      </w:r>
      <w:r w:rsidR="000A5309" w:rsidRPr="000D75C2">
        <w:rPr>
          <w:rFonts w:ascii="Times New Roman" w:hAnsi="Times New Roman"/>
          <w:sz w:val="26"/>
          <w:szCs w:val="26"/>
        </w:rPr>
        <w:t>) nhưng</w:t>
      </w:r>
      <w:r w:rsidR="008D71E5" w:rsidRPr="000D75C2">
        <w:rPr>
          <w:rFonts w:ascii="Times New Roman" w:hAnsi="Times New Roman"/>
          <w:sz w:val="26"/>
          <w:szCs w:val="26"/>
        </w:rPr>
        <w:t xml:space="preserve"> </w:t>
      </w:r>
      <w:r w:rsidRPr="000D75C2">
        <w:rPr>
          <w:rFonts w:ascii="Times New Roman" w:hAnsi="Times New Roman"/>
          <w:sz w:val="26"/>
          <w:szCs w:val="26"/>
        </w:rPr>
        <w:t xml:space="preserve">cũng </w:t>
      </w:r>
      <w:r w:rsidR="00BA0B9B" w:rsidRPr="000D75C2">
        <w:rPr>
          <w:rFonts w:ascii="Times New Roman" w:hAnsi="Times New Roman"/>
          <w:sz w:val="26"/>
          <w:szCs w:val="26"/>
        </w:rPr>
        <w:t>thể hiện</w:t>
      </w:r>
      <w:r w:rsidRPr="000D75C2">
        <w:rPr>
          <w:rFonts w:ascii="Times New Roman" w:hAnsi="Times New Roman"/>
          <w:sz w:val="26"/>
          <w:szCs w:val="26"/>
        </w:rPr>
        <w:t xml:space="preserve"> </w:t>
      </w:r>
      <w:r w:rsidR="00BA0B9B" w:rsidRPr="000D75C2">
        <w:rPr>
          <w:rFonts w:ascii="Times New Roman" w:hAnsi="Times New Roman"/>
          <w:sz w:val="26"/>
          <w:szCs w:val="26"/>
        </w:rPr>
        <w:t>hiểu biết</w:t>
      </w:r>
      <w:r w:rsidRPr="000D75C2">
        <w:rPr>
          <w:rFonts w:ascii="Times New Roman" w:hAnsi="Times New Roman"/>
          <w:sz w:val="26"/>
          <w:szCs w:val="26"/>
        </w:rPr>
        <w:t xml:space="preserve"> </w:t>
      </w:r>
      <w:r w:rsidR="00D92901" w:rsidRPr="000D75C2">
        <w:rPr>
          <w:rFonts w:ascii="Times New Roman" w:hAnsi="Times New Roman"/>
          <w:sz w:val="26"/>
          <w:szCs w:val="26"/>
        </w:rPr>
        <w:t xml:space="preserve">về những rủi ro thiên tai trong </w:t>
      </w:r>
      <w:r w:rsidR="008D71E5" w:rsidRPr="000D75C2">
        <w:rPr>
          <w:rFonts w:ascii="Times New Roman" w:hAnsi="Times New Roman"/>
          <w:sz w:val="26"/>
          <w:szCs w:val="26"/>
        </w:rPr>
        <w:t>tương lai</w:t>
      </w:r>
      <w:r w:rsidRPr="000D75C2">
        <w:rPr>
          <w:rFonts w:ascii="Times New Roman" w:hAnsi="Times New Roman"/>
          <w:sz w:val="26"/>
          <w:szCs w:val="26"/>
        </w:rPr>
        <w:t>.</w:t>
      </w:r>
    </w:p>
    <w:p w:rsidR="008D5E2C" w:rsidRPr="000D75C2" w:rsidRDefault="008D5E2C" w:rsidP="00405AE7">
      <w:pPr>
        <w:rPr>
          <w:rFonts w:ascii="Times New Roman" w:hAnsi="Times New Roman"/>
          <w:sz w:val="26"/>
          <w:szCs w:val="26"/>
        </w:rPr>
      </w:pPr>
    </w:p>
    <w:p w:rsidR="005A7438" w:rsidRPr="000D75C2" w:rsidRDefault="005A7438" w:rsidP="00405AE7">
      <w:pPr>
        <w:rPr>
          <w:rFonts w:ascii="Times New Roman" w:hAnsi="Times New Roman"/>
          <w:sz w:val="26"/>
          <w:szCs w:val="26"/>
        </w:rPr>
      </w:pPr>
      <w:r w:rsidRPr="000D75C2">
        <w:rPr>
          <w:rFonts w:ascii="Times New Roman" w:hAnsi="Times New Roman"/>
          <w:sz w:val="26"/>
          <w:szCs w:val="26"/>
          <w:lang w:val="nb-NO"/>
        </w:rPr>
        <w:t xml:space="preserve">Tính dễ bị </w:t>
      </w:r>
      <w:r w:rsidRPr="000D75C2">
        <w:rPr>
          <w:rFonts w:ascii="Times New Roman" w:hAnsi="Times New Roman"/>
          <w:sz w:val="26"/>
          <w:szCs w:val="26"/>
        </w:rPr>
        <w:t xml:space="preserve">tổn thương được xác định </w:t>
      </w:r>
      <w:r w:rsidR="004856EA" w:rsidRPr="000D75C2">
        <w:rPr>
          <w:rFonts w:ascii="Times New Roman" w:hAnsi="Times New Roman"/>
          <w:sz w:val="26"/>
          <w:szCs w:val="26"/>
        </w:rPr>
        <w:t>bằng</w:t>
      </w:r>
      <w:r w:rsidRPr="000D75C2">
        <w:rPr>
          <w:rFonts w:ascii="Times New Roman" w:hAnsi="Times New Roman"/>
          <w:sz w:val="26"/>
          <w:szCs w:val="26"/>
        </w:rPr>
        <w:t xml:space="preserve"> </w:t>
      </w:r>
      <w:r w:rsidR="00607CE4" w:rsidRPr="000D75C2">
        <w:rPr>
          <w:rFonts w:ascii="Times New Roman" w:hAnsi="Times New Roman"/>
          <w:sz w:val="26"/>
          <w:szCs w:val="26"/>
        </w:rPr>
        <w:t>hàm số</w:t>
      </w:r>
      <w:r w:rsidRPr="000D75C2">
        <w:rPr>
          <w:rFonts w:ascii="Times New Roman" w:hAnsi="Times New Roman"/>
          <w:sz w:val="26"/>
          <w:szCs w:val="26"/>
        </w:rPr>
        <w:t xml:space="preserve"> của </w:t>
      </w:r>
      <w:r w:rsidR="004856EA" w:rsidRPr="000D75C2">
        <w:rPr>
          <w:rFonts w:ascii="Times New Roman" w:hAnsi="Times New Roman"/>
          <w:sz w:val="26"/>
          <w:szCs w:val="26"/>
        </w:rPr>
        <w:t>tinh dễ bị</w:t>
      </w:r>
      <w:r w:rsidRPr="000D75C2">
        <w:rPr>
          <w:rFonts w:ascii="Times New Roman" w:hAnsi="Times New Roman"/>
          <w:sz w:val="26"/>
          <w:szCs w:val="26"/>
        </w:rPr>
        <w:t xml:space="preserve"> tổn thương </w:t>
      </w:r>
      <w:r w:rsidR="004856EA" w:rsidRPr="000D75C2">
        <w:rPr>
          <w:rFonts w:ascii="Times New Roman" w:hAnsi="Times New Roman"/>
          <w:sz w:val="26"/>
          <w:szCs w:val="26"/>
        </w:rPr>
        <w:t>vật lý</w:t>
      </w:r>
      <w:r w:rsidRPr="000D75C2">
        <w:rPr>
          <w:rFonts w:ascii="Times New Roman" w:hAnsi="Times New Roman"/>
          <w:sz w:val="26"/>
          <w:szCs w:val="26"/>
        </w:rPr>
        <w:t xml:space="preserve"> của </w:t>
      </w:r>
      <w:r w:rsidR="00607CE4" w:rsidRPr="000D75C2">
        <w:rPr>
          <w:rFonts w:ascii="Times New Roman" w:hAnsi="Times New Roman"/>
          <w:sz w:val="26"/>
          <w:szCs w:val="26"/>
        </w:rPr>
        <w:t xml:space="preserve">hệ thống </w:t>
      </w:r>
      <w:r w:rsidR="009A1302" w:rsidRPr="000D75C2">
        <w:rPr>
          <w:rFonts w:ascii="Times New Roman" w:hAnsi="Times New Roman"/>
          <w:sz w:val="26"/>
          <w:szCs w:val="26"/>
        </w:rPr>
        <w:t xml:space="preserve">CSHT </w:t>
      </w:r>
      <w:r w:rsidRPr="000D75C2">
        <w:rPr>
          <w:rFonts w:ascii="Times New Roman" w:hAnsi="Times New Roman"/>
          <w:sz w:val="26"/>
          <w:szCs w:val="26"/>
        </w:rPr>
        <w:t xml:space="preserve">với các </w:t>
      </w:r>
      <w:r w:rsidR="00CC4276" w:rsidRPr="000D75C2">
        <w:rPr>
          <w:rFonts w:ascii="Times New Roman" w:hAnsi="Times New Roman"/>
          <w:sz w:val="26"/>
          <w:szCs w:val="26"/>
        </w:rPr>
        <w:t xml:space="preserve">hiểm họa liên quan đến khí hậu </w:t>
      </w:r>
      <w:r w:rsidRPr="000D75C2">
        <w:rPr>
          <w:rFonts w:ascii="Times New Roman" w:hAnsi="Times New Roman"/>
          <w:sz w:val="26"/>
          <w:szCs w:val="26"/>
        </w:rPr>
        <w:t xml:space="preserve">và ảnh hưởng của xã hội về khả năng </w:t>
      </w:r>
      <w:r w:rsidR="00351808" w:rsidRPr="000D75C2">
        <w:rPr>
          <w:rFonts w:ascii="Times New Roman" w:hAnsi="Times New Roman"/>
          <w:sz w:val="26"/>
          <w:szCs w:val="26"/>
        </w:rPr>
        <w:t xml:space="preserve">đối </w:t>
      </w:r>
      <w:r w:rsidR="00607CE4" w:rsidRPr="000D75C2">
        <w:rPr>
          <w:rFonts w:ascii="Times New Roman" w:hAnsi="Times New Roman"/>
          <w:sz w:val="26"/>
          <w:szCs w:val="26"/>
        </w:rPr>
        <w:t>phó với</w:t>
      </w:r>
      <w:r w:rsidRPr="000D75C2">
        <w:rPr>
          <w:rFonts w:ascii="Times New Roman" w:hAnsi="Times New Roman"/>
          <w:sz w:val="26"/>
          <w:szCs w:val="26"/>
        </w:rPr>
        <w:t xml:space="preserve"> các </w:t>
      </w:r>
      <w:r w:rsidR="00CC4276" w:rsidRPr="000D75C2">
        <w:rPr>
          <w:rFonts w:ascii="Times New Roman" w:hAnsi="Times New Roman"/>
          <w:sz w:val="26"/>
          <w:szCs w:val="26"/>
        </w:rPr>
        <w:t xml:space="preserve">hiểm họa liên quan đến khí hậu </w:t>
      </w:r>
      <w:r w:rsidRPr="000D75C2">
        <w:rPr>
          <w:rFonts w:ascii="Times New Roman" w:hAnsi="Times New Roman"/>
          <w:sz w:val="26"/>
          <w:szCs w:val="26"/>
        </w:rPr>
        <w:t xml:space="preserve">của </w:t>
      </w:r>
      <w:r w:rsidR="00607CE4" w:rsidRPr="000D75C2">
        <w:rPr>
          <w:rFonts w:ascii="Times New Roman" w:hAnsi="Times New Roman"/>
          <w:sz w:val="26"/>
          <w:szCs w:val="26"/>
        </w:rPr>
        <w:t xml:space="preserve">hệ thống </w:t>
      </w:r>
      <w:r w:rsidR="00E67F76" w:rsidRPr="000D75C2">
        <w:rPr>
          <w:rFonts w:ascii="Times New Roman" w:hAnsi="Times New Roman"/>
          <w:sz w:val="26"/>
          <w:szCs w:val="26"/>
        </w:rPr>
        <w:t>CSHT</w:t>
      </w:r>
      <w:r w:rsidRPr="000D75C2">
        <w:rPr>
          <w:rFonts w:ascii="Times New Roman" w:hAnsi="Times New Roman"/>
          <w:sz w:val="26"/>
          <w:szCs w:val="26"/>
        </w:rPr>
        <w:t>.</w:t>
      </w:r>
      <w:r w:rsidR="00573C59" w:rsidRPr="000D75C2">
        <w:rPr>
          <w:rFonts w:ascii="Times New Roman" w:hAnsi="Times New Roman"/>
          <w:sz w:val="26"/>
          <w:szCs w:val="26"/>
        </w:rPr>
        <w:t xml:space="preserve"> Tính dễ bị tổn thương được thể hiện bằng công thức:</w:t>
      </w:r>
    </w:p>
    <w:p w:rsidR="008D5E2C" w:rsidRPr="000D75C2" w:rsidRDefault="008D5E2C" w:rsidP="00405AE7">
      <w:pPr>
        <w:rPr>
          <w:rFonts w:ascii="Times New Roman" w:hAnsi="Times New Roman"/>
          <w:sz w:val="26"/>
          <w:szCs w:val="26"/>
          <w:lang w:val="nb-NO"/>
        </w:rPr>
      </w:pPr>
    </w:p>
    <w:p w:rsidR="008D5E2C" w:rsidRPr="000D75C2" w:rsidRDefault="008D5E2C" w:rsidP="00405AE7">
      <w:pPr>
        <w:rPr>
          <w:rFonts w:ascii="Times New Roman" w:hAnsi="Times New Roman"/>
          <w:sz w:val="26"/>
          <w:szCs w:val="26"/>
          <w:lang w:val="nb-NO"/>
        </w:rPr>
      </w:pPr>
      <w:r w:rsidRPr="000D75C2">
        <w:rPr>
          <w:rFonts w:ascii="Times New Roman" w:hAnsi="Times New Roman"/>
          <w:sz w:val="26"/>
          <w:szCs w:val="26"/>
          <w:lang w:val="nb-NO"/>
        </w:rPr>
        <w:t xml:space="preserve">V = </w:t>
      </w:r>
      <w:r w:rsidR="0052373E" w:rsidRPr="000D75C2">
        <w:rPr>
          <w:rFonts w:ascii="Times New Roman" w:hAnsi="Times New Roman"/>
          <w:sz w:val="26"/>
          <w:szCs w:val="26"/>
          <w:lang w:val="nb-NO"/>
        </w:rPr>
        <w:t>f(</w:t>
      </w:r>
      <w:r w:rsidRPr="000D75C2">
        <w:rPr>
          <w:rFonts w:ascii="Times New Roman" w:hAnsi="Times New Roman"/>
          <w:sz w:val="26"/>
          <w:szCs w:val="26"/>
          <w:lang w:val="nb-NO"/>
        </w:rPr>
        <w:t>S</w:t>
      </w:r>
      <w:r w:rsidR="004E2962" w:rsidRPr="000D75C2">
        <w:rPr>
          <w:rFonts w:ascii="Times New Roman" w:hAnsi="Times New Roman"/>
          <w:sz w:val="26"/>
          <w:szCs w:val="26"/>
          <w:lang w:val="nb-NO"/>
        </w:rPr>
        <w:t>,</w:t>
      </w:r>
      <w:r w:rsidRPr="000D75C2">
        <w:rPr>
          <w:rFonts w:ascii="Times New Roman" w:hAnsi="Times New Roman"/>
          <w:sz w:val="26"/>
          <w:szCs w:val="26"/>
          <w:lang w:val="nb-NO"/>
        </w:rPr>
        <w:t>CC</w:t>
      </w:r>
      <w:r w:rsidR="0052373E" w:rsidRPr="000D75C2">
        <w:rPr>
          <w:rFonts w:ascii="Times New Roman" w:hAnsi="Times New Roman"/>
          <w:sz w:val="26"/>
          <w:szCs w:val="26"/>
          <w:lang w:val="nb-NO"/>
        </w:rPr>
        <w:t>)</w:t>
      </w:r>
    </w:p>
    <w:p w:rsidR="008306C1" w:rsidRPr="000D75C2" w:rsidRDefault="008306C1" w:rsidP="00405AE7">
      <w:pPr>
        <w:rPr>
          <w:rFonts w:ascii="Times New Roman" w:hAnsi="Times New Roman"/>
          <w:sz w:val="26"/>
          <w:szCs w:val="26"/>
          <w:lang w:val="nb-NO"/>
        </w:rPr>
      </w:pPr>
    </w:p>
    <w:p w:rsidR="00607CE4" w:rsidRPr="000D75C2" w:rsidRDefault="00607CE4" w:rsidP="00405AE7">
      <w:pPr>
        <w:rPr>
          <w:rFonts w:ascii="Times New Roman" w:hAnsi="Times New Roman"/>
          <w:sz w:val="26"/>
          <w:szCs w:val="26"/>
          <w:lang w:val="nb-NO"/>
        </w:rPr>
      </w:pPr>
      <w:r w:rsidRPr="000D75C2">
        <w:rPr>
          <w:rFonts w:ascii="Times New Roman" w:hAnsi="Times New Roman"/>
          <w:sz w:val="26"/>
          <w:szCs w:val="26"/>
          <w:lang w:val="nb-NO"/>
        </w:rPr>
        <w:t>Trong đó</w:t>
      </w:r>
      <w:r w:rsidR="00EE1B39" w:rsidRPr="000D75C2">
        <w:rPr>
          <w:rFonts w:ascii="Times New Roman" w:hAnsi="Times New Roman"/>
          <w:sz w:val="26"/>
          <w:szCs w:val="26"/>
          <w:lang w:val="nb-NO"/>
        </w:rPr>
        <w:t>:</w:t>
      </w:r>
      <w:r w:rsidRPr="000D75C2">
        <w:rPr>
          <w:rFonts w:ascii="Times New Roman" w:hAnsi="Times New Roman"/>
          <w:sz w:val="26"/>
          <w:szCs w:val="26"/>
          <w:lang w:val="nb-NO"/>
        </w:rPr>
        <w:t xml:space="preserve"> </w:t>
      </w:r>
    </w:p>
    <w:p w:rsidR="00607CE4" w:rsidRPr="000D75C2" w:rsidRDefault="00607CE4" w:rsidP="00405AE7">
      <w:pPr>
        <w:rPr>
          <w:rFonts w:ascii="Times New Roman" w:hAnsi="Times New Roman"/>
          <w:sz w:val="26"/>
          <w:szCs w:val="26"/>
        </w:rPr>
      </w:pPr>
      <w:r w:rsidRPr="000D75C2">
        <w:rPr>
          <w:rFonts w:ascii="Times New Roman" w:hAnsi="Times New Roman"/>
          <w:sz w:val="26"/>
          <w:szCs w:val="26"/>
        </w:rPr>
        <w:t xml:space="preserve">V = Tính dễ bị tổn thương của </w:t>
      </w:r>
      <w:r w:rsidR="009A1302" w:rsidRPr="000D75C2">
        <w:rPr>
          <w:rFonts w:ascii="Times New Roman" w:hAnsi="Times New Roman"/>
          <w:sz w:val="26"/>
          <w:szCs w:val="26"/>
        </w:rPr>
        <w:t xml:space="preserve">CSHT </w:t>
      </w:r>
      <w:r w:rsidRPr="000D75C2">
        <w:rPr>
          <w:rFonts w:ascii="Times New Roman" w:hAnsi="Times New Roman"/>
          <w:sz w:val="26"/>
          <w:szCs w:val="26"/>
        </w:rPr>
        <w:t xml:space="preserve">với các </w:t>
      </w:r>
      <w:r w:rsidR="00CC4276" w:rsidRPr="000D75C2">
        <w:rPr>
          <w:rFonts w:ascii="Times New Roman" w:hAnsi="Times New Roman"/>
          <w:sz w:val="26"/>
          <w:szCs w:val="26"/>
        </w:rPr>
        <w:t>hiểm họa liên quan đến khí hậu</w:t>
      </w:r>
      <w:r w:rsidRPr="000D75C2">
        <w:rPr>
          <w:rFonts w:ascii="Times New Roman" w:hAnsi="Times New Roman"/>
          <w:sz w:val="26"/>
          <w:szCs w:val="26"/>
        </w:rPr>
        <w:t>.</w:t>
      </w:r>
    </w:p>
    <w:p w:rsidR="00607CE4" w:rsidRPr="000D75C2" w:rsidRDefault="00607CE4" w:rsidP="00405AE7">
      <w:pPr>
        <w:rPr>
          <w:rFonts w:ascii="Times New Roman" w:hAnsi="Times New Roman"/>
          <w:sz w:val="26"/>
          <w:szCs w:val="26"/>
        </w:rPr>
      </w:pPr>
      <w:r w:rsidRPr="000D75C2">
        <w:rPr>
          <w:rFonts w:ascii="Times New Roman" w:hAnsi="Times New Roman"/>
          <w:sz w:val="26"/>
          <w:szCs w:val="26"/>
        </w:rPr>
        <w:t xml:space="preserve">S = </w:t>
      </w:r>
      <w:r w:rsidR="000472CC" w:rsidRPr="000D75C2">
        <w:rPr>
          <w:rFonts w:ascii="Times New Roman" w:hAnsi="Times New Roman"/>
          <w:sz w:val="26"/>
          <w:szCs w:val="26"/>
        </w:rPr>
        <w:t>Mức đ</w:t>
      </w:r>
      <w:r w:rsidRPr="000D75C2">
        <w:rPr>
          <w:rFonts w:ascii="Times New Roman" w:hAnsi="Times New Roman"/>
          <w:sz w:val="26"/>
          <w:szCs w:val="26"/>
        </w:rPr>
        <w:t>ộ nhạy</w:t>
      </w:r>
      <w:r w:rsidR="000472CC" w:rsidRPr="000D75C2">
        <w:rPr>
          <w:rFonts w:ascii="Times New Roman" w:hAnsi="Times New Roman"/>
          <w:sz w:val="26"/>
          <w:szCs w:val="26"/>
        </w:rPr>
        <w:t xml:space="preserve"> cảm</w:t>
      </w:r>
      <w:r w:rsidRPr="000D75C2">
        <w:rPr>
          <w:rFonts w:ascii="Times New Roman" w:hAnsi="Times New Roman"/>
          <w:sz w:val="26"/>
          <w:szCs w:val="26"/>
        </w:rPr>
        <w:t xml:space="preserve"> </w:t>
      </w:r>
      <w:r w:rsidR="00DF5011" w:rsidRPr="000D75C2">
        <w:rPr>
          <w:rFonts w:ascii="Times New Roman" w:hAnsi="Times New Roman"/>
          <w:sz w:val="26"/>
          <w:szCs w:val="26"/>
        </w:rPr>
        <w:t>hoặc sự</w:t>
      </w:r>
      <w:r w:rsidRPr="000D75C2">
        <w:rPr>
          <w:rFonts w:ascii="Times New Roman" w:hAnsi="Times New Roman"/>
          <w:sz w:val="26"/>
          <w:szCs w:val="26"/>
        </w:rPr>
        <w:t xml:space="preserve"> tổn thương bên trong </w:t>
      </w:r>
      <w:r w:rsidR="00DF5011" w:rsidRPr="000D75C2">
        <w:rPr>
          <w:rFonts w:ascii="Times New Roman" w:hAnsi="Times New Roman"/>
          <w:sz w:val="26"/>
          <w:szCs w:val="26"/>
        </w:rPr>
        <w:t xml:space="preserve">của hệ thống </w:t>
      </w:r>
      <w:r w:rsidR="009A1302" w:rsidRPr="000D75C2">
        <w:rPr>
          <w:rFonts w:ascii="Times New Roman" w:hAnsi="Times New Roman"/>
          <w:sz w:val="26"/>
          <w:szCs w:val="26"/>
        </w:rPr>
        <w:t xml:space="preserve">CSHT </w:t>
      </w:r>
      <w:r w:rsidRPr="000D75C2">
        <w:rPr>
          <w:rFonts w:ascii="Times New Roman" w:hAnsi="Times New Roman"/>
          <w:sz w:val="26"/>
          <w:szCs w:val="26"/>
        </w:rPr>
        <w:t xml:space="preserve">với </w:t>
      </w:r>
      <w:r w:rsidR="00DF5011" w:rsidRPr="000D75C2">
        <w:rPr>
          <w:rFonts w:ascii="Times New Roman" w:hAnsi="Times New Roman"/>
          <w:sz w:val="26"/>
          <w:szCs w:val="26"/>
        </w:rPr>
        <w:t xml:space="preserve">các </w:t>
      </w:r>
      <w:r w:rsidR="00CC4276" w:rsidRPr="000D75C2">
        <w:rPr>
          <w:rFonts w:ascii="Times New Roman" w:hAnsi="Times New Roman"/>
          <w:sz w:val="26"/>
          <w:szCs w:val="26"/>
        </w:rPr>
        <w:t>hiểm họa liên quan đến khí hậu</w:t>
      </w:r>
      <w:r w:rsidRPr="000D75C2">
        <w:rPr>
          <w:rFonts w:ascii="Times New Roman" w:hAnsi="Times New Roman"/>
          <w:sz w:val="26"/>
          <w:szCs w:val="26"/>
        </w:rPr>
        <w:t>.</w:t>
      </w:r>
    </w:p>
    <w:p w:rsidR="00B937EF" w:rsidRPr="000D75C2" w:rsidRDefault="00607CE4" w:rsidP="00405AE7">
      <w:pPr>
        <w:rPr>
          <w:rFonts w:ascii="Times New Roman" w:hAnsi="Times New Roman"/>
          <w:sz w:val="26"/>
          <w:szCs w:val="26"/>
        </w:rPr>
      </w:pPr>
      <w:r w:rsidRPr="000D75C2">
        <w:rPr>
          <w:rFonts w:ascii="Times New Roman" w:hAnsi="Times New Roman"/>
          <w:sz w:val="26"/>
          <w:szCs w:val="26"/>
        </w:rPr>
        <w:t xml:space="preserve">CC = Năng lực </w:t>
      </w:r>
      <w:r w:rsidR="00351808" w:rsidRPr="000D75C2">
        <w:rPr>
          <w:rFonts w:ascii="Times New Roman" w:hAnsi="Times New Roman"/>
          <w:sz w:val="26"/>
          <w:szCs w:val="26"/>
        </w:rPr>
        <w:t xml:space="preserve">đối </w:t>
      </w:r>
      <w:r w:rsidRPr="000D75C2">
        <w:rPr>
          <w:rFonts w:ascii="Times New Roman" w:hAnsi="Times New Roman"/>
          <w:sz w:val="26"/>
          <w:szCs w:val="26"/>
        </w:rPr>
        <w:t xml:space="preserve">phó </w:t>
      </w:r>
      <w:r w:rsidR="00B937EF" w:rsidRPr="000D75C2">
        <w:rPr>
          <w:rFonts w:ascii="Times New Roman" w:hAnsi="Times New Roman"/>
          <w:sz w:val="26"/>
          <w:szCs w:val="26"/>
        </w:rPr>
        <w:t>hoặc</w:t>
      </w:r>
      <w:r w:rsidRPr="000D75C2">
        <w:rPr>
          <w:rFonts w:ascii="Times New Roman" w:hAnsi="Times New Roman"/>
          <w:sz w:val="26"/>
          <w:szCs w:val="26"/>
        </w:rPr>
        <w:t xml:space="preserve"> khả năng của xã hội để cải thiện khả năng chống chịu của </w:t>
      </w:r>
      <w:r w:rsidR="009A1302" w:rsidRPr="000D75C2">
        <w:rPr>
          <w:rFonts w:ascii="Times New Roman" w:hAnsi="Times New Roman"/>
          <w:sz w:val="26"/>
          <w:szCs w:val="26"/>
        </w:rPr>
        <w:t xml:space="preserve">CSHT </w:t>
      </w:r>
      <w:r w:rsidR="00B937EF" w:rsidRPr="000D75C2">
        <w:rPr>
          <w:rFonts w:ascii="Times New Roman" w:hAnsi="Times New Roman"/>
          <w:sz w:val="26"/>
          <w:szCs w:val="26"/>
        </w:rPr>
        <w:t xml:space="preserve">với các </w:t>
      </w:r>
      <w:r w:rsidR="00CC4276" w:rsidRPr="000D75C2">
        <w:rPr>
          <w:rFonts w:ascii="Times New Roman" w:hAnsi="Times New Roman"/>
          <w:sz w:val="26"/>
          <w:szCs w:val="26"/>
        </w:rPr>
        <w:t>hiểm họa liên quan đến khí hậu</w:t>
      </w:r>
      <w:r w:rsidR="00B937EF" w:rsidRPr="000D75C2">
        <w:rPr>
          <w:rFonts w:ascii="Times New Roman" w:hAnsi="Times New Roman"/>
          <w:sz w:val="26"/>
          <w:szCs w:val="26"/>
        </w:rPr>
        <w:t>.</w:t>
      </w:r>
    </w:p>
    <w:p w:rsidR="00607CE4" w:rsidRPr="000D75C2" w:rsidRDefault="00607CE4" w:rsidP="00405AE7">
      <w:pPr>
        <w:rPr>
          <w:rFonts w:ascii="Times New Roman" w:hAnsi="Times New Roman"/>
          <w:sz w:val="26"/>
          <w:szCs w:val="26"/>
        </w:rPr>
      </w:pPr>
    </w:p>
    <w:p w:rsidR="00523FCF" w:rsidRPr="000D75C2" w:rsidRDefault="00523FCF" w:rsidP="00405AE7">
      <w:pPr>
        <w:autoSpaceDE w:val="0"/>
        <w:autoSpaceDN w:val="0"/>
        <w:adjustRightInd w:val="0"/>
        <w:spacing w:before="0" w:after="0"/>
        <w:jc w:val="left"/>
        <w:rPr>
          <w:rFonts w:ascii="Times New Roman" w:hAnsi="Times New Roman"/>
          <w:sz w:val="26"/>
          <w:szCs w:val="26"/>
        </w:rPr>
      </w:pPr>
      <w:r w:rsidRPr="000D75C2">
        <w:rPr>
          <w:rFonts w:ascii="Times New Roman" w:hAnsi="Times New Roman"/>
          <w:sz w:val="26"/>
          <w:szCs w:val="26"/>
        </w:rPr>
        <w:t xml:space="preserve">Mức độ </w:t>
      </w:r>
      <w:r w:rsidR="00351808" w:rsidRPr="000D75C2">
        <w:rPr>
          <w:rFonts w:ascii="Times New Roman" w:hAnsi="Times New Roman"/>
          <w:sz w:val="26"/>
          <w:szCs w:val="26"/>
        </w:rPr>
        <w:t>phơi bày được</w:t>
      </w:r>
      <w:r w:rsidRPr="000D75C2">
        <w:rPr>
          <w:rFonts w:ascii="Times New Roman" w:hAnsi="Times New Roman"/>
          <w:sz w:val="26"/>
          <w:szCs w:val="26"/>
        </w:rPr>
        <w:t xml:space="preserve"> thể hiện thông qua danh mục </w:t>
      </w:r>
      <w:r w:rsidR="0019703E" w:rsidRPr="000D75C2">
        <w:rPr>
          <w:rFonts w:ascii="Times New Roman" w:hAnsi="Times New Roman"/>
          <w:sz w:val="26"/>
          <w:szCs w:val="26"/>
        </w:rPr>
        <w:t xml:space="preserve">thống kê </w:t>
      </w:r>
      <w:r w:rsidR="009A1302" w:rsidRPr="000D75C2">
        <w:rPr>
          <w:rFonts w:ascii="Times New Roman" w:hAnsi="Times New Roman"/>
          <w:sz w:val="26"/>
          <w:szCs w:val="26"/>
        </w:rPr>
        <w:t xml:space="preserve">CSHT </w:t>
      </w:r>
      <w:r w:rsidR="00D0297D" w:rsidRPr="000D75C2">
        <w:rPr>
          <w:rFonts w:ascii="Times New Roman" w:hAnsi="Times New Roman"/>
          <w:sz w:val="26"/>
          <w:szCs w:val="26"/>
        </w:rPr>
        <w:t>theo địa lý</w:t>
      </w:r>
      <w:r w:rsidR="0019703E" w:rsidRPr="000D75C2">
        <w:rPr>
          <w:rFonts w:ascii="Times New Roman" w:hAnsi="Times New Roman"/>
          <w:sz w:val="26"/>
          <w:szCs w:val="26"/>
        </w:rPr>
        <w:t>.</w:t>
      </w:r>
      <w:r w:rsidRPr="000D75C2">
        <w:rPr>
          <w:rFonts w:ascii="Times New Roman" w:hAnsi="Times New Roman"/>
          <w:sz w:val="26"/>
          <w:szCs w:val="26"/>
        </w:rPr>
        <w:t xml:space="preserve"> </w:t>
      </w:r>
      <w:r w:rsidR="0019703E" w:rsidRPr="000D75C2">
        <w:rPr>
          <w:rFonts w:ascii="Times New Roman" w:hAnsi="Times New Roman"/>
          <w:sz w:val="26"/>
          <w:szCs w:val="26"/>
        </w:rPr>
        <w:t>N</w:t>
      </w:r>
      <w:r w:rsidRPr="000D75C2">
        <w:rPr>
          <w:rFonts w:ascii="Times New Roman" w:hAnsi="Times New Roman"/>
          <w:sz w:val="26"/>
          <w:szCs w:val="26"/>
        </w:rPr>
        <w:t xml:space="preserve">hững </w:t>
      </w:r>
      <w:r w:rsidR="009A1302" w:rsidRPr="000D75C2">
        <w:rPr>
          <w:rFonts w:ascii="Times New Roman" w:hAnsi="Times New Roman"/>
          <w:sz w:val="26"/>
          <w:szCs w:val="26"/>
        </w:rPr>
        <w:t xml:space="preserve">CSHT </w:t>
      </w:r>
      <w:r w:rsidR="00D0297D" w:rsidRPr="000D75C2">
        <w:rPr>
          <w:rFonts w:ascii="Times New Roman" w:hAnsi="Times New Roman"/>
          <w:sz w:val="26"/>
          <w:szCs w:val="26"/>
        </w:rPr>
        <w:t xml:space="preserve">cho việc </w:t>
      </w:r>
      <w:r w:rsidRPr="000D75C2">
        <w:rPr>
          <w:rFonts w:ascii="Times New Roman" w:hAnsi="Times New Roman"/>
          <w:sz w:val="26"/>
          <w:szCs w:val="26"/>
        </w:rPr>
        <w:t>nghiên cứu</w:t>
      </w:r>
      <w:r w:rsidR="005B15E4" w:rsidRPr="000D75C2">
        <w:rPr>
          <w:rFonts w:ascii="Times New Roman" w:hAnsi="Times New Roman"/>
          <w:sz w:val="26"/>
          <w:szCs w:val="26"/>
        </w:rPr>
        <w:t xml:space="preserve"> thuộc dự án</w:t>
      </w:r>
      <w:r w:rsidRPr="000D75C2">
        <w:rPr>
          <w:rFonts w:ascii="Times New Roman" w:hAnsi="Times New Roman"/>
          <w:sz w:val="26"/>
          <w:szCs w:val="26"/>
        </w:rPr>
        <w:t xml:space="preserve"> </w:t>
      </w:r>
      <w:r w:rsidR="00EC593E" w:rsidRPr="000D75C2">
        <w:rPr>
          <w:rFonts w:ascii="Times New Roman" w:hAnsi="Times New Roman"/>
          <w:sz w:val="26"/>
          <w:szCs w:val="26"/>
        </w:rPr>
        <w:t>“</w:t>
      </w:r>
      <w:r w:rsidR="00D0297D" w:rsidRPr="000D75C2">
        <w:rPr>
          <w:rFonts w:ascii="Times New Roman" w:hAnsi="Times New Roman"/>
          <w:sz w:val="26"/>
          <w:szCs w:val="26"/>
        </w:rPr>
        <w:t xml:space="preserve">Tăng cường khả năng chống chịu với khí hậu cho </w:t>
      </w:r>
      <w:r w:rsidR="009A1302" w:rsidRPr="000D75C2">
        <w:rPr>
          <w:rFonts w:ascii="Times New Roman" w:hAnsi="Times New Roman"/>
          <w:sz w:val="26"/>
          <w:szCs w:val="26"/>
        </w:rPr>
        <w:t xml:space="preserve">CSHT </w:t>
      </w:r>
      <w:r w:rsidR="00D0297D" w:rsidRPr="000D75C2">
        <w:rPr>
          <w:rFonts w:ascii="Times New Roman" w:hAnsi="Times New Roman"/>
          <w:sz w:val="26"/>
          <w:szCs w:val="26"/>
        </w:rPr>
        <w:t xml:space="preserve">các tỉnh </w:t>
      </w:r>
      <w:r w:rsidR="009A1302" w:rsidRPr="000D75C2">
        <w:rPr>
          <w:rFonts w:ascii="Times New Roman" w:hAnsi="Times New Roman"/>
          <w:sz w:val="26"/>
          <w:szCs w:val="26"/>
        </w:rPr>
        <w:t>MNPB</w:t>
      </w:r>
      <w:r w:rsidR="00EC593E" w:rsidRPr="000D75C2">
        <w:rPr>
          <w:rFonts w:ascii="Times New Roman" w:hAnsi="Times New Roman"/>
          <w:sz w:val="26"/>
          <w:szCs w:val="26"/>
        </w:rPr>
        <w:t>”</w:t>
      </w:r>
      <w:r w:rsidR="00D0297D" w:rsidRPr="000D75C2">
        <w:rPr>
          <w:rFonts w:ascii="Times New Roman" w:hAnsi="Times New Roman"/>
          <w:sz w:val="26"/>
          <w:szCs w:val="26"/>
        </w:rPr>
        <w:t xml:space="preserve"> (</w:t>
      </w:r>
      <w:r w:rsidR="007924F4" w:rsidRPr="000D75C2">
        <w:rPr>
          <w:rFonts w:ascii="Times New Roman" w:hAnsi="Times New Roman"/>
          <w:sz w:val="26"/>
          <w:szCs w:val="26"/>
        </w:rPr>
        <w:t xml:space="preserve">sau đây gọi là dự án </w:t>
      </w:r>
      <w:r w:rsidR="00D0297D" w:rsidRPr="000D75C2">
        <w:rPr>
          <w:rFonts w:ascii="Times New Roman" w:hAnsi="Times New Roman"/>
          <w:sz w:val="26"/>
          <w:szCs w:val="26"/>
        </w:rPr>
        <w:t xml:space="preserve">CRI) </w:t>
      </w:r>
      <w:r w:rsidRPr="000D75C2">
        <w:rPr>
          <w:rFonts w:ascii="Times New Roman" w:hAnsi="Times New Roman"/>
          <w:sz w:val="26"/>
          <w:szCs w:val="26"/>
        </w:rPr>
        <w:t>bao gồm đập, kênh mương, hồ chứa, đê kè và đường giao thông nông thôn</w:t>
      </w:r>
      <w:r w:rsidR="008B0EE6" w:rsidRPr="000D75C2">
        <w:rPr>
          <w:rFonts w:ascii="Times New Roman" w:hAnsi="Times New Roman"/>
          <w:sz w:val="26"/>
          <w:szCs w:val="26"/>
        </w:rPr>
        <w:t xml:space="preserve"> ở các tỉnh dự án</w:t>
      </w:r>
      <w:r w:rsidRPr="000D75C2">
        <w:rPr>
          <w:rFonts w:ascii="Times New Roman" w:hAnsi="Times New Roman"/>
          <w:sz w:val="26"/>
          <w:szCs w:val="26"/>
        </w:rPr>
        <w:t xml:space="preserve">. </w:t>
      </w:r>
    </w:p>
    <w:p w:rsidR="00474583" w:rsidRPr="000D75C2" w:rsidRDefault="00474583" w:rsidP="00405AE7">
      <w:pPr>
        <w:rPr>
          <w:rFonts w:ascii="Times New Roman" w:hAnsi="Times New Roman"/>
          <w:sz w:val="26"/>
          <w:szCs w:val="26"/>
          <w:lang w:val="nb-NO"/>
        </w:rPr>
      </w:pPr>
    </w:p>
    <w:p w:rsidR="00120485" w:rsidRPr="000D75C2" w:rsidRDefault="00573C59" w:rsidP="00405AE7">
      <w:pPr>
        <w:rPr>
          <w:rFonts w:ascii="Times New Roman" w:hAnsi="Times New Roman"/>
          <w:sz w:val="26"/>
          <w:szCs w:val="26"/>
          <w:lang w:val="nb-NO"/>
        </w:rPr>
      </w:pPr>
      <w:r w:rsidRPr="000D75C2">
        <w:rPr>
          <w:rFonts w:ascii="Times New Roman" w:hAnsi="Times New Roman"/>
          <w:sz w:val="26"/>
          <w:szCs w:val="26"/>
          <w:lang w:val="nb-NO"/>
        </w:rPr>
        <w:t xml:space="preserve">Hiểm </w:t>
      </w:r>
      <w:r w:rsidR="00120485" w:rsidRPr="000D75C2">
        <w:rPr>
          <w:rFonts w:ascii="Times New Roman" w:hAnsi="Times New Roman"/>
          <w:sz w:val="26"/>
          <w:szCs w:val="26"/>
          <w:lang w:val="nb-NO"/>
        </w:rPr>
        <w:t xml:space="preserve">họa được lựa chọn </w:t>
      </w:r>
      <w:r w:rsidRPr="000D75C2">
        <w:rPr>
          <w:rFonts w:ascii="Times New Roman" w:hAnsi="Times New Roman"/>
          <w:sz w:val="26"/>
          <w:szCs w:val="26"/>
          <w:lang w:val="nb-NO"/>
        </w:rPr>
        <w:t>căn cứ vào</w:t>
      </w:r>
      <w:r w:rsidR="00120485" w:rsidRPr="000D75C2">
        <w:rPr>
          <w:rFonts w:ascii="Times New Roman" w:hAnsi="Times New Roman"/>
          <w:sz w:val="26"/>
          <w:szCs w:val="26"/>
          <w:lang w:val="nb-NO"/>
        </w:rPr>
        <w:t xml:space="preserve"> việc đánh giá các hiểm họa nguy hiểm nhất cho </w:t>
      </w:r>
      <w:r w:rsidR="009A1302" w:rsidRPr="000D75C2">
        <w:rPr>
          <w:rFonts w:ascii="Times New Roman" w:hAnsi="Times New Roman"/>
          <w:sz w:val="26"/>
          <w:szCs w:val="26"/>
          <w:lang w:val="nb-NO"/>
        </w:rPr>
        <w:t xml:space="preserve">CSHT </w:t>
      </w:r>
      <w:r w:rsidR="00120485" w:rsidRPr="000D75C2">
        <w:rPr>
          <w:rFonts w:ascii="Times New Roman" w:hAnsi="Times New Roman"/>
          <w:sz w:val="26"/>
          <w:szCs w:val="26"/>
          <w:lang w:val="nb-NO"/>
        </w:rPr>
        <w:t xml:space="preserve"> tại các tỉnh </w:t>
      </w:r>
      <w:r w:rsidR="009A1302" w:rsidRPr="000D75C2">
        <w:rPr>
          <w:rFonts w:ascii="Times New Roman" w:hAnsi="Times New Roman"/>
          <w:sz w:val="26"/>
          <w:szCs w:val="26"/>
          <w:lang w:val="nb-NO"/>
        </w:rPr>
        <w:t>MNPB</w:t>
      </w:r>
      <w:r w:rsidR="00120485" w:rsidRPr="000D75C2">
        <w:rPr>
          <w:rFonts w:ascii="Times New Roman" w:hAnsi="Times New Roman"/>
          <w:sz w:val="26"/>
          <w:szCs w:val="26"/>
          <w:lang w:val="nb-NO"/>
        </w:rPr>
        <w:t xml:space="preserve">. Trong giai đoạn lập bản đồ, các </w:t>
      </w:r>
      <w:r w:rsidR="002E7792" w:rsidRPr="000D75C2">
        <w:rPr>
          <w:rFonts w:ascii="Times New Roman" w:hAnsi="Times New Roman"/>
          <w:sz w:val="26"/>
          <w:szCs w:val="26"/>
          <w:lang w:val="nb-NO"/>
        </w:rPr>
        <w:t>hiểm họa</w:t>
      </w:r>
      <w:r w:rsidR="00120485" w:rsidRPr="000D75C2">
        <w:rPr>
          <w:rFonts w:ascii="Times New Roman" w:hAnsi="Times New Roman"/>
          <w:sz w:val="26"/>
          <w:szCs w:val="26"/>
          <w:lang w:val="nb-NO"/>
        </w:rPr>
        <w:t xml:space="preserve"> </w:t>
      </w:r>
      <w:r w:rsidR="002E7792" w:rsidRPr="000D75C2">
        <w:rPr>
          <w:rFonts w:ascii="Times New Roman" w:hAnsi="Times New Roman"/>
          <w:sz w:val="26"/>
          <w:szCs w:val="26"/>
          <w:lang w:val="nb-NO"/>
        </w:rPr>
        <w:t>đã</w:t>
      </w:r>
      <w:r w:rsidR="00120485" w:rsidRPr="000D75C2">
        <w:rPr>
          <w:rFonts w:ascii="Times New Roman" w:hAnsi="Times New Roman"/>
          <w:sz w:val="26"/>
          <w:szCs w:val="26"/>
          <w:lang w:val="nb-NO"/>
        </w:rPr>
        <w:t xml:space="preserve"> lựa chọn sẽ được nghiên cứu, </w:t>
      </w:r>
      <w:r w:rsidR="002E7792" w:rsidRPr="000D75C2">
        <w:rPr>
          <w:rFonts w:ascii="Times New Roman" w:hAnsi="Times New Roman"/>
          <w:sz w:val="26"/>
          <w:szCs w:val="26"/>
          <w:lang w:val="nb-NO"/>
        </w:rPr>
        <w:t xml:space="preserve">khảo sát thêm và </w:t>
      </w:r>
      <w:r w:rsidR="00120485" w:rsidRPr="000D75C2">
        <w:rPr>
          <w:rFonts w:ascii="Times New Roman" w:hAnsi="Times New Roman"/>
          <w:sz w:val="26"/>
          <w:szCs w:val="26"/>
          <w:lang w:val="nb-NO"/>
        </w:rPr>
        <w:t>lập bản đồ để tạo ra bản đồ</w:t>
      </w:r>
      <w:r w:rsidRPr="000D75C2">
        <w:rPr>
          <w:rFonts w:ascii="Times New Roman" w:hAnsi="Times New Roman"/>
          <w:sz w:val="26"/>
          <w:szCs w:val="26"/>
          <w:lang w:val="nb-NO"/>
        </w:rPr>
        <w:t xml:space="preserve"> và </w:t>
      </w:r>
      <w:r w:rsidR="00747C48" w:rsidRPr="000D75C2">
        <w:rPr>
          <w:rFonts w:ascii="Times New Roman" w:hAnsi="Times New Roman"/>
          <w:sz w:val="26"/>
          <w:szCs w:val="26"/>
          <w:lang w:val="nb-NO"/>
        </w:rPr>
        <w:t>giá trị</w:t>
      </w:r>
      <w:r w:rsidR="00120485" w:rsidRPr="000D75C2">
        <w:rPr>
          <w:rFonts w:ascii="Times New Roman" w:hAnsi="Times New Roman"/>
          <w:sz w:val="26"/>
          <w:szCs w:val="26"/>
          <w:lang w:val="nb-NO"/>
        </w:rPr>
        <w:t xml:space="preserve"> nguy cơ </w:t>
      </w:r>
      <w:r w:rsidR="0004111C" w:rsidRPr="000D75C2">
        <w:rPr>
          <w:rFonts w:ascii="Times New Roman" w:hAnsi="Times New Roman"/>
          <w:sz w:val="26"/>
          <w:szCs w:val="26"/>
        </w:rPr>
        <w:t>tiềm tàng</w:t>
      </w:r>
      <w:r w:rsidR="00120485" w:rsidRPr="000D75C2">
        <w:rPr>
          <w:rFonts w:ascii="Times New Roman" w:hAnsi="Times New Roman"/>
          <w:sz w:val="26"/>
          <w:szCs w:val="26"/>
          <w:lang w:val="nb-NO"/>
        </w:rPr>
        <w:t xml:space="preserve">. </w:t>
      </w:r>
    </w:p>
    <w:p w:rsidR="00474583" w:rsidRPr="000D75C2" w:rsidRDefault="00474583" w:rsidP="00405AE7">
      <w:pPr>
        <w:rPr>
          <w:rFonts w:ascii="Times New Roman" w:hAnsi="Times New Roman"/>
          <w:sz w:val="26"/>
          <w:szCs w:val="26"/>
          <w:lang w:val="nb-NO"/>
        </w:rPr>
      </w:pPr>
    </w:p>
    <w:p w:rsidR="007F163D" w:rsidRPr="000D75C2" w:rsidRDefault="00573C59" w:rsidP="00405AE7">
      <w:pPr>
        <w:rPr>
          <w:rFonts w:ascii="Times New Roman" w:hAnsi="Times New Roman"/>
          <w:sz w:val="26"/>
          <w:szCs w:val="26"/>
        </w:rPr>
      </w:pPr>
      <w:r w:rsidRPr="000D75C2">
        <w:rPr>
          <w:rFonts w:ascii="Times New Roman" w:hAnsi="Times New Roman"/>
          <w:sz w:val="26"/>
          <w:szCs w:val="26"/>
        </w:rPr>
        <w:t xml:space="preserve">Những </w:t>
      </w:r>
      <w:r w:rsidR="007F163D" w:rsidRPr="000D75C2">
        <w:rPr>
          <w:rFonts w:ascii="Times New Roman" w:hAnsi="Times New Roman"/>
          <w:sz w:val="26"/>
          <w:szCs w:val="26"/>
        </w:rPr>
        <w:t xml:space="preserve">rủi ro mà các </w:t>
      </w:r>
      <w:r w:rsidR="009A1302" w:rsidRPr="000D75C2">
        <w:rPr>
          <w:rFonts w:ascii="Times New Roman" w:hAnsi="Times New Roman"/>
          <w:sz w:val="26"/>
          <w:szCs w:val="26"/>
        </w:rPr>
        <w:t xml:space="preserve">CSHT </w:t>
      </w:r>
      <w:r w:rsidR="007F163D" w:rsidRPr="000D75C2">
        <w:rPr>
          <w:rFonts w:ascii="Times New Roman" w:hAnsi="Times New Roman"/>
          <w:sz w:val="26"/>
          <w:szCs w:val="26"/>
        </w:rPr>
        <w:t xml:space="preserve">này phải đối mặt do </w:t>
      </w:r>
      <w:r w:rsidR="00E509E5" w:rsidRPr="000D75C2">
        <w:rPr>
          <w:rFonts w:ascii="Times New Roman" w:hAnsi="Times New Roman"/>
          <w:sz w:val="26"/>
          <w:szCs w:val="26"/>
        </w:rPr>
        <w:t>BĐKH</w:t>
      </w:r>
      <w:r w:rsidR="0027774E" w:rsidRPr="000D75C2">
        <w:rPr>
          <w:rFonts w:ascii="Times New Roman" w:hAnsi="Times New Roman"/>
          <w:sz w:val="26"/>
          <w:szCs w:val="26"/>
        </w:rPr>
        <w:t xml:space="preserve"> là kết quả</w:t>
      </w:r>
      <w:r w:rsidR="007F163D" w:rsidRPr="000D75C2">
        <w:rPr>
          <w:rFonts w:ascii="Times New Roman" w:hAnsi="Times New Roman"/>
          <w:sz w:val="26"/>
          <w:szCs w:val="26"/>
        </w:rPr>
        <w:t xml:space="preserve"> giao </w:t>
      </w:r>
      <w:r w:rsidR="0027774E" w:rsidRPr="000D75C2">
        <w:rPr>
          <w:rFonts w:ascii="Times New Roman" w:hAnsi="Times New Roman"/>
          <w:sz w:val="26"/>
          <w:szCs w:val="26"/>
        </w:rPr>
        <w:t xml:space="preserve">thoa </w:t>
      </w:r>
      <w:r w:rsidR="007F163D" w:rsidRPr="000D75C2">
        <w:rPr>
          <w:rFonts w:ascii="Times New Roman" w:hAnsi="Times New Roman"/>
          <w:sz w:val="26"/>
          <w:szCs w:val="26"/>
        </w:rPr>
        <w:t xml:space="preserve">giữa mức độ tổn thương, mức độ </w:t>
      </w:r>
      <w:r w:rsidR="00351808" w:rsidRPr="000D75C2">
        <w:rPr>
          <w:rFonts w:ascii="Times New Roman" w:hAnsi="Times New Roman"/>
          <w:sz w:val="26"/>
          <w:szCs w:val="26"/>
        </w:rPr>
        <w:t xml:space="preserve">phơi bày </w:t>
      </w:r>
      <w:r w:rsidR="007F163D" w:rsidRPr="000D75C2">
        <w:rPr>
          <w:rFonts w:ascii="Times New Roman" w:hAnsi="Times New Roman"/>
          <w:sz w:val="26"/>
          <w:szCs w:val="26"/>
        </w:rPr>
        <w:t xml:space="preserve">và nguy cơ </w:t>
      </w:r>
      <w:r w:rsidR="0004111C" w:rsidRPr="000D75C2">
        <w:rPr>
          <w:rFonts w:ascii="Times New Roman" w:hAnsi="Times New Roman"/>
          <w:sz w:val="26"/>
          <w:szCs w:val="26"/>
        </w:rPr>
        <w:t>tiềm tàng</w:t>
      </w:r>
      <w:r w:rsidR="0004111C" w:rsidRPr="000D75C2" w:rsidDel="0004111C">
        <w:rPr>
          <w:rFonts w:ascii="Times New Roman" w:hAnsi="Times New Roman"/>
          <w:sz w:val="26"/>
          <w:szCs w:val="26"/>
          <w:lang w:val="nb-NO"/>
        </w:rPr>
        <w:t xml:space="preserve"> </w:t>
      </w:r>
      <w:r w:rsidR="007F163D" w:rsidRPr="000D75C2">
        <w:rPr>
          <w:rFonts w:ascii="Times New Roman" w:hAnsi="Times New Roman"/>
          <w:sz w:val="26"/>
          <w:szCs w:val="26"/>
        </w:rPr>
        <w:t>được</w:t>
      </w:r>
      <w:r w:rsidR="0027774E" w:rsidRPr="000D75C2">
        <w:rPr>
          <w:rFonts w:ascii="Times New Roman" w:hAnsi="Times New Roman"/>
          <w:sz w:val="26"/>
          <w:szCs w:val="26"/>
        </w:rPr>
        <w:t xml:space="preserve"> tính bằng cách</w:t>
      </w:r>
      <w:r w:rsidR="007F163D" w:rsidRPr="000D75C2">
        <w:rPr>
          <w:rFonts w:ascii="Times New Roman" w:hAnsi="Times New Roman"/>
          <w:sz w:val="26"/>
          <w:szCs w:val="26"/>
        </w:rPr>
        <w:t xml:space="preserve"> kết hợp các </w:t>
      </w:r>
      <w:r w:rsidR="006A35DD" w:rsidRPr="000D75C2">
        <w:rPr>
          <w:rFonts w:ascii="Times New Roman" w:hAnsi="Times New Roman"/>
          <w:sz w:val="26"/>
          <w:szCs w:val="26"/>
        </w:rPr>
        <w:t xml:space="preserve">giá trị </w:t>
      </w:r>
      <w:r w:rsidR="0027774E" w:rsidRPr="000D75C2">
        <w:rPr>
          <w:rFonts w:ascii="Times New Roman" w:hAnsi="Times New Roman"/>
          <w:sz w:val="26"/>
          <w:szCs w:val="26"/>
        </w:rPr>
        <w:t>TTDBTT, giá trị nguy cơ tiềm tàng, danh mục thống kê CSHT. Kết quả thu được là giá trị rủi ro được lồng ghép vào bản đồ thể hiện kết quả.</w:t>
      </w:r>
      <w:r w:rsidR="007F163D" w:rsidRPr="000D75C2">
        <w:rPr>
          <w:rFonts w:ascii="Times New Roman" w:hAnsi="Times New Roman"/>
          <w:sz w:val="26"/>
          <w:szCs w:val="26"/>
        </w:rPr>
        <w:t xml:space="preserve"> </w:t>
      </w:r>
    </w:p>
    <w:p w:rsidR="00DF22C4" w:rsidRPr="000D75C2" w:rsidRDefault="00DF22C4" w:rsidP="00405AE7">
      <w:pPr>
        <w:rPr>
          <w:rFonts w:ascii="Times New Roman" w:hAnsi="Times New Roman"/>
          <w:sz w:val="26"/>
          <w:szCs w:val="26"/>
        </w:rPr>
      </w:pPr>
    </w:p>
    <w:p w:rsidR="00F846B9" w:rsidRPr="000D75C2" w:rsidRDefault="00F846B9" w:rsidP="00405AE7">
      <w:pPr>
        <w:pStyle w:val="Heading1"/>
        <w:numPr>
          <w:ilvl w:val="0"/>
          <w:numId w:val="0"/>
        </w:numPr>
        <w:spacing w:line="276" w:lineRule="auto"/>
        <w:jc w:val="left"/>
        <w:rPr>
          <w:rFonts w:ascii="Times New Roman" w:hAnsi="Times New Roman"/>
          <w:b w:val="0"/>
          <w:color w:val="76923C"/>
          <w:szCs w:val="28"/>
        </w:rPr>
      </w:pPr>
      <w:bookmarkStart w:id="14" w:name="_Toc453787639"/>
    </w:p>
    <w:p w:rsidR="00EC0BC4" w:rsidRPr="000D75C2" w:rsidRDefault="00412D5A" w:rsidP="00405AE7">
      <w:pPr>
        <w:pStyle w:val="Heading1"/>
        <w:numPr>
          <w:ilvl w:val="0"/>
          <w:numId w:val="0"/>
        </w:numPr>
        <w:spacing w:line="276" w:lineRule="auto"/>
        <w:jc w:val="left"/>
        <w:rPr>
          <w:rFonts w:ascii="Times New Roman" w:hAnsi="Times New Roman"/>
          <w:b w:val="0"/>
          <w:color w:val="76923C"/>
          <w:szCs w:val="28"/>
        </w:rPr>
      </w:pPr>
      <w:bookmarkStart w:id="15" w:name="_Toc463427336"/>
      <w:r w:rsidRPr="00B91ADB">
        <w:rPr>
          <w:rFonts w:ascii="Times New Roman" w:hAnsi="Times New Roman"/>
          <w:b w:val="0"/>
          <w:color w:val="76923C"/>
          <w:szCs w:val="28"/>
        </w:rPr>
        <w:t>PH t</w:t>
      </w:r>
      <w:r w:rsidR="003129D3" w:rsidRPr="00B91ADB">
        <w:rPr>
          <w:rFonts w:ascii="Times New Roman" w:hAnsi="Times New Roman"/>
          <w:b w:val="0"/>
          <w:color w:val="76923C"/>
          <w:szCs w:val="28"/>
        </w:rPr>
        <w:t xml:space="preserve"> 2: </w:t>
      </w:r>
      <w:r w:rsidRPr="00B91ADB">
        <w:rPr>
          <w:rFonts w:ascii="Times New Roman" w:hAnsi="Times New Roman"/>
          <w:b w:val="0"/>
          <w:color w:val="76923C"/>
          <w:szCs w:val="28"/>
        </w:rPr>
        <w:t>PHƯƠNG PHÁP THn đồ không gian. hiện kết quả.thống kê CSHT. Kết</w:t>
      </w:r>
      <w:r w:rsidR="00E509E5" w:rsidRPr="00B91ADB">
        <w:rPr>
          <w:rFonts w:ascii="Times New Roman" w:hAnsi="Times New Roman"/>
          <w:b w:val="0"/>
          <w:color w:val="76923C"/>
          <w:szCs w:val="28"/>
        </w:rPr>
        <w:t>BĐKH</w:t>
      </w:r>
      <w:r w:rsidRPr="00B91ADB">
        <w:rPr>
          <w:rFonts w:ascii="Times New Roman" w:hAnsi="Times New Roman"/>
          <w:b w:val="0"/>
          <w:color w:val="76923C"/>
          <w:szCs w:val="28"/>
        </w:rPr>
        <w:t xml:space="preserve"> VÀ LG PHÁP THn đồ khô</w:t>
      </w:r>
      <w:r w:rsidR="00957467" w:rsidRPr="00B91ADB">
        <w:rPr>
          <w:rFonts w:ascii="Times New Roman" w:hAnsi="Times New Roman"/>
          <w:b w:val="0"/>
          <w:color w:val="76923C"/>
          <w:szCs w:val="28"/>
        </w:rPr>
        <w:t>(</w:t>
      </w:r>
      <w:r w:rsidR="003129D3" w:rsidRPr="00B91ADB">
        <w:rPr>
          <w:rFonts w:ascii="Times New Roman" w:hAnsi="Times New Roman"/>
          <w:b w:val="0"/>
          <w:color w:val="76923C"/>
          <w:szCs w:val="28"/>
        </w:rPr>
        <w:t>CVARM</w:t>
      </w:r>
      <w:bookmarkEnd w:id="14"/>
      <w:r w:rsidR="00957467" w:rsidRPr="00B91ADB">
        <w:rPr>
          <w:rFonts w:ascii="Times New Roman" w:hAnsi="Times New Roman"/>
          <w:b w:val="0"/>
          <w:color w:val="76923C"/>
          <w:szCs w:val="28"/>
        </w:rPr>
        <w:t>)</w:t>
      </w:r>
      <w:bookmarkEnd w:id="15"/>
    </w:p>
    <w:p w:rsidR="00301CE1" w:rsidRPr="000D75C2" w:rsidRDefault="00301CE1" w:rsidP="00405AE7">
      <w:pPr>
        <w:pStyle w:val="Heading2"/>
        <w:numPr>
          <w:ilvl w:val="0"/>
          <w:numId w:val="0"/>
        </w:numPr>
        <w:spacing w:line="276" w:lineRule="auto"/>
        <w:ind w:left="576" w:hanging="576"/>
        <w:rPr>
          <w:rFonts w:ascii="Times New Roman" w:hAnsi="Times New Roman"/>
          <w:sz w:val="26"/>
          <w:lang w:val="pt-BR"/>
        </w:rPr>
      </w:pPr>
    </w:p>
    <w:p w:rsidR="00DC7D8B" w:rsidRPr="000D75C2" w:rsidRDefault="005C3A83" w:rsidP="00405AE7">
      <w:pPr>
        <w:pStyle w:val="Heading2"/>
        <w:numPr>
          <w:ilvl w:val="0"/>
          <w:numId w:val="0"/>
        </w:numPr>
        <w:spacing w:line="276" w:lineRule="auto"/>
        <w:ind w:left="576" w:hanging="576"/>
        <w:rPr>
          <w:rFonts w:ascii="Times New Roman" w:hAnsi="Times New Roman"/>
          <w:sz w:val="26"/>
          <w:lang w:val="pt-BR"/>
        </w:rPr>
      </w:pPr>
      <w:bookmarkStart w:id="16" w:name="_Toc453787640"/>
      <w:bookmarkStart w:id="17" w:name="_Toc463427337"/>
      <w:r w:rsidRPr="00B91ADB">
        <w:rPr>
          <w:rFonts w:ascii="Times New Roman" w:hAnsi="Times New Roman"/>
          <w:sz w:val="26"/>
          <w:lang w:val="pt-BR"/>
        </w:rPr>
        <w:t>Giai đoPH</w:t>
      </w:r>
      <w:r w:rsidR="00EC0BC4" w:rsidRPr="00B91ADB">
        <w:rPr>
          <w:rFonts w:ascii="Times New Roman" w:hAnsi="Times New Roman"/>
          <w:sz w:val="26"/>
          <w:lang w:val="pt-BR"/>
        </w:rPr>
        <w:t xml:space="preserve"> 1: </w:t>
      </w:r>
      <w:bookmarkEnd w:id="16"/>
      <w:r w:rsidR="00CD6713" w:rsidRPr="00B91ADB">
        <w:rPr>
          <w:rFonts w:ascii="Times New Roman" w:hAnsi="Times New Roman"/>
          <w:sz w:val="26"/>
          <w:lang w:val="pt-BR"/>
        </w:rPr>
        <w:t>Huy đđoPHÁP THn đồ không gian</w:t>
      </w:r>
      <w:bookmarkEnd w:id="17"/>
      <w:r w:rsidR="00EC0BC4" w:rsidRPr="00B91ADB">
        <w:rPr>
          <w:rFonts w:ascii="Times New Roman" w:hAnsi="Times New Roman"/>
          <w:sz w:val="26"/>
          <w:lang w:val="pt-BR"/>
        </w:rPr>
        <w:t xml:space="preserve"> </w:t>
      </w:r>
    </w:p>
    <w:p w:rsidR="00863BAD" w:rsidRPr="000D75C2" w:rsidRDefault="00863BAD" w:rsidP="00405AE7">
      <w:pPr>
        <w:rPr>
          <w:rFonts w:ascii="Times New Roman" w:hAnsi="Times New Roman"/>
          <w:sz w:val="26"/>
          <w:szCs w:val="26"/>
          <w:lang w:val="pt-BR"/>
        </w:rPr>
      </w:pPr>
      <w:r w:rsidRPr="000D75C2">
        <w:rPr>
          <w:rFonts w:ascii="Times New Roman" w:hAnsi="Times New Roman"/>
          <w:sz w:val="26"/>
          <w:szCs w:val="26"/>
          <w:lang w:val="pt-BR"/>
        </w:rPr>
        <w:t xml:space="preserve">Để thực hiện công tác </w:t>
      </w:r>
      <w:r w:rsidR="00B8357B"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lang w:val="pt-BR"/>
        </w:rPr>
        <w:t xml:space="preserve">, </w:t>
      </w:r>
      <w:r w:rsidR="00E82052" w:rsidRPr="000D75C2">
        <w:rPr>
          <w:rFonts w:ascii="Times New Roman" w:hAnsi="Times New Roman"/>
          <w:sz w:val="26"/>
          <w:szCs w:val="26"/>
          <w:lang w:val="pt-BR"/>
        </w:rPr>
        <w:t xml:space="preserve">truy cập </w:t>
      </w:r>
      <w:r w:rsidRPr="000D75C2">
        <w:rPr>
          <w:rFonts w:ascii="Times New Roman" w:hAnsi="Times New Roman"/>
          <w:sz w:val="26"/>
          <w:szCs w:val="26"/>
          <w:lang w:val="pt-BR"/>
        </w:rPr>
        <w:t xml:space="preserve">nhiều nguồn </w:t>
      </w:r>
      <w:r w:rsidR="008F0CE3" w:rsidRPr="000D75C2">
        <w:rPr>
          <w:rFonts w:ascii="Times New Roman" w:hAnsi="Times New Roman"/>
          <w:sz w:val="26"/>
          <w:szCs w:val="26"/>
          <w:lang w:val="pt-BR"/>
        </w:rPr>
        <w:t xml:space="preserve">dữ liệu </w:t>
      </w:r>
      <w:r w:rsidRPr="000D75C2">
        <w:rPr>
          <w:rFonts w:ascii="Times New Roman" w:hAnsi="Times New Roman"/>
          <w:sz w:val="26"/>
          <w:szCs w:val="26"/>
          <w:lang w:val="pt-BR"/>
        </w:rPr>
        <w:t xml:space="preserve">khác nhau là </w:t>
      </w:r>
      <w:r w:rsidR="00E82052" w:rsidRPr="000D75C2">
        <w:rPr>
          <w:rFonts w:ascii="Times New Roman" w:hAnsi="Times New Roman"/>
          <w:sz w:val="26"/>
          <w:szCs w:val="26"/>
          <w:lang w:val="pt-BR"/>
        </w:rPr>
        <w:t>cần thiế</w:t>
      </w:r>
      <w:bookmarkStart w:id="18" w:name="_GoBack"/>
      <w:bookmarkEnd w:id="18"/>
      <w:r w:rsidR="00E82052" w:rsidRPr="000D75C2">
        <w:rPr>
          <w:rFonts w:ascii="Times New Roman" w:hAnsi="Times New Roman"/>
          <w:sz w:val="26"/>
          <w:szCs w:val="26"/>
          <w:lang w:val="pt-BR"/>
        </w:rPr>
        <w:t>t</w:t>
      </w:r>
      <w:r w:rsidRPr="000D75C2">
        <w:rPr>
          <w:rFonts w:ascii="Times New Roman" w:hAnsi="Times New Roman"/>
          <w:sz w:val="26"/>
          <w:szCs w:val="26"/>
          <w:lang w:val="pt-BR"/>
        </w:rPr>
        <w:t xml:space="preserve">. Không có một cơ quan nào </w:t>
      </w:r>
      <w:r w:rsidR="008F0CE3" w:rsidRPr="000D75C2">
        <w:rPr>
          <w:rFonts w:ascii="Times New Roman" w:hAnsi="Times New Roman"/>
          <w:sz w:val="26"/>
          <w:szCs w:val="26"/>
          <w:lang w:val="pt-BR"/>
        </w:rPr>
        <w:t>có</w:t>
      </w:r>
      <w:r w:rsidRPr="000D75C2">
        <w:rPr>
          <w:rFonts w:ascii="Times New Roman" w:hAnsi="Times New Roman"/>
          <w:sz w:val="26"/>
          <w:szCs w:val="26"/>
          <w:lang w:val="pt-BR"/>
        </w:rPr>
        <w:t xml:space="preserve"> tất cả các thông tin được yêu cầu và </w:t>
      </w:r>
      <w:r w:rsidR="008F0CE3" w:rsidRPr="000D75C2">
        <w:rPr>
          <w:rFonts w:ascii="Times New Roman" w:hAnsi="Times New Roman"/>
          <w:sz w:val="26"/>
          <w:szCs w:val="26"/>
          <w:lang w:val="pt-BR"/>
        </w:rPr>
        <w:t>việc</w:t>
      </w:r>
      <w:r w:rsidR="00E82052" w:rsidRPr="000D75C2">
        <w:rPr>
          <w:rFonts w:ascii="Times New Roman" w:hAnsi="Times New Roman"/>
          <w:sz w:val="26"/>
          <w:szCs w:val="26"/>
          <w:lang w:val="pt-BR"/>
        </w:rPr>
        <w:t xml:space="preserve"> lưu trữ </w:t>
      </w:r>
      <w:r w:rsidRPr="000D75C2">
        <w:rPr>
          <w:rFonts w:ascii="Times New Roman" w:hAnsi="Times New Roman"/>
          <w:sz w:val="26"/>
          <w:szCs w:val="26"/>
          <w:lang w:val="pt-BR"/>
        </w:rPr>
        <w:t xml:space="preserve">dữ liệu sẵn có đang tiếp tục được cải thiện. Bằng cách huy động và </w:t>
      </w:r>
      <w:r w:rsidR="00E82052" w:rsidRPr="000D75C2">
        <w:rPr>
          <w:rFonts w:ascii="Times New Roman" w:hAnsi="Times New Roman"/>
          <w:sz w:val="26"/>
          <w:szCs w:val="26"/>
          <w:lang w:val="pt-BR"/>
        </w:rPr>
        <w:t>thu hút sự tham gia của</w:t>
      </w:r>
      <w:r w:rsidRPr="000D75C2">
        <w:rPr>
          <w:rFonts w:ascii="Times New Roman" w:hAnsi="Times New Roman"/>
          <w:sz w:val="26"/>
          <w:szCs w:val="26"/>
          <w:lang w:val="pt-BR"/>
        </w:rPr>
        <w:t xml:space="preserve"> các </w:t>
      </w:r>
      <w:r w:rsidR="00D90533" w:rsidRPr="000D75C2">
        <w:rPr>
          <w:rFonts w:ascii="Times New Roman" w:hAnsi="Times New Roman"/>
          <w:sz w:val="26"/>
          <w:szCs w:val="26"/>
          <w:lang w:val="pt-BR"/>
        </w:rPr>
        <w:t xml:space="preserve">cơ quan </w:t>
      </w:r>
      <w:r w:rsidRPr="000D75C2">
        <w:rPr>
          <w:rFonts w:ascii="Times New Roman" w:hAnsi="Times New Roman"/>
          <w:sz w:val="26"/>
          <w:szCs w:val="26"/>
          <w:lang w:val="pt-BR"/>
        </w:rPr>
        <w:t xml:space="preserve">và các đơn vị </w:t>
      </w:r>
      <w:r w:rsidR="00D90533" w:rsidRPr="000D75C2">
        <w:rPr>
          <w:rFonts w:ascii="Times New Roman" w:hAnsi="Times New Roman"/>
          <w:sz w:val="26"/>
          <w:szCs w:val="26"/>
          <w:lang w:val="pt-BR"/>
        </w:rPr>
        <w:t xml:space="preserve">khác nhau ở các </w:t>
      </w:r>
      <w:r w:rsidRPr="000D75C2">
        <w:rPr>
          <w:rFonts w:ascii="Times New Roman" w:hAnsi="Times New Roman"/>
          <w:sz w:val="26"/>
          <w:szCs w:val="26"/>
          <w:lang w:val="pt-BR"/>
        </w:rPr>
        <w:t xml:space="preserve">cấp </w:t>
      </w:r>
      <w:r w:rsidR="00D90533" w:rsidRPr="000D75C2">
        <w:rPr>
          <w:rFonts w:ascii="Times New Roman" w:hAnsi="Times New Roman"/>
          <w:sz w:val="26"/>
          <w:szCs w:val="26"/>
          <w:lang w:val="pt-BR"/>
        </w:rPr>
        <w:t xml:space="preserve">trung ương, cấp tỉnh và cấp </w:t>
      </w:r>
      <w:r w:rsidRPr="000D75C2">
        <w:rPr>
          <w:rFonts w:ascii="Times New Roman" w:hAnsi="Times New Roman"/>
          <w:sz w:val="26"/>
          <w:szCs w:val="26"/>
          <w:lang w:val="pt-BR"/>
        </w:rPr>
        <w:t xml:space="preserve">huyện, </w:t>
      </w:r>
      <w:r w:rsidR="0027774E" w:rsidRPr="000D75C2">
        <w:rPr>
          <w:rFonts w:ascii="Times New Roman" w:hAnsi="Times New Roman"/>
          <w:sz w:val="26"/>
          <w:szCs w:val="26"/>
          <w:lang w:val="pt-BR"/>
        </w:rPr>
        <w:t>công tác</w:t>
      </w:r>
      <w:r w:rsidR="00DC6491" w:rsidRPr="000D75C2">
        <w:rPr>
          <w:rFonts w:ascii="Times New Roman" w:hAnsi="Times New Roman"/>
          <w:sz w:val="26"/>
          <w:szCs w:val="26"/>
          <w:lang w:val="pt-BR"/>
        </w:rPr>
        <w:t xml:space="preserve"> thực hiện</w:t>
      </w:r>
      <w:r w:rsidR="008F0CE3" w:rsidRPr="000D75C2">
        <w:rPr>
          <w:rFonts w:ascii="Times New Roman" w:hAnsi="Times New Roman"/>
          <w:sz w:val="26"/>
          <w:szCs w:val="26"/>
        </w:rPr>
        <w:t xml:space="preserve"> </w:t>
      </w:r>
      <w:r w:rsidR="00B8357B" w:rsidRPr="000D75C2">
        <w:rPr>
          <w:rFonts w:ascii="Times New Roman" w:hAnsi="Times New Roman"/>
          <w:sz w:val="26"/>
          <w:szCs w:val="26"/>
          <w:lang w:val="pt-BR"/>
        </w:rPr>
        <w:t>Đánh giá TTDBTT do BĐKH và lập bản đồ rủi ro</w:t>
      </w:r>
      <w:r w:rsidR="00DC6491" w:rsidRPr="000D75C2">
        <w:rPr>
          <w:rFonts w:ascii="Times New Roman" w:hAnsi="Times New Roman"/>
          <w:sz w:val="26"/>
          <w:szCs w:val="26"/>
          <w:lang w:val="pt-BR"/>
        </w:rPr>
        <w:t xml:space="preserve"> bắt đầu bằng việc</w:t>
      </w:r>
      <w:r w:rsidR="00B8357B" w:rsidRPr="000D75C2">
        <w:rPr>
          <w:rFonts w:ascii="Times New Roman" w:hAnsi="Times New Roman"/>
          <w:sz w:val="26"/>
          <w:szCs w:val="26"/>
          <w:lang w:val="pt-BR"/>
        </w:rPr>
        <w:t xml:space="preserve"> </w:t>
      </w:r>
      <w:r w:rsidR="00DC6491" w:rsidRPr="000D75C2">
        <w:rPr>
          <w:rFonts w:ascii="Times New Roman" w:hAnsi="Times New Roman"/>
          <w:sz w:val="26"/>
          <w:szCs w:val="26"/>
          <w:lang w:val="pt-BR"/>
        </w:rPr>
        <w:t>truyền tải yêu</w:t>
      </w:r>
      <w:r w:rsidRPr="000D75C2">
        <w:rPr>
          <w:rFonts w:ascii="Times New Roman" w:hAnsi="Times New Roman"/>
          <w:sz w:val="26"/>
          <w:szCs w:val="26"/>
          <w:lang w:val="pt-BR"/>
        </w:rPr>
        <w:t xml:space="preserve"> cầu của dự án và </w:t>
      </w:r>
      <w:r w:rsidR="00DC6491" w:rsidRPr="000D75C2">
        <w:rPr>
          <w:rFonts w:ascii="Times New Roman" w:hAnsi="Times New Roman"/>
          <w:sz w:val="26"/>
          <w:szCs w:val="26"/>
          <w:lang w:val="pt-BR"/>
        </w:rPr>
        <w:t>tạo</w:t>
      </w:r>
      <w:r w:rsidR="008B51C5" w:rsidRPr="000D75C2">
        <w:rPr>
          <w:rFonts w:ascii="Times New Roman" w:hAnsi="Times New Roman"/>
          <w:sz w:val="26"/>
          <w:szCs w:val="26"/>
          <w:lang w:val="pt-BR"/>
        </w:rPr>
        <w:t xml:space="preserve"> </w:t>
      </w:r>
      <w:r w:rsidR="00CD7A3C" w:rsidRPr="000D75C2">
        <w:rPr>
          <w:rFonts w:ascii="Times New Roman" w:hAnsi="Times New Roman"/>
          <w:sz w:val="26"/>
          <w:szCs w:val="26"/>
          <w:lang w:val="pt-BR"/>
        </w:rPr>
        <w:t xml:space="preserve">sự đồng thuận </w:t>
      </w:r>
      <w:r w:rsidR="00DC6491" w:rsidRPr="000D75C2">
        <w:rPr>
          <w:rFonts w:ascii="Times New Roman" w:hAnsi="Times New Roman"/>
          <w:sz w:val="26"/>
          <w:szCs w:val="26"/>
          <w:lang w:val="pt-BR"/>
        </w:rPr>
        <w:t xml:space="preserve">giữa </w:t>
      </w:r>
      <w:r w:rsidR="008B51C5" w:rsidRPr="000D75C2">
        <w:rPr>
          <w:rFonts w:ascii="Times New Roman" w:hAnsi="Times New Roman"/>
          <w:sz w:val="26"/>
          <w:szCs w:val="26"/>
          <w:lang w:val="pt-BR"/>
        </w:rPr>
        <w:t xml:space="preserve">các bên </w:t>
      </w:r>
      <w:r w:rsidR="00CD7A3C" w:rsidRPr="000D75C2">
        <w:rPr>
          <w:rFonts w:ascii="Times New Roman" w:hAnsi="Times New Roman"/>
          <w:sz w:val="26"/>
          <w:szCs w:val="26"/>
          <w:lang w:val="pt-BR"/>
        </w:rPr>
        <w:t>trong việc</w:t>
      </w:r>
      <w:r w:rsidRPr="000D75C2">
        <w:rPr>
          <w:rFonts w:ascii="Times New Roman" w:hAnsi="Times New Roman"/>
          <w:sz w:val="26"/>
          <w:szCs w:val="26"/>
          <w:lang w:val="pt-BR"/>
        </w:rPr>
        <w:t xml:space="preserve"> chia sẻ dữ liệu. Sự tham gia của các bên liên quan </w:t>
      </w:r>
      <w:r w:rsidR="005D4377" w:rsidRPr="000D75C2">
        <w:rPr>
          <w:rFonts w:ascii="Times New Roman" w:hAnsi="Times New Roman"/>
          <w:sz w:val="26"/>
          <w:szCs w:val="26"/>
          <w:lang w:val="pt-BR"/>
        </w:rPr>
        <w:t>ngày trong</w:t>
      </w:r>
      <w:r w:rsidR="0067391D" w:rsidRPr="000D75C2">
        <w:rPr>
          <w:rFonts w:ascii="Times New Roman" w:hAnsi="Times New Roman"/>
          <w:sz w:val="26"/>
          <w:szCs w:val="26"/>
          <w:lang w:val="pt-BR"/>
        </w:rPr>
        <w:t xml:space="preserve"> giai đoạn đầu </w:t>
      </w:r>
      <w:r w:rsidR="005D4377" w:rsidRPr="000D75C2">
        <w:rPr>
          <w:rFonts w:ascii="Times New Roman" w:hAnsi="Times New Roman"/>
          <w:sz w:val="26"/>
          <w:szCs w:val="26"/>
          <w:lang w:val="pt-BR"/>
        </w:rPr>
        <w:t xml:space="preserve">thực hiện </w:t>
      </w:r>
      <w:r w:rsidRPr="000D75C2">
        <w:rPr>
          <w:rFonts w:ascii="Times New Roman" w:hAnsi="Times New Roman"/>
          <w:sz w:val="26"/>
          <w:szCs w:val="26"/>
          <w:lang w:val="pt-BR"/>
        </w:rPr>
        <w:t xml:space="preserve">là một bài học </w:t>
      </w:r>
      <w:r w:rsidR="0067391D" w:rsidRPr="000D75C2">
        <w:rPr>
          <w:rFonts w:ascii="Times New Roman" w:hAnsi="Times New Roman"/>
          <w:sz w:val="26"/>
          <w:szCs w:val="26"/>
          <w:lang w:val="pt-BR"/>
        </w:rPr>
        <w:t xml:space="preserve">kinh nghiệm </w:t>
      </w:r>
      <w:r w:rsidRPr="000D75C2">
        <w:rPr>
          <w:rFonts w:ascii="Times New Roman" w:hAnsi="Times New Roman"/>
          <w:sz w:val="26"/>
          <w:szCs w:val="26"/>
          <w:lang w:val="pt-BR"/>
        </w:rPr>
        <w:t xml:space="preserve">quan trọng </w:t>
      </w:r>
      <w:r w:rsidR="0067391D" w:rsidRPr="000D75C2">
        <w:rPr>
          <w:rFonts w:ascii="Times New Roman" w:hAnsi="Times New Roman"/>
          <w:sz w:val="26"/>
          <w:szCs w:val="26"/>
          <w:lang w:val="pt-BR"/>
        </w:rPr>
        <w:t>được rút ra</w:t>
      </w:r>
      <w:r w:rsidRPr="000D75C2">
        <w:rPr>
          <w:rFonts w:ascii="Times New Roman" w:hAnsi="Times New Roman"/>
          <w:sz w:val="26"/>
          <w:szCs w:val="26"/>
          <w:lang w:val="pt-BR"/>
        </w:rPr>
        <w:t xml:space="preserve"> trong </w:t>
      </w:r>
      <w:r w:rsidR="0067391D" w:rsidRPr="000D75C2">
        <w:rPr>
          <w:rFonts w:ascii="Times New Roman" w:hAnsi="Times New Roman"/>
          <w:sz w:val="26"/>
          <w:szCs w:val="26"/>
          <w:lang w:val="pt-BR"/>
        </w:rPr>
        <w:t>khi</w:t>
      </w:r>
      <w:r w:rsidRPr="000D75C2">
        <w:rPr>
          <w:rFonts w:ascii="Times New Roman" w:hAnsi="Times New Roman"/>
          <w:sz w:val="26"/>
          <w:szCs w:val="26"/>
          <w:lang w:val="pt-BR"/>
        </w:rPr>
        <w:t xml:space="preserve"> thực hiện dự án. Xem Hộp 1 để biết </w:t>
      </w:r>
      <w:r w:rsidR="0067391D" w:rsidRPr="000D75C2">
        <w:rPr>
          <w:rFonts w:ascii="Times New Roman" w:hAnsi="Times New Roman"/>
          <w:sz w:val="26"/>
          <w:szCs w:val="26"/>
          <w:lang w:val="pt-BR"/>
        </w:rPr>
        <w:t xml:space="preserve">thêm </w:t>
      </w:r>
      <w:r w:rsidRPr="000D75C2">
        <w:rPr>
          <w:rFonts w:ascii="Times New Roman" w:hAnsi="Times New Roman"/>
          <w:sz w:val="26"/>
          <w:szCs w:val="26"/>
          <w:lang w:val="pt-BR"/>
        </w:rPr>
        <w:t>chi tiết.</w:t>
      </w:r>
    </w:p>
    <w:p w:rsidR="005A0428" w:rsidRPr="000D75C2" w:rsidRDefault="005A0428" w:rsidP="00405AE7">
      <w:pPr>
        <w:rPr>
          <w:rFonts w:ascii="Times New Roman" w:hAnsi="Times New Roman"/>
          <w:sz w:val="26"/>
          <w:szCs w:val="26"/>
          <w:lang w:val="pt-BR"/>
        </w:rPr>
      </w:pPr>
    </w:p>
    <w:p w:rsidR="005A0428" w:rsidRPr="000D75C2" w:rsidRDefault="005A0428" w:rsidP="00405AE7">
      <w:pPr>
        <w:rPr>
          <w:rFonts w:ascii="Times New Roman" w:hAnsi="Times New Roman"/>
          <w:sz w:val="26"/>
          <w:szCs w:val="26"/>
          <w:lang w:val="pt-BR"/>
        </w:rPr>
      </w:pPr>
      <w:r w:rsidRPr="000D75C2">
        <w:rPr>
          <w:rFonts w:ascii="Times New Roman" w:hAnsi="Times New Roman"/>
          <w:sz w:val="26"/>
          <w:szCs w:val="26"/>
          <w:lang w:val="pt-BR"/>
        </w:rPr>
        <w:t>Sự tham gia rộng rãi của các bên liên quan phục vụ cho nhiều mục đích bao gồm:</w:t>
      </w:r>
    </w:p>
    <w:p w:rsidR="00116723" w:rsidRPr="000D75C2" w:rsidRDefault="008B51C5" w:rsidP="00405AE7">
      <w:pPr>
        <w:numPr>
          <w:ilvl w:val="0"/>
          <w:numId w:val="3"/>
        </w:numPr>
        <w:spacing w:before="120" w:after="120"/>
        <w:rPr>
          <w:rFonts w:ascii="Times New Roman" w:hAnsi="Times New Roman"/>
          <w:sz w:val="26"/>
          <w:szCs w:val="26"/>
          <w:lang w:val="pt-BR"/>
        </w:rPr>
      </w:pPr>
      <w:r w:rsidRPr="000D75C2">
        <w:rPr>
          <w:rFonts w:ascii="Times New Roman" w:hAnsi="Times New Roman"/>
          <w:sz w:val="26"/>
          <w:szCs w:val="26"/>
          <w:lang w:val="pt-BR"/>
        </w:rPr>
        <w:t>Nâng cao tính</w:t>
      </w:r>
      <w:r w:rsidR="00116723" w:rsidRPr="000D75C2">
        <w:rPr>
          <w:rFonts w:ascii="Times New Roman" w:hAnsi="Times New Roman"/>
          <w:sz w:val="26"/>
          <w:szCs w:val="26"/>
          <w:lang w:val="pt-BR"/>
        </w:rPr>
        <w:t xml:space="preserve"> nhạy </w:t>
      </w:r>
      <w:r w:rsidR="00CC0703" w:rsidRPr="000D75C2">
        <w:rPr>
          <w:rFonts w:ascii="Times New Roman" w:hAnsi="Times New Roman"/>
          <w:sz w:val="26"/>
          <w:szCs w:val="26"/>
          <w:lang w:val="pt-BR"/>
        </w:rPr>
        <w:t xml:space="preserve">cảm </w:t>
      </w:r>
      <w:r w:rsidR="00116723" w:rsidRPr="000D75C2">
        <w:rPr>
          <w:rFonts w:ascii="Times New Roman" w:hAnsi="Times New Roman"/>
          <w:sz w:val="26"/>
          <w:szCs w:val="26"/>
          <w:lang w:val="pt-BR"/>
        </w:rPr>
        <w:t xml:space="preserve">và nhận thức của các bên </w:t>
      </w:r>
      <w:r w:rsidR="00CC0703" w:rsidRPr="000D75C2">
        <w:rPr>
          <w:rFonts w:ascii="Times New Roman" w:hAnsi="Times New Roman"/>
          <w:sz w:val="26"/>
          <w:szCs w:val="26"/>
          <w:lang w:val="pt-BR"/>
        </w:rPr>
        <w:t>liên quan</w:t>
      </w:r>
      <w:r w:rsidR="00116723" w:rsidRPr="000D75C2">
        <w:rPr>
          <w:rFonts w:ascii="Times New Roman" w:hAnsi="Times New Roman"/>
          <w:sz w:val="26"/>
          <w:szCs w:val="26"/>
          <w:lang w:val="pt-BR"/>
        </w:rPr>
        <w:t xml:space="preserve"> về </w:t>
      </w:r>
      <w:r w:rsidR="00E509E5" w:rsidRPr="000D75C2">
        <w:rPr>
          <w:rFonts w:ascii="Times New Roman" w:hAnsi="Times New Roman"/>
          <w:sz w:val="26"/>
          <w:szCs w:val="26"/>
          <w:lang w:val="pt-BR"/>
        </w:rPr>
        <w:t>BĐKH</w:t>
      </w:r>
      <w:r w:rsidR="00116723" w:rsidRPr="000D75C2">
        <w:rPr>
          <w:rFonts w:ascii="Times New Roman" w:hAnsi="Times New Roman"/>
          <w:sz w:val="26"/>
          <w:szCs w:val="26"/>
          <w:lang w:val="pt-BR"/>
        </w:rPr>
        <w:t xml:space="preserve"> và </w:t>
      </w:r>
      <w:r w:rsidR="00CC0703" w:rsidRPr="000D75C2">
        <w:rPr>
          <w:rFonts w:ascii="Times New Roman" w:hAnsi="Times New Roman"/>
          <w:sz w:val="26"/>
          <w:szCs w:val="26"/>
          <w:lang w:val="pt-BR"/>
        </w:rPr>
        <w:t xml:space="preserve">quy trình </w:t>
      </w:r>
      <w:r w:rsidR="00BD41E4" w:rsidRPr="000D75C2">
        <w:rPr>
          <w:rFonts w:ascii="Times New Roman" w:hAnsi="Times New Roman"/>
          <w:sz w:val="26"/>
          <w:szCs w:val="26"/>
          <w:lang w:val="pt-BR"/>
        </w:rPr>
        <w:t>thực hiện</w:t>
      </w:r>
      <w:r w:rsidR="00BD41E4" w:rsidRPr="000D75C2">
        <w:rPr>
          <w:rFonts w:ascii="Times New Roman" w:hAnsi="Times New Roman"/>
          <w:sz w:val="26"/>
          <w:szCs w:val="26"/>
        </w:rPr>
        <w:t xml:space="preserve"> </w:t>
      </w:r>
      <w:r w:rsidR="00B8357B" w:rsidRPr="000D75C2">
        <w:rPr>
          <w:rFonts w:ascii="Times New Roman" w:hAnsi="Times New Roman"/>
          <w:sz w:val="26"/>
          <w:szCs w:val="26"/>
          <w:lang w:val="pt-BR"/>
        </w:rPr>
        <w:t>Đánh giá TTDBTT do BĐKH và lập bản đồ rủi ro</w:t>
      </w:r>
      <w:r w:rsidR="00116723" w:rsidRPr="000D75C2">
        <w:rPr>
          <w:rFonts w:ascii="Times New Roman" w:hAnsi="Times New Roman"/>
          <w:sz w:val="26"/>
          <w:szCs w:val="26"/>
          <w:lang w:val="pt-BR"/>
        </w:rPr>
        <w:t>.</w:t>
      </w:r>
    </w:p>
    <w:p w:rsidR="00DB754B" w:rsidRPr="000D75C2" w:rsidRDefault="00116723" w:rsidP="00405AE7">
      <w:pPr>
        <w:numPr>
          <w:ilvl w:val="0"/>
          <w:numId w:val="3"/>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Đảm bảo </w:t>
      </w:r>
      <w:r w:rsidR="00CC0703" w:rsidRPr="000D75C2">
        <w:rPr>
          <w:rFonts w:ascii="Times New Roman" w:hAnsi="Times New Roman"/>
          <w:sz w:val="26"/>
          <w:szCs w:val="26"/>
          <w:lang w:val="pt-BR"/>
        </w:rPr>
        <w:t xml:space="preserve">việc </w:t>
      </w:r>
      <w:r w:rsidRPr="000D75C2">
        <w:rPr>
          <w:rFonts w:ascii="Times New Roman" w:hAnsi="Times New Roman"/>
          <w:sz w:val="26"/>
          <w:szCs w:val="26"/>
          <w:lang w:val="pt-BR"/>
        </w:rPr>
        <w:t>thực hiện cam kết của cán bộ các cấ</w:t>
      </w:r>
      <w:r w:rsidR="00CC0703" w:rsidRPr="000D75C2">
        <w:rPr>
          <w:rFonts w:ascii="Times New Roman" w:hAnsi="Times New Roman"/>
          <w:sz w:val="26"/>
          <w:szCs w:val="26"/>
          <w:lang w:val="pt-BR"/>
        </w:rPr>
        <w:t xml:space="preserve">p trung ương và địa phương khác nhau, </w:t>
      </w:r>
      <w:r w:rsidR="00DB754B" w:rsidRPr="000D75C2">
        <w:rPr>
          <w:rFonts w:ascii="Times New Roman" w:hAnsi="Times New Roman"/>
          <w:sz w:val="26"/>
          <w:szCs w:val="26"/>
          <w:lang w:val="pt-BR"/>
        </w:rPr>
        <w:t>và</w:t>
      </w:r>
      <w:r w:rsidR="00CC0703" w:rsidRPr="000D75C2">
        <w:rPr>
          <w:rFonts w:ascii="Times New Roman" w:hAnsi="Times New Roman"/>
          <w:sz w:val="26"/>
          <w:szCs w:val="26"/>
          <w:lang w:val="pt-BR"/>
        </w:rPr>
        <w:t xml:space="preserve"> </w:t>
      </w:r>
      <w:r w:rsidR="00DB754B" w:rsidRPr="000D75C2">
        <w:rPr>
          <w:rFonts w:ascii="Times New Roman" w:hAnsi="Times New Roman"/>
          <w:sz w:val="26"/>
          <w:szCs w:val="26"/>
          <w:lang w:val="pt-BR"/>
        </w:rPr>
        <w:t>sự đồng thuận trong việc</w:t>
      </w:r>
      <w:r w:rsidRPr="000D75C2">
        <w:rPr>
          <w:rFonts w:ascii="Times New Roman" w:hAnsi="Times New Roman"/>
          <w:sz w:val="26"/>
          <w:szCs w:val="26"/>
          <w:lang w:val="pt-BR"/>
        </w:rPr>
        <w:t xml:space="preserve"> </w:t>
      </w:r>
      <w:r w:rsidR="00DB754B" w:rsidRPr="000D75C2">
        <w:rPr>
          <w:rFonts w:ascii="Times New Roman" w:hAnsi="Times New Roman"/>
          <w:sz w:val="26"/>
          <w:szCs w:val="26"/>
          <w:lang w:val="pt-BR"/>
        </w:rPr>
        <w:t>chia sẻ dữ liệu và thông tin để thực hiện dự án</w:t>
      </w:r>
    </w:p>
    <w:p w:rsidR="00116723" w:rsidRPr="000D75C2" w:rsidRDefault="00116723" w:rsidP="00405AE7">
      <w:pPr>
        <w:numPr>
          <w:ilvl w:val="0"/>
          <w:numId w:val="3"/>
        </w:numPr>
        <w:spacing w:before="120" w:after="120"/>
        <w:rPr>
          <w:rFonts w:ascii="Times New Roman" w:hAnsi="Times New Roman"/>
          <w:sz w:val="26"/>
          <w:szCs w:val="26"/>
          <w:lang w:val="pt-BR"/>
        </w:rPr>
      </w:pPr>
      <w:r w:rsidRPr="000D75C2">
        <w:rPr>
          <w:rFonts w:ascii="Times New Roman" w:hAnsi="Times New Roman"/>
          <w:sz w:val="26"/>
          <w:szCs w:val="26"/>
          <w:lang w:val="pt-BR"/>
        </w:rPr>
        <w:t>Tạo điều kiệ</w:t>
      </w:r>
      <w:r w:rsidR="0042193C" w:rsidRPr="000D75C2">
        <w:rPr>
          <w:rFonts w:ascii="Times New Roman" w:hAnsi="Times New Roman"/>
          <w:sz w:val="26"/>
          <w:szCs w:val="26"/>
          <w:lang w:val="pt-BR"/>
        </w:rPr>
        <w:t xml:space="preserve">n </w:t>
      </w:r>
      <w:r w:rsidRPr="000D75C2">
        <w:rPr>
          <w:rFonts w:ascii="Times New Roman" w:hAnsi="Times New Roman"/>
          <w:sz w:val="26"/>
          <w:szCs w:val="26"/>
          <w:lang w:val="pt-BR"/>
        </w:rPr>
        <w:t xml:space="preserve">cho </w:t>
      </w:r>
      <w:r w:rsidR="0042193C" w:rsidRPr="000D75C2">
        <w:rPr>
          <w:rFonts w:ascii="Times New Roman" w:hAnsi="Times New Roman"/>
          <w:sz w:val="26"/>
          <w:szCs w:val="26"/>
          <w:lang w:val="pt-BR"/>
        </w:rPr>
        <w:t xml:space="preserve">cộng đồng và các tổ chức xã hội dân sự </w:t>
      </w:r>
      <w:r w:rsidRPr="000D75C2">
        <w:rPr>
          <w:rFonts w:ascii="Times New Roman" w:hAnsi="Times New Roman"/>
          <w:sz w:val="26"/>
          <w:szCs w:val="26"/>
          <w:lang w:val="pt-BR"/>
        </w:rPr>
        <w:t xml:space="preserve">chia sẻ các thông tin </w:t>
      </w:r>
      <w:r w:rsidR="0042193C" w:rsidRPr="000D75C2">
        <w:rPr>
          <w:rFonts w:ascii="Times New Roman" w:hAnsi="Times New Roman"/>
          <w:sz w:val="26"/>
          <w:szCs w:val="26"/>
          <w:lang w:val="pt-BR"/>
        </w:rPr>
        <w:t>quan trọng</w:t>
      </w:r>
      <w:r w:rsidRPr="000D75C2">
        <w:rPr>
          <w:rFonts w:ascii="Times New Roman" w:hAnsi="Times New Roman"/>
          <w:sz w:val="26"/>
          <w:szCs w:val="26"/>
          <w:lang w:val="pt-BR"/>
        </w:rPr>
        <w:t xml:space="preserve"> về </w:t>
      </w:r>
      <w:r w:rsidR="0042193C" w:rsidRPr="000D75C2">
        <w:rPr>
          <w:rFonts w:ascii="Times New Roman" w:hAnsi="Times New Roman"/>
          <w:sz w:val="26"/>
          <w:szCs w:val="26"/>
          <w:lang w:val="pt-BR"/>
        </w:rPr>
        <w:t xml:space="preserve">các hiểm họa và </w:t>
      </w:r>
      <w:r w:rsidRPr="000D75C2">
        <w:rPr>
          <w:rFonts w:ascii="Times New Roman" w:hAnsi="Times New Roman"/>
          <w:sz w:val="26"/>
          <w:szCs w:val="26"/>
          <w:lang w:val="pt-BR"/>
        </w:rPr>
        <w:t xml:space="preserve">tình trạng </w:t>
      </w:r>
      <w:r w:rsidR="00B00C69" w:rsidRPr="000D75C2">
        <w:rPr>
          <w:rFonts w:ascii="Times New Roman" w:hAnsi="Times New Roman"/>
          <w:sz w:val="26"/>
          <w:szCs w:val="26"/>
          <w:lang w:val="pt-BR"/>
        </w:rPr>
        <w:t>CSHT</w:t>
      </w:r>
      <w:r w:rsidRPr="000D75C2">
        <w:rPr>
          <w:rFonts w:ascii="Times New Roman" w:hAnsi="Times New Roman"/>
          <w:sz w:val="26"/>
          <w:szCs w:val="26"/>
          <w:lang w:val="pt-BR"/>
        </w:rPr>
        <w:t xml:space="preserve">. </w:t>
      </w:r>
    </w:p>
    <w:p w:rsidR="00116723" w:rsidRPr="000D75C2" w:rsidRDefault="00116723" w:rsidP="00405AE7">
      <w:pPr>
        <w:numPr>
          <w:ilvl w:val="0"/>
          <w:numId w:val="3"/>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Đảm bảo khung khái niệm </w:t>
      </w:r>
      <w:r w:rsidR="00B00C69" w:rsidRPr="000D75C2">
        <w:rPr>
          <w:rFonts w:ascii="Times New Roman" w:hAnsi="Times New Roman"/>
          <w:sz w:val="26"/>
          <w:szCs w:val="26"/>
          <w:lang w:val="pt-BR"/>
        </w:rPr>
        <w:t xml:space="preserve">cho công tác </w:t>
      </w:r>
      <w:r w:rsidR="00B8357B"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 xml:space="preserve">phản ánh </w:t>
      </w:r>
      <w:r w:rsidR="0042193C" w:rsidRPr="000D75C2">
        <w:rPr>
          <w:rFonts w:ascii="Times New Roman" w:hAnsi="Times New Roman"/>
          <w:sz w:val="26"/>
          <w:szCs w:val="26"/>
          <w:lang w:val="pt-BR"/>
        </w:rPr>
        <w:t xml:space="preserve">những </w:t>
      </w:r>
      <w:r w:rsidRPr="000D75C2">
        <w:rPr>
          <w:rFonts w:ascii="Times New Roman" w:hAnsi="Times New Roman"/>
          <w:sz w:val="26"/>
          <w:szCs w:val="26"/>
          <w:lang w:val="pt-BR"/>
        </w:rPr>
        <w:t>mố</w:t>
      </w:r>
      <w:r w:rsidR="0042193C" w:rsidRPr="000D75C2">
        <w:rPr>
          <w:rFonts w:ascii="Times New Roman" w:hAnsi="Times New Roman"/>
          <w:sz w:val="26"/>
          <w:szCs w:val="26"/>
          <w:lang w:val="pt-BR"/>
        </w:rPr>
        <w:t>i quan tâm và</w:t>
      </w:r>
      <w:r w:rsidRPr="000D75C2">
        <w:rPr>
          <w:rFonts w:ascii="Times New Roman" w:hAnsi="Times New Roman"/>
          <w:sz w:val="26"/>
          <w:szCs w:val="26"/>
          <w:lang w:val="pt-BR"/>
        </w:rPr>
        <w:t xml:space="preserve"> ưu tiên của chính phủ và cộng đồng. </w:t>
      </w:r>
    </w:p>
    <w:p w:rsidR="00BC14E9" w:rsidRPr="000D75C2" w:rsidRDefault="000A5309" w:rsidP="00B91ADB">
      <w:pPr>
        <w:tabs>
          <w:tab w:val="left" w:pos="1200"/>
        </w:tabs>
        <w:spacing w:before="120" w:after="120"/>
        <w:rPr>
          <w:rFonts w:ascii="Times New Roman" w:hAnsi="Times New Roman"/>
          <w:sz w:val="26"/>
          <w:szCs w:val="26"/>
          <w:lang w:val="pt-BR"/>
        </w:rPr>
      </w:pPr>
      <w:r w:rsidRPr="00B91ADB">
        <w:rPr>
          <w:rFonts w:ascii="Times New Roman" w:hAnsi="Times New Roman"/>
          <w:noProof/>
          <w:sz w:val="26"/>
          <w:szCs w:val="26"/>
        </w:rPr>
        <w:lastRenderedPageBreak/>
        <mc:AlternateContent>
          <mc:Choice Requires="wps">
            <w:drawing>
              <wp:anchor distT="0" distB="0" distL="114300" distR="114300" simplePos="0" relativeHeight="251660800" behindDoc="0" locked="0" layoutInCell="1" allowOverlap="1" wp14:anchorId="0C77E7B3" wp14:editId="6F007FF6">
                <wp:simplePos x="0" y="0"/>
                <wp:positionH relativeFrom="column">
                  <wp:posOffset>15240</wp:posOffset>
                </wp:positionH>
                <wp:positionV relativeFrom="paragraph">
                  <wp:posOffset>414020</wp:posOffset>
                </wp:positionV>
                <wp:extent cx="5686425" cy="34099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409950"/>
                        </a:xfrm>
                        <a:prstGeom prst="rect">
                          <a:avLst/>
                        </a:prstGeom>
                        <a:solidFill>
                          <a:srgbClr val="FFFFFF"/>
                        </a:solidFill>
                        <a:ln w="9525">
                          <a:solidFill>
                            <a:srgbClr val="000000"/>
                          </a:solidFill>
                          <a:miter lim="800000"/>
                          <a:headEnd/>
                          <a:tailEnd/>
                        </a:ln>
                      </wps:spPr>
                      <wps:txbx>
                        <w:txbxContent>
                          <w:p w:rsidR="00C4750C" w:rsidRPr="00F846B9" w:rsidRDefault="00C4750C" w:rsidP="00521334">
                            <w:pPr>
                              <w:rPr>
                                <w:rFonts w:ascii="Times New Roman" w:hAnsi="Times New Roman"/>
                                <w:color w:val="5B9BD5"/>
                                <w:szCs w:val="24"/>
                              </w:rPr>
                            </w:pPr>
                          </w:p>
                          <w:p w:rsidR="00C4750C" w:rsidRPr="00F846B9" w:rsidRDefault="00C4750C" w:rsidP="00981388">
                            <w:pPr>
                              <w:rPr>
                                <w:rFonts w:ascii="Times New Roman" w:hAnsi="Times New Roman"/>
                                <w:color w:val="2E74B5" w:themeColor="accent1" w:themeShade="BF"/>
                                <w:szCs w:val="24"/>
                              </w:rPr>
                            </w:pPr>
                            <w:r w:rsidRPr="00F846B9">
                              <w:rPr>
                                <w:rFonts w:ascii="Times New Roman" w:hAnsi="Times New Roman"/>
                                <w:color w:val="2E74B5" w:themeColor="accent1" w:themeShade="BF"/>
                                <w:szCs w:val="24"/>
                              </w:rPr>
                              <w:t xml:space="preserve">Trong thời gian tiến hành </w:t>
                            </w:r>
                            <w:r w:rsidRPr="00CD07E3">
                              <w:rPr>
                                <w:rFonts w:ascii="Times New Roman" w:hAnsi="Times New Roman"/>
                                <w:color w:val="2E74B5" w:themeColor="accent1" w:themeShade="BF"/>
                                <w:szCs w:val="24"/>
                              </w:rPr>
                              <w:t>Đánh giá TTDBTT do BĐKH và lập bản đồ rủi ro</w:t>
                            </w:r>
                            <w:r w:rsidRPr="00F846B9">
                              <w:rPr>
                                <w:rFonts w:ascii="Times New Roman" w:hAnsi="Times New Roman"/>
                                <w:color w:val="2E74B5" w:themeColor="accent1" w:themeShade="BF"/>
                                <w:szCs w:val="24"/>
                              </w:rPr>
                              <w:t xml:space="preserve">, việc truy cập dữ liệu và thông tin đã được xác định là một thách thức quan trọng và đòi hỏi sự </w:t>
                            </w:r>
                            <w:r>
                              <w:rPr>
                                <w:rFonts w:ascii="Times New Roman" w:hAnsi="Times New Roman"/>
                                <w:color w:val="2E74B5" w:themeColor="accent1" w:themeShade="BF"/>
                                <w:szCs w:val="24"/>
                              </w:rPr>
                              <w:t>lưu</w:t>
                            </w:r>
                            <w:r w:rsidRPr="00F846B9">
                              <w:rPr>
                                <w:rFonts w:ascii="Times New Roman" w:hAnsi="Times New Roman"/>
                                <w:color w:val="2E74B5" w:themeColor="accent1" w:themeShade="BF"/>
                                <w:szCs w:val="24"/>
                              </w:rPr>
                              <w:t xml:space="preserve"> tâm ở ngay giai đoạn đầu của dự án. Tất cả dữ liệu và thông tin về thiên tai, </w:t>
                            </w:r>
                            <w:r>
                              <w:rPr>
                                <w:rFonts w:ascii="Times New Roman" w:hAnsi="Times New Roman"/>
                                <w:color w:val="2E74B5" w:themeColor="accent1" w:themeShade="BF"/>
                                <w:szCs w:val="24"/>
                              </w:rPr>
                              <w:t>CSHT</w:t>
                            </w:r>
                            <w:r w:rsidRPr="00F846B9">
                              <w:rPr>
                                <w:rFonts w:ascii="Times New Roman" w:hAnsi="Times New Roman"/>
                                <w:color w:val="2E74B5" w:themeColor="accent1" w:themeShade="BF"/>
                                <w:szCs w:val="24"/>
                              </w:rPr>
                              <w:t xml:space="preserve">, hiểm họa, và các tham số khí tượng thuỷ văn là yếu tố đầu vào cần thiết cho việc Đánh giá </w:t>
                            </w:r>
                            <w:r>
                              <w:rPr>
                                <w:rFonts w:ascii="Times New Roman" w:hAnsi="Times New Roman"/>
                                <w:color w:val="2E74B5" w:themeColor="accent1" w:themeShade="BF"/>
                                <w:szCs w:val="24"/>
                              </w:rPr>
                              <w:t>TTDBTT</w:t>
                            </w:r>
                            <w:r w:rsidRPr="00F846B9">
                              <w:rPr>
                                <w:rFonts w:ascii="Times New Roman" w:hAnsi="Times New Roman"/>
                                <w:color w:val="2E74B5" w:themeColor="accent1" w:themeShade="BF"/>
                                <w:szCs w:val="24"/>
                              </w:rPr>
                              <w:t xml:space="preserve"> do </w:t>
                            </w:r>
                            <w:r>
                              <w:rPr>
                                <w:rFonts w:ascii="Times New Roman" w:hAnsi="Times New Roman"/>
                                <w:color w:val="2E74B5" w:themeColor="accent1" w:themeShade="BF"/>
                                <w:szCs w:val="24"/>
                              </w:rPr>
                              <w:t>BĐKH</w:t>
                            </w:r>
                            <w:r w:rsidRPr="00F846B9">
                              <w:rPr>
                                <w:rFonts w:ascii="Times New Roman" w:hAnsi="Times New Roman"/>
                                <w:color w:val="2E74B5" w:themeColor="accent1" w:themeShade="BF"/>
                                <w:szCs w:val="24"/>
                              </w:rPr>
                              <w:t xml:space="preserve"> và lập bản đồ rủi ro. Một đầu vào quan trọng khác nữa là tọa độ</w:t>
                            </w:r>
                            <w:r>
                              <w:rPr>
                                <w:rFonts w:ascii="Times New Roman" w:hAnsi="Times New Roman"/>
                                <w:color w:val="2E74B5" w:themeColor="accent1" w:themeShade="BF"/>
                                <w:szCs w:val="24"/>
                              </w:rPr>
                              <w:t>/</w:t>
                            </w:r>
                            <w:r w:rsidRPr="00F846B9">
                              <w:rPr>
                                <w:rFonts w:ascii="Times New Roman" w:hAnsi="Times New Roman"/>
                                <w:color w:val="2E74B5" w:themeColor="accent1" w:themeShade="BF"/>
                                <w:szCs w:val="24"/>
                              </w:rPr>
                              <w:t xml:space="preserve">thông tin dựa trên Hệ thống Thông tin Địa lý (GIS) về vị trí của </w:t>
                            </w:r>
                            <w:r>
                              <w:rPr>
                                <w:rFonts w:ascii="Times New Roman" w:hAnsi="Times New Roman"/>
                                <w:color w:val="2E74B5" w:themeColor="accent1" w:themeShade="BF"/>
                                <w:szCs w:val="24"/>
                              </w:rPr>
                              <w:t xml:space="preserve">CSHT </w:t>
                            </w:r>
                            <w:r w:rsidRPr="00F846B9">
                              <w:rPr>
                                <w:rFonts w:ascii="Times New Roman" w:hAnsi="Times New Roman"/>
                                <w:color w:val="2E74B5" w:themeColor="accent1" w:themeShade="BF"/>
                                <w:szCs w:val="24"/>
                              </w:rPr>
                              <w:t xml:space="preserve">thiết yếu. Điều quan trọng là phải xác định nơi có thể lấy dữ liệu, miễn phí hay phải </w:t>
                            </w:r>
                            <w:r>
                              <w:rPr>
                                <w:rFonts w:ascii="Times New Roman" w:hAnsi="Times New Roman"/>
                                <w:color w:val="2E74B5" w:themeColor="accent1" w:themeShade="BF"/>
                                <w:szCs w:val="24"/>
                              </w:rPr>
                              <w:t>mất phí</w:t>
                            </w:r>
                            <w:r w:rsidRPr="00F846B9">
                              <w:rPr>
                                <w:rFonts w:ascii="Times New Roman" w:hAnsi="Times New Roman"/>
                                <w:color w:val="2E74B5" w:themeColor="accent1" w:themeShade="BF"/>
                                <w:szCs w:val="24"/>
                              </w:rPr>
                              <w:t xml:space="preserve">, và thời gian ước tính để nhận </w:t>
                            </w:r>
                            <w:r>
                              <w:rPr>
                                <w:rFonts w:ascii="Times New Roman" w:hAnsi="Times New Roman"/>
                                <w:color w:val="2E74B5" w:themeColor="accent1" w:themeShade="BF"/>
                                <w:szCs w:val="24"/>
                              </w:rPr>
                              <w:t xml:space="preserve">được </w:t>
                            </w:r>
                            <w:r w:rsidRPr="00F846B9">
                              <w:rPr>
                                <w:rFonts w:ascii="Times New Roman" w:hAnsi="Times New Roman"/>
                                <w:color w:val="2E74B5" w:themeColor="accent1" w:themeShade="BF"/>
                                <w:szCs w:val="24"/>
                              </w:rPr>
                              <w:t xml:space="preserve">thông tin. Trong nhiều trường hợp, phải chuẩn bị những công văn liên Bộ yêu cầu cung cấp thông tin, </w:t>
                            </w:r>
                            <w:r>
                              <w:rPr>
                                <w:rFonts w:ascii="Times New Roman" w:hAnsi="Times New Roman"/>
                                <w:color w:val="2E74B5" w:themeColor="accent1" w:themeShade="BF"/>
                                <w:szCs w:val="24"/>
                              </w:rPr>
                              <w:t>bởi việc này</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cũng</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mất</w:t>
                            </w:r>
                            <w:r w:rsidRPr="00F846B9">
                              <w:rPr>
                                <w:rFonts w:ascii="Times New Roman" w:hAnsi="Times New Roman"/>
                                <w:color w:val="2E74B5" w:themeColor="accent1" w:themeShade="BF"/>
                                <w:szCs w:val="24"/>
                              </w:rPr>
                              <w:t xml:space="preserve"> nhiều thời gian. Như vậy, việc xác định các dữ liệu cần thiết ở giai đoạn này sẽ cho phép các </w:t>
                            </w:r>
                            <w:r>
                              <w:rPr>
                                <w:rFonts w:ascii="Times New Roman" w:hAnsi="Times New Roman"/>
                                <w:color w:val="2E74B5" w:themeColor="accent1" w:themeShade="BF"/>
                                <w:szCs w:val="24"/>
                              </w:rPr>
                              <w:t>đơn vị</w:t>
                            </w:r>
                            <w:r w:rsidRPr="00F846B9">
                              <w:rPr>
                                <w:rFonts w:ascii="Times New Roman" w:hAnsi="Times New Roman"/>
                                <w:color w:val="2E74B5" w:themeColor="accent1" w:themeShade="BF"/>
                                <w:szCs w:val="24"/>
                              </w:rPr>
                              <w:t xml:space="preserve"> thực hiện đưa ra quyết định về ngân sách, chuẩn bị công văn liên Bộ yêu cầu</w:t>
                            </w:r>
                            <w:r>
                              <w:rPr>
                                <w:rFonts w:ascii="Times New Roman" w:hAnsi="Times New Roman"/>
                                <w:color w:val="2E74B5" w:themeColor="accent1" w:themeShade="BF"/>
                                <w:szCs w:val="24"/>
                              </w:rPr>
                              <w:t xml:space="preserve"> cung cấp</w:t>
                            </w:r>
                            <w:r w:rsidRPr="00F846B9">
                              <w:rPr>
                                <w:rFonts w:ascii="Times New Roman" w:hAnsi="Times New Roman"/>
                                <w:color w:val="2E74B5" w:themeColor="accent1" w:themeShade="BF"/>
                                <w:szCs w:val="24"/>
                              </w:rPr>
                              <w:t xml:space="preserve"> thông tin, xác định đối tác và nhà thầu, đồng thời điều chỉnh khung thời gian </w:t>
                            </w:r>
                            <w:r>
                              <w:rPr>
                                <w:rFonts w:ascii="Times New Roman" w:hAnsi="Times New Roman"/>
                                <w:color w:val="2E74B5" w:themeColor="accent1" w:themeShade="BF"/>
                                <w:szCs w:val="24"/>
                              </w:rPr>
                              <w:t>hợp lý</w:t>
                            </w:r>
                            <w:r w:rsidRPr="00F846B9">
                              <w:rPr>
                                <w:rFonts w:ascii="Times New Roman" w:hAnsi="Times New Roman"/>
                                <w:color w:val="2E74B5" w:themeColor="accent1" w:themeShade="BF"/>
                                <w:szCs w:val="24"/>
                              </w:rPr>
                              <w:t xml:space="preserve"> vv </w:t>
                            </w:r>
                            <w:r>
                              <w:rPr>
                                <w:rFonts w:ascii="Times New Roman" w:hAnsi="Times New Roman"/>
                                <w:color w:val="2E74B5" w:themeColor="accent1" w:themeShade="BF"/>
                                <w:szCs w:val="24"/>
                              </w:rPr>
                              <w:t>–</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 xml:space="preserve">vì </w:t>
                            </w:r>
                            <w:r w:rsidRPr="00F846B9">
                              <w:rPr>
                                <w:rFonts w:ascii="Times New Roman" w:hAnsi="Times New Roman"/>
                                <w:color w:val="2E74B5" w:themeColor="accent1" w:themeShade="BF"/>
                                <w:szCs w:val="24"/>
                              </w:rPr>
                              <w:t xml:space="preserve">tất cả </w:t>
                            </w:r>
                            <w:r>
                              <w:rPr>
                                <w:rFonts w:ascii="Times New Roman" w:hAnsi="Times New Roman"/>
                                <w:color w:val="2E74B5" w:themeColor="accent1" w:themeShade="BF"/>
                                <w:szCs w:val="24"/>
                              </w:rPr>
                              <w:t xml:space="preserve">những công tác này </w:t>
                            </w:r>
                            <w:r w:rsidRPr="00F846B9">
                              <w:rPr>
                                <w:rFonts w:ascii="Times New Roman" w:hAnsi="Times New Roman"/>
                                <w:color w:val="2E74B5" w:themeColor="accent1" w:themeShade="BF"/>
                                <w:szCs w:val="24"/>
                              </w:rPr>
                              <w:t xml:space="preserve">đều cần </w:t>
                            </w:r>
                            <w:r>
                              <w:rPr>
                                <w:rFonts w:ascii="Times New Roman" w:hAnsi="Times New Roman"/>
                                <w:color w:val="2E74B5" w:themeColor="accent1" w:themeShade="BF"/>
                                <w:szCs w:val="24"/>
                              </w:rPr>
                              <w:t xml:space="preserve">nhiều </w:t>
                            </w:r>
                            <w:r w:rsidRPr="00F846B9">
                              <w:rPr>
                                <w:rFonts w:ascii="Times New Roman" w:hAnsi="Times New Roman"/>
                                <w:color w:val="2E74B5" w:themeColor="accent1" w:themeShade="BF"/>
                                <w:szCs w:val="24"/>
                              </w:rPr>
                              <w:t>thời gian.</w:t>
                            </w:r>
                            <w:r>
                              <w:rPr>
                                <w:rFonts w:ascii="Times New Roman" w:hAnsi="Times New Roman"/>
                                <w:color w:val="2E74B5" w:themeColor="accent1" w:themeShade="BF"/>
                                <w:szCs w:val="24"/>
                              </w:rPr>
                              <w:t xml:space="preserve"> </w:t>
                            </w:r>
                            <w:r w:rsidRPr="00B91ADB">
                              <w:rPr>
                                <w:rFonts w:ascii="Times New Roman" w:hAnsi="Times New Roman"/>
                                <w:color w:val="2E74B5" w:themeColor="accent1" w:themeShade="BF"/>
                                <w:szCs w:val="24"/>
                              </w:rPr>
                              <w:t>Tuy nhiên, cần lưu ý rằng tất cả các dữ liệu từ dự án CRI bao gồm cả dữ liệu và các lớp GIS, và bảng Excel TTDBTT sẽ được cung cấp cho các tỉnh có thể khắc phục được phần nào những khó khăn này.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1.2pt;margin-top:32.6pt;width:447.75pt;height:2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">
                <v:textbox>
                  <w:txbxContent>
                    <w:p w:rsidR="00C11FA2" w:rsidRPr="00F846B9" w:rsidRDefault="00C11FA2" w:rsidP="00521334">
                      <w:pPr>
                        <w:rPr>
                          <w:rFonts w:ascii="Times New Roman" w:hAnsi="Times New Roman"/>
                          <w:color w:val="5B9BD5"/>
                          <w:szCs w:val="24"/>
                        </w:rPr>
                      </w:pPr>
                    </w:p>
                    <w:p w:rsidR="00C11FA2" w:rsidRPr="00F846B9" w:rsidRDefault="00C11FA2" w:rsidP="00981388">
                      <w:pPr>
                        <w:rPr>
                          <w:rFonts w:ascii="Times New Roman" w:hAnsi="Times New Roman"/>
                          <w:color w:val="2E74B5" w:themeColor="accent1" w:themeShade="BF"/>
                          <w:szCs w:val="24"/>
                        </w:rPr>
                      </w:pPr>
                      <w:r w:rsidRPr="00F846B9">
                        <w:rPr>
                          <w:rFonts w:ascii="Times New Roman" w:hAnsi="Times New Roman"/>
                          <w:color w:val="2E74B5" w:themeColor="accent1" w:themeShade="BF"/>
                          <w:szCs w:val="24"/>
                        </w:rPr>
                        <w:t xml:space="preserve">Trong thời gian tiến hành </w:t>
                      </w:r>
                      <w:r w:rsidRPr="00CD07E3">
                        <w:rPr>
                          <w:rFonts w:ascii="Times New Roman" w:hAnsi="Times New Roman"/>
                          <w:color w:val="2E74B5" w:themeColor="accent1" w:themeShade="BF"/>
                          <w:szCs w:val="24"/>
                        </w:rPr>
                        <w:t>Đánh giá TTDBTT do BĐKH và lập bản đồ rủi ro</w:t>
                      </w:r>
                      <w:r w:rsidRPr="00F846B9">
                        <w:rPr>
                          <w:rFonts w:ascii="Times New Roman" w:hAnsi="Times New Roman"/>
                          <w:color w:val="2E74B5" w:themeColor="accent1" w:themeShade="BF"/>
                          <w:szCs w:val="24"/>
                        </w:rPr>
                        <w:t xml:space="preserve">, việc truy cập dữ liệu và thông tin đã được xác định là một thách thức quan trọng và đòi hỏi sự </w:t>
                      </w:r>
                      <w:r>
                        <w:rPr>
                          <w:rFonts w:ascii="Times New Roman" w:hAnsi="Times New Roman"/>
                          <w:color w:val="2E74B5" w:themeColor="accent1" w:themeShade="BF"/>
                          <w:szCs w:val="24"/>
                        </w:rPr>
                        <w:t>lưu</w:t>
                      </w:r>
                      <w:r w:rsidRPr="00F846B9">
                        <w:rPr>
                          <w:rFonts w:ascii="Times New Roman" w:hAnsi="Times New Roman"/>
                          <w:color w:val="2E74B5" w:themeColor="accent1" w:themeShade="BF"/>
                          <w:szCs w:val="24"/>
                        </w:rPr>
                        <w:t xml:space="preserve"> tâm ở ngay giai đoạn đầu của dự án. Tất cả dữ liệu và thông tin về thiên tai, </w:t>
                      </w:r>
                      <w:r>
                        <w:rPr>
                          <w:rFonts w:ascii="Times New Roman" w:hAnsi="Times New Roman"/>
                          <w:color w:val="2E74B5" w:themeColor="accent1" w:themeShade="BF"/>
                          <w:szCs w:val="24"/>
                        </w:rPr>
                        <w:t>CSHT</w:t>
                      </w:r>
                      <w:r w:rsidRPr="00F846B9">
                        <w:rPr>
                          <w:rFonts w:ascii="Times New Roman" w:hAnsi="Times New Roman"/>
                          <w:color w:val="2E74B5" w:themeColor="accent1" w:themeShade="BF"/>
                          <w:szCs w:val="24"/>
                        </w:rPr>
                        <w:t xml:space="preserve">, hiểm họa, và các tham số khí tượng thuỷ văn là yếu tố đầu vào cần thiết cho việc Đánh giá </w:t>
                      </w:r>
                      <w:r>
                        <w:rPr>
                          <w:rFonts w:ascii="Times New Roman" w:hAnsi="Times New Roman"/>
                          <w:color w:val="2E74B5" w:themeColor="accent1" w:themeShade="BF"/>
                          <w:szCs w:val="24"/>
                        </w:rPr>
                        <w:t>TTDBTT</w:t>
                      </w:r>
                      <w:r w:rsidRPr="00F846B9">
                        <w:rPr>
                          <w:rFonts w:ascii="Times New Roman" w:hAnsi="Times New Roman"/>
                          <w:color w:val="2E74B5" w:themeColor="accent1" w:themeShade="BF"/>
                          <w:szCs w:val="24"/>
                        </w:rPr>
                        <w:t xml:space="preserve"> do </w:t>
                      </w:r>
                      <w:r>
                        <w:rPr>
                          <w:rFonts w:ascii="Times New Roman" w:hAnsi="Times New Roman"/>
                          <w:color w:val="2E74B5" w:themeColor="accent1" w:themeShade="BF"/>
                          <w:szCs w:val="24"/>
                        </w:rPr>
                        <w:t>BĐKH</w:t>
                      </w:r>
                      <w:r w:rsidRPr="00F846B9">
                        <w:rPr>
                          <w:rFonts w:ascii="Times New Roman" w:hAnsi="Times New Roman"/>
                          <w:color w:val="2E74B5" w:themeColor="accent1" w:themeShade="BF"/>
                          <w:szCs w:val="24"/>
                        </w:rPr>
                        <w:t xml:space="preserve"> và lập bản đồ rủi ro. Một đầu vào quan trọng khác nữa là tọa độ</w:t>
                      </w:r>
                      <w:r>
                        <w:rPr>
                          <w:rFonts w:ascii="Times New Roman" w:hAnsi="Times New Roman"/>
                          <w:color w:val="2E74B5" w:themeColor="accent1" w:themeShade="BF"/>
                          <w:szCs w:val="24"/>
                        </w:rPr>
                        <w:t>/</w:t>
                      </w:r>
                      <w:r w:rsidRPr="00F846B9">
                        <w:rPr>
                          <w:rFonts w:ascii="Times New Roman" w:hAnsi="Times New Roman"/>
                          <w:color w:val="2E74B5" w:themeColor="accent1" w:themeShade="BF"/>
                          <w:szCs w:val="24"/>
                        </w:rPr>
                        <w:t xml:space="preserve">thông tin dựa trên Hệ thống Thông tin Địa lý (GIS) về vị trí của </w:t>
                      </w:r>
                      <w:r>
                        <w:rPr>
                          <w:rFonts w:ascii="Times New Roman" w:hAnsi="Times New Roman"/>
                          <w:color w:val="2E74B5" w:themeColor="accent1" w:themeShade="BF"/>
                          <w:szCs w:val="24"/>
                        </w:rPr>
                        <w:t xml:space="preserve">CSHT </w:t>
                      </w:r>
                      <w:r w:rsidRPr="00F846B9">
                        <w:rPr>
                          <w:rFonts w:ascii="Times New Roman" w:hAnsi="Times New Roman"/>
                          <w:color w:val="2E74B5" w:themeColor="accent1" w:themeShade="BF"/>
                          <w:szCs w:val="24"/>
                        </w:rPr>
                        <w:t xml:space="preserve">thiết yếu. Điều quan trọng là phải xác định nơi có thể lấy dữ liệu, miễn phí hay phải </w:t>
                      </w:r>
                      <w:r>
                        <w:rPr>
                          <w:rFonts w:ascii="Times New Roman" w:hAnsi="Times New Roman"/>
                          <w:color w:val="2E74B5" w:themeColor="accent1" w:themeShade="BF"/>
                          <w:szCs w:val="24"/>
                        </w:rPr>
                        <w:t>mất phí</w:t>
                      </w:r>
                      <w:r w:rsidRPr="00F846B9">
                        <w:rPr>
                          <w:rFonts w:ascii="Times New Roman" w:hAnsi="Times New Roman"/>
                          <w:color w:val="2E74B5" w:themeColor="accent1" w:themeShade="BF"/>
                          <w:szCs w:val="24"/>
                        </w:rPr>
                        <w:t xml:space="preserve">, và thời gian ước tính để nhận </w:t>
                      </w:r>
                      <w:r>
                        <w:rPr>
                          <w:rFonts w:ascii="Times New Roman" w:hAnsi="Times New Roman"/>
                          <w:color w:val="2E74B5" w:themeColor="accent1" w:themeShade="BF"/>
                          <w:szCs w:val="24"/>
                        </w:rPr>
                        <w:t xml:space="preserve">được </w:t>
                      </w:r>
                      <w:r w:rsidRPr="00F846B9">
                        <w:rPr>
                          <w:rFonts w:ascii="Times New Roman" w:hAnsi="Times New Roman"/>
                          <w:color w:val="2E74B5" w:themeColor="accent1" w:themeShade="BF"/>
                          <w:szCs w:val="24"/>
                        </w:rPr>
                        <w:t xml:space="preserve">thông tin. Trong nhiều trường hợp, phải chuẩn bị những công văn liên Bộ yêu cầu cung cấp thông tin, </w:t>
                      </w:r>
                      <w:r>
                        <w:rPr>
                          <w:rFonts w:ascii="Times New Roman" w:hAnsi="Times New Roman"/>
                          <w:color w:val="2E74B5" w:themeColor="accent1" w:themeShade="BF"/>
                          <w:szCs w:val="24"/>
                        </w:rPr>
                        <w:t>bởi việc này</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cũng</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mất</w:t>
                      </w:r>
                      <w:r w:rsidRPr="00F846B9">
                        <w:rPr>
                          <w:rFonts w:ascii="Times New Roman" w:hAnsi="Times New Roman"/>
                          <w:color w:val="2E74B5" w:themeColor="accent1" w:themeShade="BF"/>
                          <w:szCs w:val="24"/>
                        </w:rPr>
                        <w:t xml:space="preserve"> nhiều thời gian. Như vậy, việc xác định các dữ liệu cần thiết ở giai đoạn này sẽ cho phép các </w:t>
                      </w:r>
                      <w:r>
                        <w:rPr>
                          <w:rFonts w:ascii="Times New Roman" w:hAnsi="Times New Roman"/>
                          <w:color w:val="2E74B5" w:themeColor="accent1" w:themeShade="BF"/>
                          <w:szCs w:val="24"/>
                        </w:rPr>
                        <w:t>đơn vị</w:t>
                      </w:r>
                      <w:r w:rsidRPr="00F846B9">
                        <w:rPr>
                          <w:rFonts w:ascii="Times New Roman" w:hAnsi="Times New Roman"/>
                          <w:color w:val="2E74B5" w:themeColor="accent1" w:themeShade="BF"/>
                          <w:szCs w:val="24"/>
                        </w:rPr>
                        <w:t xml:space="preserve"> thực hiện đưa ra quyết định về ngân sách, chuẩn bị công văn liên Bộ yêu cầu</w:t>
                      </w:r>
                      <w:r>
                        <w:rPr>
                          <w:rFonts w:ascii="Times New Roman" w:hAnsi="Times New Roman"/>
                          <w:color w:val="2E74B5" w:themeColor="accent1" w:themeShade="BF"/>
                          <w:szCs w:val="24"/>
                        </w:rPr>
                        <w:t xml:space="preserve"> cung cấp</w:t>
                      </w:r>
                      <w:r w:rsidRPr="00F846B9">
                        <w:rPr>
                          <w:rFonts w:ascii="Times New Roman" w:hAnsi="Times New Roman"/>
                          <w:color w:val="2E74B5" w:themeColor="accent1" w:themeShade="BF"/>
                          <w:szCs w:val="24"/>
                        </w:rPr>
                        <w:t xml:space="preserve"> thông tin, xác định đối tác và nhà thầu, đồng thời điều chỉnh khung thời gian </w:t>
                      </w:r>
                      <w:r>
                        <w:rPr>
                          <w:rFonts w:ascii="Times New Roman" w:hAnsi="Times New Roman"/>
                          <w:color w:val="2E74B5" w:themeColor="accent1" w:themeShade="BF"/>
                          <w:szCs w:val="24"/>
                        </w:rPr>
                        <w:t>hợp lý</w:t>
                      </w:r>
                      <w:r w:rsidRPr="00F846B9">
                        <w:rPr>
                          <w:rFonts w:ascii="Times New Roman" w:hAnsi="Times New Roman"/>
                          <w:color w:val="2E74B5" w:themeColor="accent1" w:themeShade="BF"/>
                          <w:szCs w:val="24"/>
                        </w:rPr>
                        <w:t xml:space="preserve"> vv </w:t>
                      </w:r>
                      <w:r>
                        <w:rPr>
                          <w:rFonts w:ascii="Times New Roman" w:hAnsi="Times New Roman"/>
                          <w:color w:val="2E74B5" w:themeColor="accent1" w:themeShade="BF"/>
                          <w:szCs w:val="24"/>
                        </w:rPr>
                        <w:t>–</w:t>
                      </w:r>
                      <w:r w:rsidRPr="00F846B9">
                        <w:rPr>
                          <w:rFonts w:ascii="Times New Roman" w:hAnsi="Times New Roman"/>
                          <w:color w:val="2E74B5" w:themeColor="accent1" w:themeShade="BF"/>
                          <w:szCs w:val="24"/>
                        </w:rPr>
                        <w:t xml:space="preserve"> </w:t>
                      </w:r>
                      <w:r>
                        <w:rPr>
                          <w:rFonts w:ascii="Times New Roman" w:hAnsi="Times New Roman"/>
                          <w:color w:val="2E74B5" w:themeColor="accent1" w:themeShade="BF"/>
                          <w:szCs w:val="24"/>
                        </w:rPr>
                        <w:t xml:space="preserve">vì </w:t>
                      </w:r>
                      <w:r w:rsidRPr="00F846B9">
                        <w:rPr>
                          <w:rFonts w:ascii="Times New Roman" w:hAnsi="Times New Roman"/>
                          <w:color w:val="2E74B5" w:themeColor="accent1" w:themeShade="BF"/>
                          <w:szCs w:val="24"/>
                        </w:rPr>
                        <w:t xml:space="preserve">tất cả </w:t>
                      </w:r>
                      <w:r>
                        <w:rPr>
                          <w:rFonts w:ascii="Times New Roman" w:hAnsi="Times New Roman"/>
                          <w:color w:val="2E74B5" w:themeColor="accent1" w:themeShade="BF"/>
                          <w:szCs w:val="24"/>
                        </w:rPr>
                        <w:t xml:space="preserve">những công tác này </w:t>
                      </w:r>
                      <w:r w:rsidRPr="00F846B9">
                        <w:rPr>
                          <w:rFonts w:ascii="Times New Roman" w:hAnsi="Times New Roman"/>
                          <w:color w:val="2E74B5" w:themeColor="accent1" w:themeShade="BF"/>
                          <w:szCs w:val="24"/>
                        </w:rPr>
                        <w:t xml:space="preserve">đều cần </w:t>
                      </w:r>
                      <w:r>
                        <w:rPr>
                          <w:rFonts w:ascii="Times New Roman" w:hAnsi="Times New Roman"/>
                          <w:color w:val="2E74B5" w:themeColor="accent1" w:themeShade="BF"/>
                          <w:szCs w:val="24"/>
                        </w:rPr>
                        <w:t xml:space="preserve">nhiều </w:t>
                      </w:r>
                      <w:r w:rsidRPr="00F846B9">
                        <w:rPr>
                          <w:rFonts w:ascii="Times New Roman" w:hAnsi="Times New Roman"/>
                          <w:color w:val="2E74B5" w:themeColor="accent1" w:themeShade="BF"/>
                          <w:szCs w:val="24"/>
                        </w:rPr>
                        <w:t>thời gian.</w:t>
                      </w:r>
                      <w:r>
                        <w:rPr>
                          <w:rFonts w:ascii="Times New Roman" w:hAnsi="Times New Roman"/>
                          <w:color w:val="2E74B5" w:themeColor="accent1" w:themeShade="BF"/>
                          <w:szCs w:val="24"/>
                        </w:rPr>
                        <w:t xml:space="preserve"> </w:t>
                      </w:r>
                      <w:r w:rsidRPr="00B91ADB">
                        <w:rPr>
                          <w:rFonts w:ascii="Times New Roman" w:hAnsi="Times New Roman"/>
                          <w:color w:val="2E74B5" w:themeColor="accent1" w:themeShade="BF"/>
                          <w:szCs w:val="24"/>
                        </w:rPr>
                        <w:t>Tuy nhiên, cần lưu ý rằng tất cả các dữ liệu từ dự án CRI bao gồm cả dữ liệu và các lớp GIS, và bảng Excel TTDBTT sẽ được cung cấp cho các tỉnh có thể khắc phục được phần nào những khó khăn này.</w:t>
                      </w:r>
                    </w:p>
                  </w:txbxContent>
                </v:textbox>
                <w10:wrap type="square"/>
              </v:shape>
            </w:pict>
          </mc:Fallback>
        </mc:AlternateContent>
      </w:r>
      <w:r w:rsidRPr="00B91ADB">
        <w:rPr>
          <w:rFonts w:ascii="Times New Roman" w:hAnsi="Times New Roman"/>
          <w:noProof/>
          <w:sz w:val="26"/>
          <w:szCs w:val="26"/>
        </w:rPr>
        <mc:AlternateContent>
          <mc:Choice Requires="wps">
            <w:drawing>
              <wp:anchor distT="0" distB="0" distL="114300" distR="114300" simplePos="0" relativeHeight="251661824" behindDoc="0" locked="0" layoutInCell="1" allowOverlap="1" wp14:anchorId="0139FA94" wp14:editId="284EBD22">
                <wp:simplePos x="0" y="0"/>
                <wp:positionH relativeFrom="column">
                  <wp:posOffset>107950</wp:posOffset>
                </wp:positionH>
                <wp:positionV relativeFrom="paragraph">
                  <wp:posOffset>300355</wp:posOffset>
                </wp:positionV>
                <wp:extent cx="5502910" cy="347345"/>
                <wp:effectExtent l="0" t="0" r="40640" b="56515"/>
                <wp:wrapSquare wrapText="bothSides"/>
                <wp:docPr id="2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910" cy="347345"/>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C4750C" w:rsidRPr="00F846B9" w:rsidRDefault="00C4750C" w:rsidP="00521334">
                            <w:pPr>
                              <w:rPr>
                                <w:rFonts w:ascii="Times New Roman" w:hAnsi="Times New Roman"/>
                                <w:szCs w:val="24"/>
                              </w:rPr>
                            </w:pPr>
                            <w:r w:rsidRPr="00F846B9">
                              <w:rPr>
                                <w:rFonts w:ascii="Times New Roman" w:hAnsi="Times New Roman"/>
                                <w:szCs w:val="24"/>
                              </w:rPr>
                              <w:t>Hộp 1: Bài học kinh nghiệm – Thách thức trong việc thu thập dữ liệu</w:t>
                            </w:r>
                          </w:p>
                        </w:txbxContent>
                      </wps:txbx>
                      <wps:bodyPr rot="0" vert="horz" wrap="square" lIns="91440" tIns="91440" rIns="91440" bIns="0" anchor="t" anchorCtr="0" upright="1">
                        <a:spAutoFit/>
                      </wps:bodyPr>
                    </wps:wsp>
                  </a:graphicData>
                </a:graphic>
              </wp:anchor>
            </w:drawing>
          </mc:Choice>
          <mc:Fallback>
            <w:pict>
              <v:rect id="Rectangle 115" o:spid="_x0000_s1038" style="position:absolute;left:0;text-align:left;margin-left:8.5pt;margin-top:23.65pt;width:433.3pt;height:27.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" fillcolor="#8eaadb" strokecolor="#8eaadb" strokeweight="1pt">
                <v:fill color2="#d9e2f3" angle="135" focus="50%" type="gradient"/>
                <v:shadow on="t" color="#1f3763" opacity=".5" offset="1pt"/>
                <v:textbox style="mso-fit-shape-to-text:t" inset=",7.2pt,,0">
                  <w:txbxContent>
                    <w:p w:rsidR="00C11FA2" w:rsidRPr="00F846B9" w:rsidRDefault="00C11FA2" w:rsidP="00521334">
                      <w:pPr>
                        <w:rPr>
                          <w:rFonts w:ascii="Times New Roman" w:hAnsi="Times New Roman"/>
                          <w:szCs w:val="24"/>
                        </w:rPr>
                      </w:pPr>
                      <w:r w:rsidRPr="00F846B9">
                        <w:rPr>
                          <w:rFonts w:ascii="Times New Roman" w:hAnsi="Times New Roman"/>
                          <w:szCs w:val="24"/>
                        </w:rPr>
                        <w:t>Hộp 1: Bài học kinh nghiệm – Thách thức trong việc thu thập dữ liệu</w:t>
                      </w:r>
                    </w:p>
                  </w:txbxContent>
                </v:textbox>
                <w10:wrap type="square"/>
              </v:rect>
            </w:pict>
          </mc:Fallback>
        </mc:AlternateContent>
      </w:r>
      <w:r w:rsidR="005D4377" w:rsidRPr="000D75C2">
        <w:rPr>
          <w:rFonts w:ascii="Times New Roman" w:hAnsi="Times New Roman"/>
          <w:sz w:val="26"/>
          <w:szCs w:val="26"/>
          <w:lang w:val="pt-BR"/>
        </w:rPr>
        <w:tab/>
      </w:r>
    </w:p>
    <w:p w:rsidR="00D139CA" w:rsidRPr="000D75C2" w:rsidRDefault="00FA2845" w:rsidP="00405AE7">
      <w:pPr>
        <w:pStyle w:val="Heading3"/>
        <w:numPr>
          <w:ilvl w:val="0"/>
          <w:numId w:val="0"/>
        </w:numPr>
        <w:spacing w:line="276" w:lineRule="auto"/>
        <w:ind w:left="720" w:hanging="720"/>
        <w:rPr>
          <w:rFonts w:ascii="Times New Roman" w:hAnsi="Times New Roman" w:cs="Times New Roman"/>
          <w:sz w:val="26"/>
          <w:lang w:val="pt-BR"/>
        </w:rPr>
      </w:pPr>
      <w:bookmarkStart w:id="19" w:name="_Toc463427338"/>
      <w:bookmarkStart w:id="20" w:name="_Toc453787641"/>
      <w:r w:rsidRPr="00B91ADB">
        <w:rPr>
          <w:rFonts w:ascii="Times New Roman" w:hAnsi="Times New Roman" w:cs="Times New Roman"/>
          <w:sz w:val="26"/>
          <w:lang w:val="pt-BR"/>
        </w:rPr>
        <w:t>Hoạt động</w:t>
      </w:r>
      <w:r w:rsidR="00D139CA" w:rsidRPr="00B91ADB">
        <w:rPr>
          <w:rFonts w:ascii="Times New Roman" w:hAnsi="Times New Roman" w:cs="Times New Roman"/>
          <w:sz w:val="26"/>
          <w:lang w:val="pt-BR"/>
        </w:rPr>
        <w:t xml:space="preserve"> 1: </w:t>
      </w:r>
      <w:r w:rsidR="00981388" w:rsidRPr="00B91ADB">
        <w:rPr>
          <w:rFonts w:ascii="Times New Roman" w:hAnsi="Times New Roman" w:cs="Times New Roman"/>
          <w:sz w:val="26"/>
          <w:lang w:val="pt-BR"/>
        </w:rPr>
        <w:t>L1:  độngcủa chính phủ tham gia của các bên liên quan</w:t>
      </w:r>
      <w:bookmarkEnd w:id="19"/>
      <w:r w:rsidR="00D139CA" w:rsidRPr="00B91ADB">
        <w:rPr>
          <w:rFonts w:ascii="Times New Roman" w:hAnsi="Times New Roman" w:cs="Times New Roman"/>
          <w:sz w:val="26"/>
          <w:lang w:val="pt-BR"/>
        </w:rPr>
        <w:t xml:space="preserve"> </w:t>
      </w:r>
      <w:bookmarkEnd w:id="20"/>
    </w:p>
    <w:p w:rsidR="00981388" w:rsidRPr="000D75C2" w:rsidRDefault="00981388" w:rsidP="00405AE7">
      <w:p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Đối với </w:t>
      </w:r>
      <w:r w:rsidR="000232E6" w:rsidRPr="000D75C2">
        <w:rPr>
          <w:rFonts w:ascii="Times New Roman" w:hAnsi="Times New Roman"/>
          <w:sz w:val="26"/>
          <w:szCs w:val="26"/>
          <w:lang w:val="pt-BR"/>
        </w:rPr>
        <w:t>công tác</w:t>
      </w:r>
      <w:r w:rsidRPr="000D75C2">
        <w:rPr>
          <w:rFonts w:ascii="Times New Roman" w:hAnsi="Times New Roman"/>
          <w:sz w:val="26"/>
          <w:szCs w:val="26"/>
          <w:lang w:val="pt-BR"/>
        </w:rPr>
        <w:t xml:space="preserve"> </w:t>
      </w:r>
      <w:r w:rsidR="000232E6" w:rsidRPr="000D75C2">
        <w:rPr>
          <w:rFonts w:ascii="Times New Roman" w:hAnsi="Times New Roman"/>
          <w:sz w:val="26"/>
          <w:szCs w:val="26"/>
          <w:lang w:val="pt-BR"/>
        </w:rPr>
        <w:t xml:space="preserve">CVRAM </w:t>
      </w:r>
      <w:r w:rsidRPr="000D75C2">
        <w:rPr>
          <w:rFonts w:ascii="Times New Roman" w:hAnsi="Times New Roman"/>
          <w:sz w:val="26"/>
          <w:szCs w:val="26"/>
          <w:lang w:val="pt-BR"/>
        </w:rPr>
        <w:t xml:space="preserve">tiến hành </w:t>
      </w:r>
      <w:r w:rsidR="000232E6" w:rsidRPr="000D75C2">
        <w:rPr>
          <w:rFonts w:ascii="Times New Roman" w:hAnsi="Times New Roman"/>
          <w:sz w:val="26"/>
          <w:szCs w:val="26"/>
          <w:lang w:val="pt-BR"/>
        </w:rPr>
        <w:t xml:space="preserve">cho hai tỉnh </w:t>
      </w:r>
      <w:r w:rsidRPr="000D75C2">
        <w:rPr>
          <w:rFonts w:ascii="Times New Roman" w:hAnsi="Times New Roman"/>
          <w:sz w:val="26"/>
          <w:szCs w:val="26"/>
          <w:lang w:val="pt-BR"/>
        </w:rPr>
        <w:t xml:space="preserve">Sơn La và Bắc Kạn, </w:t>
      </w:r>
      <w:r w:rsidR="0076681E" w:rsidRPr="000D75C2">
        <w:rPr>
          <w:rFonts w:ascii="Times New Roman" w:hAnsi="Times New Roman"/>
          <w:sz w:val="26"/>
          <w:szCs w:val="26"/>
          <w:lang w:val="pt-BR"/>
        </w:rPr>
        <w:t>Bảng 1</w:t>
      </w:r>
      <w:r w:rsidR="00F73AD3" w:rsidRPr="000D75C2">
        <w:rPr>
          <w:rFonts w:ascii="Times New Roman" w:hAnsi="Times New Roman"/>
          <w:sz w:val="26"/>
          <w:szCs w:val="26"/>
          <w:lang w:val="pt-BR"/>
        </w:rPr>
        <w:t xml:space="preserve"> cung cấp danh sách </w:t>
      </w:r>
      <w:r w:rsidRPr="000D75C2">
        <w:rPr>
          <w:rFonts w:ascii="Times New Roman" w:hAnsi="Times New Roman"/>
          <w:sz w:val="26"/>
          <w:szCs w:val="26"/>
          <w:lang w:val="pt-BR"/>
        </w:rPr>
        <w:t xml:space="preserve">các bên </w:t>
      </w:r>
      <w:r w:rsidR="000232E6" w:rsidRPr="000D75C2">
        <w:rPr>
          <w:rFonts w:ascii="Times New Roman" w:hAnsi="Times New Roman"/>
          <w:sz w:val="26"/>
          <w:szCs w:val="26"/>
          <w:lang w:val="pt-BR"/>
        </w:rPr>
        <w:t>liên quan</w:t>
      </w:r>
      <w:r w:rsidRPr="000D75C2">
        <w:rPr>
          <w:rFonts w:ascii="Times New Roman" w:hAnsi="Times New Roman"/>
          <w:sz w:val="26"/>
          <w:szCs w:val="26"/>
          <w:lang w:val="pt-BR"/>
        </w:rPr>
        <w:t xml:space="preserve"> cùng với vai trò tương ứng. Danh sách này có thể sử dụng làm hướng dẫn, nhưng điều quan trọng là mỗi tỉnh </w:t>
      </w:r>
      <w:r w:rsidR="00624A7F" w:rsidRPr="000D75C2">
        <w:rPr>
          <w:rFonts w:ascii="Times New Roman" w:hAnsi="Times New Roman"/>
          <w:sz w:val="26"/>
          <w:szCs w:val="26"/>
          <w:lang w:val="pt-BR"/>
        </w:rPr>
        <w:t xml:space="preserve">cần </w:t>
      </w:r>
      <w:r w:rsidRPr="000D75C2">
        <w:rPr>
          <w:rFonts w:ascii="Times New Roman" w:hAnsi="Times New Roman"/>
          <w:sz w:val="26"/>
          <w:szCs w:val="26"/>
          <w:lang w:val="pt-BR"/>
        </w:rPr>
        <w:t xml:space="preserve">tạo </w:t>
      </w:r>
      <w:r w:rsidR="00624A7F" w:rsidRPr="000D75C2">
        <w:rPr>
          <w:rFonts w:ascii="Times New Roman" w:hAnsi="Times New Roman"/>
          <w:sz w:val="26"/>
          <w:szCs w:val="26"/>
          <w:lang w:val="pt-BR"/>
        </w:rPr>
        <w:t>một</w:t>
      </w:r>
      <w:r w:rsidRPr="000D75C2">
        <w:rPr>
          <w:rFonts w:ascii="Times New Roman" w:hAnsi="Times New Roman"/>
          <w:sz w:val="26"/>
          <w:szCs w:val="26"/>
          <w:lang w:val="pt-BR"/>
        </w:rPr>
        <w:t xml:space="preserve"> danh sách riêng </w:t>
      </w:r>
      <w:r w:rsidR="00624A7F" w:rsidRPr="000D75C2">
        <w:rPr>
          <w:rFonts w:ascii="Times New Roman" w:hAnsi="Times New Roman"/>
          <w:sz w:val="26"/>
          <w:szCs w:val="26"/>
          <w:lang w:val="pt-BR"/>
        </w:rPr>
        <w:t>cho mình</w:t>
      </w:r>
      <w:r w:rsidRPr="000D75C2">
        <w:rPr>
          <w:rFonts w:ascii="Times New Roman" w:hAnsi="Times New Roman"/>
          <w:sz w:val="26"/>
          <w:szCs w:val="26"/>
          <w:lang w:val="pt-BR"/>
        </w:rPr>
        <w:t xml:space="preserve"> và mở rộng dựa trên danh sách </w:t>
      </w:r>
      <w:r w:rsidR="00A32D8D" w:rsidRPr="000D75C2">
        <w:rPr>
          <w:rFonts w:ascii="Times New Roman" w:hAnsi="Times New Roman"/>
          <w:sz w:val="26"/>
          <w:szCs w:val="26"/>
          <w:lang w:val="pt-BR"/>
        </w:rPr>
        <w:t>này</w:t>
      </w:r>
      <w:r w:rsidRPr="000D75C2">
        <w:rPr>
          <w:rFonts w:ascii="Times New Roman" w:hAnsi="Times New Roman"/>
          <w:sz w:val="26"/>
          <w:szCs w:val="26"/>
          <w:lang w:val="pt-BR"/>
        </w:rPr>
        <w:t xml:space="preserve">, đặc biệt </w:t>
      </w:r>
      <w:r w:rsidR="00A32D8D" w:rsidRPr="000D75C2">
        <w:rPr>
          <w:rFonts w:ascii="Times New Roman" w:hAnsi="Times New Roman"/>
          <w:sz w:val="26"/>
          <w:szCs w:val="26"/>
          <w:lang w:val="pt-BR"/>
        </w:rPr>
        <w:t xml:space="preserve">là </w:t>
      </w:r>
      <w:r w:rsidR="00624A7F" w:rsidRPr="000D75C2">
        <w:rPr>
          <w:rFonts w:ascii="Times New Roman" w:hAnsi="Times New Roman"/>
          <w:sz w:val="26"/>
          <w:szCs w:val="26"/>
          <w:lang w:val="pt-BR"/>
        </w:rPr>
        <w:t xml:space="preserve">đối </w:t>
      </w:r>
      <w:r w:rsidRPr="000D75C2">
        <w:rPr>
          <w:rFonts w:ascii="Times New Roman" w:hAnsi="Times New Roman"/>
          <w:sz w:val="26"/>
          <w:szCs w:val="26"/>
          <w:lang w:val="pt-BR"/>
        </w:rPr>
        <w:t xml:space="preserve">với cán bộ cấp huyện và địa phương. Ví dụ, các tổ chức phi Chính phủ và các tổ chức xã hội dân sự khác có thể </w:t>
      </w:r>
      <w:r w:rsidR="00A32D8D" w:rsidRPr="000D75C2">
        <w:rPr>
          <w:rFonts w:ascii="Times New Roman" w:hAnsi="Times New Roman"/>
          <w:sz w:val="26"/>
          <w:szCs w:val="26"/>
          <w:lang w:val="pt-BR"/>
        </w:rPr>
        <w:t>có</w:t>
      </w:r>
      <w:r w:rsidRPr="000D75C2">
        <w:rPr>
          <w:rFonts w:ascii="Times New Roman" w:hAnsi="Times New Roman"/>
          <w:sz w:val="26"/>
          <w:szCs w:val="26"/>
          <w:lang w:val="pt-BR"/>
        </w:rPr>
        <w:t xml:space="preserve"> </w:t>
      </w:r>
      <w:r w:rsidR="00A32D8D" w:rsidRPr="000D75C2">
        <w:rPr>
          <w:rFonts w:ascii="Times New Roman" w:hAnsi="Times New Roman"/>
          <w:sz w:val="26"/>
          <w:szCs w:val="26"/>
          <w:lang w:val="pt-BR"/>
        </w:rPr>
        <w:t>rất nhiều</w:t>
      </w:r>
      <w:r w:rsidRPr="000D75C2">
        <w:rPr>
          <w:rFonts w:ascii="Times New Roman" w:hAnsi="Times New Roman"/>
          <w:sz w:val="26"/>
          <w:szCs w:val="26"/>
          <w:lang w:val="pt-BR"/>
        </w:rPr>
        <w:t xml:space="preserve"> dữ liệu về </w:t>
      </w:r>
      <w:r w:rsidR="00BD0794" w:rsidRPr="000D75C2">
        <w:rPr>
          <w:rFonts w:ascii="Times New Roman" w:hAnsi="Times New Roman"/>
          <w:sz w:val="26"/>
          <w:szCs w:val="26"/>
        </w:rPr>
        <w:t>TTDBTT</w:t>
      </w:r>
      <w:r w:rsidR="00BD0794"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đối với các tỉnh hoặc huyện cụ thể. Việc hạn chế các bên tham gia chỉ với những người có vai trò trực tiếp khi tiến hành </w:t>
      </w:r>
      <w:r w:rsidR="008630FA" w:rsidRPr="000D75C2">
        <w:rPr>
          <w:rFonts w:ascii="Times New Roman" w:hAnsi="Times New Roman"/>
          <w:sz w:val="26"/>
          <w:szCs w:val="26"/>
          <w:lang w:val="pt-BR"/>
        </w:rPr>
        <w:t xml:space="preserve">CVRAM </w:t>
      </w:r>
      <w:r w:rsidR="00624A7F" w:rsidRPr="000D75C2">
        <w:rPr>
          <w:rFonts w:ascii="Times New Roman" w:hAnsi="Times New Roman"/>
          <w:sz w:val="26"/>
          <w:szCs w:val="26"/>
          <w:lang w:val="pt-BR"/>
        </w:rPr>
        <w:t xml:space="preserve">cũng rất quan trọng. </w:t>
      </w:r>
      <w:r w:rsidRPr="000D75C2">
        <w:rPr>
          <w:rFonts w:ascii="Times New Roman" w:hAnsi="Times New Roman"/>
          <w:sz w:val="26"/>
          <w:szCs w:val="26"/>
          <w:lang w:val="pt-BR"/>
        </w:rPr>
        <w:t>Nguồn 1</w:t>
      </w:r>
      <w:r w:rsidR="00A365DA" w:rsidRPr="000D75C2">
        <w:rPr>
          <w:rFonts w:ascii="Times New Roman" w:hAnsi="Times New Roman"/>
          <w:sz w:val="26"/>
          <w:szCs w:val="26"/>
          <w:lang w:val="pt-BR"/>
        </w:rPr>
        <w:t xml:space="preserve">: Xác định các bên liên quan </w:t>
      </w:r>
      <w:r w:rsidRPr="000D75C2">
        <w:rPr>
          <w:rFonts w:ascii="Times New Roman" w:hAnsi="Times New Roman"/>
          <w:sz w:val="26"/>
          <w:szCs w:val="26"/>
          <w:lang w:val="pt-BR"/>
        </w:rPr>
        <w:t xml:space="preserve">trong Phần 6 của </w:t>
      </w:r>
      <w:r w:rsidR="00624A7F" w:rsidRPr="000D75C2">
        <w:rPr>
          <w:rFonts w:ascii="Times New Roman" w:hAnsi="Times New Roman"/>
          <w:sz w:val="26"/>
          <w:szCs w:val="26"/>
          <w:lang w:val="pt-BR"/>
        </w:rPr>
        <w:t>cuốn sổ tay này</w:t>
      </w:r>
      <w:r w:rsidRPr="000D75C2">
        <w:rPr>
          <w:rFonts w:ascii="Times New Roman" w:hAnsi="Times New Roman"/>
          <w:sz w:val="26"/>
          <w:szCs w:val="26"/>
          <w:lang w:val="pt-BR"/>
        </w:rPr>
        <w:t xml:space="preserve"> có thể được sử dụng để hỗ trợ </w:t>
      </w:r>
      <w:r w:rsidR="00624A7F" w:rsidRPr="000D75C2">
        <w:rPr>
          <w:rFonts w:ascii="Times New Roman" w:hAnsi="Times New Roman"/>
          <w:sz w:val="26"/>
          <w:szCs w:val="26"/>
          <w:lang w:val="pt-BR"/>
        </w:rPr>
        <w:t xml:space="preserve">các nhóm thực hiện CVRAM </w:t>
      </w:r>
      <w:r w:rsidRPr="000D75C2">
        <w:rPr>
          <w:rFonts w:ascii="Times New Roman" w:hAnsi="Times New Roman"/>
          <w:sz w:val="26"/>
          <w:szCs w:val="26"/>
          <w:lang w:val="pt-BR"/>
        </w:rPr>
        <w:t xml:space="preserve">lập danh sách các bên tham gia. </w:t>
      </w:r>
    </w:p>
    <w:p w:rsidR="003129D3" w:rsidRPr="000D75C2" w:rsidRDefault="003129D3" w:rsidP="00405AE7">
      <w:pPr>
        <w:spacing w:before="120" w:after="120"/>
        <w:rPr>
          <w:rFonts w:ascii="Times New Roman" w:hAnsi="Times New Roman"/>
          <w:sz w:val="26"/>
          <w:szCs w:val="26"/>
          <w:lang w:val="pt-BR"/>
        </w:rPr>
      </w:pPr>
    </w:p>
    <w:p w:rsidR="009F055E" w:rsidRPr="000D75C2" w:rsidRDefault="00805656" w:rsidP="00405AE7">
      <w:pPr>
        <w:pStyle w:val="Caption"/>
        <w:keepNext/>
        <w:rPr>
          <w:rFonts w:ascii="Times New Roman" w:hAnsi="Times New Roman"/>
          <w:sz w:val="26"/>
          <w:szCs w:val="26"/>
        </w:rPr>
      </w:pPr>
      <w:r w:rsidRPr="00B91ADB">
        <w:rPr>
          <w:rFonts w:ascii="Times New Roman" w:hAnsi="Times New Roman"/>
          <w:sz w:val="26"/>
          <w:szCs w:val="26"/>
        </w:rPr>
        <w:t>Bảng</w:t>
      </w:r>
      <w:r w:rsidR="009F055E" w:rsidRPr="00B91ADB">
        <w:rPr>
          <w:rFonts w:ascii="Times New Roman" w:hAnsi="Times New Roman"/>
          <w:sz w:val="26"/>
          <w:szCs w:val="26"/>
        </w:rPr>
        <w:t xml:space="preserve"> </w:t>
      </w:r>
      <w:r w:rsidR="00FA31CE" w:rsidRPr="00B91ADB">
        <w:rPr>
          <w:rFonts w:ascii="Times New Roman" w:hAnsi="Times New Roman"/>
          <w:sz w:val="26"/>
          <w:szCs w:val="26"/>
        </w:rPr>
        <w:fldChar w:fldCharType="begin"/>
      </w:r>
      <w:r w:rsidR="00FA31CE" w:rsidRPr="00B91ADB">
        <w:rPr>
          <w:rFonts w:ascii="Times New Roman" w:hAnsi="Times New Roman"/>
          <w:sz w:val="26"/>
          <w:szCs w:val="26"/>
        </w:rPr>
        <w:instrText xml:space="preserve"> SEQ Table \* ARABIC </w:instrText>
      </w:r>
      <w:r w:rsidR="00FA31CE" w:rsidRPr="00B91ADB">
        <w:rPr>
          <w:rFonts w:ascii="Times New Roman" w:hAnsi="Times New Roman"/>
          <w:sz w:val="26"/>
          <w:szCs w:val="26"/>
        </w:rPr>
        <w:fldChar w:fldCharType="separate"/>
      </w:r>
      <w:r w:rsidR="00C4750C">
        <w:rPr>
          <w:rFonts w:ascii="Times New Roman" w:hAnsi="Times New Roman"/>
          <w:noProof/>
          <w:sz w:val="26"/>
          <w:szCs w:val="26"/>
        </w:rPr>
        <w:t>1</w:t>
      </w:r>
      <w:r w:rsidR="00FA31CE" w:rsidRPr="00B91ADB">
        <w:rPr>
          <w:rFonts w:ascii="Times New Roman" w:hAnsi="Times New Roman"/>
          <w:noProof/>
          <w:sz w:val="26"/>
          <w:szCs w:val="26"/>
        </w:rPr>
        <w:fldChar w:fldCharType="end"/>
      </w:r>
      <w:r w:rsidR="009F055E" w:rsidRPr="00B91ADB">
        <w:rPr>
          <w:rFonts w:ascii="Times New Roman" w:hAnsi="Times New Roman"/>
          <w:sz w:val="26"/>
          <w:szCs w:val="26"/>
        </w:rPr>
        <w:t xml:space="preserve">: </w:t>
      </w:r>
      <w:r w:rsidR="00E04CBF" w:rsidRPr="00B91ADB">
        <w:rPr>
          <w:rFonts w:ascii="Times New Roman" w:hAnsi="Times New Roman"/>
          <w:sz w:val="26"/>
          <w:szCs w:val="26"/>
        </w:rPr>
        <w:t xml:space="preserve">Danh sách các bên </w:t>
      </w:r>
      <w:r w:rsidR="004E7769" w:rsidRPr="00B91ADB">
        <w:rPr>
          <w:rFonts w:ascii="Times New Roman" w:hAnsi="Times New Roman"/>
          <w:sz w:val="26"/>
          <w:szCs w:val="26"/>
        </w:rPr>
        <w:t>tham gia</w:t>
      </w:r>
      <w:r w:rsidR="00E04CBF" w:rsidRPr="00B91ADB">
        <w:rPr>
          <w:rFonts w:ascii="Times New Roman" w:hAnsi="Times New Roman"/>
          <w:sz w:val="26"/>
          <w:szCs w:val="26"/>
        </w:rPr>
        <w:t xml:space="preserve"> trong dự án </w:t>
      </w:r>
      <w:r w:rsidR="009F055E" w:rsidRPr="00B91ADB">
        <w:rPr>
          <w:rFonts w:ascii="Times New Roman" w:hAnsi="Times New Roman"/>
          <w:sz w:val="26"/>
          <w:szCs w:val="26"/>
        </w:rPr>
        <w:t xml:space="preserve">CRI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3607"/>
        <w:gridCol w:w="2312"/>
      </w:tblGrid>
      <w:tr w:rsidR="00EA61C0" w:rsidRPr="00EA61C0" w:rsidTr="00B91ADB">
        <w:tc>
          <w:tcPr>
            <w:tcW w:w="1809" w:type="dxa"/>
            <w:shd w:val="clear" w:color="auto" w:fill="auto"/>
          </w:tcPr>
          <w:p w:rsidR="00E16AAE" w:rsidRPr="00B91ADB" w:rsidRDefault="00355D85" w:rsidP="00405AE7">
            <w:pPr>
              <w:spacing w:before="0" w:after="0"/>
              <w:jc w:val="center"/>
              <w:rPr>
                <w:rFonts w:ascii="Times New Roman" w:hAnsi="Times New Roman"/>
                <w:b/>
                <w:bCs/>
                <w:sz w:val="26"/>
                <w:szCs w:val="26"/>
                <w:lang w:val="pt-BR"/>
              </w:rPr>
            </w:pPr>
            <w:r w:rsidRPr="00B91ADB">
              <w:rPr>
                <w:rFonts w:ascii="Times New Roman" w:hAnsi="Times New Roman"/>
                <w:b/>
                <w:bCs/>
                <w:sz w:val="26"/>
                <w:szCs w:val="26"/>
                <w:lang w:val="pt-BR"/>
              </w:rPr>
              <w:t xml:space="preserve">Nhóm </w:t>
            </w:r>
            <w:r w:rsidR="00180497" w:rsidRPr="00B91ADB">
              <w:rPr>
                <w:rFonts w:ascii="Times New Roman" w:hAnsi="Times New Roman"/>
                <w:b/>
                <w:bCs/>
                <w:sz w:val="26"/>
                <w:szCs w:val="26"/>
                <w:lang w:val="pt-BR"/>
              </w:rPr>
              <w:t>các bên tham gia</w:t>
            </w:r>
          </w:p>
        </w:tc>
        <w:tc>
          <w:tcPr>
            <w:tcW w:w="1560" w:type="dxa"/>
            <w:shd w:val="clear" w:color="auto" w:fill="auto"/>
          </w:tcPr>
          <w:p w:rsidR="00E16AAE" w:rsidRPr="00B91ADB" w:rsidRDefault="00180497" w:rsidP="00405AE7">
            <w:pPr>
              <w:spacing w:before="0" w:after="0"/>
              <w:jc w:val="center"/>
              <w:rPr>
                <w:rFonts w:ascii="Times New Roman" w:hAnsi="Times New Roman"/>
                <w:b/>
                <w:bCs/>
                <w:sz w:val="26"/>
                <w:szCs w:val="26"/>
                <w:lang w:val="pt-BR"/>
              </w:rPr>
            </w:pPr>
            <w:r w:rsidRPr="00B91ADB">
              <w:rPr>
                <w:rFonts w:ascii="Times New Roman" w:hAnsi="Times New Roman"/>
                <w:b/>
                <w:bCs/>
                <w:sz w:val="26"/>
                <w:szCs w:val="26"/>
                <w:lang w:val="pt-BR"/>
              </w:rPr>
              <w:t>Tên tổ chức tham gia</w:t>
            </w:r>
          </w:p>
        </w:tc>
        <w:tc>
          <w:tcPr>
            <w:tcW w:w="5919" w:type="dxa"/>
            <w:gridSpan w:val="2"/>
            <w:shd w:val="clear" w:color="auto" w:fill="auto"/>
          </w:tcPr>
          <w:p w:rsidR="00E16AAE" w:rsidRPr="00B91ADB" w:rsidRDefault="00180497" w:rsidP="00405AE7">
            <w:pPr>
              <w:spacing w:before="0" w:after="0"/>
              <w:jc w:val="center"/>
              <w:rPr>
                <w:rFonts w:ascii="Times New Roman" w:hAnsi="Times New Roman"/>
                <w:b/>
                <w:bCs/>
                <w:sz w:val="26"/>
                <w:szCs w:val="26"/>
                <w:lang w:val="pt-BR"/>
              </w:rPr>
            </w:pPr>
            <w:r w:rsidRPr="00B91ADB">
              <w:rPr>
                <w:rFonts w:ascii="Times New Roman" w:hAnsi="Times New Roman"/>
                <w:b/>
                <w:bCs/>
                <w:sz w:val="26"/>
                <w:szCs w:val="26"/>
                <w:lang w:val="pt-BR"/>
              </w:rPr>
              <w:t>Vai trò</w:t>
            </w:r>
          </w:p>
        </w:tc>
      </w:tr>
      <w:tr w:rsidR="00EA61C0" w:rsidRPr="00EA61C0" w:rsidTr="00B91ADB">
        <w:tc>
          <w:tcPr>
            <w:tcW w:w="3369" w:type="dxa"/>
            <w:gridSpan w:val="2"/>
            <w:vMerge w:val="restart"/>
            <w:shd w:val="clear" w:color="auto" w:fill="auto"/>
          </w:tcPr>
          <w:p w:rsidR="00835D2C" w:rsidRPr="00EA61C0" w:rsidRDefault="00835D2C" w:rsidP="00887C45">
            <w:pPr>
              <w:spacing w:before="0" w:after="0"/>
              <w:rPr>
                <w:rFonts w:ascii="Times New Roman" w:hAnsi="Times New Roman"/>
                <w:b/>
                <w:bCs/>
                <w:sz w:val="26"/>
                <w:szCs w:val="26"/>
                <w:lang w:val="pt-BR"/>
              </w:rPr>
            </w:pPr>
            <w:r w:rsidRPr="00EA61C0">
              <w:rPr>
                <w:rFonts w:ascii="Times New Roman" w:hAnsi="Times New Roman"/>
                <w:b/>
                <w:bCs/>
                <w:sz w:val="26"/>
                <w:szCs w:val="26"/>
                <w:lang w:val="pt-BR"/>
              </w:rPr>
              <w:t xml:space="preserve">Chính quyền cấp </w:t>
            </w:r>
            <w:r w:rsidR="00887C45" w:rsidRPr="00EA61C0">
              <w:rPr>
                <w:rFonts w:ascii="Times New Roman" w:hAnsi="Times New Roman"/>
                <w:b/>
                <w:bCs/>
                <w:sz w:val="26"/>
                <w:szCs w:val="26"/>
                <w:lang w:val="pt-BR"/>
              </w:rPr>
              <w:t>TƯ</w:t>
            </w:r>
            <w:r w:rsidRPr="00EA61C0">
              <w:rPr>
                <w:rFonts w:ascii="Times New Roman" w:hAnsi="Times New Roman"/>
                <w:b/>
                <w:bCs/>
                <w:sz w:val="26"/>
                <w:szCs w:val="26"/>
                <w:lang w:val="pt-BR"/>
              </w:rPr>
              <w:t xml:space="preserve"> và cấp tỉnh</w:t>
            </w:r>
            <w:r w:rsidRPr="00EA61C0">
              <w:rPr>
                <w:rFonts w:ascii="Times New Roman" w:eastAsia="Arial" w:hAnsi="Times New Roman"/>
                <w:b/>
                <w:sz w:val="26"/>
                <w:szCs w:val="26"/>
              </w:rPr>
              <w:t xml:space="preserve">  </w:t>
            </w:r>
          </w:p>
        </w:tc>
        <w:tc>
          <w:tcPr>
            <w:tcW w:w="3607" w:type="dxa"/>
            <w:shd w:val="clear" w:color="auto" w:fill="auto"/>
          </w:tcPr>
          <w:p w:rsidR="00C74662" w:rsidRPr="00B91ADB" w:rsidRDefault="00887C45" w:rsidP="00887C45">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Bộ NN và PTNT</w:t>
            </w:r>
            <w:r w:rsidR="00D3024A" w:rsidRPr="00EA61C0">
              <w:rPr>
                <w:rFonts w:ascii="Times New Roman" w:hAnsi="Times New Roman"/>
                <w:sz w:val="26"/>
                <w:szCs w:val="26"/>
                <w:lang w:val="pt-BR"/>
              </w:rPr>
              <w:t xml:space="preserve">, Sở NN &amp; PTNT, Cục Quản lý đê điều và Phòng chống lụt bão </w:t>
            </w:r>
          </w:p>
        </w:tc>
        <w:tc>
          <w:tcPr>
            <w:tcW w:w="2312" w:type="dxa"/>
            <w:shd w:val="clear" w:color="auto" w:fill="auto"/>
          </w:tcPr>
          <w:p w:rsidR="00D3024A" w:rsidRPr="00B91ADB" w:rsidRDefault="00D3024A"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Cung cấp thông tin về </w:t>
            </w:r>
            <w:r w:rsidR="009A1302" w:rsidRPr="00EA61C0">
              <w:rPr>
                <w:rFonts w:ascii="Times New Roman" w:hAnsi="Times New Roman"/>
                <w:sz w:val="26"/>
                <w:szCs w:val="26"/>
                <w:lang w:val="pt-BR"/>
              </w:rPr>
              <w:t xml:space="preserve">CSHT </w:t>
            </w:r>
            <w:r w:rsidRPr="00EA61C0">
              <w:rPr>
                <w:rFonts w:ascii="Times New Roman" w:hAnsi="Times New Roman"/>
                <w:sz w:val="26"/>
                <w:szCs w:val="26"/>
                <w:lang w:val="pt-BR"/>
              </w:rPr>
              <w:t>thủy lợi.</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D3024A" w:rsidRPr="00B91ADB" w:rsidRDefault="00887C45" w:rsidP="00887C45">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Bộ TN và MT</w:t>
            </w:r>
            <w:r w:rsidR="00D3024A" w:rsidRPr="00EA61C0">
              <w:rPr>
                <w:rFonts w:ascii="Times New Roman" w:eastAsia="Arial" w:hAnsi="Times New Roman"/>
                <w:sz w:val="26"/>
                <w:szCs w:val="26"/>
              </w:rPr>
              <w:t xml:space="preserve">, Sở </w:t>
            </w:r>
            <w:r w:rsidRPr="00EA61C0">
              <w:rPr>
                <w:rFonts w:ascii="Times New Roman" w:hAnsi="Times New Roman"/>
                <w:sz w:val="26"/>
                <w:szCs w:val="26"/>
                <w:lang w:val="pt-BR"/>
              </w:rPr>
              <w:t>TN và MT</w:t>
            </w:r>
          </w:p>
        </w:tc>
        <w:tc>
          <w:tcPr>
            <w:tcW w:w="2312" w:type="dxa"/>
            <w:shd w:val="clear" w:color="auto" w:fill="auto"/>
          </w:tcPr>
          <w:p w:rsidR="00C74662" w:rsidRPr="00B91ADB" w:rsidRDefault="00081769"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Cung cấp thông tin khí tượng thủy văn</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081769"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Ban chỉ đạo Trung ương về phòng chống thiên tai </w:t>
            </w:r>
            <w:r w:rsidR="004E2962" w:rsidRPr="00EA61C0">
              <w:rPr>
                <w:rFonts w:ascii="Times New Roman" w:hAnsi="Times New Roman"/>
                <w:sz w:val="26"/>
                <w:szCs w:val="26"/>
                <w:lang w:val="pt-BR"/>
              </w:rPr>
              <w:lastRenderedPageBreak/>
              <w:t>(SOCCPC)</w:t>
            </w:r>
          </w:p>
        </w:tc>
        <w:tc>
          <w:tcPr>
            <w:tcW w:w="2312" w:type="dxa"/>
            <w:shd w:val="clear" w:color="auto" w:fill="auto"/>
          </w:tcPr>
          <w:p w:rsidR="00C74662" w:rsidRPr="00B91ADB" w:rsidRDefault="0017797E"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lastRenderedPageBreak/>
              <w:t xml:space="preserve">Cung cấp thông tin </w:t>
            </w:r>
            <w:r w:rsidRPr="00EA61C0">
              <w:rPr>
                <w:rFonts w:ascii="Times New Roman" w:eastAsia="Arial" w:hAnsi="Times New Roman"/>
                <w:sz w:val="26"/>
                <w:szCs w:val="26"/>
              </w:rPr>
              <w:t xml:space="preserve">về thiên tai </w:t>
            </w:r>
            <w:r w:rsidR="0006473F" w:rsidRPr="00EA61C0">
              <w:rPr>
                <w:rFonts w:ascii="Times New Roman" w:eastAsia="Arial" w:hAnsi="Times New Roman"/>
                <w:sz w:val="26"/>
                <w:szCs w:val="26"/>
              </w:rPr>
              <w:t xml:space="preserve">đã xảy </w:t>
            </w:r>
            <w:r w:rsidR="0006473F" w:rsidRPr="00EA61C0">
              <w:rPr>
                <w:rFonts w:ascii="Times New Roman" w:eastAsia="Arial" w:hAnsi="Times New Roman"/>
                <w:sz w:val="26"/>
                <w:szCs w:val="26"/>
              </w:rPr>
              <w:lastRenderedPageBreak/>
              <w:t>ra</w:t>
            </w:r>
            <w:r w:rsidRPr="00EA61C0">
              <w:rPr>
                <w:rFonts w:ascii="Times New Roman" w:eastAsia="Arial" w:hAnsi="Times New Roman"/>
                <w:sz w:val="26"/>
                <w:szCs w:val="26"/>
              </w:rPr>
              <w:t xml:space="preserve"> và các hiểm họa.</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17797E"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Cục </w:t>
            </w:r>
            <w:r w:rsidR="00080B39" w:rsidRPr="00EA61C0">
              <w:rPr>
                <w:rFonts w:ascii="Times New Roman" w:hAnsi="Times New Roman"/>
                <w:sz w:val="26"/>
                <w:szCs w:val="26"/>
                <w:lang w:val="pt-BR"/>
              </w:rPr>
              <w:t xml:space="preserve">Quản lý </w:t>
            </w:r>
            <w:r w:rsidRPr="00EA61C0">
              <w:rPr>
                <w:rFonts w:ascii="Times New Roman" w:hAnsi="Times New Roman"/>
                <w:sz w:val="26"/>
                <w:szCs w:val="26"/>
                <w:lang w:val="pt-BR"/>
              </w:rPr>
              <w:t xml:space="preserve">đê điều và phòng chống lụt bão và </w:t>
            </w:r>
            <w:r w:rsidR="00080B39" w:rsidRPr="00EA61C0">
              <w:rPr>
                <w:rFonts w:ascii="Times New Roman" w:hAnsi="Times New Roman"/>
                <w:sz w:val="26"/>
                <w:szCs w:val="26"/>
                <w:lang w:val="pt-BR"/>
              </w:rPr>
              <w:t>Chi cục Đê điều và Phòng chống lụt bão</w:t>
            </w:r>
          </w:p>
        </w:tc>
        <w:tc>
          <w:tcPr>
            <w:tcW w:w="2312" w:type="dxa"/>
            <w:shd w:val="clear" w:color="auto" w:fill="auto"/>
          </w:tcPr>
          <w:p w:rsidR="00080B39" w:rsidRPr="00B91ADB" w:rsidRDefault="00080B39" w:rsidP="00405AE7">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Cung cấp thông tin về bão lũ, công trình kiểm soát lũ như đê kè.</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080B39" w:rsidP="00405AE7">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Sở Kế hoạch và Đầu tư</w:t>
            </w:r>
          </w:p>
        </w:tc>
        <w:tc>
          <w:tcPr>
            <w:tcW w:w="2312" w:type="dxa"/>
            <w:shd w:val="clear" w:color="auto" w:fill="auto"/>
          </w:tcPr>
          <w:p w:rsidR="00C74662" w:rsidRPr="00B91ADB" w:rsidRDefault="00080B39"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Cung cấp thông tin về kế hoạch và ngân sách cho giao thông, thủy lợi, và </w:t>
            </w:r>
            <w:r w:rsidR="009A1302" w:rsidRPr="00EA61C0">
              <w:rPr>
                <w:rFonts w:ascii="Times New Roman" w:hAnsi="Times New Roman"/>
                <w:sz w:val="26"/>
                <w:szCs w:val="26"/>
                <w:lang w:val="pt-BR"/>
              </w:rPr>
              <w:t xml:space="preserve">CSHT </w:t>
            </w:r>
            <w:r w:rsidRPr="00EA61C0">
              <w:rPr>
                <w:rFonts w:ascii="Times New Roman" w:hAnsi="Times New Roman"/>
                <w:sz w:val="26"/>
                <w:szCs w:val="26"/>
                <w:lang w:val="pt-BR"/>
              </w:rPr>
              <w:t>phòng chống lũ</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080B39" w:rsidRPr="00B91ADB" w:rsidRDefault="00080B39"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Sở Lao động – Thương binh và Xã hội </w:t>
            </w:r>
          </w:p>
          <w:p w:rsidR="00C74662" w:rsidRPr="00EA61C0" w:rsidRDefault="00C74662" w:rsidP="00405AE7">
            <w:pPr>
              <w:spacing w:before="0" w:after="0"/>
              <w:jc w:val="left"/>
              <w:rPr>
                <w:rFonts w:ascii="Times New Roman" w:hAnsi="Times New Roman"/>
                <w:sz w:val="26"/>
                <w:szCs w:val="26"/>
                <w:lang w:val="pt-BR"/>
              </w:rPr>
            </w:pPr>
          </w:p>
        </w:tc>
        <w:tc>
          <w:tcPr>
            <w:tcW w:w="2312" w:type="dxa"/>
            <w:shd w:val="clear" w:color="auto" w:fill="auto"/>
          </w:tcPr>
          <w:p w:rsidR="00C74662" w:rsidRPr="00B91ADB" w:rsidRDefault="00080B39" w:rsidP="00553E2D">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Cung cấ</w:t>
            </w:r>
            <w:r w:rsidR="0006473F" w:rsidRPr="00EA61C0">
              <w:rPr>
                <w:rFonts w:ascii="Times New Roman" w:hAnsi="Times New Roman"/>
                <w:sz w:val="26"/>
                <w:szCs w:val="26"/>
                <w:lang w:val="pt-BR"/>
              </w:rPr>
              <w:t xml:space="preserve">p thông tin </w:t>
            </w:r>
            <w:r w:rsidR="00553E2D" w:rsidRPr="00EA61C0">
              <w:rPr>
                <w:rFonts w:ascii="Times New Roman" w:hAnsi="Times New Roman"/>
                <w:sz w:val="26"/>
                <w:szCs w:val="26"/>
                <w:lang w:val="pt-BR"/>
              </w:rPr>
              <w:t>chi tiết</w:t>
            </w:r>
            <w:r w:rsidR="0006473F" w:rsidRPr="00EA61C0">
              <w:rPr>
                <w:rFonts w:ascii="Times New Roman" w:hAnsi="Times New Roman"/>
                <w:sz w:val="26"/>
                <w:szCs w:val="26"/>
                <w:lang w:val="pt-BR"/>
              </w:rPr>
              <w:t xml:space="preserve"> </w:t>
            </w:r>
            <w:r w:rsidR="00BD0794" w:rsidRPr="00EA61C0">
              <w:rPr>
                <w:rFonts w:ascii="Times New Roman" w:hAnsi="Times New Roman"/>
                <w:sz w:val="26"/>
                <w:szCs w:val="26"/>
                <w:lang w:val="pt-BR"/>
              </w:rPr>
              <w:t>về</w:t>
            </w:r>
            <w:r w:rsidR="0006473F" w:rsidRPr="00EA61C0">
              <w:rPr>
                <w:rFonts w:ascii="Times New Roman" w:hAnsi="Times New Roman"/>
                <w:sz w:val="26"/>
                <w:szCs w:val="26"/>
                <w:lang w:val="pt-BR"/>
              </w:rPr>
              <w:t xml:space="preserve"> </w:t>
            </w:r>
            <w:r w:rsidR="00BD0794" w:rsidRPr="00EA61C0">
              <w:rPr>
                <w:rFonts w:ascii="Times New Roman" w:hAnsi="Times New Roman"/>
                <w:sz w:val="26"/>
                <w:szCs w:val="26"/>
              </w:rPr>
              <w:t>TTDBTT</w:t>
            </w:r>
            <w:r w:rsidR="00BD0794" w:rsidRPr="00EA61C0">
              <w:rPr>
                <w:rFonts w:ascii="Times New Roman" w:hAnsi="Times New Roman"/>
                <w:sz w:val="26"/>
                <w:szCs w:val="26"/>
                <w:lang w:val="pt-BR"/>
              </w:rPr>
              <w:t xml:space="preserve"> </w:t>
            </w:r>
            <w:r w:rsidRPr="00EA61C0">
              <w:rPr>
                <w:rFonts w:ascii="Times New Roman" w:hAnsi="Times New Roman"/>
                <w:sz w:val="26"/>
                <w:szCs w:val="26"/>
                <w:lang w:val="pt-BR"/>
              </w:rPr>
              <w:t>kinh tế xã hội của người dân</w:t>
            </w:r>
          </w:p>
        </w:tc>
      </w:tr>
      <w:tr w:rsidR="00EA61C0" w:rsidRPr="00EA61C0" w:rsidTr="00B91ADB">
        <w:tc>
          <w:tcPr>
            <w:tcW w:w="3369" w:type="dxa"/>
            <w:gridSpan w:val="2"/>
            <w:shd w:val="clear" w:color="auto" w:fill="auto"/>
          </w:tcPr>
          <w:p w:rsidR="00C74662" w:rsidRPr="00EA61C0" w:rsidRDefault="0006473F" w:rsidP="00405AE7">
            <w:pPr>
              <w:spacing w:before="0" w:after="0"/>
              <w:rPr>
                <w:rFonts w:ascii="Times New Roman" w:hAnsi="Times New Roman"/>
                <w:b/>
                <w:bCs/>
                <w:sz w:val="26"/>
                <w:szCs w:val="26"/>
                <w:lang w:val="pt-BR"/>
              </w:rPr>
            </w:pPr>
            <w:r w:rsidRPr="00EA61C0">
              <w:rPr>
                <w:rFonts w:ascii="Times New Roman" w:eastAsia="Arial" w:hAnsi="Times New Roman"/>
                <w:b/>
                <w:sz w:val="26"/>
                <w:szCs w:val="26"/>
              </w:rPr>
              <w:t>Chính quyền cấp huyện</w:t>
            </w:r>
          </w:p>
        </w:tc>
        <w:tc>
          <w:tcPr>
            <w:tcW w:w="3607" w:type="dxa"/>
            <w:shd w:val="clear" w:color="auto" w:fill="auto"/>
          </w:tcPr>
          <w:p w:rsidR="00C74662" w:rsidRPr="00B91ADB" w:rsidRDefault="0006473F" w:rsidP="00405AE7">
            <w:pPr>
              <w:tabs>
                <w:tab w:val="left" w:pos="720"/>
              </w:tabs>
              <w:spacing w:before="0" w:after="0"/>
              <w:jc w:val="left"/>
              <w:rPr>
                <w:rFonts w:ascii="Times New Roman" w:hAnsi="Times New Roman"/>
                <w:sz w:val="26"/>
                <w:szCs w:val="26"/>
              </w:rPr>
            </w:pPr>
            <w:r w:rsidRPr="00EA61C0">
              <w:rPr>
                <w:rFonts w:ascii="Times New Roman" w:eastAsia="Arial" w:hAnsi="Times New Roman"/>
                <w:sz w:val="26"/>
                <w:szCs w:val="26"/>
              </w:rPr>
              <w:t>Uỷ ban nhân dân</w:t>
            </w:r>
          </w:p>
        </w:tc>
        <w:tc>
          <w:tcPr>
            <w:tcW w:w="2312" w:type="dxa"/>
            <w:shd w:val="clear" w:color="auto" w:fill="auto"/>
          </w:tcPr>
          <w:p w:rsidR="00C74662" w:rsidRPr="00B91ADB" w:rsidRDefault="0006473F" w:rsidP="00553E2D">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Cung cấp thông tin và dữ liệu về các hiểm họa, thiên tai đã xảy ra và những thiệt hạ</w:t>
            </w:r>
            <w:r w:rsidR="00D4437B" w:rsidRPr="00EA61C0">
              <w:rPr>
                <w:rFonts w:ascii="Times New Roman" w:hAnsi="Times New Roman"/>
                <w:sz w:val="26"/>
                <w:szCs w:val="26"/>
                <w:lang w:val="pt-BR"/>
              </w:rPr>
              <w:t>i, t</w:t>
            </w:r>
            <w:r w:rsidRPr="00EA61C0">
              <w:rPr>
                <w:rFonts w:ascii="Times New Roman" w:hAnsi="Times New Roman"/>
                <w:sz w:val="26"/>
                <w:szCs w:val="26"/>
                <w:lang w:val="pt-BR"/>
              </w:rPr>
              <w:t xml:space="preserve">ình trạng của hệ thống </w:t>
            </w:r>
            <w:r w:rsidR="00553E2D" w:rsidRPr="00EA61C0">
              <w:rPr>
                <w:rFonts w:ascii="Times New Roman" w:hAnsi="Times New Roman"/>
                <w:sz w:val="26"/>
                <w:szCs w:val="26"/>
                <w:lang w:val="pt-BR"/>
              </w:rPr>
              <w:t>CSHT</w:t>
            </w:r>
          </w:p>
        </w:tc>
      </w:tr>
      <w:tr w:rsidR="00EA61C0" w:rsidRPr="00EA61C0" w:rsidTr="00B91ADB">
        <w:tc>
          <w:tcPr>
            <w:tcW w:w="3369" w:type="dxa"/>
            <w:gridSpan w:val="2"/>
            <w:vMerge w:val="restart"/>
            <w:shd w:val="clear" w:color="auto" w:fill="auto"/>
          </w:tcPr>
          <w:p w:rsidR="00C74662" w:rsidRPr="00EA61C0" w:rsidRDefault="004D4A28" w:rsidP="00405AE7">
            <w:pPr>
              <w:spacing w:before="0" w:after="0"/>
              <w:rPr>
                <w:rFonts w:ascii="Times New Roman" w:hAnsi="Times New Roman"/>
                <w:b/>
                <w:bCs/>
                <w:sz w:val="26"/>
                <w:szCs w:val="26"/>
                <w:lang w:val="pt-BR"/>
              </w:rPr>
            </w:pPr>
            <w:r w:rsidRPr="00EA61C0">
              <w:rPr>
                <w:rFonts w:ascii="Times New Roman" w:eastAsia="Arial" w:hAnsi="Times New Roman"/>
                <w:b/>
                <w:sz w:val="26"/>
                <w:szCs w:val="26"/>
              </w:rPr>
              <w:t>Các viện nghiên cứu</w:t>
            </w:r>
          </w:p>
        </w:tc>
        <w:tc>
          <w:tcPr>
            <w:tcW w:w="3607" w:type="dxa"/>
            <w:shd w:val="clear" w:color="auto" w:fill="auto"/>
          </w:tcPr>
          <w:p w:rsidR="004D4A28" w:rsidRPr="00B91ADB" w:rsidRDefault="004D4A28"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Viện Khoa học Địa chất và Khoáng sản (trực thuộc Bộ TN &amp; MT).</w:t>
            </w:r>
          </w:p>
        </w:tc>
        <w:tc>
          <w:tcPr>
            <w:tcW w:w="2312" w:type="dxa"/>
            <w:shd w:val="clear" w:color="auto" w:fill="auto"/>
          </w:tcPr>
          <w:p w:rsidR="00C74662" w:rsidRPr="00B91ADB" w:rsidRDefault="004D4A28" w:rsidP="00405AE7">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Cung cấp dữ liệu và thông tin về sạt lở đất</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4D4A28"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Viện Khoa học Khí tượng Thủy văn </w:t>
            </w:r>
            <w:r w:rsidR="00545F4D" w:rsidRPr="00EA61C0">
              <w:rPr>
                <w:rFonts w:ascii="Times New Roman" w:hAnsi="Times New Roman"/>
                <w:sz w:val="26"/>
                <w:szCs w:val="26"/>
                <w:lang w:val="pt-BR"/>
              </w:rPr>
              <w:t>và Biến đổi khí hậu</w:t>
            </w:r>
            <w:r w:rsidRPr="00EA61C0">
              <w:rPr>
                <w:rFonts w:ascii="Times New Roman" w:hAnsi="Times New Roman"/>
                <w:sz w:val="26"/>
                <w:szCs w:val="26"/>
                <w:lang w:val="pt-BR"/>
              </w:rPr>
              <w:t xml:space="preserve">- </w:t>
            </w:r>
            <w:r w:rsidR="005E2FF6" w:rsidRPr="00EA61C0">
              <w:rPr>
                <w:rFonts w:ascii="Times New Roman" w:hAnsi="Times New Roman"/>
                <w:sz w:val="26"/>
                <w:szCs w:val="26"/>
                <w:lang w:val="pt-BR"/>
              </w:rPr>
              <w:t xml:space="preserve">Cục Khí tượng Thủy văn và </w:t>
            </w:r>
            <w:r w:rsidR="00E509E5" w:rsidRPr="00EA61C0">
              <w:rPr>
                <w:rFonts w:ascii="Times New Roman" w:hAnsi="Times New Roman"/>
                <w:sz w:val="26"/>
                <w:szCs w:val="26"/>
                <w:lang w:val="pt-BR"/>
              </w:rPr>
              <w:t>BĐKH</w:t>
            </w:r>
            <w:r w:rsidRPr="00EA61C0">
              <w:rPr>
                <w:rFonts w:ascii="Times New Roman" w:hAnsi="Times New Roman"/>
                <w:sz w:val="26"/>
                <w:szCs w:val="26"/>
                <w:lang w:val="pt-BR"/>
              </w:rPr>
              <w:t xml:space="preserve"> (trực thuộc Bộ TN &amp; MT).</w:t>
            </w:r>
          </w:p>
        </w:tc>
        <w:tc>
          <w:tcPr>
            <w:tcW w:w="2312" w:type="dxa"/>
            <w:shd w:val="clear" w:color="auto" w:fill="auto"/>
          </w:tcPr>
          <w:p w:rsidR="005E2FF6" w:rsidRPr="00B91ADB" w:rsidRDefault="005E2FF6"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Cung cấp dữ liệu khí tượng và kịch bản </w:t>
            </w:r>
            <w:r w:rsidR="00E509E5" w:rsidRPr="00EA61C0">
              <w:rPr>
                <w:rFonts w:ascii="Times New Roman" w:hAnsi="Times New Roman"/>
                <w:sz w:val="26"/>
                <w:szCs w:val="26"/>
                <w:lang w:val="pt-BR"/>
              </w:rPr>
              <w:t>BĐKH</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5E2FF6"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Viện Nước, Tưới tiêu và Môi Trường </w:t>
            </w:r>
            <w:r w:rsidR="00C74662" w:rsidRPr="00EA61C0">
              <w:rPr>
                <w:rFonts w:ascii="Times New Roman" w:hAnsi="Times New Roman"/>
                <w:sz w:val="26"/>
                <w:szCs w:val="26"/>
                <w:lang w:val="pt-BR"/>
              </w:rPr>
              <w:t>(IWE)</w:t>
            </w:r>
          </w:p>
          <w:p w:rsidR="00C74662" w:rsidRPr="00EA61C0" w:rsidRDefault="005E2FF6" w:rsidP="00405AE7">
            <w:pPr>
              <w:spacing w:before="0" w:after="0"/>
              <w:jc w:val="left"/>
              <w:rPr>
                <w:rFonts w:ascii="Times New Roman" w:hAnsi="Times New Roman"/>
                <w:sz w:val="26"/>
                <w:szCs w:val="26"/>
                <w:lang w:val="pt-BR"/>
              </w:rPr>
            </w:pPr>
            <w:r w:rsidRPr="00EA61C0">
              <w:rPr>
                <w:rFonts w:ascii="Times New Roman" w:hAnsi="Times New Roman"/>
                <w:sz w:val="26"/>
                <w:szCs w:val="26"/>
                <w:lang w:val="pt-BR"/>
              </w:rPr>
              <w:t>(trực thuộc Bộ NN &amp; PTNT)</w:t>
            </w:r>
          </w:p>
        </w:tc>
        <w:tc>
          <w:tcPr>
            <w:tcW w:w="2312" w:type="dxa"/>
            <w:shd w:val="clear" w:color="auto" w:fill="auto"/>
          </w:tcPr>
          <w:p w:rsidR="005E2FF6" w:rsidRPr="00B91ADB" w:rsidRDefault="005E2FF6" w:rsidP="00405AE7">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 xml:space="preserve">Cung cấp thông tin về lũ lụt và </w:t>
            </w:r>
            <w:r w:rsidR="009A1302" w:rsidRPr="00EA61C0">
              <w:rPr>
                <w:rFonts w:ascii="Times New Roman" w:eastAsia="Arial" w:hAnsi="Times New Roman"/>
                <w:sz w:val="26"/>
                <w:szCs w:val="26"/>
              </w:rPr>
              <w:t xml:space="preserve">CSHT </w:t>
            </w:r>
            <w:r w:rsidRPr="00EA61C0">
              <w:rPr>
                <w:rFonts w:ascii="Times New Roman" w:eastAsia="Arial" w:hAnsi="Times New Roman"/>
                <w:sz w:val="26"/>
                <w:szCs w:val="26"/>
              </w:rPr>
              <w:t>thủy lợi.</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5E2FF6"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Viện Địa lý (trực thuộc Viện Hàn lâm Khoa học và Công Nghệ) </w:t>
            </w:r>
          </w:p>
        </w:tc>
        <w:tc>
          <w:tcPr>
            <w:tcW w:w="2312" w:type="dxa"/>
            <w:shd w:val="clear" w:color="auto" w:fill="auto"/>
          </w:tcPr>
          <w:p w:rsidR="00C74662" w:rsidRPr="00B91ADB" w:rsidRDefault="005E2FF6"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Cung cấp thông tin về sạt lở đất</w:t>
            </w:r>
          </w:p>
        </w:tc>
      </w:tr>
      <w:tr w:rsidR="00EA61C0" w:rsidRPr="00EA61C0" w:rsidTr="00B91ADB">
        <w:tc>
          <w:tcPr>
            <w:tcW w:w="3369" w:type="dxa"/>
            <w:gridSpan w:val="2"/>
            <w:vMerge/>
            <w:shd w:val="clear" w:color="auto" w:fill="auto"/>
          </w:tcPr>
          <w:p w:rsidR="00C74662" w:rsidRPr="00EA61C0" w:rsidRDefault="00C74662" w:rsidP="00405AE7">
            <w:pPr>
              <w:spacing w:before="0" w:after="0"/>
              <w:rPr>
                <w:rFonts w:ascii="Times New Roman" w:hAnsi="Times New Roman"/>
                <w:b/>
                <w:bCs/>
                <w:sz w:val="26"/>
                <w:szCs w:val="26"/>
                <w:lang w:val="pt-BR"/>
              </w:rPr>
            </w:pPr>
          </w:p>
        </w:tc>
        <w:tc>
          <w:tcPr>
            <w:tcW w:w="3607" w:type="dxa"/>
            <w:shd w:val="clear" w:color="auto" w:fill="auto"/>
          </w:tcPr>
          <w:p w:rsidR="00C74662" w:rsidRPr="00B91ADB" w:rsidRDefault="00A83F6F"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Cục Đo đạc và Bản đồ</w:t>
            </w:r>
            <w:r w:rsidR="000A5309" w:rsidRPr="00EA61C0">
              <w:rPr>
                <w:rFonts w:ascii="Times New Roman" w:hAnsi="Times New Roman"/>
                <w:sz w:val="26"/>
                <w:szCs w:val="26"/>
                <w:lang w:val="pt-BR"/>
              </w:rPr>
              <w:t xml:space="preserve"> Việt Nam</w:t>
            </w:r>
            <w:r w:rsidRPr="00EA61C0">
              <w:rPr>
                <w:rFonts w:ascii="Times New Roman" w:hAnsi="Times New Roman"/>
                <w:sz w:val="26"/>
                <w:szCs w:val="26"/>
                <w:lang w:val="pt-BR"/>
              </w:rPr>
              <w:t xml:space="preserve"> (trực thuộc Bộ TN &amp; MT).</w:t>
            </w:r>
          </w:p>
        </w:tc>
        <w:tc>
          <w:tcPr>
            <w:tcW w:w="2312" w:type="dxa"/>
            <w:shd w:val="clear" w:color="auto" w:fill="auto"/>
          </w:tcPr>
          <w:p w:rsidR="00C74662" w:rsidRPr="00B91ADB" w:rsidRDefault="00A83F6F" w:rsidP="00A14849">
            <w:pPr>
              <w:tabs>
                <w:tab w:val="left" w:pos="720"/>
              </w:tabs>
              <w:spacing w:before="0" w:after="0"/>
              <w:jc w:val="left"/>
              <w:rPr>
                <w:rFonts w:ascii="Times New Roman" w:hAnsi="Times New Roman"/>
                <w:sz w:val="26"/>
                <w:szCs w:val="26"/>
                <w:lang w:val="pt-BR"/>
              </w:rPr>
            </w:pPr>
            <w:r w:rsidRPr="00EA61C0">
              <w:rPr>
                <w:rFonts w:ascii="Times New Roman" w:eastAsia="Arial" w:hAnsi="Times New Roman"/>
                <w:sz w:val="26"/>
                <w:szCs w:val="26"/>
              </w:rPr>
              <w:t xml:space="preserve">Cung cấp dịch vụ Hệ thống thông tin địa lý (GIS) và </w:t>
            </w:r>
            <w:r w:rsidR="00A14849" w:rsidRPr="00EA61C0">
              <w:rPr>
                <w:rFonts w:ascii="Times New Roman" w:eastAsia="Arial" w:hAnsi="Times New Roman"/>
                <w:sz w:val="26"/>
                <w:szCs w:val="26"/>
              </w:rPr>
              <w:t xml:space="preserve">lập </w:t>
            </w:r>
            <w:r w:rsidRPr="00EA61C0">
              <w:rPr>
                <w:rFonts w:ascii="Times New Roman" w:eastAsia="Arial" w:hAnsi="Times New Roman"/>
                <w:sz w:val="26"/>
                <w:szCs w:val="26"/>
              </w:rPr>
              <w:t>bản đồ</w:t>
            </w:r>
          </w:p>
        </w:tc>
      </w:tr>
      <w:tr w:rsidR="00EA61C0" w:rsidRPr="00EA61C0" w:rsidTr="00B91ADB">
        <w:tc>
          <w:tcPr>
            <w:tcW w:w="3369" w:type="dxa"/>
            <w:gridSpan w:val="2"/>
            <w:shd w:val="clear" w:color="auto" w:fill="auto"/>
          </w:tcPr>
          <w:p w:rsidR="00C74662" w:rsidRPr="00EA61C0" w:rsidRDefault="00A83F6F" w:rsidP="00405AE7">
            <w:pPr>
              <w:spacing w:before="0" w:after="0"/>
              <w:rPr>
                <w:rFonts w:ascii="Times New Roman" w:hAnsi="Times New Roman"/>
                <w:b/>
                <w:bCs/>
                <w:sz w:val="26"/>
                <w:szCs w:val="26"/>
                <w:lang w:val="pt-BR"/>
              </w:rPr>
            </w:pPr>
            <w:r w:rsidRPr="00EA61C0">
              <w:rPr>
                <w:rFonts w:ascii="Times New Roman" w:eastAsia="Arial" w:hAnsi="Times New Roman"/>
                <w:b/>
                <w:sz w:val="26"/>
                <w:szCs w:val="26"/>
              </w:rPr>
              <w:t>Các tổ chức phi chính phủ</w:t>
            </w:r>
            <w:r w:rsidR="003C7DD5" w:rsidRPr="00EA61C0">
              <w:rPr>
                <w:rFonts w:ascii="Times New Roman" w:hAnsi="Times New Roman"/>
                <w:b/>
                <w:bCs/>
                <w:sz w:val="26"/>
                <w:szCs w:val="26"/>
                <w:lang w:val="pt-BR"/>
              </w:rPr>
              <w:t>/</w:t>
            </w:r>
            <w:r w:rsidRPr="00EA61C0">
              <w:rPr>
                <w:rFonts w:ascii="Times New Roman" w:hAnsi="Times New Roman"/>
                <w:b/>
                <w:bCs/>
                <w:sz w:val="26"/>
                <w:szCs w:val="26"/>
                <w:lang w:val="pt-BR"/>
              </w:rPr>
              <w:t>tổ chức quần chúng</w:t>
            </w:r>
          </w:p>
        </w:tc>
        <w:tc>
          <w:tcPr>
            <w:tcW w:w="3607" w:type="dxa"/>
            <w:shd w:val="clear" w:color="auto" w:fill="auto"/>
          </w:tcPr>
          <w:p w:rsidR="00A83F6F" w:rsidRPr="00B91ADB" w:rsidRDefault="00A83F6F" w:rsidP="00405AE7">
            <w:pPr>
              <w:tabs>
                <w:tab w:val="left" w:pos="720"/>
              </w:tabs>
              <w:spacing w:before="0" w:after="0"/>
              <w:jc w:val="left"/>
              <w:rPr>
                <w:rFonts w:ascii="Times New Roman" w:eastAsia="Arial" w:hAnsi="Times New Roman"/>
                <w:sz w:val="26"/>
                <w:szCs w:val="26"/>
              </w:rPr>
            </w:pPr>
            <w:r w:rsidRPr="00EA61C0">
              <w:rPr>
                <w:rFonts w:ascii="Times New Roman" w:eastAsia="Arial" w:hAnsi="Times New Roman"/>
                <w:sz w:val="26"/>
                <w:szCs w:val="26"/>
              </w:rPr>
              <w:t>Hội Chữ thập đỏ</w:t>
            </w:r>
          </w:p>
          <w:p w:rsidR="00A83F6F" w:rsidRPr="00EA61C0" w:rsidRDefault="00A83F6F" w:rsidP="00405AE7">
            <w:pPr>
              <w:spacing w:before="0" w:after="0"/>
              <w:jc w:val="left"/>
              <w:rPr>
                <w:rFonts w:ascii="Times New Roman" w:hAnsi="Times New Roman"/>
                <w:sz w:val="26"/>
                <w:szCs w:val="26"/>
              </w:rPr>
            </w:pPr>
            <w:r w:rsidRPr="00EA61C0">
              <w:rPr>
                <w:rFonts w:ascii="Times New Roman" w:eastAsia="Arial" w:hAnsi="Times New Roman"/>
                <w:sz w:val="26"/>
                <w:szCs w:val="26"/>
              </w:rPr>
              <w:t>Hội Liên hiệp phụ nữ tỉnh</w:t>
            </w:r>
          </w:p>
        </w:tc>
        <w:tc>
          <w:tcPr>
            <w:tcW w:w="2312" w:type="dxa"/>
            <w:shd w:val="clear" w:color="auto" w:fill="auto"/>
          </w:tcPr>
          <w:p w:rsidR="00C74662" w:rsidRPr="00B91ADB" w:rsidRDefault="00A83F6F"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Cung cấp thông tin về tác động của </w:t>
            </w:r>
            <w:r w:rsidRPr="00EA61C0">
              <w:rPr>
                <w:rFonts w:ascii="Times New Roman" w:hAnsi="Times New Roman"/>
                <w:sz w:val="26"/>
                <w:szCs w:val="26"/>
                <w:lang w:val="pt-BR"/>
              </w:rPr>
              <w:lastRenderedPageBreak/>
              <w:t xml:space="preserve">thiên tai lên </w:t>
            </w:r>
            <w:r w:rsidR="009A1302" w:rsidRPr="00EA61C0">
              <w:rPr>
                <w:rFonts w:ascii="Times New Roman" w:hAnsi="Times New Roman"/>
                <w:sz w:val="26"/>
                <w:szCs w:val="26"/>
                <w:lang w:val="pt-BR"/>
              </w:rPr>
              <w:t xml:space="preserve">CSHT </w:t>
            </w:r>
            <w:r w:rsidRPr="00EA61C0">
              <w:rPr>
                <w:rFonts w:ascii="Times New Roman" w:hAnsi="Times New Roman"/>
                <w:sz w:val="26"/>
                <w:szCs w:val="26"/>
                <w:lang w:val="pt-BR"/>
              </w:rPr>
              <w:t>và đời sống địa phương</w:t>
            </w:r>
          </w:p>
        </w:tc>
      </w:tr>
      <w:tr w:rsidR="00EA61C0" w:rsidRPr="00EA61C0" w:rsidTr="00B91ADB">
        <w:tc>
          <w:tcPr>
            <w:tcW w:w="3369" w:type="dxa"/>
            <w:gridSpan w:val="2"/>
            <w:shd w:val="clear" w:color="auto" w:fill="auto"/>
          </w:tcPr>
          <w:p w:rsidR="006D6037" w:rsidRPr="00EA61C0" w:rsidRDefault="00A83F6F" w:rsidP="00405AE7">
            <w:pPr>
              <w:spacing w:before="0" w:after="0"/>
              <w:rPr>
                <w:rFonts w:ascii="Times New Roman" w:hAnsi="Times New Roman"/>
                <w:b/>
                <w:bCs/>
                <w:sz w:val="26"/>
                <w:szCs w:val="26"/>
                <w:lang w:val="pt-BR"/>
              </w:rPr>
            </w:pPr>
            <w:r w:rsidRPr="00EA61C0">
              <w:rPr>
                <w:rFonts w:ascii="Times New Roman" w:hAnsi="Times New Roman"/>
                <w:b/>
                <w:bCs/>
                <w:sz w:val="26"/>
                <w:szCs w:val="26"/>
                <w:lang w:val="pt-BR"/>
              </w:rPr>
              <w:lastRenderedPageBreak/>
              <w:t>Các tổ chức quốc tế</w:t>
            </w:r>
          </w:p>
        </w:tc>
        <w:tc>
          <w:tcPr>
            <w:tcW w:w="3607" w:type="dxa"/>
            <w:shd w:val="clear" w:color="auto" w:fill="auto"/>
          </w:tcPr>
          <w:p w:rsidR="006D6037" w:rsidRPr="00B91ADB" w:rsidRDefault="006D6037" w:rsidP="00405AE7">
            <w:pPr>
              <w:tabs>
                <w:tab w:val="left" w:pos="720"/>
              </w:tabs>
              <w:spacing w:before="0" w:after="0"/>
              <w:jc w:val="left"/>
              <w:rPr>
                <w:rFonts w:ascii="Times New Roman" w:hAnsi="Times New Roman"/>
                <w:sz w:val="26"/>
                <w:szCs w:val="26"/>
              </w:rPr>
            </w:pPr>
            <w:r w:rsidRPr="00EA61C0">
              <w:rPr>
                <w:rFonts w:ascii="Times New Roman" w:hAnsi="Times New Roman"/>
                <w:sz w:val="26"/>
                <w:szCs w:val="26"/>
              </w:rPr>
              <w:t>UNDP</w:t>
            </w:r>
            <w:r w:rsidR="00A83F6F" w:rsidRPr="00EA61C0">
              <w:rPr>
                <w:rFonts w:ascii="Times New Roman" w:hAnsi="Times New Roman"/>
                <w:sz w:val="26"/>
                <w:szCs w:val="26"/>
              </w:rPr>
              <w:t xml:space="preserve"> và các cơ quan khác của LHQ</w:t>
            </w:r>
          </w:p>
          <w:p w:rsidR="006D6037" w:rsidRPr="00EA61C0" w:rsidRDefault="00A83F6F" w:rsidP="00405AE7">
            <w:pPr>
              <w:spacing w:before="0" w:after="0"/>
              <w:jc w:val="left"/>
              <w:rPr>
                <w:rFonts w:ascii="Times New Roman" w:hAnsi="Times New Roman"/>
                <w:sz w:val="26"/>
                <w:szCs w:val="26"/>
              </w:rPr>
            </w:pPr>
            <w:r w:rsidRPr="00EA61C0">
              <w:rPr>
                <w:rFonts w:ascii="Times New Roman" w:hAnsi="Times New Roman"/>
                <w:sz w:val="26"/>
                <w:szCs w:val="26"/>
              </w:rPr>
              <w:t>Các tổ chức quốc tế khác</w:t>
            </w:r>
          </w:p>
        </w:tc>
        <w:tc>
          <w:tcPr>
            <w:tcW w:w="2312" w:type="dxa"/>
            <w:shd w:val="clear" w:color="auto" w:fill="auto"/>
          </w:tcPr>
          <w:p w:rsidR="00A83F6F" w:rsidRPr="00B91ADB" w:rsidRDefault="00A83F6F" w:rsidP="00405AE7">
            <w:pPr>
              <w:tabs>
                <w:tab w:val="left" w:pos="720"/>
              </w:tabs>
              <w:spacing w:before="0" w:after="0"/>
              <w:jc w:val="left"/>
              <w:rPr>
                <w:rFonts w:ascii="Times New Roman" w:hAnsi="Times New Roman"/>
                <w:sz w:val="26"/>
                <w:szCs w:val="26"/>
                <w:lang w:val="pt-BR"/>
              </w:rPr>
            </w:pPr>
            <w:r w:rsidRPr="00EA61C0">
              <w:rPr>
                <w:rFonts w:ascii="Times New Roman" w:hAnsi="Times New Roman"/>
                <w:sz w:val="26"/>
                <w:szCs w:val="26"/>
                <w:lang w:val="pt-BR"/>
              </w:rPr>
              <w:t xml:space="preserve">Cung cấp hỗ trợ tài chính và kỹ thuật để thực hiện </w:t>
            </w:r>
            <w:r w:rsidR="00B8357B" w:rsidRPr="00EA61C0">
              <w:rPr>
                <w:rFonts w:ascii="Times New Roman" w:hAnsi="Times New Roman"/>
                <w:sz w:val="26"/>
                <w:szCs w:val="26"/>
                <w:lang w:val="pt-BR"/>
              </w:rPr>
              <w:t>Đánh giá TTDBTT do BĐKH và lập bản đồ rủi ro</w:t>
            </w:r>
            <w:r w:rsidRPr="00EA61C0">
              <w:rPr>
                <w:rFonts w:ascii="Times New Roman" w:hAnsi="Times New Roman"/>
                <w:sz w:val="26"/>
                <w:szCs w:val="26"/>
                <w:lang w:val="pt-BR"/>
              </w:rPr>
              <w:t xml:space="preserve">, bao gồm </w:t>
            </w:r>
            <w:r w:rsidR="001B35DE" w:rsidRPr="00EA61C0">
              <w:rPr>
                <w:rFonts w:ascii="Times New Roman" w:hAnsi="Times New Roman"/>
                <w:sz w:val="26"/>
                <w:szCs w:val="26"/>
                <w:lang w:val="pt-BR"/>
              </w:rPr>
              <w:t xml:space="preserve">các </w:t>
            </w:r>
            <w:r w:rsidRPr="00EA61C0">
              <w:rPr>
                <w:rFonts w:ascii="Times New Roman" w:hAnsi="Times New Roman"/>
                <w:sz w:val="26"/>
                <w:szCs w:val="26"/>
                <w:lang w:val="pt-BR"/>
              </w:rPr>
              <w:t>tư vấn quốc tế</w:t>
            </w:r>
          </w:p>
          <w:p w:rsidR="00A83F6F" w:rsidRPr="00EA61C0" w:rsidRDefault="001B35DE" w:rsidP="00170570">
            <w:pPr>
              <w:spacing w:before="0" w:after="0"/>
              <w:jc w:val="left"/>
              <w:rPr>
                <w:rFonts w:ascii="Times New Roman" w:hAnsi="Times New Roman"/>
                <w:sz w:val="26"/>
                <w:szCs w:val="26"/>
                <w:lang w:val="pt-BR"/>
              </w:rPr>
            </w:pPr>
            <w:r w:rsidRPr="00EA61C0">
              <w:rPr>
                <w:rFonts w:ascii="Times New Roman" w:hAnsi="Times New Roman"/>
                <w:sz w:val="26"/>
                <w:szCs w:val="26"/>
                <w:lang w:val="pt-BR"/>
              </w:rPr>
              <w:t>Cung cấp t</w:t>
            </w:r>
            <w:r w:rsidR="00A83F6F" w:rsidRPr="00EA61C0">
              <w:rPr>
                <w:rFonts w:ascii="Times New Roman" w:hAnsi="Times New Roman"/>
                <w:sz w:val="26"/>
                <w:szCs w:val="26"/>
                <w:lang w:val="pt-BR"/>
              </w:rPr>
              <w:t xml:space="preserve">hông tin cho </w:t>
            </w:r>
            <w:r w:rsidRPr="00EA61C0">
              <w:rPr>
                <w:rFonts w:ascii="Times New Roman" w:hAnsi="Times New Roman"/>
                <w:sz w:val="26"/>
                <w:szCs w:val="26"/>
                <w:lang w:val="pt-BR"/>
              </w:rPr>
              <w:t xml:space="preserve">tính </w:t>
            </w:r>
            <w:r w:rsidR="00A83F6F" w:rsidRPr="00EA61C0">
              <w:rPr>
                <w:rFonts w:ascii="Times New Roman" w:hAnsi="Times New Roman"/>
                <w:sz w:val="26"/>
                <w:szCs w:val="26"/>
                <w:lang w:val="pt-BR"/>
              </w:rPr>
              <w:t xml:space="preserve">khả thi </w:t>
            </w:r>
            <w:r w:rsidRPr="00EA61C0">
              <w:rPr>
                <w:rFonts w:ascii="Times New Roman" w:hAnsi="Times New Roman"/>
                <w:sz w:val="26"/>
                <w:szCs w:val="26"/>
                <w:lang w:val="pt-BR"/>
              </w:rPr>
              <w:t xml:space="preserve">của </w:t>
            </w:r>
            <w:r w:rsidR="00A83F6F" w:rsidRPr="00EA61C0">
              <w:rPr>
                <w:rFonts w:ascii="Times New Roman" w:hAnsi="Times New Roman"/>
                <w:sz w:val="26"/>
                <w:szCs w:val="26"/>
                <w:lang w:val="pt-BR"/>
              </w:rPr>
              <w:t xml:space="preserve">dự án hoặc </w:t>
            </w:r>
            <w:r w:rsidRPr="00EA61C0">
              <w:rPr>
                <w:rFonts w:ascii="Times New Roman" w:hAnsi="Times New Roman"/>
                <w:sz w:val="26"/>
                <w:szCs w:val="26"/>
                <w:lang w:val="pt-BR"/>
              </w:rPr>
              <w:t xml:space="preserve">khung thời gian </w:t>
            </w:r>
            <w:r w:rsidR="00A83F6F" w:rsidRPr="00EA61C0">
              <w:rPr>
                <w:rFonts w:ascii="Times New Roman" w:hAnsi="Times New Roman"/>
                <w:sz w:val="26"/>
                <w:szCs w:val="26"/>
                <w:lang w:val="pt-BR"/>
              </w:rPr>
              <w:t>dự án, vv</w:t>
            </w:r>
          </w:p>
        </w:tc>
      </w:tr>
    </w:tbl>
    <w:p w:rsidR="00E16AAE" w:rsidRPr="000D75C2" w:rsidRDefault="006D6037" w:rsidP="00405AE7">
      <w:pPr>
        <w:spacing w:before="120" w:after="120"/>
        <w:rPr>
          <w:rFonts w:ascii="Times New Roman" w:hAnsi="Times New Roman"/>
          <w:sz w:val="26"/>
          <w:szCs w:val="26"/>
          <w:lang w:val="pt-BR"/>
        </w:rPr>
      </w:pPr>
      <w:r w:rsidRPr="000D75C2">
        <w:rPr>
          <w:rFonts w:ascii="Times New Roman" w:hAnsi="Times New Roman"/>
          <w:sz w:val="26"/>
          <w:szCs w:val="26"/>
          <w:lang w:val="pt-BR"/>
        </w:rPr>
        <w:t xml:space="preserve">  </w:t>
      </w:r>
    </w:p>
    <w:p w:rsidR="006D6037" w:rsidRPr="000D75C2" w:rsidRDefault="001B35DE" w:rsidP="00405AE7">
      <w:pPr>
        <w:pStyle w:val="Heading2"/>
        <w:numPr>
          <w:ilvl w:val="0"/>
          <w:numId w:val="0"/>
        </w:numPr>
        <w:spacing w:line="276" w:lineRule="auto"/>
        <w:rPr>
          <w:rFonts w:ascii="Times New Roman" w:hAnsi="Times New Roman"/>
          <w:sz w:val="26"/>
          <w:lang w:val="pt-BR"/>
        </w:rPr>
      </w:pPr>
      <w:bookmarkStart w:id="21" w:name="_Toc453787642"/>
      <w:bookmarkStart w:id="22" w:name="_Toc463427339"/>
      <w:r w:rsidRPr="00B91ADB">
        <w:rPr>
          <w:rFonts w:ascii="Times New Roman" w:hAnsi="Times New Roman"/>
          <w:noProof/>
          <w:sz w:val="26"/>
        </w:rPr>
        <w:t>Giai đovvi</w:t>
      </w:r>
      <w:r w:rsidR="006D6037" w:rsidRPr="00B91ADB">
        <w:rPr>
          <w:rFonts w:ascii="Times New Roman" w:hAnsi="Times New Roman"/>
          <w:sz w:val="26"/>
          <w:lang w:val="pt-BR"/>
        </w:rPr>
        <w:t>2</w:t>
      </w:r>
      <w:r w:rsidR="006864EF" w:rsidRPr="00B91ADB">
        <w:rPr>
          <w:rFonts w:ascii="Times New Roman" w:hAnsi="Times New Roman"/>
          <w:sz w:val="26"/>
          <w:lang w:val="pt-BR"/>
        </w:rPr>
        <w:t xml:space="preserve">: </w:t>
      </w:r>
      <w:bookmarkEnd w:id="21"/>
      <w:r w:rsidRPr="00B91ADB">
        <w:rPr>
          <w:rFonts w:ascii="Times New Roman" w:hAnsi="Times New Roman"/>
          <w:sz w:val="26"/>
          <w:lang w:val="pt-BR"/>
        </w:rPr>
        <w:t xml:space="preserve">Khung khái nian do </w:t>
      </w:r>
      <w:r w:rsidR="00166B35" w:rsidRPr="00B91ADB">
        <w:rPr>
          <w:rFonts w:ascii="Times New Roman" w:hAnsi="Times New Roman"/>
          <w:sz w:val="26"/>
          <w:lang w:val="pt-BR"/>
        </w:rPr>
        <w:t xml:space="preserve">khung </w:t>
      </w:r>
      <w:r w:rsidRPr="00B91ADB">
        <w:rPr>
          <w:rFonts w:ascii="Times New Roman" w:hAnsi="Times New Roman"/>
          <w:sz w:val="26"/>
          <w:lang w:val="pt-BR"/>
        </w:rPr>
        <w:t xml:space="preserve">phương pháp lun </w:t>
      </w:r>
      <w:bookmarkEnd w:id="22"/>
      <w:r w:rsidR="006864EF" w:rsidRPr="00B91ADB">
        <w:rPr>
          <w:rFonts w:ascii="Times New Roman" w:hAnsi="Times New Roman"/>
          <w:sz w:val="26"/>
          <w:lang w:val="pt-BR"/>
        </w:rPr>
        <w:t xml:space="preserve"> </w:t>
      </w:r>
    </w:p>
    <w:p w:rsidR="00F047D9" w:rsidRPr="000D75C2" w:rsidRDefault="00F047D9" w:rsidP="00405AE7">
      <w:pPr>
        <w:spacing w:before="120" w:after="120"/>
        <w:rPr>
          <w:rFonts w:ascii="Times New Roman" w:hAnsi="Times New Roman"/>
          <w:sz w:val="26"/>
          <w:szCs w:val="26"/>
        </w:rPr>
      </w:pPr>
      <w:r w:rsidRPr="000D75C2">
        <w:rPr>
          <w:rFonts w:ascii="Times New Roman" w:hAnsi="Times New Roman"/>
          <w:sz w:val="26"/>
          <w:szCs w:val="26"/>
        </w:rPr>
        <w:t xml:space="preserve">Giai đoạn phương pháp luận này thiết lập khung nghiên cứu Đánh giá </w:t>
      </w:r>
      <w:r w:rsidR="00D4437B" w:rsidRPr="000D75C2">
        <w:rPr>
          <w:rFonts w:ascii="Times New Roman" w:hAnsi="Times New Roman"/>
          <w:sz w:val="26"/>
          <w:szCs w:val="26"/>
          <w:lang w:val="pt-BR"/>
        </w:rPr>
        <w:t xml:space="preserve">TTDBTT </w:t>
      </w:r>
      <w:r w:rsidRPr="000D75C2">
        <w:rPr>
          <w:rFonts w:ascii="Times New Roman" w:hAnsi="Times New Roman"/>
          <w:sz w:val="26"/>
          <w:szCs w:val="26"/>
        </w:rPr>
        <w:t xml:space="preserve">do </w:t>
      </w:r>
      <w:r w:rsidR="00E509E5" w:rsidRPr="000D75C2">
        <w:rPr>
          <w:rFonts w:ascii="Times New Roman" w:hAnsi="Times New Roman"/>
          <w:sz w:val="26"/>
          <w:szCs w:val="26"/>
        </w:rPr>
        <w:t>BĐKH</w:t>
      </w:r>
      <w:r w:rsidRPr="000D75C2">
        <w:rPr>
          <w:rFonts w:ascii="Times New Roman" w:hAnsi="Times New Roman"/>
          <w:sz w:val="26"/>
          <w:szCs w:val="26"/>
        </w:rPr>
        <w:t xml:space="preserve"> và lập bản đồ rủi ro và là cơ sở cho các giai đoạn và hoạt động tiếp theo. Giai đoạn này bao gồm việc xác định mục tiêu của dự án cũng như tất cả các tham số quan trọng và các điều kiện biên xác định nghiên cứu. Các hoạt động </w:t>
      </w:r>
      <w:r w:rsidR="00BA04F4" w:rsidRPr="000D75C2">
        <w:rPr>
          <w:rFonts w:ascii="Times New Roman" w:hAnsi="Times New Roman"/>
          <w:sz w:val="26"/>
          <w:szCs w:val="26"/>
        </w:rPr>
        <w:t xml:space="preserve">2 đến hoạt động </w:t>
      </w:r>
      <w:r w:rsidRPr="000D75C2">
        <w:rPr>
          <w:rFonts w:ascii="Times New Roman" w:hAnsi="Times New Roman"/>
          <w:sz w:val="26"/>
          <w:szCs w:val="26"/>
        </w:rPr>
        <w:t xml:space="preserve">6 trong các trang sau sẽ hỗ trợ nhóm thực hiện trong việc xây dựng một quy trình chặt chẽ, rõ ràng và có phương pháp để thực hiện Đánh giá </w:t>
      </w:r>
      <w:r w:rsidR="00D4437B" w:rsidRPr="000D75C2">
        <w:rPr>
          <w:rFonts w:ascii="Times New Roman" w:hAnsi="Times New Roman"/>
          <w:sz w:val="26"/>
          <w:szCs w:val="26"/>
          <w:lang w:val="pt-BR"/>
        </w:rPr>
        <w:t xml:space="preserve">TTDBTT </w:t>
      </w:r>
      <w:r w:rsidRPr="000D75C2">
        <w:rPr>
          <w:rFonts w:ascii="Times New Roman" w:hAnsi="Times New Roman"/>
          <w:sz w:val="26"/>
          <w:szCs w:val="26"/>
        </w:rPr>
        <w:t xml:space="preserve">do </w:t>
      </w:r>
      <w:r w:rsidR="00E509E5" w:rsidRPr="000D75C2">
        <w:rPr>
          <w:rFonts w:ascii="Times New Roman" w:hAnsi="Times New Roman"/>
          <w:sz w:val="26"/>
          <w:szCs w:val="26"/>
        </w:rPr>
        <w:t>BĐKH</w:t>
      </w:r>
      <w:r w:rsidRPr="000D75C2">
        <w:rPr>
          <w:rFonts w:ascii="Times New Roman" w:hAnsi="Times New Roman"/>
          <w:sz w:val="26"/>
          <w:szCs w:val="26"/>
        </w:rPr>
        <w:t xml:space="preserve"> và lập bản đồ rủi ro. Một lượng thời </w:t>
      </w:r>
      <w:r w:rsidR="001118BD" w:rsidRPr="000D75C2">
        <w:rPr>
          <w:rFonts w:ascii="Times New Roman" w:hAnsi="Times New Roman"/>
          <w:sz w:val="26"/>
          <w:szCs w:val="26"/>
        </w:rPr>
        <w:t xml:space="preserve">gian </w:t>
      </w:r>
      <w:r w:rsidRPr="000D75C2">
        <w:rPr>
          <w:rFonts w:ascii="Times New Roman" w:hAnsi="Times New Roman"/>
          <w:sz w:val="26"/>
          <w:szCs w:val="26"/>
        </w:rPr>
        <w:t xml:space="preserve">đáng kể </w:t>
      </w:r>
      <w:r w:rsidR="001118BD" w:rsidRPr="000D75C2">
        <w:rPr>
          <w:rFonts w:ascii="Times New Roman" w:hAnsi="Times New Roman"/>
          <w:sz w:val="26"/>
          <w:szCs w:val="26"/>
        </w:rPr>
        <w:t>cho</w:t>
      </w:r>
      <w:r w:rsidRPr="000D75C2">
        <w:rPr>
          <w:rFonts w:ascii="Times New Roman" w:hAnsi="Times New Roman"/>
          <w:sz w:val="26"/>
          <w:szCs w:val="26"/>
        </w:rPr>
        <w:t xml:space="preserve"> công tác tham vấn </w:t>
      </w:r>
      <w:r w:rsidR="00ED04FA" w:rsidRPr="000D75C2">
        <w:rPr>
          <w:rFonts w:ascii="Times New Roman" w:hAnsi="Times New Roman"/>
          <w:sz w:val="26"/>
          <w:szCs w:val="26"/>
        </w:rPr>
        <w:t xml:space="preserve">nên </w:t>
      </w:r>
      <w:r w:rsidRPr="000D75C2">
        <w:rPr>
          <w:rFonts w:ascii="Times New Roman" w:hAnsi="Times New Roman"/>
          <w:sz w:val="26"/>
          <w:szCs w:val="26"/>
        </w:rPr>
        <w:t xml:space="preserve">được </w:t>
      </w:r>
      <w:r w:rsidR="00ED04FA" w:rsidRPr="000D75C2">
        <w:rPr>
          <w:rFonts w:ascii="Times New Roman" w:hAnsi="Times New Roman"/>
          <w:sz w:val="26"/>
          <w:szCs w:val="26"/>
        </w:rPr>
        <w:t>phân bổ</w:t>
      </w:r>
      <w:r w:rsidRPr="000D75C2">
        <w:rPr>
          <w:rFonts w:ascii="Times New Roman" w:hAnsi="Times New Roman"/>
          <w:sz w:val="26"/>
          <w:szCs w:val="26"/>
        </w:rPr>
        <w:t xml:space="preserve"> cho </w:t>
      </w:r>
      <w:r w:rsidR="00ED04FA" w:rsidRPr="000D75C2">
        <w:rPr>
          <w:rFonts w:ascii="Times New Roman" w:hAnsi="Times New Roman"/>
          <w:sz w:val="26"/>
          <w:szCs w:val="26"/>
        </w:rPr>
        <w:t>quá trình</w:t>
      </w:r>
      <w:r w:rsidRPr="000D75C2">
        <w:rPr>
          <w:rFonts w:ascii="Times New Roman" w:hAnsi="Times New Roman"/>
          <w:sz w:val="26"/>
          <w:szCs w:val="26"/>
        </w:rPr>
        <w:t xml:space="preserve"> này để đảm bảo quy trình thực hiện trơn tru. Tuy nhiên, </w:t>
      </w:r>
      <w:r w:rsidR="001118BD" w:rsidRPr="000D75C2">
        <w:rPr>
          <w:rFonts w:ascii="Times New Roman" w:hAnsi="Times New Roman"/>
          <w:sz w:val="26"/>
          <w:szCs w:val="26"/>
        </w:rPr>
        <w:t>nhóm</w:t>
      </w:r>
      <w:r w:rsidRPr="000D75C2">
        <w:rPr>
          <w:rFonts w:ascii="Times New Roman" w:hAnsi="Times New Roman"/>
          <w:sz w:val="26"/>
          <w:szCs w:val="26"/>
        </w:rPr>
        <w:t xml:space="preserve"> thực hiện </w:t>
      </w:r>
      <w:r w:rsidR="00ED04FA" w:rsidRPr="000D75C2">
        <w:rPr>
          <w:rFonts w:ascii="Times New Roman" w:hAnsi="Times New Roman"/>
          <w:sz w:val="26"/>
          <w:szCs w:val="26"/>
        </w:rPr>
        <w:t>nên lường trước</w:t>
      </w:r>
      <w:r w:rsidRPr="000D75C2">
        <w:rPr>
          <w:rFonts w:ascii="Times New Roman" w:hAnsi="Times New Roman"/>
          <w:sz w:val="26"/>
          <w:szCs w:val="26"/>
        </w:rPr>
        <w:t xml:space="preserve"> những thay đổi </w:t>
      </w:r>
      <w:r w:rsidR="001705E7" w:rsidRPr="000D75C2">
        <w:rPr>
          <w:rFonts w:ascii="Times New Roman" w:hAnsi="Times New Roman"/>
          <w:sz w:val="26"/>
          <w:szCs w:val="26"/>
        </w:rPr>
        <w:t xml:space="preserve">trong quá trình thực hiện </w:t>
      </w:r>
      <w:r w:rsidRPr="000D75C2">
        <w:rPr>
          <w:rFonts w:ascii="Times New Roman" w:hAnsi="Times New Roman"/>
          <w:sz w:val="26"/>
          <w:szCs w:val="26"/>
        </w:rPr>
        <w:t xml:space="preserve">dự án và </w:t>
      </w:r>
      <w:r w:rsidR="001705E7" w:rsidRPr="000D75C2">
        <w:rPr>
          <w:rFonts w:ascii="Times New Roman" w:hAnsi="Times New Roman"/>
          <w:sz w:val="26"/>
          <w:szCs w:val="26"/>
        </w:rPr>
        <w:t>khi các</w:t>
      </w:r>
      <w:r w:rsidRPr="000D75C2">
        <w:rPr>
          <w:rFonts w:ascii="Times New Roman" w:hAnsi="Times New Roman"/>
          <w:sz w:val="26"/>
          <w:szCs w:val="26"/>
        </w:rPr>
        <w:t xml:space="preserve"> </w:t>
      </w:r>
      <w:r w:rsidR="001118BD" w:rsidRPr="000D75C2">
        <w:rPr>
          <w:rFonts w:ascii="Times New Roman" w:hAnsi="Times New Roman"/>
          <w:sz w:val="26"/>
          <w:szCs w:val="26"/>
        </w:rPr>
        <w:t xml:space="preserve">cơ sở </w:t>
      </w:r>
      <w:r w:rsidRPr="000D75C2">
        <w:rPr>
          <w:rFonts w:ascii="Times New Roman" w:hAnsi="Times New Roman"/>
          <w:sz w:val="26"/>
          <w:szCs w:val="26"/>
        </w:rPr>
        <w:t xml:space="preserve">dữ liệu thực tế trở nên rõ ràng hơn. Dự án </w:t>
      </w:r>
      <w:r w:rsidR="001118BD" w:rsidRPr="000D75C2">
        <w:rPr>
          <w:rFonts w:ascii="Times New Roman" w:hAnsi="Times New Roman"/>
          <w:sz w:val="26"/>
          <w:szCs w:val="26"/>
        </w:rPr>
        <w:t xml:space="preserve">CRI </w:t>
      </w:r>
      <w:r w:rsidRPr="000D75C2">
        <w:rPr>
          <w:rFonts w:ascii="Times New Roman" w:hAnsi="Times New Roman"/>
          <w:sz w:val="26"/>
          <w:szCs w:val="26"/>
        </w:rPr>
        <w:t xml:space="preserve">đã trải qua một số lần thay đổi </w:t>
      </w:r>
      <w:r w:rsidR="001118BD" w:rsidRPr="000D75C2">
        <w:rPr>
          <w:rFonts w:ascii="Times New Roman" w:hAnsi="Times New Roman"/>
          <w:sz w:val="26"/>
          <w:szCs w:val="26"/>
        </w:rPr>
        <w:t>so với</w:t>
      </w:r>
      <w:r w:rsidRPr="000D75C2">
        <w:rPr>
          <w:rFonts w:ascii="Times New Roman" w:hAnsi="Times New Roman"/>
          <w:sz w:val="26"/>
          <w:szCs w:val="26"/>
        </w:rPr>
        <w:t xml:space="preserve"> khung</w:t>
      </w:r>
      <w:r w:rsidR="001118BD" w:rsidRPr="000D75C2">
        <w:rPr>
          <w:rFonts w:ascii="Times New Roman" w:hAnsi="Times New Roman"/>
          <w:sz w:val="26"/>
          <w:szCs w:val="26"/>
        </w:rPr>
        <w:t xml:space="preserve"> </w:t>
      </w:r>
      <w:r w:rsidRPr="000D75C2">
        <w:rPr>
          <w:rFonts w:ascii="Times New Roman" w:hAnsi="Times New Roman"/>
          <w:sz w:val="26"/>
          <w:szCs w:val="26"/>
        </w:rPr>
        <w:t xml:space="preserve">ban đầu. Xem hộp 2 để biết thêm chi tiết. </w:t>
      </w:r>
    </w:p>
    <w:p w:rsidR="003129D3" w:rsidRPr="000D75C2" w:rsidRDefault="003129D3" w:rsidP="00405AE7">
      <w:pPr>
        <w:spacing w:before="120" w:after="120"/>
        <w:rPr>
          <w:rFonts w:ascii="Times New Roman" w:hAnsi="Times New Roman"/>
          <w:sz w:val="26"/>
          <w:szCs w:val="26"/>
          <w:lang w:val="pt-BR"/>
        </w:rPr>
      </w:pPr>
    </w:p>
    <w:p w:rsidR="00BB7C9B" w:rsidRPr="000D75C2" w:rsidRDefault="004532A6" w:rsidP="00B84C2F">
      <w:pPr>
        <w:pStyle w:val="Heading3"/>
        <w:numPr>
          <w:ilvl w:val="0"/>
          <w:numId w:val="0"/>
        </w:numPr>
        <w:spacing w:line="276" w:lineRule="auto"/>
        <w:ind w:left="720" w:hanging="720"/>
        <w:rPr>
          <w:rFonts w:ascii="Times New Roman" w:hAnsi="Times New Roman" w:cs="Times New Roman"/>
          <w:sz w:val="26"/>
          <w:lang w:val="pt-BR"/>
        </w:rPr>
      </w:pPr>
      <w:bookmarkStart w:id="23" w:name="_Toc453787643"/>
      <w:bookmarkStart w:id="24" w:name="_Toc463427340"/>
      <w:r w:rsidRPr="00B91ADB">
        <w:rPr>
          <w:rFonts w:ascii="Times New Roman" w:hAnsi="Times New Roman" w:cs="Times New Roman"/>
          <w:sz w:val="26"/>
          <w:lang w:val="pt-BR"/>
        </w:rPr>
        <w:t>Hoạt động</w:t>
      </w:r>
      <w:r w:rsidR="00D139CA" w:rsidRPr="00B91ADB">
        <w:rPr>
          <w:rFonts w:ascii="Times New Roman" w:hAnsi="Times New Roman" w:cs="Times New Roman"/>
          <w:sz w:val="26"/>
          <w:lang w:val="pt-BR"/>
        </w:rPr>
        <w:t xml:space="preserve"> 2</w:t>
      </w:r>
      <w:r w:rsidR="0033067E" w:rsidRPr="00B91ADB">
        <w:rPr>
          <w:rFonts w:ascii="Times New Roman" w:hAnsi="Times New Roman" w:cs="Times New Roman"/>
          <w:sz w:val="26"/>
          <w:lang w:val="pt-BR"/>
        </w:rPr>
        <w:t xml:space="preserve">: </w:t>
      </w:r>
      <w:r w:rsidR="008D2396" w:rsidRPr="00B91ADB">
        <w:rPr>
          <w:rFonts w:ascii="Times New Roman" w:hAnsi="Times New Roman" w:cs="Times New Roman"/>
          <w:sz w:val="26"/>
          <w:lang w:val="pt-BR"/>
        </w:rPr>
        <w:t xml:space="preserve">Xác đđộngXem </w:t>
      </w:r>
      <w:r w:rsidR="00F36E14" w:rsidRPr="00B91ADB">
        <w:rPr>
          <w:rFonts w:ascii="Times New Roman" w:hAnsi="Times New Roman" w:cs="Times New Roman"/>
          <w:sz w:val="26"/>
          <w:lang w:val="pt-BR"/>
        </w:rPr>
        <w:t>tiêu</w:t>
      </w:r>
      <w:r w:rsidR="008D2396" w:rsidRPr="00B91ADB">
        <w:rPr>
          <w:rFonts w:ascii="Times New Roman" w:hAnsi="Times New Roman" w:cs="Times New Roman"/>
          <w:sz w:val="26"/>
          <w:lang w:val="pt-BR"/>
        </w:rPr>
        <w:t xml:space="preserve"> cêuđ</w:t>
      </w:r>
      <w:r w:rsidR="004B3C7D" w:rsidRPr="00B91ADB">
        <w:rPr>
          <w:rFonts w:ascii="Times New Roman" w:hAnsi="Times New Roman" w:cs="Times New Roman"/>
          <w:sz w:val="26"/>
          <w:lang w:val="pt-BR"/>
        </w:rPr>
        <w:t>hoêuđđộng</w:t>
      </w:r>
      <w:r w:rsidR="00BB7C9B" w:rsidRPr="00B91ADB">
        <w:rPr>
          <w:rFonts w:ascii="Times New Roman" w:hAnsi="Times New Roman" w:cs="Times New Roman"/>
          <w:sz w:val="26"/>
          <w:lang w:val="pt-BR"/>
        </w:rPr>
        <w:t xml:space="preserve"> CVARM</w:t>
      </w:r>
      <w:bookmarkEnd w:id="23"/>
      <w:bookmarkEnd w:id="24"/>
    </w:p>
    <w:p w:rsidR="003129D3" w:rsidRPr="000D75C2" w:rsidRDefault="00EA61C0" w:rsidP="00405AE7">
      <w:pPr>
        <w:spacing w:before="0" w:after="0"/>
        <w:rPr>
          <w:rFonts w:ascii="Times New Roman" w:hAnsi="Times New Roman"/>
          <w:sz w:val="26"/>
          <w:szCs w:val="26"/>
        </w:rPr>
      </w:pPr>
      <w:r w:rsidRPr="00B91ADB">
        <w:rPr>
          <w:rFonts w:ascii="Times New Roman" w:hAnsi="Times New Roman"/>
          <w:noProof/>
          <w:sz w:val="26"/>
          <w:szCs w:val="26"/>
        </w:rPr>
        <w:lastRenderedPageBreak/>
        <mc:AlternateContent>
          <mc:Choice Requires="wps">
            <w:drawing>
              <wp:anchor distT="45720" distB="45720" distL="114300" distR="114300" simplePos="0" relativeHeight="251662848" behindDoc="0" locked="0" layoutInCell="1" allowOverlap="1" wp14:anchorId="5F1FFE54" wp14:editId="696CB54E">
                <wp:simplePos x="0" y="0"/>
                <wp:positionH relativeFrom="column">
                  <wp:posOffset>3108325</wp:posOffset>
                </wp:positionH>
                <wp:positionV relativeFrom="paragraph">
                  <wp:posOffset>-78740</wp:posOffset>
                </wp:positionV>
                <wp:extent cx="2612390" cy="572770"/>
                <wp:effectExtent l="0" t="0" r="35560" b="558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572770"/>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C4750C" w:rsidRPr="00F846B9" w:rsidRDefault="00C4750C" w:rsidP="00B91ADB">
                            <w:pPr>
                              <w:spacing w:before="0" w:after="0" w:line="240" w:lineRule="auto"/>
                              <w:rPr>
                                <w:rFonts w:ascii="Times New Roman" w:hAnsi="Times New Roman"/>
                                <w:szCs w:val="20"/>
                              </w:rPr>
                            </w:pPr>
                            <w:r w:rsidRPr="00F846B9">
                              <w:rPr>
                                <w:rFonts w:ascii="Times New Roman" w:hAnsi="Times New Roman"/>
                                <w:szCs w:val="20"/>
                              </w:rPr>
                              <w:t>Hộp 2: Bài học kinh nghiệm – Các thay đổi trong khung khái niệm ban đầu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4.75pt;margin-top:-6.2pt;width:205.7pt;height:45.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" strokecolor="#8eaadb" strokeweight="1pt">
                <v:fill color2="#b4c6e7" focus="100%" type="gradient"/>
                <v:shadow on="t" color="#1f3763" opacity=".5" offset="1pt"/>
                <v:textbox>
                  <w:txbxContent>
                    <w:p w:rsidR="00C11FA2" w:rsidRPr="00F846B9" w:rsidRDefault="00C11FA2" w:rsidP="00B91ADB">
                      <w:pPr>
                        <w:spacing w:before="0" w:after="0" w:line="240" w:lineRule="auto"/>
                        <w:rPr>
                          <w:rFonts w:ascii="Times New Roman" w:hAnsi="Times New Roman"/>
                          <w:szCs w:val="20"/>
                        </w:rPr>
                      </w:pPr>
                      <w:r w:rsidRPr="00F846B9">
                        <w:rPr>
                          <w:rFonts w:ascii="Times New Roman" w:hAnsi="Times New Roman"/>
                          <w:szCs w:val="20"/>
                        </w:rPr>
                        <w:t>Hộp 2: Bài học kinh nghiệm – Các thay đổi trong khung khái niệm ban đầu</w:t>
                      </w:r>
                    </w:p>
                  </w:txbxContent>
                </v:textbox>
                <w10:wrap type="square"/>
              </v:shape>
            </w:pict>
          </mc:Fallback>
        </mc:AlternateContent>
      </w:r>
      <w:r w:rsidRPr="00B91ADB">
        <w:rPr>
          <w:rFonts w:ascii="Times New Roman" w:hAnsi="Times New Roman"/>
          <w:noProof/>
          <w:sz w:val="26"/>
        </w:rPr>
        <mc:AlternateContent>
          <mc:Choice Requires="wps">
            <w:drawing>
              <wp:anchor distT="0" distB="0" distL="114300" distR="114300" simplePos="0" relativeHeight="251663872" behindDoc="0" locked="0" layoutInCell="1" allowOverlap="1" wp14:anchorId="0A74548B" wp14:editId="2BDC1EDB">
                <wp:simplePos x="0" y="0"/>
                <wp:positionH relativeFrom="column">
                  <wp:posOffset>3108325</wp:posOffset>
                </wp:positionH>
                <wp:positionV relativeFrom="paragraph">
                  <wp:posOffset>386715</wp:posOffset>
                </wp:positionV>
                <wp:extent cx="2612390" cy="6676390"/>
                <wp:effectExtent l="0" t="0" r="16510" b="10160"/>
                <wp:wrapSquare wrapText="bothSides"/>
                <wp:docPr id="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6676390"/>
                        </a:xfrm>
                        <a:prstGeom prst="rect">
                          <a:avLst/>
                        </a:prstGeom>
                        <a:noFill/>
                        <a:ln w="6350" algn="ctr">
                          <a:solidFill>
                            <a:srgbClr val="A5A5A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50C" w:rsidRPr="00CD5F21" w:rsidRDefault="00C4750C" w:rsidP="009A55A2">
                            <w:pPr>
                              <w:rPr>
                                <w:rFonts w:ascii="Times New Roman" w:hAnsi="Times New Roman"/>
                                <w:color w:val="5B9BD5"/>
                                <w:sz w:val="23"/>
                                <w:szCs w:val="23"/>
                              </w:rPr>
                            </w:pPr>
                            <w:r w:rsidRPr="00CD5F21">
                              <w:rPr>
                                <w:rFonts w:ascii="Times New Roman" w:hAnsi="Times New Roman"/>
                                <w:color w:val="5B9BD5"/>
                                <w:sz w:val="23"/>
                                <w:szCs w:val="23"/>
                              </w:rPr>
                              <w:t>Chúng tôi khuyến nghị áp dụng phương pháp tiếp cận tương tác đối với công tác Đánh giá TTDBTT do BĐKH và lập bản đồ rủi ro</w:t>
                            </w:r>
                            <w:r w:rsidRPr="00CD5F21">
                              <w:rPr>
                                <w:rFonts w:ascii="Times New Roman" w:hAnsi="Times New Roman"/>
                                <w:sz w:val="23"/>
                                <w:szCs w:val="23"/>
                                <w:lang w:val="pt-BR"/>
                              </w:rPr>
                              <w:t xml:space="preserve"> </w:t>
                            </w:r>
                            <w:r w:rsidRPr="00CD5F21">
                              <w:rPr>
                                <w:rFonts w:ascii="Times New Roman" w:hAnsi="Times New Roman"/>
                                <w:color w:val="5B9BD5"/>
                                <w:sz w:val="23"/>
                                <w:szCs w:val="23"/>
                              </w:rPr>
                              <w:t>vì cách tiếp cận này cho phép điều chỉnh dựa trên cở sở dữ liệu thực tế. Trong dự án CRI, một số điều chỉnh đã được thực hiện để có kết quả tốt nhất. Dưới đây là một vài ví dụ:</w:t>
                            </w:r>
                          </w:p>
                          <w:p w:rsidR="00C4750C" w:rsidRPr="00CD5F21" w:rsidRDefault="00C4750C"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Ban đầu, kế hoạch bao gồm mức đánh giá TTDBTT do BĐKH và lập bản đồ rủi ro cấp xã cho 2 xã dự án nhưng thực tế cho thấy việc này sẽ không thể thực hiện được nếu không có thêm nguồn lực bổ sung đáng kể.</w:t>
                            </w:r>
                          </w:p>
                          <w:p w:rsidR="00C4750C" w:rsidRPr="00CD5F21" w:rsidRDefault="00C4750C"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 xml:space="preserve">Ý tưởng ban đầu là có thể tích hợp các hiểm họa tạo thành một bản đồ rủi ro. Tuy nhiên, đây sẽ là một thách thức về mặt kỹ thuật. Hơn nữa, nó có thể gây hiểu nhầm cho các nhà quy hoạch trong việc kết hợp rủi ro sạt lở đất và lũ quét thành một giá trị. Do vậy, dự án hiện nay có hai loại bản đồ rủi ro khác nhau. </w:t>
                            </w:r>
                          </w:p>
                          <w:p w:rsidR="00C4750C" w:rsidRPr="00CD5F21" w:rsidRDefault="00C4750C"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Dự án CRI ban đầu muốn lập bản đồ gồm tất cả các CSHT trong Danh mục Thống kê CSHT ở Sơn La và Bắc Kạn. Tuy nhiên, có hàng trăm hàng ngàn các cơ sở khác nhau, do đó phải giảm số lượng CSHT để đảm bảo tính ứng dụng. Xét tới việc tài trợ cho các CSHT nhỏ hơn là trách nhiệm của các cơ quan chính quyền cấp tỉnh, dó đó để nâng cao tính ứng dụng của việc lập bản đồ, dự án chỉ tập trung vào các CSHT nhỏ. Theo đó, các tiêu chí xác định CSHT sẽ được đưa vào nghiên cứu.</w:t>
                            </w:r>
                          </w:p>
                          <w:p w:rsidR="00C4750C" w:rsidRPr="00B91ADB" w:rsidRDefault="00C4750C" w:rsidP="009A55A2">
                            <w:pPr>
                              <w:rPr>
                                <w:rFonts w:ascii="Times New Roman" w:hAnsi="Times New Roman"/>
                                <w:color w:val="5B9BD5"/>
                                <w:sz w:val="23"/>
                                <w:szCs w:val="23"/>
                              </w:rPr>
                            </w:pPr>
                            <w:r w:rsidRPr="00B91ADB">
                              <w:rPr>
                                <w:rFonts w:ascii="Times New Roman" w:hAnsi="Times New Roman"/>
                                <w:color w:val="5B9BD5"/>
                                <w:sz w:val="23"/>
                                <w:szCs w:val="23"/>
                              </w:rPr>
                              <w:t xml:space="preserve"> </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0" type="#_x0000_t202" style="position:absolute;left:0;text-align:left;margin-left:244.75pt;margin-top:30.45pt;width:205.7pt;height:52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" filled="f" strokecolor="#a5a5a5" strokeweight=".5pt">
                <v:textbox inset=",7.2pt,,0">
                  <w:txbxContent>
                    <w:p w:rsidR="00C11FA2" w:rsidRPr="00CD5F21" w:rsidRDefault="00C11FA2" w:rsidP="009A55A2">
                      <w:pPr>
                        <w:rPr>
                          <w:rFonts w:ascii="Times New Roman" w:hAnsi="Times New Roman"/>
                          <w:color w:val="5B9BD5"/>
                          <w:sz w:val="23"/>
                          <w:szCs w:val="23"/>
                        </w:rPr>
                      </w:pPr>
                      <w:r w:rsidRPr="00CD5F21">
                        <w:rPr>
                          <w:rFonts w:ascii="Times New Roman" w:hAnsi="Times New Roman"/>
                          <w:color w:val="5B9BD5"/>
                          <w:sz w:val="23"/>
                          <w:szCs w:val="23"/>
                        </w:rPr>
                        <w:t>Chúng tôi khuyến nghị áp dụng phương pháp tiếp cận tương tác đối với công tác Đánh giá TTDBTT do BĐKH và lập bản đồ rủi ro</w:t>
                      </w:r>
                      <w:r w:rsidRPr="00CD5F21">
                        <w:rPr>
                          <w:rFonts w:ascii="Times New Roman" w:hAnsi="Times New Roman"/>
                          <w:sz w:val="23"/>
                          <w:szCs w:val="23"/>
                          <w:lang w:val="pt-BR"/>
                        </w:rPr>
                        <w:t xml:space="preserve"> </w:t>
                      </w:r>
                      <w:r w:rsidRPr="00CD5F21">
                        <w:rPr>
                          <w:rFonts w:ascii="Times New Roman" w:hAnsi="Times New Roman"/>
                          <w:color w:val="5B9BD5"/>
                          <w:sz w:val="23"/>
                          <w:szCs w:val="23"/>
                        </w:rPr>
                        <w:t>vì cách tiếp cận này cho phép điều chỉnh dựa trên cở sở dữ liệu thực tế. Trong dự án CRI, một số điều chỉnh đã được thực hiện để có kết quả tốt nhất. Dưới đây là một vài ví dụ:</w:t>
                      </w:r>
                    </w:p>
                    <w:p w:rsidR="00C11FA2" w:rsidRPr="00CD5F21" w:rsidRDefault="00C11FA2"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Ban đầu, kế hoạch bao gồm mức đánh giá TTDBTT do BĐKH và lập bản đồ rủi ro cấp xã cho 2 xã dự án nhưng thực tế cho thấy việc này sẽ không thể thực hiện được nếu không có thêm nguồn lực bổ sung đáng kể.</w:t>
                      </w:r>
                    </w:p>
                    <w:p w:rsidR="00C11FA2" w:rsidRPr="00CD5F21" w:rsidRDefault="00C11FA2"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 xml:space="preserve">Ý tưởng ban đầu là có thể tích hợp các hiểm họa tạo thành một bản đồ rủi ro. Tuy nhiên, đây sẽ là một thách thức về mặt kỹ thuật. Hơn nữa, nó có thể gây hiểu nhầm cho các nhà quy hoạch trong việc kết hợp rủi ro sạt lở đất và lũ quét thành một giá trị. Do vậy, dự án hiện nay có hai loại bản đồ rủi ro khác nhau. </w:t>
                      </w:r>
                    </w:p>
                    <w:p w:rsidR="00C11FA2" w:rsidRPr="00CD5F21" w:rsidRDefault="00C11FA2" w:rsidP="009A55A2">
                      <w:pPr>
                        <w:pStyle w:val="ListParagraph"/>
                        <w:numPr>
                          <w:ilvl w:val="0"/>
                          <w:numId w:val="22"/>
                        </w:numPr>
                        <w:rPr>
                          <w:rFonts w:ascii="Times New Roman" w:hAnsi="Times New Roman"/>
                          <w:color w:val="5B9BD5"/>
                          <w:sz w:val="23"/>
                          <w:szCs w:val="23"/>
                        </w:rPr>
                      </w:pPr>
                      <w:r w:rsidRPr="00CD5F21">
                        <w:rPr>
                          <w:rFonts w:ascii="Times New Roman" w:hAnsi="Times New Roman"/>
                          <w:color w:val="5B9BD5"/>
                          <w:sz w:val="23"/>
                          <w:szCs w:val="23"/>
                        </w:rPr>
                        <w:t>Dự án CRI ban đầu muốn lập bản đồ gồm tất cả các CSHT trong Danh mục Thống kê CSHT ở Sơn La và Bắc Kạn. Tuy nhiên, có hàng trăm hàng ngàn các cơ sở khác nhau, do đó phải giảm số lượng CSHT để đảm bảo tính ứng dụng. Xét tới việc tài trợ cho các CSHT nhỏ hơn là trách nhiệm của các cơ quan chính quyền cấp tỉnh, dó đó để nâng cao tính ứng dụng của việc lập bản đồ, dự án chỉ tập trung vào các CSHT nhỏ. Theo đó, các tiêu chí xác định CSHT sẽ được đưa vào nghiên cứu.</w:t>
                      </w:r>
                    </w:p>
                    <w:p w:rsidR="00C11FA2" w:rsidRPr="00B91ADB" w:rsidRDefault="00C11FA2" w:rsidP="009A55A2">
                      <w:pPr>
                        <w:rPr>
                          <w:rFonts w:ascii="Times New Roman" w:hAnsi="Times New Roman"/>
                          <w:color w:val="5B9BD5"/>
                          <w:sz w:val="23"/>
                          <w:szCs w:val="23"/>
                        </w:rPr>
                      </w:pPr>
                      <w:r w:rsidRPr="00B91ADB">
                        <w:rPr>
                          <w:rFonts w:ascii="Times New Roman" w:hAnsi="Times New Roman"/>
                          <w:color w:val="5B9BD5"/>
                          <w:sz w:val="23"/>
                          <w:szCs w:val="23"/>
                        </w:rPr>
                        <w:t xml:space="preserve"> </w:t>
                      </w:r>
                    </w:p>
                  </w:txbxContent>
                </v:textbox>
                <w10:wrap type="square"/>
              </v:shape>
            </w:pict>
          </mc:Fallback>
        </mc:AlternateContent>
      </w:r>
      <w:r w:rsidR="008D6060" w:rsidRPr="000D75C2">
        <w:rPr>
          <w:rFonts w:ascii="Times New Roman" w:hAnsi="Times New Roman"/>
          <w:sz w:val="26"/>
          <w:szCs w:val="26"/>
        </w:rPr>
        <w:t xml:space="preserve">Mục </w:t>
      </w:r>
      <w:r w:rsidR="00F36E14" w:rsidRPr="000D75C2">
        <w:rPr>
          <w:rFonts w:ascii="Times New Roman" w:hAnsi="Times New Roman"/>
          <w:sz w:val="26"/>
          <w:szCs w:val="26"/>
        </w:rPr>
        <w:t>tiêu</w:t>
      </w:r>
      <w:r w:rsidR="008D6060" w:rsidRPr="000D75C2">
        <w:rPr>
          <w:rFonts w:ascii="Times New Roman" w:hAnsi="Times New Roman"/>
          <w:sz w:val="26"/>
          <w:szCs w:val="26"/>
        </w:rPr>
        <w:t xml:space="preserve"> của </w:t>
      </w:r>
      <w:r w:rsidR="004B3C7D" w:rsidRPr="000D75C2">
        <w:rPr>
          <w:rFonts w:ascii="Times New Roman" w:hAnsi="Times New Roman"/>
          <w:sz w:val="26"/>
          <w:szCs w:val="26"/>
        </w:rPr>
        <w:t>hoạt động</w:t>
      </w:r>
      <w:r w:rsidR="00BB7C9B" w:rsidRPr="000D75C2">
        <w:rPr>
          <w:rFonts w:ascii="Times New Roman" w:hAnsi="Times New Roman"/>
          <w:sz w:val="26"/>
          <w:szCs w:val="26"/>
        </w:rPr>
        <w:t xml:space="preserve"> </w:t>
      </w:r>
      <w:r w:rsidR="00B8357B" w:rsidRPr="000D75C2">
        <w:rPr>
          <w:rFonts w:ascii="Times New Roman" w:hAnsi="Times New Roman"/>
          <w:sz w:val="26"/>
          <w:szCs w:val="26"/>
          <w:lang w:val="pt-BR"/>
        </w:rPr>
        <w:t xml:space="preserve">Đánh giá TTDBTT do BĐKH và lập bản đồ rủi ro </w:t>
      </w:r>
      <w:r w:rsidR="00476FC2" w:rsidRPr="000D75C2">
        <w:rPr>
          <w:rFonts w:ascii="Times New Roman" w:hAnsi="Times New Roman"/>
          <w:sz w:val="26"/>
          <w:szCs w:val="26"/>
        </w:rPr>
        <w:t>nên</w:t>
      </w:r>
      <w:r w:rsidR="008D6060" w:rsidRPr="000D75C2">
        <w:rPr>
          <w:rFonts w:ascii="Times New Roman" w:hAnsi="Times New Roman"/>
          <w:sz w:val="26"/>
          <w:szCs w:val="26"/>
        </w:rPr>
        <w:t xml:space="preserve"> được xác định ngay từ đầu trong quá trình thực hiện</w:t>
      </w:r>
      <w:r w:rsidR="00BB7C9B" w:rsidRPr="000D75C2">
        <w:rPr>
          <w:rFonts w:ascii="Times New Roman" w:hAnsi="Times New Roman"/>
          <w:sz w:val="26"/>
          <w:szCs w:val="26"/>
        </w:rPr>
        <w:t xml:space="preserve"> </w:t>
      </w:r>
      <w:r w:rsidR="00F36E14" w:rsidRPr="000D75C2">
        <w:rPr>
          <w:rFonts w:ascii="Times New Roman" w:hAnsi="Times New Roman"/>
          <w:sz w:val="26"/>
          <w:szCs w:val="26"/>
        </w:rPr>
        <w:t xml:space="preserve">khi có sự tham gia cố vấn của các bên liên quan các cấp chính phủ và cộng đồng. </w:t>
      </w:r>
      <w:r w:rsidR="00476FC2" w:rsidRPr="000D75C2">
        <w:rPr>
          <w:rFonts w:ascii="Times New Roman" w:hAnsi="Times New Roman"/>
          <w:sz w:val="26"/>
          <w:szCs w:val="26"/>
        </w:rPr>
        <w:t xml:space="preserve">Các mục tiêu cơ bản nên theo dự án CRI, nhưng vẫn nên xác định các mục tiêu bổ sung khác. </w:t>
      </w:r>
      <w:r w:rsidR="004B3C7D" w:rsidRPr="000D75C2">
        <w:rPr>
          <w:rFonts w:ascii="Times New Roman" w:hAnsi="Times New Roman"/>
          <w:sz w:val="26"/>
          <w:szCs w:val="26"/>
        </w:rPr>
        <w:t xml:space="preserve">Các </w:t>
      </w:r>
      <w:r w:rsidR="00F36E14" w:rsidRPr="000D75C2">
        <w:rPr>
          <w:rFonts w:ascii="Times New Roman" w:hAnsi="Times New Roman"/>
          <w:sz w:val="26"/>
          <w:szCs w:val="26"/>
        </w:rPr>
        <w:t xml:space="preserve">ví dụ về </w:t>
      </w:r>
      <w:r w:rsidR="004B3C7D" w:rsidRPr="000D75C2">
        <w:rPr>
          <w:rFonts w:ascii="Times New Roman" w:hAnsi="Times New Roman"/>
          <w:sz w:val="26"/>
          <w:szCs w:val="26"/>
        </w:rPr>
        <w:t xml:space="preserve">các </w:t>
      </w:r>
      <w:r w:rsidR="00F36E14" w:rsidRPr="000D75C2">
        <w:rPr>
          <w:rFonts w:ascii="Times New Roman" w:hAnsi="Times New Roman"/>
          <w:sz w:val="26"/>
          <w:szCs w:val="26"/>
        </w:rPr>
        <w:t>loại mục tiêu</w:t>
      </w:r>
      <w:r w:rsidR="00476FC2" w:rsidRPr="000D75C2">
        <w:rPr>
          <w:rFonts w:ascii="Times New Roman" w:hAnsi="Times New Roman"/>
          <w:sz w:val="26"/>
          <w:szCs w:val="26"/>
        </w:rPr>
        <w:t xml:space="preserve"> mà hoạt động </w:t>
      </w:r>
      <w:r w:rsidR="00476FC2" w:rsidRPr="000D75C2">
        <w:rPr>
          <w:rFonts w:ascii="Times New Roman" w:hAnsi="Times New Roman"/>
          <w:sz w:val="26"/>
          <w:szCs w:val="26"/>
          <w:lang w:val="pt-BR"/>
        </w:rPr>
        <w:t>Đánh giá TTDBTT do BĐKH và lập bản đồ rủi ro nên</w:t>
      </w:r>
      <w:r w:rsidR="00476FC2" w:rsidRPr="000D75C2">
        <w:rPr>
          <w:rFonts w:ascii="Times New Roman" w:hAnsi="Times New Roman"/>
          <w:sz w:val="26"/>
          <w:szCs w:val="26"/>
        </w:rPr>
        <w:t xml:space="preserve"> </w:t>
      </w:r>
      <w:r w:rsidR="00DE1D84" w:rsidRPr="000D75C2">
        <w:rPr>
          <w:rFonts w:ascii="Times New Roman" w:hAnsi="Times New Roman"/>
          <w:sz w:val="26"/>
          <w:szCs w:val="26"/>
        </w:rPr>
        <w:t xml:space="preserve">bổ sung </w:t>
      </w:r>
      <w:r w:rsidR="00476FC2" w:rsidRPr="000D75C2">
        <w:rPr>
          <w:rFonts w:ascii="Times New Roman" w:hAnsi="Times New Roman"/>
          <w:sz w:val="26"/>
          <w:szCs w:val="26"/>
        </w:rPr>
        <w:t>được đưa ra dưới đây</w:t>
      </w:r>
      <w:r w:rsidR="00F36E14" w:rsidRPr="000D75C2">
        <w:rPr>
          <w:rFonts w:ascii="Times New Roman" w:hAnsi="Times New Roman"/>
          <w:sz w:val="26"/>
          <w:szCs w:val="26"/>
        </w:rPr>
        <w:t xml:space="preserve">. </w:t>
      </w:r>
    </w:p>
    <w:p w:rsidR="003129D3" w:rsidRPr="000D75C2" w:rsidRDefault="003129D3" w:rsidP="00405AE7">
      <w:pPr>
        <w:spacing w:before="0" w:after="0"/>
        <w:jc w:val="left"/>
        <w:rPr>
          <w:rFonts w:ascii="Times New Roman" w:eastAsia="Times New Roman" w:hAnsi="Times New Roman"/>
          <w:sz w:val="26"/>
          <w:szCs w:val="26"/>
        </w:rPr>
      </w:pPr>
    </w:p>
    <w:p w:rsidR="00362FFA" w:rsidRPr="000D75C2" w:rsidRDefault="00362FFA" w:rsidP="00405AE7">
      <w:pPr>
        <w:numPr>
          <w:ilvl w:val="0"/>
          <w:numId w:val="4"/>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Để xác định các huyện, xã hoặc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cụ thể đang có nguy cơ ảnh hưởng của các hiểm họa liên quan đến khí hậu để </w:t>
      </w:r>
      <w:r w:rsidR="009A1302" w:rsidRPr="000D75C2">
        <w:rPr>
          <w:rFonts w:ascii="Times New Roman" w:hAnsi="Times New Roman"/>
          <w:sz w:val="26"/>
          <w:szCs w:val="26"/>
          <w:lang w:val="pt-BR"/>
        </w:rPr>
        <w:t>CSHTNT</w:t>
      </w:r>
      <w:r w:rsidRPr="000D75C2">
        <w:rPr>
          <w:rFonts w:ascii="Times New Roman" w:hAnsi="Times New Roman"/>
          <w:sz w:val="26"/>
          <w:szCs w:val="26"/>
          <w:lang w:val="pt-BR"/>
        </w:rPr>
        <w:t xml:space="preserve"> thích ứng/ chống chịu với khí hậu.</w:t>
      </w:r>
    </w:p>
    <w:p w:rsidR="00362FFA" w:rsidRPr="000D75C2" w:rsidRDefault="00362FFA" w:rsidP="00405AE7">
      <w:pPr>
        <w:numPr>
          <w:ilvl w:val="0"/>
          <w:numId w:val="4"/>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Để tích hợp Thích ứng </w:t>
      </w:r>
      <w:r w:rsidR="00E509E5" w:rsidRPr="000D75C2">
        <w:rPr>
          <w:rFonts w:ascii="Times New Roman" w:hAnsi="Times New Roman"/>
          <w:sz w:val="26"/>
          <w:szCs w:val="26"/>
          <w:lang w:val="pt-BR"/>
        </w:rPr>
        <w:t>BĐKH</w:t>
      </w:r>
      <w:r w:rsidRPr="000D75C2">
        <w:rPr>
          <w:rFonts w:ascii="Times New Roman" w:hAnsi="Times New Roman"/>
          <w:sz w:val="26"/>
          <w:szCs w:val="26"/>
          <w:lang w:val="pt-BR"/>
        </w:rPr>
        <w:t xml:space="preserve"> vào chính sách, chiến lược và quy hoạch có liên quan đến </w:t>
      </w:r>
      <w:r w:rsidR="009A1302" w:rsidRPr="000D75C2">
        <w:rPr>
          <w:rFonts w:ascii="Times New Roman" w:hAnsi="Times New Roman"/>
          <w:sz w:val="26"/>
          <w:szCs w:val="26"/>
          <w:lang w:val="pt-BR"/>
        </w:rPr>
        <w:t>CSHTNT</w:t>
      </w:r>
      <w:r w:rsidRPr="000D75C2">
        <w:rPr>
          <w:rFonts w:ascii="Times New Roman" w:hAnsi="Times New Roman"/>
          <w:sz w:val="26"/>
          <w:szCs w:val="26"/>
          <w:lang w:val="pt-BR"/>
        </w:rPr>
        <w:t xml:space="preserve"> - đặc biệt là nông nghiệp, cấp nước khu vực nông thôn và đường giao thông nông thôn. </w:t>
      </w:r>
    </w:p>
    <w:p w:rsidR="00362FFA" w:rsidRPr="000D75C2" w:rsidRDefault="00362FFA" w:rsidP="00405AE7">
      <w:pPr>
        <w:numPr>
          <w:ilvl w:val="0"/>
          <w:numId w:val="4"/>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Để tăng cường năng lực đầu tư </w:t>
      </w:r>
      <w:r w:rsidR="009A1302" w:rsidRPr="000D75C2">
        <w:rPr>
          <w:rFonts w:ascii="Times New Roman" w:hAnsi="Times New Roman"/>
          <w:sz w:val="26"/>
          <w:szCs w:val="26"/>
          <w:lang w:val="pt-BR"/>
        </w:rPr>
        <w:t>CSHTNT</w:t>
      </w:r>
      <w:r w:rsidRPr="000D75C2">
        <w:rPr>
          <w:rFonts w:ascii="Times New Roman" w:hAnsi="Times New Roman"/>
          <w:sz w:val="26"/>
          <w:szCs w:val="26"/>
          <w:lang w:val="pt-BR"/>
        </w:rPr>
        <w:t xml:space="preserve"> thích ứng/chống chịu </w:t>
      </w:r>
      <w:r w:rsidR="00E509E5" w:rsidRPr="000D75C2">
        <w:rPr>
          <w:rFonts w:ascii="Times New Roman" w:hAnsi="Times New Roman"/>
          <w:sz w:val="26"/>
          <w:szCs w:val="26"/>
          <w:lang w:val="pt-BR"/>
        </w:rPr>
        <w:t>BĐKH</w:t>
      </w:r>
      <w:r w:rsidRPr="000D75C2">
        <w:rPr>
          <w:rFonts w:ascii="Times New Roman" w:hAnsi="Times New Roman"/>
          <w:sz w:val="26"/>
          <w:szCs w:val="26"/>
          <w:lang w:val="pt-BR"/>
        </w:rPr>
        <w:t xml:space="preserve"> và quy hoạch khu vực địa phương/tỉnh.</w:t>
      </w:r>
    </w:p>
    <w:p w:rsidR="00362FFA" w:rsidRPr="000D75C2" w:rsidRDefault="00362FFA" w:rsidP="00405AE7">
      <w:pPr>
        <w:numPr>
          <w:ilvl w:val="0"/>
          <w:numId w:val="4"/>
        </w:numPr>
        <w:spacing w:before="120" w:after="120"/>
        <w:rPr>
          <w:rFonts w:ascii="Times New Roman" w:hAnsi="Times New Roman"/>
          <w:sz w:val="26"/>
          <w:szCs w:val="26"/>
          <w:lang w:val="pt-BR"/>
        </w:rPr>
      </w:pPr>
      <w:r w:rsidRPr="000D75C2">
        <w:rPr>
          <w:rFonts w:ascii="Times New Roman" w:hAnsi="Times New Roman"/>
          <w:sz w:val="26"/>
          <w:szCs w:val="26"/>
          <w:lang w:val="pt-BR"/>
        </w:rPr>
        <w:t xml:space="preserve">Để xác định tác động kinh tế-xã hội của các hư hại có liên quan đến khí hậu tới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như tác động đến sinh kế, tiếp cận các dịch vụ công cộng, tình trạng sức khỏe của ngườ</w:t>
      </w:r>
      <w:r w:rsidR="004B3C7D" w:rsidRPr="000D75C2">
        <w:rPr>
          <w:rFonts w:ascii="Times New Roman" w:hAnsi="Times New Roman"/>
          <w:sz w:val="26"/>
          <w:szCs w:val="26"/>
          <w:lang w:val="pt-BR"/>
        </w:rPr>
        <w:t>i dân vv...</w:t>
      </w:r>
    </w:p>
    <w:p w:rsidR="0039668C" w:rsidRPr="000D75C2" w:rsidRDefault="0039668C" w:rsidP="00405AE7">
      <w:pPr>
        <w:pStyle w:val="Heading3"/>
        <w:numPr>
          <w:ilvl w:val="0"/>
          <w:numId w:val="0"/>
        </w:numPr>
        <w:spacing w:line="276" w:lineRule="auto"/>
        <w:ind w:left="720" w:hanging="720"/>
        <w:rPr>
          <w:rFonts w:ascii="Times New Roman" w:hAnsi="Times New Roman" w:cs="Times New Roman"/>
          <w:sz w:val="26"/>
          <w:lang w:val="pt-BR"/>
        </w:rPr>
      </w:pPr>
    </w:p>
    <w:p w:rsidR="0039668C" w:rsidRPr="000D75C2" w:rsidRDefault="00362FFA" w:rsidP="00405AE7">
      <w:pPr>
        <w:pStyle w:val="Heading3"/>
        <w:numPr>
          <w:ilvl w:val="0"/>
          <w:numId w:val="0"/>
        </w:numPr>
        <w:spacing w:line="276" w:lineRule="auto"/>
        <w:ind w:left="720" w:hanging="720"/>
        <w:rPr>
          <w:rFonts w:ascii="Times New Roman" w:hAnsi="Times New Roman" w:cs="Times New Roman"/>
          <w:sz w:val="26"/>
          <w:lang w:val="pt-BR"/>
        </w:rPr>
      </w:pPr>
      <w:bookmarkStart w:id="25" w:name="_Toc453787644"/>
      <w:bookmarkStart w:id="26" w:name="_Toc463427341"/>
      <w:r w:rsidRPr="00B91ADB">
        <w:rPr>
          <w:rFonts w:ascii="Times New Roman" w:hAnsi="Times New Roman" w:cs="Times New Roman"/>
          <w:sz w:val="26"/>
          <w:lang w:val="pt-BR"/>
        </w:rPr>
        <w:t>Hodân vv.</w:t>
      </w:r>
      <w:r w:rsidR="00D139CA" w:rsidRPr="00B91ADB">
        <w:rPr>
          <w:rFonts w:ascii="Times New Roman" w:hAnsi="Times New Roman" w:cs="Times New Roman"/>
          <w:sz w:val="26"/>
          <w:lang w:val="pt-BR"/>
        </w:rPr>
        <w:t xml:space="preserve"> 3</w:t>
      </w:r>
      <w:r w:rsidR="00992597" w:rsidRPr="00B91ADB">
        <w:rPr>
          <w:rFonts w:ascii="Times New Roman" w:hAnsi="Times New Roman" w:cs="Times New Roman"/>
          <w:sz w:val="26"/>
          <w:lang w:val="pt-BR"/>
        </w:rPr>
        <w:t xml:space="preserve">: </w:t>
      </w:r>
      <w:bookmarkEnd w:id="25"/>
      <w:r w:rsidR="00C52CD1" w:rsidRPr="00B91ADB">
        <w:rPr>
          <w:rFonts w:ascii="Times New Roman" w:hAnsi="Times New Roman" w:cs="Times New Roman"/>
          <w:sz w:val="26"/>
          <w:lang w:val="pt-BR"/>
        </w:rPr>
        <w:t>Xác đ vv...g đến sinh k</w:t>
      </w:r>
      <w:bookmarkEnd w:id="26"/>
    </w:p>
    <w:p w:rsidR="00992597" w:rsidRPr="000D75C2" w:rsidRDefault="00992597" w:rsidP="00405AE7">
      <w:pPr>
        <w:spacing w:before="0" w:after="0"/>
        <w:rPr>
          <w:rFonts w:ascii="Times New Roman" w:hAnsi="Times New Roman"/>
          <w:sz w:val="26"/>
          <w:szCs w:val="26"/>
          <w:lang w:val="pt-BR"/>
        </w:rPr>
      </w:pPr>
    </w:p>
    <w:p w:rsidR="00C71D46" w:rsidRPr="000D75C2" w:rsidRDefault="00C71D46"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Căn cứ vào mục tiêu </w:t>
      </w:r>
      <w:r w:rsidR="00DE1D84" w:rsidRPr="000D75C2">
        <w:rPr>
          <w:rFonts w:ascii="Times New Roman" w:hAnsi="Times New Roman"/>
          <w:sz w:val="26"/>
          <w:szCs w:val="26"/>
          <w:lang w:val="pt-BR"/>
        </w:rPr>
        <w:t>và</w:t>
      </w:r>
      <w:r w:rsidRPr="000D75C2">
        <w:rPr>
          <w:rFonts w:ascii="Times New Roman" w:hAnsi="Times New Roman"/>
          <w:sz w:val="26"/>
          <w:szCs w:val="26"/>
          <w:lang w:val="pt-BR"/>
        </w:rPr>
        <w:t xml:space="preserve"> các nguồn lực sẵn có, </w:t>
      </w:r>
      <w:r w:rsidR="00DF0995" w:rsidRPr="000D75C2">
        <w:rPr>
          <w:rFonts w:ascii="Times New Roman" w:hAnsi="Times New Roman"/>
          <w:sz w:val="26"/>
          <w:szCs w:val="26"/>
          <w:lang w:val="pt-BR"/>
        </w:rPr>
        <w:t>đơn vị</w:t>
      </w:r>
      <w:r w:rsidR="00FE184F" w:rsidRPr="000D75C2">
        <w:rPr>
          <w:rFonts w:ascii="Times New Roman" w:hAnsi="Times New Roman"/>
          <w:sz w:val="26"/>
          <w:szCs w:val="26"/>
          <w:lang w:val="pt-BR"/>
        </w:rPr>
        <w:t xml:space="preserve"> thực hiện sẽ </w:t>
      </w:r>
      <w:r w:rsidR="00DE1D84" w:rsidRPr="000D75C2">
        <w:rPr>
          <w:rFonts w:ascii="Times New Roman" w:hAnsi="Times New Roman"/>
          <w:sz w:val="26"/>
          <w:szCs w:val="26"/>
          <w:lang w:val="pt-BR"/>
        </w:rPr>
        <w:t xml:space="preserve">cần </w:t>
      </w:r>
      <w:r w:rsidR="00FE184F" w:rsidRPr="000D75C2">
        <w:rPr>
          <w:rFonts w:ascii="Times New Roman" w:hAnsi="Times New Roman"/>
          <w:sz w:val="26"/>
          <w:szCs w:val="26"/>
          <w:lang w:val="pt-BR"/>
        </w:rPr>
        <w:t xml:space="preserve">quyết định </w:t>
      </w:r>
      <w:r w:rsidR="00DE1D84" w:rsidRPr="000D75C2">
        <w:rPr>
          <w:rFonts w:ascii="Times New Roman" w:hAnsi="Times New Roman"/>
          <w:sz w:val="26"/>
          <w:szCs w:val="26"/>
          <w:lang w:val="pt-BR"/>
        </w:rPr>
        <w:t>phạm vi địa lý</w:t>
      </w:r>
      <w:r w:rsidR="00FE184F" w:rsidRPr="000D75C2">
        <w:rPr>
          <w:rFonts w:ascii="Times New Roman" w:hAnsi="Times New Roman"/>
          <w:sz w:val="26"/>
          <w:szCs w:val="26"/>
          <w:lang w:val="pt-BR"/>
        </w:rPr>
        <w:t xml:space="preserve"> cho </w:t>
      </w:r>
      <w:r w:rsidR="00911565" w:rsidRPr="000D75C2">
        <w:rPr>
          <w:rFonts w:ascii="Times New Roman" w:hAnsi="Times New Roman"/>
          <w:sz w:val="26"/>
          <w:szCs w:val="26"/>
          <w:lang w:val="pt-BR"/>
        </w:rPr>
        <w:t>hoạt động</w:t>
      </w:r>
      <w:r w:rsidR="00FE184F" w:rsidRPr="000D75C2">
        <w:rPr>
          <w:rFonts w:ascii="Times New Roman" w:hAnsi="Times New Roman"/>
          <w:sz w:val="26"/>
          <w:szCs w:val="26"/>
          <w:lang w:val="pt-BR"/>
        </w:rPr>
        <w:t xml:space="preserve"> </w:t>
      </w:r>
      <w:r w:rsidR="00B8357B"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lang w:val="pt-BR"/>
        </w:rPr>
        <w:t xml:space="preserve">. </w:t>
      </w:r>
      <w:r w:rsidR="00FE184F" w:rsidRPr="000D75C2">
        <w:rPr>
          <w:rFonts w:ascii="Times New Roman" w:hAnsi="Times New Roman"/>
          <w:sz w:val="26"/>
          <w:szCs w:val="26"/>
          <w:lang w:val="pt-BR"/>
        </w:rPr>
        <w:t xml:space="preserve">Trong </w:t>
      </w:r>
      <w:r w:rsidR="00A6329C" w:rsidRPr="000D75C2">
        <w:rPr>
          <w:rFonts w:ascii="Times New Roman" w:hAnsi="Times New Roman"/>
          <w:sz w:val="26"/>
          <w:szCs w:val="26"/>
          <w:lang w:val="pt-BR"/>
        </w:rPr>
        <w:t>dự án</w:t>
      </w:r>
      <w:r w:rsidR="00FE184F" w:rsidRPr="000D75C2">
        <w:rPr>
          <w:rFonts w:ascii="Times New Roman" w:hAnsi="Times New Roman"/>
          <w:sz w:val="26"/>
          <w:szCs w:val="26"/>
          <w:lang w:val="pt-BR"/>
        </w:rPr>
        <w:t xml:space="preserve"> CRI, hai </w:t>
      </w:r>
      <w:r w:rsidR="00DE1D84" w:rsidRPr="000D75C2">
        <w:rPr>
          <w:rFonts w:ascii="Times New Roman" w:hAnsi="Times New Roman"/>
          <w:sz w:val="26"/>
          <w:szCs w:val="26"/>
          <w:lang w:val="pt-BR"/>
        </w:rPr>
        <w:t>báo cáo</w:t>
      </w:r>
      <w:r w:rsidR="00FE184F" w:rsidRPr="000D75C2">
        <w:rPr>
          <w:rFonts w:ascii="Times New Roman" w:hAnsi="Times New Roman"/>
          <w:sz w:val="26"/>
          <w:szCs w:val="26"/>
          <w:lang w:val="pt-BR"/>
        </w:rPr>
        <w:t xml:space="preserve"> khác nhau với phạm vi địa lý khác nhau đều được </w:t>
      </w:r>
      <w:r w:rsidR="00DE1D84" w:rsidRPr="000D75C2">
        <w:rPr>
          <w:rFonts w:ascii="Times New Roman" w:hAnsi="Times New Roman"/>
          <w:sz w:val="26"/>
          <w:szCs w:val="26"/>
          <w:lang w:val="pt-BR"/>
        </w:rPr>
        <w:t>chuẩn bị</w:t>
      </w:r>
      <w:r w:rsidR="00FE184F"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DE1D84" w:rsidRPr="000D75C2">
        <w:rPr>
          <w:rFonts w:ascii="Times New Roman" w:hAnsi="Times New Roman"/>
          <w:sz w:val="26"/>
          <w:szCs w:val="26"/>
          <w:lang w:val="pt-BR"/>
        </w:rPr>
        <w:t>Báo cáo</w:t>
      </w:r>
      <w:r w:rsidRPr="000D75C2">
        <w:rPr>
          <w:rFonts w:ascii="Times New Roman" w:hAnsi="Times New Roman"/>
          <w:sz w:val="26"/>
          <w:szCs w:val="26"/>
          <w:lang w:val="pt-BR"/>
        </w:rPr>
        <w:t xml:space="preserve"> </w:t>
      </w:r>
      <w:r w:rsidR="00FE184F" w:rsidRPr="000D75C2">
        <w:rPr>
          <w:rFonts w:ascii="Times New Roman" w:hAnsi="Times New Roman"/>
          <w:sz w:val="26"/>
          <w:szCs w:val="26"/>
          <w:lang w:val="pt-BR"/>
        </w:rPr>
        <w:t>đầu tiên</w:t>
      </w:r>
      <w:r w:rsidRPr="000D75C2">
        <w:rPr>
          <w:rFonts w:ascii="Times New Roman" w:hAnsi="Times New Roman"/>
          <w:sz w:val="26"/>
          <w:szCs w:val="26"/>
          <w:lang w:val="pt-BR"/>
        </w:rPr>
        <w:t xml:space="preserve"> có dữ liệu thô, ít chi tiết hơn, gồm</w:t>
      </w:r>
      <w:r w:rsidR="00DE1D84" w:rsidRPr="000D75C2">
        <w:rPr>
          <w:rFonts w:ascii="Times New Roman" w:hAnsi="Times New Roman"/>
          <w:sz w:val="26"/>
          <w:szCs w:val="26"/>
          <w:lang w:val="pt-BR"/>
        </w:rPr>
        <w:t xml:space="preserve"> các phân tích rủi ro cho</w:t>
      </w:r>
      <w:r w:rsidRPr="000D75C2">
        <w:rPr>
          <w:rFonts w:ascii="Times New Roman" w:hAnsi="Times New Roman"/>
          <w:sz w:val="26"/>
          <w:szCs w:val="26"/>
          <w:lang w:val="pt-BR"/>
        </w:rPr>
        <w:t xml:space="preserve"> 15 tỉnh </w:t>
      </w:r>
      <w:r w:rsidR="009A1302" w:rsidRPr="000D75C2">
        <w:rPr>
          <w:rFonts w:ascii="Times New Roman" w:hAnsi="Times New Roman"/>
          <w:sz w:val="26"/>
          <w:szCs w:val="26"/>
          <w:lang w:val="pt-BR"/>
        </w:rPr>
        <w:t>MNPB</w:t>
      </w:r>
      <w:r w:rsidRPr="000D75C2">
        <w:rPr>
          <w:rFonts w:ascii="Times New Roman" w:hAnsi="Times New Roman"/>
          <w:sz w:val="26"/>
          <w:szCs w:val="26"/>
          <w:lang w:val="pt-BR"/>
        </w:rPr>
        <w:t xml:space="preserve"> Việt Nam</w:t>
      </w:r>
      <w:r w:rsidR="00C70414" w:rsidRPr="000D75C2">
        <w:rPr>
          <w:rFonts w:ascii="Times New Roman" w:hAnsi="Times New Roman"/>
          <w:sz w:val="26"/>
          <w:szCs w:val="26"/>
          <w:lang w:val="pt-BR"/>
        </w:rPr>
        <w:t xml:space="preserve">: </w:t>
      </w:r>
      <w:r w:rsidR="00FE184F" w:rsidRPr="000D75C2">
        <w:rPr>
          <w:rFonts w:ascii="Times New Roman" w:hAnsi="Times New Roman"/>
          <w:sz w:val="26"/>
          <w:szCs w:val="26"/>
          <w:lang w:val="pt-BR"/>
        </w:rPr>
        <w:t xml:space="preserve">Lai Châu, Điện Biên, Sơn La, Hòa Bình, Lào Cai, Hà Giang, Cao Bằng, </w:t>
      </w:r>
      <w:r w:rsidR="00FE184F" w:rsidRPr="000D75C2">
        <w:rPr>
          <w:rFonts w:ascii="Times New Roman" w:hAnsi="Times New Roman"/>
          <w:sz w:val="26"/>
          <w:szCs w:val="26"/>
          <w:lang w:val="pt-BR"/>
        </w:rPr>
        <w:lastRenderedPageBreak/>
        <w:t xml:space="preserve">Yên Bái, Tuyên Quang, Bắc Kạn, Phú Thọ , Thái Nguyên, Lạng Sơn, Bắc Giang và </w:t>
      </w:r>
      <w:r w:rsidR="006E3051" w:rsidRPr="000D75C2">
        <w:rPr>
          <w:rFonts w:ascii="Times New Roman" w:hAnsi="Times New Roman"/>
          <w:sz w:val="26"/>
          <w:szCs w:val="26"/>
          <w:lang w:val="pt-BR"/>
        </w:rPr>
        <w:t>Vĩnh Phúc</w:t>
      </w:r>
      <w:r w:rsidR="00FE184F"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DE1D84" w:rsidRPr="000D75C2">
        <w:rPr>
          <w:rFonts w:ascii="Times New Roman" w:hAnsi="Times New Roman"/>
          <w:sz w:val="26"/>
          <w:szCs w:val="26"/>
          <w:lang w:val="pt-BR"/>
        </w:rPr>
        <w:t>Báo cáo</w:t>
      </w:r>
      <w:r w:rsidRPr="000D75C2">
        <w:rPr>
          <w:rFonts w:ascii="Times New Roman" w:hAnsi="Times New Roman"/>
          <w:sz w:val="26"/>
          <w:szCs w:val="26"/>
          <w:lang w:val="pt-BR"/>
        </w:rPr>
        <w:t xml:space="preserve"> thứ hai tập trung chi tiết hơn vào hai tỉnh: Sơn La và Bắc Kạn.  </w:t>
      </w:r>
    </w:p>
    <w:p w:rsidR="00FE184F" w:rsidRPr="000D75C2" w:rsidRDefault="00FE184F" w:rsidP="00405AE7">
      <w:pPr>
        <w:spacing w:before="0" w:after="0"/>
        <w:rPr>
          <w:rFonts w:ascii="Times New Roman" w:hAnsi="Times New Roman"/>
          <w:sz w:val="26"/>
          <w:szCs w:val="26"/>
          <w:lang w:val="pt-BR"/>
        </w:rPr>
      </w:pPr>
    </w:p>
    <w:p w:rsidR="001C37E6" w:rsidRPr="000D75C2" w:rsidRDefault="001C37E6" w:rsidP="001C37E6">
      <w:pPr>
        <w:rPr>
          <w:rFonts w:ascii="Times New Roman" w:hAnsi="Times New Roman"/>
          <w:sz w:val="26"/>
          <w:szCs w:val="26"/>
        </w:rPr>
      </w:pPr>
      <w:r w:rsidRPr="00B91ADB">
        <w:rPr>
          <w:rFonts w:ascii="Times New Roman" w:hAnsi="Times New Roman"/>
          <w:sz w:val="26"/>
          <w:szCs w:val="26"/>
        </w:rPr>
        <w:t>Theo đó, độ phân giải không gian của thông tin cũng như số lượng dữ liệu cho hai báo cáo khác nhau. Các nghiên cứu cấp tỉnh có số lượng các chỉ số CSHT và TTDBTT nhỏ hơn đối với những dữ liệu được thu thập, trong khi đó nghiên cứu cấp huyện bao gồm nhiều CSHT hơn và thông tin TTDBTT và các hiểm họa chi tiết hơn. Điều này được minh họa trong bảng dưới đây:</w:t>
      </w:r>
    </w:p>
    <w:p w:rsidR="001C37E6" w:rsidRPr="000D75C2" w:rsidRDefault="001C37E6" w:rsidP="001C37E6">
      <w:pPr>
        <w:rPr>
          <w:rFonts w:ascii="Times New Roman" w:hAnsi="Times New Roman"/>
          <w:sz w:val="26"/>
          <w:szCs w:val="26"/>
        </w:rPr>
      </w:pPr>
    </w:p>
    <w:p w:rsidR="001C37E6" w:rsidRPr="00B91ADB" w:rsidRDefault="001C37E6" w:rsidP="001C37E6">
      <w:pPr>
        <w:pStyle w:val="Caption"/>
        <w:keepNext/>
        <w:rPr>
          <w:rFonts w:ascii="Times New Roman" w:hAnsi="Times New Roman"/>
          <w:sz w:val="26"/>
          <w:szCs w:val="26"/>
        </w:rPr>
      </w:pPr>
      <w:r w:rsidRPr="00B91ADB">
        <w:rPr>
          <w:rFonts w:ascii="Times New Roman" w:hAnsi="Times New Roman"/>
          <w:sz w:val="26"/>
          <w:szCs w:val="26"/>
        </w:rPr>
        <w:t xml:space="preserve">Bảng </w:t>
      </w:r>
      <w:r w:rsidRPr="00B91ADB">
        <w:rPr>
          <w:rFonts w:ascii="Times New Roman" w:hAnsi="Times New Roman"/>
          <w:sz w:val="26"/>
          <w:szCs w:val="26"/>
        </w:rPr>
        <w:fldChar w:fldCharType="begin"/>
      </w:r>
      <w:r w:rsidRPr="00B91ADB">
        <w:rPr>
          <w:rFonts w:ascii="Times New Roman" w:hAnsi="Times New Roman"/>
          <w:sz w:val="26"/>
          <w:szCs w:val="26"/>
        </w:rPr>
        <w:instrText xml:space="preserve"> SEQ Table \* ARABIC </w:instrText>
      </w:r>
      <w:r w:rsidRPr="00B91ADB">
        <w:rPr>
          <w:rFonts w:ascii="Times New Roman" w:hAnsi="Times New Roman"/>
          <w:sz w:val="26"/>
          <w:szCs w:val="26"/>
        </w:rPr>
        <w:fldChar w:fldCharType="separate"/>
      </w:r>
      <w:r w:rsidR="00C4750C">
        <w:rPr>
          <w:rFonts w:ascii="Times New Roman" w:hAnsi="Times New Roman"/>
          <w:noProof/>
          <w:sz w:val="26"/>
          <w:szCs w:val="26"/>
        </w:rPr>
        <w:t>2</w:t>
      </w:r>
      <w:r w:rsidRPr="00B91ADB">
        <w:rPr>
          <w:rFonts w:ascii="Times New Roman" w:hAnsi="Times New Roman"/>
          <w:sz w:val="26"/>
          <w:szCs w:val="26"/>
        </w:rPr>
        <w:fldChar w:fldCharType="end"/>
      </w:r>
      <w:r w:rsidRPr="00B91ADB">
        <w:rPr>
          <w:rFonts w:ascii="Times New Roman" w:hAnsi="Times New Roman"/>
          <w:sz w:val="26"/>
          <w:szCs w:val="26"/>
        </w:rPr>
        <w:t xml:space="preserve">: So sánh dữ liệu và thông tin cần đối với các phạm vi địa lý khác nhau </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74"/>
        <w:gridCol w:w="1403"/>
        <w:gridCol w:w="1831"/>
        <w:gridCol w:w="2563"/>
      </w:tblGrid>
      <w:tr w:rsidR="001247C0" w:rsidRPr="001247C0" w:rsidTr="00B91ADB">
        <w:tc>
          <w:tcPr>
            <w:tcW w:w="1809"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B91ADB">
              <w:rPr>
                <w:rFonts w:ascii="Times New Roman" w:hAnsi="Times New Roman"/>
                <w:b/>
                <w:bCs/>
                <w:sz w:val="26"/>
                <w:szCs w:val="26"/>
                <w:lang w:val="pt-BR"/>
              </w:rPr>
              <w:t>Loại báo cáo</w:t>
            </w:r>
          </w:p>
        </w:tc>
        <w:tc>
          <w:tcPr>
            <w:tcW w:w="1574"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B91ADB">
              <w:rPr>
                <w:rFonts w:ascii="Times New Roman" w:hAnsi="Times New Roman"/>
                <w:b/>
                <w:bCs/>
                <w:sz w:val="26"/>
                <w:szCs w:val="26"/>
                <w:lang w:val="pt-BR"/>
              </w:rPr>
              <w:t>Phạm vi địa lý</w:t>
            </w:r>
          </w:p>
        </w:tc>
        <w:tc>
          <w:tcPr>
            <w:tcW w:w="1403"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B91ADB">
              <w:rPr>
                <w:rFonts w:ascii="Times New Roman" w:hAnsi="Times New Roman"/>
                <w:b/>
                <w:bCs/>
                <w:sz w:val="26"/>
                <w:szCs w:val="26"/>
                <w:lang w:val="pt-BR"/>
              </w:rPr>
              <w:t>Số lượng CSHT</w:t>
            </w:r>
          </w:p>
        </w:tc>
        <w:tc>
          <w:tcPr>
            <w:tcW w:w="1831"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B91ADB">
              <w:rPr>
                <w:rFonts w:ascii="Times New Roman" w:hAnsi="Times New Roman"/>
                <w:b/>
                <w:bCs/>
                <w:sz w:val="26"/>
                <w:szCs w:val="26"/>
                <w:lang w:val="pt-BR"/>
              </w:rPr>
              <w:t>Số lượng chỉ số TTDBTT</w:t>
            </w:r>
          </w:p>
        </w:tc>
        <w:tc>
          <w:tcPr>
            <w:tcW w:w="2563" w:type="dxa"/>
            <w:shd w:val="clear" w:color="auto" w:fill="auto"/>
            <w:hideMark/>
          </w:tcPr>
          <w:p w:rsidR="001C37E6" w:rsidRPr="00B91ADB" w:rsidRDefault="001C37E6" w:rsidP="001C37E6">
            <w:pPr>
              <w:spacing w:before="120" w:after="120"/>
              <w:rPr>
                <w:rFonts w:ascii="Times New Roman" w:hAnsi="Times New Roman"/>
                <w:b/>
                <w:bCs/>
                <w:sz w:val="26"/>
                <w:szCs w:val="26"/>
                <w:lang w:val="pt-BR"/>
              </w:rPr>
            </w:pPr>
            <w:r w:rsidRPr="00B91ADB">
              <w:rPr>
                <w:rFonts w:ascii="Times New Roman" w:hAnsi="Times New Roman"/>
                <w:b/>
                <w:bCs/>
                <w:sz w:val="26"/>
                <w:szCs w:val="26"/>
                <w:lang w:val="pt-BR"/>
              </w:rPr>
              <w:t>Độ phân giải bản đồ hiểm họa</w:t>
            </w:r>
          </w:p>
        </w:tc>
      </w:tr>
      <w:tr w:rsidR="001247C0" w:rsidRPr="001247C0" w:rsidTr="00B91ADB">
        <w:tc>
          <w:tcPr>
            <w:tcW w:w="1809"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1247C0">
              <w:rPr>
                <w:rFonts w:ascii="Times New Roman" w:hAnsi="Times New Roman"/>
                <w:b/>
                <w:bCs/>
                <w:sz w:val="26"/>
                <w:szCs w:val="26"/>
                <w:lang w:val="pt-BR"/>
              </w:rPr>
              <w:t>Cấp tỉnh</w:t>
            </w:r>
          </w:p>
        </w:tc>
        <w:tc>
          <w:tcPr>
            <w:tcW w:w="1574" w:type="dxa"/>
            <w:shd w:val="clear" w:color="auto" w:fill="auto"/>
            <w:hideMark/>
          </w:tcPr>
          <w:p w:rsidR="001C37E6" w:rsidRPr="00B91ADB" w:rsidRDefault="001C37E6" w:rsidP="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 xml:space="preserve">15 </w:t>
            </w:r>
            <w:r w:rsidRPr="001247C0">
              <w:rPr>
                <w:rFonts w:ascii="Times New Roman" w:hAnsi="Times New Roman"/>
                <w:sz w:val="26"/>
                <w:szCs w:val="26"/>
              </w:rPr>
              <w:t>tỉnh</w:t>
            </w:r>
          </w:p>
        </w:tc>
        <w:tc>
          <w:tcPr>
            <w:tcW w:w="140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9,053</w:t>
            </w:r>
          </w:p>
        </w:tc>
        <w:tc>
          <w:tcPr>
            <w:tcW w:w="1831"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36</w:t>
            </w:r>
          </w:p>
        </w:tc>
        <w:tc>
          <w:tcPr>
            <w:tcW w:w="256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1:600,000</w:t>
            </w:r>
          </w:p>
        </w:tc>
      </w:tr>
      <w:tr w:rsidR="001247C0" w:rsidRPr="001247C0" w:rsidTr="00B91ADB">
        <w:tc>
          <w:tcPr>
            <w:tcW w:w="1809"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1247C0">
              <w:rPr>
                <w:rFonts w:ascii="Times New Roman" w:hAnsi="Times New Roman"/>
                <w:b/>
                <w:bCs/>
                <w:sz w:val="26"/>
                <w:szCs w:val="26"/>
                <w:lang w:val="pt-BR"/>
              </w:rPr>
              <w:t>Sơn La</w:t>
            </w:r>
            <w:r w:rsidRPr="00B91ADB">
              <w:rPr>
                <w:rFonts w:ascii="Times New Roman" w:hAnsi="Times New Roman"/>
                <w:b/>
                <w:bCs/>
                <w:sz w:val="26"/>
                <w:szCs w:val="26"/>
                <w:lang w:val="pt-BR"/>
              </w:rPr>
              <w:t xml:space="preserve"> </w:t>
            </w:r>
          </w:p>
        </w:tc>
        <w:tc>
          <w:tcPr>
            <w:tcW w:w="1574" w:type="dxa"/>
            <w:shd w:val="clear" w:color="auto" w:fill="auto"/>
            <w:hideMark/>
          </w:tcPr>
          <w:p w:rsidR="001C37E6" w:rsidRPr="00B91ADB" w:rsidRDefault="001C37E6" w:rsidP="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 xml:space="preserve">12 </w:t>
            </w:r>
            <w:r w:rsidRPr="001247C0">
              <w:rPr>
                <w:rFonts w:ascii="Times New Roman" w:hAnsi="Times New Roman"/>
                <w:sz w:val="26"/>
                <w:szCs w:val="26"/>
              </w:rPr>
              <w:t>huyện</w:t>
            </w:r>
          </w:p>
        </w:tc>
        <w:tc>
          <w:tcPr>
            <w:tcW w:w="140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1285</w:t>
            </w:r>
          </w:p>
        </w:tc>
        <w:tc>
          <w:tcPr>
            <w:tcW w:w="1831"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42</w:t>
            </w:r>
          </w:p>
        </w:tc>
        <w:tc>
          <w:tcPr>
            <w:tcW w:w="256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1:200,000</w:t>
            </w:r>
          </w:p>
        </w:tc>
      </w:tr>
      <w:tr w:rsidR="001247C0" w:rsidRPr="001247C0" w:rsidTr="00B91ADB">
        <w:tc>
          <w:tcPr>
            <w:tcW w:w="1809" w:type="dxa"/>
            <w:shd w:val="clear" w:color="auto" w:fill="auto"/>
            <w:hideMark/>
          </w:tcPr>
          <w:p w:rsidR="001C37E6" w:rsidRPr="00B91ADB" w:rsidRDefault="001C37E6">
            <w:pPr>
              <w:spacing w:before="120" w:after="120"/>
              <w:rPr>
                <w:rFonts w:ascii="Times New Roman" w:hAnsi="Times New Roman"/>
                <w:b/>
                <w:bCs/>
                <w:sz w:val="26"/>
                <w:szCs w:val="26"/>
                <w:lang w:val="pt-BR"/>
              </w:rPr>
            </w:pPr>
            <w:r w:rsidRPr="001247C0">
              <w:rPr>
                <w:rFonts w:ascii="Times New Roman" w:hAnsi="Times New Roman"/>
                <w:b/>
                <w:bCs/>
                <w:sz w:val="26"/>
                <w:szCs w:val="26"/>
                <w:lang w:val="pt-BR"/>
              </w:rPr>
              <w:t>Bắc Kạn</w:t>
            </w:r>
            <w:r w:rsidRPr="00B91ADB">
              <w:rPr>
                <w:rFonts w:ascii="Times New Roman" w:hAnsi="Times New Roman"/>
                <w:b/>
                <w:bCs/>
                <w:sz w:val="26"/>
                <w:szCs w:val="26"/>
                <w:lang w:val="pt-BR"/>
              </w:rPr>
              <w:t xml:space="preserve"> </w:t>
            </w:r>
          </w:p>
        </w:tc>
        <w:tc>
          <w:tcPr>
            <w:tcW w:w="1574" w:type="dxa"/>
            <w:shd w:val="clear" w:color="auto" w:fill="auto"/>
            <w:hideMark/>
          </w:tcPr>
          <w:p w:rsidR="001C37E6" w:rsidRPr="00B91ADB" w:rsidRDefault="001C37E6" w:rsidP="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 xml:space="preserve">8 </w:t>
            </w:r>
            <w:r w:rsidRPr="001247C0">
              <w:rPr>
                <w:rFonts w:ascii="Times New Roman" w:hAnsi="Times New Roman"/>
                <w:sz w:val="26"/>
                <w:szCs w:val="26"/>
              </w:rPr>
              <w:t>huyện</w:t>
            </w:r>
          </w:p>
        </w:tc>
        <w:tc>
          <w:tcPr>
            <w:tcW w:w="140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rPr>
            </w:pPr>
            <w:r w:rsidRPr="00B91ADB">
              <w:rPr>
                <w:rFonts w:ascii="Times New Roman" w:hAnsi="Times New Roman"/>
                <w:sz w:val="26"/>
                <w:szCs w:val="26"/>
              </w:rPr>
              <w:t>393</w:t>
            </w:r>
          </w:p>
        </w:tc>
        <w:tc>
          <w:tcPr>
            <w:tcW w:w="1831"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42</w:t>
            </w:r>
          </w:p>
        </w:tc>
        <w:tc>
          <w:tcPr>
            <w:tcW w:w="2563" w:type="dxa"/>
            <w:shd w:val="clear" w:color="auto" w:fill="auto"/>
            <w:hideMark/>
          </w:tcPr>
          <w:p w:rsidR="001C37E6" w:rsidRPr="00B91ADB" w:rsidRDefault="001C37E6">
            <w:pPr>
              <w:tabs>
                <w:tab w:val="left" w:pos="720"/>
              </w:tabs>
              <w:spacing w:before="120" w:after="120"/>
              <w:jc w:val="left"/>
              <w:rPr>
                <w:rFonts w:ascii="Times New Roman" w:hAnsi="Times New Roman"/>
                <w:sz w:val="26"/>
                <w:szCs w:val="26"/>
                <w:lang w:val="pt-BR"/>
              </w:rPr>
            </w:pPr>
            <w:r w:rsidRPr="00B91ADB">
              <w:rPr>
                <w:rFonts w:ascii="Times New Roman" w:hAnsi="Times New Roman"/>
                <w:sz w:val="26"/>
                <w:szCs w:val="26"/>
                <w:lang w:val="pt-BR"/>
              </w:rPr>
              <w:t>1:200,000</w:t>
            </w:r>
          </w:p>
        </w:tc>
      </w:tr>
    </w:tbl>
    <w:p w:rsidR="001C37E6" w:rsidRPr="00B91ADB" w:rsidRDefault="001C37E6" w:rsidP="001C37E6">
      <w:pPr>
        <w:spacing w:before="0" w:after="0" w:line="240" w:lineRule="auto"/>
        <w:rPr>
          <w:rFonts w:ascii="Times New Roman" w:hAnsi="Times New Roman"/>
          <w:sz w:val="26"/>
          <w:szCs w:val="26"/>
          <w:lang w:val="pt-BR"/>
        </w:rPr>
      </w:pPr>
    </w:p>
    <w:p w:rsidR="00887D4A" w:rsidRPr="000D75C2" w:rsidRDefault="00211897" w:rsidP="00887D4A">
      <w:pPr>
        <w:rPr>
          <w:rFonts w:ascii="Times New Roman" w:hAnsi="Times New Roman"/>
          <w:sz w:val="26"/>
          <w:szCs w:val="26"/>
        </w:rPr>
      </w:pPr>
      <w:r w:rsidRPr="000D75C2">
        <w:rPr>
          <w:rFonts w:ascii="Times New Roman" w:hAnsi="Times New Roman"/>
          <w:sz w:val="26"/>
          <w:szCs w:val="26"/>
          <w:lang w:val="pt-BR"/>
        </w:rPr>
        <w:t xml:space="preserve">Mục đích thực hiện dự án CRI cấp tỉnh là </w:t>
      </w:r>
      <w:r w:rsidR="0095392A" w:rsidRPr="000D75C2">
        <w:rPr>
          <w:rFonts w:ascii="Times New Roman" w:hAnsi="Times New Roman"/>
          <w:sz w:val="26"/>
          <w:szCs w:val="26"/>
          <w:lang w:val="pt-BR"/>
        </w:rPr>
        <w:t>minh</w:t>
      </w:r>
      <w:r w:rsidRPr="000D75C2">
        <w:rPr>
          <w:rFonts w:ascii="Times New Roman" w:hAnsi="Times New Roman"/>
          <w:sz w:val="26"/>
          <w:szCs w:val="26"/>
          <w:lang w:val="pt-BR"/>
        </w:rPr>
        <w:t xml:space="preserve"> họa </w:t>
      </w:r>
      <w:r w:rsidR="0095392A" w:rsidRPr="000D75C2">
        <w:rPr>
          <w:rFonts w:ascii="Times New Roman" w:hAnsi="Times New Roman"/>
          <w:sz w:val="26"/>
          <w:szCs w:val="26"/>
          <w:lang w:val="pt-BR"/>
        </w:rPr>
        <w:t>việc sử dụng công cụ này ở cấp trung ương, trong đó những rủi ro liên quan đến BĐKH được đưa ra so sánh ở tầm vĩ mô. Các đại diện trực quan của các rủi ro dưới dạng bản đồ có thể là một công cụ mạnh mẽ nhằm nâng cao nhận thức và thúc đẩy các hành động về các rủi ro liên quan đên BĐKH.</w:t>
      </w:r>
      <w:r w:rsidRPr="000D75C2">
        <w:rPr>
          <w:rFonts w:ascii="Times New Roman" w:hAnsi="Times New Roman"/>
          <w:sz w:val="26"/>
          <w:szCs w:val="26"/>
          <w:lang w:val="pt-BR"/>
        </w:rPr>
        <w:t xml:space="preserve"> </w:t>
      </w:r>
      <w:r w:rsidR="00FE184F" w:rsidRPr="000D75C2">
        <w:rPr>
          <w:rFonts w:ascii="Times New Roman" w:hAnsi="Times New Roman"/>
          <w:sz w:val="26"/>
          <w:szCs w:val="26"/>
          <w:lang w:val="pt-BR"/>
        </w:rPr>
        <w:t xml:space="preserve">Ví dụ, trong </w:t>
      </w:r>
      <w:r w:rsidR="00A6329C" w:rsidRPr="000D75C2">
        <w:rPr>
          <w:rFonts w:ascii="Times New Roman" w:hAnsi="Times New Roman"/>
          <w:sz w:val="26"/>
          <w:szCs w:val="26"/>
          <w:lang w:val="pt-BR"/>
        </w:rPr>
        <w:t>dự án</w:t>
      </w:r>
      <w:r w:rsidR="00FE184F" w:rsidRPr="000D75C2">
        <w:rPr>
          <w:rFonts w:ascii="Times New Roman" w:hAnsi="Times New Roman"/>
          <w:sz w:val="26"/>
          <w:szCs w:val="26"/>
          <w:lang w:val="pt-BR"/>
        </w:rPr>
        <w:t xml:space="preserve"> CRI</w:t>
      </w:r>
      <w:r w:rsidR="00EE0148" w:rsidRPr="000D75C2">
        <w:rPr>
          <w:rFonts w:ascii="Times New Roman" w:hAnsi="Times New Roman"/>
          <w:sz w:val="26"/>
          <w:szCs w:val="26"/>
          <w:lang w:val="pt-BR"/>
        </w:rPr>
        <w:t xml:space="preserve">, đường </w:t>
      </w:r>
      <w:r w:rsidR="00A6329C" w:rsidRPr="000D75C2">
        <w:rPr>
          <w:rFonts w:ascii="Times New Roman" w:hAnsi="Times New Roman"/>
          <w:sz w:val="26"/>
          <w:szCs w:val="26"/>
          <w:lang w:val="pt-BR"/>
        </w:rPr>
        <w:t xml:space="preserve">giao thông </w:t>
      </w:r>
      <w:r w:rsidR="00EE0148" w:rsidRPr="000D75C2">
        <w:rPr>
          <w:rFonts w:ascii="Times New Roman" w:hAnsi="Times New Roman"/>
          <w:sz w:val="26"/>
          <w:szCs w:val="26"/>
          <w:lang w:val="pt-BR"/>
        </w:rPr>
        <w:t>nông thôn ở các tỉnh Hà Giang, Bắc Kạn và Lạng Sơn được phát hiện ra là</w:t>
      </w:r>
      <w:r w:rsidR="00E532F6" w:rsidRPr="000D75C2">
        <w:rPr>
          <w:rFonts w:ascii="Times New Roman" w:hAnsi="Times New Roman"/>
          <w:sz w:val="26"/>
          <w:szCs w:val="26"/>
          <w:lang w:val="pt-BR"/>
        </w:rPr>
        <w:t xml:space="preserve"> có </w:t>
      </w:r>
      <w:r w:rsidR="00FC5814" w:rsidRPr="000D75C2">
        <w:rPr>
          <w:rFonts w:ascii="Times New Roman" w:hAnsi="Times New Roman"/>
          <w:sz w:val="26"/>
          <w:szCs w:val="26"/>
          <w:lang w:val="pt-BR"/>
        </w:rPr>
        <w:t>mức độ</w:t>
      </w:r>
      <w:r w:rsidR="00E532F6" w:rsidRPr="000D75C2">
        <w:rPr>
          <w:rFonts w:ascii="Times New Roman" w:hAnsi="Times New Roman"/>
          <w:sz w:val="26"/>
          <w:szCs w:val="26"/>
          <w:lang w:val="pt-BR"/>
        </w:rPr>
        <w:t xml:space="preserve"> tổn thương cao nhất do các hiểm họa liên quan tới khí hậu</w:t>
      </w:r>
      <w:r w:rsidR="00887D4A" w:rsidRPr="000D75C2">
        <w:rPr>
          <w:rFonts w:ascii="Times New Roman" w:hAnsi="Times New Roman"/>
          <w:sz w:val="26"/>
          <w:szCs w:val="26"/>
          <w:lang w:val="pt-BR"/>
        </w:rPr>
        <w:t>, như được thể hiện ở Hình 2</w:t>
      </w:r>
      <w:r w:rsidR="00E532F6" w:rsidRPr="000D75C2">
        <w:rPr>
          <w:rFonts w:ascii="Times New Roman" w:hAnsi="Times New Roman"/>
          <w:sz w:val="26"/>
          <w:szCs w:val="26"/>
          <w:lang w:val="pt-BR"/>
        </w:rPr>
        <w:t>. Sau đó, b</w:t>
      </w:r>
      <w:r w:rsidR="00FE184F" w:rsidRPr="000D75C2">
        <w:rPr>
          <w:rFonts w:ascii="Times New Roman" w:hAnsi="Times New Roman"/>
          <w:sz w:val="26"/>
          <w:szCs w:val="26"/>
          <w:lang w:val="pt-BR"/>
        </w:rPr>
        <w:t xml:space="preserve">ản đồ này đã được đối chiếu với bản đồ </w:t>
      </w:r>
      <w:r w:rsidR="00E532F6" w:rsidRPr="000D75C2">
        <w:rPr>
          <w:rFonts w:ascii="Times New Roman" w:hAnsi="Times New Roman"/>
          <w:sz w:val="26"/>
          <w:szCs w:val="26"/>
          <w:lang w:val="pt-BR"/>
        </w:rPr>
        <w:t>nguy cơ lũ quét</w:t>
      </w:r>
      <w:r w:rsidR="00FE184F" w:rsidRPr="000D75C2">
        <w:rPr>
          <w:rFonts w:ascii="Times New Roman" w:hAnsi="Times New Roman"/>
          <w:sz w:val="26"/>
          <w:szCs w:val="26"/>
          <w:lang w:val="pt-BR"/>
        </w:rPr>
        <w:t xml:space="preserve"> và sạt lở đất </w:t>
      </w:r>
      <w:r w:rsidR="00E532F6" w:rsidRPr="000D75C2">
        <w:rPr>
          <w:rFonts w:ascii="Times New Roman" w:hAnsi="Times New Roman"/>
          <w:sz w:val="26"/>
          <w:szCs w:val="26"/>
          <w:lang w:val="pt-BR"/>
        </w:rPr>
        <w:t xml:space="preserve">để bổ sung thêm thông tin cho việc phân tích các hiểm họa liên quan tới khí hậu ở thời điểm hiện tại và tương lai. </w:t>
      </w:r>
      <w:r w:rsidR="00887D4A" w:rsidRPr="000D75C2">
        <w:rPr>
          <w:rFonts w:ascii="Times New Roman" w:hAnsi="Times New Roman"/>
          <w:sz w:val="26"/>
          <w:szCs w:val="26"/>
        </w:rPr>
        <w:t xml:space="preserve">Điều này sẽ được thảo luận thêm trong chương Giai đoạn 4: </w:t>
      </w:r>
      <w:r w:rsidR="00887D4A" w:rsidRPr="000D75C2">
        <w:rPr>
          <w:rFonts w:ascii="Times New Roman" w:hAnsi="Times New Roman"/>
          <w:sz w:val="26"/>
          <w:szCs w:val="26"/>
          <w:lang w:val="pt-BR"/>
        </w:rPr>
        <w:t>Đánh giá và lập bản đồ Rủi ro</w:t>
      </w:r>
      <w:r w:rsidR="00887D4A" w:rsidRPr="000D75C2">
        <w:rPr>
          <w:rFonts w:ascii="Times New Roman" w:hAnsi="Times New Roman"/>
          <w:sz w:val="26"/>
          <w:szCs w:val="26"/>
        </w:rPr>
        <w:t>. Tuy nhiên, ngay cả chỉ riêng thông tin TTDBTT cũng có thể cung cấp cho các nhà hoạch định một cái nhìn tổng quan về khu vực MNPB. Cần lưu ý rằng những bản đồ này hiển thị TTDBTT ở mức độ "tương đối" tại 15 tỉnh. Do đó, những tỉnh được đánh dấu với mức độ rủi ro thấp không có nghĩa là những tỉnh này tuyệt đối không bị tổn thương, và vẫn đòi hỏi một nguồn lực đáng kể để chuẩn bị cho công tác đối phó với thảm họa khí hậu.</w:t>
      </w:r>
    </w:p>
    <w:p w:rsidR="009954AB" w:rsidRPr="000D75C2" w:rsidRDefault="009954AB" w:rsidP="00405AE7">
      <w:pPr>
        <w:keepNext/>
        <w:spacing w:before="0" w:after="0"/>
        <w:rPr>
          <w:rFonts w:ascii="Times New Roman" w:hAnsi="Times New Roman"/>
          <w:sz w:val="26"/>
          <w:szCs w:val="26"/>
        </w:rPr>
      </w:pPr>
      <w:r w:rsidRPr="00B91ADB">
        <w:rPr>
          <w:rFonts w:ascii="Times New Roman" w:hAnsi="Times New Roman"/>
          <w:noProof/>
          <w:sz w:val="26"/>
          <w:szCs w:val="26"/>
        </w:rPr>
        <w:lastRenderedPageBreak/>
        <w:drawing>
          <wp:inline distT="0" distB="0" distL="0" distR="0" wp14:anchorId="435E65E1" wp14:editId="177743B4">
            <wp:extent cx="5580000" cy="344233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580000" cy="3442338"/>
                    </a:xfrm>
                    <a:prstGeom prst="rect">
                      <a:avLst/>
                    </a:prstGeom>
                    <a:noFill/>
                    <a:ln w="9525">
                      <a:noFill/>
                      <a:miter lim="800000"/>
                      <a:headEnd/>
                      <a:tailEnd/>
                    </a:ln>
                  </pic:spPr>
                </pic:pic>
              </a:graphicData>
            </a:graphic>
          </wp:inline>
        </w:drawing>
      </w:r>
    </w:p>
    <w:p w:rsidR="009954AB" w:rsidRPr="000D75C2" w:rsidRDefault="00E532F6" w:rsidP="00405AE7">
      <w:pPr>
        <w:pStyle w:val="Caption"/>
        <w:rPr>
          <w:rFonts w:ascii="Times New Roman" w:hAnsi="Times New Roman"/>
          <w:sz w:val="26"/>
          <w:szCs w:val="26"/>
        </w:rPr>
      </w:pPr>
      <w:bookmarkStart w:id="27" w:name="_Toc463427309"/>
      <w:r w:rsidRPr="00B91ADB">
        <w:rPr>
          <w:rFonts w:ascii="Times New Roman" w:hAnsi="Times New Roman"/>
          <w:sz w:val="26"/>
          <w:szCs w:val="26"/>
        </w:rPr>
        <w:t>Hình</w:t>
      </w:r>
      <w:r w:rsidR="009954AB" w:rsidRPr="00B91ADB">
        <w:rPr>
          <w:rFonts w:ascii="Times New Roman" w:hAnsi="Times New Roman"/>
          <w:sz w:val="26"/>
          <w:szCs w:val="26"/>
        </w:rPr>
        <w:t xml:space="preserve"> </w:t>
      </w:r>
      <w:r w:rsidR="00FA31CE" w:rsidRPr="00B91ADB">
        <w:rPr>
          <w:rFonts w:ascii="Times New Roman" w:hAnsi="Times New Roman"/>
          <w:sz w:val="26"/>
          <w:szCs w:val="26"/>
        </w:rPr>
        <w:fldChar w:fldCharType="begin"/>
      </w:r>
      <w:r w:rsidR="00FA31CE" w:rsidRPr="00B91ADB">
        <w:rPr>
          <w:rFonts w:ascii="Times New Roman" w:hAnsi="Times New Roman"/>
          <w:sz w:val="26"/>
          <w:szCs w:val="26"/>
        </w:rPr>
        <w:instrText xml:space="preserve"> SEQ Figure \* ARABIC </w:instrText>
      </w:r>
      <w:r w:rsidR="00FA31CE" w:rsidRPr="00B91ADB">
        <w:rPr>
          <w:rFonts w:ascii="Times New Roman" w:hAnsi="Times New Roman"/>
          <w:sz w:val="26"/>
          <w:szCs w:val="26"/>
        </w:rPr>
        <w:fldChar w:fldCharType="separate"/>
      </w:r>
      <w:r w:rsidR="00C4750C">
        <w:rPr>
          <w:rFonts w:ascii="Times New Roman" w:hAnsi="Times New Roman"/>
          <w:noProof/>
          <w:sz w:val="26"/>
          <w:szCs w:val="26"/>
        </w:rPr>
        <w:t>2</w:t>
      </w:r>
      <w:r w:rsidR="00FA31CE" w:rsidRPr="00B91ADB">
        <w:rPr>
          <w:rFonts w:ascii="Times New Roman" w:hAnsi="Times New Roman"/>
          <w:sz w:val="26"/>
          <w:szCs w:val="26"/>
        </w:rPr>
        <w:fldChar w:fldCharType="end"/>
      </w:r>
      <w:r w:rsidR="009954AB" w:rsidRPr="00B91ADB">
        <w:rPr>
          <w:rFonts w:ascii="Times New Roman" w:hAnsi="Times New Roman"/>
          <w:sz w:val="26"/>
          <w:szCs w:val="26"/>
        </w:rPr>
        <w:t xml:space="preserve">: </w:t>
      </w:r>
      <w:r w:rsidR="00103AC4" w:rsidRPr="00B91ADB">
        <w:rPr>
          <w:rFonts w:ascii="Times New Roman" w:hAnsi="Times New Roman"/>
          <w:sz w:val="26"/>
          <w:szCs w:val="26"/>
        </w:rPr>
        <w:t xml:space="preserve">Ví dụ về </w:t>
      </w:r>
      <w:r w:rsidRPr="00B91ADB">
        <w:rPr>
          <w:rFonts w:ascii="Times New Roman" w:hAnsi="Times New Roman"/>
          <w:sz w:val="26"/>
          <w:szCs w:val="26"/>
        </w:rPr>
        <w:t>Bản đồ</w:t>
      </w:r>
      <w:r w:rsidR="00103AC4" w:rsidRPr="00B91ADB">
        <w:rPr>
          <w:rFonts w:ascii="Times New Roman" w:hAnsi="Times New Roman"/>
          <w:sz w:val="26"/>
          <w:szCs w:val="26"/>
        </w:rPr>
        <w:t xml:space="preserve"> TTDBTT của đường giao thông nông thôn của khư vực </w:t>
      </w:r>
      <w:r w:rsidR="00887D4A" w:rsidRPr="00B91ADB">
        <w:rPr>
          <w:rFonts w:ascii="Times New Roman" w:hAnsi="Times New Roman"/>
          <w:sz w:val="26"/>
          <w:szCs w:val="26"/>
        </w:rPr>
        <w:t>MNPB</w:t>
      </w:r>
      <w:r w:rsidRPr="00B91ADB">
        <w:rPr>
          <w:rFonts w:ascii="Times New Roman" w:hAnsi="Times New Roman"/>
          <w:sz w:val="26"/>
          <w:szCs w:val="26"/>
        </w:rPr>
        <w:t xml:space="preserve"> </w:t>
      </w:r>
      <w:r w:rsidR="00103AC4" w:rsidRPr="00B91ADB">
        <w:rPr>
          <w:rFonts w:ascii="Times New Roman" w:hAnsi="Times New Roman"/>
          <w:sz w:val="26"/>
          <w:szCs w:val="26"/>
        </w:rPr>
        <w:t xml:space="preserve">được lấy </w:t>
      </w:r>
      <w:r w:rsidRPr="00B91ADB">
        <w:rPr>
          <w:rFonts w:ascii="Times New Roman" w:hAnsi="Times New Roman"/>
          <w:sz w:val="26"/>
          <w:szCs w:val="26"/>
        </w:rPr>
        <w:t xml:space="preserve">từ </w:t>
      </w:r>
      <w:r w:rsidR="00103AC4" w:rsidRPr="00B91ADB">
        <w:rPr>
          <w:rFonts w:ascii="Times New Roman" w:hAnsi="Times New Roman"/>
          <w:sz w:val="26"/>
          <w:szCs w:val="26"/>
        </w:rPr>
        <w:t xml:space="preserve">các nghiên cứu thuộc </w:t>
      </w:r>
      <w:r w:rsidRPr="00B91ADB">
        <w:rPr>
          <w:rFonts w:ascii="Times New Roman" w:hAnsi="Times New Roman"/>
          <w:sz w:val="26"/>
          <w:szCs w:val="26"/>
        </w:rPr>
        <w:t xml:space="preserve">dự án CRI cho thấy mức độ tổn thương của đường giao thông nông thôn do lũ lụt và sạt lở đất ở khu vực </w:t>
      </w:r>
      <w:r w:rsidR="009A1302" w:rsidRPr="00B91ADB">
        <w:rPr>
          <w:rFonts w:ascii="Times New Roman" w:hAnsi="Times New Roman"/>
          <w:sz w:val="26"/>
          <w:szCs w:val="26"/>
        </w:rPr>
        <w:t>MNPB</w:t>
      </w:r>
      <w:r w:rsidRPr="00B91ADB">
        <w:rPr>
          <w:rFonts w:ascii="Times New Roman" w:hAnsi="Times New Roman"/>
          <w:sz w:val="26"/>
          <w:szCs w:val="26"/>
        </w:rPr>
        <w:t xml:space="preserve"> Việt Nam.</w:t>
      </w:r>
      <w:bookmarkEnd w:id="27"/>
    </w:p>
    <w:p w:rsidR="0039668C" w:rsidRPr="000D75C2" w:rsidRDefault="009954AB"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 </w:t>
      </w:r>
    </w:p>
    <w:p w:rsidR="007779C2" w:rsidRPr="000D75C2" w:rsidRDefault="007779C2"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Các tỉnh có thể lựa chọn </w:t>
      </w:r>
      <w:r w:rsidR="00B442A5" w:rsidRPr="000D75C2">
        <w:rPr>
          <w:rFonts w:ascii="Times New Roman" w:hAnsi="Times New Roman"/>
          <w:sz w:val="26"/>
          <w:szCs w:val="26"/>
          <w:lang w:val="pt-BR"/>
        </w:rPr>
        <w:t xml:space="preserve">thực hiện  Đánh giá TTDBTT do BĐKH và lập bản đồ rủi rocho </w:t>
      </w:r>
      <w:r w:rsidRPr="000D75C2">
        <w:rPr>
          <w:rFonts w:ascii="Times New Roman" w:hAnsi="Times New Roman"/>
          <w:sz w:val="26"/>
          <w:szCs w:val="26"/>
          <w:lang w:val="pt-BR"/>
        </w:rPr>
        <w:t>tỉnh</w:t>
      </w:r>
      <w:r w:rsidR="00B442A5" w:rsidRPr="000D75C2">
        <w:rPr>
          <w:rFonts w:ascii="Times New Roman" w:hAnsi="Times New Roman"/>
          <w:sz w:val="26"/>
          <w:szCs w:val="26"/>
          <w:lang w:val="pt-BR"/>
        </w:rPr>
        <w:t xml:space="preserve"> mình</w:t>
      </w:r>
      <w:r w:rsidR="001C5D9B" w:rsidRPr="000D75C2">
        <w:rPr>
          <w:rFonts w:ascii="Times New Roman" w:hAnsi="Times New Roman"/>
          <w:sz w:val="26"/>
          <w:szCs w:val="26"/>
          <w:lang w:val="pt-BR"/>
        </w:rPr>
        <w:t xml:space="preserve"> </w:t>
      </w:r>
      <w:r w:rsidR="00B442A5" w:rsidRPr="000D75C2">
        <w:rPr>
          <w:rFonts w:ascii="Times New Roman" w:hAnsi="Times New Roman"/>
          <w:sz w:val="26"/>
          <w:szCs w:val="26"/>
          <w:lang w:val="pt-BR"/>
        </w:rPr>
        <w:t>tương tự như dự án CRI thực hiện cho tỉnh Sơn La và Bắc Kạn</w:t>
      </w:r>
      <w:r w:rsidRPr="000D75C2">
        <w:rPr>
          <w:rFonts w:ascii="Times New Roman" w:hAnsi="Times New Roman"/>
          <w:sz w:val="26"/>
          <w:szCs w:val="26"/>
          <w:lang w:val="pt-BR"/>
        </w:rPr>
        <w:t>,</w:t>
      </w:r>
      <w:r w:rsidR="00B442A5" w:rsidRPr="000D75C2">
        <w:rPr>
          <w:rFonts w:ascii="Times New Roman" w:hAnsi="Times New Roman"/>
          <w:sz w:val="26"/>
          <w:szCs w:val="26"/>
          <w:lang w:val="pt-BR"/>
        </w:rPr>
        <w:t xml:space="preserve"> trong đó tập trung vào các thông tin cấp huyện. Tuy nhiên, trong một vài trường hợp, cần thực hiện phân tích các rủi ro một cách tổng thể hơn. </w:t>
      </w:r>
      <w:r w:rsidRPr="000D75C2">
        <w:rPr>
          <w:rFonts w:ascii="Times New Roman" w:hAnsi="Times New Roman"/>
          <w:sz w:val="26"/>
          <w:szCs w:val="26"/>
          <w:lang w:val="pt-BR"/>
        </w:rPr>
        <w:t xml:space="preserve"> </w:t>
      </w:r>
      <w:r w:rsidR="005671BF" w:rsidRPr="000D75C2">
        <w:rPr>
          <w:rFonts w:ascii="Times New Roman" w:hAnsi="Times New Roman"/>
          <w:sz w:val="26"/>
          <w:szCs w:val="26"/>
        </w:rPr>
        <w:t xml:space="preserve">Ví dụ, nếu Bộ Giao thông Vận tải muốn để xác định một đường giao thong nông thôn nhỏ có nguy cơ bị tổn thương cao nhất không, Bộ có thể ủy thác một đơn vị thực hiện </w:t>
      </w:r>
      <w:r w:rsidR="005671BF" w:rsidRPr="000D75C2">
        <w:rPr>
          <w:rFonts w:ascii="Times New Roman" w:hAnsi="Times New Roman"/>
          <w:sz w:val="26"/>
          <w:szCs w:val="26"/>
          <w:lang w:val="pt-BR"/>
        </w:rPr>
        <w:t>Đánh giá TTDBTT do BĐKH và lập bản đồ rủi ro</w:t>
      </w:r>
      <w:r w:rsidR="005671BF" w:rsidRPr="000D75C2">
        <w:rPr>
          <w:rFonts w:ascii="Times New Roman" w:hAnsi="Times New Roman"/>
          <w:sz w:val="26"/>
          <w:szCs w:val="26"/>
        </w:rPr>
        <w:t>, trong đó tập trung vào tất cả các xã trong tỉnh, huyện để thu thập các dữ liệu chi tiết hơn.</w:t>
      </w:r>
    </w:p>
    <w:p w:rsidR="0039668C" w:rsidRPr="000D75C2" w:rsidRDefault="0039668C" w:rsidP="00405AE7">
      <w:pPr>
        <w:spacing w:before="0" w:after="0"/>
        <w:rPr>
          <w:rFonts w:ascii="Times New Roman" w:hAnsi="Times New Roman"/>
          <w:sz w:val="26"/>
          <w:szCs w:val="26"/>
          <w:lang w:val="pt-BR"/>
        </w:rPr>
      </w:pPr>
    </w:p>
    <w:p w:rsidR="00693A17" w:rsidRPr="00B91ADB" w:rsidRDefault="00693A17" w:rsidP="00693A17">
      <w:pPr>
        <w:rPr>
          <w:rFonts w:ascii="Times New Roman" w:hAnsi="Times New Roman"/>
        </w:rPr>
      </w:pPr>
      <w:r w:rsidRPr="000D75C2">
        <w:rPr>
          <w:rFonts w:ascii="Times New Roman" w:hAnsi="Times New Roman"/>
          <w:sz w:val="26"/>
          <w:szCs w:val="26"/>
        </w:rPr>
        <w:t xml:space="preserve">Việc phân định phạm vi địa lý phải dựa trên các mục tiêu của công tác </w:t>
      </w:r>
      <w:r w:rsidRPr="000D75C2">
        <w:rPr>
          <w:rFonts w:ascii="Times New Roman" w:hAnsi="Times New Roman"/>
          <w:sz w:val="26"/>
          <w:szCs w:val="26"/>
          <w:lang w:val="pt-BR"/>
        </w:rPr>
        <w:t xml:space="preserve">Đánh giá TTDBTT do BĐKH và lập bản đồ rủi </w:t>
      </w:r>
      <w:r w:rsidRPr="000D75C2">
        <w:rPr>
          <w:rFonts w:ascii="Times New Roman" w:hAnsi="Times New Roman"/>
          <w:sz w:val="26"/>
          <w:szCs w:val="26"/>
        </w:rPr>
        <w:t>và tính khả thi về mặt khung thời gian, nguồn lực tài chính, năng lực kỹ thuật và khả năng tiếp cận. Nếu chọn một khu vực, quận, huyện, hoặc xã cụ thể để kiểm tra, tôi khuyến nghị các bên liên quan cần tham gia và đưa ra những biện chứng cho sự lựa chọn này để tránh tranh cãi về sau.</w:t>
      </w:r>
    </w:p>
    <w:p w:rsidR="0039668C" w:rsidRPr="000D75C2" w:rsidRDefault="00693A17" w:rsidP="00405AE7">
      <w:pPr>
        <w:spacing w:before="0" w:after="0"/>
        <w:rPr>
          <w:rFonts w:ascii="Times New Roman" w:hAnsi="Times New Roman"/>
          <w:sz w:val="26"/>
          <w:szCs w:val="26"/>
          <w:lang w:val="pt-BR"/>
        </w:rPr>
      </w:pPr>
      <w:r w:rsidRPr="000D75C2" w:rsidDel="00693A17">
        <w:rPr>
          <w:rFonts w:ascii="Times New Roman" w:hAnsi="Times New Roman"/>
          <w:sz w:val="26"/>
          <w:szCs w:val="26"/>
          <w:lang w:val="pt-BR"/>
        </w:rPr>
        <w:t xml:space="preserve"> </w:t>
      </w:r>
    </w:p>
    <w:p w:rsidR="0028624B" w:rsidRPr="000D75C2" w:rsidRDefault="00F022D6" w:rsidP="00405AE7">
      <w:pPr>
        <w:pStyle w:val="Heading3"/>
        <w:numPr>
          <w:ilvl w:val="0"/>
          <w:numId w:val="0"/>
        </w:numPr>
        <w:spacing w:line="276" w:lineRule="auto"/>
        <w:ind w:left="720" w:hanging="720"/>
        <w:rPr>
          <w:rFonts w:ascii="Times New Roman" w:hAnsi="Times New Roman" w:cs="Times New Roman"/>
          <w:sz w:val="26"/>
          <w:lang w:val="pt-BR"/>
        </w:rPr>
      </w:pPr>
      <w:bookmarkStart w:id="28" w:name="_Toc453787645"/>
      <w:bookmarkStart w:id="29" w:name="_Toc463427342"/>
      <w:r w:rsidRPr="00B91ADB">
        <w:rPr>
          <w:rFonts w:ascii="Times New Roman" w:hAnsi="Times New Roman" w:cs="Times New Roman"/>
          <w:sz w:val="26"/>
          <w:lang w:val="pt-BR"/>
        </w:rPr>
        <w:t>Hoc độ tổ</w:t>
      </w:r>
      <w:r w:rsidR="00D139CA" w:rsidRPr="00B91ADB">
        <w:rPr>
          <w:rFonts w:ascii="Times New Roman" w:hAnsi="Times New Roman" w:cs="Times New Roman"/>
          <w:sz w:val="26"/>
          <w:lang w:val="pt-BR"/>
        </w:rPr>
        <w:t xml:space="preserve"> 4</w:t>
      </w:r>
      <w:r w:rsidR="0028624B" w:rsidRPr="00B91ADB">
        <w:rPr>
          <w:rFonts w:ascii="Times New Roman" w:hAnsi="Times New Roman" w:cs="Times New Roman"/>
          <w:sz w:val="26"/>
          <w:lang w:val="pt-BR"/>
        </w:rPr>
        <w:t xml:space="preserve">: </w:t>
      </w:r>
      <w:bookmarkEnd w:id="28"/>
      <w:r w:rsidRPr="00B91ADB">
        <w:rPr>
          <w:rFonts w:ascii="Times New Roman" w:hAnsi="Times New Roman" w:cs="Times New Roman"/>
          <w:sz w:val="26"/>
          <w:lang w:val="pt-BR"/>
        </w:rPr>
        <w:t xml:space="preserve">Xác độ tổn thương và thông tin </w:t>
      </w:r>
      <w:r w:rsidR="009A1302" w:rsidRPr="00B91ADB">
        <w:rPr>
          <w:rFonts w:ascii="Times New Roman" w:hAnsi="Times New Roman" w:cs="Times New Roman"/>
          <w:sz w:val="26"/>
          <w:lang w:val="pt-BR"/>
        </w:rPr>
        <w:t>CSHT</w:t>
      </w:r>
      <w:bookmarkEnd w:id="29"/>
      <w:r w:rsidR="009A1302" w:rsidRPr="00B91ADB">
        <w:rPr>
          <w:rFonts w:ascii="Times New Roman" w:hAnsi="Times New Roman" w:cs="Times New Roman"/>
          <w:sz w:val="26"/>
          <w:lang w:val="pt-BR"/>
        </w:rPr>
        <w:t xml:space="preserve"> </w:t>
      </w:r>
    </w:p>
    <w:p w:rsidR="000F0262" w:rsidRPr="000D75C2" w:rsidRDefault="000F0262" w:rsidP="00405AE7">
      <w:pPr>
        <w:spacing w:before="0" w:after="0"/>
        <w:rPr>
          <w:rFonts w:ascii="Times New Roman" w:hAnsi="Times New Roman"/>
          <w:sz w:val="26"/>
          <w:szCs w:val="26"/>
          <w:lang w:val="pt-BR"/>
        </w:rPr>
      </w:pPr>
    </w:p>
    <w:p w:rsidR="00343CAB" w:rsidRPr="000D75C2" w:rsidRDefault="00343CAB" w:rsidP="00405AE7">
      <w:pPr>
        <w:spacing w:before="0" w:after="0"/>
        <w:rPr>
          <w:rFonts w:ascii="Times New Roman" w:hAnsi="Times New Roman"/>
          <w:sz w:val="26"/>
          <w:szCs w:val="26"/>
          <w:lang w:val="pt-BR"/>
        </w:rPr>
      </w:pPr>
      <w:r w:rsidRPr="000D75C2">
        <w:rPr>
          <w:rFonts w:ascii="Times New Roman" w:hAnsi="Times New Roman"/>
          <w:sz w:val="26"/>
          <w:szCs w:val="26"/>
          <w:lang w:val="pt-BR"/>
        </w:rPr>
        <w:lastRenderedPageBreak/>
        <w:t>Việt Nam là một trong những quốc gia dễ xảy ra thiên tai nhất trên thế giới. Quốc gia này phải hứng chịu các trận bão, lũ lụt, hạn hán, sạt lở đất và cháy rừng. Lũ lụt do bão và mưa lớn gây ra là thiên tai phổ biến nhất (UNDP, 2012). Trong 1 thập kỷ tính đến năm 2005, bão đã làm 6.000 người chết, phá hủy 320.000 ngôi nhà, gần 9.000 tàu thuyền, và làm thất thoát hơn 2,5 tỷ đô la Mỹ, chiếm khoảng 5% của tổng sản phẩm quốc nội (GDP)(Ngân hàng Thế  giới, 2005).</w:t>
      </w:r>
    </w:p>
    <w:p w:rsidR="00963504" w:rsidRPr="000D75C2" w:rsidRDefault="00963504" w:rsidP="00405AE7">
      <w:pPr>
        <w:spacing w:before="0" w:after="0"/>
        <w:rPr>
          <w:rFonts w:ascii="Times New Roman" w:hAnsi="Times New Roman"/>
          <w:sz w:val="26"/>
          <w:szCs w:val="26"/>
        </w:rPr>
      </w:pPr>
    </w:p>
    <w:p w:rsidR="000C4485" w:rsidRPr="000D75C2" w:rsidRDefault="00E509E5" w:rsidP="000C4485">
      <w:pPr>
        <w:rPr>
          <w:rFonts w:ascii="Times New Roman" w:hAnsi="Times New Roman"/>
          <w:sz w:val="26"/>
          <w:szCs w:val="26"/>
        </w:rPr>
      </w:pPr>
      <w:r w:rsidRPr="000D75C2">
        <w:rPr>
          <w:rFonts w:ascii="Times New Roman" w:hAnsi="Times New Roman"/>
          <w:sz w:val="26"/>
          <w:szCs w:val="26"/>
          <w:lang w:val="pt-BR"/>
        </w:rPr>
        <w:t>BĐKH</w:t>
      </w:r>
      <w:r w:rsidR="000F0262" w:rsidRPr="000D75C2">
        <w:rPr>
          <w:rFonts w:ascii="Times New Roman" w:hAnsi="Times New Roman"/>
          <w:sz w:val="26"/>
          <w:szCs w:val="26"/>
          <w:lang w:val="pt-BR"/>
        </w:rPr>
        <w:t xml:space="preserve"> khiến cho tần suất xảy ra hiểm họa tự nhiên và thiên tai cao hơn. Nhiệt độ bề mặt toàn cầu đang tăng lên và hình thái mưa đang trở nên khó lường hơn. Ở Việt Nam, nhiệt độ trung bình năm trong giai đoạn 1950 - 2000 tăng 0,7°C. Các nghiên cứu cũng dự đoán lượng mưa </w:t>
      </w:r>
      <w:r w:rsidR="00683274" w:rsidRPr="000D75C2">
        <w:rPr>
          <w:rFonts w:ascii="Times New Roman" w:hAnsi="Times New Roman"/>
          <w:sz w:val="26"/>
          <w:szCs w:val="26"/>
          <w:lang w:val="pt-BR"/>
        </w:rPr>
        <w:t xml:space="preserve">sẽ tăng </w:t>
      </w:r>
      <w:r w:rsidR="000F0262" w:rsidRPr="000D75C2">
        <w:rPr>
          <w:rFonts w:ascii="Times New Roman" w:hAnsi="Times New Roman"/>
          <w:sz w:val="26"/>
          <w:szCs w:val="26"/>
          <w:lang w:val="pt-BR"/>
        </w:rPr>
        <w:t xml:space="preserve">lên </w:t>
      </w:r>
      <w:r w:rsidR="00683274" w:rsidRPr="000D75C2">
        <w:rPr>
          <w:rFonts w:ascii="Times New Roman" w:hAnsi="Times New Roman"/>
          <w:sz w:val="26"/>
          <w:szCs w:val="26"/>
          <w:lang w:val="pt-BR"/>
        </w:rPr>
        <w:t xml:space="preserve">tới </w:t>
      </w:r>
      <w:r w:rsidR="000F0262" w:rsidRPr="000D75C2">
        <w:rPr>
          <w:rFonts w:ascii="Times New Roman" w:hAnsi="Times New Roman"/>
          <w:sz w:val="26"/>
          <w:szCs w:val="26"/>
          <w:lang w:val="pt-BR"/>
        </w:rPr>
        <w:t xml:space="preserve">20% trong thời </w:t>
      </w:r>
      <w:r w:rsidR="00683274" w:rsidRPr="000D75C2">
        <w:rPr>
          <w:rFonts w:ascii="Times New Roman" w:hAnsi="Times New Roman"/>
          <w:sz w:val="26"/>
          <w:szCs w:val="26"/>
          <w:lang w:val="pt-BR"/>
        </w:rPr>
        <w:t>kỳ</w:t>
      </w:r>
      <w:r w:rsidR="000F0262" w:rsidRPr="000D75C2">
        <w:rPr>
          <w:rFonts w:ascii="Times New Roman" w:hAnsi="Times New Roman"/>
          <w:sz w:val="26"/>
          <w:szCs w:val="26"/>
          <w:lang w:val="pt-BR"/>
        </w:rPr>
        <w:t xml:space="preserve"> gió mùa đông bắc, trong khi </w:t>
      </w:r>
      <w:r w:rsidR="00683274" w:rsidRPr="000D75C2">
        <w:rPr>
          <w:rFonts w:ascii="Times New Roman" w:hAnsi="Times New Roman"/>
          <w:sz w:val="26"/>
          <w:szCs w:val="26"/>
          <w:lang w:val="pt-BR"/>
        </w:rPr>
        <w:t>đó lượng nước trên</w:t>
      </w:r>
      <w:r w:rsidR="000F0262" w:rsidRPr="000D75C2">
        <w:rPr>
          <w:rFonts w:ascii="Times New Roman" w:hAnsi="Times New Roman"/>
          <w:sz w:val="26"/>
          <w:szCs w:val="26"/>
          <w:lang w:val="pt-BR"/>
        </w:rPr>
        <w:t xml:space="preserve"> sông trong mùa khô có thể giảm </w:t>
      </w:r>
      <w:r w:rsidR="00683274" w:rsidRPr="000D75C2">
        <w:rPr>
          <w:rFonts w:ascii="Times New Roman" w:hAnsi="Times New Roman"/>
          <w:sz w:val="26"/>
          <w:szCs w:val="26"/>
          <w:lang w:val="pt-BR"/>
        </w:rPr>
        <w:t xml:space="preserve">tới </w:t>
      </w:r>
      <w:r w:rsidR="000F0262" w:rsidRPr="000D75C2">
        <w:rPr>
          <w:rFonts w:ascii="Times New Roman" w:hAnsi="Times New Roman"/>
          <w:sz w:val="26"/>
          <w:szCs w:val="26"/>
          <w:lang w:val="pt-BR"/>
        </w:rPr>
        <w:t>40%, gây ra tình trạng khan hiếm nước nghiêm trọng (FAO, 2011).</w:t>
      </w:r>
      <w:r w:rsidR="000C4485" w:rsidRPr="000D75C2">
        <w:rPr>
          <w:rFonts w:ascii="Times New Roman" w:hAnsi="Times New Roman"/>
          <w:sz w:val="26"/>
          <w:szCs w:val="26"/>
          <w:lang w:val="pt-BR"/>
        </w:rPr>
        <w:t xml:space="preserve"> </w:t>
      </w:r>
      <w:r w:rsidR="000C4485" w:rsidRPr="000D75C2">
        <w:rPr>
          <w:rFonts w:ascii="Times New Roman" w:hAnsi="Times New Roman"/>
          <w:sz w:val="26"/>
          <w:szCs w:val="26"/>
        </w:rPr>
        <w:t xml:space="preserve">Dự án CRI cũng đưa ra các dự tính khí hậu sử dụng các thông tin cập nhật nhất và </w:t>
      </w:r>
      <w:r w:rsidR="000C4485" w:rsidRPr="000D75C2">
        <w:rPr>
          <w:rFonts w:ascii="Times New Roman" w:hAnsi="Times New Roman"/>
          <w:sz w:val="26"/>
          <w:szCs w:val="26"/>
          <w:lang w:val="pt-BR"/>
        </w:rPr>
        <w:t>Kịch bản nồng độ tập trung khí nhà kính (RCP) do IPCC đề xuất</w:t>
      </w:r>
      <w:r w:rsidR="000C4485" w:rsidRPr="000D75C2">
        <w:rPr>
          <w:rFonts w:ascii="Times New Roman" w:hAnsi="Times New Roman"/>
          <w:sz w:val="26"/>
          <w:szCs w:val="26"/>
        </w:rPr>
        <w:t xml:space="preserve">. Nghiên cứu này cũng cho thấy các trường hợp xấu nhất là sự gia tăng lượng mưa ngày lớn nhất là 22,5%. Tất cả các bảng biểu, chi tiết và bản đồ GIS đều có sẵn tại Bộ NN &amp; PTNT. Các nhóm thực hiện </w:t>
      </w:r>
      <w:r w:rsidR="000C4485" w:rsidRPr="000D75C2">
        <w:rPr>
          <w:rFonts w:ascii="Times New Roman" w:hAnsi="Times New Roman"/>
          <w:sz w:val="26"/>
          <w:szCs w:val="26"/>
          <w:lang w:val="pt-BR"/>
        </w:rPr>
        <w:t xml:space="preserve">Đánh giá TTDBTT do BĐKH và lập bản đồ rủi ro </w:t>
      </w:r>
      <w:r w:rsidR="000C4485" w:rsidRPr="000D75C2">
        <w:rPr>
          <w:rFonts w:ascii="Times New Roman" w:hAnsi="Times New Roman"/>
          <w:sz w:val="26"/>
          <w:szCs w:val="26"/>
        </w:rPr>
        <w:t>có thể truy cập tài liệu này qua Bộ NN &amp; PTNT.</w:t>
      </w:r>
    </w:p>
    <w:p w:rsidR="000F0262" w:rsidRPr="000D75C2" w:rsidRDefault="000F0262" w:rsidP="00405AE7">
      <w:pPr>
        <w:spacing w:before="0" w:after="0"/>
        <w:rPr>
          <w:rFonts w:ascii="Times New Roman" w:hAnsi="Times New Roman"/>
          <w:sz w:val="26"/>
          <w:szCs w:val="26"/>
          <w:lang w:val="pt-BR"/>
        </w:rPr>
      </w:pPr>
    </w:p>
    <w:p w:rsidR="007C640D" w:rsidRPr="000D75C2" w:rsidRDefault="002D77D6" w:rsidP="00492BF1">
      <w:pPr>
        <w:spacing w:before="0" w:after="0"/>
        <w:rPr>
          <w:rFonts w:ascii="Times New Roman" w:hAnsi="Times New Roman"/>
          <w:sz w:val="26"/>
          <w:szCs w:val="26"/>
          <w:lang w:val="pt-BR"/>
        </w:rPr>
      </w:pPr>
      <w:r w:rsidRPr="000D75C2">
        <w:rPr>
          <w:rFonts w:ascii="Times New Roman" w:hAnsi="Times New Roman"/>
          <w:sz w:val="26"/>
          <w:szCs w:val="26"/>
          <w:lang w:val="pt-BR"/>
        </w:rPr>
        <w:t xml:space="preserve">Căn cứ vào các yếu tố trên, điều quan trọng là việc Đánh giá TTDBTT do BĐKH và lập bản đồ rủi ro phản ánh được cách tiếp cận này, </w:t>
      </w:r>
      <w:r w:rsidR="00492BF1" w:rsidRPr="000D75C2">
        <w:rPr>
          <w:rFonts w:ascii="Times New Roman" w:hAnsi="Times New Roman"/>
          <w:sz w:val="26"/>
          <w:szCs w:val="26"/>
          <w:lang w:val="pt-BR"/>
        </w:rPr>
        <w:t xml:space="preserve">trong đó </w:t>
      </w:r>
      <w:r w:rsidRPr="000D75C2">
        <w:rPr>
          <w:rFonts w:ascii="Times New Roman" w:hAnsi="Times New Roman"/>
          <w:sz w:val="26"/>
          <w:szCs w:val="26"/>
          <w:lang w:val="pt-BR"/>
        </w:rPr>
        <w:t xml:space="preserve">bao gồm một </w:t>
      </w:r>
      <w:r w:rsidR="00492BF1" w:rsidRPr="000D75C2">
        <w:rPr>
          <w:rFonts w:ascii="Times New Roman" w:hAnsi="Times New Roman"/>
          <w:sz w:val="26"/>
          <w:szCs w:val="26"/>
          <w:lang w:val="pt-BR"/>
        </w:rPr>
        <w:t xml:space="preserve">đường hướng xem xét đến yếu tố BĐKH. </w:t>
      </w:r>
      <w:r w:rsidRPr="000D75C2">
        <w:rPr>
          <w:rFonts w:ascii="Times New Roman" w:hAnsi="Times New Roman"/>
          <w:sz w:val="26"/>
          <w:szCs w:val="26"/>
          <w:lang w:val="pt-BR"/>
        </w:rPr>
        <w:t>Do đó, đ</w:t>
      </w:r>
      <w:r w:rsidR="007C640D" w:rsidRPr="000D75C2">
        <w:rPr>
          <w:rFonts w:ascii="Times New Roman" w:hAnsi="Times New Roman"/>
          <w:sz w:val="26"/>
          <w:szCs w:val="26"/>
          <w:lang w:val="pt-BR"/>
        </w:rPr>
        <w:t xml:space="preserve">ể xác định phạm vi của </w:t>
      </w:r>
      <w:r w:rsidR="00911565" w:rsidRPr="000D75C2">
        <w:rPr>
          <w:rFonts w:ascii="Times New Roman" w:hAnsi="Times New Roman"/>
          <w:sz w:val="26"/>
          <w:szCs w:val="26"/>
          <w:lang w:val="pt-BR"/>
        </w:rPr>
        <w:t>hoạt động</w:t>
      </w:r>
      <w:r w:rsidR="00AA153F" w:rsidRPr="000D75C2">
        <w:rPr>
          <w:rFonts w:ascii="Times New Roman" w:hAnsi="Times New Roman"/>
          <w:sz w:val="26"/>
          <w:szCs w:val="26"/>
          <w:lang w:val="pt-BR"/>
        </w:rPr>
        <w:t xml:space="preserve"> </w:t>
      </w:r>
      <w:r w:rsidR="00B8357B" w:rsidRPr="000D75C2">
        <w:rPr>
          <w:rFonts w:ascii="Times New Roman" w:hAnsi="Times New Roman"/>
          <w:sz w:val="26"/>
          <w:szCs w:val="26"/>
          <w:lang w:val="pt-BR"/>
        </w:rPr>
        <w:t>Đánh giá TTDBTT do BĐKH và lập bản đồ rủi ro</w:t>
      </w:r>
      <w:r w:rsidR="00AA153F" w:rsidRPr="000D75C2">
        <w:rPr>
          <w:rFonts w:ascii="Times New Roman" w:hAnsi="Times New Roman"/>
          <w:sz w:val="26"/>
          <w:szCs w:val="26"/>
          <w:lang w:val="pt-BR"/>
        </w:rPr>
        <w:t xml:space="preserve">, </w:t>
      </w:r>
      <w:r w:rsidR="007C640D" w:rsidRPr="000D75C2">
        <w:rPr>
          <w:rFonts w:ascii="Times New Roman" w:hAnsi="Times New Roman"/>
          <w:sz w:val="26"/>
          <w:szCs w:val="26"/>
          <w:lang w:val="pt-BR"/>
        </w:rPr>
        <w:t xml:space="preserve">một </w:t>
      </w:r>
      <w:r w:rsidR="00AA153F" w:rsidRPr="000D75C2">
        <w:rPr>
          <w:rFonts w:ascii="Times New Roman" w:hAnsi="Times New Roman"/>
          <w:sz w:val="26"/>
          <w:szCs w:val="26"/>
          <w:lang w:val="pt-BR"/>
        </w:rPr>
        <w:t xml:space="preserve">bản </w:t>
      </w:r>
      <w:r w:rsidR="007C640D" w:rsidRPr="000D75C2">
        <w:rPr>
          <w:rFonts w:ascii="Times New Roman" w:hAnsi="Times New Roman"/>
          <w:sz w:val="26"/>
          <w:szCs w:val="26"/>
          <w:lang w:val="pt-BR"/>
        </w:rPr>
        <w:t>phân tích</w:t>
      </w:r>
      <w:r w:rsidR="00AA153F" w:rsidRPr="000D75C2">
        <w:rPr>
          <w:rFonts w:ascii="Times New Roman" w:hAnsi="Times New Roman"/>
          <w:sz w:val="26"/>
          <w:szCs w:val="26"/>
          <w:lang w:val="pt-BR"/>
        </w:rPr>
        <w:t xml:space="preserve"> </w:t>
      </w:r>
      <w:r w:rsidRPr="000D75C2">
        <w:rPr>
          <w:rFonts w:ascii="Times New Roman" w:hAnsi="Times New Roman"/>
          <w:sz w:val="26"/>
          <w:szCs w:val="26"/>
          <w:lang w:val="pt-BR"/>
        </w:rPr>
        <w:t>sơ bộ</w:t>
      </w:r>
      <w:r w:rsidR="007C640D" w:rsidRPr="000D75C2">
        <w:rPr>
          <w:rFonts w:ascii="Times New Roman" w:hAnsi="Times New Roman"/>
          <w:sz w:val="26"/>
          <w:szCs w:val="26"/>
          <w:lang w:val="pt-BR"/>
        </w:rPr>
        <w:t xml:space="preserve"> các </w:t>
      </w:r>
      <w:r w:rsidR="00AA153F" w:rsidRPr="000D75C2">
        <w:rPr>
          <w:rFonts w:ascii="Times New Roman" w:hAnsi="Times New Roman"/>
          <w:sz w:val="26"/>
          <w:szCs w:val="26"/>
          <w:lang w:val="pt-BR"/>
        </w:rPr>
        <w:t>hiểm họa</w:t>
      </w:r>
      <w:r w:rsidR="007C640D" w:rsidRPr="000D75C2">
        <w:rPr>
          <w:rFonts w:ascii="Times New Roman" w:hAnsi="Times New Roman"/>
          <w:sz w:val="26"/>
          <w:szCs w:val="26"/>
          <w:lang w:val="pt-BR"/>
        </w:rPr>
        <w:t xml:space="preserve"> và tác động của </w:t>
      </w:r>
      <w:r w:rsidR="00AA153F" w:rsidRPr="000D75C2">
        <w:rPr>
          <w:rFonts w:ascii="Times New Roman" w:hAnsi="Times New Roman"/>
          <w:sz w:val="26"/>
          <w:szCs w:val="26"/>
          <w:lang w:val="pt-BR"/>
        </w:rPr>
        <w:t>chúng</w:t>
      </w:r>
      <w:r w:rsidR="007C640D" w:rsidRPr="000D75C2">
        <w:rPr>
          <w:rFonts w:ascii="Times New Roman" w:hAnsi="Times New Roman"/>
          <w:sz w:val="26"/>
          <w:szCs w:val="26"/>
          <w:lang w:val="pt-BR"/>
        </w:rPr>
        <w:t xml:space="preserve"> là cần thiết. </w:t>
      </w:r>
      <w:r w:rsidR="00450A3D" w:rsidRPr="000D75C2">
        <w:rPr>
          <w:rFonts w:ascii="Times New Roman" w:hAnsi="Times New Roman"/>
          <w:sz w:val="26"/>
          <w:szCs w:val="26"/>
        </w:rPr>
        <w:t xml:space="preserve">Sau đó một phân tích chi tiết và toàn diện hơn về sự tác động lên CSHT của các hiểm họa tương ứng. </w:t>
      </w:r>
      <w:r w:rsidR="007C640D" w:rsidRPr="000D75C2">
        <w:rPr>
          <w:rFonts w:ascii="Times New Roman" w:hAnsi="Times New Roman"/>
          <w:sz w:val="26"/>
          <w:szCs w:val="26"/>
          <w:lang w:val="pt-BR"/>
        </w:rPr>
        <w:t xml:space="preserve">Mục đích của việc đánh giá </w:t>
      </w:r>
      <w:r w:rsidRPr="000D75C2">
        <w:rPr>
          <w:rFonts w:ascii="Times New Roman" w:hAnsi="Times New Roman"/>
          <w:sz w:val="26"/>
          <w:szCs w:val="26"/>
          <w:lang w:val="pt-BR"/>
        </w:rPr>
        <w:t xml:space="preserve">ban đầu </w:t>
      </w:r>
      <w:r w:rsidR="007C640D" w:rsidRPr="000D75C2">
        <w:rPr>
          <w:rFonts w:ascii="Times New Roman" w:hAnsi="Times New Roman"/>
          <w:sz w:val="26"/>
          <w:szCs w:val="26"/>
          <w:lang w:val="pt-BR"/>
        </w:rPr>
        <w:t xml:space="preserve">này là để cung cấp tiêu </w:t>
      </w:r>
      <w:r w:rsidR="00AA153F" w:rsidRPr="000D75C2">
        <w:rPr>
          <w:rFonts w:ascii="Times New Roman" w:hAnsi="Times New Roman"/>
          <w:sz w:val="26"/>
          <w:szCs w:val="26"/>
          <w:lang w:val="pt-BR"/>
        </w:rPr>
        <w:t>chí</w:t>
      </w:r>
      <w:r w:rsidR="007C640D" w:rsidRPr="000D75C2">
        <w:rPr>
          <w:rFonts w:ascii="Times New Roman" w:hAnsi="Times New Roman"/>
          <w:sz w:val="26"/>
          <w:szCs w:val="26"/>
          <w:lang w:val="pt-BR"/>
        </w:rPr>
        <w:t xml:space="preserve"> khách quan </w:t>
      </w:r>
      <w:r w:rsidR="00AA153F" w:rsidRPr="000D75C2">
        <w:rPr>
          <w:rFonts w:ascii="Times New Roman" w:hAnsi="Times New Roman"/>
          <w:sz w:val="26"/>
          <w:szCs w:val="26"/>
          <w:lang w:val="pt-BR"/>
        </w:rPr>
        <w:t>cho những người có thẩm quyền</w:t>
      </w:r>
      <w:r w:rsidR="007C640D" w:rsidRPr="000D75C2">
        <w:rPr>
          <w:rFonts w:ascii="Times New Roman" w:hAnsi="Times New Roman"/>
          <w:sz w:val="26"/>
          <w:szCs w:val="26"/>
          <w:lang w:val="pt-BR"/>
        </w:rPr>
        <w:t xml:space="preserve"> ra quyết định </w:t>
      </w:r>
      <w:r w:rsidR="00AA153F" w:rsidRPr="000D75C2">
        <w:rPr>
          <w:rFonts w:ascii="Times New Roman" w:hAnsi="Times New Roman"/>
          <w:sz w:val="26"/>
          <w:szCs w:val="26"/>
          <w:lang w:val="pt-BR"/>
        </w:rPr>
        <w:t>nguy cơ</w:t>
      </w:r>
      <w:r w:rsidR="007C640D" w:rsidRPr="000D75C2">
        <w:rPr>
          <w:rFonts w:ascii="Times New Roman" w:hAnsi="Times New Roman"/>
          <w:sz w:val="26"/>
          <w:szCs w:val="26"/>
          <w:lang w:val="pt-BR"/>
        </w:rPr>
        <w:t xml:space="preserve"> </w:t>
      </w:r>
      <w:r w:rsidR="00D35613" w:rsidRPr="000D75C2">
        <w:rPr>
          <w:rFonts w:ascii="Times New Roman" w:hAnsi="Times New Roman"/>
          <w:sz w:val="26"/>
          <w:szCs w:val="26"/>
          <w:lang w:val="pt-BR"/>
        </w:rPr>
        <w:t>nào cần phải đưa vào</w:t>
      </w:r>
      <w:r w:rsidR="007C640D" w:rsidRPr="000D75C2">
        <w:rPr>
          <w:rFonts w:ascii="Times New Roman" w:hAnsi="Times New Roman"/>
          <w:sz w:val="26"/>
          <w:szCs w:val="26"/>
          <w:lang w:val="pt-BR"/>
        </w:rPr>
        <w:t xml:space="preserve"> </w:t>
      </w:r>
      <w:r w:rsidR="00450A3D" w:rsidRPr="000D75C2">
        <w:rPr>
          <w:rFonts w:ascii="Times New Roman" w:hAnsi="Times New Roman"/>
          <w:sz w:val="26"/>
          <w:szCs w:val="26"/>
          <w:lang w:val="pt-BR"/>
        </w:rPr>
        <w:t xml:space="preserve">Đánh giá TTDBTT do BĐKH và lập bản đồ rủi ro và </w:t>
      </w:r>
      <w:r w:rsidR="00492BF1" w:rsidRPr="000D75C2">
        <w:rPr>
          <w:rFonts w:ascii="Times New Roman" w:hAnsi="Times New Roman"/>
          <w:sz w:val="26"/>
          <w:szCs w:val="26"/>
          <w:lang w:val="pt-BR"/>
        </w:rPr>
        <w:t>cung cấp thông tin ban đầu cho nhóm thực hiện xác định các tổ chức có kiến thức chuyên môn liên quan đến một hiểm họa cụ thể</w:t>
      </w:r>
      <w:r w:rsidR="007C640D" w:rsidRPr="000D75C2">
        <w:rPr>
          <w:rFonts w:ascii="Times New Roman" w:hAnsi="Times New Roman"/>
          <w:sz w:val="26"/>
          <w:szCs w:val="26"/>
          <w:lang w:val="pt-BR"/>
        </w:rPr>
        <w:t xml:space="preserve">. Ví dụ, một số tỉnh </w:t>
      </w:r>
      <w:r w:rsidR="00F2580E" w:rsidRPr="000D75C2">
        <w:rPr>
          <w:rFonts w:ascii="Times New Roman" w:hAnsi="Times New Roman"/>
          <w:sz w:val="26"/>
          <w:szCs w:val="26"/>
          <w:lang w:val="pt-BR"/>
        </w:rPr>
        <w:t xml:space="preserve">mà có </w:t>
      </w:r>
      <w:r w:rsidR="00485933" w:rsidRPr="000D75C2">
        <w:rPr>
          <w:rFonts w:ascii="Times New Roman" w:hAnsi="Times New Roman"/>
          <w:sz w:val="26"/>
          <w:szCs w:val="26"/>
          <w:lang w:val="pt-BR"/>
        </w:rPr>
        <w:t>khu vực</w:t>
      </w:r>
      <w:r w:rsidR="00F2580E" w:rsidRPr="000D75C2">
        <w:rPr>
          <w:rFonts w:ascii="Times New Roman" w:hAnsi="Times New Roman"/>
          <w:sz w:val="26"/>
          <w:szCs w:val="26"/>
          <w:lang w:val="pt-BR"/>
        </w:rPr>
        <w:t xml:space="preserve"> </w:t>
      </w:r>
      <w:r w:rsidR="007C640D" w:rsidRPr="000D75C2">
        <w:rPr>
          <w:rFonts w:ascii="Times New Roman" w:hAnsi="Times New Roman"/>
          <w:sz w:val="26"/>
          <w:szCs w:val="26"/>
          <w:lang w:val="pt-BR"/>
        </w:rPr>
        <w:t xml:space="preserve">cao hơn </w:t>
      </w:r>
      <w:r w:rsidR="00485933" w:rsidRPr="000D75C2">
        <w:rPr>
          <w:rFonts w:ascii="Times New Roman" w:hAnsi="Times New Roman"/>
          <w:sz w:val="26"/>
          <w:szCs w:val="26"/>
          <w:lang w:val="pt-BR"/>
        </w:rPr>
        <w:t xml:space="preserve">so với mực nước biển </w:t>
      </w:r>
      <w:r w:rsidR="007C640D" w:rsidRPr="000D75C2">
        <w:rPr>
          <w:rFonts w:ascii="Times New Roman" w:hAnsi="Times New Roman"/>
          <w:sz w:val="26"/>
          <w:szCs w:val="26"/>
          <w:lang w:val="pt-BR"/>
        </w:rPr>
        <w:t xml:space="preserve">có thể </w:t>
      </w:r>
      <w:r w:rsidR="00485933" w:rsidRPr="000D75C2">
        <w:rPr>
          <w:rFonts w:ascii="Times New Roman" w:hAnsi="Times New Roman"/>
          <w:sz w:val="26"/>
          <w:szCs w:val="26"/>
          <w:lang w:val="pt-BR"/>
        </w:rPr>
        <w:t xml:space="preserve">muốn </w:t>
      </w:r>
      <w:r w:rsidR="00D35613" w:rsidRPr="000D75C2">
        <w:rPr>
          <w:rFonts w:ascii="Times New Roman" w:hAnsi="Times New Roman"/>
          <w:sz w:val="26"/>
          <w:szCs w:val="26"/>
          <w:lang w:val="pt-BR"/>
        </w:rPr>
        <w:t>xem</w:t>
      </w:r>
      <w:r w:rsidR="007C640D" w:rsidRPr="000D75C2">
        <w:rPr>
          <w:rFonts w:ascii="Times New Roman" w:hAnsi="Times New Roman"/>
          <w:sz w:val="26"/>
          <w:szCs w:val="26"/>
          <w:lang w:val="pt-BR"/>
        </w:rPr>
        <w:t xml:space="preserve"> băng giá và tuyết như một nguy cơ quan trọng </w:t>
      </w:r>
      <w:r w:rsidR="00485933" w:rsidRPr="000D75C2">
        <w:rPr>
          <w:rFonts w:ascii="Times New Roman" w:hAnsi="Times New Roman"/>
          <w:sz w:val="26"/>
          <w:szCs w:val="26"/>
          <w:lang w:val="pt-BR"/>
        </w:rPr>
        <w:t xml:space="preserve">cần </w:t>
      </w:r>
      <w:r w:rsidR="007C640D" w:rsidRPr="000D75C2">
        <w:rPr>
          <w:rFonts w:ascii="Times New Roman" w:hAnsi="Times New Roman"/>
          <w:sz w:val="26"/>
          <w:szCs w:val="26"/>
          <w:lang w:val="pt-BR"/>
        </w:rPr>
        <w:t xml:space="preserve">xem xét, trong khi </w:t>
      </w:r>
      <w:r w:rsidR="00485933" w:rsidRPr="000D75C2">
        <w:rPr>
          <w:rFonts w:ascii="Times New Roman" w:hAnsi="Times New Roman"/>
          <w:sz w:val="26"/>
          <w:szCs w:val="26"/>
          <w:lang w:val="pt-BR"/>
        </w:rPr>
        <w:t xml:space="preserve">đó </w:t>
      </w:r>
      <w:r w:rsidR="007C640D" w:rsidRPr="000D75C2">
        <w:rPr>
          <w:rFonts w:ascii="Times New Roman" w:hAnsi="Times New Roman"/>
          <w:sz w:val="26"/>
          <w:szCs w:val="26"/>
          <w:lang w:val="pt-BR"/>
        </w:rPr>
        <w:t>các tỉnh</w:t>
      </w:r>
      <w:r w:rsidR="00485933" w:rsidRPr="000D75C2">
        <w:rPr>
          <w:rFonts w:ascii="Times New Roman" w:hAnsi="Times New Roman"/>
          <w:sz w:val="26"/>
          <w:szCs w:val="26"/>
          <w:lang w:val="pt-BR"/>
        </w:rPr>
        <w:t xml:space="preserve"> có vị trí thấp hơn và bằng</w:t>
      </w:r>
      <w:r w:rsidR="007C640D" w:rsidRPr="000D75C2">
        <w:rPr>
          <w:rFonts w:ascii="Times New Roman" w:hAnsi="Times New Roman"/>
          <w:sz w:val="26"/>
          <w:szCs w:val="26"/>
          <w:lang w:val="pt-BR"/>
        </w:rPr>
        <w:t xml:space="preserve"> phẳng hơn có thể quan tâm hơn </w:t>
      </w:r>
      <w:r w:rsidR="00485933" w:rsidRPr="000D75C2">
        <w:rPr>
          <w:rFonts w:ascii="Times New Roman" w:hAnsi="Times New Roman"/>
          <w:sz w:val="26"/>
          <w:szCs w:val="26"/>
          <w:lang w:val="pt-BR"/>
        </w:rPr>
        <w:t>đến</w:t>
      </w:r>
      <w:r w:rsidR="007C640D" w:rsidRPr="000D75C2">
        <w:rPr>
          <w:rFonts w:ascii="Times New Roman" w:hAnsi="Times New Roman"/>
          <w:sz w:val="26"/>
          <w:szCs w:val="26"/>
          <w:lang w:val="pt-BR"/>
        </w:rPr>
        <w:t xml:space="preserve"> lũ lụt. Điều quan trọng cần lưu ý là </w:t>
      </w:r>
      <w:r w:rsidR="00B8357B" w:rsidRPr="000D75C2">
        <w:rPr>
          <w:rFonts w:ascii="Times New Roman" w:hAnsi="Times New Roman"/>
          <w:sz w:val="26"/>
          <w:szCs w:val="26"/>
          <w:lang w:val="pt-BR"/>
        </w:rPr>
        <w:t xml:space="preserve">hoạt động Đánh giá TTDBTT do BĐKH và lập bản đồ rủi ro </w:t>
      </w:r>
      <w:r w:rsidR="007C640D" w:rsidRPr="000D75C2">
        <w:rPr>
          <w:rFonts w:ascii="Times New Roman" w:hAnsi="Times New Roman"/>
          <w:sz w:val="26"/>
          <w:szCs w:val="26"/>
          <w:lang w:val="pt-BR"/>
        </w:rPr>
        <w:t xml:space="preserve">đặc biệt tập trung vào </w:t>
      </w:r>
      <w:r w:rsidR="00D35613" w:rsidRPr="000D75C2">
        <w:rPr>
          <w:rFonts w:ascii="Times New Roman" w:eastAsia="Arial" w:hAnsi="Times New Roman"/>
          <w:sz w:val="26"/>
          <w:szCs w:val="26"/>
        </w:rPr>
        <w:t>CSHT</w:t>
      </w:r>
      <w:r w:rsidR="007C640D" w:rsidRPr="000D75C2">
        <w:rPr>
          <w:rFonts w:ascii="Times New Roman" w:hAnsi="Times New Roman"/>
          <w:sz w:val="26"/>
          <w:szCs w:val="26"/>
          <w:lang w:val="pt-BR"/>
        </w:rPr>
        <w:t xml:space="preserve">, do đó chỉ </w:t>
      </w:r>
      <w:r w:rsidR="00F935DA" w:rsidRPr="000D75C2">
        <w:rPr>
          <w:rFonts w:ascii="Times New Roman" w:hAnsi="Times New Roman"/>
          <w:sz w:val="26"/>
          <w:szCs w:val="26"/>
          <w:lang w:val="pt-BR"/>
        </w:rPr>
        <w:t>nghiên cứu</w:t>
      </w:r>
      <w:r w:rsidR="007C640D" w:rsidRPr="000D75C2">
        <w:rPr>
          <w:rFonts w:ascii="Times New Roman" w:hAnsi="Times New Roman"/>
          <w:sz w:val="26"/>
          <w:szCs w:val="26"/>
          <w:lang w:val="pt-BR"/>
        </w:rPr>
        <w:t xml:space="preserve"> các </w:t>
      </w:r>
      <w:r w:rsidR="00F935DA" w:rsidRPr="000D75C2">
        <w:rPr>
          <w:rFonts w:ascii="Times New Roman" w:hAnsi="Times New Roman"/>
          <w:sz w:val="26"/>
          <w:szCs w:val="26"/>
          <w:lang w:val="pt-BR"/>
        </w:rPr>
        <w:t>hiểm họa tác động</w:t>
      </w:r>
      <w:r w:rsidR="007C640D" w:rsidRPr="000D75C2">
        <w:rPr>
          <w:rFonts w:ascii="Times New Roman" w:hAnsi="Times New Roman"/>
          <w:sz w:val="26"/>
          <w:szCs w:val="26"/>
          <w:lang w:val="pt-BR"/>
        </w:rPr>
        <w:t xml:space="preserve"> trực tiếp hay gián tiếp đến </w:t>
      </w:r>
      <w:r w:rsidR="00D35613" w:rsidRPr="000D75C2">
        <w:rPr>
          <w:rFonts w:ascii="Times New Roman" w:eastAsia="Arial" w:hAnsi="Times New Roman"/>
          <w:sz w:val="26"/>
          <w:szCs w:val="26"/>
        </w:rPr>
        <w:t>CSHT</w:t>
      </w:r>
      <w:r w:rsidR="007C640D" w:rsidRPr="000D75C2">
        <w:rPr>
          <w:rFonts w:ascii="Times New Roman" w:hAnsi="Times New Roman"/>
          <w:sz w:val="26"/>
          <w:szCs w:val="26"/>
          <w:lang w:val="pt-BR"/>
        </w:rPr>
        <w:t xml:space="preserve">. Ví dụ, mặc dù </w:t>
      </w:r>
      <w:r w:rsidR="00F935DA" w:rsidRPr="000D75C2">
        <w:rPr>
          <w:rFonts w:ascii="Times New Roman" w:hAnsi="Times New Roman"/>
          <w:sz w:val="26"/>
          <w:szCs w:val="26"/>
          <w:lang w:val="pt-BR"/>
        </w:rPr>
        <w:t xml:space="preserve">các đợt </w:t>
      </w:r>
      <w:r w:rsidR="00B617D0" w:rsidRPr="000D75C2">
        <w:rPr>
          <w:rFonts w:ascii="Times New Roman" w:hAnsi="Times New Roman"/>
          <w:sz w:val="26"/>
          <w:szCs w:val="26"/>
          <w:lang w:val="pt-BR"/>
        </w:rPr>
        <w:t>sóng nhiệt</w:t>
      </w:r>
      <w:r w:rsidR="007C640D" w:rsidRPr="000D75C2">
        <w:rPr>
          <w:rFonts w:ascii="Times New Roman" w:hAnsi="Times New Roman"/>
          <w:sz w:val="26"/>
          <w:szCs w:val="26"/>
          <w:lang w:val="pt-BR"/>
        </w:rPr>
        <w:t xml:space="preserve"> có thể có </w:t>
      </w:r>
      <w:r w:rsidR="00F935DA" w:rsidRPr="000D75C2">
        <w:rPr>
          <w:rFonts w:ascii="Times New Roman" w:hAnsi="Times New Roman"/>
          <w:sz w:val="26"/>
          <w:szCs w:val="26"/>
          <w:lang w:val="pt-BR"/>
        </w:rPr>
        <w:t>ảnh hưởng</w:t>
      </w:r>
      <w:r w:rsidR="007C640D" w:rsidRPr="000D75C2">
        <w:rPr>
          <w:rFonts w:ascii="Times New Roman" w:hAnsi="Times New Roman"/>
          <w:sz w:val="26"/>
          <w:szCs w:val="26"/>
          <w:lang w:val="pt-BR"/>
        </w:rPr>
        <w:t xml:space="preserve"> lớn </w:t>
      </w:r>
      <w:r w:rsidR="00F935DA" w:rsidRPr="000D75C2">
        <w:rPr>
          <w:rFonts w:ascii="Times New Roman" w:hAnsi="Times New Roman"/>
          <w:sz w:val="26"/>
          <w:szCs w:val="26"/>
          <w:lang w:val="pt-BR"/>
        </w:rPr>
        <w:t>tới</w:t>
      </w:r>
      <w:r w:rsidR="007C640D" w:rsidRPr="000D75C2">
        <w:rPr>
          <w:rFonts w:ascii="Times New Roman" w:hAnsi="Times New Roman"/>
          <w:sz w:val="26"/>
          <w:szCs w:val="26"/>
          <w:lang w:val="pt-BR"/>
        </w:rPr>
        <w:t xml:space="preserve"> sức khỏe con người và động vật trong khu vực </w:t>
      </w:r>
      <w:r w:rsidR="00F935DA" w:rsidRPr="000D75C2">
        <w:rPr>
          <w:rFonts w:ascii="Times New Roman" w:hAnsi="Times New Roman"/>
          <w:sz w:val="26"/>
          <w:szCs w:val="26"/>
          <w:lang w:val="pt-BR"/>
        </w:rPr>
        <w:t>có liên quan</w:t>
      </w:r>
      <w:r w:rsidR="007C640D" w:rsidRPr="000D75C2">
        <w:rPr>
          <w:rFonts w:ascii="Times New Roman" w:hAnsi="Times New Roman"/>
          <w:sz w:val="26"/>
          <w:szCs w:val="26"/>
          <w:lang w:val="pt-BR"/>
        </w:rPr>
        <w:t xml:space="preserve">, </w:t>
      </w:r>
      <w:r w:rsidR="00F935DA" w:rsidRPr="000D75C2">
        <w:rPr>
          <w:rFonts w:ascii="Times New Roman" w:hAnsi="Times New Roman"/>
          <w:sz w:val="26"/>
          <w:szCs w:val="26"/>
          <w:lang w:val="pt-BR"/>
        </w:rPr>
        <w:t xml:space="preserve">nhưng </w:t>
      </w:r>
      <w:r w:rsidR="007C640D" w:rsidRPr="000D75C2">
        <w:rPr>
          <w:rFonts w:ascii="Times New Roman" w:hAnsi="Times New Roman"/>
          <w:sz w:val="26"/>
          <w:szCs w:val="26"/>
          <w:lang w:val="pt-BR"/>
        </w:rPr>
        <w:t xml:space="preserve">nó sẽ bị loại khỏi nghiên cứu này </w:t>
      </w:r>
      <w:r w:rsidR="00F935DA" w:rsidRPr="000D75C2">
        <w:rPr>
          <w:rFonts w:ascii="Times New Roman" w:hAnsi="Times New Roman"/>
          <w:sz w:val="26"/>
          <w:szCs w:val="26"/>
          <w:lang w:val="pt-BR"/>
        </w:rPr>
        <w:t xml:space="preserve">do không có các tác động  hoặc tác động không đáng kể lên các hạ tầng </w:t>
      </w:r>
      <w:r w:rsidR="009336F5" w:rsidRPr="000D75C2">
        <w:rPr>
          <w:rFonts w:ascii="Times New Roman" w:hAnsi="Times New Roman"/>
          <w:sz w:val="26"/>
          <w:szCs w:val="26"/>
          <w:lang w:val="pt-BR"/>
        </w:rPr>
        <w:t>được</w:t>
      </w:r>
      <w:r w:rsidR="00F935DA" w:rsidRPr="000D75C2">
        <w:rPr>
          <w:rFonts w:ascii="Times New Roman" w:hAnsi="Times New Roman"/>
          <w:sz w:val="26"/>
          <w:szCs w:val="26"/>
          <w:lang w:val="pt-BR"/>
        </w:rPr>
        <w:t xml:space="preserve"> lựa chọn.</w:t>
      </w:r>
    </w:p>
    <w:p w:rsidR="007C640D" w:rsidRPr="000D75C2" w:rsidRDefault="007C640D" w:rsidP="00405AE7">
      <w:pPr>
        <w:spacing w:before="0" w:after="0"/>
        <w:rPr>
          <w:rFonts w:ascii="Times New Roman" w:hAnsi="Times New Roman"/>
          <w:sz w:val="26"/>
          <w:szCs w:val="26"/>
          <w:lang w:val="pt-BR"/>
        </w:rPr>
      </w:pPr>
    </w:p>
    <w:p w:rsidR="006935AD" w:rsidRPr="00B91ADB" w:rsidRDefault="007F7EDF" w:rsidP="006935AD">
      <w:pPr>
        <w:rPr>
          <w:rFonts w:ascii="Times New Roman" w:hAnsi="Times New Roman"/>
        </w:rPr>
      </w:pPr>
      <w:r w:rsidRPr="000D75C2">
        <w:rPr>
          <w:rFonts w:ascii="Times New Roman" w:hAnsi="Times New Roman"/>
          <w:sz w:val="26"/>
          <w:szCs w:val="26"/>
          <w:lang w:val="pt-BR"/>
        </w:rPr>
        <w:t xml:space="preserve">Một báo cáo từ </w:t>
      </w:r>
      <w:r w:rsidR="004C1649" w:rsidRPr="000D75C2">
        <w:rPr>
          <w:rFonts w:ascii="Times New Roman" w:hAnsi="Times New Roman"/>
          <w:sz w:val="26"/>
          <w:szCs w:val="26"/>
          <w:lang w:val="pt-BR"/>
        </w:rPr>
        <w:t>dự án</w:t>
      </w:r>
      <w:r w:rsidRPr="000D75C2">
        <w:rPr>
          <w:rFonts w:ascii="Times New Roman" w:hAnsi="Times New Roman"/>
          <w:sz w:val="26"/>
          <w:szCs w:val="26"/>
          <w:lang w:val="pt-BR"/>
        </w:rPr>
        <w:t xml:space="preserve"> CRI </w:t>
      </w:r>
      <w:r w:rsidR="006935AD" w:rsidRPr="000D75C2">
        <w:rPr>
          <w:rFonts w:ascii="Times New Roman" w:hAnsi="Times New Roman"/>
          <w:sz w:val="26"/>
          <w:szCs w:val="26"/>
          <w:lang w:val="pt-BR"/>
        </w:rPr>
        <w:t xml:space="preserve">có thể </w:t>
      </w:r>
      <w:r w:rsidRPr="000D75C2">
        <w:rPr>
          <w:rFonts w:ascii="Times New Roman" w:hAnsi="Times New Roman"/>
          <w:sz w:val="26"/>
          <w:szCs w:val="26"/>
          <w:lang w:val="pt-BR"/>
        </w:rPr>
        <w:t xml:space="preserve">được sử dụng như một </w:t>
      </w:r>
      <w:r w:rsidR="00EE6464" w:rsidRPr="000D75C2">
        <w:rPr>
          <w:rFonts w:ascii="Times New Roman" w:hAnsi="Times New Roman"/>
          <w:sz w:val="26"/>
          <w:szCs w:val="26"/>
          <w:lang w:val="pt-BR"/>
        </w:rPr>
        <w:t xml:space="preserve">nguồn </w:t>
      </w:r>
      <w:r w:rsidRPr="000D75C2">
        <w:rPr>
          <w:rFonts w:ascii="Times New Roman" w:hAnsi="Times New Roman"/>
          <w:sz w:val="26"/>
          <w:szCs w:val="26"/>
          <w:lang w:val="pt-BR"/>
        </w:rPr>
        <w:t xml:space="preserve">tài liệu tham khảo cho các </w:t>
      </w:r>
      <w:r w:rsidR="00EE6464" w:rsidRPr="000D75C2">
        <w:rPr>
          <w:rFonts w:ascii="Times New Roman" w:hAnsi="Times New Roman"/>
          <w:sz w:val="26"/>
          <w:szCs w:val="26"/>
          <w:lang w:val="pt-BR"/>
        </w:rPr>
        <w:t>nhóm</w:t>
      </w:r>
      <w:r w:rsidRPr="000D75C2">
        <w:rPr>
          <w:rFonts w:ascii="Times New Roman" w:hAnsi="Times New Roman"/>
          <w:sz w:val="26"/>
          <w:szCs w:val="26"/>
          <w:lang w:val="pt-BR"/>
        </w:rPr>
        <w:t xml:space="preserve"> </w:t>
      </w:r>
      <w:r w:rsidR="00EE6464" w:rsidRPr="000D75C2">
        <w:rPr>
          <w:rFonts w:ascii="Times New Roman" w:hAnsi="Times New Roman"/>
          <w:sz w:val="26"/>
          <w:szCs w:val="26"/>
          <w:lang w:val="pt-BR"/>
        </w:rPr>
        <w:t>thực thi</w:t>
      </w:r>
      <w:r w:rsidRPr="000D75C2">
        <w:rPr>
          <w:rFonts w:ascii="Times New Roman" w:hAnsi="Times New Roman"/>
          <w:sz w:val="26"/>
          <w:szCs w:val="26"/>
          <w:lang w:val="pt-BR"/>
        </w:rPr>
        <w:t xml:space="preserve"> </w:t>
      </w:r>
      <w:r w:rsidR="00B8357B" w:rsidRPr="000D75C2">
        <w:rPr>
          <w:rFonts w:ascii="Times New Roman" w:hAnsi="Times New Roman"/>
          <w:sz w:val="26"/>
          <w:szCs w:val="26"/>
          <w:lang w:val="pt-BR"/>
        </w:rPr>
        <w:t xml:space="preserve">Đánh giá TTDBTT do BĐKH và lập bản đồ rủi ro </w:t>
      </w:r>
      <w:r w:rsidR="00EE6464" w:rsidRPr="000D75C2">
        <w:rPr>
          <w:rFonts w:ascii="Times New Roman" w:hAnsi="Times New Roman"/>
          <w:sz w:val="26"/>
          <w:szCs w:val="26"/>
          <w:lang w:val="pt-BR"/>
        </w:rPr>
        <w:t xml:space="preserve">để </w:t>
      </w:r>
      <w:r w:rsidRPr="000D75C2">
        <w:rPr>
          <w:rFonts w:ascii="Times New Roman" w:hAnsi="Times New Roman"/>
          <w:sz w:val="26"/>
          <w:szCs w:val="26"/>
          <w:lang w:val="pt-BR"/>
        </w:rPr>
        <w:t xml:space="preserve">xây dựng và </w:t>
      </w:r>
      <w:r w:rsidR="00EE6464" w:rsidRPr="000D75C2">
        <w:rPr>
          <w:rFonts w:ascii="Times New Roman" w:hAnsi="Times New Roman"/>
          <w:sz w:val="26"/>
          <w:szCs w:val="26"/>
          <w:lang w:val="pt-BR"/>
        </w:rPr>
        <w:lastRenderedPageBreak/>
        <w:t>phát triển</w:t>
      </w:r>
      <w:r w:rsidRPr="000D75C2">
        <w:rPr>
          <w:rFonts w:ascii="Times New Roman" w:hAnsi="Times New Roman"/>
          <w:sz w:val="26"/>
          <w:szCs w:val="26"/>
          <w:lang w:val="pt-BR"/>
        </w:rPr>
        <w:t xml:space="preserve"> </w:t>
      </w:r>
      <w:r w:rsidR="006935AD" w:rsidRPr="000D75C2">
        <w:rPr>
          <w:rFonts w:ascii="Times New Roman" w:hAnsi="Times New Roman"/>
          <w:sz w:val="26"/>
          <w:szCs w:val="26"/>
          <w:lang w:val="pt-BR"/>
        </w:rPr>
        <w:t>những đánh giá của riêng mình</w:t>
      </w:r>
      <w:r w:rsidR="009336F5" w:rsidRPr="000D75C2">
        <w:rPr>
          <w:rFonts w:ascii="Times New Roman" w:hAnsi="Times New Roman"/>
          <w:sz w:val="26"/>
          <w:szCs w:val="26"/>
          <w:lang w:val="pt-BR"/>
        </w:rPr>
        <w:t xml:space="preserve"> </w:t>
      </w:r>
      <w:r w:rsidR="006935AD" w:rsidRPr="000D75C2">
        <w:rPr>
          <w:rFonts w:ascii="Times New Roman" w:hAnsi="Times New Roman"/>
          <w:sz w:val="26"/>
          <w:szCs w:val="26"/>
          <w:lang w:val="pt-BR"/>
        </w:rPr>
        <w:t xml:space="preserve">mà </w:t>
      </w:r>
      <w:r w:rsidRPr="000D75C2">
        <w:rPr>
          <w:rFonts w:ascii="Times New Roman" w:hAnsi="Times New Roman"/>
          <w:sz w:val="26"/>
          <w:szCs w:val="26"/>
          <w:lang w:val="pt-BR"/>
        </w:rPr>
        <w:t xml:space="preserve">truy cập và áp dụng các dữ liệu </w:t>
      </w:r>
      <w:r w:rsidR="00EE6464" w:rsidRPr="000D75C2">
        <w:rPr>
          <w:rFonts w:ascii="Times New Roman" w:hAnsi="Times New Roman"/>
          <w:sz w:val="26"/>
          <w:szCs w:val="26"/>
          <w:lang w:val="pt-BR"/>
        </w:rPr>
        <w:t>về các hiểm họa hiện có</w:t>
      </w:r>
      <w:r w:rsidRPr="000D75C2">
        <w:rPr>
          <w:rFonts w:ascii="Times New Roman" w:hAnsi="Times New Roman"/>
          <w:sz w:val="26"/>
          <w:szCs w:val="26"/>
          <w:lang w:val="pt-BR"/>
        </w:rPr>
        <w:t xml:space="preserve"> tốt nhất. </w:t>
      </w:r>
      <w:r w:rsidR="004C1649" w:rsidRPr="000D75C2">
        <w:rPr>
          <w:rFonts w:ascii="Times New Roman" w:hAnsi="Times New Roman"/>
          <w:sz w:val="26"/>
          <w:szCs w:val="26"/>
          <w:lang w:val="pt-BR"/>
        </w:rPr>
        <w:t>Dự án</w:t>
      </w:r>
      <w:r w:rsidRPr="000D75C2">
        <w:rPr>
          <w:rFonts w:ascii="Times New Roman" w:hAnsi="Times New Roman"/>
          <w:sz w:val="26"/>
          <w:szCs w:val="26"/>
          <w:lang w:val="pt-BR"/>
        </w:rPr>
        <w:t xml:space="preserve"> </w:t>
      </w:r>
      <w:r w:rsidR="004C1649" w:rsidRPr="000D75C2">
        <w:rPr>
          <w:rFonts w:ascii="Times New Roman" w:hAnsi="Times New Roman"/>
          <w:sz w:val="26"/>
          <w:szCs w:val="26"/>
          <w:lang w:val="pt-BR"/>
        </w:rPr>
        <w:t xml:space="preserve">CRI </w:t>
      </w:r>
      <w:r w:rsidRPr="000D75C2">
        <w:rPr>
          <w:rFonts w:ascii="Times New Roman" w:hAnsi="Times New Roman"/>
          <w:sz w:val="26"/>
          <w:szCs w:val="26"/>
          <w:lang w:val="pt-BR"/>
        </w:rPr>
        <w:t xml:space="preserve">đã </w:t>
      </w:r>
      <w:r w:rsidR="004C1649" w:rsidRPr="000D75C2">
        <w:rPr>
          <w:rFonts w:ascii="Times New Roman" w:hAnsi="Times New Roman"/>
          <w:sz w:val="26"/>
          <w:szCs w:val="26"/>
          <w:lang w:val="pt-BR"/>
        </w:rPr>
        <w:t xml:space="preserve">nghiên cứu </w:t>
      </w:r>
      <w:r w:rsidRPr="000D75C2">
        <w:rPr>
          <w:rFonts w:ascii="Times New Roman" w:hAnsi="Times New Roman"/>
          <w:sz w:val="26"/>
          <w:szCs w:val="26"/>
          <w:lang w:val="pt-BR"/>
        </w:rPr>
        <w:t xml:space="preserve">bão nhiệt đới, </w:t>
      </w:r>
      <w:r w:rsidR="003B60F0" w:rsidRPr="000D75C2">
        <w:rPr>
          <w:rFonts w:ascii="Times New Roman" w:hAnsi="Times New Roman"/>
          <w:sz w:val="26"/>
          <w:szCs w:val="26"/>
          <w:lang w:val="pt-BR"/>
        </w:rPr>
        <w:t xml:space="preserve">rét đậm rét hại, </w:t>
      </w:r>
      <w:r w:rsidR="00B617D0" w:rsidRPr="000D75C2">
        <w:rPr>
          <w:rFonts w:ascii="Times New Roman" w:hAnsi="Times New Roman"/>
          <w:sz w:val="26"/>
          <w:szCs w:val="26"/>
          <w:lang w:val="pt-BR"/>
        </w:rPr>
        <w:t>sóng nhiệt</w:t>
      </w:r>
      <w:r w:rsidRPr="000D75C2">
        <w:rPr>
          <w:rFonts w:ascii="Times New Roman" w:hAnsi="Times New Roman"/>
          <w:sz w:val="26"/>
          <w:szCs w:val="26"/>
          <w:lang w:val="pt-BR"/>
        </w:rPr>
        <w:t xml:space="preserve">, hạn hán, lũ lụt, </w:t>
      </w:r>
      <w:r w:rsidR="003B60F0" w:rsidRPr="000D75C2">
        <w:rPr>
          <w:rFonts w:ascii="Times New Roman" w:hAnsi="Times New Roman"/>
          <w:sz w:val="26"/>
          <w:szCs w:val="26"/>
          <w:lang w:val="pt-BR"/>
        </w:rPr>
        <w:t>lũ quét</w:t>
      </w:r>
      <w:r w:rsidRPr="000D75C2">
        <w:rPr>
          <w:rFonts w:ascii="Times New Roman" w:hAnsi="Times New Roman"/>
          <w:sz w:val="26"/>
          <w:szCs w:val="26"/>
          <w:lang w:val="pt-BR"/>
        </w:rPr>
        <w:t xml:space="preserve">, </w:t>
      </w:r>
      <w:r w:rsidR="003B60F0" w:rsidRPr="000D75C2">
        <w:rPr>
          <w:rFonts w:ascii="Times New Roman" w:hAnsi="Times New Roman"/>
          <w:sz w:val="26"/>
          <w:szCs w:val="26"/>
          <w:lang w:val="pt-BR"/>
        </w:rPr>
        <w:t>sạt</w:t>
      </w:r>
      <w:r w:rsidRPr="000D75C2">
        <w:rPr>
          <w:rFonts w:ascii="Times New Roman" w:hAnsi="Times New Roman"/>
          <w:sz w:val="26"/>
          <w:szCs w:val="26"/>
          <w:lang w:val="pt-BR"/>
        </w:rPr>
        <w:t xml:space="preserve"> lở đất. </w:t>
      </w:r>
      <w:r w:rsidR="003B60F0" w:rsidRPr="000D75C2">
        <w:rPr>
          <w:rFonts w:ascii="Times New Roman" w:hAnsi="Times New Roman"/>
          <w:sz w:val="26"/>
          <w:szCs w:val="26"/>
          <w:lang w:val="pt-BR"/>
        </w:rPr>
        <w:t>Các báo cáo khoa học cũng</w:t>
      </w:r>
      <w:r w:rsidRPr="000D75C2">
        <w:rPr>
          <w:rFonts w:ascii="Times New Roman" w:hAnsi="Times New Roman"/>
          <w:sz w:val="26"/>
          <w:szCs w:val="26"/>
          <w:lang w:val="pt-BR"/>
        </w:rPr>
        <w:t xml:space="preserve"> được xem xét để xác định tần số và cường độ của các </w:t>
      </w:r>
      <w:r w:rsidR="003B60F0" w:rsidRPr="000D75C2">
        <w:rPr>
          <w:rFonts w:ascii="Times New Roman" w:hAnsi="Times New Roman"/>
          <w:sz w:val="26"/>
          <w:szCs w:val="26"/>
          <w:lang w:val="pt-BR"/>
        </w:rPr>
        <w:t>hiểm họa</w:t>
      </w:r>
      <w:r w:rsidRPr="000D75C2">
        <w:rPr>
          <w:rFonts w:ascii="Times New Roman" w:hAnsi="Times New Roman"/>
          <w:sz w:val="26"/>
          <w:szCs w:val="26"/>
          <w:lang w:val="pt-BR"/>
        </w:rPr>
        <w:t xml:space="preserve">. </w:t>
      </w:r>
      <w:r w:rsidR="003B60F0" w:rsidRPr="000D75C2">
        <w:rPr>
          <w:rFonts w:ascii="Times New Roman" w:hAnsi="Times New Roman"/>
          <w:sz w:val="26"/>
          <w:szCs w:val="26"/>
          <w:lang w:val="pt-BR"/>
        </w:rPr>
        <w:t xml:space="preserve">Sau </w:t>
      </w:r>
      <w:r w:rsidRPr="000D75C2">
        <w:rPr>
          <w:rFonts w:ascii="Times New Roman" w:hAnsi="Times New Roman"/>
          <w:sz w:val="26"/>
          <w:szCs w:val="26"/>
          <w:lang w:val="pt-BR"/>
        </w:rPr>
        <w:t>đó</w:t>
      </w:r>
      <w:r w:rsidR="003B60F0"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3B60F0" w:rsidRPr="000D75C2">
        <w:rPr>
          <w:rFonts w:ascii="Times New Roman" w:hAnsi="Times New Roman"/>
          <w:sz w:val="26"/>
          <w:szCs w:val="26"/>
          <w:lang w:val="pt-BR"/>
        </w:rPr>
        <w:t xml:space="preserve">nhóm thực hiện dự án </w:t>
      </w:r>
      <w:r w:rsidRPr="000D75C2">
        <w:rPr>
          <w:rFonts w:ascii="Times New Roman" w:hAnsi="Times New Roman"/>
          <w:sz w:val="26"/>
          <w:szCs w:val="26"/>
          <w:lang w:val="pt-BR"/>
        </w:rPr>
        <w:t xml:space="preserve">tham vấn </w:t>
      </w:r>
      <w:r w:rsidR="003B60F0" w:rsidRPr="000D75C2">
        <w:rPr>
          <w:rFonts w:ascii="Times New Roman" w:hAnsi="Times New Roman"/>
          <w:sz w:val="26"/>
          <w:szCs w:val="26"/>
          <w:lang w:val="pt-BR"/>
        </w:rPr>
        <w:t xml:space="preserve">ý kiến các chuyên gia </w:t>
      </w:r>
      <w:r w:rsidRPr="000D75C2">
        <w:rPr>
          <w:rFonts w:ascii="Times New Roman" w:hAnsi="Times New Roman"/>
          <w:sz w:val="26"/>
          <w:szCs w:val="26"/>
          <w:lang w:val="pt-BR"/>
        </w:rPr>
        <w:t>để hiểu</w:t>
      </w:r>
      <w:r w:rsidR="003B60F0" w:rsidRPr="000D75C2">
        <w:rPr>
          <w:rFonts w:ascii="Times New Roman" w:hAnsi="Times New Roman"/>
          <w:sz w:val="26"/>
          <w:szCs w:val="26"/>
          <w:lang w:val="pt-BR"/>
        </w:rPr>
        <w:t xml:space="preserve"> rõ hơn </w:t>
      </w:r>
      <w:r w:rsidRPr="000D75C2">
        <w:rPr>
          <w:rFonts w:ascii="Times New Roman" w:hAnsi="Times New Roman"/>
          <w:sz w:val="26"/>
          <w:szCs w:val="26"/>
          <w:lang w:val="pt-BR"/>
        </w:rPr>
        <w:t xml:space="preserve">tác động của những </w:t>
      </w:r>
      <w:r w:rsidR="003B60F0" w:rsidRPr="000D75C2">
        <w:rPr>
          <w:rFonts w:ascii="Times New Roman" w:hAnsi="Times New Roman"/>
          <w:sz w:val="26"/>
          <w:szCs w:val="26"/>
          <w:lang w:val="pt-BR"/>
        </w:rPr>
        <w:t>hiểm họa này đặc biệt là</w:t>
      </w:r>
      <w:r w:rsidRPr="000D75C2">
        <w:rPr>
          <w:rFonts w:ascii="Times New Roman" w:hAnsi="Times New Roman"/>
          <w:sz w:val="26"/>
          <w:szCs w:val="26"/>
          <w:lang w:val="pt-BR"/>
        </w:rPr>
        <w:t xml:space="preserve"> </w:t>
      </w:r>
      <w:r w:rsidR="003B60F0" w:rsidRPr="000D75C2">
        <w:rPr>
          <w:rFonts w:ascii="Times New Roman" w:hAnsi="Times New Roman"/>
          <w:sz w:val="26"/>
          <w:szCs w:val="26"/>
          <w:lang w:val="pt-BR"/>
        </w:rPr>
        <w:t>lên</w:t>
      </w:r>
      <w:r w:rsidRPr="000D75C2">
        <w:rPr>
          <w:rFonts w:ascii="Times New Roman" w:hAnsi="Times New Roman"/>
          <w:sz w:val="26"/>
          <w:szCs w:val="26"/>
          <w:lang w:val="pt-BR"/>
        </w:rPr>
        <w:t xml:space="preserve"> </w:t>
      </w:r>
      <w:r w:rsidR="00D35613" w:rsidRPr="000D75C2">
        <w:rPr>
          <w:rFonts w:ascii="Times New Roman" w:eastAsia="Arial" w:hAnsi="Times New Roman"/>
          <w:sz w:val="26"/>
          <w:szCs w:val="26"/>
        </w:rPr>
        <w:t>CSHT</w:t>
      </w:r>
      <w:r w:rsidRPr="000D75C2">
        <w:rPr>
          <w:rFonts w:ascii="Times New Roman" w:hAnsi="Times New Roman"/>
          <w:sz w:val="26"/>
          <w:szCs w:val="26"/>
          <w:lang w:val="pt-BR"/>
        </w:rPr>
        <w:t xml:space="preserve">. </w:t>
      </w:r>
      <w:r w:rsidR="009336F5" w:rsidRPr="000D75C2">
        <w:rPr>
          <w:rFonts w:ascii="Times New Roman" w:hAnsi="Times New Roman"/>
          <w:sz w:val="26"/>
          <w:szCs w:val="26"/>
          <w:lang w:val="pt-BR"/>
        </w:rPr>
        <w:t>Nhóm n</w:t>
      </w:r>
      <w:r w:rsidRPr="000D75C2">
        <w:rPr>
          <w:rFonts w:ascii="Times New Roman" w:hAnsi="Times New Roman"/>
          <w:sz w:val="26"/>
          <w:szCs w:val="26"/>
          <w:lang w:val="pt-BR"/>
        </w:rPr>
        <w:t xml:space="preserve">ghiên cứu </w:t>
      </w:r>
      <w:r w:rsidR="00AE762E" w:rsidRPr="000D75C2">
        <w:rPr>
          <w:rFonts w:ascii="Times New Roman" w:hAnsi="Times New Roman"/>
          <w:sz w:val="26"/>
          <w:szCs w:val="26"/>
          <w:lang w:val="pt-BR"/>
        </w:rPr>
        <w:t>đưa ra kết luận</w:t>
      </w:r>
      <w:r w:rsidRPr="000D75C2">
        <w:rPr>
          <w:rFonts w:ascii="Times New Roman" w:hAnsi="Times New Roman"/>
          <w:sz w:val="26"/>
          <w:szCs w:val="26"/>
          <w:lang w:val="pt-BR"/>
        </w:rPr>
        <w:t xml:space="preserve"> </w:t>
      </w:r>
      <w:r w:rsidR="009336F5" w:rsidRPr="000D75C2">
        <w:rPr>
          <w:rFonts w:ascii="Times New Roman" w:hAnsi="Times New Roman"/>
          <w:sz w:val="26"/>
          <w:szCs w:val="26"/>
          <w:lang w:val="pt-BR"/>
        </w:rPr>
        <w:t xml:space="preserve">là: </w:t>
      </w:r>
      <w:r w:rsidRPr="000D75C2">
        <w:rPr>
          <w:rFonts w:ascii="Times New Roman" w:hAnsi="Times New Roman"/>
          <w:sz w:val="26"/>
          <w:szCs w:val="26"/>
          <w:lang w:val="pt-BR"/>
        </w:rPr>
        <w:t xml:space="preserve">sạt lở đất và lũ </w:t>
      </w:r>
      <w:r w:rsidR="003B60F0" w:rsidRPr="000D75C2">
        <w:rPr>
          <w:rFonts w:ascii="Times New Roman" w:hAnsi="Times New Roman"/>
          <w:sz w:val="26"/>
          <w:szCs w:val="26"/>
          <w:lang w:val="pt-BR"/>
        </w:rPr>
        <w:t>quét</w:t>
      </w:r>
      <w:r w:rsidRPr="000D75C2">
        <w:rPr>
          <w:rFonts w:ascii="Times New Roman" w:hAnsi="Times New Roman"/>
          <w:sz w:val="26"/>
          <w:szCs w:val="26"/>
          <w:lang w:val="pt-BR"/>
        </w:rPr>
        <w:t xml:space="preserve"> là những mối nguy </w:t>
      </w:r>
      <w:r w:rsidR="00AE762E" w:rsidRPr="000D75C2">
        <w:rPr>
          <w:rFonts w:ascii="Times New Roman" w:hAnsi="Times New Roman"/>
          <w:sz w:val="26"/>
          <w:szCs w:val="26"/>
          <w:lang w:val="pt-BR"/>
        </w:rPr>
        <w:t xml:space="preserve">cơ tiềm ẩn nhất </w:t>
      </w:r>
      <w:r w:rsidRPr="000D75C2">
        <w:rPr>
          <w:rFonts w:ascii="Times New Roman" w:hAnsi="Times New Roman"/>
          <w:sz w:val="26"/>
          <w:szCs w:val="26"/>
          <w:lang w:val="pt-BR"/>
        </w:rPr>
        <w:t xml:space="preserve">để </w:t>
      </w:r>
      <w:r w:rsidR="00F23AF5" w:rsidRPr="000D75C2">
        <w:rPr>
          <w:rFonts w:ascii="Times New Roman" w:hAnsi="Times New Roman"/>
          <w:sz w:val="26"/>
          <w:szCs w:val="26"/>
          <w:lang w:val="pt-BR"/>
        </w:rPr>
        <w:t>nghiên cứu</w:t>
      </w:r>
      <w:r w:rsidRPr="000D75C2">
        <w:rPr>
          <w:rFonts w:ascii="Times New Roman" w:hAnsi="Times New Roman"/>
          <w:sz w:val="26"/>
          <w:szCs w:val="26"/>
          <w:lang w:val="pt-BR"/>
        </w:rPr>
        <w:t xml:space="preserve"> đối với các rủi ro </w:t>
      </w:r>
      <w:r w:rsidR="00F23AF5" w:rsidRPr="000D75C2">
        <w:rPr>
          <w:rFonts w:ascii="Times New Roman" w:hAnsi="Times New Roman"/>
          <w:sz w:val="26"/>
          <w:szCs w:val="26"/>
          <w:lang w:val="pt-BR"/>
        </w:rPr>
        <w:t>của</w:t>
      </w:r>
      <w:r w:rsidRPr="000D75C2">
        <w:rPr>
          <w:rFonts w:ascii="Times New Roman" w:hAnsi="Times New Roman"/>
          <w:sz w:val="26"/>
          <w:szCs w:val="26"/>
          <w:lang w:val="pt-BR"/>
        </w:rPr>
        <w:t xml:space="preserve">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ở khu vực </w:t>
      </w:r>
      <w:r w:rsidR="009A1302" w:rsidRPr="000D75C2">
        <w:rPr>
          <w:rFonts w:ascii="Times New Roman" w:hAnsi="Times New Roman"/>
          <w:sz w:val="26"/>
          <w:szCs w:val="26"/>
          <w:lang w:val="pt-BR"/>
        </w:rPr>
        <w:t>MNPB</w:t>
      </w:r>
      <w:r w:rsidRPr="000D75C2">
        <w:rPr>
          <w:rFonts w:ascii="Times New Roman" w:hAnsi="Times New Roman"/>
          <w:sz w:val="26"/>
          <w:szCs w:val="26"/>
          <w:lang w:val="pt-BR"/>
        </w:rPr>
        <w:t>.</w:t>
      </w:r>
      <w:r w:rsidR="006935AD" w:rsidRPr="000D75C2">
        <w:rPr>
          <w:rFonts w:ascii="Times New Roman" w:hAnsi="Times New Roman"/>
          <w:sz w:val="26"/>
          <w:szCs w:val="26"/>
          <w:lang w:val="pt-BR"/>
        </w:rPr>
        <w:t xml:space="preserve"> </w:t>
      </w:r>
      <w:r w:rsidR="006935AD" w:rsidRPr="000D75C2">
        <w:rPr>
          <w:rFonts w:ascii="Times New Roman" w:hAnsi="Times New Roman"/>
          <w:sz w:val="26"/>
          <w:szCs w:val="26"/>
        </w:rPr>
        <w:t xml:space="preserve">Trước khi phân tích các hiểm họa, các cuộc thảo luận về hạn hán và lũ lụt đã diễn ra nhưng </w:t>
      </w:r>
      <w:r w:rsidR="00BE76EA" w:rsidRPr="000D75C2">
        <w:rPr>
          <w:rFonts w:ascii="Times New Roman" w:hAnsi="Times New Roman"/>
          <w:sz w:val="26"/>
          <w:szCs w:val="26"/>
        </w:rPr>
        <w:t>những hiểm họa này được coi là</w:t>
      </w:r>
      <w:r w:rsidR="006935AD" w:rsidRPr="000D75C2">
        <w:rPr>
          <w:rFonts w:ascii="Times New Roman" w:hAnsi="Times New Roman"/>
          <w:sz w:val="26"/>
          <w:szCs w:val="26"/>
        </w:rPr>
        <w:t xml:space="preserve"> ít quan trọng </w:t>
      </w:r>
      <w:r w:rsidR="00BE76EA" w:rsidRPr="000D75C2">
        <w:rPr>
          <w:rFonts w:ascii="Times New Roman" w:hAnsi="Times New Roman"/>
          <w:sz w:val="26"/>
          <w:szCs w:val="26"/>
        </w:rPr>
        <w:t>khi xét đến các</w:t>
      </w:r>
      <w:r w:rsidR="006935AD" w:rsidRPr="000D75C2">
        <w:rPr>
          <w:rFonts w:ascii="Times New Roman" w:hAnsi="Times New Roman"/>
          <w:sz w:val="26"/>
          <w:szCs w:val="26"/>
        </w:rPr>
        <w:t xml:space="preserve"> tác động của chúng đối với toàn bộ cấu trúc của CSHT và về tần số xảy ra tại khu vực MNPB.</w:t>
      </w:r>
    </w:p>
    <w:p w:rsidR="004B47C8" w:rsidRPr="000D75C2" w:rsidRDefault="004B47C8" w:rsidP="00405AE7">
      <w:pPr>
        <w:spacing w:before="0" w:after="0"/>
        <w:rPr>
          <w:rFonts w:ascii="Times New Roman" w:hAnsi="Times New Roman"/>
          <w:sz w:val="26"/>
          <w:szCs w:val="26"/>
          <w:lang w:val="pt-BR"/>
        </w:rPr>
      </w:pPr>
    </w:p>
    <w:p w:rsidR="00D079A0" w:rsidRPr="000D75C2" w:rsidRDefault="00D079A0"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Hoạt động đánh giá dựa trên dữ liệu thứ cấp và thông tin hiện có . Sau đó, giai đoạn lập bản đồ rủi ro sẽ yêu cầu thông tin các mối hiểm họa chi tiết hơn. </w:t>
      </w:r>
      <w:r w:rsidR="003F4BB0" w:rsidRPr="000D75C2">
        <w:rPr>
          <w:rFonts w:ascii="Times New Roman" w:hAnsi="Times New Roman"/>
          <w:sz w:val="26"/>
          <w:szCs w:val="26"/>
          <w:lang w:val="pt-BR"/>
        </w:rPr>
        <w:t>Quá trình</w:t>
      </w:r>
      <w:r w:rsidRPr="000D75C2">
        <w:rPr>
          <w:rFonts w:ascii="Times New Roman" w:hAnsi="Times New Roman"/>
          <w:sz w:val="26"/>
          <w:szCs w:val="26"/>
          <w:lang w:val="pt-BR"/>
        </w:rPr>
        <w:t xml:space="preserve"> xác định các hiểm họa tác động lên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nên bao gồm các bước sau đây:</w:t>
      </w:r>
    </w:p>
    <w:p w:rsidR="00D079A0" w:rsidRPr="000D75C2" w:rsidRDefault="00D079A0" w:rsidP="00405AE7">
      <w:pPr>
        <w:spacing w:before="0" w:after="0"/>
        <w:rPr>
          <w:rFonts w:ascii="Times New Roman" w:hAnsi="Times New Roman"/>
          <w:sz w:val="26"/>
          <w:szCs w:val="26"/>
          <w:lang w:val="pt-BR"/>
        </w:rPr>
      </w:pPr>
    </w:p>
    <w:p w:rsidR="00D079A0" w:rsidRPr="000D75C2" w:rsidRDefault="00D079A0" w:rsidP="00405AE7">
      <w:pPr>
        <w:numPr>
          <w:ilvl w:val="0"/>
          <w:numId w:val="5"/>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Thu thập dữ liệu </w:t>
      </w:r>
      <w:r w:rsidR="001C45C9" w:rsidRPr="000D75C2">
        <w:rPr>
          <w:rFonts w:ascii="Times New Roman" w:hAnsi="Times New Roman"/>
          <w:sz w:val="26"/>
          <w:szCs w:val="26"/>
          <w:lang w:val="pt-BR"/>
        </w:rPr>
        <w:t xml:space="preserve">lịch sử về </w:t>
      </w:r>
      <w:r w:rsidR="00982CF8" w:rsidRPr="000D75C2">
        <w:rPr>
          <w:rFonts w:ascii="Times New Roman" w:hAnsi="Times New Roman"/>
          <w:sz w:val="26"/>
          <w:szCs w:val="26"/>
          <w:lang w:val="pt-BR"/>
        </w:rPr>
        <w:t>các hiểm họa trong</w:t>
      </w:r>
      <w:r w:rsidRPr="000D75C2">
        <w:rPr>
          <w:rFonts w:ascii="Times New Roman" w:hAnsi="Times New Roman"/>
          <w:sz w:val="26"/>
          <w:szCs w:val="26"/>
          <w:lang w:val="pt-BR"/>
        </w:rPr>
        <w:t xml:space="preserve"> khu vực nghiên cứu</w:t>
      </w:r>
    </w:p>
    <w:p w:rsidR="00D079A0" w:rsidRPr="000D75C2" w:rsidRDefault="00D079A0" w:rsidP="00405AE7">
      <w:pPr>
        <w:numPr>
          <w:ilvl w:val="0"/>
          <w:numId w:val="5"/>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Tiến hành rà soát những nghiên cứu liên quan đến </w:t>
      </w:r>
      <w:r w:rsidR="00982CF8" w:rsidRPr="000D75C2">
        <w:rPr>
          <w:rFonts w:ascii="Times New Roman" w:hAnsi="Times New Roman"/>
          <w:sz w:val="26"/>
          <w:szCs w:val="26"/>
          <w:lang w:val="pt-BR"/>
        </w:rPr>
        <w:t>hiểm họa</w:t>
      </w:r>
      <w:r w:rsidRPr="000D75C2">
        <w:rPr>
          <w:rFonts w:ascii="Times New Roman" w:hAnsi="Times New Roman"/>
          <w:sz w:val="26"/>
          <w:szCs w:val="26"/>
          <w:lang w:val="pt-BR"/>
        </w:rPr>
        <w:t xml:space="preserve"> và </w:t>
      </w:r>
      <w:r w:rsidR="00982CF8" w:rsidRPr="000D75C2">
        <w:rPr>
          <w:rFonts w:ascii="Times New Roman" w:hAnsi="Times New Roman"/>
          <w:sz w:val="26"/>
          <w:szCs w:val="26"/>
          <w:lang w:val="pt-BR"/>
        </w:rPr>
        <w:t>thiên tai</w:t>
      </w:r>
    </w:p>
    <w:p w:rsidR="00D079A0" w:rsidRPr="000D75C2" w:rsidRDefault="00D079A0" w:rsidP="00405AE7">
      <w:pPr>
        <w:numPr>
          <w:ilvl w:val="0"/>
          <w:numId w:val="5"/>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Xác định tác động của mỗi </w:t>
      </w:r>
      <w:r w:rsidR="00982CF8" w:rsidRPr="000D75C2">
        <w:rPr>
          <w:rFonts w:ascii="Times New Roman" w:hAnsi="Times New Roman"/>
          <w:sz w:val="26"/>
          <w:szCs w:val="26"/>
          <w:lang w:val="pt-BR"/>
        </w:rPr>
        <w:t xml:space="preserve">hiểm họa </w:t>
      </w:r>
      <w:r w:rsidRPr="000D75C2">
        <w:rPr>
          <w:rFonts w:ascii="Times New Roman" w:hAnsi="Times New Roman"/>
          <w:sz w:val="26"/>
          <w:szCs w:val="26"/>
          <w:lang w:val="pt-BR"/>
        </w:rPr>
        <w:t xml:space="preserve">đối với từng loại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được lựa chọn </w:t>
      </w:r>
      <w:r w:rsidR="001C45C9" w:rsidRPr="000D75C2">
        <w:rPr>
          <w:rFonts w:ascii="Times New Roman" w:hAnsi="Times New Roman"/>
          <w:sz w:val="26"/>
          <w:szCs w:val="26"/>
          <w:lang w:val="pt-BR"/>
        </w:rPr>
        <w:t>trong</w:t>
      </w:r>
      <w:r w:rsidRPr="000D75C2">
        <w:rPr>
          <w:rFonts w:ascii="Times New Roman" w:hAnsi="Times New Roman"/>
          <w:sz w:val="26"/>
          <w:szCs w:val="26"/>
          <w:lang w:val="pt-BR"/>
        </w:rPr>
        <w:t xml:space="preserve"> nghiên cứu</w:t>
      </w:r>
    </w:p>
    <w:p w:rsidR="00D079A0" w:rsidRPr="000D75C2" w:rsidRDefault="00D079A0" w:rsidP="00405AE7">
      <w:pPr>
        <w:numPr>
          <w:ilvl w:val="0"/>
          <w:numId w:val="5"/>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Xác định các </w:t>
      </w:r>
      <w:r w:rsidR="00982CF8" w:rsidRPr="000D75C2">
        <w:rPr>
          <w:rFonts w:ascii="Times New Roman" w:hAnsi="Times New Roman"/>
          <w:sz w:val="26"/>
          <w:szCs w:val="26"/>
          <w:lang w:val="pt-BR"/>
        </w:rPr>
        <w:t xml:space="preserve">ảnh hưởng </w:t>
      </w:r>
      <w:r w:rsidRPr="000D75C2">
        <w:rPr>
          <w:rFonts w:ascii="Times New Roman" w:hAnsi="Times New Roman"/>
          <w:sz w:val="26"/>
          <w:szCs w:val="26"/>
          <w:lang w:val="pt-BR"/>
        </w:rPr>
        <w:t>kinh tế</w:t>
      </w:r>
      <w:r w:rsidR="00982CF8" w:rsidRPr="000D75C2">
        <w:rPr>
          <w:rFonts w:ascii="Times New Roman" w:hAnsi="Times New Roman"/>
          <w:sz w:val="26"/>
          <w:szCs w:val="26"/>
          <w:lang w:val="pt-BR"/>
        </w:rPr>
        <w:t>-</w:t>
      </w:r>
      <w:r w:rsidRPr="000D75C2">
        <w:rPr>
          <w:rFonts w:ascii="Times New Roman" w:hAnsi="Times New Roman"/>
          <w:sz w:val="26"/>
          <w:szCs w:val="26"/>
          <w:lang w:val="pt-BR"/>
        </w:rPr>
        <w:t xml:space="preserve">xã hội của các thiệt hại, tổn thất cho </w:t>
      </w:r>
      <w:r w:rsidR="009A1302" w:rsidRPr="000D75C2">
        <w:rPr>
          <w:rFonts w:ascii="Times New Roman" w:hAnsi="Times New Roman"/>
          <w:sz w:val="26"/>
          <w:szCs w:val="26"/>
          <w:lang w:val="pt-BR"/>
        </w:rPr>
        <w:t xml:space="preserve">CSHT </w:t>
      </w:r>
      <w:r w:rsidR="00982CF8" w:rsidRPr="000D75C2">
        <w:rPr>
          <w:rFonts w:ascii="Times New Roman" w:hAnsi="Times New Roman"/>
          <w:sz w:val="26"/>
          <w:szCs w:val="26"/>
          <w:lang w:val="pt-BR"/>
        </w:rPr>
        <w:t>tại</w:t>
      </w:r>
      <w:r w:rsidRPr="000D75C2">
        <w:rPr>
          <w:rFonts w:ascii="Times New Roman" w:hAnsi="Times New Roman"/>
          <w:sz w:val="26"/>
          <w:szCs w:val="26"/>
          <w:lang w:val="pt-BR"/>
        </w:rPr>
        <w:t xml:space="preserve"> các cộng đồng</w:t>
      </w:r>
    </w:p>
    <w:p w:rsidR="00D079A0" w:rsidRPr="000D75C2" w:rsidRDefault="00D079A0" w:rsidP="00405AE7">
      <w:pPr>
        <w:spacing w:before="0" w:after="0"/>
        <w:rPr>
          <w:rFonts w:ascii="Times New Roman" w:hAnsi="Times New Roman"/>
          <w:sz w:val="26"/>
          <w:szCs w:val="26"/>
          <w:lang w:val="pt-BR"/>
        </w:rPr>
      </w:pPr>
    </w:p>
    <w:p w:rsidR="00131BED" w:rsidRPr="000D75C2" w:rsidRDefault="00FC6AF5"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Kết quả cuối cùng của công tác này </w:t>
      </w:r>
      <w:r w:rsidR="00EC06F7" w:rsidRPr="000D75C2">
        <w:rPr>
          <w:rFonts w:ascii="Times New Roman" w:hAnsi="Times New Roman"/>
          <w:sz w:val="26"/>
          <w:szCs w:val="26"/>
          <w:lang w:val="pt-BR"/>
        </w:rPr>
        <w:t xml:space="preserve">nên </w:t>
      </w:r>
      <w:r w:rsidR="001C45C9" w:rsidRPr="000D75C2">
        <w:rPr>
          <w:rFonts w:ascii="Times New Roman" w:hAnsi="Times New Roman"/>
          <w:sz w:val="26"/>
          <w:szCs w:val="26"/>
          <w:lang w:val="pt-BR"/>
        </w:rPr>
        <w:t>đề xuất</w:t>
      </w:r>
      <w:r w:rsidR="00397A0A"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mối hiểm họa </w:t>
      </w:r>
      <w:r w:rsidR="001C45C9" w:rsidRPr="000D75C2">
        <w:rPr>
          <w:rFonts w:ascii="Times New Roman" w:hAnsi="Times New Roman"/>
          <w:sz w:val="26"/>
          <w:szCs w:val="26"/>
          <w:lang w:val="pt-BR"/>
        </w:rPr>
        <w:t xml:space="preserve">nào </w:t>
      </w:r>
      <w:r w:rsidRPr="000D75C2">
        <w:rPr>
          <w:rFonts w:ascii="Times New Roman" w:hAnsi="Times New Roman"/>
          <w:sz w:val="26"/>
          <w:szCs w:val="26"/>
          <w:lang w:val="pt-BR"/>
        </w:rPr>
        <w:t xml:space="preserve">nên </w:t>
      </w:r>
      <w:r w:rsidR="001C45C9" w:rsidRPr="000D75C2">
        <w:rPr>
          <w:rFonts w:ascii="Times New Roman" w:hAnsi="Times New Roman"/>
          <w:sz w:val="26"/>
          <w:szCs w:val="26"/>
          <w:lang w:val="pt-BR"/>
        </w:rPr>
        <w:t xml:space="preserve">được đưa vào </w:t>
      </w:r>
      <w:r w:rsidR="00397A0A" w:rsidRPr="000D75C2">
        <w:rPr>
          <w:rFonts w:ascii="Times New Roman" w:hAnsi="Times New Roman"/>
          <w:sz w:val="26"/>
          <w:szCs w:val="26"/>
          <w:lang w:val="pt-BR"/>
        </w:rPr>
        <w:t>nghiên cứu</w:t>
      </w:r>
      <w:r w:rsidRPr="000D75C2">
        <w:rPr>
          <w:rFonts w:ascii="Times New Roman" w:hAnsi="Times New Roman"/>
          <w:sz w:val="26"/>
          <w:szCs w:val="26"/>
          <w:lang w:val="pt-BR"/>
        </w:rPr>
        <w:t xml:space="preserve"> trong </w:t>
      </w:r>
      <w:r w:rsidR="0022338F" w:rsidRPr="000D75C2">
        <w:rPr>
          <w:rFonts w:ascii="Times New Roman" w:hAnsi="Times New Roman"/>
          <w:sz w:val="26"/>
          <w:szCs w:val="26"/>
          <w:lang w:val="pt-BR"/>
        </w:rPr>
        <w:t>hoạt động Đánh giá TTDBTT do BĐKH và lập bản đồ rủi ro</w:t>
      </w:r>
      <w:r w:rsidRPr="000D75C2">
        <w:rPr>
          <w:rFonts w:ascii="Times New Roman" w:hAnsi="Times New Roman"/>
          <w:sz w:val="26"/>
          <w:szCs w:val="26"/>
          <w:lang w:val="pt-BR"/>
        </w:rPr>
        <w:t>. Bước tiếp theo sẽ là xác định xem</w:t>
      </w:r>
      <w:r w:rsidR="00397A0A" w:rsidRPr="000D75C2">
        <w:rPr>
          <w:rFonts w:ascii="Times New Roman" w:hAnsi="Times New Roman"/>
          <w:sz w:val="26"/>
          <w:szCs w:val="26"/>
          <w:lang w:val="pt-BR"/>
        </w:rPr>
        <w:t xml:space="preserve"> liệu</w:t>
      </w:r>
      <w:r w:rsidRPr="000D75C2">
        <w:rPr>
          <w:rFonts w:ascii="Times New Roman" w:hAnsi="Times New Roman"/>
          <w:sz w:val="26"/>
          <w:szCs w:val="26"/>
          <w:lang w:val="pt-BR"/>
        </w:rPr>
        <w:t xml:space="preserve"> có bất kỳ tổ chức </w:t>
      </w:r>
      <w:r w:rsidR="00397A0A" w:rsidRPr="000D75C2">
        <w:rPr>
          <w:rFonts w:ascii="Times New Roman" w:hAnsi="Times New Roman"/>
          <w:sz w:val="26"/>
          <w:szCs w:val="26"/>
          <w:lang w:val="pt-BR"/>
        </w:rPr>
        <w:t xml:space="preserve">nào </w:t>
      </w:r>
      <w:r w:rsidRPr="000D75C2">
        <w:rPr>
          <w:rFonts w:ascii="Times New Roman" w:hAnsi="Times New Roman"/>
          <w:sz w:val="26"/>
          <w:szCs w:val="26"/>
          <w:lang w:val="pt-BR"/>
        </w:rPr>
        <w:t xml:space="preserve">đã </w:t>
      </w:r>
      <w:r w:rsidR="00397A0A" w:rsidRPr="000D75C2">
        <w:rPr>
          <w:rFonts w:ascii="Times New Roman" w:hAnsi="Times New Roman"/>
          <w:sz w:val="26"/>
          <w:szCs w:val="26"/>
          <w:lang w:val="pt-BR"/>
        </w:rPr>
        <w:t>thực hiện</w:t>
      </w:r>
      <w:r w:rsidRPr="000D75C2">
        <w:rPr>
          <w:rFonts w:ascii="Times New Roman" w:hAnsi="Times New Roman"/>
          <w:sz w:val="26"/>
          <w:szCs w:val="26"/>
          <w:lang w:val="pt-BR"/>
        </w:rPr>
        <w:t xml:space="preserve"> hoặc có đủ năng lực để thực hiện mô hình </w:t>
      </w:r>
      <w:r w:rsidR="00EC06F7" w:rsidRPr="000D75C2">
        <w:rPr>
          <w:rFonts w:ascii="Times New Roman" w:hAnsi="Times New Roman"/>
          <w:sz w:val="26"/>
          <w:szCs w:val="26"/>
          <w:lang w:val="pt-BR"/>
        </w:rPr>
        <w:t xml:space="preserve">và lập bản đồ </w:t>
      </w:r>
      <w:r w:rsidRPr="000D75C2">
        <w:rPr>
          <w:rFonts w:ascii="Times New Roman" w:hAnsi="Times New Roman"/>
          <w:sz w:val="26"/>
          <w:szCs w:val="26"/>
          <w:lang w:val="pt-BR"/>
        </w:rPr>
        <w:t xml:space="preserve">các mối </w:t>
      </w:r>
      <w:r w:rsidR="00397A0A" w:rsidRPr="000D75C2">
        <w:rPr>
          <w:rFonts w:ascii="Times New Roman" w:hAnsi="Times New Roman"/>
          <w:sz w:val="26"/>
          <w:szCs w:val="26"/>
          <w:lang w:val="pt-BR"/>
        </w:rPr>
        <w:t>hiểm họa</w:t>
      </w:r>
      <w:r w:rsidRPr="000D75C2">
        <w:rPr>
          <w:rFonts w:ascii="Times New Roman" w:hAnsi="Times New Roman"/>
          <w:sz w:val="26"/>
          <w:szCs w:val="26"/>
          <w:lang w:val="pt-BR"/>
        </w:rPr>
        <w:t xml:space="preserve"> </w:t>
      </w:r>
      <w:r w:rsidR="00EC06F7" w:rsidRPr="000D75C2">
        <w:rPr>
          <w:rFonts w:ascii="Times New Roman" w:hAnsi="Times New Roman"/>
          <w:sz w:val="26"/>
          <w:szCs w:val="26"/>
          <w:lang w:val="pt-BR"/>
        </w:rPr>
        <w:t xml:space="preserve">dựa trên Hệ thống Thông tin Địa lý GIS </w:t>
      </w:r>
      <w:r w:rsidRPr="000D75C2">
        <w:rPr>
          <w:rFonts w:ascii="Times New Roman" w:hAnsi="Times New Roman"/>
          <w:sz w:val="26"/>
          <w:szCs w:val="26"/>
          <w:lang w:val="pt-BR"/>
        </w:rPr>
        <w:t xml:space="preserve">để </w:t>
      </w:r>
      <w:r w:rsidR="00397A0A" w:rsidRPr="000D75C2">
        <w:rPr>
          <w:rFonts w:ascii="Times New Roman" w:hAnsi="Times New Roman"/>
          <w:sz w:val="26"/>
          <w:szCs w:val="26"/>
          <w:lang w:val="pt-BR"/>
        </w:rPr>
        <w:t xml:space="preserve">tiến hành Lập </w:t>
      </w:r>
      <w:r w:rsidRPr="000D75C2">
        <w:rPr>
          <w:rFonts w:ascii="Times New Roman" w:hAnsi="Times New Roman"/>
          <w:sz w:val="26"/>
          <w:szCs w:val="26"/>
          <w:lang w:val="pt-BR"/>
        </w:rPr>
        <w:t xml:space="preserve">bản đồ rủi ro </w:t>
      </w:r>
      <w:r w:rsidR="00397A0A" w:rsidRPr="000D75C2">
        <w:rPr>
          <w:rFonts w:ascii="Times New Roman" w:hAnsi="Times New Roman"/>
          <w:sz w:val="26"/>
          <w:szCs w:val="26"/>
          <w:lang w:val="pt-BR"/>
        </w:rPr>
        <w:t>trong</w:t>
      </w:r>
      <w:r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hoạt động Đánh giá TTDBTT</w:t>
      </w:r>
      <w:r w:rsidR="001C45C9"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do BĐKH và lập bản đồ rủi ro</w:t>
      </w:r>
      <w:r w:rsidRPr="000D75C2">
        <w:rPr>
          <w:rFonts w:ascii="Times New Roman" w:hAnsi="Times New Roman"/>
          <w:sz w:val="26"/>
          <w:szCs w:val="26"/>
          <w:lang w:val="pt-BR"/>
        </w:rPr>
        <w:t>.</w:t>
      </w:r>
    </w:p>
    <w:p w:rsidR="00FC6AF5" w:rsidRPr="000D75C2" w:rsidRDefault="00FC6AF5" w:rsidP="00405AE7">
      <w:pPr>
        <w:spacing w:before="0" w:after="0"/>
        <w:rPr>
          <w:rFonts w:ascii="Times New Roman" w:hAnsi="Times New Roman"/>
          <w:sz w:val="26"/>
          <w:szCs w:val="26"/>
          <w:lang w:val="pt-BR"/>
        </w:rPr>
      </w:pPr>
    </w:p>
    <w:p w:rsidR="00131BED" w:rsidRPr="000D75C2" w:rsidRDefault="002D4B10" w:rsidP="00405AE7">
      <w:pPr>
        <w:spacing w:before="0" w:after="0"/>
        <w:rPr>
          <w:rFonts w:ascii="Times New Roman" w:hAnsi="Times New Roman"/>
          <w:sz w:val="26"/>
          <w:szCs w:val="26"/>
          <w:lang w:val="pt-BR"/>
        </w:rPr>
      </w:pPr>
      <w:r w:rsidRPr="000D75C2">
        <w:rPr>
          <w:rFonts w:ascii="Times New Roman" w:hAnsi="Times New Roman"/>
          <w:sz w:val="26"/>
          <w:szCs w:val="26"/>
        </w:rPr>
        <w:t xml:space="preserve">Điều quan trọng là cần bắt đầu các thủ tục ký kết hợp đồng càng sớm càng tốt. Nên xây dựng Điều khoản tham chiếu cho việc ký hợp đồng / hợp tác với các tổ chức có liên quan. </w:t>
      </w:r>
      <w:r w:rsidR="00EB019D" w:rsidRPr="000D75C2">
        <w:rPr>
          <w:rFonts w:ascii="Times New Roman" w:hAnsi="Times New Roman"/>
          <w:sz w:val="26"/>
          <w:szCs w:val="26"/>
          <w:lang w:val="pt-BR"/>
        </w:rPr>
        <w:t xml:space="preserve">Điều khoản tham chiếu </w:t>
      </w:r>
      <w:r w:rsidR="00131BED" w:rsidRPr="000D75C2">
        <w:rPr>
          <w:rFonts w:ascii="Times New Roman" w:hAnsi="Times New Roman"/>
          <w:sz w:val="26"/>
          <w:szCs w:val="26"/>
          <w:lang w:val="pt-BR"/>
        </w:rPr>
        <w:t xml:space="preserve">mẫu được cung cấp trong </w:t>
      </w:r>
      <w:r w:rsidR="00EB019D" w:rsidRPr="00B91ADB">
        <w:rPr>
          <w:rFonts w:ascii="Times New Roman" w:hAnsi="Times New Roman"/>
          <w:b/>
          <w:sz w:val="26"/>
          <w:szCs w:val="26"/>
          <w:lang w:val="pt-BR"/>
        </w:rPr>
        <w:t>Nguồn</w:t>
      </w:r>
      <w:r w:rsidR="00131BED" w:rsidRPr="00B91ADB">
        <w:rPr>
          <w:rFonts w:ascii="Times New Roman" w:hAnsi="Times New Roman"/>
          <w:b/>
          <w:sz w:val="26"/>
          <w:szCs w:val="26"/>
          <w:lang w:val="pt-BR"/>
        </w:rPr>
        <w:t xml:space="preserve"> 2</w:t>
      </w:r>
      <w:r w:rsidRPr="00B91ADB">
        <w:rPr>
          <w:rFonts w:ascii="Times New Roman" w:hAnsi="Times New Roman"/>
          <w:b/>
          <w:sz w:val="26"/>
          <w:szCs w:val="26"/>
          <w:lang w:val="pt-BR"/>
        </w:rPr>
        <w:t xml:space="preserve">: </w:t>
      </w:r>
      <w:r w:rsidRPr="00B91ADB">
        <w:rPr>
          <w:rFonts w:ascii="Times New Roman" w:hAnsi="Times New Roman"/>
          <w:b/>
          <w:sz w:val="26"/>
          <w:szCs w:val="26"/>
        </w:rPr>
        <w:t>Mẫu Điều khoản tham chiếu cho nhà thầu lập mô hình nguy cơ</w:t>
      </w:r>
    </w:p>
    <w:p w:rsidR="00EC0BC4" w:rsidRPr="000D75C2" w:rsidRDefault="00EC0BC4" w:rsidP="00405AE7">
      <w:pPr>
        <w:rPr>
          <w:rFonts w:ascii="Times New Roman" w:hAnsi="Times New Roman"/>
          <w:color w:val="000000"/>
          <w:sz w:val="26"/>
          <w:szCs w:val="26"/>
        </w:rPr>
      </w:pPr>
    </w:p>
    <w:p w:rsidR="0028624B" w:rsidRPr="000D75C2" w:rsidRDefault="00C773D1" w:rsidP="00405AE7">
      <w:pPr>
        <w:pStyle w:val="Heading3"/>
        <w:numPr>
          <w:ilvl w:val="0"/>
          <w:numId w:val="0"/>
        </w:numPr>
        <w:spacing w:line="276" w:lineRule="auto"/>
        <w:ind w:left="720" w:hanging="720"/>
        <w:rPr>
          <w:rFonts w:ascii="Times New Roman" w:hAnsi="Times New Roman" w:cs="Times New Roman"/>
          <w:sz w:val="26"/>
          <w:lang w:val="pt-BR"/>
        </w:rPr>
      </w:pPr>
      <w:bookmarkStart w:id="30" w:name="_Toc463427343"/>
      <w:bookmarkStart w:id="31" w:name="_Toc453787646"/>
      <w:r w:rsidRPr="00B91ADB">
        <w:rPr>
          <w:rFonts w:ascii="Times New Roman" w:hAnsi="Times New Roman" w:cs="Times New Roman"/>
          <w:sz w:val="26"/>
          <w:lang w:val="pt-BR"/>
        </w:rPr>
        <w:t>Hoạt động</w:t>
      </w:r>
      <w:r w:rsidR="00D139CA" w:rsidRPr="00B91ADB">
        <w:rPr>
          <w:rFonts w:ascii="Times New Roman" w:hAnsi="Times New Roman" w:cs="Times New Roman"/>
          <w:sz w:val="26"/>
          <w:lang w:val="pt-BR"/>
        </w:rPr>
        <w:t xml:space="preserve"> 5</w:t>
      </w:r>
      <w:r w:rsidR="0028624B" w:rsidRPr="00B91ADB">
        <w:rPr>
          <w:rFonts w:ascii="Times New Roman" w:hAnsi="Times New Roman" w:cs="Times New Roman"/>
          <w:sz w:val="26"/>
          <w:lang w:val="pt-BR"/>
        </w:rPr>
        <w:t xml:space="preserve">: </w:t>
      </w:r>
      <w:r w:rsidR="005B2122" w:rsidRPr="00B91ADB">
        <w:rPr>
          <w:rFonts w:ascii="Times New Roman" w:hAnsi="Times New Roman" w:cs="Times New Roman"/>
          <w:sz w:val="26"/>
          <w:lang w:val="pt-BR"/>
        </w:rPr>
        <w:t>Xác đđộng</w:t>
      </w:r>
      <w:r w:rsidR="002A0B41" w:rsidRPr="00B91ADB">
        <w:rPr>
          <w:rFonts w:ascii="Times New Roman" w:hAnsi="Times New Roman" w:cs="Times New Roman"/>
          <w:sz w:val="26"/>
          <w:lang w:val="pt-BR"/>
        </w:rPr>
        <w:t xml:space="preserve">các </w:t>
      </w:r>
      <w:r w:rsidR="005B2122" w:rsidRPr="00B91ADB">
        <w:rPr>
          <w:rFonts w:ascii="Times New Roman" w:hAnsi="Times New Roman" w:cs="Times New Roman"/>
          <w:sz w:val="26"/>
          <w:lang w:val="pt-BR"/>
        </w:rPr>
        <w:t>yác đđộngkhoản tham chiếu cho nhà t</w:t>
      </w:r>
      <w:r w:rsidR="0019703E" w:rsidRPr="00B91ADB">
        <w:rPr>
          <w:rFonts w:ascii="Times New Roman" w:hAnsi="Times New Roman" w:cs="Times New Roman"/>
          <w:sz w:val="26"/>
          <w:lang w:val="pt-BR"/>
        </w:rPr>
        <w:t>thc đđộng</w:t>
      </w:r>
      <w:r w:rsidR="0096274C" w:rsidRPr="00B91ADB">
        <w:rPr>
          <w:rFonts w:ascii="Times New Roman" w:hAnsi="Times New Roman" w:cs="Times New Roman"/>
          <w:sz w:val="26"/>
          <w:lang w:val="pt-BR"/>
        </w:rPr>
        <w:t>CSHT</w:t>
      </w:r>
      <w:bookmarkEnd w:id="30"/>
      <w:r w:rsidR="005B2122" w:rsidRPr="00B91ADB">
        <w:rPr>
          <w:rFonts w:ascii="Times New Roman" w:hAnsi="Times New Roman" w:cs="Times New Roman"/>
          <w:sz w:val="26"/>
          <w:lang w:val="pt-BR"/>
        </w:rPr>
        <w:t xml:space="preserve"> </w:t>
      </w:r>
      <w:bookmarkEnd w:id="31"/>
    </w:p>
    <w:p w:rsidR="00EC0BC4" w:rsidRPr="000D75C2" w:rsidRDefault="00EC0BC4" w:rsidP="00405AE7">
      <w:pPr>
        <w:rPr>
          <w:rFonts w:ascii="Times New Roman" w:hAnsi="Times New Roman"/>
          <w:color w:val="000000"/>
          <w:sz w:val="26"/>
          <w:szCs w:val="26"/>
        </w:rPr>
      </w:pPr>
    </w:p>
    <w:p w:rsidR="005623DF" w:rsidRPr="000D75C2" w:rsidRDefault="005623DF"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Việc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 xml:space="preserve">có thể </w:t>
      </w:r>
      <w:r w:rsidR="004C5F04" w:rsidRPr="000D75C2">
        <w:rPr>
          <w:rFonts w:ascii="Times New Roman" w:hAnsi="Times New Roman"/>
          <w:sz w:val="26"/>
          <w:szCs w:val="26"/>
          <w:lang w:val="pt-BR"/>
        </w:rPr>
        <w:t>cân nhắc</w:t>
      </w:r>
      <w:r w:rsidRPr="000D75C2">
        <w:rPr>
          <w:rFonts w:ascii="Times New Roman" w:hAnsi="Times New Roman"/>
          <w:sz w:val="26"/>
          <w:szCs w:val="26"/>
          <w:lang w:val="pt-BR"/>
        </w:rPr>
        <w:t xml:space="preserve"> số lượng và loại </w:t>
      </w:r>
      <w:r w:rsidR="00D35613" w:rsidRPr="000D75C2">
        <w:rPr>
          <w:rFonts w:ascii="Times New Roman" w:eastAsia="Arial" w:hAnsi="Times New Roman"/>
          <w:sz w:val="26"/>
          <w:szCs w:val="26"/>
        </w:rPr>
        <w:t>CSHT</w:t>
      </w:r>
      <w:r w:rsidRPr="000D75C2">
        <w:rPr>
          <w:rFonts w:ascii="Times New Roman" w:hAnsi="Times New Roman"/>
          <w:sz w:val="26"/>
          <w:szCs w:val="26"/>
          <w:lang w:val="pt-BR"/>
        </w:rPr>
        <w:t xml:space="preserve">. </w:t>
      </w:r>
      <w:r w:rsidR="004C5F04" w:rsidRPr="000D75C2">
        <w:rPr>
          <w:rFonts w:ascii="Times New Roman" w:hAnsi="Times New Roman"/>
          <w:sz w:val="26"/>
          <w:szCs w:val="26"/>
          <w:lang w:val="pt-BR"/>
        </w:rPr>
        <w:t xml:space="preserve">Xác định </w:t>
      </w:r>
      <w:r w:rsidR="009A1302" w:rsidRPr="000D75C2">
        <w:rPr>
          <w:rFonts w:ascii="Times New Roman" w:hAnsi="Times New Roman"/>
          <w:sz w:val="26"/>
          <w:szCs w:val="26"/>
          <w:lang w:val="pt-BR"/>
        </w:rPr>
        <w:t xml:space="preserve">CSHT </w:t>
      </w:r>
      <w:r w:rsidR="004C5F04" w:rsidRPr="000D75C2">
        <w:rPr>
          <w:rFonts w:ascii="Times New Roman" w:hAnsi="Times New Roman"/>
          <w:sz w:val="26"/>
          <w:szCs w:val="26"/>
          <w:lang w:val="pt-BR"/>
        </w:rPr>
        <w:t>nào bị tác động do các hiểm họa liên quan đến khí hậu</w:t>
      </w:r>
      <w:r w:rsidR="002A0B41" w:rsidRPr="000D75C2">
        <w:rPr>
          <w:rFonts w:ascii="Times New Roman" w:hAnsi="Times New Roman"/>
          <w:sz w:val="26"/>
          <w:szCs w:val="26"/>
          <w:lang w:val="pt-BR"/>
        </w:rPr>
        <w:t xml:space="preserve"> (cung cấp trong </w:t>
      </w:r>
      <w:r w:rsidR="002A0B41" w:rsidRPr="00B91ADB">
        <w:rPr>
          <w:rFonts w:ascii="Times New Roman" w:hAnsi="Times New Roman"/>
          <w:b/>
          <w:sz w:val="26"/>
          <w:szCs w:val="26"/>
          <w:lang w:val="pt-BR"/>
        </w:rPr>
        <w:t>Hoạt động 4: Xác định hiểm họa tác động tới CSHT</w:t>
      </w:r>
      <w:r w:rsidR="002A0B41" w:rsidRPr="000D75C2">
        <w:rPr>
          <w:rFonts w:ascii="Times New Roman" w:hAnsi="Times New Roman"/>
          <w:sz w:val="26"/>
          <w:szCs w:val="26"/>
          <w:lang w:val="pt-BR"/>
        </w:rPr>
        <w:t>)</w:t>
      </w:r>
      <w:r w:rsidR="004C5F04" w:rsidRPr="000D75C2">
        <w:rPr>
          <w:rFonts w:ascii="Times New Roman" w:hAnsi="Times New Roman"/>
          <w:sz w:val="26"/>
          <w:szCs w:val="26"/>
          <w:lang w:val="pt-BR"/>
        </w:rPr>
        <w:t xml:space="preserve"> là một công </w:t>
      </w:r>
      <w:r w:rsidR="004C5F04" w:rsidRPr="000D75C2">
        <w:rPr>
          <w:rFonts w:ascii="Times New Roman" w:hAnsi="Times New Roman"/>
          <w:sz w:val="26"/>
          <w:szCs w:val="26"/>
          <w:lang w:val="pt-BR"/>
        </w:rPr>
        <w:lastRenderedPageBreak/>
        <w:t xml:space="preserve">tác rất quan trọng đối với các </w:t>
      </w:r>
      <w:r w:rsidRPr="000D75C2">
        <w:rPr>
          <w:rFonts w:ascii="Times New Roman" w:hAnsi="Times New Roman"/>
          <w:sz w:val="26"/>
          <w:szCs w:val="26"/>
          <w:lang w:val="pt-BR"/>
        </w:rPr>
        <w:t>chính quyền</w:t>
      </w:r>
      <w:r w:rsidR="004C5F04" w:rsidRPr="000D75C2">
        <w:rPr>
          <w:rFonts w:ascii="Times New Roman" w:hAnsi="Times New Roman"/>
          <w:sz w:val="26"/>
          <w:szCs w:val="26"/>
          <w:lang w:val="pt-BR"/>
        </w:rPr>
        <w:t xml:space="preserve"> cấp</w:t>
      </w:r>
      <w:r w:rsidRPr="000D75C2">
        <w:rPr>
          <w:rFonts w:ascii="Times New Roman" w:hAnsi="Times New Roman"/>
          <w:sz w:val="26"/>
          <w:szCs w:val="26"/>
          <w:lang w:val="pt-BR"/>
        </w:rPr>
        <w:t xml:space="preserve"> tỉnh</w:t>
      </w:r>
      <w:r w:rsidR="006D15EA"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4C5F04" w:rsidRPr="000D75C2">
        <w:rPr>
          <w:rFonts w:ascii="Times New Roman" w:hAnsi="Times New Roman"/>
          <w:sz w:val="26"/>
          <w:szCs w:val="26"/>
          <w:lang w:val="pt-BR"/>
        </w:rPr>
        <w:t xml:space="preserve">ngày ngày giải quyết các vấn đề của </w:t>
      </w:r>
      <w:r w:rsidR="009A1302" w:rsidRPr="000D75C2">
        <w:rPr>
          <w:rFonts w:ascii="Times New Roman" w:hAnsi="Times New Roman"/>
          <w:sz w:val="26"/>
          <w:szCs w:val="26"/>
          <w:lang w:val="pt-BR"/>
        </w:rPr>
        <w:t>CSHTNT</w:t>
      </w:r>
      <w:r w:rsidR="004C5F04" w:rsidRPr="000D75C2">
        <w:rPr>
          <w:rFonts w:ascii="Times New Roman" w:hAnsi="Times New Roman"/>
          <w:sz w:val="26"/>
          <w:szCs w:val="26"/>
          <w:lang w:val="pt-BR"/>
        </w:rPr>
        <w:t xml:space="preserve">. Trong </w:t>
      </w:r>
      <w:r w:rsidR="00A50740" w:rsidRPr="000D75C2">
        <w:rPr>
          <w:rFonts w:ascii="Times New Roman" w:hAnsi="Times New Roman"/>
          <w:sz w:val="26"/>
          <w:szCs w:val="26"/>
          <w:lang w:val="pt-BR"/>
        </w:rPr>
        <w:t>dự án</w:t>
      </w:r>
      <w:r w:rsidR="004C5F04" w:rsidRPr="000D75C2">
        <w:rPr>
          <w:rFonts w:ascii="Times New Roman" w:hAnsi="Times New Roman"/>
          <w:sz w:val="26"/>
          <w:szCs w:val="26"/>
          <w:lang w:val="pt-BR"/>
        </w:rPr>
        <w:t xml:space="preserve"> CRI, đường giao thông nông thôn, </w:t>
      </w:r>
      <w:r w:rsidR="00A50740" w:rsidRPr="000D75C2">
        <w:rPr>
          <w:rFonts w:ascii="Times New Roman" w:hAnsi="Times New Roman"/>
          <w:sz w:val="26"/>
          <w:szCs w:val="26"/>
          <w:lang w:val="pt-BR"/>
        </w:rPr>
        <w:t xml:space="preserve">đê </w:t>
      </w:r>
      <w:r w:rsidR="004C5F04" w:rsidRPr="000D75C2">
        <w:rPr>
          <w:rFonts w:ascii="Times New Roman" w:hAnsi="Times New Roman"/>
          <w:sz w:val="26"/>
          <w:szCs w:val="26"/>
          <w:lang w:val="pt-BR"/>
        </w:rPr>
        <w:t xml:space="preserve">kè, và </w:t>
      </w:r>
      <w:r w:rsidR="009A1302" w:rsidRPr="000D75C2">
        <w:rPr>
          <w:rFonts w:ascii="Times New Roman" w:hAnsi="Times New Roman"/>
          <w:sz w:val="26"/>
          <w:szCs w:val="26"/>
          <w:lang w:val="pt-BR"/>
        </w:rPr>
        <w:t xml:space="preserve">CSHT </w:t>
      </w:r>
      <w:r w:rsidR="004C5F04" w:rsidRPr="000D75C2">
        <w:rPr>
          <w:rFonts w:ascii="Times New Roman" w:hAnsi="Times New Roman"/>
          <w:sz w:val="26"/>
          <w:szCs w:val="26"/>
          <w:lang w:val="pt-BR"/>
        </w:rPr>
        <w:t>thủy lợi (hồ</w:t>
      </w:r>
      <w:r w:rsidR="00A50740" w:rsidRPr="000D75C2">
        <w:rPr>
          <w:rFonts w:ascii="Times New Roman" w:hAnsi="Times New Roman"/>
          <w:sz w:val="26"/>
          <w:szCs w:val="26"/>
          <w:lang w:val="pt-BR"/>
        </w:rPr>
        <w:t xml:space="preserve"> chứa</w:t>
      </w:r>
      <w:r w:rsidR="004C5F04" w:rsidRPr="000D75C2">
        <w:rPr>
          <w:rFonts w:ascii="Times New Roman" w:hAnsi="Times New Roman"/>
          <w:sz w:val="26"/>
          <w:szCs w:val="26"/>
          <w:lang w:val="pt-BR"/>
        </w:rPr>
        <w:t xml:space="preserve">, đập, kênh </w:t>
      </w:r>
      <w:r w:rsidR="00A50740" w:rsidRPr="000D75C2">
        <w:rPr>
          <w:rFonts w:ascii="Times New Roman" w:hAnsi="Times New Roman"/>
          <w:sz w:val="26"/>
          <w:szCs w:val="26"/>
          <w:lang w:val="pt-BR"/>
        </w:rPr>
        <w:t>mương</w:t>
      </w:r>
      <w:r w:rsidR="004C5F04" w:rsidRPr="000D75C2">
        <w:rPr>
          <w:rFonts w:ascii="Times New Roman" w:hAnsi="Times New Roman"/>
          <w:sz w:val="26"/>
          <w:szCs w:val="26"/>
          <w:lang w:val="pt-BR"/>
        </w:rPr>
        <w:t>) được chọn vì đây là những</w:t>
      </w:r>
      <w:r w:rsidR="00C013E0" w:rsidRPr="000D75C2">
        <w:rPr>
          <w:rFonts w:ascii="Times New Roman" w:hAnsi="Times New Roman"/>
          <w:sz w:val="26"/>
          <w:szCs w:val="26"/>
          <w:lang w:val="pt-BR"/>
        </w:rPr>
        <w:t xml:space="preserve"> </w:t>
      </w:r>
      <w:r w:rsidR="009A1302" w:rsidRPr="000D75C2">
        <w:rPr>
          <w:rFonts w:ascii="Times New Roman" w:hAnsi="Times New Roman"/>
          <w:sz w:val="26"/>
          <w:szCs w:val="26"/>
          <w:lang w:val="pt-BR"/>
        </w:rPr>
        <w:t xml:space="preserve">CSHT </w:t>
      </w:r>
      <w:r w:rsidR="00C013E0" w:rsidRPr="000D75C2">
        <w:rPr>
          <w:rFonts w:ascii="Times New Roman" w:hAnsi="Times New Roman"/>
          <w:sz w:val="26"/>
          <w:szCs w:val="26"/>
          <w:lang w:val="pt-BR"/>
        </w:rPr>
        <w:t>có</w:t>
      </w:r>
      <w:r w:rsidR="004C5F04" w:rsidRPr="000D75C2">
        <w:rPr>
          <w:rFonts w:ascii="Times New Roman" w:hAnsi="Times New Roman"/>
          <w:sz w:val="26"/>
          <w:szCs w:val="26"/>
          <w:lang w:val="pt-BR"/>
        </w:rPr>
        <w:t xml:space="preserve"> </w:t>
      </w:r>
      <w:r w:rsidR="00C013E0" w:rsidRPr="000D75C2">
        <w:rPr>
          <w:rFonts w:ascii="Times New Roman" w:hAnsi="Times New Roman"/>
          <w:sz w:val="26"/>
          <w:szCs w:val="26"/>
          <w:lang w:val="pt-BR"/>
        </w:rPr>
        <w:t>rủi ro</w:t>
      </w:r>
      <w:r w:rsidR="004C5F04" w:rsidRPr="000D75C2">
        <w:rPr>
          <w:rFonts w:ascii="Times New Roman" w:hAnsi="Times New Roman"/>
          <w:sz w:val="26"/>
          <w:szCs w:val="26"/>
          <w:lang w:val="pt-BR"/>
        </w:rPr>
        <w:t xml:space="preserve"> cao nhất ở khu vực phía Bắc </w:t>
      </w:r>
      <w:r w:rsidR="006D15EA" w:rsidRPr="000D75C2">
        <w:rPr>
          <w:rFonts w:ascii="Times New Roman" w:hAnsi="Times New Roman"/>
          <w:sz w:val="26"/>
          <w:szCs w:val="26"/>
          <w:lang w:val="pt-BR"/>
        </w:rPr>
        <w:t>do</w:t>
      </w:r>
      <w:r w:rsidR="004C5F04" w:rsidRPr="000D75C2">
        <w:rPr>
          <w:rFonts w:ascii="Times New Roman" w:hAnsi="Times New Roman"/>
          <w:sz w:val="26"/>
          <w:szCs w:val="26"/>
          <w:lang w:val="pt-BR"/>
        </w:rPr>
        <w:t xml:space="preserve"> lũ lụt và</w:t>
      </w:r>
      <w:r w:rsidR="00C013E0" w:rsidRPr="000D75C2">
        <w:rPr>
          <w:rFonts w:ascii="Times New Roman" w:hAnsi="Times New Roman"/>
          <w:sz w:val="26"/>
          <w:szCs w:val="26"/>
          <w:lang w:val="pt-BR"/>
        </w:rPr>
        <w:t xml:space="preserve"> sạt</w:t>
      </w:r>
      <w:r w:rsidR="004C5F04" w:rsidRPr="000D75C2">
        <w:rPr>
          <w:rFonts w:ascii="Times New Roman" w:hAnsi="Times New Roman"/>
          <w:sz w:val="26"/>
          <w:szCs w:val="26"/>
          <w:lang w:val="pt-BR"/>
        </w:rPr>
        <w:t xml:space="preserve"> lở đất.</w:t>
      </w:r>
    </w:p>
    <w:p w:rsidR="0028624B" w:rsidRPr="000D75C2" w:rsidRDefault="0028624B" w:rsidP="00405AE7">
      <w:pPr>
        <w:spacing w:before="0" w:after="0"/>
        <w:rPr>
          <w:rFonts w:ascii="Times New Roman" w:hAnsi="Times New Roman"/>
          <w:sz w:val="26"/>
          <w:szCs w:val="26"/>
          <w:lang w:val="pt-BR"/>
        </w:rPr>
      </w:pPr>
    </w:p>
    <w:p w:rsidR="00CB36A1" w:rsidRPr="000D75C2" w:rsidRDefault="002A0B41" w:rsidP="00405AE7">
      <w:pPr>
        <w:spacing w:before="0" w:after="0"/>
        <w:rPr>
          <w:rFonts w:ascii="Times New Roman" w:hAnsi="Times New Roman"/>
          <w:sz w:val="26"/>
          <w:szCs w:val="26"/>
          <w:lang w:val="pt-BR"/>
        </w:rPr>
      </w:pPr>
      <w:r w:rsidRPr="000D75C2">
        <w:rPr>
          <w:rFonts w:ascii="Times New Roman" w:hAnsi="Times New Roman"/>
          <w:sz w:val="26"/>
          <w:szCs w:val="26"/>
          <w:lang w:val="pt-BR"/>
        </w:rPr>
        <w:t>Bước tiếp theo là thu thập</w:t>
      </w:r>
      <w:r w:rsidR="00CB36A1" w:rsidRPr="000D75C2">
        <w:rPr>
          <w:rFonts w:ascii="Times New Roman" w:hAnsi="Times New Roman"/>
          <w:sz w:val="26"/>
          <w:szCs w:val="26"/>
          <w:lang w:val="pt-BR"/>
        </w:rPr>
        <w:t xml:space="preserve"> tài liệu</w:t>
      </w:r>
      <w:r w:rsidRPr="000D75C2">
        <w:rPr>
          <w:rFonts w:ascii="Times New Roman" w:hAnsi="Times New Roman"/>
          <w:sz w:val="26"/>
          <w:szCs w:val="26"/>
          <w:lang w:val="pt-BR"/>
        </w:rPr>
        <w:t>,</w:t>
      </w:r>
      <w:r w:rsidR="00CB36A1" w:rsidRPr="000D75C2">
        <w:rPr>
          <w:rFonts w:ascii="Times New Roman" w:hAnsi="Times New Roman"/>
          <w:sz w:val="26"/>
          <w:szCs w:val="26"/>
          <w:lang w:val="pt-BR"/>
        </w:rPr>
        <w:t xml:space="preserve"> dữ liệu </w:t>
      </w:r>
      <w:r w:rsidRPr="000D75C2">
        <w:rPr>
          <w:rFonts w:ascii="Times New Roman" w:hAnsi="Times New Roman"/>
          <w:sz w:val="26"/>
          <w:szCs w:val="26"/>
          <w:lang w:val="pt-BR"/>
        </w:rPr>
        <w:t>và các thông tin khác</w:t>
      </w:r>
      <w:r w:rsidR="00CB36A1" w:rsidRPr="000D75C2">
        <w:rPr>
          <w:rFonts w:ascii="Times New Roman" w:hAnsi="Times New Roman"/>
          <w:sz w:val="26"/>
          <w:szCs w:val="26"/>
          <w:lang w:val="pt-BR"/>
        </w:rPr>
        <w:t xml:space="preserve"> từ các </w:t>
      </w:r>
      <w:r w:rsidR="003809A0" w:rsidRPr="000D75C2">
        <w:rPr>
          <w:rFonts w:ascii="Times New Roman" w:hAnsi="Times New Roman"/>
          <w:sz w:val="26"/>
          <w:szCs w:val="26"/>
          <w:lang w:val="pt-BR"/>
        </w:rPr>
        <w:t xml:space="preserve">Sở, Ban ngành </w:t>
      </w:r>
      <w:r w:rsidR="00CB36A1" w:rsidRPr="000D75C2">
        <w:rPr>
          <w:rFonts w:ascii="Times New Roman" w:hAnsi="Times New Roman"/>
          <w:sz w:val="26"/>
          <w:szCs w:val="26"/>
          <w:lang w:val="pt-BR"/>
        </w:rPr>
        <w:t xml:space="preserve">có liên quan. Dựa vào chất lượng, tính sẵn có, và số lượng dữ liệu thu thập được, nhóm </w:t>
      </w:r>
      <w:r w:rsidR="004320E5" w:rsidRPr="000D75C2">
        <w:rPr>
          <w:rFonts w:ascii="Times New Roman" w:hAnsi="Times New Roman"/>
          <w:sz w:val="26"/>
          <w:szCs w:val="26"/>
          <w:lang w:val="pt-BR"/>
        </w:rPr>
        <w:t>thực hiện</w:t>
      </w:r>
      <w:r w:rsidR="00CB36A1"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00CB36A1" w:rsidRPr="000D75C2">
        <w:rPr>
          <w:rFonts w:ascii="Times New Roman" w:hAnsi="Times New Roman"/>
          <w:sz w:val="26"/>
          <w:szCs w:val="26"/>
          <w:lang w:val="pt-BR"/>
        </w:rPr>
        <w:t xml:space="preserve">có thể đưa ra quyết định cuối cùng </w:t>
      </w:r>
      <w:r w:rsidR="004320E5" w:rsidRPr="000D75C2">
        <w:rPr>
          <w:rFonts w:ascii="Times New Roman" w:hAnsi="Times New Roman"/>
          <w:sz w:val="26"/>
          <w:szCs w:val="26"/>
          <w:lang w:val="pt-BR"/>
        </w:rPr>
        <w:t xml:space="preserve">nên đưa </w:t>
      </w:r>
      <w:r w:rsidR="009A1302" w:rsidRPr="000D75C2">
        <w:rPr>
          <w:rFonts w:ascii="Times New Roman" w:hAnsi="Times New Roman"/>
          <w:sz w:val="26"/>
          <w:szCs w:val="26"/>
          <w:lang w:val="pt-BR"/>
        </w:rPr>
        <w:t xml:space="preserve">CSHT </w:t>
      </w:r>
      <w:r w:rsidR="004320E5" w:rsidRPr="000D75C2">
        <w:rPr>
          <w:rFonts w:ascii="Times New Roman" w:hAnsi="Times New Roman"/>
          <w:sz w:val="26"/>
          <w:szCs w:val="26"/>
          <w:lang w:val="pt-BR"/>
        </w:rPr>
        <w:t>nào vào</w:t>
      </w:r>
      <w:r w:rsidR="006D15EA" w:rsidRPr="000D75C2">
        <w:rPr>
          <w:rFonts w:ascii="Times New Roman" w:hAnsi="Times New Roman"/>
          <w:sz w:val="26"/>
          <w:szCs w:val="26"/>
          <w:lang w:val="pt-BR"/>
        </w:rPr>
        <w:t xml:space="preserve"> nghiên cứu</w:t>
      </w:r>
      <w:r w:rsidR="00CB36A1" w:rsidRPr="000D75C2">
        <w:rPr>
          <w:rFonts w:ascii="Times New Roman" w:hAnsi="Times New Roman"/>
          <w:sz w:val="26"/>
          <w:szCs w:val="26"/>
          <w:lang w:val="pt-BR"/>
        </w:rPr>
        <w:t xml:space="preserve">. Đây là bước đầu tiên hướng tới việc xây dựng </w:t>
      </w:r>
      <w:r w:rsidR="007464F2" w:rsidRPr="000D75C2">
        <w:rPr>
          <w:rFonts w:ascii="Times New Roman" w:hAnsi="Times New Roman"/>
          <w:sz w:val="26"/>
          <w:szCs w:val="26"/>
          <w:lang w:val="pt-BR"/>
        </w:rPr>
        <w:t xml:space="preserve">Danh mục </w:t>
      </w:r>
      <w:r w:rsidR="00D16A94" w:rsidRPr="000D75C2">
        <w:rPr>
          <w:rFonts w:ascii="Times New Roman" w:hAnsi="Times New Roman"/>
          <w:sz w:val="26"/>
          <w:szCs w:val="26"/>
          <w:lang w:val="pt-BR"/>
        </w:rPr>
        <w:t>Thống kê Hạ tầng</w:t>
      </w:r>
      <w:r w:rsidR="00CB36A1" w:rsidRPr="000D75C2">
        <w:rPr>
          <w:rFonts w:ascii="Times New Roman" w:hAnsi="Times New Roman"/>
          <w:sz w:val="26"/>
          <w:szCs w:val="26"/>
          <w:lang w:val="pt-BR"/>
        </w:rPr>
        <w:t xml:space="preserve">, </w:t>
      </w:r>
      <w:r w:rsidR="007464F2" w:rsidRPr="000D75C2">
        <w:rPr>
          <w:rFonts w:ascii="Times New Roman" w:hAnsi="Times New Roman"/>
          <w:sz w:val="26"/>
          <w:szCs w:val="26"/>
          <w:lang w:val="pt-BR"/>
        </w:rPr>
        <w:t xml:space="preserve">một danh mục </w:t>
      </w:r>
      <w:r w:rsidR="009A1302" w:rsidRPr="000D75C2">
        <w:rPr>
          <w:rFonts w:ascii="Times New Roman" w:hAnsi="Times New Roman"/>
          <w:sz w:val="26"/>
          <w:szCs w:val="26"/>
          <w:lang w:val="pt-BR"/>
        </w:rPr>
        <w:t xml:space="preserve">CSHT </w:t>
      </w:r>
      <w:r w:rsidR="007464F2" w:rsidRPr="000D75C2">
        <w:rPr>
          <w:rFonts w:ascii="Times New Roman" w:hAnsi="Times New Roman"/>
          <w:sz w:val="26"/>
          <w:szCs w:val="26"/>
          <w:lang w:val="pt-BR"/>
        </w:rPr>
        <w:t>toàn diện theo tiêu chuẩn GIS phục vụ</w:t>
      </w:r>
      <w:r w:rsidR="00CB36A1" w:rsidRPr="000D75C2">
        <w:rPr>
          <w:rFonts w:ascii="Times New Roman" w:hAnsi="Times New Roman"/>
          <w:sz w:val="26"/>
          <w:szCs w:val="26"/>
          <w:lang w:val="pt-BR"/>
        </w:rPr>
        <w:t xml:space="preserve"> cho việc nghiên cứu </w:t>
      </w:r>
      <w:r w:rsidR="0022338F" w:rsidRPr="000D75C2">
        <w:rPr>
          <w:rFonts w:ascii="Times New Roman" w:hAnsi="Times New Roman"/>
          <w:sz w:val="26"/>
          <w:szCs w:val="26"/>
          <w:lang w:val="pt-BR"/>
        </w:rPr>
        <w:t>Đánh giá TTDBTT do BĐKH và lập bản đồ rủi ro</w:t>
      </w:r>
      <w:r w:rsidR="00CB36A1" w:rsidRPr="000D75C2">
        <w:rPr>
          <w:rFonts w:ascii="Times New Roman" w:hAnsi="Times New Roman"/>
          <w:sz w:val="26"/>
          <w:szCs w:val="26"/>
          <w:lang w:val="pt-BR"/>
        </w:rPr>
        <w:t>.</w:t>
      </w:r>
    </w:p>
    <w:p w:rsidR="00DE58FE" w:rsidRPr="000D75C2" w:rsidRDefault="00DE58FE" w:rsidP="00405AE7">
      <w:pPr>
        <w:spacing w:before="0" w:after="0"/>
        <w:rPr>
          <w:rFonts w:ascii="Times New Roman" w:hAnsi="Times New Roman"/>
          <w:sz w:val="26"/>
          <w:szCs w:val="26"/>
          <w:lang w:val="pt-BR"/>
        </w:rPr>
      </w:pPr>
    </w:p>
    <w:p w:rsidR="004D2E2C" w:rsidRPr="000D75C2" w:rsidRDefault="00D16A94" w:rsidP="00405AE7">
      <w:pPr>
        <w:spacing w:before="0" w:after="0"/>
        <w:rPr>
          <w:rFonts w:ascii="Times New Roman" w:hAnsi="Times New Roman"/>
          <w:sz w:val="26"/>
          <w:szCs w:val="26"/>
          <w:lang w:val="pt-BR"/>
        </w:rPr>
      </w:pPr>
      <w:r w:rsidRPr="000D75C2">
        <w:rPr>
          <w:rFonts w:ascii="Times New Roman" w:hAnsi="Times New Roman"/>
          <w:sz w:val="26"/>
          <w:szCs w:val="26"/>
          <w:lang w:val="pt-BR"/>
        </w:rPr>
        <w:t>Danh mục Thống kê Hạ tầng</w:t>
      </w:r>
      <w:r w:rsidR="004D2E2C" w:rsidRPr="000D75C2">
        <w:rPr>
          <w:rFonts w:ascii="Times New Roman" w:hAnsi="Times New Roman"/>
          <w:sz w:val="26"/>
          <w:szCs w:val="26"/>
          <w:lang w:val="pt-BR"/>
        </w:rPr>
        <w:t xml:space="preserve"> có thể bao gồm tất cả các </w:t>
      </w:r>
      <w:r w:rsidR="009A1302" w:rsidRPr="000D75C2">
        <w:rPr>
          <w:rFonts w:ascii="Times New Roman" w:hAnsi="Times New Roman"/>
          <w:sz w:val="26"/>
          <w:szCs w:val="26"/>
          <w:lang w:val="pt-BR"/>
        </w:rPr>
        <w:t xml:space="preserve">CSHT </w:t>
      </w:r>
      <w:r w:rsidR="004D2E2C" w:rsidRPr="000D75C2">
        <w:rPr>
          <w:rFonts w:ascii="Times New Roman" w:hAnsi="Times New Roman"/>
          <w:sz w:val="26"/>
          <w:szCs w:val="26"/>
          <w:lang w:val="pt-BR"/>
        </w:rPr>
        <w:t xml:space="preserve">trong một tỉnh hoặc </w:t>
      </w:r>
      <w:r w:rsidR="005A4680" w:rsidRPr="000D75C2">
        <w:rPr>
          <w:rFonts w:ascii="Times New Roman" w:hAnsi="Times New Roman"/>
          <w:sz w:val="26"/>
          <w:szCs w:val="26"/>
          <w:lang w:val="pt-BR"/>
        </w:rPr>
        <w:t>huyện bởi vì một thực tế là việc thu thập dữ liệu có thể trở nênrất khó khăn với số lượng lên tới</w:t>
      </w:r>
      <w:r w:rsidR="004D2E2C" w:rsidRPr="000D75C2">
        <w:rPr>
          <w:rFonts w:ascii="Times New Roman" w:hAnsi="Times New Roman"/>
          <w:sz w:val="26"/>
          <w:szCs w:val="26"/>
          <w:lang w:val="pt-BR"/>
        </w:rPr>
        <w:t xml:space="preserve"> hàng trăm </w:t>
      </w:r>
      <w:r w:rsidR="00963389" w:rsidRPr="000D75C2">
        <w:rPr>
          <w:rFonts w:ascii="Times New Roman" w:hAnsi="Times New Roman"/>
          <w:sz w:val="26"/>
          <w:szCs w:val="26"/>
          <w:lang w:val="pt-BR"/>
        </w:rPr>
        <w:t xml:space="preserve">hàng </w:t>
      </w:r>
      <w:r w:rsidR="004D2E2C" w:rsidRPr="000D75C2">
        <w:rPr>
          <w:rFonts w:ascii="Times New Roman" w:hAnsi="Times New Roman"/>
          <w:sz w:val="26"/>
          <w:szCs w:val="26"/>
          <w:lang w:val="pt-BR"/>
        </w:rPr>
        <w:t xml:space="preserve">ngàn nếu mỗi </w:t>
      </w:r>
      <w:r w:rsidR="00963389" w:rsidRPr="000D75C2">
        <w:rPr>
          <w:rFonts w:ascii="Times New Roman" w:hAnsi="Times New Roman"/>
          <w:sz w:val="26"/>
          <w:szCs w:val="26"/>
          <w:lang w:val="pt-BR"/>
        </w:rPr>
        <w:t>hạ tầng</w:t>
      </w:r>
      <w:r w:rsidR="004D2E2C" w:rsidRPr="000D75C2">
        <w:rPr>
          <w:rFonts w:ascii="Times New Roman" w:hAnsi="Times New Roman"/>
          <w:sz w:val="26"/>
          <w:szCs w:val="26"/>
          <w:lang w:val="pt-BR"/>
        </w:rPr>
        <w:t xml:space="preserve"> nhỏ được </w:t>
      </w:r>
      <w:r w:rsidR="00963389" w:rsidRPr="000D75C2">
        <w:rPr>
          <w:rFonts w:ascii="Times New Roman" w:hAnsi="Times New Roman"/>
          <w:sz w:val="26"/>
          <w:szCs w:val="26"/>
          <w:lang w:val="pt-BR"/>
        </w:rPr>
        <w:t>đưa</w:t>
      </w:r>
      <w:r w:rsidR="004D2E2C" w:rsidRPr="000D75C2">
        <w:rPr>
          <w:rFonts w:ascii="Times New Roman" w:hAnsi="Times New Roman"/>
          <w:sz w:val="26"/>
          <w:szCs w:val="26"/>
          <w:lang w:val="pt-BR"/>
        </w:rPr>
        <w:t xml:space="preserve"> vào nghiên cứu. </w:t>
      </w:r>
      <w:r w:rsidR="005A4680" w:rsidRPr="000D75C2">
        <w:rPr>
          <w:rFonts w:ascii="Times New Roman" w:hAnsi="Times New Roman"/>
          <w:sz w:val="26"/>
          <w:szCs w:val="26"/>
          <w:lang w:val="pt-BR"/>
        </w:rPr>
        <w:t xml:space="preserve">Hơn nữa, vì có nhiều khu vực nhỏ quản lý CSHT nên đôi khi không có dữ liệu. </w:t>
      </w:r>
      <w:r w:rsidR="004D2E2C" w:rsidRPr="000D75C2">
        <w:rPr>
          <w:rFonts w:ascii="Times New Roman" w:hAnsi="Times New Roman"/>
          <w:sz w:val="26"/>
          <w:szCs w:val="26"/>
          <w:lang w:val="pt-BR"/>
        </w:rPr>
        <w:t xml:space="preserve">Do đó, </w:t>
      </w:r>
      <w:r w:rsidR="004B7186" w:rsidRPr="000D75C2">
        <w:rPr>
          <w:rFonts w:ascii="Times New Roman" w:hAnsi="Times New Roman"/>
          <w:sz w:val="26"/>
          <w:szCs w:val="26"/>
          <w:lang w:val="pt-BR"/>
        </w:rPr>
        <w:t>việc</w:t>
      </w:r>
      <w:r w:rsidR="004D2E2C" w:rsidRPr="000D75C2">
        <w:rPr>
          <w:rFonts w:ascii="Times New Roman" w:hAnsi="Times New Roman"/>
          <w:sz w:val="26"/>
          <w:szCs w:val="26"/>
          <w:lang w:val="pt-BR"/>
        </w:rPr>
        <w:t xml:space="preserve"> quan trọng </w:t>
      </w:r>
      <w:r w:rsidR="004B7186" w:rsidRPr="000D75C2">
        <w:rPr>
          <w:rFonts w:ascii="Times New Roman" w:hAnsi="Times New Roman"/>
          <w:sz w:val="26"/>
          <w:szCs w:val="26"/>
          <w:lang w:val="pt-BR"/>
        </w:rPr>
        <w:t xml:space="preserve">cần làm là xây dựng </w:t>
      </w:r>
      <w:r w:rsidR="004D2E2C" w:rsidRPr="000D75C2">
        <w:rPr>
          <w:rFonts w:ascii="Times New Roman" w:hAnsi="Times New Roman"/>
          <w:sz w:val="26"/>
          <w:szCs w:val="26"/>
          <w:lang w:val="pt-BR"/>
        </w:rPr>
        <w:t xml:space="preserve">các tiêu </w:t>
      </w:r>
      <w:r w:rsidR="004B7186" w:rsidRPr="000D75C2">
        <w:rPr>
          <w:rFonts w:ascii="Times New Roman" w:hAnsi="Times New Roman"/>
          <w:sz w:val="26"/>
          <w:szCs w:val="26"/>
          <w:lang w:val="pt-BR"/>
        </w:rPr>
        <w:t>chí</w:t>
      </w:r>
      <w:r w:rsidR="004D2E2C" w:rsidRPr="000D75C2">
        <w:rPr>
          <w:rFonts w:ascii="Times New Roman" w:hAnsi="Times New Roman"/>
          <w:sz w:val="26"/>
          <w:szCs w:val="26"/>
          <w:lang w:val="pt-BR"/>
        </w:rPr>
        <w:t xml:space="preserve"> </w:t>
      </w:r>
      <w:r w:rsidR="004B7186" w:rsidRPr="000D75C2">
        <w:rPr>
          <w:rFonts w:ascii="Times New Roman" w:hAnsi="Times New Roman"/>
          <w:sz w:val="26"/>
          <w:szCs w:val="26"/>
          <w:lang w:val="pt-BR"/>
        </w:rPr>
        <w:t>giúp</w:t>
      </w:r>
      <w:r w:rsidR="004D2E2C" w:rsidRPr="000D75C2">
        <w:rPr>
          <w:rFonts w:ascii="Times New Roman" w:hAnsi="Times New Roman"/>
          <w:sz w:val="26"/>
          <w:szCs w:val="26"/>
          <w:lang w:val="pt-BR"/>
        </w:rPr>
        <w:t xml:space="preserve"> việc nghiên cứu </w:t>
      </w:r>
      <w:r w:rsidR="004B7186" w:rsidRPr="000D75C2">
        <w:rPr>
          <w:rFonts w:ascii="Times New Roman" w:hAnsi="Times New Roman"/>
          <w:sz w:val="26"/>
          <w:szCs w:val="26"/>
          <w:lang w:val="pt-BR"/>
        </w:rPr>
        <w:t xml:space="preserve">tập trung vào </w:t>
      </w:r>
      <w:r w:rsidR="009A1302" w:rsidRPr="000D75C2">
        <w:rPr>
          <w:rFonts w:ascii="Times New Roman" w:hAnsi="Times New Roman"/>
          <w:sz w:val="26"/>
          <w:szCs w:val="26"/>
          <w:lang w:val="pt-BR"/>
        </w:rPr>
        <w:t>CSHT</w:t>
      </w:r>
      <w:r w:rsidR="003F1514" w:rsidRPr="000D75C2">
        <w:rPr>
          <w:rFonts w:ascii="Times New Roman" w:hAnsi="Times New Roman"/>
          <w:sz w:val="26"/>
          <w:szCs w:val="26"/>
          <w:lang w:val="pt-BR"/>
        </w:rPr>
        <w:t xml:space="preserve"> cụ thể</w:t>
      </w:r>
      <w:r w:rsidR="009A1302" w:rsidRPr="000D75C2">
        <w:rPr>
          <w:rFonts w:ascii="Times New Roman" w:hAnsi="Times New Roman"/>
          <w:sz w:val="26"/>
          <w:szCs w:val="26"/>
          <w:lang w:val="pt-BR"/>
        </w:rPr>
        <w:t xml:space="preserve"> </w:t>
      </w:r>
      <w:r w:rsidR="004B7186" w:rsidRPr="000D75C2">
        <w:rPr>
          <w:rFonts w:ascii="Times New Roman" w:hAnsi="Times New Roman"/>
          <w:sz w:val="26"/>
          <w:szCs w:val="26"/>
          <w:lang w:val="pt-BR"/>
        </w:rPr>
        <w:t>mà</w:t>
      </w:r>
      <w:r w:rsidR="004D2E2C" w:rsidRPr="000D75C2">
        <w:rPr>
          <w:rFonts w:ascii="Times New Roman" w:hAnsi="Times New Roman"/>
          <w:sz w:val="26"/>
          <w:szCs w:val="26"/>
          <w:lang w:val="pt-BR"/>
        </w:rPr>
        <w:t xml:space="preserve"> dự án quan tâm nhất</w:t>
      </w:r>
      <w:r w:rsidR="003F1514" w:rsidRPr="000D75C2">
        <w:rPr>
          <w:rFonts w:ascii="Times New Roman" w:hAnsi="Times New Roman"/>
          <w:sz w:val="26"/>
          <w:szCs w:val="26"/>
          <w:lang w:val="pt-BR"/>
        </w:rPr>
        <w:t xml:space="preserve"> và có khả năng thu thập được dữ liệu</w:t>
      </w:r>
      <w:r w:rsidR="004D2E2C" w:rsidRPr="000D75C2">
        <w:rPr>
          <w:rFonts w:ascii="Times New Roman" w:hAnsi="Times New Roman"/>
          <w:sz w:val="26"/>
          <w:szCs w:val="26"/>
          <w:lang w:val="pt-BR"/>
        </w:rPr>
        <w:t xml:space="preserve">. Trong </w:t>
      </w:r>
      <w:r w:rsidR="00293D31" w:rsidRPr="000D75C2">
        <w:rPr>
          <w:rFonts w:ascii="Times New Roman" w:hAnsi="Times New Roman"/>
          <w:sz w:val="26"/>
          <w:szCs w:val="26"/>
          <w:lang w:val="pt-BR"/>
        </w:rPr>
        <w:t xml:space="preserve">dự án </w:t>
      </w:r>
      <w:r w:rsidR="004D2E2C" w:rsidRPr="000D75C2">
        <w:rPr>
          <w:rFonts w:ascii="Times New Roman" w:hAnsi="Times New Roman"/>
          <w:sz w:val="26"/>
          <w:szCs w:val="26"/>
          <w:lang w:val="pt-BR"/>
        </w:rPr>
        <w:t xml:space="preserve">CRI, dự án </w:t>
      </w:r>
      <w:r w:rsidR="0095735E" w:rsidRPr="000D75C2">
        <w:rPr>
          <w:rFonts w:ascii="Times New Roman" w:hAnsi="Times New Roman"/>
          <w:sz w:val="26"/>
          <w:szCs w:val="26"/>
          <w:lang w:val="pt-BR"/>
        </w:rPr>
        <w:t>tập trung vào</w:t>
      </w:r>
      <w:r w:rsidR="004D2E2C" w:rsidRPr="000D75C2">
        <w:rPr>
          <w:rFonts w:ascii="Times New Roman" w:hAnsi="Times New Roman"/>
          <w:sz w:val="26"/>
          <w:szCs w:val="26"/>
          <w:lang w:val="pt-BR"/>
        </w:rPr>
        <w:t xml:space="preserve"> </w:t>
      </w:r>
      <w:r w:rsidR="009A1302" w:rsidRPr="000D75C2">
        <w:rPr>
          <w:rFonts w:ascii="Times New Roman" w:hAnsi="Times New Roman"/>
          <w:sz w:val="26"/>
          <w:szCs w:val="26"/>
          <w:lang w:val="pt-BR"/>
        </w:rPr>
        <w:t xml:space="preserve">CSHT </w:t>
      </w:r>
      <w:r w:rsidR="00293D31" w:rsidRPr="000D75C2">
        <w:rPr>
          <w:rFonts w:ascii="Times New Roman" w:hAnsi="Times New Roman"/>
          <w:sz w:val="26"/>
          <w:szCs w:val="26"/>
          <w:lang w:val="pt-BR"/>
        </w:rPr>
        <w:t>vừa và nhỏ</w:t>
      </w:r>
      <w:r w:rsidR="004D2E2C" w:rsidRPr="000D75C2">
        <w:rPr>
          <w:rFonts w:ascii="Times New Roman" w:hAnsi="Times New Roman"/>
          <w:sz w:val="26"/>
          <w:szCs w:val="26"/>
          <w:lang w:val="pt-BR"/>
        </w:rPr>
        <w:t xml:space="preserve"> </w:t>
      </w:r>
      <w:r w:rsidR="00293D31" w:rsidRPr="000D75C2">
        <w:rPr>
          <w:rFonts w:ascii="Times New Roman" w:hAnsi="Times New Roman"/>
          <w:sz w:val="26"/>
          <w:szCs w:val="26"/>
          <w:lang w:val="pt-BR"/>
        </w:rPr>
        <w:t>bởi vì</w:t>
      </w:r>
      <w:r w:rsidR="004D2E2C" w:rsidRPr="000D75C2">
        <w:rPr>
          <w:rFonts w:ascii="Times New Roman" w:hAnsi="Times New Roman"/>
          <w:sz w:val="26"/>
          <w:szCs w:val="26"/>
          <w:lang w:val="pt-BR"/>
        </w:rPr>
        <w:t xml:space="preserve"> sản phẩm cuối cùng </w:t>
      </w:r>
      <w:r w:rsidR="00293D31" w:rsidRPr="000D75C2">
        <w:rPr>
          <w:rFonts w:ascii="Times New Roman" w:hAnsi="Times New Roman"/>
          <w:sz w:val="26"/>
          <w:szCs w:val="26"/>
          <w:lang w:val="pt-BR"/>
        </w:rPr>
        <w:t>là phục vụ cho</w:t>
      </w:r>
      <w:r w:rsidR="004D2E2C" w:rsidRPr="000D75C2">
        <w:rPr>
          <w:rFonts w:ascii="Times New Roman" w:hAnsi="Times New Roman"/>
          <w:sz w:val="26"/>
          <w:szCs w:val="26"/>
          <w:lang w:val="pt-BR"/>
        </w:rPr>
        <w:t xml:space="preserve"> </w:t>
      </w:r>
      <w:r w:rsidR="00293D31" w:rsidRPr="000D75C2">
        <w:rPr>
          <w:rFonts w:ascii="Times New Roman" w:hAnsi="Times New Roman"/>
          <w:sz w:val="26"/>
          <w:szCs w:val="26"/>
          <w:lang w:val="pt-BR"/>
        </w:rPr>
        <w:t>các nhà hoạch định cấp tỉnh</w:t>
      </w:r>
      <w:r w:rsidR="004D2E2C" w:rsidRPr="000D75C2">
        <w:rPr>
          <w:rFonts w:ascii="Times New Roman" w:hAnsi="Times New Roman"/>
          <w:sz w:val="26"/>
          <w:szCs w:val="26"/>
          <w:lang w:val="pt-BR"/>
        </w:rPr>
        <w:t xml:space="preserve">. </w:t>
      </w:r>
      <w:r w:rsidR="001C24DC" w:rsidRPr="000D75C2">
        <w:rPr>
          <w:rFonts w:ascii="Times New Roman" w:hAnsi="Times New Roman"/>
          <w:sz w:val="26"/>
          <w:szCs w:val="26"/>
          <w:lang w:val="pt-BR"/>
        </w:rPr>
        <w:t>Những</w:t>
      </w:r>
      <w:r w:rsidR="004D2E2C" w:rsidRPr="000D75C2">
        <w:rPr>
          <w:rFonts w:ascii="Times New Roman" w:hAnsi="Times New Roman"/>
          <w:sz w:val="26"/>
          <w:szCs w:val="26"/>
          <w:lang w:val="pt-BR"/>
        </w:rPr>
        <w:t xml:space="preserve"> </w:t>
      </w:r>
      <w:r w:rsidR="009A1302" w:rsidRPr="000D75C2">
        <w:rPr>
          <w:rFonts w:ascii="Times New Roman" w:hAnsi="Times New Roman"/>
          <w:sz w:val="26"/>
          <w:szCs w:val="26"/>
          <w:lang w:val="pt-BR"/>
        </w:rPr>
        <w:t xml:space="preserve">CSHT </w:t>
      </w:r>
      <w:r w:rsidR="001C24DC" w:rsidRPr="000D75C2">
        <w:rPr>
          <w:rFonts w:ascii="Times New Roman" w:hAnsi="Times New Roman"/>
          <w:sz w:val="26"/>
          <w:szCs w:val="26"/>
          <w:lang w:val="pt-BR"/>
        </w:rPr>
        <w:t>rất</w:t>
      </w:r>
      <w:r w:rsidR="004D2E2C" w:rsidRPr="000D75C2">
        <w:rPr>
          <w:rFonts w:ascii="Times New Roman" w:hAnsi="Times New Roman"/>
          <w:sz w:val="26"/>
          <w:szCs w:val="26"/>
          <w:lang w:val="pt-BR"/>
        </w:rPr>
        <w:t xml:space="preserve"> lớn </w:t>
      </w:r>
      <w:r w:rsidR="001C24DC" w:rsidRPr="000D75C2">
        <w:rPr>
          <w:rFonts w:ascii="Times New Roman" w:hAnsi="Times New Roman"/>
          <w:sz w:val="26"/>
          <w:szCs w:val="26"/>
          <w:lang w:val="pt-BR"/>
        </w:rPr>
        <w:t>không được đưa vào dự án nghiên cứu</w:t>
      </w:r>
      <w:r w:rsidR="004D2E2C" w:rsidRPr="000D75C2">
        <w:rPr>
          <w:rFonts w:ascii="Times New Roman" w:hAnsi="Times New Roman"/>
          <w:sz w:val="26"/>
          <w:szCs w:val="26"/>
          <w:lang w:val="pt-BR"/>
        </w:rPr>
        <w:t xml:space="preserve"> </w:t>
      </w:r>
      <w:r w:rsidR="001C24DC" w:rsidRPr="000D75C2">
        <w:rPr>
          <w:rFonts w:ascii="Times New Roman" w:hAnsi="Times New Roman"/>
          <w:sz w:val="26"/>
          <w:szCs w:val="26"/>
          <w:lang w:val="pt-BR"/>
        </w:rPr>
        <w:t>này bởi</w:t>
      </w:r>
      <w:r w:rsidR="004D2E2C" w:rsidRPr="000D75C2">
        <w:rPr>
          <w:rFonts w:ascii="Times New Roman" w:hAnsi="Times New Roman"/>
          <w:sz w:val="26"/>
          <w:szCs w:val="26"/>
          <w:lang w:val="pt-BR"/>
        </w:rPr>
        <w:t xml:space="preserve"> </w:t>
      </w:r>
      <w:r w:rsidR="001C24DC" w:rsidRPr="000D75C2">
        <w:rPr>
          <w:rFonts w:ascii="Times New Roman" w:hAnsi="Times New Roman"/>
          <w:sz w:val="26"/>
          <w:szCs w:val="26"/>
          <w:lang w:val="pt-BR"/>
        </w:rPr>
        <w:t>hạ tầng này thuộc trách nhiệm của</w:t>
      </w:r>
      <w:r w:rsidR="004D2E2C" w:rsidRPr="000D75C2">
        <w:rPr>
          <w:rFonts w:ascii="Times New Roman" w:hAnsi="Times New Roman"/>
          <w:sz w:val="26"/>
          <w:szCs w:val="26"/>
          <w:lang w:val="pt-BR"/>
        </w:rPr>
        <w:t xml:space="preserve"> chính quyề</w:t>
      </w:r>
      <w:r w:rsidR="001C24DC" w:rsidRPr="000D75C2">
        <w:rPr>
          <w:rFonts w:ascii="Times New Roman" w:hAnsi="Times New Roman"/>
          <w:sz w:val="26"/>
          <w:szCs w:val="26"/>
          <w:lang w:val="pt-BR"/>
        </w:rPr>
        <w:t xml:space="preserve">n trung ương, cũng tương tự như vậy đối với những </w:t>
      </w:r>
      <w:r w:rsidR="009A1302" w:rsidRPr="000D75C2">
        <w:rPr>
          <w:rFonts w:ascii="Times New Roman" w:hAnsi="Times New Roman"/>
          <w:sz w:val="26"/>
          <w:szCs w:val="26"/>
          <w:lang w:val="pt-BR"/>
        </w:rPr>
        <w:t xml:space="preserve">CSHT </w:t>
      </w:r>
      <w:r w:rsidR="006D15EA" w:rsidRPr="000D75C2">
        <w:rPr>
          <w:rFonts w:ascii="Times New Roman" w:hAnsi="Times New Roman"/>
          <w:sz w:val="26"/>
          <w:szCs w:val="26"/>
          <w:lang w:val="pt-BR"/>
        </w:rPr>
        <w:t xml:space="preserve">nhỏ hơn </w:t>
      </w:r>
      <w:r w:rsidR="004D2E2C" w:rsidRPr="000D75C2">
        <w:rPr>
          <w:rFonts w:ascii="Times New Roman" w:hAnsi="Times New Roman"/>
          <w:sz w:val="26"/>
          <w:szCs w:val="26"/>
          <w:lang w:val="pt-BR"/>
        </w:rPr>
        <w:t xml:space="preserve">vì </w:t>
      </w:r>
      <w:r w:rsidR="001C24DC" w:rsidRPr="000D75C2">
        <w:rPr>
          <w:rFonts w:ascii="Times New Roman" w:hAnsi="Times New Roman"/>
          <w:sz w:val="26"/>
          <w:szCs w:val="26"/>
          <w:lang w:val="pt-BR"/>
        </w:rPr>
        <w:t>cơ quan chính quyền cấp xã và cộng đồng phụ trách những hạ tầng này</w:t>
      </w:r>
      <w:r w:rsidR="004D2E2C" w:rsidRPr="000D75C2">
        <w:rPr>
          <w:rFonts w:ascii="Times New Roman" w:hAnsi="Times New Roman"/>
          <w:sz w:val="26"/>
          <w:szCs w:val="26"/>
          <w:lang w:val="pt-BR"/>
        </w:rPr>
        <w:t xml:space="preserve">. </w:t>
      </w:r>
      <w:r w:rsidR="00F91353" w:rsidRPr="000D75C2">
        <w:rPr>
          <w:rFonts w:ascii="Times New Roman" w:hAnsi="Times New Roman"/>
          <w:sz w:val="26"/>
          <w:szCs w:val="26"/>
          <w:lang w:val="pt-BR"/>
        </w:rPr>
        <w:t>Do vậy</w:t>
      </w:r>
      <w:r w:rsidR="004D2E2C" w:rsidRPr="000D75C2">
        <w:rPr>
          <w:rFonts w:ascii="Times New Roman" w:hAnsi="Times New Roman"/>
          <w:sz w:val="26"/>
          <w:szCs w:val="26"/>
          <w:lang w:val="pt-BR"/>
        </w:rPr>
        <w:t xml:space="preserve">, </w:t>
      </w:r>
      <w:r w:rsidR="00F91353" w:rsidRPr="000D75C2">
        <w:rPr>
          <w:rFonts w:ascii="Times New Roman" w:hAnsi="Times New Roman"/>
          <w:sz w:val="26"/>
          <w:szCs w:val="26"/>
          <w:lang w:val="pt-BR"/>
        </w:rPr>
        <w:t xml:space="preserve">dự án </w:t>
      </w:r>
      <w:r w:rsidR="004D2E2C" w:rsidRPr="000D75C2">
        <w:rPr>
          <w:rFonts w:ascii="Times New Roman" w:hAnsi="Times New Roman"/>
          <w:sz w:val="26"/>
          <w:szCs w:val="26"/>
          <w:lang w:val="pt-BR"/>
        </w:rPr>
        <w:t xml:space="preserve">CRI </w:t>
      </w:r>
      <w:r w:rsidR="00F91353" w:rsidRPr="000D75C2">
        <w:rPr>
          <w:rFonts w:ascii="Times New Roman" w:hAnsi="Times New Roman"/>
          <w:sz w:val="26"/>
          <w:szCs w:val="26"/>
          <w:lang w:val="pt-BR"/>
        </w:rPr>
        <w:t>đã xây dựng</w:t>
      </w:r>
      <w:r w:rsidR="004D2E2C" w:rsidRPr="000D75C2">
        <w:rPr>
          <w:rFonts w:ascii="Times New Roman" w:hAnsi="Times New Roman"/>
          <w:sz w:val="26"/>
          <w:szCs w:val="26"/>
          <w:lang w:val="pt-BR"/>
        </w:rPr>
        <w:t xml:space="preserve"> các tiêu </w:t>
      </w:r>
      <w:r w:rsidR="00F91353" w:rsidRPr="000D75C2">
        <w:rPr>
          <w:rFonts w:ascii="Times New Roman" w:hAnsi="Times New Roman"/>
          <w:sz w:val="26"/>
          <w:szCs w:val="26"/>
          <w:lang w:val="pt-BR"/>
        </w:rPr>
        <w:t>chí</w:t>
      </w:r>
      <w:r w:rsidR="004D2E2C" w:rsidRPr="000D75C2">
        <w:rPr>
          <w:rFonts w:ascii="Times New Roman" w:hAnsi="Times New Roman"/>
          <w:sz w:val="26"/>
          <w:szCs w:val="26"/>
          <w:lang w:val="pt-BR"/>
        </w:rPr>
        <w:t xml:space="preserve"> sau để lựa chọn </w:t>
      </w:r>
      <w:r w:rsidR="009A1302" w:rsidRPr="000D75C2">
        <w:rPr>
          <w:rFonts w:ascii="Times New Roman" w:hAnsi="Times New Roman"/>
          <w:sz w:val="26"/>
          <w:szCs w:val="26"/>
          <w:lang w:val="pt-BR"/>
        </w:rPr>
        <w:t xml:space="preserve">CSHT </w:t>
      </w:r>
      <w:r w:rsidR="004D2E2C" w:rsidRPr="000D75C2">
        <w:rPr>
          <w:rFonts w:ascii="Times New Roman" w:hAnsi="Times New Roman"/>
          <w:sz w:val="26"/>
          <w:szCs w:val="26"/>
          <w:lang w:val="pt-BR"/>
        </w:rPr>
        <w:t xml:space="preserve">cụ thể </w:t>
      </w:r>
      <w:r w:rsidR="00F91353" w:rsidRPr="000D75C2">
        <w:rPr>
          <w:rFonts w:ascii="Times New Roman" w:hAnsi="Times New Roman"/>
          <w:sz w:val="26"/>
          <w:szCs w:val="26"/>
          <w:lang w:val="pt-BR"/>
        </w:rPr>
        <w:t>cho</w:t>
      </w:r>
      <w:r w:rsidR="004D2E2C" w:rsidRPr="000D75C2">
        <w:rPr>
          <w:rFonts w:ascii="Times New Roman" w:hAnsi="Times New Roman"/>
          <w:sz w:val="26"/>
          <w:szCs w:val="26"/>
          <w:lang w:val="pt-BR"/>
        </w:rPr>
        <w:t xml:space="preserve"> việc </w:t>
      </w:r>
      <w:r w:rsidRPr="000D75C2">
        <w:rPr>
          <w:rFonts w:ascii="Times New Roman" w:hAnsi="Times New Roman"/>
          <w:sz w:val="26"/>
          <w:szCs w:val="26"/>
          <w:lang w:val="pt-BR"/>
        </w:rPr>
        <w:t>thống kê hạ tầng</w:t>
      </w:r>
      <w:r w:rsidR="0095735E" w:rsidRPr="000D75C2">
        <w:rPr>
          <w:rFonts w:ascii="Times New Roman" w:hAnsi="Times New Roman"/>
          <w:sz w:val="26"/>
          <w:szCs w:val="26"/>
          <w:lang w:val="pt-BR"/>
        </w:rPr>
        <w:t>. Những lý do lựa chọn các tiêu chí này cũng được cung cấp ở đây</w:t>
      </w:r>
      <w:r w:rsidR="004D2E2C" w:rsidRPr="000D75C2">
        <w:rPr>
          <w:rFonts w:ascii="Times New Roman" w:hAnsi="Times New Roman"/>
          <w:sz w:val="26"/>
          <w:szCs w:val="26"/>
          <w:lang w:val="pt-BR"/>
        </w:rPr>
        <w:t>:</w:t>
      </w:r>
    </w:p>
    <w:p w:rsidR="00FD5228" w:rsidRPr="000D75C2" w:rsidRDefault="00FD5228" w:rsidP="00405AE7">
      <w:pPr>
        <w:spacing w:before="0" w:after="0"/>
        <w:rPr>
          <w:rFonts w:ascii="Times New Roman" w:hAnsi="Times New Roman"/>
          <w:sz w:val="26"/>
          <w:szCs w:val="26"/>
          <w:lang w:val="pt-BR"/>
        </w:rPr>
      </w:pPr>
    </w:p>
    <w:p w:rsidR="004B33EB" w:rsidRPr="000D75C2" w:rsidRDefault="00C27231" w:rsidP="00405AE7">
      <w:pPr>
        <w:numPr>
          <w:ilvl w:val="0"/>
          <w:numId w:val="6"/>
        </w:numPr>
        <w:spacing w:before="0" w:after="0"/>
        <w:rPr>
          <w:rFonts w:ascii="Times New Roman" w:hAnsi="Times New Roman"/>
          <w:sz w:val="26"/>
          <w:szCs w:val="26"/>
          <w:lang w:val="pt-BR"/>
        </w:rPr>
      </w:pPr>
      <w:r w:rsidRPr="000D75C2">
        <w:rPr>
          <w:rFonts w:ascii="Times New Roman" w:hAnsi="Times New Roman"/>
          <w:sz w:val="26"/>
          <w:szCs w:val="26"/>
          <w:lang w:val="pt-BR"/>
        </w:rPr>
        <w:t>Đường giao thông</w:t>
      </w:r>
      <w:r w:rsidR="00FF4D16" w:rsidRPr="000D75C2">
        <w:rPr>
          <w:rFonts w:ascii="Times New Roman" w:hAnsi="Times New Roman"/>
          <w:sz w:val="26"/>
          <w:szCs w:val="26"/>
          <w:lang w:val="pt-BR"/>
        </w:rPr>
        <w:t xml:space="preserve">: </w:t>
      </w:r>
      <w:r w:rsidR="004B33EB" w:rsidRPr="000D75C2">
        <w:rPr>
          <w:rFonts w:ascii="Times New Roman" w:hAnsi="Times New Roman"/>
          <w:sz w:val="26"/>
          <w:szCs w:val="26"/>
          <w:lang w:val="pt-BR"/>
        </w:rPr>
        <w:t xml:space="preserve">Những đoạn đường </w:t>
      </w:r>
      <w:r w:rsidR="007801DA" w:rsidRPr="000D75C2">
        <w:rPr>
          <w:rFonts w:ascii="Times New Roman" w:hAnsi="Times New Roman"/>
          <w:sz w:val="26"/>
          <w:szCs w:val="26"/>
          <w:lang w:val="pt-BR"/>
        </w:rPr>
        <w:t>giao thông nông thôn có chiều dài lớn</w:t>
      </w:r>
      <w:r w:rsidR="004B33EB" w:rsidRPr="000D75C2">
        <w:rPr>
          <w:rFonts w:ascii="Times New Roman" w:hAnsi="Times New Roman"/>
          <w:sz w:val="26"/>
          <w:szCs w:val="26"/>
          <w:lang w:val="pt-BR"/>
        </w:rPr>
        <w:t xml:space="preserve"> hơn 4 km được </w:t>
      </w:r>
      <w:r w:rsidR="007801DA" w:rsidRPr="000D75C2">
        <w:rPr>
          <w:rFonts w:ascii="Times New Roman" w:hAnsi="Times New Roman"/>
          <w:sz w:val="26"/>
          <w:szCs w:val="26"/>
          <w:lang w:val="pt-BR"/>
        </w:rPr>
        <w:t>lựa chọn</w:t>
      </w:r>
      <w:r w:rsidR="004B33EB" w:rsidRPr="000D75C2">
        <w:rPr>
          <w:rFonts w:ascii="Times New Roman" w:hAnsi="Times New Roman"/>
          <w:sz w:val="26"/>
          <w:szCs w:val="26"/>
          <w:lang w:val="pt-BR"/>
        </w:rPr>
        <w:t xml:space="preserve"> đánh giá </w:t>
      </w:r>
      <w:r w:rsidR="00884064" w:rsidRPr="000D75C2">
        <w:rPr>
          <w:rFonts w:ascii="Times New Roman" w:hAnsi="Times New Roman"/>
          <w:sz w:val="26"/>
          <w:szCs w:val="26"/>
          <w:lang w:val="pt-BR"/>
        </w:rPr>
        <w:t>TTDBTT</w:t>
      </w:r>
      <w:r w:rsidR="004B33EB" w:rsidRPr="000D75C2">
        <w:rPr>
          <w:rFonts w:ascii="Times New Roman" w:hAnsi="Times New Roman"/>
          <w:sz w:val="26"/>
          <w:szCs w:val="26"/>
          <w:lang w:val="pt-BR"/>
        </w:rPr>
        <w:t xml:space="preserve"> cấp tỉnh. Thông tin về những con đường nhỏ hơn ở mỗi xã cần có thêm nhân lực và thời gian hơn cho công tác nghiên cứu.</w:t>
      </w:r>
    </w:p>
    <w:p w:rsidR="00FF4D16" w:rsidRPr="000D75C2" w:rsidRDefault="00FF4D16" w:rsidP="00405AE7">
      <w:pPr>
        <w:spacing w:before="0" w:after="0"/>
        <w:rPr>
          <w:rFonts w:ascii="Times New Roman" w:hAnsi="Times New Roman"/>
          <w:sz w:val="26"/>
          <w:szCs w:val="26"/>
          <w:lang w:val="pt-BR"/>
        </w:rPr>
      </w:pPr>
    </w:p>
    <w:p w:rsidR="00B6400F" w:rsidRPr="000D75C2" w:rsidRDefault="005515FD" w:rsidP="00405AE7">
      <w:pPr>
        <w:numPr>
          <w:ilvl w:val="0"/>
          <w:numId w:val="6"/>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Công trình </w:t>
      </w:r>
      <w:r w:rsidR="007E0165" w:rsidRPr="000D75C2">
        <w:rPr>
          <w:rFonts w:ascii="Times New Roman" w:hAnsi="Times New Roman"/>
          <w:sz w:val="26"/>
          <w:szCs w:val="26"/>
          <w:lang w:val="pt-BR"/>
        </w:rPr>
        <w:t>kè</w:t>
      </w:r>
      <w:r w:rsidR="00FF4D16" w:rsidRPr="000D75C2">
        <w:rPr>
          <w:rFonts w:ascii="Times New Roman" w:hAnsi="Times New Roman"/>
          <w:sz w:val="26"/>
          <w:szCs w:val="26"/>
          <w:lang w:val="pt-BR"/>
        </w:rPr>
        <w:t xml:space="preserve">: </w:t>
      </w:r>
      <w:r w:rsidR="00B6400F" w:rsidRPr="000D75C2">
        <w:rPr>
          <w:rFonts w:ascii="Times New Roman" w:hAnsi="Times New Roman"/>
          <w:sz w:val="26"/>
          <w:szCs w:val="26"/>
          <w:lang w:val="pt-BR"/>
        </w:rPr>
        <w:t xml:space="preserve">Tất cả </w:t>
      </w:r>
      <w:r w:rsidR="007801DA" w:rsidRPr="000D75C2">
        <w:rPr>
          <w:rFonts w:ascii="Times New Roman" w:hAnsi="Times New Roman"/>
          <w:sz w:val="26"/>
          <w:szCs w:val="26"/>
          <w:lang w:val="pt-BR"/>
        </w:rPr>
        <w:t>công trình</w:t>
      </w:r>
      <w:r w:rsidR="00B6400F" w:rsidRPr="000D75C2">
        <w:rPr>
          <w:rFonts w:ascii="Times New Roman" w:hAnsi="Times New Roman"/>
          <w:sz w:val="26"/>
          <w:szCs w:val="26"/>
          <w:lang w:val="pt-BR"/>
        </w:rPr>
        <w:t xml:space="preserve"> </w:t>
      </w:r>
      <w:r w:rsidR="005852A2" w:rsidRPr="000D75C2">
        <w:rPr>
          <w:rFonts w:ascii="Times New Roman" w:hAnsi="Times New Roman"/>
          <w:sz w:val="26"/>
          <w:szCs w:val="26"/>
          <w:lang w:val="pt-BR"/>
        </w:rPr>
        <w:t>đê</w:t>
      </w:r>
      <w:r w:rsidR="00B6400F" w:rsidRPr="000D75C2">
        <w:rPr>
          <w:rFonts w:ascii="Times New Roman" w:hAnsi="Times New Roman"/>
          <w:sz w:val="26"/>
          <w:szCs w:val="26"/>
          <w:lang w:val="pt-BR"/>
        </w:rPr>
        <w:t xml:space="preserve"> kè mà được các cơ quan chính quyền có liên quan cung cấp</w:t>
      </w:r>
      <w:r w:rsidR="004053F4" w:rsidRPr="000D75C2">
        <w:rPr>
          <w:rFonts w:ascii="Times New Roman" w:hAnsi="Times New Roman"/>
          <w:sz w:val="26"/>
          <w:szCs w:val="26"/>
          <w:lang w:val="pt-BR"/>
        </w:rPr>
        <w:t xml:space="preserve"> </w:t>
      </w:r>
      <w:r w:rsidR="00B6400F" w:rsidRPr="000D75C2">
        <w:rPr>
          <w:rFonts w:ascii="Times New Roman" w:hAnsi="Times New Roman"/>
          <w:sz w:val="26"/>
          <w:szCs w:val="26"/>
          <w:lang w:val="pt-BR"/>
        </w:rPr>
        <w:t xml:space="preserve">thông tin được đưa vào nghiên cứu bởi vì </w:t>
      </w:r>
      <w:r w:rsidR="000B5A89" w:rsidRPr="000D75C2">
        <w:rPr>
          <w:rFonts w:ascii="Times New Roman" w:hAnsi="Times New Roman"/>
          <w:sz w:val="26"/>
          <w:szCs w:val="26"/>
          <w:lang w:val="pt-BR"/>
        </w:rPr>
        <w:t xml:space="preserve">theo quan điểm thực tế, </w:t>
      </w:r>
      <w:r w:rsidR="00B6400F" w:rsidRPr="000D75C2">
        <w:rPr>
          <w:rFonts w:ascii="Times New Roman" w:hAnsi="Times New Roman"/>
          <w:sz w:val="26"/>
          <w:szCs w:val="26"/>
          <w:lang w:val="pt-BR"/>
        </w:rPr>
        <w:t>số lượng của các yếu tố có thể quản lý</w:t>
      </w:r>
      <w:r w:rsidR="000B5A89" w:rsidRPr="000D75C2">
        <w:rPr>
          <w:rFonts w:ascii="Times New Roman" w:hAnsi="Times New Roman"/>
          <w:sz w:val="26"/>
          <w:szCs w:val="26"/>
          <w:lang w:val="pt-BR"/>
        </w:rPr>
        <w:t xml:space="preserve"> được</w:t>
      </w:r>
      <w:r w:rsidR="00B6400F" w:rsidRPr="000D75C2">
        <w:rPr>
          <w:rFonts w:ascii="Times New Roman" w:hAnsi="Times New Roman"/>
          <w:sz w:val="26"/>
          <w:szCs w:val="26"/>
          <w:lang w:val="pt-BR"/>
        </w:rPr>
        <w:t xml:space="preserve">. Điều này do </w:t>
      </w:r>
      <w:r w:rsidR="005852A2" w:rsidRPr="000D75C2">
        <w:rPr>
          <w:rFonts w:ascii="Times New Roman" w:hAnsi="Times New Roman"/>
          <w:sz w:val="26"/>
          <w:szCs w:val="26"/>
          <w:lang w:val="pt-BR"/>
        </w:rPr>
        <w:t xml:space="preserve">một </w:t>
      </w:r>
      <w:r w:rsidR="00B6400F" w:rsidRPr="000D75C2">
        <w:rPr>
          <w:rFonts w:ascii="Times New Roman" w:hAnsi="Times New Roman"/>
          <w:sz w:val="26"/>
          <w:szCs w:val="26"/>
          <w:lang w:val="pt-BR"/>
        </w:rPr>
        <w:t xml:space="preserve">thực tế </w:t>
      </w:r>
      <w:r w:rsidR="005852A2" w:rsidRPr="000D75C2">
        <w:rPr>
          <w:rFonts w:ascii="Times New Roman" w:hAnsi="Times New Roman"/>
          <w:sz w:val="26"/>
          <w:szCs w:val="26"/>
          <w:lang w:val="pt-BR"/>
        </w:rPr>
        <w:t xml:space="preserve">là </w:t>
      </w:r>
      <w:r w:rsidR="00B6400F" w:rsidRPr="000D75C2">
        <w:rPr>
          <w:rFonts w:ascii="Times New Roman" w:hAnsi="Times New Roman"/>
          <w:sz w:val="26"/>
          <w:szCs w:val="26"/>
          <w:lang w:val="pt-BR"/>
        </w:rPr>
        <w:t xml:space="preserve">tất cả </w:t>
      </w:r>
      <w:r w:rsidR="005852A2" w:rsidRPr="000D75C2">
        <w:rPr>
          <w:rFonts w:ascii="Times New Roman" w:hAnsi="Times New Roman"/>
          <w:sz w:val="26"/>
          <w:szCs w:val="26"/>
          <w:lang w:val="pt-BR"/>
        </w:rPr>
        <w:t xml:space="preserve">đê kè </w:t>
      </w:r>
      <w:r w:rsidR="00B6400F" w:rsidRPr="000D75C2">
        <w:rPr>
          <w:rFonts w:ascii="Times New Roman" w:hAnsi="Times New Roman"/>
          <w:sz w:val="26"/>
          <w:szCs w:val="26"/>
          <w:lang w:val="pt-BR"/>
        </w:rPr>
        <w:t xml:space="preserve">không được </w:t>
      </w:r>
      <w:r w:rsidR="005852A2" w:rsidRPr="000D75C2">
        <w:rPr>
          <w:rFonts w:ascii="Times New Roman" w:hAnsi="Times New Roman"/>
          <w:sz w:val="26"/>
          <w:szCs w:val="26"/>
          <w:lang w:val="pt-BR"/>
        </w:rPr>
        <w:t xml:space="preserve">các cơ quan chính phủ </w:t>
      </w:r>
      <w:r w:rsidR="00B6400F" w:rsidRPr="000D75C2">
        <w:rPr>
          <w:rFonts w:ascii="Times New Roman" w:hAnsi="Times New Roman"/>
          <w:sz w:val="26"/>
          <w:szCs w:val="26"/>
          <w:lang w:val="pt-BR"/>
        </w:rPr>
        <w:t>quản lý</w:t>
      </w:r>
      <w:r w:rsidR="0095735E" w:rsidRPr="000D75C2">
        <w:rPr>
          <w:rFonts w:ascii="Times New Roman" w:hAnsi="Times New Roman"/>
          <w:sz w:val="26"/>
          <w:szCs w:val="26"/>
          <w:lang w:val="pt-BR"/>
        </w:rPr>
        <w:t>.</w:t>
      </w:r>
      <w:r w:rsidR="00B6400F" w:rsidRPr="000D75C2">
        <w:rPr>
          <w:rFonts w:ascii="Times New Roman" w:hAnsi="Times New Roman"/>
          <w:sz w:val="26"/>
          <w:szCs w:val="26"/>
          <w:lang w:val="pt-BR"/>
        </w:rPr>
        <w:t xml:space="preserve"> </w:t>
      </w:r>
      <w:r w:rsidR="0095735E" w:rsidRPr="000D75C2">
        <w:rPr>
          <w:rFonts w:ascii="Times New Roman" w:hAnsi="Times New Roman"/>
          <w:sz w:val="26"/>
          <w:szCs w:val="26"/>
          <w:lang w:val="pt-BR"/>
        </w:rPr>
        <w:t xml:space="preserve">Thay vào đó, </w:t>
      </w:r>
      <w:r w:rsidR="00B6400F" w:rsidRPr="000D75C2">
        <w:rPr>
          <w:rFonts w:ascii="Times New Roman" w:hAnsi="Times New Roman"/>
          <w:sz w:val="26"/>
          <w:szCs w:val="26"/>
          <w:lang w:val="pt-BR"/>
        </w:rPr>
        <w:t xml:space="preserve">khá nhiều </w:t>
      </w:r>
      <w:r w:rsidR="005852A2" w:rsidRPr="000D75C2">
        <w:rPr>
          <w:rFonts w:ascii="Times New Roman" w:hAnsi="Times New Roman"/>
          <w:sz w:val="26"/>
          <w:szCs w:val="26"/>
          <w:lang w:val="pt-BR"/>
        </w:rPr>
        <w:t xml:space="preserve">đê kè </w:t>
      </w:r>
      <w:r w:rsidR="00B6400F" w:rsidRPr="000D75C2">
        <w:rPr>
          <w:rFonts w:ascii="Times New Roman" w:hAnsi="Times New Roman"/>
          <w:sz w:val="26"/>
          <w:szCs w:val="26"/>
          <w:lang w:val="pt-BR"/>
        </w:rPr>
        <w:t xml:space="preserve">nhỏ được </w:t>
      </w:r>
      <w:r w:rsidR="005852A2" w:rsidRPr="000D75C2">
        <w:rPr>
          <w:rFonts w:ascii="Times New Roman" w:hAnsi="Times New Roman"/>
          <w:sz w:val="26"/>
          <w:szCs w:val="26"/>
          <w:lang w:val="pt-BR"/>
        </w:rPr>
        <w:t xml:space="preserve">chính quyền địa phương </w:t>
      </w:r>
      <w:r w:rsidR="00B6400F" w:rsidRPr="000D75C2">
        <w:rPr>
          <w:rFonts w:ascii="Times New Roman" w:hAnsi="Times New Roman"/>
          <w:sz w:val="26"/>
          <w:szCs w:val="26"/>
          <w:lang w:val="pt-BR"/>
        </w:rPr>
        <w:t>xây dựng, duy trì và sửa chữa.</w:t>
      </w:r>
    </w:p>
    <w:p w:rsidR="00521D5A" w:rsidRPr="000D75C2" w:rsidRDefault="00521D5A" w:rsidP="00405AE7">
      <w:pPr>
        <w:spacing w:before="0" w:after="0"/>
        <w:rPr>
          <w:rFonts w:ascii="Times New Roman" w:hAnsi="Times New Roman"/>
          <w:sz w:val="26"/>
          <w:szCs w:val="26"/>
          <w:lang w:val="pt-BR"/>
        </w:rPr>
      </w:pPr>
    </w:p>
    <w:p w:rsidR="00EB062E" w:rsidRPr="000D75C2" w:rsidRDefault="007E0165" w:rsidP="00405AE7">
      <w:pPr>
        <w:numPr>
          <w:ilvl w:val="0"/>
          <w:numId w:val="6"/>
        </w:numPr>
        <w:spacing w:before="0" w:after="0"/>
        <w:rPr>
          <w:rFonts w:ascii="Times New Roman" w:hAnsi="Times New Roman"/>
          <w:sz w:val="26"/>
          <w:szCs w:val="26"/>
          <w:lang w:val="pt-BR"/>
        </w:rPr>
      </w:pPr>
      <w:r w:rsidRPr="000D75C2">
        <w:rPr>
          <w:rFonts w:ascii="Times New Roman" w:hAnsi="Times New Roman"/>
          <w:sz w:val="26"/>
          <w:szCs w:val="26"/>
          <w:lang w:val="pt-BR"/>
        </w:rPr>
        <w:t xml:space="preserve">Hồ </w:t>
      </w:r>
      <w:r w:rsidR="003C45E0" w:rsidRPr="000D75C2">
        <w:rPr>
          <w:rFonts w:ascii="Times New Roman" w:hAnsi="Times New Roman"/>
          <w:sz w:val="26"/>
          <w:szCs w:val="26"/>
          <w:lang w:val="pt-BR"/>
        </w:rPr>
        <w:t>chứa</w:t>
      </w:r>
      <w:r w:rsidR="00FF4D16" w:rsidRPr="000D75C2">
        <w:rPr>
          <w:rFonts w:ascii="Times New Roman" w:hAnsi="Times New Roman"/>
          <w:sz w:val="26"/>
          <w:szCs w:val="26"/>
          <w:lang w:val="pt-BR"/>
        </w:rPr>
        <w:t xml:space="preserve">: </w:t>
      </w:r>
      <w:r w:rsidR="003C45E0" w:rsidRPr="000D75C2">
        <w:rPr>
          <w:rFonts w:ascii="Times New Roman" w:hAnsi="Times New Roman"/>
          <w:sz w:val="26"/>
          <w:szCs w:val="26"/>
          <w:lang w:val="pt-BR"/>
        </w:rPr>
        <w:t>H</w:t>
      </w:r>
      <w:r w:rsidR="00EB062E" w:rsidRPr="000D75C2">
        <w:rPr>
          <w:rFonts w:ascii="Times New Roman" w:hAnsi="Times New Roman"/>
          <w:sz w:val="26"/>
          <w:szCs w:val="26"/>
          <w:lang w:val="pt-BR"/>
        </w:rPr>
        <w:t xml:space="preserve">ồ chứa với dung tích </w:t>
      </w:r>
      <w:r w:rsidR="003C45E0" w:rsidRPr="000D75C2">
        <w:rPr>
          <w:rFonts w:ascii="Times New Roman" w:hAnsi="Times New Roman"/>
          <w:sz w:val="26"/>
          <w:szCs w:val="26"/>
          <w:lang w:val="pt-BR"/>
        </w:rPr>
        <w:t>nhỏ</w:t>
      </w:r>
      <w:r w:rsidR="00EB062E" w:rsidRPr="000D75C2">
        <w:rPr>
          <w:rFonts w:ascii="Times New Roman" w:hAnsi="Times New Roman"/>
          <w:sz w:val="26"/>
          <w:szCs w:val="26"/>
          <w:lang w:val="pt-BR"/>
        </w:rPr>
        <w:t xml:space="preserve"> hơn 3 triệu mét khối được </w:t>
      </w:r>
      <w:r w:rsidR="003C45E0" w:rsidRPr="000D75C2">
        <w:rPr>
          <w:rFonts w:ascii="Times New Roman" w:hAnsi="Times New Roman"/>
          <w:sz w:val="26"/>
          <w:szCs w:val="26"/>
          <w:lang w:val="pt-BR"/>
        </w:rPr>
        <w:t xml:space="preserve">lựa chọn để </w:t>
      </w:r>
      <w:r w:rsidR="00EB062E" w:rsidRPr="000D75C2">
        <w:rPr>
          <w:rFonts w:ascii="Times New Roman" w:hAnsi="Times New Roman"/>
          <w:sz w:val="26"/>
          <w:szCs w:val="26"/>
          <w:lang w:val="pt-BR"/>
        </w:rPr>
        <w:t xml:space="preserve">đưa vào nghiên cứu bởi vì những hồ chứa nhỏ được cho là dễ bị tổn thương hơn do </w:t>
      </w:r>
      <w:r w:rsidR="00EB062E" w:rsidRPr="000D75C2">
        <w:rPr>
          <w:rFonts w:ascii="Times New Roman" w:hAnsi="Times New Roman"/>
          <w:sz w:val="26"/>
          <w:szCs w:val="26"/>
          <w:lang w:val="pt-BR"/>
        </w:rPr>
        <w:lastRenderedPageBreak/>
        <w:t xml:space="preserve">việc </w:t>
      </w:r>
      <w:r w:rsidR="003C45E0" w:rsidRPr="000D75C2">
        <w:rPr>
          <w:rFonts w:ascii="Times New Roman" w:hAnsi="Times New Roman"/>
          <w:sz w:val="26"/>
          <w:szCs w:val="26"/>
          <w:lang w:val="pt-BR"/>
        </w:rPr>
        <w:t xml:space="preserve">công tác duy tu bảo trì </w:t>
      </w:r>
      <w:r w:rsidR="0095735E" w:rsidRPr="000D75C2">
        <w:rPr>
          <w:rFonts w:ascii="Times New Roman" w:hAnsi="Times New Roman"/>
          <w:sz w:val="26"/>
          <w:szCs w:val="26"/>
          <w:lang w:val="pt-BR"/>
        </w:rPr>
        <w:t xml:space="preserve">những hồ chứa nhỏ </w:t>
      </w:r>
      <w:r w:rsidR="003C45E0" w:rsidRPr="000D75C2">
        <w:rPr>
          <w:rFonts w:ascii="Times New Roman" w:hAnsi="Times New Roman"/>
          <w:sz w:val="26"/>
          <w:szCs w:val="26"/>
          <w:lang w:val="pt-BR"/>
        </w:rPr>
        <w:t>không đầy đủ</w:t>
      </w:r>
      <w:r w:rsidR="00EB062E" w:rsidRPr="000D75C2">
        <w:rPr>
          <w:rFonts w:ascii="Times New Roman" w:hAnsi="Times New Roman"/>
          <w:sz w:val="26"/>
          <w:szCs w:val="26"/>
          <w:lang w:val="pt-BR"/>
        </w:rPr>
        <w:t>. Trong khi đó, các hồ chứa lớn</w:t>
      </w:r>
      <w:r w:rsidR="00777B93" w:rsidRPr="000D75C2">
        <w:rPr>
          <w:rFonts w:ascii="Times New Roman" w:hAnsi="Times New Roman"/>
          <w:sz w:val="26"/>
          <w:szCs w:val="26"/>
          <w:lang w:val="pt-BR"/>
        </w:rPr>
        <w:t xml:space="preserve"> hơn</w:t>
      </w:r>
      <w:r w:rsidR="00EB062E" w:rsidRPr="000D75C2">
        <w:rPr>
          <w:rFonts w:ascii="Times New Roman" w:hAnsi="Times New Roman"/>
          <w:sz w:val="26"/>
          <w:szCs w:val="26"/>
          <w:lang w:val="pt-BR"/>
        </w:rPr>
        <w:t xml:space="preserve"> </w:t>
      </w:r>
      <w:r w:rsidR="0095735E" w:rsidRPr="000D75C2">
        <w:rPr>
          <w:rFonts w:ascii="Times New Roman" w:hAnsi="Times New Roman"/>
          <w:sz w:val="26"/>
          <w:szCs w:val="26"/>
          <w:lang w:val="pt-BR"/>
        </w:rPr>
        <w:t xml:space="preserve">nhìn chung </w:t>
      </w:r>
      <w:r w:rsidR="00EB062E" w:rsidRPr="000D75C2">
        <w:rPr>
          <w:rFonts w:ascii="Times New Roman" w:hAnsi="Times New Roman"/>
          <w:sz w:val="26"/>
          <w:szCs w:val="26"/>
          <w:lang w:val="pt-BR"/>
        </w:rPr>
        <w:t xml:space="preserve">nhận được sự quan tâm từ chính quyền trung ương và hiện </w:t>
      </w:r>
      <w:r w:rsidR="00F52DD2" w:rsidRPr="000D75C2">
        <w:rPr>
          <w:rFonts w:ascii="Times New Roman" w:hAnsi="Times New Roman"/>
          <w:sz w:val="26"/>
          <w:szCs w:val="26"/>
          <w:lang w:val="pt-BR"/>
        </w:rPr>
        <w:t xml:space="preserve">các đập này </w:t>
      </w:r>
      <w:r w:rsidR="00777B93" w:rsidRPr="000D75C2">
        <w:rPr>
          <w:rFonts w:ascii="Times New Roman" w:hAnsi="Times New Roman"/>
          <w:sz w:val="26"/>
          <w:szCs w:val="26"/>
          <w:lang w:val="pt-BR"/>
        </w:rPr>
        <w:t xml:space="preserve">đang </w:t>
      </w:r>
      <w:r w:rsidR="00EB062E" w:rsidRPr="000D75C2">
        <w:rPr>
          <w:rFonts w:ascii="Times New Roman" w:hAnsi="Times New Roman"/>
          <w:sz w:val="26"/>
          <w:szCs w:val="26"/>
          <w:lang w:val="pt-BR"/>
        </w:rPr>
        <w:t xml:space="preserve">thuộc Chương trình quốc gia về đánh giá an toàn đập </w:t>
      </w:r>
      <w:r w:rsidR="00777B93" w:rsidRPr="000D75C2">
        <w:rPr>
          <w:rFonts w:ascii="Times New Roman" w:hAnsi="Times New Roman"/>
          <w:sz w:val="26"/>
          <w:szCs w:val="26"/>
          <w:lang w:val="pt-BR"/>
        </w:rPr>
        <w:t>do</w:t>
      </w:r>
      <w:r w:rsidR="00EB062E" w:rsidRPr="000D75C2">
        <w:rPr>
          <w:rFonts w:ascii="Times New Roman" w:hAnsi="Times New Roman"/>
          <w:sz w:val="26"/>
          <w:szCs w:val="26"/>
          <w:lang w:val="pt-BR"/>
        </w:rPr>
        <w:t xml:space="preserve"> Bộ NN &amp; PTNT</w:t>
      </w:r>
      <w:r w:rsidR="00777B93" w:rsidRPr="000D75C2">
        <w:rPr>
          <w:rFonts w:ascii="Times New Roman" w:hAnsi="Times New Roman"/>
          <w:sz w:val="26"/>
          <w:szCs w:val="26"/>
          <w:lang w:val="pt-BR"/>
        </w:rPr>
        <w:t xml:space="preserve"> quản lý</w:t>
      </w:r>
      <w:r w:rsidR="00EB062E" w:rsidRPr="000D75C2">
        <w:rPr>
          <w:rFonts w:ascii="Times New Roman" w:hAnsi="Times New Roman"/>
          <w:sz w:val="26"/>
          <w:szCs w:val="26"/>
          <w:lang w:val="pt-BR"/>
        </w:rPr>
        <w:t>.</w:t>
      </w:r>
    </w:p>
    <w:p w:rsidR="00FF4D16" w:rsidRPr="000D75C2" w:rsidRDefault="00FF4D16" w:rsidP="00405AE7">
      <w:pPr>
        <w:spacing w:before="0" w:after="0"/>
        <w:rPr>
          <w:rFonts w:ascii="Times New Roman" w:hAnsi="Times New Roman"/>
          <w:sz w:val="26"/>
          <w:szCs w:val="26"/>
          <w:lang w:val="pt-BR"/>
        </w:rPr>
      </w:pPr>
    </w:p>
    <w:p w:rsidR="00D30B53" w:rsidRPr="000D75C2" w:rsidRDefault="007E0165" w:rsidP="00405AE7">
      <w:pPr>
        <w:numPr>
          <w:ilvl w:val="0"/>
          <w:numId w:val="6"/>
        </w:numPr>
        <w:spacing w:before="0" w:after="0"/>
        <w:rPr>
          <w:rFonts w:ascii="Times New Roman" w:hAnsi="Times New Roman"/>
          <w:sz w:val="26"/>
          <w:szCs w:val="26"/>
          <w:lang w:val="pt-BR"/>
        </w:rPr>
      </w:pPr>
      <w:r w:rsidRPr="000D75C2">
        <w:rPr>
          <w:rFonts w:ascii="Times New Roman" w:hAnsi="Times New Roman"/>
          <w:sz w:val="26"/>
          <w:szCs w:val="26"/>
          <w:lang w:val="pt-BR"/>
        </w:rPr>
        <w:t>Đập</w:t>
      </w:r>
      <w:r w:rsidR="001F45E3" w:rsidRPr="000D75C2">
        <w:rPr>
          <w:rFonts w:ascii="Times New Roman" w:hAnsi="Times New Roman"/>
          <w:sz w:val="26"/>
          <w:szCs w:val="26"/>
          <w:lang w:val="pt-BR"/>
        </w:rPr>
        <w:t xml:space="preserve"> dâng</w:t>
      </w:r>
      <w:r w:rsidR="00FF4D16" w:rsidRPr="000D75C2">
        <w:rPr>
          <w:rFonts w:ascii="Times New Roman" w:hAnsi="Times New Roman"/>
          <w:sz w:val="26"/>
          <w:szCs w:val="26"/>
          <w:lang w:val="pt-BR"/>
        </w:rPr>
        <w:t>:</w:t>
      </w:r>
      <w:r w:rsidR="00D30B53" w:rsidRPr="000D75C2">
        <w:rPr>
          <w:rFonts w:ascii="Times New Roman" w:hAnsi="Times New Roman"/>
          <w:sz w:val="26"/>
          <w:szCs w:val="26"/>
          <w:lang w:val="pt-BR"/>
        </w:rPr>
        <w:t xml:space="preserve"> </w:t>
      </w:r>
      <w:r w:rsidR="0053454D" w:rsidRPr="000D75C2">
        <w:rPr>
          <w:rFonts w:ascii="Times New Roman" w:hAnsi="Times New Roman"/>
          <w:sz w:val="26"/>
          <w:szCs w:val="26"/>
          <w:lang w:val="pt-BR"/>
        </w:rPr>
        <w:t>Lựa chọn những công trình</w:t>
      </w:r>
      <w:r w:rsidR="00D30B53" w:rsidRPr="000D75C2">
        <w:rPr>
          <w:rFonts w:ascii="Times New Roman" w:hAnsi="Times New Roman"/>
          <w:sz w:val="26"/>
          <w:szCs w:val="26"/>
          <w:lang w:val="pt-BR"/>
        </w:rPr>
        <w:t xml:space="preserve"> đập cung cấp nước tưới cho hơn 5ha. Có rất nhiều đập nhỏ hơn nhưng lại </w:t>
      </w:r>
      <w:r w:rsidR="0053454D" w:rsidRPr="000D75C2">
        <w:rPr>
          <w:rFonts w:ascii="Times New Roman" w:hAnsi="Times New Roman"/>
          <w:sz w:val="26"/>
          <w:szCs w:val="26"/>
          <w:lang w:val="pt-BR"/>
        </w:rPr>
        <w:t>không có đủ</w:t>
      </w:r>
      <w:r w:rsidR="00D30B53" w:rsidRPr="000D75C2">
        <w:rPr>
          <w:rFonts w:ascii="Times New Roman" w:hAnsi="Times New Roman"/>
          <w:sz w:val="26"/>
          <w:szCs w:val="26"/>
          <w:lang w:val="pt-BR"/>
        </w:rPr>
        <w:t xml:space="preserve"> thông tin </w:t>
      </w:r>
      <w:r w:rsidR="0053454D" w:rsidRPr="000D75C2">
        <w:rPr>
          <w:rFonts w:ascii="Times New Roman" w:hAnsi="Times New Roman"/>
          <w:sz w:val="26"/>
          <w:szCs w:val="26"/>
          <w:lang w:val="pt-BR"/>
        </w:rPr>
        <w:t>để đánh giá</w:t>
      </w:r>
      <w:r w:rsidR="00D30B53" w:rsidRPr="000D75C2">
        <w:rPr>
          <w:rFonts w:ascii="Times New Roman" w:hAnsi="Times New Roman"/>
          <w:sz w:val="26"/>
          <w:szCs w:val="26"/>
          <w:lang w:val="pt-BR"/>
        </w:rPr>
        <w:t xml:space="preserve">. </w:t>
      </w:r>
    </w:p>
    <w:p w:rsidR="00D30B53" w:rsidRPr="000D75C2" w:rsidRDefault="00D30B53" w:rsidP="00405AE7">
      <w:pPr>
        <w:spacing w:before="0" w:after="0"/>
        <w:rPr>
          <w:rFonts w:ascii="Times New Roman" w:hAnsi="Times New Roman"/>
          <w:sz w:val="26"/>
          <w:szCs w:val="26"/>
          <w:lang w:val="pt-BR"/>
        </w:rPr>
      </w:pPr>
    </w:p>
    <w:p w:rsidR="00D30B53" w:rsidRPr="000D75C2" w:rsidRDefault="007E0165" w:rsidP="00405AE7">
      <w:pPr>
        <w:numPr>
          <w:ilvl w:val="0"/>
          <w:numId w:val="6"/>
        </w:numPr>
        <w:spacing w:before="0" w:after="0"/>
        <w:rPr>
          <w:rFonts w:ascii="Times New Roman" w:hAnsi="Times New Roman"/>
          <w:sz w:val="26"/>
          <w:szCs w:val="26"/>
          <w:lang w:val="pt-BR"/>
        </w:rPr>
      </w:pPr>
      <w:r w:rsidRPr="000D75C2">
        <w:rPr>
          <w:rFonts w:ascii="Times New Roman" w:hAnsi="Times New Roman"/>
          <w:sz w:val="26"/>
          <w:szCs w:val="26"/>
          <w:lang w:val="pt-BR"/>
        </w:rPr>
        <w:t>Kênh</w:t>
      </w:r>
      <w:r w:rsidR="00521D5A" w:rsidRPr="000D75C2">
        <w:rPr>
          <w:rFonts w:ascii="Times New Roman" w:hAnsi="Times New Roman"/>
          <w:sz w:val="26"/>
          <w:szCs w:val="26"/>
          <w:lang w:val="pt-BR"/>
        </w:rPr>
        <w:t xml:space="preserve">: </w:t>
      </w:r>
      <w:r w:rsidR="00D30B53" w:rsidRPr="000D75C2">
        <w:rPr>
          <w:rFonts w:ascii="Times New Roman" w:hAnsi="Times New Roman"/>
          <w:sz w:val="26"/>
          <w:szCs w:val="26"/>
          <w:lang w:val="pt-BR"/>
        </w:rPr>
        <w:t xml:space="preserve">Chỉ những con kênh chính </w:t>
      </w:r>
      <w:r w:rsidR="00FF1AFB" w:rsidRPr="000D75C2">
        <w:rPr>
          <w:rFonts w:ascii="Times New Roman" w:hAnsi="Times New Roman"/>
          <w:sz w:val="26"/>
          <w:szCs w:val="26"/>
          <w:lang w:val="pt-BR"/>
        </w:rPr>
        <w:t>bắt nguồn</w:t>
      </w:r>
      <w:r w:rsidR="00D30B53" w:rsidRPr="000D75C2">
        <w:rPr>
          <w:rFonts w:ascii="Times New Roman" w:hAnsi="Times New Roman"/>
          <w:sz w:val="26"/>
          <w:szCs w:val="26"/>
          <w:lang w:val="pt-BR"/>
        </w:rPr>
        <w:t xml:space="preserve"> từ các hồ chứa </w:t>
      </w:r>
      <w:r w:rsidR="00C03AD8" w:rsidRPr="000D75C2">
        <w:rPr>
          <w:rFonts w:ascii="Times New Roman" w:hAnsi="Times New Roman"/>
          <w:sz w:val="26"/>
          <w:szCs w:val="26"/>
          <w:lang w:val="pt-BR"/>
        </w:rPr>
        <w:t xml:space="preserve">đã được lựa chọn ở trên </w:t>
      </w:r>
      <w:r w:rsidR="00D30B53" w:rsidRPr="000D75C2">
        <w:rPr>
          <w:rFonts w:ascii="Times New Roman" w:hAnsi="Times New Roman"/>
          <w:sz w:val="26"/>
          <w:szCs w:val="26"/>
          <w:lang w:val="pt-BR"/>
        </w:rPr>
        <w:t xml:space="preserve">với </w:t>
      </w:r>
      <w:r w:rsidR="00FF1AFB" w:rsidRPr="000D75C2">
        <w:rPr>
          <w:rFonts w:ascii="Times New Roman" w:hAnsi="Times New Roman"/>
          <w:sz w:val="26"/>
          <w:szCs w:val="26"/>
          <w:lang w:val="pt-BR"/>
        </w:rPr>
        <w:t>dung tích nhỏ</w:t>
      </w:r>
      <w:r w:rsidR="00D30B53" w:rsidRPr="000D75C2">
        <w:rPr>
          <w:rFonts w:ascii="Times New Roman" w:hAnsi="Times New Roman"/>
          <w:sz w:val="26"/>
          <w:szCs w:val="26"/>
          <w:lang w:val="pt-BR"/>
        </w:rPr>
        <w:t xml:space="preserve"> hơn 3 triệu mét khối </w:t>
      </w:r>
      <w:r w:rsidR="00FF1AFB" w:rsidRPr="000D75C2">
        <w:rPr>
          <w:rFonts w:ascii="Times New Roman" w:hAnsi="Times New Roman"/>
          <w:sz w:val="26"/>
          <w:szCs w:val="26"/>
          <w:lang w:val="pt-BR"/>
        </w:rPr>
        <w:t>được cân nhắc đưa vào dự án</w:t>
      </w:r>
      <w:r w:rsidR="00D30B53" w:rsidRPr="000D75C2">
        <w:rPr>
          <w:rFonts w:ascii="Times New Roman" w:hAnsi="Times New Roman"/>
          <w:sz w:val="26"/>
          <w:szCs w:val="26"/>
          <w:lang w:val="pt-BR"/>
        </w:rPr>
        <w:t xml:space="preserve">. </w:t>
      </w:r>
      <w:r w:rsidR="00BB0F24" w:rsidRPr="000D75C2">
        <w:rPr>
          <w:rFonts w:ascii="Times New Roman" w:hAnsi="Times New Roman"/>
          <w:sz w:val="26"/>
          <w:szCs w:val="26"/>
          <w:lang w:val="pt-BR"/>
        </w:rPr>
        <w:t xml:space="preserve">Các </w:t>
      </w:r>
      <w:r w:rsidR="00D30B53" w:rsidRPr="000D75C2">
        <w:rPr>
          <w:rFonts w:ascii="Times New Roman" w:hAnsi="Times New Roman"/>
          <w:sz w:val="26"/>
          <w:szCs w:val="26"/>
          <w:lang w:val="pt-BR"/>
        </w:rPr>
        <w:t xml:space="preserve">hồ chứa lớn hơn </w:t>
      </w:r>
      <w:r w:rsidR="00FF1AFB" w:rsidRPr="000D75C2">
        <w:rPr>
          <w:rFonts w:ascii="Times New Roman" w:hAnsi="Times New Roman"/>
          <w:sz w:val="26"/>
          <w:szCs w:val="26"/>
          <w:lang w:val="pt-BR"/>
        </w:rPr>
        <w:t xml:space="preserve">cũng không </w:t>
      </w:r>
      <w:r w:rsidR="00BB0F24" w:rsidRPr="000D75C2">
        <w:rPr>
          <w:rFonts w:ascii="Times New Roman" w:hAnsi="Times New Roman"/>
          <w:sz w:val="26"/>
          <w:szCs w:val="26"/>
          <w:lang w:val="pt-BR"/>
        </w:rPr>
        <w:t>đưa vào</w:t>
      </w:r>
      <w:r w:rsidR="00FF1AFB" w:rsidRPr="000D75C2">
        <w:rPr>
          <w:rFonts w:ascii="Times New Roman" w:hAnsi="Times New Roman"/>
          <w:sz w:val="26"/>
          <w:szCs w:val="26"/>
          <w:lang w:val="pt-BR"/>
        </w:rPr>
        <w:t xml:space="preserve"> </w:t>
      </w:r>
      <w:r w:rsidR="00D30B53" w:rsidRPr="000D75C2">
        <w:rPr>
          <w:rFonts w:ascii="Times New Roman" w:hAnsi="Times New Roman"/>
          <w:sz w:val="26"/>
          <w:szCs w:val="26"/>
          <w:lang w:val="pt-BR"/>
        </w:rPr>
        <w:t>nghiên cứu</w:t>
      </w:r>
      <w:r w:rsidR="00BB0F24" w:rsidRPr="000D75C2">
        <w:rPr>
          <w:rFonts w:ascii="Times New Roman" w:hAnsi="Times New Roman"/>
          <w:sz w:val="26"/>
          <w:szCs w:val="26"/>
          <w:lang w:val="pt-BR"/>
        </w:rPr>
        <w:t xml:space="preserve"> cũng tương tự như lý do với hồ chứa</w:t>
      </w:r>
      <w:r w:rsidR="00D30B53" w:rsidRPr="000D75C2">
        <w:rPr>
          <w:rFonts w:ascii="Times New Roman" w:hAnsi="Times New Roman"/>
          <w:sz w:val="26"/>
          <w:szCs w:val="26"/>
          <w:lang w:val="pt-BR"/>
        </w:rPr>
        <w:t xml:space="preserve">. Vì vậy, </w:t>
      </w:r>
      <w:r w:rsidR="00FF1AFB" w:rsidRPr="000D75C2">
        <w:rPr>
          <w:rFonts w:ascii="Times New Roman" w:hAnsi="Times New Roman"/>
          <w:sz w:val="26"/>
          <w:szCs w:val="26"/>
          <w:lang w:val="pt-BR"/>
        </w:rPr>
        <w:t xml:space="preserve">việc chỉ tập trung vào những con kênh </w:t>
      </w:r>
      <w:r w:rsidR="00BB0F24" w:rsidRPr="000D75C2">
        <w:rPr>
          <w:rFonts w:ascii="Times New Roman" w:hAnsi="Times New Roman"/>
          <w:sz w:val="26"/>
          <w:szCs w:val="26"/>
          <w:lang w:val="pt-BR"/>
        </w:rPr>
        <w:t xml:space="preserve">chính bắt nguồn </w:t>
      </w:r>
      <w:r w:rsidR="00FF1AFB" w:rsidRPr="000D75C2">
        <w:rPr>
          <w:rFonts w:ascii="Times New Roman" w:hAnsi="Times New Roman"/>
          <w:sz w:val="26"/>
          <w:szCs w:val="26"/>
          <w:lang w:val="pt-BR"/>
        </w:rPr>
        <w:t xml:space="preserve">từ các hồ chứa </w:t>
      </w:r>
      <w:r w:rsidR="00BB0F24" w:rsidRPr="000D75C2">
        <w:rPr>
          <w:rFonts w:ascii="Times New Roman" w:hAnsi="Times New Roman"/>
          <w:sz w:val="26"/>
          <w:szCs w:val="26"/>
          <w:lang w:val="pt-BR"/>
        </w:rPr>
        <w:t xml:space="preserve">đã được lựa chọn </w:t>
      </w:r>
      <w:r w:rsidR="00FF1AFB" w:rsidRPr="000D75C2">
        <w:rPr>
          <w:rFonts w:ascii="Times New Roman" w:hAnsi="Times New Roman"/>
          <w:sz w:val="26"/>
          <w:szCs w:val="26"/>
          <w:lang w:val="pt-BR"/>
        </w:rPr>
        <w:t xml:space="preserve">trong nghiên cứu </w:t>
      </w:r>
      <w:r w:rsidR="00BB0F24" w:rsidRPr="000D75C2">
        <w:rPr>
          <w:rFonts w:ascii="Times New Roman" w:hAnsi="Times New Roman"/>
          <w:sz w:val="26"/>
          <w:szCs w:val="26"/>
          <w:lang w:val="pt-BR"/>
        </w:rPr>
        <w:t xml:space="preserve">này có vẻ </w:t>
      </w:r>
      <w:r w:rsidR="00FF1AFB" w:rsidRPr="000D75C2">
        <w:rPr>
          <w:rFonts w:ascii="Times New Roman" w:hAnsi="Times New Roman"/>
          <w:sz w:val="26"/>
          <w:szCs w:val="26"/>
          <w:lang w:val="pt-BR"/>
        </w:rPr>
        <w:t>là hợp lý</w:t>
      </w:r>
      <w:r w:rsidR="00D30B53" w:rsidRPr="000D75C2">
        <w:rPr>
          <w:rFonts w:ascii="Times New Roman" w:hAnsi="Times New Roman"/>
          <w:sz w:val="26"/>
          <w:szCs w:val="26"/>
          <w:lang w:val="pt-BR"/>
        </w:rPr>
        <w:t xml:space="preserve">. </w:t>
      </w:r>
      <w:r w:rsidR="00FF1AFB" w:rsidRPr="000D75C2">
        <w:rPr>
          <w:rFonts w:ascii="Times New Roman" w:hAnsi="Times New Roman"/>
          <w:sz w:val="26"/>
          <w:szCs w:val="26"/>
          <w:lang w:val="pt-BR"/>
        </w:rPr>
        <w:t>T</w:t>
      </w:r>
      <w:r w:rsidR="00D30B53" w:rsidRPr="000D75C2">
        <w:rPr>
          <w:rFonts w:ascii="Times New Roman" w:hAnsi="Times New Roman"/>
          <w:sz w:val="26"/>
          <w:szCs w:val="26"/>
          <w:lang w:val="pt-BR"/>
        </w:rPr>
        <w:t xml:space="preserve">hông tin </w:t>
      </w:r>
      <w:r w:rsidR="00FF1AFB" w:rsidRPr="000D75C2">
        <w:rPr>
          <w:rFonts w:ascii="Times New Roman" w:hAnsi="Times New Roman"/>
          <w:sz w:val="26"/>
          <w:szCs w:val="26"/>
          <w:lang w:val="pt-BR"/>
        </w:rPr>
        <w:t>về những con</w:t>
      </w:r>
      <w:r w:rsidR="00D30B53" w:rsidRPr="000D75C2">
        <w:rPr>
          <w:rFonts w:ascii="Times New Roman" w:hAnsi="Times New Roman"/>
          <w:sz w:val="26"/>
          <w:szCs w:val="26"/>
          <w:lang w:val="pt-BR"/>
        </w:rPr>
        <w:t xml:space="preserve"> kênh </w:t>
      </w:r>
      <w:r w:rsidR="00C03AD8" w:rsidRPr="000D75C2">
        <w:rPr>
          <w:rFonts w:ascii="Times New Roman" w:hAnsi="Times New Roman"/>
          <w:sz w:val="26"/>
          <w:szCs w:val="26"/>
          <w:lang w:val="pt-BR"/>
        </w:rPr>
        <w:t>nhánh cấp 2</w:t>
      </w:r>
      <w:r w:rsidR="00D30B53" w:rsidRPr="000D75C2">
        <w:rPr>
          <w:rFonts w:ascii="Times New Roman" w:hAnsi="Times New Roman"/>
          <w:sz w:val="26"/>
          <w:szCs w:val="26"/>
          <w:lang w:val="pt-BR"/>
        </w:rPr>
        <w:t xml:space="preserve"> từ </w:t>
      </w:r>
      <w:r w:rsidR="00FF1AFB" w:rsidRPr="000D75C2">
        <w:rPr>
          <w:rFonts w:ascii="Times New Roman" w:hAnsi="Times New Roman"/>
          <w:sz w:val="26"/>
          <w:szCs w:val="26"/>
          <w:lang w:val="pt-BR"/>
        </w:rPr>
        <w:t>những</w:t>
      </w:r>
      <w:r w:rsidR="00D30B53" w:rsidRPr="000D75C2">
        <w:rPr>
          <w:rFonts w:ascii="Times New Roman" w:hAnsi="Times New Roman"/>
          <w:sz w:val="26"/>
          <w:szCs w:val="26"/>
          <w:lang w:val="pt-BR"/>
        </w:rPr>
        <w:t xml:space="preserve"> hồ chứa </w:t>
      </w:r>
      <w:r w:rsidR="00FF1AFB" w:rsidRPr="000D75C2">
        <w:rPr>
          <w:rFonts w:ascii="Times New Roman" w:hAnsi="Times New Roman"/>
          <w:sz w:val="26"/>
          <w:szCs w:val="26"/>
          <w:lang w:val="pt-BR"/>
        </w:rPr>
        <w:t xml:space="preserve">này </w:t>
      </w:r>
      <w:r w:rsidR="00D30B53" w:rsidRPr="000D75C2">
        <w:rPr>
          <w:rFonts w:ascii="Times New Roman" w:hAnsi="Times New Roman"/>
          <w:sz w:val="26"/>
          <w:szCs w:val="26"/>
          <w:lang w:val="pt-BR"/>
        </w:rPr>
        <w:t xml:space="preserve">cùng sẽ hữu ích, nhưng </w:t>
      </w:r>
      <w:r w:rsidR="00C03AD8" w:rsidRPr="000D75C2">
        <w:rPr>
          <w:rFonts w:ascii="Times New Roman" w:hAnsi="Times New Roman"/>
          <w:sz w:val="26"/>
          <w:szCs w:val="26"/>
          <w:lang w:val="pt-BR"/>
        </w:rPr>
        <w:t xml:space="preserve">lại không có đủ </w:t>
      </w:r>
      <w:r w:rsidR="00D30B53" w:rsidRPr="000D75C2">
        <w:rPr>
          <w:rFonts w:ascii="Times New Roman" w:hAnsi="Times New Roman"/>
          <w:sz w:val="26"/>
          <w:szCs w:val="26"/>
          <w:lang w:val="pt-BR"/>
        </w:rPr>
        <w:t>thông tin hoặc rất hạn chế</w:t>
      </w:r>
      <w:r w:rsidR="00912A77" w:rsidRPr="000D75C2">
        <w:rPr>
          <w:rFonts w:ascii="Times New Roman" w:hAnsi="Times New Roman"/>
          <w:sz w:val="26"/>
          <w:szCs w:val="26"/>
          <w:lang w:val="pt-BR"/>
        </w:rPr>
        <w:t xml:space="preserve">, </w:t>
      </w:r>
      <w:r w:rsidR="00D30B53" w:rsidRPr="000D75C2">
        <w:rPr>
          <w:rFonts w:ascii="Times New Roman" w:hAnsi="Times New Roman"/>
          <w:sz w:val="26"/>
          <w:szCs w:val="26"/>
          <w:lang w:val="pt-BR"/>
        </w:rPr>
        <w:t xml:space="preserve">do đó </w:t>
      </w:r>
      <w:r w:rsidR="00912A77" w:rsidRPr="000D75C2">
        <w:rPr>
          <w:rFonts w:ascii="Times New Roman" w:hAnsi="Times New Roman"/>
          <w:sz w:val="26"/>
          <w:szCs w:val="26"/>
          <w:lang w:val="pt-BR"/>
        </w:rPr>
        <w:t xml:space="preserve">những con kênh này không được </w:t>
      </w:r>
      <w:r w:rsidR="00C03AD8" w:rsidRPr="000D75C2">
        <w:rPr>
          <w:rFonts w:ascii="Times New Roman" w:hAnsi="Times New Roman"/>
          <w:sz w:val="26"/>
          <w:szCs w:val="26"/>
          <w:lang w:val="pt-BR"/>
        </w:rPr>
        <w:t xml:space="preserve">lựa chọn </w:t>
      </w:r>
      <w:r w:rsidR="00912A77" w:rsidRPr="000D75C2">
        <w:rPr>
          <w:rFonts w:ascii="Times New Roman" w:hAnsi="Times New Roman"/>
          <w:sz w:val="26"/>
          <w:szCs w:val="26"/>
          <w:lang w:val="pt-BR"/>
        </w:rPr>
        <w:t>đưa vào nghiên cứu</w:t>
      </w:r>
      <w:r w:rsidR="00D30B53" w:rsidRPr="000D75C2">
        <w:rPr>
          <w:rFonts w:ascii="Times New Roman" w:hAnsi="Times New Roman"/>
          <w:sz w:val="26"/>
          <w:szCs w:val="26"/>
          <w:lang w:val="pt-BR"/>
        </w:rPr>
        <w:t>.</w:t>
      </w:r>
    </w:p>
    <w:p w:rsidR="00FD5228" w:rsidRPr="000D75C2" w:rsidRDefault="00FD5228" w:rsidP="00405AE7">
      <w:pPr>
        <w:spacing w:before="0" w:after="0"/>
        <w:rPr>
          <w:rFonts w:ascii="Times New Roman" w:hAnsi="Times New Roman"/>
          <w:sz w:val="26"/>
          <w:szCs w:val="26"/>
          <w:lang w:val="pt-BR"/>
        </w:rPr>
      </w:pPr>
    </w:p>
    <w:p w:rsidR="000339B6" w:rsidRPr="000D75C2" w:rsidRDefault="000339B6"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Kết quả </w:t>
      </w:r>
      <w:r w:rsidR="00D952C7" w:rsidRPr="000D75C2">
        <w:rPr>
          <w:rFonts w:ascii="Times New Roman" w:hAnsi="Times New Roman"/>
          <w:sz w:val="26"/>
          <w:szCs w:val="26"/>
          <w:lang w:val="pt-BR"/>
        </w:rPr>
        <w:t xml:space="preserve">thu được </w:t>
      </w:r>
      <w:r w:rsidR="00BB0F24" w:rsidRPr="000D75C2">
        <w:rPr>
          <w:rFonts w:ascii="Times New Roman" w:hAnsi="Times New Roman"/>
          <w:sz w:val="26"/>
          <w:szCs w:val="26"/>
          <w:lang w:val="pt-BR"/>
        </w:rPr>
        <w:t xml:space="preserve">sau </w:t>
      </w:r>
      <w:r w:rsidR="00D952C7" w:rsidRPr="000D75C2">
        <w:rPr>
          <w:rFonts w:ascii="Times New Roman" w:hAnsi="Times New Roman"/>
          <w:sz w:val="26"/>
          <w:szCs w:val="26"/>
          <w:lang w:val="pt-BR"/>
        </w:rPr>
        <w:t xml:space="preserve">khi </w:t>
      </w:r>
      <w:r w:rsidRPr="000D75C2">
        <w:rPr>
          <w:rFonts w:ascii="Times New Roman" w:hAnsi="Times New Roman"/>
          <w:sz w:val="26"/>
          <w:szCs w:val="26"/>
          <w:lang w:val="pt-BR"/>
        </w:rPr>
        <w:t xml:space="preserve">áp dụng các tiêu chí là một </w:t>
      </w:r>
      <w:r w:rsidR="00D952C7" w:rsidRPr="000D75C2">
        <w:rPr>
          <w:rFonts w:ascii="Times New Roman" w:hAnsi="Times New Roman"/>
          <w:sz w:val="26"/>
          <w:szCs w:val="26"/>
          <w:lang w:val="pt-BR"/>
        </w:rPr>
        <w:t xml:space="preserve">Danh </w:t>
      </w:r>
      <w:r w:rsidRPr="000D75C2">
        <w:rPr>
          <w:rFonts w:ascii="Times New Roman" w:hAnsi="Times New Roman"/>
          <w:sz w:val="26"/>
          <w:szCs w:val="26"/>
          <w:lang w:val="pt-BR"/>
        </w:rPr>
        <w:t xml:space="preserve">mục </w:t>
      </w:r>
      <w:r w:rsidR="00D952C7" w:rsidRPr="000D75C2">
        <w:rPr>
          <w:rFonts w:ascii="Times New Roman" w:hAnsi="Times New Roman"/>
          <w:sz w:val="26"/>
          <w:szCs w:val="26"/>
          <w:lang w:val="pt-BR"/>
        </w:rPr>
        <w:t xml:space="preserve">Thống </w:t>
      </w:r>
      <w:r w:rsidR="00D16A94" w:rsidRPr="000D75C2">
        <w:rPr>
          <w:rFonts w:ascii="Times New Roman" w:hAnsi="Times New Roman"/>
          <w:sz w:val="26"/>
          <w:szCs w:val="26"/>
          <w:lang w:val="pt-BR"/>
        </w:rPr>
        <w:t xml:space="preserve">kê </w:t>
      </w:r>
      <w:r w:rsidR="00D952C7" w:rsidRPr="000D75C2">
        <w:rPr>
          <w:rFonts w:ascii="Times New Roman" w:hAnsi="Times New Roman"/>
          <w:sz w:val="26"/>
          <w:szCs w:val="26"/>
          <w:lang w:val="pt-BR"/>
        </w:rPr>
        <w:t xml:space="preserve">Hạ </w:t>
      </w:r>
      <w:r w:rsidR="00D16A94" w:rsidRPr="000D75C2">
        <w:rPr>
          <w:rFonts w:ascii="Times New Roman" w:hAnsi="Times New Roman"/>
          <w:sz w:val="26"/>
          <w:szCs w:val="26"/>
          <w:lang w:val="pt-BR"/>
        </w:rPr>
        <w:t>tầng</w:t>
      </w:r>
      <w:r w:rsidRPr="000D75C2">
        <w:rPr>
          <w:rFonts w:ascii="Times New Roman" w:hAnsi="Times New Roman"/>
          <w:sz w:val="26"/>
          <w:szCs w:val="26"/>
          <w:lang w:val="pt-BR"/>
        </w:rPr>
        <w:t xml:space="preserve"> </w:t>
      </w:r>
      <w:r w:rsidR="00D16A94" w:rsidRPr="000D75C2">
        <w:rPr>
          <w:rFonts w:ascii="Times New Roman" w:hAnsi="Times New Roman"/>
          <w:sz w:val="26"/>
          <w:szCs w:val="26"/>
          <w:lang w:val="pt-BR"/>
        </w:rPr>
        <w:t>gồm</w:t>
      </w:r>
      <w:r w:rsidRPr="000D75C2">
        <w:rPr>
          <w:rFonts w:ascii="Times New Roman" w:hAnsi="Times New Roman"/>
          <w:sz w:val="26"/>
          <w:szCs w:val="26"/>
          <w:lang w:val="pt-BR"/>
        </w:rPr>
        <w:t xml:space="preserve"> một số lượng lớn các yếu tố</w:t>
      </w:r>
      <w:r w:rsidR="00D952C7"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thực tế cho việc thu </w:t>
      </w:r>
      <w:r w:rsidR="00D952C7" w:rsidRPr="000D75C2">
        <w:rPr>
          <w:rFonts w:ascii="Times New Roman" w:hAnsi="Times New Roman"/>
          <w:sz w:val="26"/>
          <w:szCs w:val="26"/>
          <w:lang w:val="pt-BR"/>
        </w:rPr>
        <w:t>thập</w:t>
      </w:r>
      <w:r w:rsidRPr="000D75C2">
        <w:rPr>
          <w:rFonts w:ascii="Times New Roman" w:hAnsi="Times New Roman"/>
          <w:sz w:val="26"/>
          <w:szCs w:val="26"/>
          <w:lang w:val="pt-BR"/>
        </w:rPr>
        <w:t xml:space="preserve"> thông tin </w:t>
      </w:r>
      <w:r w:rsidR="00D4437B" w:rsidRPr="000D75C2">
        <w:rPr>
          <w:rFonts w:ascii="Times New Roman" w:hAnsi="Times New Roman"/>
          <w:sz w:val="26"/>
          <w:szCs w:val="26"/>
          <w:lang w:val="pt-BR"/>
        </w:rPr>
        <w:t>TTDBTT</w:t>
      </w:r>
      <w:r w:rsidRPr="000D75C2">
        <w:rPr>
          <w:rFonts w:ascii="Times New Roman" w:hAnsi="Times New Roman"/>
          <w:sz w:val="26"/>
          <w:szCs w:val="26"/>
          <w:lang w:val="pt-BR"/>
        </w:rPr>
        <w:t xml:space="preserve"> sau này. Danh mục được tóm tắt trong bảng dưới đây:</w:t>
      </w:r>
    </w:p>
    <w:p w:rsidR="00DE58FE" w:rsidRPr="000D75C2" w:rsidRDefault="00DE58FE" w:rsidP="00405AE7">
      <w:pPr>
        <w:rPr>
          <w:rFonts w:ascii="Times New Roman" w:hAnsi="Times New Roman"/>
          <w:color w:val="000000"/>
          <w:sz w:val="26"/>
          <w:szCs w:val="26"/>
        </w:rPr>
      </w:pPr>
    </w:p>
    <w:p w:rsidR="0031287B" w:rsidRPr="000D75C2" w:rsidRDefault="00C27231" w:rsidP="00405AE7">
      <w:pPr>
        <w:pStyle w:val="Caption"/>
        <w:keepNext/>
        <w:rPr>
          <w:rFonts w:ascii="Times New Roman" w:hAnsi="Times New Roman"/>
          <w:sz w:val="26"/>
          <w:szCs w:val="26"/>
        </w:rPr>
      </w:pPr>
      <w:r w:rsidRPr="00B91ADB">
        <w:rPr>
          <w:rFonts w:ascii="Times New Roman" w:hAnsi="Times New Roman"/>
          <w:sz w:val="26"/>
          <w:szCs w:val="26"/>
        </w:rPr>
        <w:t xml:space="preserve">Bảng </w:t>
      </w:r>
      <w:r w:rsidR="00FA31CE" w:rsidRPr="00B91ADB">
        <w:rPr>
          <w:rFonts w:ascii="Times New Roman" w:hAnsi="Times New Roman"/>
          <w:sz w:val="26"/>
          <w:szCs w:val="26"/>
        </w:rPr>
        <w:fldChar w:fldCharType="begin"/>
      </w:r>
      <w:r w:rsidR="00FA31CE" w:rsidRPr="00B91ADB">
        <w:rPr>
          <w:rFonts w:ascii="Times New Roman" w:hAnsi="Times New Roman"/>
          <w:sz w:val="26"/>
          <w:szCs w:val="26"/>
        </w:rPr>
        <w:instrText xml:space="preserve"> SEQ Table \* ARABIC </w:instrText>
      </w:r>
      <w:r w:rsidR="00FA31CE" w:rsidRPr="00B91ADB">
        <w:rPr>
          <w:rFonts w:ascii="Times New Roman" w:hAnsi="Times New Roman"/>
          <w:sz w:val="26"/>
          <w:szCs w:val="26"/>
        </w:rPr>
        <w:fldChar w:fldCharType="separate"/>
      </w:r>
      <w:r w:rsidR="00C4750C">
        <w:rPr>
          <w:rFonts w:ascii="Times New Roman" w:hAnsi="Times New Roman"/>
          <w:noProof/>
          <w:sz w:val="26"/>
          <w:szCs w:val="26"/>
        </w:rPr>
        <w:t>3</w:t>
      </w:r>
      <w:r w:rsidR="00FA31CE" w:rsidRPr="00B91ADB">
        <w:rPr>
          <w:rFonts w:ascii="Times New Roman" w:hAnsi="Times New Roman"/>
          <w:noProof/>
          <w:sz w:val="26"/>
          <w:szCs w:val="26"/>
        </w:rPr>
        <w:fldChar w:fldCharType="end"/>
      </w:r>
      <w:r w:rsidR="0031287B" w:rsidRPr="00B91ADB">
        <w:rPr>
          <w:rFonts w:ascii="Times New Roman" w:hAnsi="Times New Roman"/>
          <w:sz w:val="26"/>
          <w:szCs w:val="26"/>
        </w:rPr>
        <w:t xml:space="preserve">: </w:t>
      </w:r>
      <w:r w:rsidRPr="00B91ADB">
        <w:rPr>
          <w:rFonts w:ascii="Times New Roman" w:hAnsi="Times New Roman"/>
          <w:sz w:val="26"/>
          <w:szCs w:val="26"/>
        </w:rPr>
        <w:t xml:space="preserve">Danh mục </w:t>
      </w:r>
      <w:r w:rsidR="00D16A94" w:rsidRPr="00B91ADB">
        <w:rPr>
          <w:rFonts w:ascii="Times New Roman" w:hAnsi="Times New Roman"/>
          <w:sz w:val="26"/>
          <w:szCs w:val="26"/>
        </w:rPr>
        <w:t xml:space="preserve">Thống kê Hạ tầng </w:t>
      </w:r>
      <w:r w:rsidRPr="00B91ADB">
        <w:rPr>
          <w:rFonts w:ascii="Times New Roman" w:hAnsi="Times New Roman"/>
          <w:sz w:val="26"/>
          <w:szCs w:val="26"/>
        </w:rPr>
        <w:t xml:space="preserve">cho dự án </w:t>
      </w:r>
      <w:r w:rsidR="0031287B" w:rsidRPr="00B91ADB">
        <w:rPr>
          <w:rFonts w:ascii="Times New Roman" w:hAnsi="Times New Roman"/>
          <w:sz w:val="26"/>
          <w:szCs w:val="26"/>
        </w:rPr>
        <w:t xml:space="preserve">CRI </w:t>
      </w:r>
    </w:p>
    <w:tbl>
      <w:tblPr>
        <w:tblW w:w="9356"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4A0" w:firstRow="1" w:lastRow="0" w:firstColumn="1" w:lastColumn="0" w:noHBand="0" w:noVBand="1"/>
      </w:tblPr>
      <w:tblGrid>
        <w:gridCol w:w="1384"/>
        <w:gridCol w:w="1424"/>
        <w:gridCol w:w="1128"/>
        <w:gridCol w:w="1559"/>
        <w:gridCol w:w="1451"/>
        <w:gridCol w:w="1100"/>
        <w:gridCol w:w="1310"/>
      </w:tblGrid>
      <w:tr w:rsidR="00A37C4D" w:rsidRPr="000D75C2" w:rsidTr="007F3F2D">
        <w:trPr>
          <w:trHeight w:val="300"/>
        </w:trPr>
        <w:tc>
          <w:tcPr>
            <w:tcW w:w="1384" w:type="dxa"/>
            <w:vMerge w:val="restart"/>
            <w:shd w:val="clear" w:color="auto" w:fill="auto"/>
            <w:vAlign w:val="center"/>
          </w:tcPr>
          <w:p w:rsidR="00521D5A" w:rsidRPr="000D75C2" w:rsidRDefault="00521D5A" w:rsidP="007F3F2D">
            <w:pPr>
              <w:jc w:val="center"/>
              <w:rPr>
                <w:rFonts w:ascii="Times New Roman" w:hAnsi="Times New Roman"/>
                <w:sz w:val="26"/>
                <w:szCs w:val="26"/>
              </w:rPr>
            </w:pPr>
          </w:p>
        </w:tc>
        <w:tc>
          <w:tcPr>
            <w:tcW w:w="6662" w:type="dxa"/>
            <w:gridSpan w:val="5"/>
            <w:shd w:val="clear" w:color="auto" w:fill="auto"/>
            <w:vAlign w:val="center"/>
          </w:tcPr>
          <w:p w:rsidR="00521D5A" w:rsidRPr="000D75C2" w:rsidRDefault="00842303" w:rsidP="0096274C">
            <w:pPr>
              <w:jc w:val="center"/>
              <w:rPr>
                <w:rFonts w:ascii="Times New Roman" w:hAnsi="Times New Roman"/>
                <w:b/>
                <w:color w:val="000000"/>
                <w:sz w:val="26"/>
                <w:szCs w:val="26"/>
              </w:rPr>
            </w:pPr>
            <w:r w:rsidRPr="000D75C2">
              <w:rPr>
                <w:rFonts w:ascii="Times New Roman" w:hAnsi="Times New Roman"/>
                <w:b/>
                <w:color w:val="000000"/>
                <w:sz w:val="26"/>
                <w:szCs w:val="26"/>
              </w:rPr>
              <w:t xml:space="preserve">Loại công trình </w:t>
            </w:r>
            <w:r w:rsidR="0096274C" w:rsidRPr="000D75C2">
              <w:rPr>
                <w:rFonts w:ascii="Times New Roman" w:hAnsi="Times New Roman"/>
                <w:b/>
                <w:color w:val="000000"/>
                <w:sz w:val="26"/>
                <w:szCs w:val="26"/>
              </w:rPr>
              <w:t>CSHTNT</w:t>
            </w:r>
          </w:p>
        </w:tc>
        <w:tc>
          <w:tcPr>
            <w:tcW w:w="1310" w:type="dxa"/>
            <w:vMerge w:val="restart"/>
            <w:shd w:val="clear" w:color="auto" w:fill="auto"/>
            <w:vAlign w:val="center"/>
          </w:tcPr>
          <w:p w:rsidR="00521D5A" w:rsidRPr="000D75C2" w:rsidRDefault="00842303" w:rsidP="0096274C">
            <w:pPr>
              <w:jc w:val="center"/>
              <w:rPr>
                <w:rFonts w:ascii="Times New Roman" w:hAnsi="Times New Roman"/>
                <w:b/>
                <w:color w:val="000000"/>
                <w:sz w:val="26"/>
                <w:szCs w:val="26"/>
              </w:rPr>
            </w:pPr>
            <w:r w:rsidRPr="000D75C2">
              <w:rPr>
                <w:rFonts w:ascii="Times New Roman" w:hAnsi="Times New Roman"/>
                <w:b/>
                <w:color w:val="000000"/>
                <w:sz w:val="26"/>
                <w:szCs w:val="26"/>
              </w:rPr>
              <w:t xml:space="preserve">Tổng </w:t>
            </w:r>
            <w:r w:rsidR="0096274C" w:rsidRPr="000D75C2">
              <w:rPr>
                <w:rFonts w:ascii="Times New Roman" w:hAnsi="Times New Roman"/>
                <w:b/>
                <w:color w:val="000000"/>
                <w:sz w:val="26"/>
                <w:szCs w:val="26"/>
              </w:rPr>
              <w:t>số</w:t>
            </w:r>
          </w:p>
        </w:tc>
      </w:tr>
      <w:tr w:rsidR="00A37C4D" w:rsidRPr="000D75C2" w:rsidTr="007F3F2D">
        <w:trPr>
          <w:trHeight w:val="273"/>
        </w:trPr>
        <w:tc>
          <w:tcPr>
            <w:tcW w:w="1384" w:type="dxa"/>
            <w:vMerge/>
            <w:shd w:val="clear" w:color="auto" w:fill="auto"/>
            <w:vAlign w:val="center"/>
          </w:tcPr>
          <w:p w:rsidR="00521D5A" w:rsidRPr="000D75C2" w:rsidRDefault="00521D5A" w:rsidP="007F3F2D">
            <w:pPr>
              <w:ind w:left="720"/>
              <w:jc w:val="center"/>
              <w:rPr>
                <w:rFonts w:ascii="Times New Roman" w:hAnsi="Times New Roman"/>
                <w:sz w:val="26"/>
                <w:szCs w:val="26"/>
              </w:rPr>
            </w:pPr>
          </w:p>
        </w:tc>
        <w:tc>
          <w:tcPr>
            <w:tcW w:w="1424" w:type="dxa"/>
            <w:shd w:val="clear" w:color="auto" w:fill="auto"/>
            <w:vAlign w:val="center"/>
          </w:tcPr>
          <w:p w:rsidR="00521D5A" w:rsidRPr="00B91ADB" w:rsidRDefault="00842303" w:rsidP="007F3F2D">
            <w:pPr>
              <w:tabs>
                <w:tab w:val="left" w:pos="720"/>
              </w:tabs>
              <w:jc w:val="center"/>
              <w:rPr>
                <w:rFonts w:ascii="Times New Roman" w:hAnsi="Times New Roman"/>
                <w:color w:val="000000"/>
                <w:sz w:val="26"/>
                <w:szCs w:val="26"/>
              </w:rPr>
            </w:pPr>
            <w:r w:rsidRPr="000D75C2">
              <w:rPr>
                <w:rFonts w:ascii="Times New Roman" w:hAnsi="Times New Roman"/>
                <w:color w:val="000000"/>
                <w:sz w:val="26"/>
                <w:szCs w:val="26"/>
              </w:rPr>
              <w:t>Đường giao thông</w:t>
            </w:r>
          </w:p>
        </w:tc>
        <w:tc>
          <w:tcPr>
            <w:tcW w:w="1128" w:type="dxa"/>
            <w:shd w:val="clear" w:color="auto" w:fill="auto"/>
            <w:vAlign w:val="center"/>
          </w:tcPr>
          <w:p w:rsidR="00521D5A" w:rsidRPr="00B91ADB" w:rsidRDefault="00A6591C" w:rsidP="007F3F2D">
            <w:pPr>
              <w:tabs>
                <w:tab w:val="left" w:pos="720"/>
              </w:tabs>
              <w:ind w:left="-108" w:right="-108"/>
              <w:jc w:val="center"/>
              <w:rPr>
                <w:rFonts w:ascii="Times New Roman" w:hAnsi="Times New Roman"/>
                <w:color w:val="000000"/>
                <w:sz w:val="26"/>
                <w:szCs w:val="26"/>
              </w:rPr>
            </w:pPr>
            <w:r w:rsidRPr="000D75C2">
              <w:rPr>
                <w:rFonts w:ascii="Times New Roman" w:hAnsi="Times New Roman"/>
                <w:color w:val="000000"/>
                <w:sz w:val="26"/>
                <w:szCs w:val="26"/>
              </w:rPr>
              <w:t>Kè</w:t>
            </w:r>
          </w:p>
        </w:tc>
        <w:tc>
          <w:tcPr>
            <w:tcW w:w="1559" w:type="dxa"/>
            <w:shd w:val="clear" w:color="auto" w:fill="auto"/>
            <w:vAlign w:val="center"/>
          </w:tcPr>
          <w:p w:rsidR="00521D5A" w:rsidRPr="00B91ADB" w:rsidRDefault="00842303" w:rsidP="007F3F2D">
            <w:pPr>
              <w:tabs>
                <w:tab w:val="left" w:pos="720"/>
              </w:tabs>
              <w:jc w:val="center"/>
              <w:rPr>
                <w:rFonts w:ascii="Times New Roman" w:hAnsi="Times New Roman"/>
                <w:color w:val="000000"/>
                <w:sz w:val="26"/>
                <w:szCs w:val="26"/>
              </w:rPr>
            </w:pPr>
            <w:r w:rsidRPr="000D75C2">
              <w:rPr>
                <w:rFonts w:ascii="Times New Roman" w:hAnsi="Times New Roman"/>
                <w:color w:val="000000"/>
                <w:sz w:val="26"/>
                <w:szCs w:val="26"/>
              </w:rPr>
              <w:t xml:space="preserve">Hồ </w:t>
            </w:r>
            <w:r w:rsidR="000339B6" w:rsidRPr="000D75C2">
              <w:rPr>
                <w:rFonts w:ascii="Times New Roman" w:hAnsi="Times New Roman"/>
                <w:color w:val="000000"/>
                <w:sz w:val="26"/>
                <w:szCs w:val="26"/>
              </w:rPr>
              <w:t>chứa</w:t>
            </w:r>
            <w:r w:rsidRPr="000D75C2">
              <w:rPr>
                <w:rFonts w:ascii="Times New Roman" w:hAnsi="Times New Roman"/>
                <w:color w:val="000000"/>
                <w:sz w:val="26"/>
                <w:szCs w:val="26"/>
              </w:rPr>
              <w:t xml:space="preserve"> nước</w:t>
            </w:r>
          </w:p>
        </w:tc>
        <w:tc>
          <w:tcPr>
            <w:tcW w:w="1451" w:type="dxa"/>
            <w:shd w:val="clear" w:color="auto" w:fill="auto"/>
            <w:vAlign w:val="center"/>
          </w:tcPr>
          <w:p w:rsidR="00521D5A" w:rsidRPr="000D75C2" w:rsidRDefault="00842303" w:rsidP="007F3F2D">
            <w:pPr>
              <w:jc w:val="center"/>
              <w:rPr>
                <w:rFonts w:ascii="Times New Roman" w:hAnsi="Times New Roman"/>
                <w:color w:val="000000"/>
                <w:sz w:val="26"/>
                <w:szCs w:val="26"/>
              </w:rPr>
            </w:pPr>
            <w:r w:rsidRPr="000D75C2">
              <w:rPr>
                <w:rFonts w:ascii="Times New Roman" w:hAnsi="Times New Roman"/>
                <w:color w:val="000000"/>
                <w:sz w:val="26"/>
                <w:szCs w:val="26"/>
              </w:rPr>
              <w:t>Kênh mương</w:t>
            </w:r>
          </w:p>
        </w:tc>
        <w:tc>
          <w:tcPr>
            <w:tcW w:w="1100" w:type="dxa"/>
            <w:shd w:val="clear" w:color="auto" w:fill="auto"/>
            <w:vAlign w:val="center"/>
          </w:tcPr>
          <w:p w:rsidR="00521D5A" w:rsidRPr="000D75C2" w:rsidRDefault="00842303" w:rsidP="007F3F2D">
            <w:pPr>
              <w:jc w:val="center"/>
              <w:rPr>
                <w:rFonts w:ascii="Times New Roman" w:hAnsi="Times New Roman"/>
                <w:color w:val="000000"/>
                <w:sz w:val="26"/>
                <w:szCs w:val="26"/>
              </w:rPr>
            </w:pPr>
            <w:r w:rsidRPr="000D75C2">
              <w:rPr>
                <w:rFonts w:ascii="Times New Roman" w:hAnsi="Times New Roman"/>
                <w:color w:val="000000"/>
                <w:sz w:val="26"/>
                <w:szCs w:val="26"/>
              </w:rPr>
              <w:t>Đập</w:t>
            </w:r>
          </w:p>
        </w:tc>
        <w:tc>
          <w:tcPr>
            <w:tcW w:w="1310" w:type="dxa"/>
            <w:vMerge/>
            <w:shd w:val="clear" w:color="auto" w:fill="auto"/>
            <w:vAlign w:val="center"/>
          </w:tcPr>
          <w:p w:rsidR="00521D5A" w:rsidRPr="000D75C2" w:rsidRDefault="00521D5A" w:rsidP="007F3F2D">
            <w:pPr>
              <w:jc w:val="center"/>
              <w:rPr>
                <w:rFonts w:ascii="Times New Roman" w:hAnsi="Times New Roman"/>
                <w:b/>
                <w:color w:val="000000"/>
                <w:sz w:val="26"/>
                <w:szCs w:val="26"/>
              </w:rPr>
            </w:pPr>
          </w:p>
        </w:tc>
      </w:tr>
      <w:tr w:rsidR="00A37C4D" w:rsidRPr="000D75C2" w:rsidTr="007F3F2D">
        <w:trPr>
          <w:trHeight w:val="300"/>
        </w:trPr>
        <w:tc>
          <w:tcPr>
            <w:tcW w:w="1384" w:type="dxa"/>
            <w:shd w:val="clear" w:color="auto" w:fill="auto"/>
            <w:vAlign w:val="center"/>
          </w:tcPr>
          <w:p w:rsidR="00521D5A" w:rsidRPr="000D75C2" w:rsidRDefault="00842303" w:rsidP="007F3F2D">
            <w:pPr>
              <w:jc w:val="center"/>
              <w:rPr>
                <w:rFonts w:ascii="Times New Roman" w:hAnsi="Times New Roman"/>
                <w:bCs/>
                <w:sz w:val="26"/>
                <w:szCs w:val="26"/>
              </w:rPr>
            </w:pPr>
            <w:r w:rsidRPr="000D75C2">
              <w:rPr>
                <w:rFonts w:ascii="Times New Roman" w:hAnsi="Times New Roman"/>
                <w:sz w:val="26"/>
                <w:szCs w:val="26"/>
              </w:rPr>
              <w:t>Số lượng</w:t>
            </w:r>
          </w:p>
        </w:tc>
        <w:tc>
          <w:tcPr>
            <w:tcW w:w="1424" w:type="dxa"/>
            <w:shd w:val="clear" w:color="auto" w:fill="auto"/>
            <w:vAlign w:val="center"/>
          </w:tcPr>
          <w:p w:rsidR="00521D5A" w:rsidRPr="00B91ADB" w:rsidRDefault="00521D5A" w:rsidP="007F3F2D">
            <w:pPr>
              <w:tabs>
                <w:tab w:val="left" w:pos="720"/>
              </w:tabs>
              <w:jc w:val="center"/>
              <w:rPr>
                <w:rFonts w:ascii="Times New Roman" w:hAnsi="Times New Roman"/>
                <w:bCs/>
                <w:sz w:val="26"/>
                <w:szCs w:val="26"/>
              </w:rPr>
            </w:pPr>
            <w:r w:rsidRPr="000D75C2">
              <w:rPr>
                <w:rFonts w:ascii="Times New Roman" w:hAnsi="Times New Roman"/>
                <w:bCs/>
                <w:sz w:val="26"/>
                <w:szCs w:val="26"/>
              </w:rPr>
              <w:t>2</w:t>
            </w:r>
            <w:r w:rsidR="006F73FC" w:rsidRPr="000D75C2">
              <w:rPr>
                <w:rFonts w:ascii="Times New Roman" w:hAnsi="Times New Roman"/>
                <w:bCs/>
                <w:sz w:val="26"/>
                <w:szCs w:val="26"/>
              </w:rPr>
              <w:t>,</w:t>
            </w:r>
            <w:r w:rsidRPr="000D75C2">
              <w:rPr>
                <w:rFonts w:ascii="Times New Roman" w:hAnsi="Times New Roman"/>
                <w:bCs/>
                <w:sz w:val="26"/>
                <w:szCs w:val="26"/>
              </w:rPr>
              <w:t>606</w:t>
            </w:r>
          </w:p>
        </w:tc>
        <w:tc>
          <w:tcPr>
            <w:tcW w:w="1128" w:type="dxa"/>
            <w:shd w:val="clear" w:color="auto" w:fill="auto"/>
            <w:vAlign w:val="center"/>
          </w:tcPr>
          <w:p w:rsidR="00521D5A" w:rsidRPr="00B91ADB" w:rsidRDefault="00521D5A" w:rsidP="007F3F2D">
            <w:pPr>
              <w:tabs>
                <w:tab w:val="left" w:pos="720"/>
              </w:tabs>
              <w:jc w:val="center"/>
              <w:rPr>
                <w:rFonts w:ascii="Times New Roman" w:hAnsi="Times New Roman"/>
                <w:bCs/>
                <w:sz w:val="26"/>
                <w:szCs w:val="26"/>
              </w:rPr>
            </w:pPr>
            <w:r w:rsidRPr="000D75C2">
              <w:rPr>
                <w:rFonts w:ascii="Times New Roman" w:hAnsi="Times New Roman"/>
                <w:bCs/>
                <w:sz w:val="26"/>
                <w:szCs w:val="26"/>
              </w:rPr>
              <w:t>304</w:t>
            </w:r>
          </w:p>
        </w:tc>
        <w:tc>
          <w:tcPr>
            <w:tcW w:w="1559" w:type="dxa"/>
            <w:shd w:val="clear" w:color="auto" w:fill="auto"/>
            <w:vAlign w:val="center"/>
          </w:tcPr>
          <w:p w:rsidR="00521D5A" w:rsidRPr="00B91ADB" w:rsidRDefault="00521D5A" w:rsidP="007F3F2D">
            <w:pPr>
              <w:tabs>
                <w:tab w:val="left" w:pos="720"/>
              </w:tabs>
              <w:jc w:val="center"/>
              <w:rPr>
                <w:rFonts w:ascii="Times New Roman" w:hAnsi="Times New Roman"/>
                <w:bCs/>
                <w:sz w:val="26"/>
                <w:szCs w:val="26"/>
              </w:rPr>
            </w:pPr>
            <w:r w:rsidRPr="000D75C2">
              <w:rPr>
                <w:rFonts w:ascii="Times New Roman" w:hAnsi="Times New Roman"/>
                <w:bCs/>
                <w:sz w:val="26"/>
                <w:szCs w:val="26"/>
              </w:rPr>
              <w:t>1</w:t>
            </w:r>
            <w:r w:rsidR="006F73FC" w:rsidRPr="000D75C2">
              <w:rPr>
                <w:rFonts w:ascii="Times New Roman" w:hAnsi="Times New Roman"/>
                <w:bCs/>
                <w:sz w:val="26"/>
                <w:szCs w:val="26"/>
              </w:rPr>
              <w:t>,</w:t>
            </w:r>
            <w:r w:rsidRPr="000D75C2">
              <w:rPr>
                <w:rFonts w:ascii="Times New Roman" w:hAnsi="Times New Roman"/>
                <w:bCs/>
                <w:sz w:val="26"/>
                <w:szCs w:val="26"/>
              </w:rPr>
              <w:t>796</w:t>
            </w:r>
          </w:p>
        </w:tc>
        <w:tc>
          <w:tcPr>
            <w:tcW w:w="1451" w:type="dxa"/>
            <w:shd w:val="clear" w:color="auto" w:fill="auto"/>
            <w:vAlign w:val="center"/>
          </w:tcPr>
          <w:p w:rsidR="00521D5A" w:rsidRPr="00B91ADB" w:rsidRDefault="00521D5A" w:rsidP="007F3F2D">
            <w:pPr>
              <w:tabs>
                <w:tab w:val="left" w:pos="720"/>
              </w:tabs>
              <w:jc w:val="center"/>
              <w:rPr>
                <w:rFonts w:ascii="Times New Roman" w:hAnsi="Times New Roman"/>
                <w:bCs/>
                <w:sz w:val="26"/>
                <w:szCs w:val="26"/>
              </w:rPr>
            </w:pPr>
            <w:r w:rsidRPr="000D75C2">
              <w:rPr>
                <w:rFonts w:ascii="Times New Roman" w:hAnsi="Times New Roman"/>
                <w:bCs/>
                <w:sz w:val="26"/>
                <w:szCs w:val="26"/>
              </w:rPr>
              <w:t>1</w:t>
            </w:r>
            <w:r w:rsidR="006F73FC" w:rsidRPr="000D75C2">
              <w:rPr>
                <w:rFonts w:ascii="Times New Roman" w:hAnsi="Times New Roman"/>
                <w:bCs/>
                <w:sz w:val="26"/>
                <w:szCs w:val="26"/>
              </w:rPr>
              <w:t>,</w:t>
            </w:r>
            <w:r w:rsidRPr="000D75C2">
              <w:rPr>
                <w:rFonts w:ascii="Times New Roman" w:hAnsi="Times New Roman"/>
                <w:bCs/>
                <w:sz w:val="26"/>
                <w:szCs w:val="26"/>
              </w:rPr>
              <w:t>447</w:t>
            </w:r>
          </w:p>
        </w:tc>
        <w:tc>
          <w:tcPr>
            <w:tcW w:w="1100" w:type="dxa"/>
            <w:shd w:val="clear" w:color="auto" w:fill="auto"/>
            <w:vAlign w:val="center"/>
          </w:tcPr>
          <w:p w:rsidR="00521D5A" w:rsidRPr="00B91ADB" w:rsidRDefault="00521D5A" w:rsidP="007F3F2D">
            <w:pPr>
              <w:tabs>
                <w:tab w:val="left" w:pos="720"/>
              </w:tabs>
              <w:jc w:val="center"/>
              <w:rPr>
                <w:rFonts w:ascii="Times New Roman" w:hAnsi="Times New Roman"/>
                <w:bCs/>
                <w:sz w:val="26"/>
                <w:szCs w:val="26"/>
              </w:rPr>
            </w:pPr>
            <w:r w:rsidRPr="000D75C2">
              <w:rPr>
                <w:rFonts w:ascii="Times New Roman" w:hAnsi="Times New Roman"/>
                <w:bCs/>
                <w:sz w:val="26"/>
                <w:szCs w:val="26"/>
              </w:rPr>
              <w:t>4</w:t>
            </w:r>
            <w:r w:rsidR="006F73FC" w:rsidRPr="000D75C2">
              <w:rPr>
                <w:rFonts w:ascii="Times New Roman" w:hAnsi="Times New Roman"/>
                <w:bCs/>
                <w:sz w:val="26"/>
                <w:szCs w:val="26"/>
              </w:rPr>
              <w:t>,</w:t>
            </w:r>
            <w:r w:rsidRPr="000D75C2">
              <w:rPr>
                <w:rFonts w:ascii="Times New Roman" w:hAnsi="Times New Roman"/>
                <w:bCs/>
                <w:sz w:val="26"/>
                <w:szCs w:val="26"/>
              </w:rPr>
              <w:t>684</w:t>
            </w:r>
          </w:p>
        </w:tc>
        <w:tc>
          <w:tcPr>
            <w:tcW w:w="1310" w:type="dxa"/>
            <w:shd w:val="clear" w:color="auto" w:fill="auto"/>
            <w:vAlign w:val="center"/>
          </w:tcPr>
          <w:p w:rsidR="00521D5A" w:rsidRPr="00B91ADB" w:rsidRDefault="00521D5A" w:rsidP="007F3F2D">
            <w:pPr>
              <w:tabs>
                <w:tab w:val="left" w:pos="720"/>
              </w:tabs>
              <w:jc w:val="center"/>
              <w:rPr>
                <w:rFonts w:ascii="Times New Roman" w:hAnsi="Times New Roman"/>
                <w:b/>
                <w:bCs/>
                <w:sz w:val="26"/>
                <w:szCs w:val="26"/>
              </w:rPr>
            </w:pPr>
            <w:r w:rsidRPr="000D75C2">
              <w:rPr>
                <w:rFonts w:ascii="Times New Roman" w:hAnsi="Times New Roman"/>
                <w:b/>
                <w:bCs/>
                <w:sz w:val="26"/>
                <w:szCs w:val="26"/>
              </w:rPr>
              <w:t>10,837</w:t>
            </w:r>
          </w:p>
        </w:tc>
      </w:tr>
    </w:tbl>
    <w:p w:rsidR="00F07388" w:rsidRPr="000D75C2" w:rsidRDefault="0019703E" w:rsidP="00B91ADB">
      <w:pPr>
        <w:rPr>
          <w:rFonts w:ascii="Times New Roman" w:hAnsi="Times New Roman"/>
          <w:sz w:val="26"/>
          <w:szCs w:val="26"/>
          <w:lang w:val="pt-BR"/>
        </w:rPr>
      </w:pPr>
      <w:r w:rsidRPr="000D75C2">
        <w:rPr>
          <w:rFonts w:ascii="Times New Roman" w:hAnsi="Times New Roman"/>
          <w:sz w:val="26"/>
          <w:szCs w:val="26"/>
          <w:lang w:val="pt-BR"/>
        </w:rPr>
        <w:t xml:space="preserve">Vị trí địa lý cho mỗi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trong số 10.837 </w:t>
      </w:r>
      <w:r w:rsidR="003E0D8A" w:rsidRPr="000D75C2">
        <w:rPr>
          <w:rFonts w:ascii="Times New Roman" w:hAnsi="Times New Roman"/>
          <w:sz w:val="26"/>
          <w:szCs w:val="26"/>
          <w:lang w:val="pt-BR"/>
        </w:rPr>
        <w:t>công trình ở trên</w:t>
      </w:r>
      <w:r w:rsidRPr="000D75C2">
        <w:rPr>
          <w:rFonts w:ascii="Times New Roman" w:hAnsi="Times New Roman"/>
          <w:sz w:val="26"/>
          <w:szCs w:val="26"/>
          <w:lang w:val="pt-BR"/>
        </w:rPr>
        <w:t xml:space="preserve"> cần được </w:t>
      </w:r>
      <w:r w:rsidR="00BB0F24" w:rsidRPr="000D75C2">
        <w:rPr>
          <w:rFonts w:ascii="Times New Roman" w:hAnsi="Times New Roman"/>
          <w:sz w:val="26"/>
          <w:szCs w:val="26"/>
          <w:lang w:val="pt-BR"/>
        </w:rPr>
        <w:t xml:space="preserve">thu thập. </w:t>
      </w:r>
      <w:r w:rsidR="00D73D58" w:rsidRPr="000D75C2">
        <w:rPr>
          <w:rFonts w:ascii="Times New Roman" w:hAnsi="Times New Roman"/>
          <w:sz w:val="26"/>
          <w:szCs w:val="26"/>
        </w:rPr>
        <w:t xml:space="preserve">Đây có thể là một thách thức, bởi vì hầu hết các Sở chỉ có bảng dữ liệu về CSHT mà không có thông tin địa lý khác ngoài tên các quận, huyện và xã. Tuy nhiên, đây là một việc cần thiết cho việc </w:t>
      </w:r>
      <w:r w:rsidR="00D73D58" w:rsidRPr="000D75C2">
        <w:rPr>
          <w:rFonts w:ascii="Times New Roman" w:hAnsi="Times New Roman"/>
          <w:sz w:val="26"/>
          <w:szCs w:val="26"/>
          <w:lang w:val="pt-BR"/>
        </w:rPr>
        <w:t>Đánh giá TTDBTT do BĐKH và lập bản đồ rủi ro</w:t>
      </w:r>
      <w:r w:rsidR="00D73D58" w:rsidRPr="000D75C2">
        <w:rPr>
          <w:rFonts w:ascii="Times New Roman" w:hAnsi="Times New Roman"/>
          <w:sz w:val="26"/>
          <w:szCs w:val="26"/>
        </w:rPr>
        <w:t xml:space="preserve"> và cho việc phân bổ nguồn lực để thực hiện lên bản đồ kiểm kê CSHT.</w:t>
      </w:r>
      <w:r w:rsidR="00D73D58" w:rsidRPr="000D75C2">
        <w:rPr>
          <w:rFonts w:ascii="Times New Roman" w:hAnsi="Times New Roman"/>
          <w:sz w:val="26"/>
          <w:szCs w:val="26"/>
          <w:lang w:val="pt-BR"/>
        </w:rPr>
        <w:t xml:space="preserve"> </w:t>
      </w:r>
      <w:r w:rsidR="00F07388" w:rsidRPr="000D75C2">
        <w:rPr>
          <w:rFonts w:ascii="Times New Roman" w:hAnsi="Times New Roman"/>
          <w:sz w:val="26"/>
          <w:szCs w:val="26"/>
          <w:lang w:val="pt-BR"/>
        </w:rPr>
        <w:t xml:space="preserve"> Nếu tọa độ GIS không có sẵn, </w:t>
      </w:r>
      <w:r w:rsidR="003E0D8A" w:rsidRPr="000D75C2">
        <w:rPr>
          <w:rFonts w:ascii="Times New Roman" w:hAnsi="Times New Roman"/>
          <w:sz w:val="26"/>
          <w:szCs w:val="26"/>
          <w:lang w:val="pt-BR"/>
        </w:rPr>
        <w:t>thì</w:t>
      </w:r>
      <w:r w:rsidR="00F07388" w:rsidRPr="000D75C2">
        <w:rPr>
          <w:rFonts w:ascii="Times New Roman" w:hAnsi="Times New Roman"/>
          <w:sz w:val="26"/>
          <w:szCs w:val="26"/>
          <w:lang w:val="pt-BR"/>
        </w:rPr>
        <w:t xml:space="preserve"> ít nhất </w:t>
      </w:r>
      <w:r w:rsidR="003E0D8A" w:rsidRPr="000D75C2">
        <w:rPr>
          <w:rFonts w:ascii="Times New Roman" w:hAnsi="Times New Roman"/>
          <w:sz w:val="26"/>
          <w:szCs w:val="26"/>
          <w:lang w:val="pt-BR"/>
        </w:rPr>
        <w:t>phải có thông tin vị</w:t>
      </w:r>
      <w:r w:rsidR="00F07388" w:rsidRPr="000D75C2">
        <w:rPr>
          <w:rFonts w:ascii="Times New Roman" w:hAnsi="Times New Roman"/>
          <w:sz w:val="26"/>
          <w:szCs w:val="26"/>
          <w:lang w:val="pt-BR"/>
        </w:rPr>
        <w:t xml:space="preserve"> trí tương đối (ví dụ, tên xã </w:t>
      </w:r>
      <w:r w:rsidR="0022613F" w:rsidRPr="000D75C2">
        <w:rPr>
          <w:rFonts w:ascii="Times New Roman" w:hAnsi="Times New Roman"/>
          <w:sz w:val="26"/>
          <w:szCs w:val="26"/>
          <w:lang w:val="pt-BR"/>
        </w:rPr>
        <w:t>hay</w:t>
      </w:r>
      <w:r w:rsidR="00F07388" w:rsidRPr="000D75C2">
        <w:rPr>
          <w:rFonts w:ascii="Times New Roman" w:hAnsi="Times New Roman"/>
          <w:sz w:val="26"/>
          <w:szCs w:val="26"/>
          <w:lang w:val="pt-BR"/>
        </w:rPr>
        <w:t xml:space="preserve"> </w:t>
      </w:r>
      <w:r w:rsidR="00CD63AA" w:rsidRPr="000D75C2">
        <w:rPr>
          <w:rFonts w:ascii="Times New Roman" w:hAnsi="Times New Roman"/>
          <w:sz w:val="26"/>
          <w:szCs w:val="26"/>
          <w:lang w:val="pt-BR"/>
        </w:rPr>
        <w:t>thôn xóm</w:t>
      </w:r>
      <w:r w:rsidR="00F07388" w:rsidRPr="000D75C2">
        <w:rPr>
          <w:rFonts w:ascii="Times New Roman" w:hAnsi="Times New Roman"/>
          <w:sz w:val="26"/>
          <w:szCs w:val="26"/>
          <w:lang w:val="pt-BR"/>
        </w:rPr>
        <w:t xml:space="preserve">, hoặc khoảng cách từ </w:t>
      </w:r>
      <w:r w:rsidR="003E0D8A" w:rsidRPr="000D75C2">
        <w:rPr>
          <w:rFonts w:ascii="Times New Roman" w:hAnsi="Times New Roman"/>
          <w:sz w:val="26"/>
          <w:szCs w:val="26"/>
          <w:lang w:val="pt-BR"/>
        </w:rPr>
        <w:t xml:space="preserve">một </w:t>
      </w:r>
      <w:r w:rsidR="00F07388" w:rsidRPr="000D75C2">
        <w:rPr>
          <w:rFonts w:ascii="Times New Roman" w:hAnsi="Times New Roman"/>
          <w:sz w:val="26"/>
          <w:szCs w:val="26"/>
          <w:lang w:val="pt-BR"/>
        </w:rPr>
        <w:t xml:space="preserve">mốc </w:t>
      </w:r>
      <w:r w:rsidR="003E0D8A" w:rsidRPr="000D75C2">
        <w:rPr>
          <w:rFonts w:ascii="Times New Roman" w:hAnsi="Times New Roman"/>
          <w:sz w:val="26"/>
          <w:szCs w:val="26"/>
          <w:lang w:val="pt-BR"/>
        </w:rPr>
        <w:t>xác</w:t>
      </w:r>
      <w:r w:rsidR="00F07388" w:rsidRPr="000D75C2">
        <w:rPr>
          <w:rFonts w:ascii="Times New Roman" w:hAnsi="Times New Roman"/>
          <w:sz w:val="26"/>
          <w:szCs w:val="26"/>
          <w:lang w:val="pt-BR"/>
        </w:rPr>
        <w:t xml:space="preserve"> định). </w:t>
      </w:r>
      <w:r w:rsidR="00D73D58" w:rsidRPr="000D75C2">
        <w:rPr>
          <w:rFonts w:ascii="Times New Roman" w:hAnsi="Times New Roman"/>
          <w:sz w:val="26"/>
          <w:szCs w:val="26"/>
          <w:lang w:val="pt-BR"/>
        </w:rPr>
        <w:t xml:space="preserve">để </w:t>
      </w:r>
      <w:r w:rsidR="00F07388" w:rsidRPr="000D75C2">
        <w:rPr>
          <w:rFonts w:ascii="Times New Roman" w:hAnsi="Times New Roman"/>
          <w:sz w:val="26"/>
          <w:szCs w:val="26"/>
          <w:lang w:val="pt-BR"/>
        </w:rPr>
        <w:t xml:space="preserve">có thể được </w:t>
      </w:r>
      <w:r w:rsidR="00D73D58" w:rsidRPr="000D75C2">
        <w:rPr>
          <w:rFonts w:ascii="Times New Roman" w:hAnsi="Times New Roman"/>
          <w:sz w:val="26"/>
          <w:szCs w:val="26"/>
          <w:lang w:val="pt-BR"/>
        </w:rPr>
        <w:t xml:space="preserve">sử dụng để định vị vị trí </w:t>
      </w:r>
      <w:r w:rsidR="00F07388" w:rsidRPr="000D75C2">
        <w:rPr>
          <w:rFonts w:ascii="Times New Roman" w:hAnsi="Times New Roman"/>
          <w:sz w:val="26"/>
          <w:szCs w:val="26"/>
          <w:lang w:val="pt-BR"/>
        </w:rPr>
        <w:t>trên bản đồ trong giai đoạn lập bản đồ.</w:t>
      </w:r>
    </w:p>
    <w:p w:rsidR="00CE5B53" w:rsidRPr="000D75C2" w:rsidRDefault="00CE5B53" w:rsidP="00405AE7">
      <w:pPr>
        <w:rPr>
          <w:rFonts w:ascii="Times New Roman" w:hAnsi="Times New Roman"/>
          <w:color w:val="000000"/>
          <w:sz w:val="26"/>
          <w:szCs w:val="26"/>
        </w:rPr>
      </w:pPr>
    </w:p>
    <w:p w:rsidR="00A80424" w:rsidRPr="000D75C2" w:rsidRDefault="00145C92" w:rsidP="00405AE7">
      <w:pPr>
        <w:spacing w:before="0" w:after="0"/>
        <w:rPr>
          <w:rFonts w:ascii="Times New Roman" w:hAnsi="Times New Roman"/>
          <w:sz w:val="26"/>
          <w:szCs w:val="26"/>
          <w:lang w:val="pt-BR"/>
        </w:rPr>
      </w:pPr>
      <w:r w:rsidRPr="000D75C2">
        <w:rPr>
          <w:rFonts w:ascii="Times New Roman" w:hAnsi="Times New Roman"/>
          <w:sz w:val="26"/>
          <w:szCs w:val="26"/>
          <w:lang w:val="pt-BR"/>
        </w:rPr>
        <w:t>L</w:t>
      </w:r>
      <w:r w:rsidR="00A80424" w:rsidRPr="000D75C2">
        <w:rPr>
          <w:rFonts w:ascii="Times New Roman" w:hAnsi="Times New Roman"/>
          <w:sz w:val="26"/>
          <w:szCs w:val="26"/>
          <w:lang w:val="pt-BR"/>
        </w:rPr>
        <w:t xml:space="preserve">ập bản đồ </w:t>
      </w:r>
      <w:r w:rsidR="009A1302" w:rsidRPr="000D75C2">
        <w:rPr>
          <w:rFonts w:ascii="Times New Roman" w:hAnsi="Times New Roman"/>
          <w:sz w:val="26"/>
          <w:szCs w:val="26"/>
          <w:lang w:val="pt-BR"/>
        </w:rPr>
        <w:t xml:space="preserve">CSHT </w:t>
      </w:r>
      <w:r w:rsidR="00A80424" w:rsidRPr="000D75C2">
        <w:rPr>
          <w:rFonts w:ascii="Times New Roman" w:hAnsi="Times New Roman"/>
          <w:sz w:val="26"/>
          <w:szCs w:val="26"/>
          <w:lang w:val="pt-BR"/>
        </w:rPr>
        <w:t xml:space="preserve">ngay </w:t>
      </w:r>
      <w:r w:rsidRPr="000D75C2">
        <w:rPr>
          <w:rFonts w:ascii="Times New Roman" w:hAnsi="Times New Roman"/>
          <w:sz w:val="26"/>
          <w:szCs w:val="26"/>
          <w:lang w:val="pt-BR"/>
        </w:rPr>
        <w:t>có thể mang lại một số ích lợi</w:t>
      </w:r>
      <w:r w:rsidR="00A80424" w:rsidRPr="000D75C2">
        <w:rPr>
          <w:rFonts w:ascii="Times New Roman" w:hAnsi="Times New Roman"/>
          <w:sz w:val="26"/>
          <w:szCs w:val="26"/>
          <w:lang w:val="pt-BR"/>
        </w:rPr>
        <w:t xml:space="preserve">. </w:t>
      </w:r>
      <w:r w:rsidR="009A1A3E" w:rsidRPr="000D75C2">
        <w:rPr>
          <w:rFonts w:ascii="Times New Roman" w:hAnsi="Times New Roman"/>
          <w:sz w:val="26"/>
          <w:szCs w:val="26"/>
          <w:lang w:val="pt-BR"/>
        </w:rPr>
        <w:t>Các đặc tính rủi ro</w:t>
      </w:r>
      <w:r w:rsidR="00A80424" w:rsidRPr="000D75C2">
        <w:rPr>
          <w:rFonts w:ascii="Times New Roman" w:hAnsi="Times New Roman"/>
          <w:sz w:val="26"/>
          <w:szCs w:val="26"/>
          <w:lang w:val="pt-BR"/>
        </w:rPr>
        <w:t xml:space="preserve"> và </w:t>
      </w:r>
      <w:r w:rsidR="009A1A3E" w:rsidRPr="000D75C2">
        <w:rPr>
          <w:rFonts w:ascii="Times New Roman" w:hAnsi="Times New Roman"/>
          <w:sz w:val="26"/>
          <w:szCs w:val="26"/>
          <w:lang w:val="pt-BR"/>
        </w:rPr>
        <w:t>mức độ tổn thương</w:t>
      </w:r>
      <w:r w:rsidR="00A80424" w:rsidRPr="000D75C2">
        <w:rPr>
          <w:rFonts w:ascii="Times New Roman" w:hAnsi="Times New Roman"/>
          <w:sz w:val="26"/>
          <w:szCs w:val="26"/>
          <w:lang w:val="pt-BR"/>
        </w:rPr>
        <w:t xml:space="preserve"> có thể được bổ sung vào bảng </w:t>
      </w:r>
      <w:r w:rsidR="009A1A3E" w:rsidRPr="000D75C2">
        <w:rPr>
          <w:rFonts w:ascii="Times New Roman" w:hAnsi="Times New Roman"/>
          <w:sz w:val="26"/>
          <w:szCs w:val="26"/>
          <w:lang w:val="pt-BR"/>
        </w:rPr>
        <w:t>đặc</w:t>
      </w:r>
      <w:r w:rsidR="00A80424" w:rsidRPr="000D75C2">
        <w:rPr>
          <w:rFonts w:ascii="Times New Roman" w:hAnsi="Times New Roman"/>
          <w:sz w:val="26"/>
          <w:szCs w:val="26"/>
          <w:lang w:val="pt-BR"/>
        </w:rPr>
        <w:t xml:space="preserve"> tính GIS sau. </w:t>
      </w:r>
      <w:r w:rsidR="00D73D58" w:rsidRPr="000D75C2">
        <w:rPr>
          <w:rFonts w:ascii="Times New Roman" w:hAnsi="Times New Roman"/>
          <w:sz w:val="26"/>
          <w:szCs w:val="26"/>
          <w:lang w:val="pt-BR"/>
        </w:rPr>
        <w:t xml:space="preserve">Các </w:t>
      </w:r>
      <w:r w:rsidR="00A80424" w:rsidRPr="000D75C2">
        <w:rPr>
          <w:rFonts w:ascii="Times New Roman" w:hAnsi="Times New Roman"/>
          <w:sz w:val="26"/>
          <w:szCs w:val="26"/>
          <w:lang w:val="pt-BR"/>
        </w:rPr>
        <w:t xml:space="preserve">thông tin </w:t>
      </w:r>
      <w:r w:rsidR="00D73D58" w:rsidRPr="000D75C2">
        <w:rPr>
          <w:rFonts w:ascii="Times New Roman" w:hAnsi="Times New Roman"/>
          <w:sz w:val="26"/>
          <w:szCs w:val="26"/>
          <w:lang w:val="pt-BR"/>
        </w:rPr>
        <w:t xml:space="preserve">dưới đây </w:t>
      </w:r>
      <w:r w:rsidR="00A80424" w:rsidRPr="000D75C2">
        <w:rPr>
          <w:rFonts w:ascii="Times New Roman" w:hAnsi="Times New Roman"/>
          <w:sz w:val="26"/>
          <w:szCs w:val="26"/>
          <w:lang w:val="pt-BR"/>
        </w:rPr>
        <w:t xml:space="preserve">cần được thu thập </w:t>
      </w:r>
      <w:r w:rsidR="00D952C7" w:rsidRPr="000D75C2">
        <w:rPr>
          <w:rFonts w:ascii="Times New Roman" w:hAnsi="Times New Roman"/>
          <w:sz w:val="26"/>
          <w:szCs w:val="26"/>
          <w:lang w:val="pt-BR"/>
        </w:rPr>
        <w:t>cho</w:t>
      </w:r>
      <w:r w:rsidR="00A80424" w:rsidRPr="000D75C2">
        <w:rPr>
          <w:rFonts w:ascii="Times New Roman" w:hAnsi="Times New Roman"/>
          <w:sz w:val="26"/>
          <w:szCs w:val="26"/>
          <w:lang w:val="pt-BR"/>
        </w:rPr>
        <w:t xml:space="preserve"> mỗi </w:t>
      </w:r>
      <w:r w:rsidR="00BA5476" w:rsidRPr="000D75C2">
        <w:rPr>
          <w:rFonts w:ascii="Times New Roman" w:hAnsi="Times New Roman"/>
          <w:sz w:val="26"/>
          <w:szCs w:val="26"/>
          <w:lang w:val="pt-BR"/>
        </w:rPr>
        <w:t>hạng mục thống kê</w:t>
      </w:r>
      <w:r w:rsidR="00A80424" w:rsidRPr="000D75C2">
        <w:rPr>
          <w:rFonts w:ascii="Times New Roman" w:hAnsi="Times New Roman"/>
          <w:sz w:val="26"/>
          <w:szCs w:val="26"/>
          <w:lang w:val="pt-BR"/>
        </w:rPr>
        <w:t>.</w:t>
      </w:r>
    </w:p>
    <w:p w:rsidR="00CE5B53" w:rsidRPr="000D75C2" w:rsidRDefault="00CD63AA" w:rsidP="00405AE7">
      <w:pPr>
        <w:numPr>
          <w:ilvl w:val="0"/>
          <w:numId w:val="7"/>
        </w:numPr>
        <w:spacing w:before="0" w:after="0"/>
        <w:rPr>
          <w:rFonts w:ascii="Times New Roman" w:hAnsi="Times New Roman"/>
          <w:sz w:val="26"/>
          <w:szCs w:val="26"/>
          <w:lang w:val="pt-BR"/>
        </w:rPr>
      </w:pPr>
      <w:r w:rsidRPr="000D75C2">
        <w:rPr>
          <w:rFonts w:ascii="Times New Roman" w:hAnsi="Times New Roman"/>
          <w:sz w:val="26"/>
          <w:szCs w:val="26"/>
          <w:lang w:val="pt-BR"/>
        </w:rPr>
        <w:lastRenderedPageBreak/>
        <w:t>Loại công trình</w:t>
      </w:r>
      <w:r w:rsidR="00CE5B53" w:rsidRPr="000D75C2">
        <w:rPr>
          <w:rFonts w:ascii="Times New Roman" w:hAnsi="Times New Roman"/>
          <w:sz w:val="26"/>
          <w:szCs w:val="26"/>
          <w:lang w:val="pt-BR"/>
        </w:rPr>
        <w:t xml:space="preserve"> (</w:t>
      </w:r>
      <w:r w:rsidRPr="000D75C2">
        <w:rPr>
          <w:rFonts w:ascii="Times New Roman" w:eastAsia="Arial" w:hAnsi="Times New Roman"/>
          <w:sz w:val="26"/>
          <w:szCs w:val="26"/>
        </w:rPr>
        <w:t>ví dụ</w:t>
      </w:r>
      <w:r w:rsidR="009E7926" w:rsidRPr="000D75C2">
        <w:rPr>
          <w:rFonts w:ascii="Times New Roman" w:eastAsia="Arial" w:hAnsi="Times New Roman"/>
          <w:sz w:val="26"/>
          <w:szCs w:val="26"/>
        </w:rPr>
        <w:t>:</w:t>
      </w:r>
      <w:r w:rsidRPr="000D75C2">
        <w:rPr>
          <w:rFonts w:ascii="Times New Roman" w:eastAsia="Arial" w:hAnsi="Times New Roman"/>
          <w:sz w:val="26"/>
          <w:szCs w:val="26"/>
        </w:rPr>
        <w:t xml:space="preserve"> đường giao thông, đê kè vv)</w:t>
      </w:r>
    </w:p>
    <w:p w:rsidR="00CE5B53" w:rsidRPr="000D75C2" w:rsidRDefault="00CD63AA" w:rsidP="00405AE7">
      <w:pPr>
        <w:numPr>
          <w:ilvl w:val="0"/>
          <w:numId w:val="7"/>
        </w:numPr>
        <w:spacing w:before="0" w:after="0"/>
        <w:rPr>
          <w:rFonts w:ascii="Times New Roman" w:hAnsi="Times New Roman"/>
          <w:sz w:val="26"/>
          <w:szCs w:val="26"/>
          <w:lang w:val="pt-BR"/>
        </w:rPr>
      </w:pPr>
      <w:r w:rsidRPr="000D75C2">
        <w:rPr>
          <w:rFonts w:ascii="Times New Roman" w:hAnsi="Times New Roman"/>
          <w:sz w:val="26"/>
          <w:szCs w:val="26"/>
          <w:lang w:val="pt-BR"/>
        </w:rPr>
        <w:t>Tên công trình</w:t>
      </w:r>
    </w:p>
    <w:p w:rsidR="00835B1B" w:rsidRPr="000D75C2" w:rsidRDefault="00CD63AA" w:rsidP="00405AE7">
      <w:pPr>
        <w:numPr>
          <w:ilvl w:val="0"/>
          <w:numId w:val="7"/>
        </w:numPr>
        <w:spacing w:before="0" w:after="0"/>
        <w:rPr>
          <w:rFonts w:ascii="Times New Roman" w:hAnsi="Times New Roman"/>
          <w:sz w:val="26"/>
          <w:szCs w:val="26"/>
          <w:lang w:val="pt-BR"/>
        </w:rPr>
      </w:pPr>
      <w:r w:rsidRPr="000D75C2">
        <w:rPr>
          <w:rFonts w:ascii="Times New Roman" w:hAnsi="Times New Roman"/>
          <w:sz w:val="26"/>
          <w:szCs w:val="26"/>
          <w:lang w:val="pt-BR"/>
        </w:rPr>
        <w:t>Vị trí</w:t>
      </w:r>
      <w:r w:rsidR="00CE5B53"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tỉnh, huyện, xã, thôn xóm) </w:t>
      </w:r>
    </w:p>
    <w:p w:rsidR="00CE5B53" w:rsidRPr="000D75C2" w:rsidRDefault="00835B1B" w:rsidP="00405AE7">
      <w:pPr>
        <w:numPr>
          <w:ilvl w:val="0"/>
          <w:numId w:val="7"/>
        </w:numPr>
        <w:spacing w:before="0" w:after="0"/>
        <w:rPr>
          <w:rFonts w:ascii="Times New Roman" w:hAnsi="Times New Roman"/>
          <w:sz w:val="26"/>
          <w:szCs w:val="26"/>
          <w:lang w:val="pt-BR"/>
        </w:rPr>
      </w:pPr>
      <w:r w:rsidRPr="000D75C2">
        <w:rPr>
          <w:rFonts w:ascii="Times New Roman" w:hAnsi="Times New Roman"/>
          <w:sz w:val="26"/>
          <w:szCs w:val="26"/>
          <w:lang w:val="pt-BR"/>
        </w:rPr>
        <w:t>Tham chiếu địa lý</w:t>
      </w:r>
      <w:r w:rsidR="00CE5B53" w:rsidRPr="000D75C2">
        <w:rPr>
          <w:rFonts w:ascii="Times New Roman" w:hAnsi="Times New Roman"/>
          <w:sz w:val="26"/>
          <w:szCs w:val="26"/>
          <w:lang w:val="pt-BR"/>
        </w:rPr>
        <w:t xml:space="preserve"> (</w:t>
      </w:r>
      <w:r w:rsidRPr="000D75C2">
        <w:rPr>
          <w:rFonts w:ascii="Times New Roman" w:hAnsi="Times New Roman"/>
          <w:sz w:val="26"/>
          <w:szCs w:val="26"/>
          <w:lang w:val="pt-BR"/>
        </w:rPr>
        <w:t>ví dụ: vĩ độ / kinh độ)</w:t>
      </w:r>
    </w:p>
    <w:p w:rsidR="00A055CE" w:rsidRPr="000D75C2" w:rsidRDefault="009E7926" w:rsidP="00405AE7">
      <w:pPr>
        <w:numPr>
          <w:ilvl w:val="0"/>
          <w:numId w:val="7"/>
        </w:numPr>
        <w:spacing w:before="0" w:after="0"/>
        <w:rPr>
          <w:rFonts w:ascii="Times New Roman" w:hAnsi="Times New Roman"/>
          <w:sz w:val="26"/>
          <w:szCs w:val="26"/>
          <w:lang w:val="pt-BR"/>
        </w:rPr>
      </w:pPr>
      <w:r w:rsidRPr="000D75C2">
        <w:rPr>
          <w:rFonts w:ascii="Times New Roman" w:hAnsi="Times New Roman"/>
          <w:sz w:val="26"/>
          <w:szCs w:val="26"/>
          <w:lang w:val="pt-BR"/>
        </w:rPr>
        <w:t>Thông tin kết cấu hạ tầng</w:t>
      </w:r>
      <w:r w:rsidR="00A055CE"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ví dụ: chiều dài, chiều rộng, diện tích) </w:t>
      </w:r>
    </w:p>
    <w:p w:rsidR="00295901" w:rsidRPr="000D75C2" w:rsidRDefault="00295901" w:rsidP="00405AE7">
      <w:pPr>
        <w:spacing w:before="0" w:after="0"/>
        <w:rPr>
          <w:rFonts w:ascii="Times New Roman" w:hAnsi="Times New Roman"/>
          <w:sz w:val="26"/>
          <w:szCs w:val="26"/>
          <w:lang w:val="pt-BR"/>
        </w:rPr>
      </w:pPr>
    </w:p>
    <w:p w:rsidR="00295901" w:rsidRPr="000D75C2" w:rsidRDefault="00295901" w:rsidP="00405AE7">
      <w:pPr>
        <w:spacing w:before="0" w:after="0"/>
        <w:rPr>
          <w:rFonts w:ascii="Times New Roman" w:hAnsi="Times New Roman"/>
          <w:sz w:val="26"/>
          <w:szCs w:val="26"/>
          <w:lang w:val="pt-BR"/>
        </w:rPr>
      </w:pPr>
      <w:r w:rsidRPr="000D75C2">
        <w:rPr>
          <w:rFonts w:ascii="Times New Roman" w:hAnsi="Times New Roman"/>
          <w:sz w:val="26"/>
          <w:szCs w:val="26"/>
          <w:lang w:val="pt-BR"/>
        </w:rPr>
        <w:t xml:space="preserve">Bản đồ danh mục sẽ là cơ sở quan trọng cho những thông tin </w:t>
      </w:r>
      <w:r w:rsidR="008F47BE" w:rsidRPr="000D75C2">
        <w:rPr>
          <w:rFonts w:ascii="Times New Roman" w:hAnsi="Times New Roman"/>
          <w:sz w:val="26"/>
          <w:szCs w:val="26"/>
          <w:lang w:val="pt-BR"/>
        </w:rPr>
        <w:t xml:space="preserve">mức độ </w:t>
      </w:r>
      <w:r w:rsidR="00351808" w:rsidRPr="000D75C2">
        <w:rPr>
          <w:rFonts w:ascii="Times New Roman" w:hAnsi="Times New Roman"/>
          <w:sz w:val="26"/>
          <w:szCs w:val="26"/>
          <w:lang w:val="pt-BR"/>
        </w:rPr>
        <w:t xml:space="preserve">phơi bày </w:t>
      </w:r>
      <w:r w:rsidR="00061E9C" w:rsidRPr="000D75C2">
        <w:rPr>
          <w:rFonts w:ascii="Times New Roman" w:hAnsi="Times New Roman"/>
          <w:sz w:val="26"/>
          <w:szCs w:val="26"/>
          <w:lang w:val="pt-BR"/>
        </w:rPr>
        <w:t xml:space="preserve"> trước các hiểm họa và </w:t>
      </w:r>
      <w:r w:rsidRPr="000D75C2">
        <w:rPr>
          <w:rFonts w:ascii="Times New Roman" w:hAnsi="Times New Roman"/>
          <w:sz w:val="26"/>
          <w:szCs w:val="26"/>
          <w:lang w:val="pt-BR"/>
        </w:rPr>
        <w:t>khí hậu</w:t>
      </w:r>
      <w:r w:rsidR="008E5A5C" w:rsidRPr="000D75C2">
        <w:rPr>
          <w:rFonts w:ascii="Times New Roman" w:hAnsi="Times New Roman"/>
          <w:sz w:val="26"/>
          <w:szCs w:val="26"/>
          <w:lang w:val="pt-BR"/>
        </w:rPr>
        <w:t xml:space="preserve">. Vấn đề này sẽ </w:t>
      </w:r>
      <w:r w:rsidRPr="000D75C2">
        <w:rPr>
          <w:rFonts w:ascii="Times New Roman" w:hAnsi="Times New Roman"/>
          <w:sz w:val="26"/>
          <w:szCs w:val="26"/>
          <w:lang w:val="pt-BR"/>
        </w:rPr>
        <w:t xml:space="preserve">được thảo luận chi tiết hơn trong </w:t>
      </w:r>
      <w:r w:rsidR="00D73D58" w:rsidRPr="00B91ADB">
        <w:rPr>
          <w:rFonts w:ascii="Times New Roman" w:hAnsi="Times New Roman"/>
          <w:b/>
          <w:sz w:val="26"/>
          <w:szCs w:val="26"/>
          <w:lang w:val="pt-BR"/>
        </w:rPr>
        <w:t xml:space="preserve">Giai đoạn 3: </w:t>
      </w:r>
      <w:r w:rsidR="008E5A5C" w:rsidRPr="00B91ADB">
        <w:rPr>
          <w:rFonts w:ascii="Times New Roman" w:hAnsi="Times New Roman"/>
          <w:b/>
          <w:sz w:val="26"/>
          <w:szCs w:val="26"/>
          <w:lang w:val="pt-BR"/>
        </w:rPr>
        <w:t xml:space="preserve">Đánh giá </w:t>
      </w:r>
      <w:r w:rsidR="00D4437B" w:rsidRPr="00B91ADB">
        <w:rPr>
          <w:rFonts w:ascii="Times New Roman" w:hAnsi="Times New Roman"/>
          <w:b/>
          <w:sz w:val="26"/>
          <w:szCs w:val="26"/>
          <w:lang w:val="pt-BR"/>
        </w:rPr>
        <w:t>TTDBTT</w:t>
      </w:r>
      <w:r w:rsidRPr="000D75C2">
        <w:rPr>
          <w:rFonts w:ascii="Times New Roman" w:hAnsi="Times New Roman"/>
          <w:sz w:val="26"/>
          <w:szCs w:val="26"/>
          <w:lang w:val="pt-BR"/>
        </w:rPr>
        <w:t>.</w:t>
      </w:r>
    </w:p>
    <w:p w:rsidR="00EC0BC4" w:rsidRPr="000D75C2" w:rsidRDefault="00EC0BC4" w:rsidP="00405AE7">
      <w:pPr>
        <w:rPr>
          <w:rFonts w:ascii="Times New Roman" w:hAnsi="Times New Roman"/>
          <w:sz w:val="26"/>
          <w:szCs w:val="26"/>
        </w:rPr>
      </w:pPr>
    </w:p>
    <w:p w:rsidR="00EC0BC4" w:rsidRPr="000D75C2" w:rsidRDefault="00565AFB" w:rsidP="00405AE7">
      <w:pPr>
        <w:pStyle w:val="Heading3"/>
        <w:numPr>
          <w:ilvl w:val="0"/>
          <w:numId w:val="0"/>
        </w:numPr>
        <w:spacing w:line="276" w:lineRule="auto"/>
        <w:ind w:left="720" w:hanging="720"/>
        <w:rPr>
          <w:rFonts w:ascii="Times New Roman" w:hAnsi="Times New Roman" w:cs="Times New Roman"/>
          <w:sz w:val="26"/>
        </w:rPr>
      </w:pPr>
      <w:bookmarkStart w:id="32" w:name="_Toc400539947"/>
      <w:bookmarkStart w:id="33" w:name="_Toc453787647"/>
      <w:bookmarkStart w:id="34" w:name="_Toc463427344"/>
      <w:r w:rsidRPr="00B91ADB">
        <w:rPr>
          <w:rFonts w:ascii="Times New Roman" w:hAnsi="Times New Roman" w:cs="Times New Roman"/>
          <w:sz w:val="26"/>
          <w:lang w:val="pt-BR"/>
        </w:rPr>
        <w:t>Hoong cuố</w:t>
      </w:r>
      <w:r w:rsidR="00DE58FE" w:rsidRPr="00B91ADB">
        <w:rPr>
          <w:rFonts w:ascii="Times New Roman" w:hAnsi="Times New Roman" w:cs="Times New Roman"/>
          <w:sz w:val="26"/>
          <w:lang w:val="pt-BR"/>
        </w:rPr>
        <w:t xml:space="preserve"> </w:t>
      </w:r>
      <w:r w:rsidR="00D139CA" w:rsidRPr="00B91ADB">
        <w:rPr>
          <w:rFonts w:ascii="Times New Roman" w:hAnsi="Times New Roman" w:cs="Times New Roman"/>
          <w:sz w:val="26"/>
          <w:lang w:val="pt-BR"/>
        </w:rPr>
        <w:t>6</w:t>
      </w:r>
      <w:r w:rsidR="00DE58FE" w:rsidRPr="00B91ADB">
        <w:rPr>
          <w:rFonts w:ascii="Times New Roman" w:hAnsi="Times New Roman" w:cs="Times New Roman"/>
          <w:sz w:val="26"/>
          <w:lang w:val="pt-BR"/>
        </w:rPr>
        <w:t xml:space="preserve">: </w:t>
      </w:r>
      <w:bookmarkEnd w:id="32"/>
      <w:bookmarkEnd w:id="33"/>
      <w:r w:rsidR="00D55999" w:rsidRPr="00B91ADB">
        <w:rPr>
          <w:rFonts w:ascii="Times New Roman" w:hAnsi="Times New Roman" w:cs="Times New Roman"/>
          <w:sz w:val="26"/>
          <w:lang w:val="pt-BR"/>
        </w:rPr>
        <w:t xml:space="preserve">Xây d cuốn sổ tay nàyết </w:t>
      </w:r>
      <w:bookmarkEnd w:id="34"/>
    </w:p>
    <w:p w:rsidR="00EC0BC4" w:rsidRPr="000D75C2" w:rsidRDefault="00EC0BC4" w:rsidP="00405AE7">
      <w:pPr>
        <w:rPr>
          <w:rFonts w:ascii="Times New Roman" w:hAnsi="Times New Roman"/>
          <w:sz w:val="26"/>
          <w:szCs w:val="26"/>
        </w:rPr>
      </w:pPr>
    </w:p>
    <w:p w:rsidR="00723F5C" w:rsidRPr="000D75C2" w:rsidRDefault="00723F5C" w:rsidP="00405AE7">
      <w:pPr>
        <w:rPr>
          <w:rFonts w:ascii="Times New Roman" w:hAnsi="Times New Roman"/>
          <w:sz w:val="26"/>
          <w:szCs w:val="26"/>
        </w:rPr>
      </w:pPr>
      <w:r w:rsidRPr="000D75C2">
        <w:rPr>
          <w:rFonts w:ascii="Times New Roman" w:hAnsi="Times New Roman"/>
          <w:sz w:val="26"/>
          <w:szCs w:val="26"/>
        </w:rPr>
        <w:t>Việc Đánh giá tổ</w:t>
      </w:r>
      <w:r w:rsidR="002929D0" w:rsidRPr="000D75C2">
        <w:rPr>
          <w:rFonts w:ascii="Times New Roman" w:hAnsi="Times New Roman"/>
          <w:sz w:val="26"/>
          <w:szCs w:val="26"/>
        </w:rPr>
        <w:t>n thương và Lập b</w:t>
      </w:r>
      <w:r w:rsidRPr="000D75C2">
        <w:rPr>
          <w:rFonts w:ascii="Times New Roman" w:hAnsi="Times New Roman"/>
          <w:sz w:val="26"/>
          <w:szCs w:val="26"/>
        </w:rPr>
        <w:t xml:space="preserve">ản đồ rủi ro nhằm xem xét các thay đổi trong </w:t>
      </w:r>
      <w:r w:rsidR="006922A8" w:rsidRPr="000D75C2">
        <w:rPr>
          <w:rFonts w:ascii="Times New Roman" w:hAnsi="Times New Roman"/>
          <w:sz w:val="26"/>
          <w:szCs w:val="26"/>
        </w:rPr>
        <w:t>rủi ro</w:t>
      </w:r>
      <w:r w:rsidRPr="000D75C2">
        <w:rPr>
          <w:rFonts w:ascii="Times New Roman" w:hAnsi="Times New Roman"/>
          <w:sz w:val="26"/>
          <w:szCs w:val="26"/>
        </w:rPr>
        <w:t xml:space="preserve"> </w:t>
      </w:r>
      <w:r w:rsidR="00D416AE" w:rsidRPr="000D75C2">
        <w:rPr>
          <w:rFonts w:ascii="Times New Roman" w:hAnsi="Times New Roman"/>
          <w:sz w:val="26"/>
          <w:szCs w:val="26"/>
        </w:rPr>
        <w:t>trên</w:t>
      </w:r>
      <w:r w:rsidRPr="000D75C2">
        <w:rPr>
          <w:rFonts w:ascii="Times New Roman" w:hAnsi="Times New Roman"/>
          <w:sz w:val="26"/>
          <w:szCs w:val="26"/>
        </w:rPr>
        <w:t xml:space="preserve"> khung thời gian khác nhau. </w:t>
      </w:r>
      <w:r w:rsidR="00053EB2" w:rsidRPr="000D75C2">
        <w:rPr>
          <w:rFonts w:ascii="Times New Roman" w:hAnsi="Times New Roman"/>
          <w:sz w:val="26"/>
          <w:szCs w:val="26"/>
        </w:rPr>
        <w:t>Những ghi chép</w:t>
      </w:r>
      <w:r w:rsidR="000B1250" w:rsidRPr="000D75C2">
        <w:rPr>
          <w:rFonts w:ascii="Times New Roman" w:hAnsi="Times New Roman"/>
          <w:sz w:val="26"/>
          <w:szCs w:val="26"/>
        </w:rPr>
        <w:t xml:space="preserve"> trước đây về</w:t>
      </w:r>
      <w:r w:rsidR="00302AF5" w:rsidRPr="000D75C2">
        <w:rPr>
          <w:rFonts w:ascii="Times New Roman" w:hAnsi="Times New Roman"/>
          <w:sz w:val="26"/>
          <w:szCs w:val="26"/>
        </w:rPr>
        <w:t xml:space="preserve"> </w:t>
      </w:r>
      <w:r w:rsidR="001341CA" w:rsidRPr="000D75C2">
        <w:rPr>
          <w:rFonts w:ascii="Times New Roman" w:hAnsi="Times New Roman"/>
          <w:sz w:val="26"/>
          <w:szCs w:val="26"/>
        </w:rPr>
        <w:t>hiểm họa</w:t>
      </w:r>
      <w:r w:rsidR="00302AF5" w:rsidRPr="000D75C2">
        <w:rPr>
          <w:rFonts w:ascii="Times New Roman" w:hAnsi="Times New Roman"/>
          <w:sz w:val="26"/>
          <w:szCs w:val="26"/>
        </w:rPr>
        <w:t xml:space="preserve"> và</w:t>
      </w:r>
      <w:r w:rsidR="000B1250" w:rsidRPr="000D75C2">
        <w:rPr>
          <w:rFonts w:ascii="Times New Roman" w:hAnsi="Times New Roman"/>
          <w:sz w:val="26"/>
          <w:szCs w:val="26"/>
        </w:rPr>
        <w:t xml:space="preserve"> </w:t>
      </w:r>
      <w:r w:rsidR="00D4437B" w:rsidRPr="000D75C2">
        <w:rPr>
          <w:rFonts w:ascii="Times New Roman" w:hAnsi="Times New Roman"/>
          <w:sz w:val="26"/>
          <w:szCs w:val="26"/>
          <w:lang w:val="pt-BR"/>
        </w:rPr>
        <w:t>TTDBTT</w:t>
      </w:r>
      <w:r w:rsidRPr="000D75C2">
        <w:rPr>
          <w:rFonts w:ascii="Times New Roman" w:hAnsi="Times New Roman"/>
          <w:sz w:val="26"/>
          <w:szCs w:val="26"/>
        </w:rPr>
        <w:t xml:space="preserve"> </w:t>
      </w:r>
      <w:r w:rsidR="00302AF5" w:rsidRPr="000D75C2">
        <w:rPr>
          <w:rFonts w:ascii="Times New Roman" w:hAnsi="Times New Roman"/>
          <w:sz w:val="26"/>
          <w:szCs w:val="26"/>
        </w:rPr>
        <w:t>đóng vai trò</w:t>
      </w:r>
      <w:r w:rsidRPr="000D75C2">
        <w:rPr>
          <w:rFonts w:ascii="Times New Roman" w:hAnsi="Times New Roman"/>
          <w:sz w:val="26"/>
          <w:szCs w:val="26"/>
        </w:rPr>
        <w:t xml:space="preserve"> quan trọng </w:t>
      </w:r>
      <w:r w:rsidR="00302AF5" w:rsidRPr="000D75C2">
        <w:rPr>
          <w:rFonts w:ascii="Times New Roman" w:hAnsi="Times New Roman"/>
          <w:sz w:val="26"/>
          <w:szCs w:val="26"/>
        </w:rPr>
        <w:t>trong việc</w:t>
      </w:r>
      <w:r w:rsidRPr="000D75C2">
        <w:rPr>
          <w:rFonts w:ascii="Times New Roman" w:hAnsi="Times New Roman"/>
          <w:sz w:val="26"/>
          <w:szCs w:val="26"/>
        </w:rPr>
        <w:t xml:space="preserve"> xác định rủi ro khí hậu hiện </w:t>
      </w:r>
      <w:r w:rsidR="001B3AA3" w:rsidRPr="000D75C2">
        <w:rPr>
          <w:rFonts w:ascii="Times New Roman" w:hAnsi="Times New Roman"/>
          <w:sz w:val="26"/>
          <w:szCs w:val="26"/>
        </w:rPr>
        <w:t>tại</w:t>
      </w:r>
      <w:r w:rsidRPr="000D75C2">
        <w:rPr>
          <w:rFonts w:ascii="Times New Roman" w:hAnsi="Times New Roman"/>
          <w:sz w:val="26"/>
          <w:szCs w:val="26"/>
        </w:rPr>
        <w:t xml:space="preserve"> và có thể là trọng tâm của </w:t>
      </w:r>
      <w:r w:rsidR="00911565" w:rsidRPr="000D75C2">
        <w:rPr>
          <w:rFonts w:ascii="Times New Roman" w:hAnsi="Times New Roman"/>
          <w:sz w:val="26"/>
          <w:szCs w:val="26"/>
        </w:rPr>
        <w:t>hoạt động</w:t>
      </w:r>
      <w:r w:rsidR="00302AF5" w:rsidRPr="000D75C2">
        <w:rPr>
          <w:rFonts w:ascii="Times New Roman" w:hAnsi="Times New Roman"/>
          <w:sz w:val="26"/>
          <w:szCs w:val="26"/>
        </w:rPr>
        <w:t xml:space="preserve"> </w:t>
      </w:r>
      <w:r w:rsidR="0022338F"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rPr>
        <w:t xml:space="preserve">, nhưng </w:t>
      </w:r>
      <w:r w:rsidR="001B3AA3" w:rsidRPr="000D75C2">
        <w:rPr>
          <w:rFonts w:ascii="Times New Roman" w:hAnsi="Times New Roman"/>
          <w:sz w:val="26"/>
          <w:szCs w:val="26"/>
        </w:rPr>
        <w:t>nắm</w:t>
      </w:r>
      <w:r w:rsidR="00302AF5" w:rsidRPr="000D75C2">
        <w:rPr>
          <w:rFonts w:ascii="Times New Roman" w:hAnsi="Times New Roman"/>
          <w:sz w:val="26"/>
          <w:szCs w:val="26"/>
        </w:rPr>
        <w:t xml:space="preserve"> được những rủi ro trong tương lai ở một mức độ nào đó cũng </w:t>
      </w:r>
      <w:r w:rsidRPr="000D75C2">
        <w:rPr>
          <w:rFonts w:ascii="Times New Roman" w:hAnsi="Times New Roman"/>
          <w:sz w:val="26"/>
          <w:szCs w:val="26"/>
        </w:rPr>
        <w:t xml:space="preserve">là cần thiết. Mặc dù </w:t>
      </w:r>
      <w:r w:rsidR="001B3AA3" w:rsidRPr="000D75C2">
        <w:rPr>
          <w:rFonts w:ascii="Times New Roman" w:hAnsi="Times New Roman"/>
          <w:sz w:val="26"/>
          <w:szCs w:val="26"/>
        </w:rPr>
        <w:t xml:space="preserve">mô hình khí hậu khu vực </w:t>
      </w:r>
      <w:r w:rsidR="007A568E" w:rsidRPr="000D75C2">
        <w:rPr>
          <w:rFonts w:ascii="Times New Roman" w:hAnsi="Times New Roman"/>
          <w:sz w:val="26"/>
          <w:szCs w:val="26"/>
        </w:rPr>
        <w:t>thu nhỏ</w:t>
      </w:r>
      <w:r w:rsidRPr="000D75C2">
        <w:rPr>
          <w:rFonts w:ascii="Times New Roman" w:hAnsi="Times New Roman"/>
          <w:sz w:val="26"/>
          <w:szCs w:val="26"/>
        </w:rPr>
        <w:t xml:space="preserve"> đang được cải thiện </w:t>
      </w:r>
      <w:r w:rsidR="001B3AA3" w:rsidRPr="000D75C2">
        <w:rPr>
          <w:rFonts w:ascii="Times New Roman" w:hAnsi="Times New Roman"/>
          <w:sz w:val="26"/>
          <w:szCs w:val="26"/>
        </w:rPr>
        <w:t>với</w:t>
      </w:r>
      <w:r w:rsidRPr="000D75C2">
        <w:rPr>
          <w:rFonts w:ascii="Times New Roman" w:hAnsi="Times New Roman"/>
          <w:sz w:val="26"/>
          <w:szCs w:val="26"/>
        </w:rPr>
        <w:t xml:space="preserve"> nỗ lực </w:t>
      </w:r>
      <w:r w:rsidR="001B3AA3" w:rsidRPr="000D75C2">
        <w:rPr>
          <w:rFonts w:ascii="Times New Roman" w:hAnsi="Times New Roman"/>
          <w:sz w:val="26"/>
          <w:szCs w:val="26"/>
        </w:rPr>
        <w:t>nâng cao</w:t>
      </w:r>
      <w:r w:rsidRPr="000D75C2">
        <w:rPr>
          <w:rFonts w:ascii="Times New Roman" w:hAnsi="Times New Roman"/>
          <w:sz w:val="26"/>
          <w:szCs w:val="26"/>
        </w:rPr>
        <w:t xml:space="preserve"> khả năng dự đoán về quy mô địa lý và thời gian chính xác hơn, </w:t>
      </w:r>
      <w:r w:rsidR="001B3AA3" w:rsidRPr="000D75C2">
        <w:rPr>
          <w:rFonts w:ascii="Times New Roman" w:hAnsi="Times New Roman"/>
          <w:sz w:val="26"/>
          <w:szCs w:val="26"/>
        </w:rPr>
        <w:t xml:space="preserve">nhưng </w:t>
      </w:r>
      <w:r w:rsidRPr="000D75C2">
        <w:rPr>
          <w:rFonts w:ascii="Times New Roman" w:hAnsi="Times New Roman"/>
          <w:sz w:val="26"/>
          <w:szCs w:val="26"/>
        </w:rPr>
        <w:t xml:space="preserve">vẫn còn tồn tại những hạn chế </w:t>
      </w:r>
      <w:r w:rsidR="001B3AA3" w:rsidRPr="000D75C2">
        <w:rPr>
          <w:rFonts w:ascii="Times New Roman" w:hAnsi="Times New Roman"/>
          <w:sz w:val="26"/>
          <w:szCs w:val="26"/>
        </w:rPr>
        <w:t>trong việc</w:t>
      </w:r>
      <w:r w:rsidRPr="000D75C2">
        <w:rPr>
          <w:rFonts w:ascii="Times New Roman" w:hAnsi="Times New Roman"/>
          <w:sz w:val="26"/>
          <w:szCs w:val="26"/>
        </w:rPr>
        <w:t xml:space="preserve"> xác định </w:t>
      </w:r>
      <w:r w:rsidR="001B3AA3" w:rsidRPr="000D75C2">
        <w:rPr>
          <w:rFonts w:ascii="Times New Roman" w:hAnsi="Times New Roman"/>
          <w:sz w:val="26"/>
          <w:szCs w:val="26"/>
        </w:rPr>
        <w:t>hiểm họa</w:t>
      </w:r>
      <w:r w:rsidRPr="000D75C2">
        <w:rPr>
          <w:rFonts w:ascii="Times New Roman" w:hAnsi="Times New Roman"/>
          <w:sz w:val="26"/>
          <w:szCs w:val="26"/>
        </w:rPr>
        <w:t xml:space="preserve"> liên quan đến khí hậu trong tương lai. </w:t>
      </w:r>
      <w:r w:rsidR="009D3B89" w:rsidRPr="000D75C2">
        <w:rPr>
          <w:rFonts w:ascii="Times New Roman" w:hAnsi="Times New Roman"/>
          <w:sz w:val="26"/>
          <w:szCs w:val="26"/>
        </w:rPr>
        <w:t xml:space="preserve">Ngoài </w:t>
      </w:r>
      <w:r w:rsidRPr="000D75C2">
        <w:rPr>
          <w:rFonts w:ascii="Times New Roman" w:hAnsi="Times New Roman"/>
          <w:sz w:val="26"/>
          <w:szCs w:val="26"/>
        </w:rPr>
        <w:t xml:space="preserve">thách thức này, có rất nhiều lợi ích trước mắt và lâu dài trong việc </w:t>
      </w:r>
      <w:r w:rsidR="009D3B89" w:rsidRPr="000D75C2">
        <w:rPr>
          <w:rFonts w:ascii="Times New Roman" w:hAnsi="Times New Roman"/>
          <w:sz w:val="26"/>
          <w:szCs w:val="26"/>
        </w:rPr>
        <w:t>thu hút sự quan tâm</w:t>
      </w:r>
      <w:r w:rsidRPr="000D75C2">
        <w:rPr>
          <w:rFonts w:ascii="Times New Roman" w:hAnsi="Times New Roman"/>
          <w:sz w:val="26"/>
          <w:szCs w:val="26"/>
        </w:rPr>
        <w:t xml:space="preserve"> </w:t>
      </w:r>
      <w:r w:rsidR="004F2C0C" w:rsidRPr="000D75C2">
        <w:rPr>
          <w:rFonts w:ascii="Times New Roman" w:hAnsi="Times New Roman"/>
          <w:sz w:val="26"/>
          <w:szCs w:val="26"/>
        </w:rPr>
        <w:t>tới</w:t>
      </w:r>
      <w:r w:rsidRPr="000D75C2">
        <w:rPr>
          <w:rFonts w:ascii="Times New Roman" w:hAnsi="Times New Roman"/>
          <w:sz w:val="26"/>
          <w:szCs w:val="26"/>
        </w:rPr>
        <w:t xml:space="preserve"> </w:t>
      </w:r>
      <w:r w:rsidR="009D3B89" w:rsidRPr="000D75C2">
        <w:rPr>
          <w:rFonts w:ascii="Times New Roman" w:hAnsi="Times New Roman"/>
          <w:sz w:val="26"/>
          <w:szCs w:val="26"/>
        </w:rPr>
        <w:t>việc</w:t>
      </w:r>
      <w:r w:rsidRPr="000D75C2">
        <w:rPr>
          <w:rFonts w:ascii="Times New Roman" w:hAnsi="Times New Roman"/>
          <w:sz w:val="26"/>
          <w:szCs w:val="26"/>
        </w:rPr>
        <w:t xml:space="preserve"> cải thiện </w:t>
      </w:r>
      <w:r w:rsidR="004F2C0C" w:rsidRPr="000D75C2">
        <w:rPr>
          <w:rFonts w:ascii="Times New Roman" w:hAnsi="Times New Roman"/>
          <w:sz w:val="26"/>
          <w:szCs w:val="26"/>
        </w:rPr>
        <w:t xml:space="preserve">quản lý biến động khí hậu </w:t>
      </w:r>
      <w:r w:rsidRPr="000D75C2">
        <w:rPr>
          <w:rFonts w:ascii="Times New Roman" w:hAnsi="Times New Roman"/>
          <w:sz w:val="26"/>
          <w:szCs w:val="26"/>
        </w:rPr>
        <w:t xml:space="preserve">ở Việt Nam </w:t>
      </w:r>
      <w:r w:rsidR="009D3B89" w:rsidRPr="000D75C2">
        <w:rPr>
          <w:rFonts w:ascii="Times New Roman" w:hAnsi="Times New Roman"/>
          <w:sz w:val="26"/>
          <w:szCs w:val="26"/>
        </w:rPr>
        <w:t xml:space="preserve">hiện nay </w:t>
      </w:r>
      <w:r w:rsidRPr="000D75C2">
        <w:rPr>
          <w:rFonts w:ascii="Times New Roman" w:hAnsi="Times New Roman"/>
          <w:sz w:val="26"/>
          <w:szCs w:val="26"/>
        </w:rPr>
        <w:t xml:space="preserve">ngoài việc thích ứng với </w:t>
      </w:r>
      <w:r w:rsidR="00E509E5" w:rsidRPr="000D75C2">
        <w:rPr>
          <w:rFonts w:ascii="Times New Roman" w:hAnsi="Times New Roman"/>
          <w:sz w:val="26"/>
          <w:szCs w:val="26"/>
        </w:rPr>
        <w:t>BĐKH</w:t>
      </w:r>
      <w:r w:rsidRPr="000D75C2">
        <w:rPr>
          <w:rFonts w:ascii="Times New Roman" w:hAnsi="Times New Roman"/>
          <w:sz w:val="26"/>
          <w:szCs w:val="26"/>
        </w:rPr>
        <w:t xml:space="preserve"> </w:t>
      </w:r>
      <w:r w:rsidR="00692B56" w:rsidRPr="000D75C2">
        <w:rPr>
          <w:rFonts w:ascii="Times New Roman" w:hAnsi="Times New Roman"/>
          <w:sz w:val="26"/>
          <w:szCs w:val="26"/>
        </w:rPr>
        <w:t xml:space="preserve">và kế hoạch đối phó </w:t>
      </w:r>
      <w:r w:rsidRPr="000D75C2">
        <w:rPr>
          <w:rFonts w:ascii="Times New Roman" w:hAnsi="Times New Roman"/>
          <w:sz w:val="26"/>
          <w:szCs w:val="26"/>
        </w:rPr>
        <w:t>trong tương lai.</w:t>
      </w:r>
    </w:p>
    <w:p w:rsidR="00B9669E" w:rsidRPr="000D75C2" w:rsidRDefault="00B9669E" w:rsidP="00405AE7">
      <w:pPr>
        <w:rPr>
          <w:rFonts w:ascii="Times New Roman" w:hAnsi="Times New Roman"/>
          <w:sz w:val="26"/>
          <w:szCs w:val="26"/>
        </w:rPr>
      </w:pPr>
    </w:p>
    <w:p w:rsidR="00681F01" w:rsidRPr="000D75C2" w:rsidRDefault="00681F01" w:rsidP="00405AE7">
      <w:pPr>
        <w:rPr>
          <w:rFonts w:ascii="Times New Roman" w:hAnsi="Times New Roman"/>
          <w:sz w:val="26"/>
          <w:szCs w:val="26"/>
        </w:rPr>
      </w:pPr>
      <w:r w:rsidRPr="000D75C2">
        <w:rPr>
          <w:rFonts w:ascii="Times New Roman" w:hAnsi="Times New Roman"/>
          <w:sz w:val="26"/>
          <w:szCs w:val="26"/>
        </w:rPr>
        <w:t xml:space="preserve">Quy trình và chính sách quản lý </w:t>
      </w:r>
      <w:r w:rsidR="00C80B3D" w:rsidRPr="000D75C2">
        <w:rPr>
          <w:rFonts w:ascii="Times New Roman" w:hAnsi="Times New Roman"/>
          <w:sz w:val="26"/>
          <w:szCs w:val="26"/>
        </w:rPr>
        <w:t>biến động khí hậu</w:t>
      </w:r>
      <w:r w:rsidRPr="000D75C2">
        <w:rPr>
          <w:rFonts w:ascii="Times New Roman" w:hAnsi="Times New Roman"/>
          <w:sz w:val="26"/>
          <w:szCs w:val="26"/>
        </w:rPr>
        <w:t xml:space="preserve"> hiện nay đóng góp vào khả năng thích ứng để </w:t>
      </w:r>
      <w:r w:rsidR="00351808" w:rsidRPr="000D75C2">
        <w:rPr>
          <w:rFonts w:ascii="Times New Roman" w:hAnsi="Times New Roman"/>
          <w:sz w:val="26"/>
          <w:szCs w:val="26"/>
        </w:rPr>
        <w:t xml:space="preserve">đối </w:t>
      </w:r>
      <w:r w:rsidR="00412B2B" w:rsidRPr="000D75C2">
        <w:rPr>
          <w:rFonts w:ascii="Times New Roman" w:hAnsi="Times New Roman"/>
          <w:sz w:val="26"/>
          <w:szCs w:val="26"/>
        </w:rPr>
        <w:t>phó</w:t>
      </w:r>
      <w:r w:rsidRPr="000D75C2">
        <w:rPr>
          <w:rFonts w:ascii="Times New Roman" w:hAnsi="Times New Roman"/>
          <w:sz w:val="26"/>
          <w:szCs w:val="26"/>
        </w:rPr>
        <w:t xml:space="preserve"> những </w:t>
      </w:r>
      <w:r w:rsidR="00412B2B" w:rsidRPr="000D75C2">
        <w:rPr>
          <w:rFonts w:ascii="Times New Roman" w:hAnsi="Times New Roman"/>
          <w:sz w:val="26"/>
          <w:szCs w:val="26"/>
        </w:rPr>
        <w:t>biến</w:t>
      </w:r>
      <w:r w:rsidRPr="000D75C2">
        <w:rPr>
          <w:rFonts w:ascii="Times New Roman" w:hAnsi="Times New Roman"/>
          <w:sz w:val="26"/>
          <w:szCs w:val="26"/>
        </w:rPr>
        <w:t xml:space="preserve"> đổi trong tương lai, đặc biệt là </w:t>
      </w:r>
      <w:r w:rsidR="00412B2B" w:rsidRPr="000D75C2">
        <w:rPr>
          <w:rFonts w:ascii="Times New Roman" w:hAnsi="Times New Roman"/>
          <w:sz w:val="26"/>
          <w:szCs w:val="26"/>
        </w:rPr>
        <w:t>các hiện tượng khí hậu</w:t>
      </w:r>
      <w:r w:rsidRPr="000D75C2">
        <w:rPr>
          <w:rFonts w:ascii="Times New Roman" w:hAnsi="Times New Roman"/>
          <w:sz w:val="26"/>
          <w:szCs w:val="26"/>
        </w:rPr>
        <w:t xml:space="preserve"> cực đoan. Việt Nam đang phải đối mặt với đặc điểm khí hậu biến đổi </w:t>
      </w:r>
      <w:r w:rsidR="00412B2B" w:rsidRPr="000D75C2">
        <w:rPr>
          <w:rFonts w:ascii="Times New Roman" w:hAnsi="Times New Roman"/>
          <w:sz w:val="26"/>
          <w:szCs w:val="26"/>
        </w:rPr>
        <w:t>với tần suất cao</w:t>
      </w:r>
      <w:r w:rsidRPr="000D75C2">
        <w:rPr>
          <w:rFonts w:ascii="Times New Roman" w:hAnsi="Times New Roman"/>
          <w:sz w:val="26"/>
          <w:szCs w:val="26"/>
        </w:rPr>
        <w:t xml:space="preserve"> nhưng rất ít hệ thống được đưa </w:t>
      </w:r>
      <w:r w:rsidR="00412B2B" w:rsidRPr="000D75C2">
        <w:rPr>
          <w:rFonts w:ascii="Times New Roman" w:hAnsi="Times New Roman"/>
          <w:sz w:val="26"/>
          <w:szCs w:val="26"/>
        </w:rPr>
        <w:t>vào</w:t>
      </w:r>
      <w:r w:rsidRPr="000D75C2">
        <w:rPr>
          <w:rFonts w:ascii="Times New Roman" w:hAnsi="Times New Roman"/>
          <w:sz w:val="26"/>
          <w:szCs w:val="26"/>
        </w:rPr>
        <w:t xml:space="preserve"> để </w:t>
      </w:r>
      <w:r w:rsidR="00351808" w:rsidRPr="000D75C2">
        <w:rPr>
          <w:rFonts w:ascii="Times New Roman" w:hAnsi="Times New Roman"/>
          <w:sz w:val="26"/>
          <w:szCs w:val="26"/>
        </w:rPr>
        <w:t xml:space="preserve">đối </w:t>
      </w:r>
      <w:r w:rsidR="00412B2B" w:rsidRPr="000D75C2">
        <w:rPr>
          <w:rFonts w:ascii="Times New Roman" w:hAnsi="Times New Roman"/>
          <w:sz w:val="26"/>
          <w:szCs w:val="26"/>
        </w:rPr>
        <w:t>phó với những</w:t>
      </w:r>
      <w:r w:rsidRPr="000D75C2">
        <w:rPr>
          <w:rFonts w:ascii="Times New Roman" w:hAnsi="Times New Roman"/>
          <w:sz w:val="26"/>
          <w:szCs w:val="26"/>
        </w:rPr>
        <w:t xml:space="preserve"> biến đổi này và chuẩn bị cho các vụ </w:t>
      </w:r>
      <w:r w:rsidR="00412B2B" w:rsidRPr="000D75C2">
        <w:rPr>
          <w:rFonts w:ascii="Times New Roman" w:hAnsi="Times New Roman"/>
          <w:sz w:val="26"/>
          <w:szCs w:val="26"/>
        </w:rPr>
        <w:t xml:space="preserve">sạt </w:t>
      </w:r>
      <w:r w:rsidRPr="000D75C2">
        <w:rPr>
          <w:rFonts w:ascii="Times New Roman" w:hAnsi="Times New Roman"/>
          <w:sz w:val="26"/>
          <w:szCs w:val="26"/>
        </w:rPr>
        <w:t xml:space="preserve">lở đất, bão, lũ lụt </w:t>
      </w:r>
      <w:r w:rsidR="00412B2B" w:rsidRPr="000D75C2">
        <w:rPr>
          <w:rFonts w:ascii="Times New Roman" w:hAnsi="Times New Roman"/>
          <w:sz w:val="26"/>
          <w:szCs w:val="26"/>
        </w:rPr>
        <w:t xml:space="preserve">tiếp theo </w:t>
      </w:r>
      <w:r w:rsidRPr="000D75C2">
        <w:rPr>
          <w:rFonts w:ascii="Times New Roman" w:hAnsi="Times New Roman"/>
          <w:sz w:val="26"/>
          <w:szCs w:val="26"/>
        </w:rPr>
        <w:t xml:space="preserve">hoặc </w:t>
      </w:r>
      <w:r w:rsidR="00412B2B" w:rsidRPr="000D75C2">
        <w:rPr>
          <w:rFonts w:ascii="Times New Roman" w:hAnsi="Times New Roman"/>
          <w:sz w:val="26"/>
          <w:szCs w:val="26"/>
        </w:rPr>
        <w:t>hiện tượng</w:t>
      </w:r>
      <w:r w:rsidRPr="000D75C2">
        <w:rPr>
          <w:rFonts w:ascii="Times New Roman" w:hAnsi="Times New Roman"/>
          <w:sz w:val="26"/>
          <w:szCs w:val="26"/>
        </w:rPr>
        <w:t xml:space="preserve"> cực đoan khác.</w:t>
      </w:r>
      <w:r w:rsidR="00692B56" w:rsidRPr="000D75C2">
        <w:rPr>
          <w:rFonts w:ascii="Times New Roman" w:hAnsi="Times New Roman"/>
          <w:sz w:val="26"/>
          <w:szCs w:val="26"/>
        </w:rPr>
        <w:t xml:space="preserve"> Mặt khác, có thể tận dụng được các mô hình mới nổi cũng rất quan trọng trong việc đánh giá kịch bản có thể xảy ra trong tương lai.</w:t>
      </w:r>
    </w:p>
    <w:p w:rsidR="006A1D9E" w:rsidRPr="000D75C2" w:rsidRDefault="006A1D9E" w:rsidP="00405AE7">
      <w:pPr>
        <w:rPr>
          <w:rFonts w:ascii="Times New Roman" w:hAnsi="Times New Roman"/>
          <w:sz w:val="26"/>
          <w:szCs w:val="26"/>
        </w:rPr>
      </w:pPr>
    </w:p>
    <w:p w:rsidR="0094754F" w:rsidRPr="000D75C2" w:rsidRDefault="0094754F" w:rsidP="00405AE7">
      <w:pPr>
        <w:rPr>
          <w:rFonts w:ascii="Times New Roman" w:hAnsi="Times New Roman"/>
          <w:sz w:val="26"/>
          <w:szCs w:val="26"/>
        </w:rPr>
      </w:pPr>
      <w:r w:rsidRPr="000D75C2">
        <w:rPr>
          <w:rFonts w:ascii="Times New Roman" w:hAnsi="Times New Roman"/>
          <w:sz w:val="26"/>
          <w:szCs w:val="26"/>
        </w:rPr>
        <w:t xml:space="preserve">Dự án CRI hợp tác với </w:t>
      </w:r>
      <w:r w:rsidR="002A0FAC" w:rsidRPr="000D75C2">
        <w:rPr>
          <w:rFonts w:ascii="Times New Roman" w:hAnsi="Times New Roman"/>
          <w:sz w:val="26"/>
          <w:szCs w:val="26"/>
        </w:rPr>
        <w:t xml:space="preserve">Viện Khoa học Khí tượng Thủy văn và </w:t>
      </w:r>
      <w:r w:rsidR="00E509E5" w:rsidRPr="000D75C2">
        <w:rPr>
          <w:rFonts w:ascii="Times New Roman" w:hAnsi="Times New Roman"/>
          <w:sz w:val="26"/>
          <w:szCs w:val="26"/>
        </w:rPr>
        <w:t>BĐKH</w:t>
      </w:r>
      <w:r w:rsidR="002A0FAC" w:rsidRPr="000D75C2">
        <w:rPr>
          <w:rFonts w:ascii="Times New Roman" w:hAnsi="Times New Roman"/>
          <w:sz w:val="26"/>
          <w:szCs w:val="26"/>
        </w:rPr>
        <w:t xml:space="preserve"> (</w:t>
      </w:r>
      <w:r w:rsidRPr="000D75C2">
        <w:rPr>
          <w:rFonts w:ascii="Times New Roman" w:hAnsi="Times New Roman"/>
          <w:sz w:val="26"/>
          <w:szCs w:val="26"/>
        </w:rPr>
        <w:t>IMHEN</w:t>
      </w:r>
      <w:r w:rsidR="002A0FAC" w:rsidRPr="000D75C2">
        <w:rPr>
          <w:rFonts w:ascii="Times New Roman" w:hAnsi="Times New Roman"/>
          <w:sz w:val="26"/>
          <w:szCs w:val="26"/>
        </w:rPr>
        <w:t>)</w:t>
      </w:r>
      <w:r w:rsidRPr="000D75C2">
        <w:rPr>
          <w:rFonts w:ascii="Times New Roman" w:hAnsi="Times New Roman"/>
          <w:sz w:val="26"/>
          <w:szCs w:val="26"/>
        </w:rPr>
        <w:t xml:space="preserve"> để </w:t>
      </w:r>
      <w:r w:rsidR="005B4F82" w:rsidRPr="000D75C2">
        <w:rPr>
          <w:rFonts w:ascii="Times New Roman" w:hAnsi="Times New Roman"/>
          <w:sz w:val="26"/>
          <w:szCs w:val="26"/>
        </w:rPr>
        <w:t xml:space="preserve">thu thập dữ liệu lịch sử và </w:t>
      </w:r>
      <w:r w:rsidR="006A1428" w:rsidRPr="000D75C2">
        <w:rPr>
          <w:rFonts w:ascii="Times New Roman" w:hAnsi="Times New Roman"/>
          <w:sz w:val="26"/>
          <w:szCs w:val="26"/>
        </w:rPr>
        <w:t>đưa ra những</w:t>
      </w:r>
      <w:r w:rsidRPr="000D75C2">
        <w:rPr>
          <w:rFonts w:ascii="Times New Roman" w:hAnsi="Times New Roman"/>
          <w:sz w:val="26"/>
          <w:szCs w:val="26"/>
        </w:rPr>
        <w:t xml:space="preserve"> dự </w:t>
      </w:r>
      <w:r w:rsidR="006A1428" w:rsidRPr="000D75C2">
        <w:rPr>
          <w:rFonts w:ascii="Times New Roman" w:hAnsi="Times New Roman"/>
          <w:sz w:val="26"/>
          <w:szCs w:val="26"/>
        </w:rPr>
        <w:t>tính</w:t>
      </w:r>
      <w:r w:rsidRPr="000D75C2">
        <w:rPr>
          <w:rFonts w:ascii="Times New Roman" w:hAnsi="Times New Roman"/>
          <w:sz w:val="26"/>
          <w:szCs w:val="26"/>
        </w:rPr>
        <w:t xml:space="preserve"> khí hậu cụ thể </w:t>
      </w:r>
      <w:r w:rsidR="006A1428" w:rsidRPr="000D75C2">
        <w:rPr>
          <w:rFonts w:ascii="Times New Roman" w:hAnsi="Times New Roman"/>
          <w:sz w:val="26"/>
          <w:szCs w:val="26"/>
        </w:rPr>
        <w:t>phục vụ cho</w:t>
      </w:r>
      <w:r w:rsidRPr="000D75C2">
        <w:rPr>
          <w:rFonts w:ascii="Times New Roman" w:hAnsi="Times New Roman"/>
          <w:sz w:val="26"/>
          <w:szCs w:val="26"/>
        </w:rPr>
        <w:t xml:space="preserve"> các mục đích của dự án. Các số liệu, kết quả, và bản đồ từ nghiên cứu này có thể được </w:t>
      </w:r>
      <w:r w:rsidR="008157B1" w:rsidRPr="000D75C2">
        <w:rPr>
          <w:rFonts w:ascii="Times New Roman" w:hAnsi="Times New Roman"/>
          <w:sz w:val="26"/>
          <w:szCs w:val="26"/>
        </w:rPr>
        <w:t xml:space="preserve">các nhóm thực hiện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truy cập và sử dụng để </w:t>
      </w:r>
      <w:r w:rsidR="00593487" w:rsidRPr="000D75C2">
        <w:rPr>
          <w:rFonts w:ascii="Times New Roman" w:hAnsi="Times New Roman"/>
          <w:sz w:val="26"/>
          <w:szCs w:val="26"/>
        </w:rPr>
        <w:t>nâng cao</w:t>
      </w:r>
      <w:r w:rsidRPr="000D75C2">
        <w:rPr>
          <w:rFonts w:ascii="Times New Roman" w:hAnsi="Times New Roman"/>
          <w:sz w:val="26"/>
          <w:szCs w:val="26"/>
        </w:rPr>
        <w:t xml:space="preserve"> hiểu biết của </w:t>
      </w:r>
      <w:r w:rsidR="00A32874" w:rsidRPr="000D75C2">
        <w:rPr>
          <w:rFonts w:ascii="Times New Roman" w:hAnsi="Times New Roman"/>
          <w:sz w:val="26"/>
          <w:szCs w:val="26"/>
        </w:rPr>
        <w:t>họ</w:t>
      </w:r>
      <w:r w:rsidRPr="000D75C2">
        <w:rPr>
          <w:rFonts w:ascii="Times New Roman" w:hAnsi="Times New Roman"/>
          <w:sz w:val="26"/>
          <w:szCs w:val="26"/>
        </w:rPr>
        <w:t xml:space="preserve"> về cách thức khí hậu sẽ </w:t>
      </w:r>
      <w:r w:rsidR="00A32874" w:rsidRPr="000D75C2">
        <w:rPr>
          <w:rFonts w:ascii="Times New Roman" w:hAnsi="Times New Roman"/>
          <w:sz w:val="26"/>
          <w:szCs w:val="26"/>
        </w:rPr>
        <w:t>tác động tới</w:t>
      </w:r>
      <w:r w:rsidRPr="000D75C2">
        <w:rPr>
          <w:rFonts w:ascii="Times New Roman" w:hAnsi="Times New Roman"/>
          <w:sz w:val="26"/>
          <w:szCs w:val="26"/>
        </w:rPr>
        <w:t xml:space="preserve"> tỉnh</w:t>
      </w:r>
      <w:r w:rsidR="00A32874" w:rsidRPr="000D75C2">
        <w:rPr>
          <w:rFonts w:ascii="Times New Roman" w:hAnsi="Times New Roman"/>
          <w:sz w:val="26"/>
          <w:szCs w:val="26"/>
        </w:rPr>
        <w:t xml:space="preserve"> mình</w:t>
      </w:r>
      <w:r w:rsidRPr="000D75C2">
        <w:rPr>
          <w:rFonts w:ascii="Times New Roman" w:hAnsi="Times New Roman"/>
          <w:sz w:val="26"/>
          <w:szCs w:val="26"/>
        </w:rPr>
        <w:t xml:space="preserve">. Tuy nhiên, điều quan trọng cần lưu ý các dự </w:t>
      </w:r>
      <w:r w:rsidR="00263574" w:rsidRPr="000D75C2">
        <w:rPr>
          <w:rFonts w:ascii="Times New Roman" w:hAnsi="Times New Roman"/>
          <w:sz w:val="26"/>
          <w:szCs w:val="26"/>
        </w:rPr>
        <w:t>tính</w:t>
      </w:r>
      <w:r w:rsidRPr="000D75C2">
        <w:rPr>
          <w:rFonts w:ascii="Times New Roman" w:hAnsi="Times New Roman"/>
          <w:sz w:val="26"/>
          <w:szCs w:val="26"/>
        </w:rPr>
        <w:t xml:space="preserve"> khí hậu là đầu vào </w:t>
      </w:r>
      <w:r w:rsidR="00263574" w:rsidRPr="000D75C2">
        <w:rPr>
          <w:rFonts w:ascii="Times New Roman" w:hAnsi="Times New Roman"/>
          <w:sz w:val="26"/>
          <w:szCs w:val="26"/>
        </w:rPr>
        <w:t xml:space="preserve">cho </w:t>
      </w:r>
      <w:r w:rsidRPr="000D75C2">
        <w:rPr>
          <w:rFonts w:ascii="Times New Roman" w:hAnsi="Times New Roman"/>
          <w:sz w:val="26"/>
          <w:szCs w:val="26"/>
        </w:rPr>
        <w:t xml:space="preserve">mô hình </w:t>
      </w:r>
      <w:r w:rsidR="00263574" w:rsidRPr="000D75C2">
        <w:rPr>
          <w:rFonts w:ascii="Times New Roman" w:hAnsi="Times New Roman"/>
          <w:sz w:val="26"/>
          <w:szCs w:val="26"/>
        </w:rPr>
        <w:t xml:space="preserve">các hiểm </w:t>
      </w:r>
      <w:r w:rsidR="00263574" w:rsidRPr="000D75C2">
        <w:rPr>
          <w:rFonts w:ascii="Times New Roman" w:hAnsi="Times New Roman"/>
          <w:sz w:val="26"/>
          <w:szCs w:val="26"/>
        </w:rPr>
        <w:lastRenderedPageBreak/>
        <w:t>họa</w:t>
      </w:r>
      <w:r w:rsidRPr="000D75C2">
        <w:rPr>
          <w:rFonts w:ascii="Times New Roman" w:hAnsi="Times New Roman"/>
          <w:sz w:val="26"/>
          <w:szCs w:val="26"/>
        </w:rPr>
        <w:t xml:space="preserve">, do đó </w:t>
      </w:r>
      <w:r w:rsidR="002D6218" w:rsidRPr="000D75C2">
        <w:rPr>
          <w:rFonts w:ascii="Times New Roman" w:hAnsi="Times New Roman"/>
          <w:sz w:val="26"/>
          <w:szCs w:val="26"/>
        </w:rPr>
        <w:t xml:space="preserve">những dự tính này là </w:t>
      </w:r>
      <w:r w:rsidRPr="000D75C2">
        <w:rPr>
          <w:rFonts w:ascii="Times New Roman" w:hAnsi="Times New Roman"/>
          <w:sz w:val="26"/>
          <w:szCs w:val="26"/>
        </w:rPr>
        <w:t xml:space="preserve">không đủ </w:t>
      </w:r>
      <w:r w:rsidR="002D6218" w:rsidRPr="000D75C2">
        <w:rPr>
          <w:rFonts w:ascii="Times New Roman" w:hAnsi="Times New Roman"/>
          <w:sz w:val="26"/>
          <w:szCs w:val="26"/>
        </w:rPr>
        <w:t xml:space="preserve">để phục vụ cho </w:t>
      </w:r>
      <w:r w:rsidRPr="000D75C2">
        <w:rPr>
          <w:rFonts w:ascii="Times New Roman" w:hAnsi="Times New Roman"/>
          <w:sz w:val="26"/>
          <w:szCs w:val="26"/>
        </w:rPr>
        <w:t xml:space="preserve">mục đích của </w:t>
      </w:r>
      <w:r w:rsidR="0022338F" w:rsidRPr="000D75C2">
        <w:rPr>
          <w:rFonts w:ascii="Times New Roman" w:hAnsi="Times New Roman"/>
          <w:sz w:val="26"/>
          <w:szCs w:val="26"/>
        </w:rPr>
        <w:t xml:space="preserve">hoạt động </w:t>
      </w:r>
      <w:r w:rsidR="0022338F" w:rsidRPr="000D75C2">
        <w:rPr>
          <w:rFonts w:ascii="Times New Roman" w:hAnsi="Times New Roman"/>
          <w:sz w:val="26"/>
          <w:szCs w:val="26"/>
          <w:lang w:val="pt-BR"/>
        </w:rPr>
        <w:t xml:space="preserve">Đánh giá TTDBTT do BĐKH và lập bản đồ rủi ro </w:t>
      </w:r>
      <w:r w:rsidR="007A2E0D" w:rsidRPr="000D75C2">
        <w:rPr>
          <w:rFonts w:ascii="Times New Roman" w:hAnsi="Times New Roman"/>
          <w:sz w:val="26"/>
          <w:szCs w:val="26"/>
        </w:rPr>
        <w:t>nếu</w:t>
      </w:r>
      <w:r w:rsidRPr="000D75C2">
        <w:rPr>
          <w:rFonts w:ascii="Times New Roman" w:hAnsi="Times New Roman"/>
          <w:sz w:val="26"/>
          <w:szCs w:val="26"/>
        </w:rPr>
        <w:t xml:space="preserve"> không hiểu các </w:t>
      </w:r>
      <w:r w:rsidR="00C87E84" w:rsidRPr="000D75C2">
        <w:rPr>
          <w:rFonts w:ascii="Times New Roman" w:hAnsi="Times New Roman"/>
          <w:sz w:val="26"/>
          <w:szCs w:val="26"/>
        </w:rPr>
        <w:t>tham</w:t>
      </w:r>
      <w:r w:rsidR="002D6218" w:rsidRPr="000D75C2">
        <w:rPr>
          <w:rFonts w:ascii="Times New Roman" w:hAnsi="Times New Roman"/>
          <w:sz w:val="26"/>
          <w:szCs w:val="26"/>
        </w:rPr>
        <w:t xml:space="preserve"> số</w:t>
      </w:r>
      <w:r w:rsidRPr="000D75C2">
        <w:rPr>
          <w:rFonts w:ascii="Times New Roman" w:hAnsi="Times New Roman"/>
          <w:sz w:val="26"/>
          <w:szCs w:val="26"/>
        </w:rPr>
        <w:t xml:space="preserve"> khí hậu ảnh hưởng</w:t>
      </w:r>
      <w:r w:rsidR="005B4F82" w:rsidRPr="000D75C2">
        <w:rPr>
          <w:rFonts w:ascii="Times New Roman" w:hAnsi="Times New Roman"/>
          <w:sz w:val="26"/>
          <w:szCs w:val="26"/>
        </w:rPr>
        <w:t xml:space="preserve"> và tương tác với</w:t>
      </w:r>
      <w:r w:rsidRPr="000D75C2">
        <w:rPr>
          <w:rFonts w:ascii="Times New Roman" w:hAnsi="Times New Roman"/>
          <w:sz w:val="26"/>
          <w:szCs w:val="26"/>
        </w:rPr>
        <w:t xml:space="preserve"> các </w:t>
      </w:r>
      <w:r w:rsidR="002D6218" w:rsidRPr="000D75C2">
        <w:rPr>
          <w:rFonts w:ascii="Times New Roman" w:hAnsi="Times New Roman"/>
          <w:sz w:val="26"/>
          <w:szCs w:val="26"/>
        </w:rPr>
        <w:t>hiểm họa như thế nào</w:t>
      </w:r>
      <w:r w:rsidRPr="000D75C2">
        <w:rPr>
          <w:rFonts w:ascii="Times New Roman" w:hAnsi="Times New Roman"/>
          <w:sz w:val="26"/>
          <w:szCs w:val="26"/>
        </w:rPr>
        <w:t>.</w:t>
      </w:r>
      <w:r w:rsidR="005B4F82" w:rsidRPr="000D75C2">
        <w:rPr>
          <w:rFonts w:ascii="Times New Roman" w:hAnsi="Times New Roman"/>
          <w:sz w:val="26"/>
          <w:szCs w:val="26"/>
        </w:rPr>
        <w:t xml:space="preserve"> </w:t>
      </w:r>
      <w:r w:rsidR="005B4F82" w:rsidRPr="00B91ADB">
        <w:rPr>
          <w:rFonts w:ascii="Times New Roman" w:hAnsi="Times New Roman"/>
          <w:b/>
          <w:sz w:val="26"/>
          <w:szCs w:val="26"/>
        </w:rPr>
        <w:t xml:space="preserve">Giai đoạn 4: Đánh giá và Lập bản đồ Rủi ro </w:t>
      </w:r>
      <w:r w:rsidR="005B4F82" w:rsidRPr="000D75C2">
        <w:rPr>
          <w:rFonts w:ascii="Times New Roman" w:hAnsi="Times New Roman"/>
          <w:sz w:val="26"/>
          <w:szCs w:val="26"/>
        </w:rPr>
        <w:t>sẽ phân tích cụ thể hơn vấn đề này.</w:t>
      </w:r>
    </w:p>
    <w:p w:rsidR="00EC0BC4" w:rsidRPr="000D75C2" w:rsidRDefault="00EC0BC4" w:rsidP="00405AE7">
      <w:pPr>
        <w:rPr>
          <w:rFonts w:ascii="Times New Roman" w:hAnsi="Times New Roman"/>
          <w:sz w:val="26"/>
          <w:szCs w:val="26"/>
        </w:rPr>
      </w:pPr>
    </w:p>
    <w:p w:rsidR="006E583B" w:rsidRPr="00B91ADB" w:rsidRDefault="006E583B" w:rsidP="00405AE7">
      <w:pPr>
        <w:rPr>
          <w:rFonts w:ascii="Times New Roman" w:hAnsi="Times New Roman"/>
          <w:sz w:val="26"/>
          <w:szCs w:val="26"/>
        </w:rPr>
      </w:pPr>
      <w:r w:rsidRPr="00B91ADB">
        <w:rPr>
          <w:rFonts w:ascii="Times New Roman" w:hAnsi="Times New Roman"/>
          <w:sz w:val="26"/>
          <w:szCs w:val="26"/>
        </w:rPr>
        <w:t xml:space="preserve">Một điều quan trọng </w:t>
      </w:r>
      <w:r w:rsidR="00B35ED7" w:rsidRPr="00B91ADB">
        <w:rPr>
          <w:rFonts w:ascii="Times New Roman" w:hAnsi="Times New Roman"/>
          <w:sz w:val="26"/>
          <w:szCs w:val="26"/>
        </w:rPr>
        <w:t xml:space="preserve">mà </w:t>
      </w:r>
      <w:r w:rsidRPr="00B91ADB">
        <w:rPr>
          <w:rFonts w:ascii="Times New Roman" w:hAnsi="Times New Roman"/>
          <w:sz w:val="26"/>
          <w:szCs w:val="26"/>
        </w:rPr>
        <w:t xml:space="preserve">các nhà lập kế hoạch cần lưu ý là rất khó để xác định những rủi ro khí hậu trong tương lai với những CSHT đơn lẻ, do đó điều quan trọng là những người sử dụng cuốn sổ tay này và các đơn vị thực hiện cần nắm rõ những hạn chế hiện có trong việc lập mô hình khí hâu và xây dựng kịch bản khí hâu. Tôi cũng khuyến nghị nhóm thực hiện Đánh giá TTDBTT </w:t>
      </w:r>
      <w:r w:rsidRPr="000D75C2">
        <w:rPr>
          <w:rFonts w:ascii="Times New Roman" w:hAnsi="Times New Roman"/>
          <w:sz w:val="26"/>
          <w:szCs w:val="26"/>
          <w:lang w:val="pt-BR"/>
        </w:rPr>
        <w:t xml:space="preserve">do BĐKH </w:t>
      </w:r>
      <w:r w:rsidRPr="00B91ADB">
        <w:rPr>
          <w:rFonts w:ascii="Times New Roman" w:hAnsi="Times New Roman"/>
          <w:sz w:val="26"/>
          <w:szCs w:val="26"/>
        </w:rPr>
        <w:t xml:space="preserve">và lập bản đồ rủi ro cần có ít nhất  một người có kiến thức chuyên môn về lập mô hình BĐKH và xây dựng kịch bản khí hâu để có thể hiểu và sử dụng các kết quả của việc Đánh giá TTDBTT </w:t>
      </w:r>
      <w:r w:rsidRPr="000D75C2">
        <w:rPr>
          <w:rFonts w:ascii="Times New Roman" w:hAnsi="Times New Roman"/>
          <w:sz w:val="26"/>
          <w:szCs w:val="26"/>
          <w:lang w:val="pt-BR"/>
        </w:rPr>
        <w:t xml:space="preserve">do BĐKH </w:t>
      </w:r>
      <w:r w:rsidRPr="00B91ADB">
        <w:rPr>
          <w:rFonts w:ascii="Times New Roman" w:hAnsi="Times New Roman"/>
          <w:sz w:val="26"/>
          <w:szCs w:val="26"/>
        </w:rPr>
        <w:t xml:space="preserve">và lập bản đồ rủi ro. </w:t>
      </w:r>
    </w:p>
    <w:p w:rsidR="00C87E84" w:rsidRPr="000D75C2" w:rsidRDefault="00370126" w:rsidP="00405AE7">
      <w:pPr>
        <w:rPr>
          <w:rFonts w:ascii="Times New Roman" w:hAnsi="Times New Roman"/>
          <w:sz w:val="26"/>
          <w:szCs w:val="26"/>
        </w:rPr>
      </w:pPr>
      <w:r w:rsidRPr="00B91ADB">
        <w:rPr>
          <w:rFonts w:ascii="Times New Roman" w:hAnsi="Times New Roman"/>
          <w:sz w:val="26"/>
          <w:szCs w:val="26"/>
        </w:rPr>
        <w:t xml:space="preserve">Nhóm thực hiện Đánh giá TTDBTT </w:t>
      </w:r>
      <w:r w:rsidRPr="000D75C2">
        <w:rPr>
          <w:rFonts w:ascii="Times New Roman" w:hAnsi="Times New Roman"/>
          <w:sz w:val="26"/>
          <w:szCs w:val="26"/>
          <w:lang w:val="pt-BR"/>
        </w:rPr>
        <w:t xml:space="preserve">do BĐKH </w:t>
      </w:r>
      <w:r w:rsidRPr="00B91ADB">
        <w:rPr>
          <w:rFonts w:ascii="Times New Roman" w:hAnsi="Times New Roman"/>
          <w:sz w:val="26"/>
          <w:szCs w:val="26"/>
        </w:rPr>
        <w:t xml:space="preserve">và lập bản đồ rủi ro được khuyến nghị sử dụng trực tiếp nguồn dữ liệu thu được từ dự án CRI , bởi vì không cần thiết thực hiện một công tác lập mô hình hoàn toàn mới. Những dự tính khí hậu chó Việt Nam do </w:t>
      </w:r>
      <w:r w:rsidR="006A1417" w:rsidRPr="00B91ADB">
        <w:rPr>
          <w:rFonts w:ascii="Times New Roman" w:hAnsi="Times New Roman"/>
          <w:sz w:val="26"/>
          <w:szCs w:val="26"/>
        </w:rPr>
        <w:t xml:space="preserve">Bộ TN &amp; MT / Viện Khoa học Khí tượng Thủy văn và BĐKH (IMHEN) </w:t>
      </w:r>
      <w:r w:rsidRPr="00B91ADB">
        <w:rPr>
          <w:rFonts w:ascii="Times New Roman" w:hAnsi="Times New Roman"/>
          <w:sz w:val="26"/>
          <w:szCs w:val="26"/>
        </w:rPr>
        <w:t xml:space="preserve">đưa ra đại diện cho các bộ dữ liệu hiện có tốt nhất cho </w:t>
      </w:r>
      <w:r w:rsidR="006A1417" w:rsidRPr="00B91ADB">
        <w:rPr>
          <w:rFonts w:ascii="Times New Roman" w:hAnsi="Times New Roman"/>
          <w:sz w:val="26"/>
          <w:szCs w:val="26"/>
        </w:rPr>
        <w:t>quá trình</w:t>
      </w:r>
      <w:r w:rsidRPr="00B91ADB">
        <w:rPr>
          <w:rFonts w:ascii="Times New Roman" w:hAnsi="Times New Roman"/>
          <w:sz w:val="26"/>
          <w:szCs w:val="26"/>
        </w:rPr>
        <w:t xml:space="preserve"> thực hiện Đánh giá TTDBTT </w:t>
      </w:r>
      <w:r w:rsidRPr="000D75C2">
        <w:rPr>
          <w:rFonts w:ascii="Times New Roman" w:hAnsi="Times New Roman"/>
          <w:sz w:val="26"/>
          <w:szCs w:val="26"/>
          <w:lang w:val="pt-BR"/>
        </w:rPr>
        <w:t xml:space="preserve">do BĐKH </w:t>
      </w:r>
      <w:r w:rsidRPr="00B91ADB">
        <w:rPr>
          <w:rFonts w:ascii="Times New Roman" w:hAnsi="Times New Roman"/>
          <w:sz w:val="26"/>
          <w:szCs w:val="26"/>
        </w:rPr>
        <w:t xml:space="preserve">và lập bản đồ rủi ro. Các báo cáo, dữ liệu, và bản đồ đều </w:t>
      </w:r>
      <w:r w:rsidR="006A1417" w:rsidRPr="00B91ADB">
        <w:rPr>
          <w:rFonts w:ascii="Times New Roman" w:hAnsi="Times New Roman"/>
          <w:sz w:val="26"/>
          <w:szCs w:val="26"/>
        </w:rPr>
        <w:t xml:space="preserve">có tại Bộ NN&amp;PTNT. </w:t>
      </w:r>
      <w:r w:rsidR="006E583B" w:rsidRPr="00B91ADB">
        <w:rPr>
          <w:rFonts w:ascii="Times New Roman" w:hAnsi="Times New Roman"/>
          <w:sz w:val="26"/>
          <w:szCs w:val="26"/>
        </w:rPr>
        <w:t xml:space="preserve"> </w:t>
      </w:r>
      <w:r w:rsidR="00C87E84" w:rsidRPr="000D75C2">
        <w:rPr>
          <w:rFonts w:ascii="Times New Roman" w:hAnsi="Times New Roman"/>
          <w:sz w:val="26"/>
          <w:szCs w:val="26"/>
        </w:rPr>
        <w:t xml:space="preserve">Khung thời gian cho các kịch bản tương lai được lựa chọn để phù hợp với tầm nhìn quy hoạch điển hình, hoặc các thông số thiết kế </w:t>
      </w:r>
      <w:r w:rsidR="00D35613" w:rsidRPr="000D75C2">
        <w:rPr>
          <w:rFonts w:ascii="Times New Roman" w:eastAsia="Arial" w:hAnsi="Times New Roman"/>
          <w:sz w:val="26"/>
          <w:szCs w:val="26"/>
        </w:rPr>
        <w:t>CSHT</w:t>
      </w:r>
      <w:r w:rsidR="00C87E84" w:rsidRPr="000D75C2">
        <w:rPr>
          <w:rFonts w:ascii="Times New Roman" w:hAnsi="Times New Roman"/>
          <w:sz w:val="26"/>
          <w:szCs w:val="26"/>
        </w:rPr>
        <w:t xml:space="preserve">. Trong </w:t>
      </w:r>
      <w:r w:rsidR="001D05FF" w:rsidRPr="000D75C2">
        <w:rPr>
          <w:rFonts w:ascii="Times New Roman" w:hAnsi="Times New Roman"/>
          <w:sz w:val="26"/>
          <w:szCs w:val="26"/>
        </w:rPr>
        <w:t>dự án</w:t>
      </w:r>
      <w:r w:rsidR="00C87E84" w:rsidRPr="000D75C2">
        <w:rPr>
          <w:rFonts w:ascii="Times New Roman" w:hAnsi="Times New Roman"/>
          <w:sz w:val="26"/>
          <w:szCs w:val="26"/>
        </w:rPr>
        <w:t xml:space="preserve"> CRI, kịch bản </w:t>
      </w:r>
      <w:r w:rsidR="00BA4A25" w:rsidRPr="000D75C2">
        <w:rPr>
          <w:rFonts w:ascii="Times New Roman" w:hAnsi="Times New Roman"/>
          <w:sz w:val="26"/>
          <w:szCs w:val="26"/>
        </w:rPr>
        <w:t xml:space="preserve">khí hậu được xây dựng </w:t>
      </w:r>
      <w:r w:rsidR="00C87E84" w:rsidRPr="000D75C2">
        <w:rPr>
          <w:rFonts w:ascii="Times New Roman" w:hAnsi="Times New Roman"/>
          <w:sz w:val="26"/>
          <w:szCs w:val="26"/>
        </w:rPr>
        <w:t>cho năm 2025 và 2050.</w:t>
      </w:r>
    </w:p>
    <w:p w:rsidR="00EC0BC4" w:rsidRPr="000D75C2" w:rsidRDefault="00EC0BC4" w:rsidP="00405AE7">
      <w:pPr>
        <w:rPr>
          <w:rFonts w:ascii="Times New Roman" w:hAnsi="Times New Roman"/>
          <w:sz w:val="26"/>
          <w:szCs w:val="26"/>
        </w:rPr>
      </w:pPr>
    </w:p>
    <w:p w:rsidR="001D05FF" w:rsidRPr="000D75C2" w:rsidRDefault="001D05FF" w:rsidP="00405AE7">
      <w:pPr>
        <w:rPr>
          <w:rFonts w:ascii="Times New Roman" w:hAnsi="Times New Roman"/>
          <w:sz w:val="26"/>
          <w:szCs w:val="26"/>
        </w:rPr>
      </w:pPr>
      <w:r w:rsidRPr="000D75C2">
        <w:rPr>
          <w:rFonts w:ascii="Times New Roman" w:hAnsi="Times New Roman"/>
          <w:sz w:val="26"/>
          <w:szCs w:val="26"/>
        </w:rPr>
        <w:t>Tuy nhiên, nếu mong muốn thực hiện nghiên cứu thô và nhanh chóng,</w:t>
      </w:r>
      <w:r w:rsidR="006A1417" w:rsidRPr="000D75C2">
        <w:rPr>
          <w:rFonts w:ascii="Times New Roman" w:hAnsi="Times New Roman"/>
          <w:sz w:val="26"/>
          <w:szCs w:val="26"/>
        </w:rPr>
        <w:t xml:space="preserve">với mục đích tăng cường năng lực và/hoặc thực hiện </w:t>
      </w:r>
      <w:r w:rsidR="006A1417" w:rsidRPr="00B91ADB">
        <w:rPr>
          <w:rFonts w:ascii="Times New Roman" w:hAnsi="Times New Roman"/>
          <w:sz w:val="26"/>
          <w:szCs w:val="26"/>
        </w:rPr>
        <w:t xml:space="preserve">Đánh giá TTDBTT </w:t>
      </w:r>
      <w:r w:rsidR="006A1417" w:rsidRPr="000D75C2">
        <w:rPr>
          <w:rFonts w:ascii="Times New Roman" w:hAnsi="Times New Roman"/>
          <w:sz w:val="26"/>
          <w:szCs w:val="26"/>
          <w:lang w:val="pt-BR"/>
        </w:rPr>
        <w:t xml:space="preserve">do BĐKH </w:t>
      </w:r>
      <w:r w:rsidR="006A1417" w:rsidRPr="00B91ADB">
        <w:rPr>
          <w:rFonts w:ascii="Times New Roman" w:hAnsi="Times New Roman"/>
          <w:sz w:val="26"/>
          <w:szCs w:val="26"/>
        </w:rPr>
        <w:t>và lập bản đồ rủi ro,</w:t>
      </w:r>
      <w:r w:rsidRPr="000D75C2">
        <w:rPr>
          <w:rFonts w:ascii="Times New Roman" w:hAnsi="Times New Roman"/>
          <w:sz w:val="26"/>
          <w:szCs w:val="26"/>
        </w:rPr>
        <w:t xml:space="preserve"> nhóm thực hiện có thể truy cập thông tin dự tính khí hậu thông qua rất nhiều phần mềm và trang web mã nguồn mở (xem </w:t>
      </w:r>
      <w:r w:rsidRPr="00B91ADB">
        <w:rPr>
          <w:rFonts w:ascii="Times New Roman" w:hAnsi="Times New Roman"/>
          <w:b/>
          <w:sz w:val="26"/>
          <w:szCs w:val="26"/>
        </w:rPr>
        <w:t>Nguồn 4</w:t>
      </w:r>
      <w:r w:rsidR="006A1417" w:rsidRPr="00B91ADB">
        <w:rPr>
          <w:rFonts w:ascii="Times New Roman" w:hAnsi="Times New Roman"/>
          <w:b/>
          <w:sz w:val="26"/>
          <w:szCs w:val="26"/>
        </w:rPr>
        <w:t>: Nguồn tài liệu dự tính khí hậu trực tuyến</w:t>
      </w:r>
      <w:r w:rsidRPr="000D75C2">
        <w:rPr>
          <w:rFonts w:ascii="Times New Roman" w:hAnsi="Times New Roman"/>
          <w:sz w:val="26"/>
          <w:szCs w:val="26"/>
        </w:rPr>
        <w:t xml:space="preserve">). Các phần dưới đây mô tả quy trình kỹ thuật được </w:t>
      </w:r>
      <w:r w:rsidR="00F65E81" w:rsidRPr="000D75C2">
        <w:rPr>
          <w:rFonts w:ascii="Times New Roman" w:hAnsi="Times New Roman"/>
          <w:sz w:val="26"/>
          <w:szCs w:val="26"/>
        </w:rPr>
        <w:t>dự án CRI áp</w:t>
      </w:r>
      <w:r w:rsidRPr="000D75C2">
        <w:rPr>
          <w:rFonts w:ascii="Times New Roman" w:hAnsi="Times New Roman"/>
          <w:sz w:val="26"/>
          <w:szCs w:val="26"/>
        </w:rPr>
        <w:t xml:space="preserve"> dụng để </w:t>
      </w:r>
      <w:r w:rsidR="00F65E81" w:rsidRPr="000D75C2">
        <w:rPr>
          <w:rFonts w:ascii="Times New Roman" w:hAnsi="Times New Roman"/>
          <w:sz w:val="26"/>
          <w:szCs w:val="26"/>
        </w:rPr>
        <w:t>xác định</w:t>
      </w:r>
      <w:r w:rsidRPr="000D75C2">
        <w:rPr>
          <w:rFonts w:ascii="Times New Roman" w:hAnsi="Times New Roman"/>
          <w:sz w:val="26"/>
          <w:szCs w:val="26"/>
        </w:rPr>
        <w:t xml:space="preserve"> dự </w:t>
      </w:r>
      <w:r w:rsidR="00F65E81" w:rsidRPr="000D75C2">
        <w:rPr>
          <w:rFonts w:ascii="Times New Roman" w:hAnsi="Times New Roman"/>
          <w:sz w:val="26"/>
          <w:szCs w:val="26"/>
        </w:rPr>
        <w:t>tính</w:t>
      </w:r>
      <w:r w:rsidRPr="000D75C2">
        <w:rPr>
          <w:rFonts w:ascii="Times New Roman" w:hAnsi="Times New Roman"/>
          <w:sz w:val="26"/>
          <w:szCs w:val="26"/>
        </w:rPr>
        <w:t xml:space="preserve"> khí hậu</w:t>
      </w:r>
      <w:r w:rsidR="006A1417" w:rsidRPr="000D75C2">
        <w:rPr>
          <w:rFonts w:ascii="Times New Roman" w:hAnsi="Times New Roman"/>
          <w:sz w:val="26"/>
          <w:szCs w:val="26"/>
        </w:rPr>
        <w:t xml:space="preserve"> để những người sử dụng kết quả từ công tác </w:t>
      </w:r>
      <w:r w:rsidR="006A1417" w:rsidRPr="00B91ADB">
        <w:rPr>
          <w:rFonts w:ascii="Times New Roman" w:hAnsi="Times New Roman"/>
          <w:sz w:val="26"/>
          <w:szCs w:val="26"/>
        </w:rPr>
        <w:t xml:space="preserve">Đánh giá TTDBTT </w:t>
      </w:r>
      <w:r w:rsidR="006A1417" w:rsidRPr="000D75C2">
        <w:rPr>
          <w:rFonts w:ascii="Times New Roman" w:hAnsi="Times New Roman"/>
          <w:sz w:val="26"/>
          <w:szCs w:val="26"/>
          <w:lang w:val="pt-BR"/>
        </w:rPr>
        <w:t xml:space="preserve">do BĐKH </w:t>
      </w:r>
      <w:r w:rsidR="006A1417" w:rsidRPr="00B91ADB">
        <w:rPr>
          <w:rFonts w:ascii="Times New Roman" w:hAnsi="Times New Roman"/>
          <w:sz w:val="26"/>
          <w:szCs w:val="26"/>
        </w:rPr>
        <w:t>và lập bản đồ rủi ro có thể hiểu những dự tính này đã được xây dựng như thế nào</w:t>
      </w:r>
      <w:r w:rsidR="006A1417" w:rsidRPr="000D75C2">
        <w:rPr>
          <w:rStyle w:val="FootnoteReference"/>
          <w:rFonts w:ascii="Times New Roman" w:hAnsi="Times New Roman"/>
          <w:sz w:val="26"/>
          <w:szCs w:val="26"/>
        </w:rPr>
        <w:footnoteReference w:id="3"/>
      </w:r>
      <w:r w:rsidRPr="000D75C2">
        <w:rPr>
          <w:rFonts w:ascii="Times New Roman" w:hAnsi="Times New Roman"/>
          <w:sz w:val="26"/>
          <w:szCs w:val="26"/>
        </w:rPr>
        <w:t xml:space="preserve">. Những phần này có thể có ích cho bất kỳ </w:t>
      </w:r>
      <w:r w:rsidR="00A60849" w:rsidRPr="000D75C2">
        <w:rPr>
          <w:rFonts w:ascii="Times New Roman" w:hAnsi="Times New Roman"/>
          <w:sz w:val="26"/>
          <w:szCs w:val="26"/>
        </w:rPr>
        <w:t>chuyên viên</w:t>
      </w:r>
      <w:r w:rsidRPr="000D75C2">
        <w:rPr>
          <w:rFonts w:ascii="Times New Roman" w:hAnsi="Times New Roman"/>
          <w:sz w:val="26"/>
          <w:szCs w:val="26"/>
        </w:rPr>
        <w:t xml:space="preserve"> hoặc chuyên gia tư vấn </w:t>
      </w:r>
      <w:r w:rsidR="00A60849" w:rsidRPr="000D75C2">
        <w:rPr>
          <w:rFonts w:ascii="Times New Roman" w:hAnsi="Times New Roman"/>
          <w:sz w:val="26"/>
          <w:szCs w:val="26"/>
        </w:rPr>
        <w:t xml:space="preserve">nào mà </w:t>
      </w:r>
      <w:r w:rsidRPr="000D75C2">
        <w:rPr>
          <w:rFonts w:ascii="Times New Roman" w:hAnsi="Times New Roman"/>
          <w:sz w:val="26"/>
          <w:szCs w:val="26"/>
        </w:rPr>
        <w:t xml:space="preserve">có </w:t>
      </w:r>
      <w:r w:rsidR="00A60849" w:rsidRPr="000D75C2">
        <w:rPr>
          <w:rFonts w:ascii="Times New Roman" w:hAnsi="Times New Roman"/>
          <w:sz w:val="26"/>
          <w:szCs w:val="26"/>
        </w:rPr>
        <w:t xml:space="preserve">kiến thức </w:t>
      </w:r>
      <w:r w:rsidRPr="000D75C2">
        <w:rPr>
          <w:rFonts w:ascii="Times New Roman" w:hAnsi="Times New Roman"/>
          <w:sz w:val="26"/>
          <w:szCs w:val="26"/>
        </w:rPr>
        <w:t xml:space="preserve">chuyên môn trong </w:t>
      </w:r>
      <w:r w:rsidR="00A60849" w:rsidRPr="000D75C2">
        <w:rPr>
          <w:rFonts w:ascii="Times New Roman" w:hAnsi="Times New Roman"/>
          <w:sz w:val="26"/>
          <w:szCs w:val="26"/>
        </w:rPr>
        <w:t xml:space="preserve">việc xây dựng </w:t>
      </w:r>
      <w:r w:rsidRPr="000D75C2">
        <w:rPr>
          <w:rFonts w:ascii="Times New Roman" w:hAnsi="Times New Roman"/>
          <w:sz w:val="26"/>
          <w:szCs w:val="26"/>
        </w:rPr>
        <w:t xml:space="preserve">mô hình năng động và kỹ thuật thống kê. </w:t>
      </w:r>
      <w:r w:rsidR="00A60849" w:rsidRPr="000D75C2">
        <w:rPr>
          <w:rFonts w:ascii="Times New Roman" w:hAnsi="Times New Roman"/>
          <w:sz w:val="26"/>
          <w:szCs w:val="26"/>
        </w:rPr>
        <w:t>Những đ</w:t>
      </w:r>
      <w:r w:rsidRPr="000D75C2">
        <w:rPr>
          <w:rFonts w:ascii="Times New Roman" w:hAnsi="Times New Roman"/>
          <w:sz w:val="26"/>
          <w:szCs w:val="26"/>
        </w:rPr>
        <w:t xml:space="preserve">ộc giả </w:t>
      </w:r>
      <w:r w:rsidR="00A60849" w:rsidRPr="000D75C2">
        <w:rPr>
          <w:rFonts w:ascii="Times New Roman" w:hAnsi="Times New Roman"/>
          <w:sz w:val="26"/>
          <w:szCs w:val="26"/>
        </w:rPr>
        <w:t xml:space="preserve">còn lại </w:t>
      </w:r>
      <w:r w:rsidRPr="000D75C2">
        <w:rPr>
          <w:rFonts w:ascii="Times New Roman" w:hAnsi="Times New Roman"/>
          <w:sz w:val="26"/>
          <w:szCs w:val="26"/>
        </w:rPr>
        <w:t xml:space="preserve">có thể chỉ cần tham khảo các báo cáo cuối cùng </w:t>
      </w:r>
      <w:r w:rsidR="00B42270" w:rsidRPr="000D75C2">
        <w:rPr>
          <w:rFonts w:ascii="Times New Roman" w:hAnsi="Times New Roman"/>
          <w:sz w:val="26"/>
          <w:szCs w:val="26"/>
        </w:rPr>
        <w:t>trong</w:t>
      </w:r>
      <w:r w:rsidRPr="000D75C2">
        <w:rPr>
          <w:rFonts w:ascii="Times New Roman" w:hAnsi="Times New Roman"/>
          <w:sz w:val="26"/>
          <w:szCs w:val="26"/>
        </w:rPr>
        <w:t xml:space="preserve"> </w:t>
      </w:r>
      <w:r w:rsidR="00A60849" w:rsidRPr="000D75C2">
        <w:rPr>
          <w:rFonts w:ascii="Times New Roman" w:hAnsi="Times New Roman"/>
          <w:sz w:val="26"/>
          <w:szCs w:val="26"/>
        </w:rPr>
        <w:t xml:space="preserve">dự án </w:t>
      </w:r>
      <w:r w:rsidRPr="000D75C2">
        <w:rPr>
          <w:rFonts w:ascii="Times New Roman" w:hAnsi="Times New Roman"/>
          <w:sz w:val="26"/>
          <w:szCs w:val="26"/>
        </w:rPr>
        <w:t xml:space="preserve">CRI và sử dụng các lớp dữ liệu GIS, bản đồ và số liệu </w:t>
      </w:r>
      <w:r w:rsidR="00911689" w:rsidRPr="000D75C2">
        <w:rPr>
          <w:rFonts w:ascii="Times New Roman" w:hAnsi="Times New Roman"/>
          <w:sz w:val="26"/>
          <w:szCs w:val="26"/>
        </w:rPr>
        <w:t>đã</w:t>
      </w:r>
      <w:r w:rsidRPr="000D75C2">
        <w:rPr>
          <w:rFonts w:ascii="Times New Roman" w:hAnsi="Times New Roman"/>
          <w:sz w:val="26"/>
          <w:szCs w:val="26"/>
        </w:rPr>
        <w:t xml:space="preserve"> sử dụng</w:t>
      </w:r>
      <w:r w:rsidR="00A60849" w:rsidRPr="000D75C2">
        <w:rPr>
          <w:rFonts w:ascii="Times New Roman" w:hAnsi="Times New Roman"/>
          <w:sz w:val="26"/>
          <w:szCs w:val="26"/>
        </w:rPr>
        <w:t xml:space="preserve"> </w:t>
      </w:r>
      <w:r w:rsidR="00911689" w:rsidRPr="000D75C2">
        <w:rPr>
          <w:rFonts w:ascii="Times New Roman" w:hAnsi="Times New Roman"/>
          <w:sz w:val="26"/>
          <w:szCs w:val="26"/>
        </w:rPr>
        <w:t xml:space="preserve">trong </w:t>
      </w:r>
      <w:r w:rsidR="00911565" w:rsidRPr="000D75C2">
        <w:rPr>
          <w:rFonts w:ascii="Times New Roman" w:hAnsi="Times New Roman"/>
          <w:sz w:val="26"/>
          <w:szCs w:val="26"/>
        </w:rPr>
        <w:t>hoạt động</w:t>
      </w:r>
      <w:r w:rsidR="00A60849" w:rsidRPr="000D75C2">
        <w:rPr>
          <w:rFonts w:ascii="Times New Roman" w:hAnsi="Times New Roman"/>
          <w:sz w:val="26"/>
          <w:szCs w:val="26"/>
        </w:rPr>
        <w:t xml:space="preserve"> </w:t>
      </w:r>
      <w:r w:rsidR="0022338F" w:rsidRPr="00B91ADB">
        <w:rPr>
          <w:rFonts w:ascii="Times New Roman" w:hAnsi="Times New Roman"/>
          <w:sz w:val="26"/>
          <w:szCs w:val="26"/>
        </w:rPr>
        <w:t>Đánh giá TTDBTT do BĐKH và lập bản đồ rủi ro</w:t>
      </w:r>
      <w:r w:rsidRPr="000D75C2">
        <w:rPr>
          <w:rFonts w:ascii="Times New Roman" w:hAnsi="Times New Roman"/>
          <w:sz w:val="26"/>
          <w:szCs w:val="26"/>
        </w:rPr>
        <w:t>.</w:t>
      </w:r>
    </w:p>
    <w:p w:rsidR="00D8589D" w:rsidRPr="000D75C2" w:rsidRDefault="005F008A" w:rsidP="00405AE7">
      <w:pPr>
        <w:rPr>
          <w:rFonts w:ascii="Times New Roman" w:hAnsi="Times New Roman"/>
          <w:sz w:val="26"/>
          <w:szCs w:val="26"/>
        </w:rPr>
      </w:pPr>
      <w:r w:rsidRPr="00B91ADB">
        <w:rPr>
          <w:rFonts w:ascii="Times New Roman" w:hAnsi="Times New Roman"/>
          <w:noProof/>
          <w:sz w:val="26"/>
          <w:szCs w:val="26"/>
        </w:rPr>
        <w:lastRenderedPageBreak/>
        <mc:AlternateContent>
          <mc:Choice Requires="wps">
            <w:drawing>
              <wp:anchor distT="0" distB="0" distL="114300" distR="114300" simplePos="0" relativeHeight="251700736" behindDoc="0" locked="0" layoutInCell="1" allowOverlap="1" wp14:anchorId="1338DB38" wp14:editId="073EA181">
                <wp:simplePos x="0" y="0"/>
                <wp:positionH relativeFrom="column">
                  <wp:posOffset>2051050</wp:posOffset>
                </wp:positionH>
                <wp:positionV relativeFrom="paragraph">
                  <wp:posOffset>258445</wp:posOffset>
                </wp:positionV>
                <wp:extent cx="3726180" cy="243840"/>
                <wp:effectExtent l="0" t="0" r="7620" b="1270"/>
                <wp:wrapTight wrapText="bothSides">
                  <wp:wrapPolygon edited="0">
                    <wp:start x="0" y="0"/>
                    <wp:lineTo x="0" y="21477"/>
                    <wp:lineTo x="21534" y="21477"/>
                    <wp:lineTo x="21534" y="0"/>
                    <wp:lineTo x="0" y="0"/>
                  </wp:wrapPolygon>
                </wp:wrapTight>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0C" w:rsidRPr="00B9669E" w:rsidRDefault="00C4750C" w:rsidP="00D26E4C">
                            <w:pPr>
                              <w:pStyle w:val="Caption"/>
                              <w:rPr>
                                <w:rFonts w:ascii="Times New Roman" w:hAnsi="Times New Roman"/>
                                <w:noProof/>
                                <w:sz w:val="26"/>
                                <w:szCs w:val="26"/>
                              </w:rPr>
                            </w:pPr>
                            <w:bookmarkStart w:id="35" w:name="_Toc463427310"/>
                            <w:r>
                              <w:rPr>
                                <w:rFonts w:ascii="Times New Roman" w:hAnsi="Times New Roman"/>
                                <w:noProof/>
                                <w:sz w:val="26"/>
                                <w:szCs w:val="26"/>
                                <w:bdr w:val="nil"/>
                              </w:rPr>
                              <w:drawing>
                                <wp:inline distT="0" distB="0" distL="0" distR="0" wp14:anchorId="2467D410" wp14:editId="3E3F33C4">
                                  <wp:extent cx="3880933" cy="2600696"/>
                                  <wp:effectExtent l="0" t="0" r="571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0983" cy="2600730"/>
                                          </a:xfrm>
                                          <a:prstGeom prst="rect">
                                            <a:avLst/>
                                          </a:prstGeom>
                                          <a:noFill/>
                                          <a:ln>
                                            <a:noFill/>
                                          </a:ln>
                                        </pic:spPr>
                                      </pic:pic>
                                    </a:graphicData>
                                  </a:graphic>
                                </wp:inline>
                              </w:drawing>
                            </w:r>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41" type="#_x0000_t202" style="position:absolute;left:0;text-align:left;margin-left:161.5pt;margin-top:20.35pt;width:293.4pt;height:1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" stroked="f">
                <v:textbox style="mso-fit-shape-to-text:t" inset="0,0,0,0">
                  <w:txbxContent>
                    <w:p w:rsidR="00C11FA2" w:rsidRPr="00B9669E" w:rsidRDefault="00C11FA2" w:rsidP="00D26E4C">
                      <w:pPr>
                        <w:pStyle w:val="Caption"/>
                        <w:rPr>
                          <w:rFonts w:ascii="Times New Roman" w:hAnsi="Times New Roman"/>
                          <w:noProof/>
                          <w:sz w:val="26"/>
                          <w:szCs w:val="26"/>
                        </w:rPr>
                      </w:pPr>
                      <w:bookmarkStart w:id="34" w:name="_Toc463427310"/>
                      <w:r>
                        <w:rPr>
                          <w:rFonts w:ascii="Times New Roman" w:hAnsi="Times New Roman"/>
                          <w:noProof/>
                          <w:sz w:val="26"/>
                          <w:szCs w:val="26"/>
                          <w:bdr w:val="nil"/>
                        </w:rPr>
                        <w:drawing>
                          <wp:inline distT="0" distB="0" distL="0" distR="0" wp14:anchorId="2467D410" wp14:editId="3E3F33C4">
                            <wp:extent cx="3880933" cy="2600696"/>
                            <wp:effectExtent l="0" t="0" r="571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0983" cy="2600730"/>
                                    </a:xfrm>
                                    <a:prstGeom prst="rect">
                                      <a:avLst/>
                                    </a:prstGeom>
                                    <a:noFill/>
                                    <a:ln>
                                      <a:noFill/>
                                    </a:ln>
                                  </pic:spPr>
                                </pic:pic>
                              </a:graphicData>
                            </a:graphic>
                          </wp:inline>
                        </w:drawing>
                      </w:r>
                      <w:bookmarkEnd w:id="34"/>
                    </w:p>
                  </w:txbxContent>
                </v:textbox>
                <w10:wrap type="tight"/>
              </v:shape>
            </w:pict>
          </mc:Fallback>
        </mc:AlternateContent>
      </w:r>
    </w:p>
    <w:p w:rsidR="007A2D55" w:rsidRPr="000D75C2" w:rsidRDefault="00B617D0" w:rsidP="00405AE7">
      <w:pPr>
        <w:rPr>
          <w:rFonts w:ascii="Times New Roman" w:hAnsi="Times New Roman"/>
          <w:i/>
          <w:sz w:val="26"/>
          <w:szCs w:val="26"/>
        </w:rPr>
      </w:pPr>
      <w:r w:rsidRPr="000D75C2">
        <w:rPr>
          <w:rFonts w:ascii="Times New Roman" w:hAnsi="Times New Roman"/>
          <w:i/>
          <w:sz w:val="26"/>
          <w:szCs w:val="26"/>
        </w:rPr>
        <w:t>Lựa chọn kịch bản phát thải</w:t>
      </w:r>
    </w:p>
    <w:p w:rsidR="00D8589D" w:rsidRPr="000D75C2" w:rsidRDefault="005F008A" w:rsidP="00405AE7">
      <w:pPr>
        <w:spacing w:after="130"/>
        <w:rPr>
          <w:rFonts w:ascii="Times New Roman" w:hAnsi="Times New Roman"/>
          <w:sz w:val="26"/>
          <w:szCs w:val="26"/>
          <w:bdr w:val="nil"/>
        </w:rPr>
      </w:pPr>
      <w:r w:rsidRPr="00B91ADB">
        <w:rPr>
          <w:rFonts w:ascii="Times New Roman" w:hAnsi="Times New Roman"/>
          <w:noProof/>
          <w:sz w:val="26"/>
          <w:szCs w:val="26"/>
        </w:rPr>
        <mc:AlternateContent>
          <mc:Choice Requires="wps">
            <w:drawing>
              <wp:anchor distT="0" distB="0" distL="114300" distR="114300" simplePos="0" relativeHeight="251665920" behindDoc="0" locked="0" layoutInCell="1" allowOverlap="1" wp14:anchorId="08C68126" wp14:editId="42553385">
                <wp:simplePos x="0" y="0"/>
                <wp:positionH relativeFrom="column">
                  <wp:posOffset>2048510</wp:posOffset>
                </wp:positionH>
                <wp:positionV relativeFrom="paragraph">
                  <wp:posOffset>2440940</wp:posOffset>
                </wp:positionV>
                <wp:extent cx="3726180" cy="243840"/>
                <wp:effectExtent l="0" t="0" r="7620" b="1270"/>
                <wp:wrapTight wrapText="bothSides">
                  <wp:wrapPolygon edited="0">
                    <wp:start x="0" y="0"/>
                    <wp:lineTo x="0" y="20851"/>
                    <wp:lineTo x="21534" y="20851"/>
                    <wp:lineTo x="21534" y="0"/>
                    <wp:lineTo x="0" y="0"/>
                  </wp:wrapPolygon>
                </wp:wrapTight>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0C" w:rsidRPr="00B91ADB" w:rsidRDefault="00C4750C" w:rsidP="00B91ADB">
                            <w:pPr>
                              <w:pStyle w:val="Caption"/>
                              <w:rPr>
                                <w:rFonts w:ascii="Times New Roman" w:hAnsi="Times New Roman"/>
                                <w:sz w:val="26"/>
                                <w:szCs w:val="26"/>
                              </w:rPr>
                            </w:pPr>
                            <w:r w:rsidRPr="00B91ADB">
                              <w:rPr>
                                <w:rFonts w:ascii="Times New Roman" w:hAnsi="Times New Roman"/>
                                <w:sz w:val="26"/>
                                <w:szCs w:val="26"/>
                              </w:rPr>
                              <w:t>Hình 3: So sánh giữa Kịch bản phát thải SRES và nông độ RCP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61.3pt;margin-top:192.2pt;width:293.4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" stroked="f">
                <v:textbox style="mso-fit-shape-to-text:t" inset="0,0,0,0">
                  <w:txbxContent>
                    <w:p w:rsidR="00C11FA2" w:rsidRPr="00B91ADB" w:rsidRDefault="00C11FA2" w:rsidP="00B91ADB">
                      <w:pPr>
                        <w:pStyle w:val="Caption"/>
                        <w:rPr>
                          <w:rFonts w:ascii="Times New Roman" w:hAnsi="Times New Roman"/>
                          <w:sz w:val="26"/>
                          <w:szCs w:val="26"/>
                        </w:rPr>
                      </w:pPr>
                      <w:r w:rsidRPr="00B91ADB">
                        <w:rPr>
                          <w:rFonts w:ascii="Times New Roman" w:hAnsi="Times New Roman"/>
                          <w:sz w:val="26"/>
                          <w:szCs w:val="26"/>
                        </w:rPr>
                        <w:t>Hình 3: So sánh giữa Kịch bản phát thải SRES và nông độ RCP</w:t>
                      </w:r>
                    </w:p>
                  </w:txbxContent>
                </v:textbox>
                <w10:wrap type="tight"/>
              </v:shape>
            </w:pict>
          </mc:Fallback>
        </mc:AlternateContent>
      </w:r>
      <w:r w:rsidR="00F4374F" w:rsidRPr="00B91ADB">
        <w:rPr>
          <w:rFonts w:ascii="Times New Roman" w:hAnsi="Times New Roman"/>
          <w:sz w:val="26"/>
          <w:szCs w:val="26"/>
        </w:rPr>
        <w:t xml:space="preserve">Bộ TN &amp; MT công bố các kịch bản </w:t>
      </w:r>
      <w:r w:rsidR="00E509E5" w:rsidRPr="00B91ADB">
        <w:rPr>
          <w:rFonts w:ascii="Times New Roman" w:hAnsi="Times New Roman"/>
          <w:sz w:val="26"/>
          <w:szCs w:val="26"/>
        </w:rPr>
        <w:t>BĐKH</w:t>
      </w:r>
      <w:r w:rsidR="00F4374F" w:rsidRPr="00B91ADB">
        <w:rPr>
          <w:rFonts w:ascii="Times New Roman" w:hAnsi="Times New Roman"/>
          <w:sz w:val="26"/>
          <w:szCs w:val="26"/>
        </w:rPr>
        <w:t xml:space="preserve"> và nước biển dâng ở Việt Nam vào năm 2009. Các kịch bản mô tả sự biến đổi nhiệt độ</w:t>
      </w:r>
      <w:r w:rsidR="00E54828" w:rsidRPr="00B91ADB">
        <w:rPr>
          <w:rFonts w:ascii="Times New Roman" w:hAnsi="Times New Roman"/>
          <w:sz w:val="26"/>
          <w:szCs w:val="26"/>
        </w:rPr>
        <w:t xml:space="preserve"> và</w:t>
      </w:r>
      <w:r w:rsidR="00F4374F" w:rsidRPr="00B91ADB">
        <w:rPr>
          <w:rFonts w:ascii="Times New Roman" w:hAnsi="Times New Roman"/>
          <w:sz w:val="26"/>
          <w:szCs w:val="26"/>
        </w:rPr>
        <w:t xml:space="preserve"> lượng mưa tại 7 vùng khí hậu được xây dựng dựa trên phần mềm MAGICC / SCENGEN và phương pháp chi tiết hóa thống kê. Trong năm 2012, những kịch bản</w:t>
      </w:r>
      <w:r w:rsidR="009814E3" w:rsidRPr="00B91ADB">
        <w:rPr>
          <w:rFonts w:ascii="Times New Roman" w:hAnsi="Times New Roman"/>
          <w:sz w:val="26"/>
          <w:szCs w:val="26"/>
        </w:rPr>
        <w:t xml:space="preserve"> này</w:t>
      </w:r>
      <w:r w:rsidR="00F4374F" w:rsidRPr="00B91ADB">
        <w:rPr>
          <w:rFonts w:ascii="Times New Roman" w:hAnsi="Times New Roman"/>
          <w:sz w:val="26"/>
          <w:szCs w:val="26"/>
        </w:rPr>
        <w:t xml:space="preserve"> đã được cập nhật với </w:t>
      </w:r>
      <w:r w:rsidR="009814E3" w:rsidRPr="00B91ADB">
        <w:rPr>
          <w:rFonts w:ascii="Times New Roman" w:hAnsi="Times New Roman"/>
          <w:sz w:val="26"/>
          <w:szCs w:val="26"/>
        </w:rPr>
        <w:t xml:space="preserve">sử dụng </w:t>
      </w:r>
      <w:r w:rsidR="00F4374F" w:rsidRPr="00B91ADB">
        <w:rPr>
          <w:rFonts w:ascii="Times New Roman" w:hAnsi="Times New Roman"/>
          <w:sz w:val="26"/>
          <w:szCs w:val="26"/>
        </w:rPr>
        <w:t>phương pháp và d</w:t>
      </w:r>
      <w:r w:rsidR="00F4374F" w:rsidRPr="000D75C2">
        <w:rPr>
          <w:rFonts w:ascii="Times New Roman" w:hAnsi="Times New Roman"/>
          <w:sz w:val="26"/>
          <w:szCs w:val="26"/>
          <w:bdr w:val="nil"/>
        </w:rPr>
        <w:t>ữ liệu</w:t>
      </w:r>
      <w:r w:rsidR="009814E3" w:rsidRPr="000D75C2">
        <w:rPr>
          <w:rFonts w:ascii="Times New Roman" w:hAnsi="Times New Roman"/>
          <w:sz w:val="26"/>
          <w:szCs w:val="26"/>
          <w:bdr w:val="nil"/>
        </w:rPr>
        <w:t xml:space="preserve"> mới sẵn có</w:t>
      </w:r>
      <w:r w:rsidR="00F4374F" w:rsidRPr="000D75C2">
        <w:rPr>
          <w:rFonts w:ascii="Times New Roman" w:hAnsi="Times New Roman"/>
          <w:sz w:val="26"/>
          <w:szCs w:val="26"/>
          <w:bdr w:val="nil"/>
        </w:rPr>
        <w:t xml:space="preserve">. Cả hai </w:t>
      </w:r>
      <w:r w:rsidR="00A31E3A" w:rsidRPr="000D75C2">
        <w:rPr>
          <w:rFonts w:ascii="Times New Roman" w:hAnsi="Times New Roman"/>
          <w:sz w:val="26"/>
          <w:szCs w:val="26"/>
          <w:bdr w:val="nil"/>
        </w:rPr>
        <w:t xml:space="preserve">kịch bản này </w:t>
      </w:r>
      <w:r w:rsidR="00F4374F" w:rsidRPr="000D75C2">
        <w:rPr>
          <w:rFonts w:ascii="Times New Roman" w:hAnsi="Times New Roman"/>
          <w:sz w:val="26"/>
          <w:szCs w:val="26"/>
          <w:bdr w:val="nil"/>
        </w:rPr>
        <w:t xml:space="preserve">dựa </w:t>
      </w:r>
      <w:r w:rsidR="00A31E3A" w:rsidRPr="000D75C2">
        <w:rPr>
          <w:rFonts w:ascii="Times New Roman" w:hAnsi="Times New Roman"/>
          <w:sz w:val="26"/>
          <w:szCs w:val="26"/>
          <w:bdr w:val="nil"/>
        </w:rPr>
        <w:t>trên</w:t>
      </w:r>
      <w:r w:rsidR="00F4374F" w:rsidRPr="000D75C2">
        <w:rPr>
          <w:rFonts w:ascii="Times New Roman" w:hAnsi="Times New Roman"/>
          <w:sz w:val="26"/>
          <w:szCs w:val="26"/>
          <w:bdr w:val="nil"/>
        </w:rPr>
        <w:t xml:space="preserve"> </w:t>
      </w:r>
      <w:r w:rsidR="007701F2" w:rsidRPr="000D75C2">
        <w:rPr>
          <w:rFonts w:ascii="Times New Roman" w:hAnsi="Times New Roman"/>
          <w:sz w:val="26"/>
          <w:szCs w:val="26"/>
          <w:bdr w:val="nil"/>
        </w:rPr>
        <w:t xml:space="preserve">báo cáo đặc biệt của Ủy ban Liên chính phủ về </w:t>
      </w:r>
      <w:r w:rsidR="00E509E5" w:rsidRPr="000D75C2">
        <w:rPr>
          <w:rFonts w:ascii="Times New Roman" w:hAnsi="Times New Roman"/>
          <w:sz w:val="26"/>
          <w:szCs w:val="26"/>
          <w:bdr w:val="nil"/>
        </w:rPr>
        <w:t>BĐKH</w:t>
      </w:r>
      <w:r w:rsidR="007701F2" w:rsidRPr="000D75C2">
        <w:rPr>
          <w:rFonts w:ascii="Times New Roman" w:hAnsi="Times New Roman"/>
          <w:sz w:val="26"/>
          <w:szCs w:val="26"/>
          <w:bdr w:val="nil"/>
        </w:rPr>
        <w:t xml:space="preserve"> (IPCC) về Kịch bản Phát thải </w:t>
      </w:r>
      <w:r w:rsidR="00F4374F" w:rsidRPr="000D75C2">
        <w:rPr>
          <w:rFonts w:ascii="Times New Roman" w:hAnsi="Times New Roman"/>
          <w:sz w:val="26"/>
          <w:szCs w:val="26"/>
          <w:bdr w:val="nil"/>
        </w:rPr>
        <w:t>(SRES).</w:t>
      </w:r>
      <w:r w:rsidR="00D8589D" w:rsidRPr="000D75C2">
        <w:rPr>
          <w:rFonts w:ascii="Times New Roman" w:hAnsi="Times New Roman"/>
          <w:sz w:val="26"/>
          <w:szCs w:val="26"/>
          <w:bdr w:val="nil"/>
        </w:rPr>
        <w:t xml:space="preserve"> </w:t>
      </w:r>
    </w:p>
    <w:p w:rsidR="00D8589D" w:rsidRPr="000D75C2" w:rsidRDefault="00D8589D" w:rsidP="00405AE7">
      <w:pPr>
        <w:rPr>
          <w:rFonts w:ascii="Times New Roman" w:hAnsi="Times New Roman"/>
          <w:sz w:val="26"/>
          <w:szCs w:val="26"/>
          <w:bdr w:val="nil"/>
        </w:rPr>
      </w:pPr>
    </w:p>
    <w:p w:rsidR="006F126D" w:rsidRPr="000D75C2" w:rsidRDefault="006F126D" w:rsidP="00405AE7">
      <w:pPr>
        <w:rPr>
          <w:rFonts w:ascii="Times New Roman" w:hAnsi="Times New Roman"/>
          <w:sz w:val="26"/>
          <w:szCs w:val="26"/>
          <w:bdr w:val="nil"/>
        </w:rPr>
      </w:pPr>
      <w:r w:rsidRPr="000D75C2">
        <w:rPr>
          <w:rFonts w:ascii="Times New Roman" w:hAnsi="Times New Roman"/>
          <w:sz w:val="26"/>
          <w:szCs w:val="26"/>
          <w:bdr w:val="nil"/>
        </w:rPr>
        <w:t xml:space="preserve">Phiên bản mới nhất của kịch bản khí hậu Việt Nam được hoàn thành vào năm 2016. </w:t>
      </w:r>
      <w:r w:rsidR="00A8030D" w:rsidRPr="000D75C2">
        <w:rPr>
          <w:rFonts w:ascii="Times New Roman" w:hAnsi="Times New Roman"/>
          <w:sz w:val="26"/>
          <w:szCs w:val="26"/>
          <w:bdr w:val="nil"/>
        </w:rPr>
        <w:t xml:space="preserve">Bản </w:t>
      </w:r>
      <w:r w:rsidRPr="000D75C2">
        <w:rPr>
          <w:rFonts w:ascii="Times New Roman" w:hAnsi="Times New Roman"/>
          <w:sz w:val="26"/>
          <w:szCs w:val="26"/>
          <w:bdr w:val="nil"/>
        </w:rPr>
        <w:t xml:space="preserve">này </w:t>
      </w:r>
      <w:r w:rsidR="00A8030D" w:rsidRPr="000D75C2">
        <w:rPr>
          <w:rFonts w:ascii="Times New Roman" w:hAnsi="Times New Roman"/>
          <w:sz w:val="26"/>
          <w:szCs w:val="26"/>
          <w:bdr w:val="nil"/>
        </w:rPr>
        <w:t>thể hiện</w:t>
      </w:r>
      <w:r w:rsidRPr="000D75C2">
        <w:rPr>
          <w:rFonts w:ascii="Times New Roman" w:hAnsi="Times New Roman"/>
          <w:sz w:val="26"/>
          <w:szCs w:val="26"/>
          <w:bdr w:val="nil"/>
        </w:rPr>
        <w:t xml:space="preserve"> phương pháp luận mới được Ủy ban Liên chính phủ về </w:t>
      </w:r>
      <w:r w:rsidR="00E509E5" w:rsidRPr="000D75C2">
        <w:rPr>
          <w:rFonts w:ascii="Times New Roman" w:hAnsi="Times New Roman"/>
          <w:sz w:val="26"/>
          <w:szCs w:val="26"/>
          <w:bdr w:val="nil"/>
        </w:rPr>
        <w:t>BĐKH</w:t>
      </w:r>
      <w:r w:rsidRPr="000D75C2">
        <w:rPr>
          <w:rFonts w:ascii="Times New Roman" w:hAnsi="Times New Roman"/>
          <w:sz w:val="26"/>
          <w:szCs w:val="26"/>
          <w:bdr w:val="nil"/>
        </w:rPr>
        <w:t xml:space="preserve"> (IPCC) giới </w:t>
      </w:r>
      <w:r w:rsidR="007C403F" w:rsidRPr="000D75C2">
        <w:rPr>
          <w:rFonts w:ascii="Times New Roman" w:hAnsi="Times New Roman"/>
          <w:sz w:val="26"/>
          <w:szCs w:val="26"/>
          <w:bdr w:val="nil"/>
        </w:rPr>
        <w:t xml:space="preserve">thiệu </w:t>
      </w:r>
      <w:r w:rsidRPr="000D75C2">
        <w:rPr>
          <w:rFonts w:ascii="Times New Roman" w:hAnsi="Times New Roman"/>
          <w:sz w:val="26"/>
          <w:szCs w:val="26"/>
          <w:bdr w:val="nil"/>
        </w:rPr>
        <w:t>trong Báo cáo đánh giá số 5 (AR5)</w:t>
      </w:r>
      <w:r w:rsidR="00EE2BBC" w:rsidRPr="000D75C2">
        <w:rPr>
          <w:rFonts w:ascii="Times New Roman" w:hAnsi="Times New Roman"/>
          <w:sz w:val="26"/>
          <w:szCs w:val="26"/>
          <w:bdr w:val="nil"/>
        </w:rPr>
        <w:t xml:space="preserve"> mới nhất</w:t>
      </w:r>
      <w:r w:rsidRPr="000D75C2">
        <w:rPr>
          <w:rFonts w:ascii="Times New Roman" w:hAnsi="Times New Roman"/>
          <w:sz w:val="26"/>
          <w:szCs w:val="26"/>
          <w:bdr w:val="nil"/>
        </w:rPr>
        <w:t xml:space="preserve">. Phương pháp </w:t>
      </w:r>
      <w:r w:rsidR="005B0917" w:rsidRPr="000D75C2">
        <w:rPr>
          <w:rFonts w:ascii="Times New Roman" w:hAnsi="Times New Roman"/>
          <w:sz w:val="26"/>
          <w:szCs w:val="26"/>
          <w:bdr w:val="nil"/>
        </w:rPr>
        <w:t xml:space="preserve">luận </w:t>
      </w:r>
      <w:r w:rsidRPr="000D75C2">
        <w:rPr>
          <w:rFonts w:ascii="Times New Roman" w:hAnsi="Times New Roman"/>
          <w:sz w:val="26"/>
          <w:szCs w:val="26"/>
          <w:bdr w:val="nil"/>
        </w:rPr>
        <w:t xml:space="preserve">mới sử dụng </w:t>
      </w:r>
      <w:r w:rsidR="00CA7B7F" w:rsidRPr="000D75C2">
        <w:rPr>
          <w:rFonts w:ascii="Times New Roman" w:hAnsi="Times New Roman"/>
          <w:sz w:val="26"/>
          <w:szCs w:val="26"/>
          <w:bdr w:val="nil"/>
        </w:rPr>
        <w:t xml:space="preserve">Kịch bản nồng độ tập trung khí nhà kính của IPCC </w:t>
      </w:r>
      <w:r w:rsidR="005B0917" w:rsidRPr="000D75C2">
        <w:rPr>
          <w:rFonts w:ascii="Times New Roman" w:hAnsi="Times New Roman"/>
          <w:sz w:val="26"/>
          <w:szCs w:val="26"/>
          <w:bdr w:val="nil"/>
        </w:rPr>
        <w:t xml:space="preserve">(RCPs), </w:t>
      </w:r>
      <w:r w:rsidR="00CA7B7F" w:rsidRPr="000D75C2">
        <w:rPr>
          <w:rFonts w:ascii="Times New Roman" w:hAnsi="Times New Roman"/>
          <w:sz w:val="26"/>
          <w:szCs w:val="26"/>
          <w:bdr w:val="nil"/>
        </w:rPr>
        <w:t>gồm</w:t>
      </w:r>
      <w:r w:rsidRPr="000D75C2">
        <w:rPr>
          <w:rFonts w:ascii="Times New Roman" w:hAnsi="Times New Roman"/>
          <w:sz w:val="26"/>
          <w:szCs w:val="26"/>
          <w:bdr w:val="nil"/>
        </w:rPr>
        <w:t xml:space="preserve"> bố</w:t>
      </w:r>
      <w:r w:rsidR="00CA7B7F" w:rsidRPr="000D75C2">
        <w:rPr>
          <w:rFonts w:ascii="Times New Roman" w:hAnsi="Times New Roman"/>
          <w:sz w:val="26"/>
          <w:szCs w:val="26"/>
          <w:bdr w:val="nil"/>
        </w:rPr>
        <w:t xml:space="preserve">n con đường phát triển kinh tế xã hội dẫn đến việc trái đất tích tụ các nồng độ khí nhà kính khác nhau </w:t>
      </w:r>
      <w:r w:rsidRPr="000D75C2">
        <w:rPr>
          <w:rFonts w:ascii="Times New Roman" w:hAnsi="Times New Roman"/>
          <w:sz w:val="26"/>
          <w:szCs w:val="26"/>
          <w:bdr w:val="nil"/>
        </w:rPr>
        <w:t>(</w:t>
      </w:r>
      <w:r w:rsidR="00CA7B7F" w:rsidRPr="000D75C2">
        <w:rPr>
          <w:rFonts w:ascii="Times New Roman" w:hAnsi="Times New Roman"/>
          <w:sz w:val="26"/>
          <w:szCs w:val="26"/>
          <w:bdr w:val="nil"/>
        </w:rPr>
        <w:t>không phải là phát thải</w:t>
      </w:r>
      <w:r w:rsidRPr="000D75C2">
        <w:rPr>
          <w:rFonts w:ascii="Times New Roman" w:hAnsi="Times New Roman"/>
          <w:sz w:val="26"/>
          <w:szCs w:val="26"/>
          <w:bdr w:val="nil"/>
        </w:rPr>
        <w:t xml:space="preserve">) thay thế </w:t>
      </w:r>
      <w:r w:rsidR="00C81F63" w:rsidRPr="000D75C2">
        <w:rPr>
          <w:rFonts w:ascii="Times New Roman" w:hAnsi="Times New Roman"/>
          <w:sz w:val="26"/>
          <w:szCs w:val="26"/>
          <w:bdr w:val="nil"/>
        </w:rPr>
        <w:t xml:space="preserve">cho các </w:t>
      </w:r>
      <w:r w:rsidR="00DF3D25" w:rsidRPr="000D75C2">
        <w:rPr>
          <w:rFonts w:ascii="Times New Roman" w:hAnsi="Times New Roman"/>
          <w:sz w:val="26"/>
          <w:szCs w:val="26"/>
          <w:bdr w:val="nil"/>
        </w:rPr>
        <w:t>d</w:t>
      </w:r>
      <w:r w:rsidR="00C81F63" w:rsidRPr="000D75C2">
        <w:rPr>
          <w:rFonts w:ascii="Times New Roman" w:hAnsi="Times New Roman"/>
          <w:sz w:val="26"/>
          <w:szCs w:val="26"/>
          <w:bdr w:val="nil"/>
        </w:rPr>
        <w:t xml:space="preserve">ự tính trong </w:t>
      </w:r>
      <w:r w:rsidRPr="000D75C2">
        <w:rPr>
          <w:rFonts w:ascii="Times New Roman" w:hAnsi="Times New Roman"/>
          <w:sz w:val="26"/>
          <w:szCs w:val="26"/>
          <w:bdr w:val="nil"/>
        </w:rPr>
        <w:t>Báo cáo đặc biệt về</w:t>
      </w:r>
      <w:r w:rsidR="00C81F63" w:rsidRPr="000D75C2">
        <w:rPr>
          <w:rFonts w:ascii="Times New Roman" w:hAnsi="Times New Roman"/>
          <w:sz w:val="26"/>
          <w:szCs w:val="26"/>
          <w:bdr w:val="nil"/>
        </w:rPr>
        <w:t xml:space="preserve"> kịch bản</w:t>
      </w:r>
      <w:r w:rsidRPr="000D75C2">
        <w:rPr>
          <w:rFonts w:ascii="Times New Roman" w:hAnsi="Times New Roman"/>
          <w:sz w:val="26"/>
          <w:szCs w:val="26"/>
          <w:bdr w:val="nil"/>
        </w:rPr>
        <w:t xml:space="preserve"> phát thải (SRES) xuất bản năm 2000. </w:t>
      </w:r>
      <w:r w:rsidR="00C81F63" w:rsidRPr="000D75C2">
        <w:rPr>
          <w:rFonts w:ascii="Times New Roman" w:hAnsi="Times New Roman"/>
          <w:sz w:val="26"/>
          <w:szCs w:val="26"/>
          <w:bdr w:val="nil"/>
        </w:rPr>
        <w:t xml:space="preserve">Bốn </w:t>
      </w:r>
      <w:r w:rsidRPr="000D75C2">
        <w:rPr>
          <w:rFonts w:ascii="Times New Roman" w:hAnsi="Times New Roman"/>
          <w:sz w:val="26"/>
          <w:szCs w:val="26"/>
          <w:bdr w:val="nil"/>
        </w:rPr>
        <w:t xml:space="preserve">con đường </w:t>
      </w:r>
      <w:r w:rsidR="00C81F63" w:rsidRPr="000D75C2">
        <w:rPr>
          <w:rFonts w:ascii="Times New Roman" w:hAnsi="Times New Roman"/>
          <w:sz w:val="26"/>
          <w:szCs w:val="26"/>
          <w:bdr w:val="nil"/>
        </w:rPr>
        <w:t xml:space="preserve">này </w:t>
      </w:r>
      <w:r w:rsidRPr="000D75C2">
        <w:rPr>
          <w:rFonts w:ascii="Times New Roman" w:hAnsi="Times New Roman"/>
          <w:sz w:val="26"/>
          <w:szCs w:val="26"/>
          <w:bdr w:val="nil"/>
        </w:rPr>
        <w:t xml:space="preserve">được sử dụng cho </w:t>
      </w:r>
      <w:r w:rsidR="00C81F63" w:rsidRPr="000D75C2">
        <w:rPr>
          <w:rFonts w:ascii="Times New Roman" w:hAnsi="Times New Roman"/>
          <w:sz w:val="26"/>
          <w:szCs w:val="26"/>
          <w:bdr w:val="nil"/>
        </w:rPr>
        <w:t xml:space="preserve">việc xây dựng </w:t>
      </w:r>
      <w:r w:rsidRPr="000D75C2">
        <w:rPr>
          <w:rFonts w:ascii="Times New Roman" w:hAnsi="Times New Roman"/>
          <w:sz w:val="26"/>
          <w:szCs w:val="26"/>
          <w:bdr w:val="nil"/>
        </w:rPr>
        <w:t>mô hình và nghiên cứu</w:t>
      </w:r>
      <w:r w:rsidR="00C81F63" w:rsidRPr="000D75C2">
        <w:rPr>
          <w:rFonts w:ascii="Times New Roman" w:hAnsi="Times New Roman"/>
          <w:sz w:val="26"/>
          <w:szCs w:val="26"/>
          <w:bdr w:val="nil"/>
        </w:rPr>
        <w:t xml:space="preserve"> khí hậu</w:t>
      </w:r>
      <w:r w:rsidRPr="000D75C2">
        <w:rPr>
          <w:rFonts w:ascii="Times New Roman" w:hAnsi="Times New Roman"/>
          <w:sz w:val="26"/>
          <w:szCs w:val="26"/>
          <w:bdr w:val="nil"/>
        </w:rPr>
        <w:t xml:space="preserve">. </w:t>
      </w:r>
      <w:r w:rsidR="007D033F" w:rsidRPr="000D75C2">
        <w:rPr>
          <w:rFonts w:ascii="Times New Roman" w:hAnsi="Times New Roman"/>
          <w:sz w:val="26"/>
          <w:szCs w:val="26"/>
          <w:bdr w:val="nil"/>
        </w:rPr>
        <w:t xml:space="preserve">Chúng </w:t>
      </w:r>
      <w:r w:rsidRPr="000D75C2">
        <w:rPr>
          <w:rFonts w:ascii="Times New Roman" w:hAnsi="Times New Roman"/>
          <w:sz w:val="26"/>
          <w:szCs w:val="26"/>
          <w:bdr w:val="nil"/>
        </w:rPr>
        <w:t xml:space="preserve">mô tả bốn </w:t>
      </w:r>
      <w:r w:rsidR="00287F81" w:rsidRPr="000D75C2">
        <w:rPr>
          <w:rFonts w:ascii="Times New Roman" w:hAnsi="Times New Roman"/>
          <w:sz w:val="26"/>
          <w:szCs w:val="26"/>
          <w:bdr w:val="nil"/>
        </w:rPr>
        <w:t xml:space="preserve">viễn cảnh </w:t>
      </w:r>
      <w:r w:rsidRPr="000D75C2">
        <w:rPr>
          <w:rFonts w:ascii="Times New Roman" w:hAnsi="Times New Roman"/>
          <w:sz w:val="26"/>
          <w:szCs w:val="26"/>
          <w:bdr w:val="nil"/>
        </w:rPr>
        <w:t>khí hậu có thể</w:t>
      </w:r>
      <w:r w:rsidR="00287F81" w:rsidRPr="000D75C2">
        <w:rPr>
          <w:rFonts w:ascii="Times New Roman" w:hAnsi="Times New Roman"/>
          <w:sz w:val="26"/>
          <w:szCs w:val="26"/>
          <w:bdr w:val="nil"/>
        </w:rPr>
        <w:t xml:space="preserve"> xảy ra trong tương lai</w:t>
      </w:r>
      <w:r w:rsidRPr="000D75C2">
        <w:rPr>
          <w:rFonts w:ascii="Times New Roman" w:hAnsi="Times New Roman"/>
          <w:sz w:val="26"/>
          <w:szCs w:val="26"/>
          <w:bdr w:val="nil"/>
        </w:rPr>
        <w:t xml:space="preserve">, tất cả đều có thể tùy thuộc vào </w:t>
      </w:r>
      <w:r w:rsidR="00287F81" w:rsidRPr="000D75C2">
        <w:rPr>
          <w:rFonts w:ascii="Times New Roman" w:hAnsi="Times New Roman"/>
          <w:sz w:val="26"/>
          <w:szCs w:val="26"/>
          <w:bdr w:val="nil"/>
        </w:rPr>
        <w:t xml:space="preserve">lượng </w:t>
      </w:r>
      <w:r w:rsidRPr="000D75C2">
        <w:rPr>
          <w:rFonts w:ascii="Times New Roman" w:hAnsi="Times New Roman"/>
          <w:sz w:val="26"/>
          <w:szCs w:val="26"/>
          <w:bdr w:val="nil"/>
        </w:rPr>
        <w:t xml:space="preserve">khí nhà kính phát </w:t>
      </w:r>
      <w:r w:rsidR="00C770EC" w:rsidRPr="000D75C2">
        <w:rPr>
          <w:rFonts w:ascii="Times New Roman" w:hAnsi="Times New Roman"/>
          <w:sz w:val="26"/>
          <w:szCs w:val="26"/>
          <w:bdr w:val="nil"/>
        </w:rPr>
        <w:t>thải</w:t>
      </w:r>
      <w:r w:rsidRPr="000D75C2">
        <w:rPr>
          <w:rFonts w:ascii="Times New Roman" w:hAnsi="Times New Roman"/>
          <w:sz w:val="26"/>
          <w:szCs w:val="26"/>
          <w:bdr w:val="nil"/>
        </w:rPr>
        <w:t xml:space="preserve"> trong những năm tới. Theo đánh giá, </w:t>
      </w:r>
      <w:r w:rsidR="00F25C02" w:rsidRPr="000D75C2">
        <w:rPr>
          <w:rFonts w:ascii="Times New Roman" w:hAnsi="Times New Roman"/>
          <w:sz w:val="26"/>
          <w:szCs w:val="26"/>
          <w:bdr w:val="nil"/>
        </w:rPr>
        <w:t>ưu điểm</w:t>
      </w:r>
      <w:r w:rsidRPr="000D75C2">
        <w:rPr>
          <w:rFonts w:ascii="Times New Roman" w:hAnsi="Times New Roman"/>
          <w:sz w:val="26"/>
          <w:szCs w:val="26"/>
          <w:bdr w:val="nil"/>
        </w:rPr>
        <w:t xml:space="preserve"> quan trọng nhất của phương pháp tiếp cận mới </w:t>
      </w:r>
      <w:r w:rsidR="00E54828" w:rsidRPr="000D75C2">
        <w:rPr>
          <w:rFonts w:ascii="Times New Roman" w:hAnsi="Times New Roman"/>
          <w:sz w:val="26"/>
          <w:szCs w:val="26"/>
          <w:bdr w:val="nil"/>
        </w:rPr>
        <w:t xml:space="preserve">sử dụng nồng độ RCP </w:t>
      </w:r>
      <w:r w:rsidRPr="000D75C2">
        <w:rPr>
          <w:rFonts w:ascii="Times New Roman" w:hAnsi="Times New Roman"/>
          <w:sz w:val="26"/>
          <w:szCs w:val="26"/>
          <w:bdr w:val="nil"/>
        </w:rPr>
        <w:t xml:space="preserve">là </w:t>
      </w:r>
      <w:r w:rsidR="00F25C02" w:rsidRPr="000D75C2">
        <w:rPr>
          <w:rFonts w:ascii="Times New Roman" w:hAnsi="Times New Roman"/>
          <w:sz w:val="26"/>
          <w:szCs w:val="26"/>
          <w:bdr w:val="nil"/>
        </w:rPr>
        <w:t>tính</w:t>
      </w:r>
      <w:r w:rsidRPr="000D75C2">
        <w:rPr>
          <w:rFonts w:ascii="Times New Roman" w:hAnsi="Times New Roman"/>
          <w:sz w:val="26"/>
          <w:szCs w:val="26"/>
          <w:bdr w:val="nil"/>
        </w:rPr>
        <w:t xml:space="preserve"> linh hoạt để phát triển kịch bản </w:t>
      </w:r>
      <w:r w:rsidR="00E509E5" w:rsidRPr="000D75C2">
        <w:rPr>
          <w:rFonts w:ascii="Times New Roman" w:hAnsi="Times New Roman"/>
          <w:sz w:val="26"/>
          <w:szCs w:val="26"/>
          <w:bdr w:val="nil"/>
        </w:rPr>
        <w:t>BĐKH</w:t>
      </w:r>
      <w:r w:rsidRPr="000D75C2">
        <w:rPr>
          <w:rFonts w:ascii="Times New Roman" w:hAnsi="Times New Roman"/>
          <w:sz w:val="26"/>
          <w:szCs w:val="26"/>
          <w:bdr w:val="nil"/>
        </w:rPr>
        <w:t xml:space="preserve"> cũng như đánh giá tác động, </w:t>
      </w:r>
      <w:r w:rsidR="00F25C02" w:rsidRPr="000D75C2">
        <w:rPr>
          <w:rFonts w:ascii="Times New Roman" w:hAnsi="Times New Roman"/>
          <w:sz w:val="26"/>
          <w:szCs w:val="26"/>
          <w:bdr w:val="nil"/>
        </w:rPr>
        <w:t>quy</w:t>
      </w:r>
      <w:r w:rsidRPr="000D75C2">
        <w:rPr>
          <w:rFonts w:ascii="Times New Roman" w:hAnsi="Times New Roman"/>
          <w:sz w:val="26"/>
          <w:szCs w:val="26"/>
          <w:bdr w:val="nil"/>
        </w:rPr>
        <w:t xml:space="preserve"> hoạch và </w:t>
      </w:r>
      <w:r w:rsidR="00F25C02" w:rsidRPr="000D75C2">
        <w:rPr>
          <w:rFonts w:ascii="Times New Roman" w:hAnsi="Times New Roman"/>
          <w:sz w:val="26"/>
          <w:szCs w:val="26"/>
          <w:bdr w:val="nil"/>
        </w:rPr>
        <w:t xml:space="preserve">xây dựng </w:t>
      </w:r>
      <w:r w:rsidRPr="000D75C2">
        <w:rPr>
          <w:rFonts w:ascii="Times New Roman" w:hAnsi="Times New Roman"/>
          <w:sz w:val="26"/>
          <w:szCs w:val="26"/>
          <w:bdr w:val="nil"/>
        </w:rPr>
        <w:t xml:space="preserve">chính sách. </w:t>
      </w:r>
      <w:r w:rsidR="00974C88" w:rsidRPr="000D75C2">
        <w:rPr>
          <w:rFonts w:ascii="Times New Roman" w:hAnsi="Times New Roman"/>
          <w:sz w:val="26"/>
          <w:szCs w:val="26"/>
          <w:bdr w:val="nil"/>
        </w:rPr>
        <w:t>Dự án</w:t>
      </w:r>
      <w:r w:rsidRPr="000D75C2">
        <w:rPr>
          <w:rFonts w:ascii="Times New Roman" w:hAnsi="Times New Roman"/>
          <w:sz w:val="26"/>
          <w:szCs w:val="26"/>
          <w:bdr w:val="nil"/>
        </w:rPr>
        <w:t xml:space="preserve"> CRI </w:t>
      </w:r>
      <w:r w:rsidR="00974C88" w:rsidRPr="000D75C2">
        <w:rPr>
          <w:rFonts w:ascii="Times New Roman" w:hAnsi="Times New Roman"/>
          <w:sz w:val="26"/>
          <w:szCs w:val="26"/>
          <w:bdr w:val="nil"/>
        </w:rPr>
        <w:t>đã nghiên cứu</w:t>
      </w:r>
      <w:r w:rsidRPr="000D75C2">
        <w:rPr>
          <w:rFonts w:ascii="Times New Roman" w:hAnsi="Times New Roman"/>
          <w:sz w:val="26"/>
          <w:szCs w:val="26"/>
          <w:bdr w:val="nil"/>
        </w:rPr>
        <w:t xml:space="preserve"> </w:t>
      </w:r>
      <w:r w:rsidR="00974C88" w:rsidRPr="000D75C2">
        <w:rPr>
          <w:rFonts w:ascii="Times New Roman" w:hAnsi="Times New Roman"/>
          <w:sz w:val="26"/>
          <w:szCs w:val="26"/>
          <w:bdr w:val="nil"/>
        </w:rPr>
        <w:t>một số kịch bản</w:t>
      </w:r>
      <w:r w:rsidRPr="000D75C2">
        <w:rPr>
          <w:rFonts w:ascii="Times New Roman" w:hAnsi="Times New Roman"/>
          <w:sz w:val="26"/>
          <w:szCs w:val="26"/>
          <w:bdr w:val="nil"/>
        </w:rPr>
        <w:t xml:space="preserve"> RCPs để </w:t>
      </w:r>
      <w:r w:rsidR="00974C88" w:rsidRPr="000D75C2">
        <w:rPr>
          <w:rFonts w:ascii="Times New Roman" w:hAnsi="Times New Roman"/>
          <w:sz w:val="26"/>
          <w:szCs w:val="26"/>
          <w:bdr w:val="nil"/>
        </w:rPr>
        <w:t>xây dựng</w:t>
      </w:r>
      <w:r w:rsidRPr="000D75C2">
        <w:rPr>
          <w:rFonts w:ascii="Times New Roman" w:hAnsi="Times New Roman"/>
          <w:sz w:val="26"/>
          <w:szCs w:val="26"/>
          <w:bdr w:val="nil"/>
        </w:rPr>
        <w:t xml:space="preserve"> kịch bản rủi ro </w:t>
      </w:r>
      <w:r w:rsidR="00974C88" w:rsidRPr="000D75C2">
        <w:rPr>
          <w:rFonts w:ascii="Times New Roman" w:hAnsi="Times New Roman"/>
          <w:sz w:val="26"/>
          <w:szCs w:val="26"/>
          <w:bdr w:val="nil"/>
        </w:rPr>
        <w:t xml:space="preserve">trong </w:t>
      </w:r>
      <w:r w:rsidRPr="000D75C2">
        <w:rPr>
          <w:rFonts w:ascii="Times New Roman" w:hAnsi="Times New Roman"/>
          <w:sz w:val="26"/>
          <w:szCs w:val="26"/>
          <w:bdr w:val="nil"/>
        </w:rPr>
        <w:t>trường hợp tốt nhất và tệ nhất.</w:t>
      </w:r>
    </w:p>
    <w:p w:rsidR="001F4B46" w:rsidRPr="000D75C2" w:rsidRDefault="001F4B46" w:rsidP="00405AE7">
      <w:pPr>
        <w:rPr>
          <w:rFonts w:ascii="Times New Roman" w:hAnsi="Times New Roman"/>
          <w:sz w:val="26"/>
          <w:szCs w:val="26"/>
          <w:bdr w:val="nil"/>
        </w:rPr>
      </w:pPr>
    </w:p>
    <w:p w:rsidR="000C00D3" w:rsidRPr="000D75C2" w:rsidRDefault="00E54828" w:rsidP="00405AE7">
      <w:pPr>
        <w:rPr>
          <w:rFonts w:ascii="Times New Roman" w:hAnsi="Times New Roman"/>
          <w:sz w:val="26"/>
          <w:szCs w:val="26"/>
          <w:bdr w:val="nil"/>
        </w:rPr>
      </w:pPr>
      <w:r w:rsidRPr="000D75C2">
        <w:rPr>
          <w:rFonts w:ascii="Times New Roman" w:hAnsi="Times New Roman"/>
          <w:sz w:val="26"/>
          <w:szCs w:val="26"/>
          <w:bdr w:val="nil"/>
        </w:rPr>
        <w:t xml:space="preserve">Việc </w:t>
      </w:r>
      <w:r w:rsidR="000C00D3" w:rsidRPr="000D75C2">
        <w:rPr>
          <w:rFonts w:ascii="Times New Roman" w:hAnsi="Times New Roman"/>
          <w:sz w:val="26"/>
          <w:szCs w:val="26"/>
          <w:bdr w:val="nil"/>
        </w:rPr>
        <w:t xml:space="preserve">lựa chọn kịch bản RCPs dựa trên các mục tiêu của dự án </w:t>
      </w:r>
      <w:r w:rsidR="002B2F7B" w:rsidRPr="000D75C2">
        <w:rPr>
          <w:rFonts w:ascii="Times New Roman" w:hAnsi="Times New Roman"/>
          <w:sz w:val="26"/>
          <w:szCs w:val="26"/>
          <w:bdr w:val="nil"/>
        </w:rPr>
        <w:t xml:space="preserve">CRI </w:t>
      </w:r>
      <w:r w:rsidR="000C00D3" w:rsidRPr="000D75C2">
        <w:rPr>
          <w:rFonts w:ascii="Times New Roman" w:hAnsi="Times New Roman"/>
          <w:sz w:val="26"/>
          <w:szCs w:val="26"/>
          <w:bdr w:val="nil"/>
        </w:rPr>
        <w:t>và tính khả</w:t>
      </w:r>
      <w:r w:rsidR="0067021E" w:rsidRPr="000D75C2">
        <w:rPr>
          <w:rFonts w:ascii="Times New Roman" w:hAnsi="Times New Roman"/>
          <w:sz w:val="26"/>
          <w:szCs w:val="26"/>
          <w:bdr w:val="nil"/>
        </w:rPr>
        <w:t xml:space="preserve"> thi, </w:t>
      </w:r>
      <w:r w:rsidR="000C00D3" w:rsidRPr="000D75C2">
        <w:rPr>
          <w:rFonts w:ascii="Times New Roman" w:hAnsi="Times New Roman"/>
          <w:sz w:val="26"/>
          <w:szCs w:val="26"/>
          <w:bdr w:val="nil"/>
        </w:rPr>
        <w:t>phù hợp với Việ</w:t>
      </w:r>
      <w:r w:rsidR="00112890" w:rsidRPr="000D75C2">
        <w:rPr>
          <w:rFonts w:ascii="Times New Roman" w:hAnsi="Times New Roman"/>
          <w:sz w:val="26"/>
          <w:szCs w:val="26"/>
          <w:bdr w:val="nil"/>
        </w:rPr>
        <w:t xml:space="preserve">t Nam, </w:t>
      </w:r>
      <w:r w:rsidR="000C00D3" w:rsidRPr="000D75C2">
        <w:rPr>
          <w:rFonts w:ascii="Times New Roman" w:hAnsi="Times New Roman"/>
          <w:sz w:val="26"/>
          <w:szCs w:val="26"/>
          <w:bdr w:val="nil"/>
        </w:rPr>
        <w:t>ban đầu bao gồm</w:t>
      </w:r>
      <w:r w:rsidR="00D57354" w:rsidRPr="000D75C2">
        <w:rPr>
          <w:rFonts w:ascii="Times New Roman" w:hAnsi="Times New Roman"/>
          <w:sz w:val="26"/>
          <w:szCs w:val="26"/>
          <w:bdr w:val="nil"/>
        </w:rPr>
        <w:t xml:space="preserve"> kịch bản</w:t>
      </w:r>
      <w:r w:rsidR="000C00D3" w:rsidRPr="000D75C2">
        <w:rPr>
          <w:rFonts w:ascii="Times New Roman" w:hAnsi="Times New Roman"/>
          <w:sz w:val="26"/>
          <w:szCs w:val="26"/>
          <w:bdr w:val="nil"/>
        </w:rPr>
        <w:t xml:space="preserve"> </w:t>
      </w:r>
      <w:r w:rsidR="00F25C02" w:rsidRPr="000D75C2">
        <w:rPr>
          <w:rFonts w:ascii="Times New Roman" w:hAnsi="Times New Roman"/>
          <w:sz w:val="26"/>
          <w:szCs w:val="26"/>
          <w:bdr w:val="nil"/>
        </w:rPr>
        <w:t xml:space="preserve">nồng độ khí nhà kính </w:t>
      </w:r>
      <w:r w:rsidR="000C00D3" w:rsidRPr="000D75C2">
        <w:rPr>
          <w:rFonts w:ascii="Times New Roman" w:hAnsi="Times New Roman"/>
          <w:sz w:val="26"/>
          <w:szCs w:val="26"/>
          <w:bdr w:val="nil"/>
        </w:rPr>
        <w:t>thấp (RCP4.5), trung bình (RCP6.0) và cao (RCP8.5)</w:t>
      </w:r>
      <w:r w:rsidR="00F25C02" w:rsidRPr="000D75C2">
        <w:rPr>
          <w:rFonts w:ascii="Times New Roman" w:hAnsi="Times New Roman"/>
          <w:sz w:val="26"/>
          <w:szCs w:val="26"/>
          <w:bdr w:val="nil"/>
        </w:rPr>
        <w:t xml:space="preserve">. </w:t>
      </w:r>
      <w:r w:rsidR="000C00D3" w:rsidRPr="000D75C2">
        <w:rPr>
          <w:rFonts w:ascii="Times New Roman" w:hAnsi="Times New Roman"/>
          <w:sz w:val="26"/>
          <w:szCs w:val="26"/>
          <w:bdr w:val="nil"/>
        </w:rPr>
        <w:t xml:space="preserve">Tuy nhiên, do khả năng tính toán </w:t>
      </w:r>
      <w:r w:rsidR="001B3E06" w:rsidRPr="000D75C2">
        <w:rPr>
          <w:rFonts w:ascii="Times New Roman" w:hAnsi="Times New Roman"/>
          <w:sz w:val="26"/>
          <w:szCs w:val="26"/>
          <w:bdr w:val="nil"/>
        </w:rPr>
        <w:t>còn hạn chế</w:t>
      </w:r>
      <w:r w:rsidR="000C00D3" w:rsidRPr="000D75C2">
        <w:rPr>
          <w:rFonts w:ascii="Times New Roman" w:hAnsi="Times New Roman"/>
          <w:sz w:val="26"/>
          <w:szCs w:val="26"/>
          <w:bdr w:val="nil"/>
        </w:rPr>
        <w:t xml:space="preserve">, kịch bản RCP4.5 </w:t>
      </w:r>
      <w:r w:rsidR="002B2F7B" w:rsidRPr="000D75C2">
        <w:rPr>
          <w:rFonts w:ascii="Times New Roman" w:hAnsi="Times New Roman"/>
          <w:sz w:val="26"/>
          <w:szCs w:val="26"/>
          <w:bdr w:val="nil"/>
        </w:rPr>
        <w:t xml:space="preserve">được lựa chọn </w:t>
      </w:r>
      <w:r w:rsidR="000C00D3" w:rsidRPr="000D75C2">
        <w:rPr>
          <w:rFonts w:ascii="Times New Roman" w:hAnsi="Times New Roman"/>
          <w:sz w:val="26"/>
          <w:szCs w:val="26"/>
          <w:bdr w:val="nil"/>
        </w:rPr>
        <w:t>để đại diện cho một kịch bản trung bình-thấp bởi vì RCP6.0 và RCP4.5</w:t>
      </w:r>
      <w:r w:rsidR="001B3E06" w:rsidRPr="000D75C2">
        <w:rPr>
          <w:rFonts w:ascii="Times New Roman" w:hAnsi="Times New Roman"/>
          <w:sz w:val="26"/>
          <w:szCs w:val="26"/>
          <w:bdr w:val="nil"/>
        </w:rPr>
        <w:t xml:space="preserve"> được phát hiện ra</w:t>
      </w:r>
      <w:r w:rsidR="000C00D3" w:rsidRPr="000D75C2">
        <w:rPr>
          <w:rFonts w:ascii="Times New Roman" w:hAnsi="Times New Roman"/>
          <w:sz w:val="26"/>
          <w:szCs w:val="26"/>
          <w:bdr w:val="nil"/>
        </w:rPr>
        <w:t xml:space="preserve"> là </w:t>
      </w:r>
      <w:r w:rsidR="001B3E06" w:rsidRPr="000D75C2">
        <w:rPr>
          <w:rFonts w:ascii="Times New Roman" w:hAnsi="Times New Roman"/>
          <w:sz w:val="26"/>
          <w:szCs w:val="26"/>
          <w:bdr w:val="nil"/>
        </w:rPr>
        <w:t xml:space="preserve">sẽ </w:t>
      </w:r>
      <w:r w:rsidR="000C00D3" w:rsidRPr="000D75C2">
        <w:rPr>
          <w:rFonts w:ascii="Times New Roman" w:hAnsi="Times New Roman"/>
          <w:sz w:val="26"/>
          <w:szCs w:val="26"/>
          <w:bdr w:val="nil"/>
        </w:rPr>
        <w:t>tương tự</w:t>
      </w:r>
      <w:r w:rsidR="001B3E06" w:rsidRPr="000D75C2">
        <w:rPr>
          <w:rFonts w:ascii="Times New Roman" w:hAnsi="Times New Roman"/>
          <w:sz w:val="26"/>
          <w:szCs w:val="26"/>
          <w:bdr w:val="nil"/>
        </w:rPr>
        <w:t xml:space="preserve"> nhau</w:t>
      </w:r>
      <w:r w:rsidR="000C00D3" w:rsidRPr="000D75C2">
        <w:rPr>
          <w:rFonts w:ascii="Times New Roman" w:hAnsi="Times New Roman"/>
          <w:sz w:val="26"/>
          <w:szCs w:val="26"/>
          <w:bdr w:val="nil"/>
        </w:rPr>
        <w:t xml:space="preserve"> cho đến </w:t>
      </w:r>
      <w:r w:rsidR="001B3E06" w:rsidRPr="000D75C2">
        <w:rPr>
          <w:rFonts w:ascii="Times New Roman" w:hAnsi="Times New Roman"/>
          <w:sz w:val="26"/>
          <w:szCs w:val="26"/>
          <w:bdr w:val="nil"/>
        </w:rPr>
        <w:t xml:space="preserve">năm </w:t>
      </w:r>
      <w:r w:rsidR="000C00D3" w:rsidRPr="000D75C2">
        <w:rPr>
          <w:rFonts w:ascii="Times New Roman" w:hAnsi="Times New Roman"/>
          <w:sz w:val="26"/>
          <w:szCs w:val="26"/>
          <w:bdr w:val="nil"/>
        </w:rPr>
        <w:t xml:space="preserve">2060. Vì vậy, </w:t>
      </w:r>
      <w:r w:rsidR="001B3E06" w:rsidRPr="000D75C2">
        <w:rPr>
          <w:rFonts w:ascii="Times New Roman" w:hAnsi="Times New Roman"/>
          <w:sz w:val="26"/>
          <w:szCs w:val="26"/>
          <w:bdr w:val="nil"/>
        </w:rPr>
        <w:t xml:space="preserve">những kịch bản </w:t>
      </w:r>
      <w:r w:rsidR="00A61595" w:rsidRPr="000D75C2">
        <w:rPr>
          <w:rFonts w:ascii="Times New Roman" w:hAnsi="Times New Roman"/>
          <w:sz w:val="26"/>
          <w:szCs w:val="26"/>
          <w:bdr w:val="nil"/>
        </w:rPr>
        <w:t xml:space="preserve">này </w:t>
      </w:r>
      <w:r w:rsidR="001B3E06" w:rsidRPr="000D75C2">
        <w:rPr>
          <w:rFonts w:ascii="Times New Roman" w:hAnsi="Times New Roman"/>
          <w:sz w:val="26"/>
          <w:szCs w:val="26"/>
          <w:bdr w:val="nil"/>
        </w:rPr>
        <w:t xml:space="preserve">được </w:t>
      </w:r>
      <w:r w:rsidR="000C00D3" w:rsidRPr="000D75C2">
        <w:rPr>
          <w:rFonts w:ascii="Times New Roman" w:hAnsi="Times New Roman"/>
          <w:sz w:val="26"/>
          <w:szCs w:val="26"/>
          <w:bdr w:val="nil"/>
        </w:rPr>
        <w:t xml:space="preserve">khuyến </w:t>
      </w:r>
      <w:r w:rsidR="00A61595" w:rsidRPr="000D75C2">
        <w:rPr>
          <w:rFonts w:ascii="Times New Roman" w:hAnsi="Times New Roman"/>
          <w:sz w:val="26"/>
          <w:szCs w:val="26"/>
          <w:bdr w:val="nil"/>
        </w:rPr>
        <w:t>nghị là</w:t>
      </w:r>
      <w:r w:rsidR="000C00D3" w:rsidRPr="000D75C2">
        <w:rPr>
          <w:rFonts w:ascii="Times New Roman" w:hAnsi="Times New Roman"/>
          <w:sz w:val="26"/>
          <w:szCs w:val="26"/>
          <w:bdr w:val="nil"/>
        </w:rPr>
        <w:t xml:space="preserve"> không được sử dụng </w:t>
      </w:r>
      <w:r w:rsidR="001B3E06" w:rsidRPr="000D75C2">
        <w:rPr>
          <w:rFonts w:ascii="Times New Roman" w:hAnsi="Times New Roman"/>
          <w:sz w:val="26"/>
          <w:szCs w:val="26"/>
          <w:bdr w:val="nil"/>
        </w:rPr>
        <w:t>sau năm</w:t>
      </w:r>
      <w:r w:rsidR="000C00D3" w:rsidRPr="000D75C2">
        <w:rPr>
          <w:rFonts w:ascii="Times New Roman" w:hAnsi="Times New Roman"/>
          <w:sz w:val="26"/>
          <w:szCs w:val="26"/>
          <w:bdr w:val="nil"/>
        </w:rPr>
        <w:t xml:space="preserve"> 2060 và </w:t>
      </w:r>
      <w:r w:rsidR="00693104" w:rsidRPr="000D75C2">
        <w:rPr>
          <w:rFonts w:ascii="Times New Roman" w:hAnsi="Times New Roman"/>
          <w:sz w:val="26"/>
          <w:szCs w:val="26"/>
          <w:bdr w:val="nil"/>
        </w:rPr>
        <w:t xml:space="preserve">những </w:t>
      </w:r>
      <w:r w:rsidR="00693104" w:rsidRPr="000D75C2">
        <w:rPr>
          <w:rFonts w:ascii="Times New Roman" w:hAnsi="Times New Roman"/>
          <w:sz w:val="26"/>
          <w:szCs w:val="26"/>
          <w:bdr w:val="nil"/>
        </w:rPr>
        <w:lastRenderedPageBreak/>
        <w:t xml:space="preserve">kịch bản sau này nên sử dụng </w:t>
      </w:r>
      <w:r w:rsidR="000C00D3" w:rsidRPr="000D75C2">
        <w:rPr>
          <w:rFonts w:ascii="Times New Roman" w:hAnsi="Times New Roman"/>
          <w:sz w:val="26"/>
          <w:szCs w:val="26"/>
          <w:bdr w:val="nil"/>
        </w:rPr>
        <w:t xml:space="preserve">RCP8.5 để đại diện cho </w:t>
      </w:r>
      <w:r w:rsidR="00693104" w:rsidRPr="000D75C2">
        <w:rPr>
          <w:rFonts w:ascii="Times New Roman" w:hAnsi="Times New Roman"/>
          <w:sz w:val="26"/>
          <w:szCs w:val="26"/>
          <w:bdr w:val="nil"/>
        </w:rPr>
        <w:t>những kịch bản khí hậu</w:t>
      </w:r>
      <w:r w:rsidR="000C00D3" w:rsidRPr="000D75C2">
        <w:rPr>
          <w:rFonts w:ascii="Times New Roman" w:hAnsi="Times New Roman"/>
          <w:sz w:val="26"/>
          <w:szCs w:val="26"/>
          <w:bdr w:val="nil"/>
        </w:rPr>
        <w:t xml:space="preserve"> cực đoan hơn.</w:t>
      </w:r>
    </w:p>
    <w:p w:rsidR="007A2D55" w:rsidRPr="000D75C2" w:rsidRDefault="007A2D55" w:rsidP="00405AE7">
      <w:pPr>
        <w:rPr>
          <w:rFonts w:ascii="Times New Roman" w:hAnsi="Times New Roman"/>
          <w:sz w:val="26"/>
          <w:szCs w:val="26"/>
          <w:bdr w:val="none" w:sz="0" w:space="0" w:color="auto" w:frame="1"/>
        </w:rPr>
      </w:pPr>
    </w:p>
    <w:p w:rsidR="007A0E2F" w:rsidRPr="000D75C2" w:rsidRDefault="007A0E2F" w:rsidP="00405AE7">
      <w:pPr>
        <w:rPr>
          <w:rFonts w:ascii="Times New Roman" w:hAnsi="Times New Roman"/>
          <w:sz w:val="26"/>
          <w:szCs w:val="26"/>
          <w:bdr w:val="none" w:sz="0" w:space="0" w:color="auto" w:frame="1"/>
        </w:rPr>
      </w:pPr>
      <w:bookmarkStart w:id="36" w:name="_Toc444700739"/>
      <w:r w:rsidRPr="000D75C2">
        <w:rPr>
          <w:rFonts w:ascii="Times New Roman" w:hAnsi="Times New Roman"/>
          <w:sz w:val="26"/>
          <w:szCs w:val="26"/>
          <w:bdr w:val="none" w:sz="0" w:space="0" w:color="auto" w:frame="1"/>
        </w:rPr>
        <w:t>RCP4.5 được xác định bởi một tác động bức xạ ổn định, trong đó tổng lượng tác động bức xạ được ổn định ngay sau năm 2100, trong đó không có bất kỳ sự gia tăng tác động bức xạ đột ngột nào trong một thời gian dài. RCP8.5 cho thấy sự gia tăng của tác động bức xạ và đạt 8.5W/m</w:t>
      </w:r>
      <w:r w:rsidRPr="000D75C2">
        <w:rPr>
          <w:rFonts w:ascii="Times New Roman" w:hAnsi="Times New Roman"/>
          <w:sz w:val="26"/>
          <w:szCs w:val="26"/>
          <w:bdr w:val="none" w:sz="0" w:space="0" w:color="auto" w:frame="1"/>
          <w:vertAlign w:val="superscript"/>
        </w:rPr>
        <w:t>2</w:t>
      </w:r>
      <w:r w:rsidRPr="000D75C2">
        <w:rPr>
          <w:rFonts w:ascii="Times New Roman" w:hAnsi="Times New Roman"/>
          <w:sz w:val="26"/>
          <w:szCs w:val="26"/>
          <w:bdr w:val="none" w:sz="0" w:space="0" w:color="auto" w:frame="1"/>
        </w:rPr>
        <w:t xml:space="preserve"> vào năm 2100, và tiếp tục tăng lên </w:t>
      </w:r>
      <w:r w:rsidR="002C2E04" w:rsidRPr="000D75C2">
        <w:rPr>
          <w:rFonts w:ascii="Times New Roman" w:hAnsi="Times New Roman"/>
          <w:sz w:val="26"/>
          <w:szCs w:val="26"/>
          <w:bdr w:val="none" w:sz="0" w:space="0" w:color="auto" w:frame="1"/>
        </w:rPr>
        <w:t xml:space="preserve">tới </w:t>
      </w:r>
      <w:r w:rsidRPr="000D75C2">
        <w:rPr>
          <w:rFonts w:ascii="Times New Roman" w:hAnsi="Times New Roman"/>
          <w:sz w:val="26"/>
          <w:szCs w:val="26"/>
          <w:bdr w:val="none" w:sz="0" w:space="0" w:color="auto" w:frame="1"/>
        </w:rPr>
        <w:t xml:space="preserve">khoảng </w:t>
      </w:r>
      <w:r w:rsidR="002C2E04" w:rsidRPr="000D75C2">
        <w:rPr>
          <w:rFonts w:ascii="Times New Roman" w:hAnsi="Times New Roman"/>
          <w:sz w:val="26"/>
          <w:szCs w:val="26"/>
          <w:bdr w:val="none" w:sz="0" w:space="0" w:color="auto" w:frame="1"/>
        </w:rPr>
        <w:t>13W/m</w:t>
      </w:r>
      <w:r w:rsidR="002C2E04" w:rsidRPr="000D75C2">
        <w:rPr>
          <w:rFonts w:ascii="Times New Roman" w:hAnsi="Times New Roman"/>
          <w:sz w:val="26"/>
          <w:szCs w:val="26"/>
          <w:bdr w:val="none" w:sz="0" w:space="0" w:color="auto" w:frame="1"/>
          <w:vertAlign w:val="superscript"/>
        </w:rPr>
        <w:t>2</w:t>
      </w:r>
      <w:r w:rsidR="002C2E04" w:rsidRPr="000D75C2">
        <w:rPr>
          <w:rFonts w:ascii="Times New Roman" w:hAnsi="Times New Roman"/>
          <w:sz w:val="26"/>
          <w:szCs w:val="26"/>
          <w:bdr w:val="none" w:sz="0" w:space="0" w:color="auto" w:frame="1"/>
        </w:rPr>
        <w:t xml:space="preserve"> vào năm 2200 và </w:t>
      </w:r>
      <w:r w:rsidR="00E03C2E" w:rsidRPr="000D75C2">
        <w:rPr>
          <w:rFonts w:ascii="Times New Roman" w:hAnsi="Times New Roman"/>
          <w:sz w:val="26"/>
          <w:szCs w:val="26"/>
          <w:bdr w:val="none" w:sz="0" w:space="0" w:color="auto" w:frame="1"/>
        </w:rPr>
        <w:t xml:space="preserve">sau đó </w:t>
      </w:r>
      <w:r w:rsidR="002C2E04" w:rsidRPr="000D75C2">
        <w:rPr>
          <w:rFonts w:ascii="Times New Roman" w:hAnsi="Times New Roman"/>
          <w:sz w:val="26"/>
          <w:szCs w:val="26"/>
          <w:bdr w:val="none" w:sz="0" w:space="0" w:color="auto" w:frame="1"/>
        </w:rPr>
        <w:t xml:space="preserve">dần đi vào </w:t>
      </w:r>
      <w:r w:rsidRPr="000D75C2">
        <w:rPr>
          <w:rFonts w:ascii="Times New Roman" w:hAnsi="Times New Roman"/>
          <w:sz w:val="26"/>
          <w:szCs w:val="26"/>
          <w:bdr w:val="none" w:sz="0" w:space="0" w:color="auto" w:frame="1"/>
        </w:rPr>
        <w:t>ổn định.</w:t>
      </w:r>
    </w:p>
    <w:p w:rsidR="005D08B3" w:rsidRPr="000D75C2" w:rsidRDefault="005D08B3" w:rsidP="00405AE7">
      <w:pPr>
        <w:rPr>
          <w:rFonts w:ascii="Times New Roman" w:hAnsi="Times New Roman"/>
          <w:sz w:val="26"/>
          <w:szCs w:val="26"/>
          <w:bdr w:val="none" w:sz="0" w:space="0" w:color="auto" w:frame="1"/>
        </w:rPr>
      </w:pPr>
    </w:p>
    <w:p w:rsidR="005D08B3" w:rsidRPr="000D75C2" w:rsidRDefault="008825A3" w:rsidP="00405AE7">
      <w:pPr>
        <w:rPr>
          <w:rFonts w:ascii="Times New Roman" w:hAnsi="Times New Roman"/>
          <w:i/>
          <w:sz w:val="26"/>
          <w:szCs w:val="26"/>
          <w:bdr w:val="none" w:sz="0" w:space="0" w:color="auto" w:frame="1"/>
        </w:rPr>
      </w:pPr>
      <w:r w:rsidRPr="000D75C2">
        <w:rPr>
          <w:rFonts w:ascii="Times New Roman" w:hAnsi="Times New Roman"/>
          <w:i/>
          <w:sz w:val="26"/>
          <w:szCs w:val="26"/>
          <w:bdr w:val="none" w:sz="0" w:space="0" w:color="auto" w:frame="1"/>
        </w:rPr>
        <w:t xml:space="preserve">Xây dựng kịch bản cơ sở </w:t>
      </w:r>
    </w:p>
    <w:p w:rsidR="00444B3C" w:rsidRPr="000D75C2" w:rsidRDefault="00444B3C" w:rsidP="00405AE7">
      <w:pPr>
        <w:rPr>
          <w:rFonts w:ascii="Times New Roman" w:hAnsi="Times New Roman"/>
          <w:sz w:val="26"/>
          <w:szCs w:val="26"/>
        </w:rPr>
      </w:pPr>
      <w:r w:rsidRPr="000D75C2">
        <w:rPr>
          <w:rFonts w:ascii="Times New Roman" w:hAnsi="Times New Roman"/>
          <w:sz w:val="26"/>
          <w:szCs w:val="26"/>
        </w:rPr>
        <w:t xml:space="preserve">Thời kỳ 1985-2005 được lựa chọn là giai đoạn cơ sở </w:t>
      </w:r>
      <w:r w:rsidR="0006285F" w:rsidRPr="000D75C2">
        <w:rPr>
          <w:rFonts w:ascii="Times New Roman" w:hAnsi="Times New Roman"/>
          <w:sz w:val="26"/>
          <w:szCs w:val="26"/>
        </w:rPr>
        <w:t xml:space="preserve">ứng </w:t>
      </w:r>
      <w:r w:rsidRPr="000D75C2">
        <w:rPr>
          <w:rFonts w:ascii="Times New Roman" w:hAnsi="Times New Roman"/>
          <w:sz w:val="26"/>
          <w:szCs w:val="26"/>
        </w:rPr>
        <w:t xml:space="preserve">với dự tính khí hậu Việt Nam chính thức do Viện Khoa học Khí tượng Thủy văn và </w:t>
      </w:r>
      <w:r w:rsidR="00E509E5" w:rsidRPr="000D75C2">
        <w:rPr>
          <w:rFonts w:ascii="Times New Roman" w:hAnsi="Times New Roman"/>
          <w:sz w:val="26"/>
          <w:szCs w:val="26"/>
        </w:rPr>
        <w:t>BĐKH</w:t>
      </w:r>
      <w:r w:rsidRPr="000D75C2">
        <w:rPr>
          <w:rFonts w:ascii="Times New Roman" w:hAnsi="Times New Roman"/>
          <w:sz w:val="26"/>
          <w:szCs w:val="26"/>
        </w:rPr>
        <w:t xml:space="preserve"> (IMHEN) </w:t>
      </w:r>
      <w:r w:rsidR="00A61595" w:rsidRPr="000D75C2">
        <w:rPr>
          <w:rFonts w:ascii="Times New Roman" w:hAnsi="Times New Roman"/>
          <w:sz w:val="26"/>
          <w:szCs w:val="26"/>
        </w:rPr>
        <w:t>đưa ra</w:t>
      </w:r>
      <w:r w:rsidRPr="000D75C2">
        <w:rPr>
          <w:rFonts w:ascii="Times New Roman" w:hAnsi="Times New Roman"/>
          <w:sz w:val="26"/>
          <w:szCs w:val="26"/>
        </w:rPr>
        <w:t xml:space="preserve">. Đối với mỗi trạm có sẵn dữ liệu, lượng mưa ngày lớn nhất được chọn để </w:t>
      </w:r>
      <w:r w:rsidR="00553CA6" w:rsidRPr="000D75C2">
        <w:rPr>
          <w:rFonts w:ascii="Times New Roman" w:hAnsi="Times New Roman"/>
          <w:sz w:val="26"/>
          <w:szCs w:val="26"/>
        </w:rPr>
        <w:t>lập</w:t>
      </w:r>
      <w:r w:rsidRPr="000D75C2">
        <w:rPr>
          <w:rFonts w:ascii="Times New Roman" w:hAnsi="Times New Roman"/>
          <w:sz w:val="26"/>
          <w:szCs w:val="26"/>
        </w:rPr>
        <w:t xml:space="preserve"> bản đồ đường đồng mức </w:t>
      </w:r>
      <w:r w:rsidR="00553CA6" w:rsidRPr="000D75C2">
        <w:rPr>
          <w:rFonts w:ascii="Times New Roman" w:hAnsi="Times New Roman"/>
          <w:sz w:val="26"/>
          <w:szCs w:val="26"/>
        </w:rPr>
        <w:t>cho</w:t>
      </w:r>
      <w:r w:rsidRPr="000D75C2">
        <w:rPr>
          <w:rFonts w:ascii="Times New Roman" w:hAnsi="Times New Roman"/>
          <w:sz w:val="26"/>
          <w:szCs w:val="26"/>
        </w:rPr>
        <w:t xml:space="preserve"> lượng mưa ngày lớn nhất, </w:t>
      </w:r>
      <w:r w:rsidR="00553CA6" w:rsidRPr="000D75C2">
        <w:rPr>
          <w:rFonts w:ascii="Times New Roman" w:hAnsi="Times New Roman"/>
          <w:sz w:val="26"/>
          <w:szCs w:val="26"/>
        </w:rPr>
        <w:t xml:space="preserve">và </w:t>
      </w:r>
      <w:r w:rsidRPr="000D75C2">
        <w:rPr>
          <w:rFonts w:ascii="Times New Roman" w:hAnsi="Times New Roman"/>
          <w:sz w:val="26"/>
          <w:szCs w:val="26"/>
        </w:rPr>
        <w:t xml:space="preserve">sẽ được sử dụng để lập bản đồ </w:t>
      </w:r>
      <w:r w:rsidR="00553CA6" w:rsidRPr="000D75C2">
        <w:rPr>
          <w:rFonts w:ascii="Times New Roman" w:hAnsi="Times New Roman"/>
          <w:sz w:val="26"/>
          <w:szCs w:val="26"/>
        </w:rPr>
        <w:t>rủi ro</w:t>
      </w:r>
      <w:r w:rsidRPr="000D75C2">
        <w:rPr>
          <w:rFonts w:ascii="Times New Roman" w:hAnsi="Times New Roman"/>
          <w:sz w:val="26"/>
          <w:szCs w:val="26"/>
        </w:rPr>
        <w:t xml:space="preserve"> lũ quét. </w:t>
      </w:r>
      <w:r w:rsidR="009366F8" w:rsidRPr="000D75C2">
        <w:rPr>
          <w:rFonts w:ascii="Times New Roman" w:hAnsi="Times New Roman"/>
          <w:sz w:val="26"/>
          <w:szCs w:val="26"/>
        </w:rPr>
        <w:t xml:space="preserve">Giá trị lượng mưa ngày lớn nhất là giá trị cao nhất từ dữ liệu lượng mưa lịch sử trong 5 năm qua. </w:t>
      </w:r>
      <w:r w:rsidRPr="000D75C2">
        <w:rPr>
          <w:rFonts w:ascii="Times New Roman" w:hAnsi="Times New Roman"/>
          <w:sz w:val="26"/>
          <w:szCs w:val="26"/>
        </w:rPr>
        <w:t xml:space="preserve">Từ các kết quả thống kê, </w:t>
      </w:r>
      <w:r w:rsidR="00553CA6" w:rsidRPr="000D75C2">
        <w:rPr>
          <w:rFonts w:ascii="Times New Roman" w:hAnsi="Times New Roman"/>
          <w:sz w:val="26"/>
          <w:szCs w:val="26"/>
        </w:rPr>
        <w:t xml:space="preserve">nhóm thực hiện </w:t>
      </w:r>
      <w:r w:rsidR="009366F8" w:rsidRPr="000D75C2">
        <w:rPr>
          <w:rFonts w:ascii="Times New Roman" w:hAnsi="Times New Roman"/>
          <w:sz w:val="26"/>
          <w:szCs w:val="26"/>
        </w:rPr>
        <w:t xml:space="preserve">sử </w:t>
      </w:r>
      <w:r w:rsidR="00553CA6" w:rsidRPr="000D75C2">
        <w:rPr>
          <w:rFonts w:ascii="Times New Roman" w:hAnsi="Times New Roman"/>
          <w:sz w:val="26"/>
          <w:szCs w:val="26"/>
        </w:rPr>
        <w:t xml:space="preserve">dụng </w:t>
      </w:r>
      <w:r w:rsidRPr="000D75C2">
        <w:rPr>
          <w:rFonts w:ascii="Times New Roman" w:hAnsi="Times New Roman"/>
          <w:sz w:val="26"/>
          <w:szCs w:val="26"/>
        </w:rPr>
        <w:t xml:space="preserve">phần mềm ArcGIS để </w:t>
      </w:r>
      <w:r w:rsidR="00553CA6" w:rsidRPr="000D75C2">
        <w:rPr>
          <w:rFonts w:ascii="Times New Roman" w:hAnsi="Times New Roman"/>
          <w:sz w:val="26"/>
          <w:szCs w:val="26"/>
        </w:rPr>
        <w:t>xây dựng</w:t>
      </w:r>
      <w:r w:rsidRPr="000D75C2">
        <w:rPr>
          <w:rFonts w:ascii="Times New Roman" w:hAnsi="Times New Roman"/>
          <w:sz w:val="26"/>
          <w:szCs w:val="26"/>
        </w:rPr>
        <w:t xml:space="preserve"> bản đồ phân bố </w:t>
      </w:r>
      <w:r w:rsidR="00553CA6" w:rsidRPr="000D75C2">
        <w:rPr>
          <w:rFonts w:ascii="Times New Roman" w:hAnsi="Times New Roman"/>
          <w:sz w:val="26"/>
          <w:szCs w:val="26"/>
        </w:rPr>
        <w:t xml:space="preserve">lượng mưa </w:t>
      </w:r>
      <w:r w:rsidR="0006285F" w:rsidRPr="000D75C2">
        <w:rPr>
          <w:rFonts w:ascii="Times New Roman" w:hAnsi="Times New Roman"/>
          <w:sz w:val="26"/>
          <w:szCs w:val="26"/>
        </w:rPr>
        <w:t xml:space="preserve">ngày lớn nhất </w:t>
      </w:r>
      <w:r w:rsidR="00553CA6" w:rsidRPr="000D75C2">
        <w:rPr>
          <w:rFonts w:ascii="Times New Roman" w:hAnsi="Times New Roman"/>
          <w:sz w:val="26"/>
          <w:szCs w:val="26"/>
        </w:rPr>
        <w:t xml:space="preserve">theo </w:t>
      </w:r>
      <w:r w:rsidRPr="000D75C2">
        <w:rPr>
          <w:rFonts w:ascii="Times New Roman" w:hAnsi="Times New Roman"/>
          <w:sz w:val="26"/>
          <w:szCs w:val="26"/>
        </w:rPr>
        <w:t xml:space="preserve">không gian </w:t>
      </w:r>
      <w:r w:rsidR="009366F8" w:rsidRPr="000D75C2">
        <w:rPr>
          <w:rFonts w:ascii="Times New Roman" w:hAnsi="Times New Roman"/>
          <w:sz w:val="26"/>
          <w:szCs w:val="26"/>
        </w:rPr>
        <w:t xml:space="preserve">ở khu vực nghiên cứu </w:t>
      </w:r>
      <w:r w:rsidR="00553CA6" w:rsidRPr="000D75C2">
        <w:rPr>
          <w:rFonts w:ascii="Times New Roman" w:hAnsi="Times New Roman"/>
          <w:sz w:val="26"/>
          <w:szCs w:val="26"/>
        </w:rPr>
        <w:t>cho gia</w:t>
      </w:r>
      <w:r w:rsidR="009366F8" w:rsidRPr="000D75C2">
        <w:rPr>
          <w:rFonts w:ascii="Times New Roman" w:hAnsi="Times New Roman"/>
          <w:sz w:val="26"/>
          <w:szCs w:val="26"/>
        </w:rPr>
        <w:t>i</w:t>
      </w:r>
      <w:r w:rsidR="00553CA6" w:rsidRPr="000D75C2">
        <w:rPr>
          <w:rFonts w:ascii="Times New Roman" w:hAnsi="Times New Roman"/>
          <w:sz w:val="26"/>
          <w:szCs w:val="26"/>
        </w:rPr>
        <w:t xml:space="preserve"> đoạn cơ sở </w:t>
      </w:r>
      <w:r w:rsidRPr="000D75C2">
        <w:rPr>
          <w:rFonts w:ascii="Times New Roman" w:hAnsi="Times New Roman"/>
          <w:sz w:val="26"/>
          <w:szCs w:val="26"/>
        </w:rPr>
        <w:t xml:space="preserve">như trong </w:t>
      </w:r>
      <w:r w:rsidR="00553CA6" w:rsidRPr="000D75C2">
        <w:rPr>
          <w:rFonts w:ascii="Times New Roman" w:hAnsi="Times New Roman"/>
          <w:sz w:val="26"/>
          <w:szCs w:val="26"/>
        </w:rPr>
        <w:t xml:space="preserve">Hình </w:t>
      </w:r>
      <w:r w:rsidR="009366F8" w:rsidRPr="000D75C2">
        <w:rPr>
          <w:rFonts w:ascii="Times New Roman" w:hAnsi="Times New Roman"/>
          <w:sz w:val="26"/>
          <w:szCs w:val="26"/>
        </w:rPr>
        <w:t>4</w:t>
      </w:r>
      <w:r w:rsidRPr="000D75C2">
        <w:rPr>
          <w:rFonts w:ascii="Times New Roman" w:hAnsi="Times New Roman"/>
          <w:sz w:val="26"/>
          <w:szCs w:val="26"/>
        </w:rPr>
        <w:t xml:space="preserve"> bên dưới.</w:t>
      </w:r>
    </w:p>
    <w:p w:rsidR="00C55068" w:rsidRPr="000D75C2" w:rsidRDefault="009366F8" w:rsidP="00405AE7">
      <w:pPr>
        <w:pStyle w:val="Caption"/>
        <w:rPr>
          <w:rFonts w:ascii="Times New Roman" w:hAnsi="Times New Roman"/>
          <w:sz w:val="26"/>
          <w:szCs w:val="26"/>
        </w:rPr>
      </w:pPr>
      <w:r w:rsidRPr="00B91ADB">
        <w:rPr>
          <w:rFonts w:ascii="Times New Roman" w:hAnsi="Times New Roman"/>
          <w:noProof/>
        </w:rPr>
        <w:t xml:space="preserve"> </w:t>
      </w:r>
      <w:r w:rsidRPr="00B91ADB">
        <w:rPr>
          <w:rFonts w:ascii="Times New Roman" w:hAnsi="Times New Roman"/>
          <w:noProof/>
        </w:rPr>
        <w:drawing>
          <wp:inline distT="0" distB="0" distL="0" distR="0" wp14:anchorId="59A64F4E" wp14:editId="5C3D42F1">
            <wp:extent cx="5579745" cy="3750945"/>
            <wp:effectExtent l="0" t="0" r="1905" b="1905"/>
            <wp:docPr id="238" name="Picture 23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3750945"/>
                    </a:xfrm>
                    <a:prstGeom prst="rect">
                      <a:avLst/>
                    </a:prstGeom>
                    <a:noFill/>
                    <a:ln>
                      <a:noFill/>
                    </a:ln>
                  </pic:spPr>
                </pic:pic>
              </a:graphicData>
            </a:graphic>
          </wp:inline>
        </w:drawing>
      </w:r>
    </w:p>
    <w:p w:rsidR="006F1EB6" w:rsidRPr="000D75C2" w:rsidRDefault="0006285F" w:rsidP="00405AE7">
      <w:pPr>
        <w:pStyle w:val="Caption"/>
        <w:rPr>
          <w:rFonts w:ascii="Times New Roman" w:hAnsi="Times New Roman"/>
          <w:sz w:val="26"/>
          <w:szCs w:val="26"/>
        </w:rPr>
      </w:pPr>
      <w:bookmarkStart w:id="37" w:name="_Toc463427311"/>
      <w:r w:rsidRPr="00B91ADB">
        <w:rPr>
          <w:rFonts w:ascii="Times New Roman" w:hAnsi="Times New Roman"/>
          <w:sz w:val="26"/>
          <w:szCs w:val="26"/>
        </w:rPr>
        <w:t xml:space="preserve">Hình </w:t>
      </w:r>
      <w:r w:rsidR="009366F8" w:rsidRPr="00B91ADB">
        <w:rPr>
          <w:rFonts w:ascii="Times New Roman" w:hAnsi="Times New Roman"/>
          <w:sz w:val="26"/>
          <w:szCs w:val="26"/>
        </w:rPr>
        <w:t>4</w:t>
      </w:r>
      <w:r w:rsidR="006F1EB6" w:rsidRPr="00B91ADB">
        <w:rPr>
          <w:rFonts w:ascii="Times New Roman" w:hAnsi="Times New Roman"/>
          <w:sz w:val="26"/>
          <w:szCs w:val="26"/>
        </w:rPr>
        <w:t xml:space="preserve">: </w:t>
      </w:r>
      <w:r w:rsidRPr="00B91ADB">
        <w:rPr>
          <w:rFonts w:ascii="Times New Roman" w:hAnsi="Times New Roman"/>
          <w:sz w:val="26"/>
          <w:szCs w:val="26"/>
        </w:rPr>
        <w:t xml:space="preserve">Bản đồ lượng mưa ngày lớn nhất tại khu vực nghiên cứu trong giai đoạn </w:t>
      </w:r>
      <w:r w:rsidR="006F1EB6" w:rsidRPr="00B91ADB">
        <w:rPr>
          <w:rFonts w:ascii="Times New Roman" w:hAnsi="Times New Roman"/>
          <w:sz w:val="26"/>
          <w:szCs w:val="26"/>
        </w:rPr>
        <w:t>1986-2005</w:t>
      </w:r>
      <w:bookmarkEnd w:id="37"/>
    </w:p>
    <w:p w:rsidR="007A2D55" w:rsidRPr="000D75C2" w:rsidRDefault="007A2D55" w:rsidP="00405AE7">
      <w:pPr>
        <w:pStyle w:val="Hinh"/>
        <w:spacing w:line="276" w:lineRule="auto"/>
        <w:jc w:val="both"/>
        <w:rPr>
          <w:rFonts w:cs="Times New Roman"/>
          <w:szCs w:val="26"/>
          <w:bdr w:val="none" w:sz="0" w:space="0" w:color="auto" w:frame="1"/>
          <w:lang w:val="en-US"/>
        </w:rPr>
      </w:pPr>
    </w:p>
    <w:p w:rsidR="007A2D55" w:rsidRPr="000D75C2" w:rsidRDefault="001C30E4" w:rsidP="00405AE7">
      <w:pPr>
        <w:rPr>
          <w:rFonts w:ascii="Times New Roman" w:hAnsi="Times New Roman"/>
          <w:i/>
          <w:sz w:val="26"/>
          <w:szCs w:val="26"/>
          <w:bdr w:val="none" w:sz="0" w:space="0" w:color="auto" w:frame="1"/>
        </w:rPr>
      </w:pPr>
      <w:r w:rsidRPr="000D75C2">
        <w:rPr>
          <w:rFonts w:ascii="Times New Roman" w:hAnsi="Times New Roman"/>
          <w:i/>
          <w:sz w:val="26"/>
          <w:szCs w:val="26"/>
          <w:bdr w:val="none" w:sz="0" w:space="0" w:color="auto" w:frame="1"/>
        </w:rPr>
        <w:lastRenderedPageBreak/>
        <w:t>Xây dựng dự tính khí hậu</w:t>
      </w:r>
    </w:p>
    <w:p w:rsidR="007A2D55" w:rsidRPr="000D75C2" w:rsidRDefault="007A2D55" w:rsidP="00405AE7">
      <w:pPr>
        <w:rPr>
          <w:rFonts w:ascii="Times New Roman" w:hAnsi="Times New Roman"/>
          <w:sz w:val="26"/>
          <w:szCs w:val="26"/>
          <w:bdr w:val="none" w:sz="0" w:space="0" w:color="auto" w:frame="1"/>
        </w:rPr>
      </w:pPr>
    </w:p>
    <w:p w:rsidR="002D4384" w:rsidRPr="000D75C2" w:rsidRDefault="002D4384" w:rsidP="00405AE7">
      <w:pPr>
        <w:rPr>
          <w:rFonts w:ascii="Times New Roman" w:hAnsi="Times New Roman"/>
          <w:sz w:val="26"/>
          <w:szCs w:val="26"/>
          <w:bdr w:val="none" w:sz="0" w:space="0" w:color="auto" w:frame="1"/>
        </w:rPr>
      </w:pPr>
      <w:r w:rsidRPr="000D75C2">
        <w:rPr>
          <w:rFonts w:ascii="Times New Roman" w:hAnsi="Times New Roman"/>
          <w:sz w:val="26"/>
          <w:szCs w:val="26"/>
          <w:bdr w:val="none" w:sz="0" w:space="0" w:color="auto" w:frame="1"/>
        </w:rPr>
        <w:t xml:space="preserve">Kịch bản khí hậu được </w:t>
      </w:r>
      <w:r w:rsidR="00A61595" w:rsidRPr="000D75C2">
        <w:rPr>
          <w:rFonts w:ascii="Times New Roman" w:hAnsi="Times New Roman"/>
          <w:sz w:val="26"/>
          <w:szCs w:val="26"/>
          <w:bdr w:val="none" w:sz="0" w:space="0" w:color="auto" w:frame="1"/>
        </w:rPr>
        <w:t>xây dựng</w:t>
      </w:r>
      <w:r w:rsidRPr="000D75C2">
        <w:rPr>
          <w:rFonts w:ascii="Times New Roman" w:hAnsi="Times New Roman"/>
          <w:sz w:val="26"/>
          <w:szCs w:val="26"/>
          <w:bdr w:val="none" w:sz="0" w:space="0" w:color="auto" w:frame="1"/>
        </w:rPr>
        <w:t xml:space="preserve"> áp dụng các phương pháp chi tiết hóa động lực sử dụng đầu ra của các Mô hình Khí hậu Toàn cầu (GCM) làm đầu </w:t>
      </w:r>
      <w:r w:rsidR="00D872BF" w:rsidRPr="000D75C2">
        <w:rPr>
          <w:rFonts w:ascii="Times New Roman" w:hAnsi="Times New Roman"/>
          <w:sz w:val="26"/>
          <w:szCs w:val="26"/>
          <w:bdr w:val="none" w:sz="0" w:space="0" w:color="auto" w:frame="1"/>
        </w:rPr>
        <w:t xml:space="preserve">vào </w:t>
      </w:r>
      <w:r w:rsidRPr="000D75C2">
        <w:rPr>
          <w:rFonts w:ascii="Times New Roman" w:hAnsi="Times New Roman"/>
          <w:sz w:val="26"/>
          <w:szCs w:val="26"/>
          <w:bdr w:val="none" w:sz="0" w:space="0" w:color="auto" w:frame="1"/>
        </w:rPr>
        <w:t xml:space="preserve">cho </w:t>
      </w:r>
      <w:r w:rsidR="00417A66" w:rsidRPr="000D75C2">
        <w:rPr>
          <w:rFonts w:ascii="Times New Roman" w:hAnsi="Times New Roman"/>
          <w:sz w:val="26"/>
          <w:szCs w:val="26"/>
          <w:bdr w:val="none" w:sz="0" w:space="0" w:color="auto" w:frame="1"/>
        </w:rPr>
        <w:t xml:space="preserve">Mô </w:t>
      </w:r>
      <w:r w:rsidRPr="000D75C2">
        <w:rPr>
          <w:rFonts w:ascii="Times New Roman" w:hAnsi="Times New Roman"/>
          <w:sz w:val="26"/>
          <w:szCs w:val="26"/>
          <w:bdr w:val="none" w:sz="0" w:space="0" w:color="auto" w:frame="1"/>
        </w:rPr>
        <w:t xml:space="preserve">hình </w:t>
      </w:r>
      <w:r w:rsidR="00417A66" w:rsidRPr="000D75C2">
        <w:rPr>
          <w:rFonts w:ascii="Times New Roman" w:hAnsi="Times New Roman"/>
          <w:sz w:val="26"/>
          <w:szCs w:val="26"/>
          <w:bdr w:val="none" w:sz="0" w:space="0" w:color="auto" w:frame="1"/>
        </w:rPr>
        <w:t xml:space="preserve">Khí </w:t>
      </w:r>
      <w:r w:rsidRPr="000D75C2">
        <w:rPr>
          <w:rFonts w:ascii="Times New Roman" w:hAnsi="Times New Roman"/>
          <w:sz w:val="26"/>
          <w:szCs w:val="26"/>
          <w:bdr w:val="none" w:sz="0" w:space="0" w:color="auto" w:frame="1"/>
        </w:rPr>
        <w:t>hậu</w:t>
      </w:r>
      <w:r w:rsidR="001B345A" w:rsidRPr="000D75C2">
        <w:rPr>
          <w:rFonts w:ascii="Times New Roman" w:hAnsi="Times New Roman"/>
          <w:sz w:val="26"/>
          <w:szCs w:val="26"/>
          <w:bdr w:val="none" w:sz="0" w:space="0" w:color="auto" w:frame="1"/>
        </w:rPr>
        <w:t xml:space="preserve"> </w:t>
      </w:r>
      <w:r w:rsidR="00417A66" w:rsidRPr="000D75C2">
        <w:rPr>
          <w:rFonts w:ascii="Times New Roman" w:hAnsi="Times New Roman"/>
          <w:sz w:val="26"/>
          <w:szCs w:val="26"/>
          <w:bdr w:val="none" w:sz="0" w:space="0" w:color="auto" w:frame="1"/>
        </w:rPr>
        <w:t xml:space="preserve">Khu </w:t>
      </w:r>
      <w:r w:rsidR="001B345A" w:rsidRPr="000D75C2">
        <w:rPr>
          <w:rFonts w:ascii="Times New Roman" w:hAnsi="Times New Roman"/>
          <w:sz w:val="26"/>
          <w:szCs w:val="26"/>
          <w:bdr w:val="none" w:sz="0" w:space="0" w:color="auto" w:frame="1"/>
        </w:rPr>
        <w:t>vực</w:t>
      </w:r>
      <w:r w:rsidRPr="000D75C2">
        <w:rPr>
          <w:rFonts w:ascii="Times New Roman" w:hAnsi="Times New Roman"/>
          <w:sz w:val="26"/>
          <w:szCs w:val="26"/>
          <w:bdr w:val="none" w:sz="0" w:space="0" w:color="auto" w:frame="1"/>
        </w:rPr>
        <w:t xml:space="preserve"> (RCM) (ví dụ</w:t>
      </w:r>
      <w:r w:rsidR="00D70460" w:rsidRPr="000D75C2">
        <w:rPr>
          <w:rFonts w:ascii="Times New Roman" w:hAnsi="Times New Roman"/>
          <w:sz w:val="26"/>
          <w:szCs w:val="26"/>
          <w:bdr w:val="none" w:sz="0" w:space="0" w:color="auto" w:frame="1"/>
        </w:rPr>
        <w:t>:</w:t>
      </w:r>
      <w:r w:rsidR="003402E0" w:rsidRPr="000D75C2">
        <w:rPr>
          <w:rFonts w:ascii="Times New Roman" w:hAnsi="Times New Roman"/>
          <w:sz w:val="26"/>
          <w:szCs w:val="26"/>
          <w:bdr w:val="none" w:sz="0" w:space="0" w:color="auto" w:frame="1"/>
        </w:rPr>
        <w:t xml:space="preserve"> CAM, PRECIS, RegCM, và C</w:t>
      </w:r>
      <w:r w:rsidRPr="000D75C2">
        <w:rPr>
          <w:rFonts w:ascii="Times New Roman" w:hAnsi="Times New Roman"/>
          <w:sz w:val="26"/>
          <w:szCs w:val="26"/>
          <w:bdr w:val="none" w:sz="0" w:space="0" w:color="auto" w:frame="1"/>
        </w:rPr>
        <w:t xml:space="preserve">WRF). Các </w:t>
      </w:r>
      <w:r w:rsidR="001B345A" w:rsidRPr="000D75C2">
        <w:rPr>
          <w:rFonts w:ascii="Times New Roman" w:hAnsi="Times New Roman"/>
          <w:sz w:val="26"/>
          <w:szCs w:val="26"/>
          <w:bdr w:val="none" w:sz="0" w:space="0" w:color="auto" w:frame="1"/>
        </w:rPr>
        <w:t xml:space="preserve">mô hình khí hậu khu vực </w:t>
      </w:r>
      <w:r w:rsidRPr="000D75C2">
        <w:rPr>
          <w:rFonts w:ascii="Times New Roman" w:hAnsi="Times New Roman"/>
          <w:sz w:val="26"/>
          <w:szCs w:val="26"/>
          <w:bdr w:val="none" w:sz="0" w:space="0" w:color="auto" w:frame="1"/>
        </w:rPr>
        <w:t xml:space="preserve">cho phép chúng </w:t>
      </w:r>
      <w:r w:rsidR="001B345A" w:rsidRPr="000D75C2">
        <w:rPr>
          <w:rFonts w:ascii="Times New Roman" w:hAnsi="Times New Roman"/>
          <w:sz w:val="26"/>
          <w:szCs w:val="26"/>
          <w:bdr w:val="none" w:sz="0" w:space="0" w:color="auto" w:frame="1"/>
        </w:rPr>
        <w:t>ta</w:t>
      </w:r>
      <w:r w:rsidRPr="000D75C2">
        <w:rPr>
          <w:rFonts w:ascii="Times New Roman" w:hAnsi="Times New Roman"/>
          <w:sz w:val="26"/>
          <w:szCs w:val="26"/>
          <w:bdr w:val="none" w:sz="0" w:space="0" w:color="auto" w:frame="1"/>
        </w:rPr>
        <w:t xml:space="preserve"> </w:t>
      </w:r>
      <w:r w:rsidR="001B345A" w:rsidRPr="000D75C2">
        <w:rPr>
          <w:rFonts w:ascii="Times New Roman" w:hAnsi="Times New Roman"/>
          <w:sz w:val="26"/>
          <w:szCs w:val="26"/>
          <w:bdr w:val="none" w:sz="0" w:space="0" w:color="auto" w:frame="1"/>
        </w:rPr>
        <w:t>lấy được</w:t>
      </w:r>
      <w:r w:rsidRPr="000D75C2">
        <w:rPr>
          <w:rFonts w:ascii="Times New Roman" w:hAnsi="Times New Roman"/>
          <w:sz w:val="26"/>
          <w:szCs w:val="26"/>
          <w:bdr w:val="none" w:sz="0" w:space="0" w:color="auto" w:frame="1"/>
        </w:rPr>
        <w:t xml:space="preserve"> thông tin chi tiết hơn ở độ phân giải cao hơn. Sau khi chạy các mô hình khác nhau, được thể hiện trong </w:t>
      </w:r>
      <w:r w:rsidR="00D70460" w:rsidRPr="000D75C2">
        <w:rPr>
          <w:rFonts w:ascii="Times New Roman" w:hAnsi="Times New Roman"/>
          <w:sz w:val="26"/>
          <w:szCs w:val="26"/>
          <w:bdr w:val="none" w:sz="0" w:space="0" w:color="auto" w:frame="1"/>
        </w:rPr>
        <w:t>Hình 5</w:t>
      </w:r>
      <w:r w:rsidRPr="000D75C2">
        <w:rPr>
          <w:rFonts w:ascii="Times New Roman" w:hAnsi="Times New Roman"/>
          <w:sz w:val="26"/>
          <w:szCs w:val="26"/>
          <w:bdr w:val="none" w:sz="0" w:space="0" w:color="auto" w:frame="1"/>
        </w:rPr>
        <w:t xml:space="preserve">, phương pháp thống kê được sử dụng để </w:t>
      </w:r>
      <w:r w:rsidR="001303CA" w:rsidRPr="000D75C2">
        <w:rPr>
          <w:rFonts w:ascii="Times New Roman" w:hAnsi="Times New Roman"/>
          <w:sz w:val="26"/>
          <w:szCs w:val="26"/>
          <w:bdr w:val="none" w:sz="0" w:space="0" w:color="auto" w:frame="1"/>
        </w:rPr>
        <w:t>tổng hợp</w:t>
      </w:r>
      <w:r w:rsidRPr="000D75C2">
        <w:rPr>
          <w:rFonts w:ascii="Times New Roman" w:hAnsi="Times New Roman"/>
          <w:sz w:val="26"/>
          <w:szCs w:val="26"/>
          <w:bdr w:val="none" w:sz="0" w:space="0" w:color="auto" w:frame="1"/>
        </w:rPr>
        <w:t xml:space="preserve"> kết quả. </w:t>
      </w:r>
      <w:r w:rsidR="001303CA" w:rsidRPr="000D75C2">
        <w:rPr>
          <w:rFonts w:ascii="Times New Roman" w:hAnsi="Times New Roman"/>
          <w:sz w:val="26"/>
          <w:szCs w:val="26"/>
          <w:bdr w:val="none" w:sz="0" w:space="0" w:color="auto" w:frame="1"/>
        </w:rPr>
        <w:t xml:space="preserve">Nhóm thực </w:t>
      </w:r>
      <w:r w:rsidR="0039390E" w:rsidRPr="000D75C2">
        <w:rPr>
          <w:rFonts w:ascii="Times New Roman" w:hAnsi="Times New Roman"/>
          <w:sz w:val="26"/>
          <w:szCs w:val="26"/>
          <w:bdr w:val="none" w:sz="0" w:space="0" w:color="auto" w:frame="1"/>
        </w:rPr>
        <w:t>hiện</w:t>
      </w:r>
      <w:r w:rsidR="001303CA" w:rsidRPr="000D75C2">
        <w:rPr>
          <w:rFonts w:ascii="Times New Roman" w:hAnsi="Times New Roman"/>
          <w:sz w:val="26"/>
          <w:szCs w:val="26"/>
          <w:bdr w:val="none" w:sz="0" w:space="0" w:color="auto" w:frame="1"/>
        </w:rPr>
        <w:t xml:space="preserve"> cũng tham vấn ý</w:t>
      </w:r>
      <w:r w:rsidRPr="000D75C2">
        <w:rPr>
          <w:rFonts w:ascii="Times New Roman" w:hAnsi="Times New Roman"/>
          <w:sz w:val="26"/>
          <w:szCs w:val="26"/>
          <w:bdr w:val="none" w:sz="0" w:space="0" w:color="auto" w:frame="1"/>
        </w:rPr>
        <w:t xml:space="preserve"> kiến </w:t>
      </w:r>
      <w:r w:rsidR="001303CA" w:rsidRPr="000D75C2">
        <w:rPr>
          <w:rFonts w:ascii="Times New Roman" w:hAnsi="Times New Roman"/>
          <w:sz w:val="26"/>
          <w:szCs w:val="26"/>
          <w:bdr w:val="none" w:sz="0" w:space="0" w:color="auto" w:frame="1"/>
        </w:rPr>
        <w:t xml:space="preserve">của các </w:t>
      </w:r>
      <w:r w:rsidRPr="000D75C2">
        <w:rPr>
          <w:rFonts w:ascii="Times New Roman" w:hAnsi="Times New Roman"/>
          <w:sz w:val="26"/>
          <w:szCs w:val="26"/>
          <w:bdr w:val="none" w:sz="0" w:space="0" w:color="auto" w:frame="1"/>
        </w:rPr>
        <w:t>chuyên gia để lựa chọn các mô hình và phương pháp kết hợp</w:t>
      </w:r>
      <w:r w:rsidR="001303CA" w:rsidRPr="000D75C2">
        <w:rPr>
          <w:rFonts w:ascii="Times New Roman" w:hAnsi="Times New Roman"/>
          <w:sz w:val="26"/>
          <w:szCs w:val="26"/>
          <w:bdr w:val="none" w:sz="0" w:space="0" w:color="auto" w:frame="1"/>
        </w:rPr>
        <w:t xml:space="preserve"> tốt nhất</w:t>
      </w:r>
      <w:r w:rsidRPr="000D75C2">
        <w:rPr>
          <w:rFonts w:ascii="Times New Roman" w:hAnsi="Times New Roman"/>
          <w:sz w:val="26"/>
          <w:szCs w:val="26"/>
          <w:bdr w:val="none" w:sz="0" w:space="0" w:color="auto" w:frame="1"/>
        </w:rPr>
        <w:t>.</w:t>
      </w:r>
    </w:p>
    <w:p w:rsidR="00AC3572" w:rsidRPr="000D75C2" w:rsidRDefault="00AC3572" w:rsidP="00405AE7">
      <w:pPr>
        <w:rPr>
          <w:rFonts w:ascii="Times New Roman" w:hAnsi="Times New Roman"/>
          <w:sz w:val="26"/>
          <w:szCs w:val="26"/>
          <w:bdr w:val="none" w:sz="0" w:space="0" w:color="auto" w:frame="1"/>
        </w:rPr>
      </w:pPr>
    </w:p>
    <w:p w:rsidR="00917311" w:rsidRPr="000D75C2" w:rsidRDefault="00786B19" w:rsidP="00B91ADB">
      <w:pPr>
        <w:rPr>
          <w:rFonts w:ascii="Times New Roman" w:hAnsi="Times New Roman"/>
          <w:sz w:val="26"/>
          <w:szCs w:val="26"/>
        </w:rPr>
      </w:pPr>
      <w:r w:rsidRPr="000D75C2">
        <w:rPr>
          <w:rFonts w:ascii="Times New Roman" w:hAnsi="Times New Roman"/>
          <w:sz w:val="26"/>
          <w:szCs w:val="26"/>
          <w:bdr w:val="none" w:sz="0" w:space="0" w:color="auto" w:frame="1"/>
        </w:rPr>
        <w:t>Áp dụng nhiều mô hình khí hậu khu vực</w:t>
      </w:r>
      <w:r w:rsidR="00D70460" w:rsidRPr="000D75C2">
        <w:rPr>
          <w:rFonts w:ascii="Times New Roman" w:hAnsi="Times New Roman"/>
          <w:sz w:val="26"/>
          <w:szCs w:val="26"/>
          <w:bdr w:val="none" w:sz="0" w:space="0" w:color="auto" w:frame="1"/>
        </w:rPr>
        <w:t xml:space="preserve"> RCM</w:t>
      </w:r>
      <w:r w:rsidRPr="000D75C2">
        <w:rPr>
          <w:rFonts w:ascii="Times New Roman" w:hAnsi="Times New Roman"/>
          <w:sz w:val="26"/>
          <w:szCs w:val="26"/>
          <w:bdr w:val="none" w:sz="0" w:space="0" w:color="auto" w:frame="1"/>
        </w:rPr>
        <w:t xml:space="preserve"> sử dụng đa dạng các mô hình toàn cầu sẽ cung cấp thông tin khách quan hơn để giúp đánh giá tính ổn định của dự tính </w:t>
      </w:r>
      <w:r w:rsidR="004D3613" w:rsidRPr="000D75C2">
        <w:rPr>
          <w:rFonts w:ascii="Times New Roman" w:hAnsi="Times New Roman"/>
          <w:sz w:val="26"/>
          <w:szCs w:val="26"/>
          <w:bdr w:val="none" w:sz="0" w:space="0" w:color="auto" w:frame="1"/>
        </w:rPr>
        <w:t xml:space="preserve">khí hậu trong </w:t>
      </w:r>
      <w:r w:rsidRPr="000D75C2">
        <w:rPr>
          <w:rFonts w:ascii="Times New Roman" w:hAnsi="Times New Roman"/>
          <w:sz w:val="26"/>
          <w:szCs w:val="26"/>
          <w:bdr w:val="none" w:sz="0" w:space="0" w:color="auto" w:frame="1"/>
        </w:rPr>
        <w:t>tương lai và làm tăng khả năng các kết quả tính toán sẽ</w:t>
      </w:r>
      <w:r w:rsidR="001A4127" w:rsidRPr="000D75C2">
        <w:rPr>
          <w:rFonts w:ascii="Times New Roman" w:hAnsi="Times New Roman"/>
          <w:sz w:val="26"/>
          <w:szCs w:val="26"/>
          <w:bdr w:val="none" w:sz="0" w:space="0" w:color="auto" w:frame="1"/>
        </w:rPr>
        <w:t xml:space="preserve"> </w:t>
      </w:r>
      <w:r w:rsidRPr="000D75C2">
        <w:rPr>
          <w:rFonts w:ascii="Times New Roman" w:hAnsi="Times New Roman"/>
          <w:sz w:val="26"/>
          <w:szCs w:val="26"/>
          <w:bdr w:val="none" w:sz="0" w:space="0" w:color="auto" w:frame="1"/>
        </w:rPr>
        <w:t>gồ</w:t>
      </w:r>
      <w:r w:rsidR="001A4127" w:rsidRPr="000D75C2">
        <w:rPr>
          <w:rFonts w:ascii="Times New Roman" w:hAnsi="Times New Roman"/>
          <w:sz w:val="26"/>
          <w:szCs w:val="26"/>
          <w:bdr w:val="none" w:sz="0" w:space="0" w:color="auto" w:frame="1"/>
        </w:rPr>
        <w:t xml:space="preserve">m diễn biến khí hậu </w:t>
      </w:r>
      <w:r w:rsidRPr="000D75C2">
        <w:rPr>
          <w:rFonts w:ascii="Times New Roman" w:hAnsi="Times New Roman"/>
          <w:sz w:val="26"/>
          <w:szCs w:val="26"/>
          <w:bdr w:val="none" w:sz="0" w:space="0" w:color="auto" w:frame="1"/>
        </w:rPr>
        <w:t xml:space="preserve">thực tế (Weigel </w:t>
      </w:r>
      <w:r w:rsidR="001A4127" w:rsidRPr="000D75C2">
        <w:rPr>
          <w:rFonts w:ascii="Times New Roman" w:hAnsi="Times New Roman"/>
          <w:sz w:val="26"/>
          <w:szCs w:val="26"/>
          <w:bdr w:val="none" w:sz="0" w:space="0" w:color="auto" w:frame="1"/>
        </w:rPr>
        <w:t xml:space="preserve">và </w:t>
      </w:r>
      <w:r w:rsidR="00E5419D" w:rsidRPr="000D75C2">
        <w:rPr>
          <w:rFonts w:ascii="Times New Roman" w:hAnsi="Times New Roman"/>
          <w:sz w:val="26"/>
          <w:szCs w:val="26"/>
          <w:bdr w:val="none" w:sz="0" w:space="0" w:color="auto" w:frame="1"/>
        </w:rPr>
        <w:t>nnk</w:t>
      </w:r>
      <w:r w:rsidRPr="000D75C2">
        <w:rPr>
          <w:rFonts w:ascii="Times New Roman" w:hAnsi="Times New Roman"/>
          <w:sz w:val="26"/>
          <w:szCs w:val="26"/>
          <w:bdr w:val="none" w:sz="0" w:space="0" w:color="auto" w:frame="1"/>
        </w:rPr>
        <w:t xml:space="preserve">, 2008). Như vậy, </w:t>
      </w:r>
      <w:r w:rsidR="006704DD" w:rsidRPr="000D75C2">
        <w:rPr>
          <w:rFonts w:ascii="Times New Roman" w:hAnsi="Times New Roman"/>
          <w:sz w:val="26"/>
          <w:szCs w:val="26"/>
          <w:bdr w:val="none" w:sz="0" w:space="0" w:color="auto" w:frame="1"/>
        </w:rPr>
        <w:t xml:space="preserve">Ủy ban Liên chính phủ về </w:t>
      </w:r>
      <w:r w:rsidR="00E509E5" w:rsidRPr="000D75C2">
        <w:rPr>
          <w:rFonts w:ascii="Times New Roman" w:hAnsi="Times New Roman"/>
          <w:sz w:val="26"/>
          <w:szCs w:val="26"/>
          <w:bdr w:val="none" w:sz="0" w:space="0" w:color="auto" w:frame="1"/>
        </w:rPr>
        <w:t>BĐKH</w:t>
      </w:r>
      <w:r w:rsidR="006704DD" w:rsidRPr="000D75C2">
        <w:rPr>
          <w:rFonts w:ascii="Times New Roman" w:hAnsi="Times New Roman"/>
          <w:sz w:val="26"/>
          <w:szCs w:val="26"/>
          <w:bdr w:val="none" w:sz="0" w:space="0" w:color="auto" w:frame="1"/>
        </w:rPr>
        <w:t xml:space="preserve"> </w:t>
      </w:r>
      <w:r w:rsidRPr="000D75C2">
        <w:rPr>
          <w:rFonts w:ascii="Times New Roman" w:hAnsi="Times New Roman"/>
          <w:sz w:val="26"/>
          <w:szCs w:val="26"/>
          <w:bdr w:val="none" w:sz="0" w:space="0" w:color="auto" w:frame="1"/>
        </w:rPr>
        <w:t xml:space="preserve">IPCC đã sử dụng và khuyến </w:t>
      </w:r>
      <w:r w:rsidR="006704DD" w:rsidRPr="000D75C2">
        <w:rPr>
          <w:rFonts w:ascii="Times New Roman" w:hAnsi="Times New Roman"/>
          <w:sz w:val="26"/>
          <w:szCs w:val="26"/>
          <w:bdr w:val="none" w:sz="0" w:space="0" w:color="auto" w:frame="1"/>
        </w:rPr>
        <w:t>nghị</w:t>
      </w:r>
      <w:r w:rsidRPr="000D75C2">
        <w:rPr>
          <w:rFonts w:ascii="Times New Roman" w:hAnsi="Times New Roman"/>
          <w:sz w:val="26"/>
          <w:szCs w:val="26"/>
          <w:bdr w:val="none" w:sz="0" w:space="0" w:color="auto" w:frame="1"/>
        </w:rPr>
        <w:t xml:space="preserve"> sử dụng nhiều mô hình và phương pháp để có kết quả tốt hơn (IPCC, 2007).</w:t>
      </w:r>
      <w:r w:rsidR="00917311">
        <w:rPr>
          <w:rFonts w:ascii="Times New Roman" w:hAnsi="Times New Roman"/>
          <w:sz w:val="26"/>
          <w:szCs w:val="26"/>
        </w:rPr>
        <w:t xml:space="preserve"> </w:t>
      </w:r>
      <w:r w:rsidR="00043758" w:rsidRPr="000D75C2">
        <w:rPr>
          <w:rFonts w:ascii="Times New Roman" w:hAnsi="Times New Roman"/>
          <w:sz w:val="26"/>
          <w:szCs w:val="26"/>
        </w:rPr>
        <w:t xml:space="preserve">Các dữ liệu và công cụ xây dựng mô hình được trình bày trong phần sau. Xem Hình </w:t>
      </w:r>
      <w:r w:rsidR="00D70460" w:rsidRPr="000D75C2">
        <w:rPr>
          <w:rFonts w:ascii="Times New Roman" w:hAnsi="Times New Roman"/>
          <w:sz w:val="26"/>
          <w:szCs w:val="26"/>
        </w:rPr>
        <w:t>5</w:t>
      </w:r>
      <w:r w:rsidR="00043758" w:rsidRPr="000D75C2">
        <w:rPr>
          <w:rFonts w:ascii="Times New Roman" w:hAnsi="Times New Roman"/>
          <w:sz w:val="26"/>
          <w:szCs w:val="26"/>
        </w:rPr>
        <w:t xml:space="preserve"> dưới đây hiển thị quá trình dự án CRI thực hiện:</w:t>
      </w:r>
    </w:p>
    <w:p w:rsidR="00FB1629" w:rsidRPr="000D75C2" w:rsidRDefault="00D70460" w:rsidP="00405AE7">
      <w:pPr>
        <w:spacing w:before="0" w:after="0"/>
        <w:jc w:val="left"/>
        <w:rPr>
          <w:rFonts w:ascii="Times New Roman" w:hAnsi="Times New Roman"/>
          <w:sz w:val="26"/>
          <w:szCs w:val="26"/>
        </w:rPr>
      </w:pPr>
      <w:r w:rsidRPr="00B91ADB">
        <w:rPr>
          <w:rFonts w:ascii="Times New Roman" w:hAnsi="Times New Roman"/>
          <w:noProof/>
          <w:sz w:val="26"/>
          <w:szCs w:val="26"/>
        </w:rPr>
        <mc:AlternateContent>
          <mc:Choice Requires="wps">
            <w:drawing>
              <wp:anchor distT="0" distB="0" distL="114300" distR="114300" simplePos="0" relativeHeight="251703808" behindDoc="0" locked="0" layoutInCell="1" allowOverlap="1" wp14:anchorId="353E0F10" wp14:editId="28D4A7CA">
                <wp:simplePos x="0" y="0"/>
                <wp:positionH relativeFrom="column">
                  <wp:posOffset>-247650</wp:posOffset>
                </wp:positionH>
                <wp:positionV relativeFrom="paragraph">
                  <wp:posOffset>222250</wp:posOffset>
                </wp:positionV>
                <wp:extent cx="6145530" cy="243840"/>
                <wp:effectExtent l="0" t="0" r="7620" b="9525"/>
                <wp:wrapSquare wrapText="bothSides"/>
                <wp:docPr id="7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0C" w:rsidRPr="00B9669E" w:rsidRDefault="00C4750C" w:rsidP="007A2D55">
                            <w:pPr>
                              <w:pStyle w:val="Caption"/>
                              <w:rPr>
                                <w:rFonts w:ascii="Times New Roman" w:hAnsi="Times New Roman"/>
                                <w:noProof/>
                                <w:sz w:val="26"/>
                                <w:szCs w:val="26"/>
                              </w:rPr>
                            </w:pPr>
                            <w:r w:rsidRPr="00B91ADB">
                              <w:rPr>
                                <w:rFonts w:ascii="Times New Roman" w:hAnsi="Times New Roman"/>
                                <w:noProof/>
                                <w:sz w:val="26"/>
                                <w:szCs w:val="26"/>
                              </w:rPr>
                              <w:drawing>
                                <wp:inline distT="0" distB="0" distL="0" distR="0" wp14:anchorId="616ED271" wp14:editId="738C32CE">
                                  <wp:extent cx="5759450" cy="4227830"/>
                                  <wp:effectExtent l="0" t="0" r="0"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227830"/>
                                          </a:xfrm>
                                          <a:prstGeom prst="rect">
                                            <a:avLst/>
                                          </a:prstGeom>
                                          <a:noFill/>
                                          <a:ln>
                                            <a:noFill/>
                                          </a:ln>
                                        </pic:spPr>
                                      </pic:pic>
                                    </a:graphicData>
                                  </a:graphic>
                                </wp:inline>
                              </w:drawing>
                            </w:r>
                            <w:r w:rsidRPr="00B9669E">
                              <w:rPr>
                                <w:rFonts w:ascii="Times New Roman" w:hAnsi="Times New Roman"/>
                                <w:sz w:val="26"/>
                                <w:szCs w:val="26"/>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43" type="#_x0000_t202" style="position:absolute;margin-left:-19.5pt;margin-top:17.5pt;width:483.9pt;height:1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" stroked="f">
                <v:textbox style="mso-fit-shape-to-text:t" inset="0,0,0,0">
                  <w:txbxContent>
                    <w:p w:rsidR="00C11FA2" w:rsidRPr="00B9669E" w:rsidRDefault="00C11FA2" w:rsidP="007A2D55">
                      <w:pPr>
                        <w:pStyle w:val="Caption"/>
                        <w:rPr>
                          <w:rFonts w:ascii="Times New Roman" w:hAnsi="Times New Roman"/>
                          <w:noProof/>
                          <w:sz w:val="26"/>
                          <w:szCs w:val="26"/>
                        </w:rPr>
                      </w:pPr>
                      <w:r w:rsidRPr="00B91ADB">
                        <w:rPr>
                          <w:rFonts w:ascii="Times New Roman" w:hAnsi="Times New Roman"/>
                          <w:noProof/>
                          <w:sz w:val="26"/>
                          <w:szCs w:val="26"/>
                        </w:rPr>
                        <w:drawing>
                          <wp:inline distT="0" distB="0" distL="0" distR="0" wp14:anchorId="616ED271" wp14:editId="738C32CE">
                            <wp:extent cx="5759450" cy="4227830"/>
                            <wp:effectExtent l="0" t="0" r="0"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227830"/>
                                    </a:xfrm>
                                    <a:prstGeom prst="rect">
                                      <a:avLst/>
                                    </a:prstGeom>
                                    <a:noFill/>
                                    <a:ln>
                                      <a:noFill/>
                                    </a:ln>
                                  </pic:spPr>
                                </pic:pic>
                              </a:graphicData>
                            </a:graphic>
                          </wp:inline>
                        </w:drawing>
                      </w:r>
                      <w:r w:rsidRPr="00B9669E">
                        <w:rPr>
                          <w:rFonts w:ascii="Times New Roman" w:hAnsi="Times New Roman"/>
                          <w:sz w:val="26"/>
                          <w:szCs w:val="26"/>
                        </w:rPr>
                        <w:t xml:space="preserve"> </w:t>
                      </w:r>
                    </w:p>
                  </w:txbxContent>
                </v:textbox>
                <w10:wrap type="square"/>
              </v:shape>
            </w:pict>
          </mc:Fallback>
        </mc:AlternateContent>
      </w:r>
    </w:p>
    <w:p w:rsidR="000D75C2" w:rsidRPr="000D75C2" w:rsidRDefault="000D75C2" w:rsidP="000D75C2">
      <w:pPr>
        <w:pStyle w:val="Caption"/>
        <w:rPr>
          <w:rFonts w:ascii="Times New Roman" w:hAnsi="Times New Roman"/>
          <w:sz w:val="26"/>
          <w:szCs w:val="26"/>
        </w:rPr>
      </w:pPr>
      <w:r w:rsidRPr="00B91ADB">
        <w:rPr>
          <w:rFonts w:ascii="Times New Roman" w:hAnsi="Times New Roman"/>
          <w:sz w:val="26"/>
          <w:szCs w:val="26"/>
        </w:rPr>
        <w:t>Hình 5: Quy trình Xây dựng Kịch bản Biến đổi Khí hậu</w:t>
      </w:r>
    </w:p>
    <w:p w:rsidR="008A1F49" w:rsidRPr="000D75C2" w:rsidRDefault="008A1F49" w:rsidP="00405AE7">
      <w:pPr>
        <w:spacing w:before="0" w:after="0"/>
        <w:jc w:val="left"/>
        <w:rPr>
          <w:rFonts w:ascii="Times New Roman" w:hAnsi="Times New Roman"/>
          <w:sz w:val="26"/>
          <w:szCs w:val="26"/>
        </w:rPr>
      </w:pPr>
    </w:p>
    <w:p w:rsidR="004873C5" w:rsidRPr="000D75C2" w:rsidRDefault="007B378A" w:rsidP="00405AE7">
      <w:pPr>
        <w:rPr>
          <w:rFonts w:ascii="Times New Roman" w:hAnsi="Times New Roman"/>
          <w:i/>
          <w:sz w:val="26"/>
          <w:szCs w:val="26"/>
          <w:bdr w:val="none" w:sz="0" w:space="0" w:color="auto" w:frame="1"/>
        </w:rPr>
      </w:pPr>
      <w:r w:rsidRPr="000D75C2">
        <w:rPr>
          <w:rFonts w:ascii="Times New Roman" w:hAnsi="Times New Roman"/>
          <w:i/>
          <w:sz w:val="26"/>
          <w:szCs w:val="26"/>
          <w:bdr w:val="none" w:sz="0" w:space="0" w:color="auto" w:frame="1"/>
        </w:rPr>
        <w:t xml:space="preserve">Phương pháp tổ </w:t>
      </w:r>
      <w:r w:rsidR="00043758" w:rsidRPr="000D75C2">
        <w:rPr>
          <w:rFonts w:ascii="Times New Roman" w:hAnsi="Times New Roman"/>
          <w:i/>
          <w:sz w:val="26"/>
          <w:szCs w:val="26"/>
          <w:bdr w:val="none" w:sz="0" w:space="0" w:color="auto" w:frame="1"/>
        </w:rPr>
        <w:t>hợp kết quả mô hình</w:t>
      </w:r>
    </w:p>
    <w:p w:rsidR="007801DA" w:rsidRPr="000D75C2" w:rsidRDefault="00043758" w:rsidP="00405AE7">
      <w:pPr>
        <w:rPr>
          <w:rFonts w:ascii="Times New Roman" w:hAnsi="Times New Roman"/>
          <w:sz w:val="26"/>
          <w:szCs w:val="26"/>
          <w:bdr w:val="none" w:sz="0" w:space="0" w:color="auto" w:frame="1"/>
        </w:rPr>
      </w:pPr>
      <w:r w:rsidRPr="000D75C2">
        <w:rPr>
          <w:rFonts w:ascii="Times New Roman" w:hAnsi="Times New Roman"/>
          <w:sz w:val="26"/>
          <w:szCs w:val="26"/>
          <w:bdr w:val="none" w:sz="0" w:space="0" w:color="auto" w:frame="1"/>
        </w:rPr>
        <w:t>Dự án</w:t>
      </w:r>
      <w:r w:rsidR="00AC3572" w:rsidRPr="000D75C2">
        <w:rPr>
          <w:rFonts w:ascii="Times New Roman" w:hAnsi="Times New Roman"/>
          <w:sz w:val="26"/>
          <w:szCs w:val="26"/>
          <w:bdr w:val="none" w:sz="0" w:space="0" w:color="auto" w:frame="1"/>
        </w:rPr>
        <w:t xml:space="preserve"> CRI </w:t>
      </w:r>
      <w:r w:rsidR="007801DA" w:rsidRPr="000D75C2">
        <w:rPr>
          <w:rFonts w:ascii="Times New Roman" w:hAnsi="Times New Roman"/>
          <w:sz w:val="26"/>
          <w:szCs w:val="26"/>
          <w:bdr w:val="none" w:sz="0" w:space="0" w:color="auto" w:frame="1"/>
        </w:rPr>
        <w:t xml:space="preserve">áp dụng 3 phương pháp </w:t>
      </w:r>
      <w:r w:rsidR="007B378A" w:rsidRPr="000D75C2">
        <w:rPr>
          <w:rFonts w:ascii="Times New Roman" w:hAnsi="Times New Roman"/>
          <w:sz w:val="26"/>
          <w:szCs w:val="26"/>
          <w:bdr w:val="none" w:sz="0" w:space="0" w:color="auto" w:frame="1"/>
        </w:rPr>
        <w:t xml:space="preserve">tổ </w:t>
      </w:r>
      <w:r w:rsidR="007801DA" w:rsidRPr="000D75C2">
        <w:rPr>
          <w:rFonts w:ascii="Times New Roman" w:hAnsi="Times New Roman"/>
          <w:sz w:val="26"/>
          <w:szCs w:val="26"/>
          <w:bdr w:val="none" w:sz="0" w:space="0" w:color="auto" w:frame="1"/>
        </w:rPr>
        <w:t xml:space="preserve">hợp bao gồm: </w:t>
      </w:r>
      <w:r w:rsidR="00AC3572" w:rsidRPr="000D75C2">
        <w:rPr>
          <w:rFonts w:ascii="Times New Roman" w:hAnsi="Times New Roman"/>
          <w:sz w:val="26"/>
          <w:szCs w:val="26"/>
          <w:bdr w:val="none" w:sz="0" w:space="0" w:color="auto" w:frame="1"/>
        </w:rPr>
        <w:t xml:space="preserve"> </w:t>
      </w:r>
    </w:p>
    <w:p w:rsidR="007801DA" w:rsidRPr="000D75C2" w:rsidRDefault="00AC3572" w:rsidP="00405AE7">
      <w:pPr>
        <w:rPr>
          <w:rFonts w:ascii="Times New Roman" w:hAnsi="Times New Roman"/>
          <w:sz w:val="26"/>
          <w:szCs w:val="26"/>
        </w:rPr>
      </w:pPr>
      <w:r w:rsidRPr="000D75C2">
        <w:rPr>
          <w:rFonts w:ascii="Times New Roman" w:hAnsi="Times New Roman"/>
          <w:i/>
          <w:iCs/>
          <w:sz w:val="26"/>
          <w:szCs w:val="26"/>
          <w:bdr w:val="none" w:sz="0" w:space="0" w:color="auto" w:frame="1"/>
        </w:rPr>
        <w:t xml:space="preserve">- </w:t>
      </w:r>
      <w:r w:rsidR="007801DA" w:rsidRPr="000D75C2">
        <w:rPr>
          <w:rFonts w:ascii="Times New Roman" w:hAnsi="Times New Roman"/>
          <w:i/>
          <w:sz w:val="26"/>
          <w:szCs w:val="26"/>
        </w:rPr>
        <w:t>Phương pháp trung bình</w:t>
      </w:r>
      <w:r w:rsidR="007B378A" w:rsidRPr="000D75C2">
        <w:rPr>
          <w:rFonts w:ascii="Times New Roman" w:hAnsi="Times New Roman"/>
          <w:i/>
          <w:sz w:val="26"/>
          <w:szCs w:val="26"/>
        </w:rPr>
        <w:t xml:space="preserve"> tổ hợp</w:t>
      </w:r>
      <w:r w:rsidR="007801DA" w:rsidRPr="000D75C2">
        <w:rPr>
          <w:rFonts w:ascii="Times New Roman" w:hAnsi="Times New Roman"/>
          <w:sz w:val="26"/>
          <w:szCs w:val="26"/>
        </w:rPr>
        <w:t xml:space="preserve">: </w:t>
      </w:r>
      <w:r w:rsidR="009F5669" w:rsidRPr="000D75C2">
        <w:rPr>
          <w:rFonts w:ascii="Times New Roman" w:hAnsi="Times New Roman"/>
          <w:sz w:val="26"/>
          <w:szCs w:val="26"/>
        </w:rPr>
        <w:t>đây là k</w:t>
      </w:r>
      <w:r w:rsidR="007801DA" w:rsidRPr="000D75C2">
        <w:rPr>
          <w:rFonts w:ascii="Times New Roman" w:hAnsi="Times New Roman"/>
          <w:sz w:val="26"/>
          <w:szCs w:val="26"/>
        </w:rPr>
        <w:t xml:space="preserve">ỹ thuật </w:t>
      </w:r>
      <w:r w:rsidR="007B378A" w:rsidRPr="000D75C2">
        <w:rPr>
          <w:rFonts w:ascii="Times New Roman" w:hAnsi="Times New Roman"/>
          <w:sz w:val="26"/>
          <w:szCs w:val="26"/>
        </w:rPr>
        <w:t xml:space="preserve">tổ </w:t>
      </w:r>
      <w:r w:rsidR="007801DA" w:rsidRPr="000D75C2">
        <w:rPr>
          <w:rFonts w:ascii="Times New Roman" w:hAnsi="Times New Roman"/>
          <w:sz w:val="26"/>
          <w:szCs w:val="26"/>
        </w:rPr>
        <w:t>hợp</w:t>
      </w:r>
      <w:r w:rsidR="0032437D" w:rsidRPr="000D75C2">
        <w:rPr>
          <w:rFonts w:ascii="Times New Roman" w:hAnsi="Times New Roman"/>
          <w:sz w:val="26"/>
          <w:szCs w:val="26"/>
        </w:rPr>
        <w:t xml:space="preserve"> mô hình đơn giản nhất</w:t>
      </w:r>
      <w:r w:rsidR="007801DA" w:rsidRPr="000D75C2">
        <w:rPr>
          <w:rFonts w:ascii="Times New Roman" w:hAnsi="Times New Roman"/>
          <w:sz w:val="26"/>
          <w:szCs w:val="26"/>
        </w:rPr>
        <w:t xml:space="preserve">. Tất cả các mô hình được tính trung bình để </w:t>
      </w:r>
      <w:r w:rsidR="00D4069D" w:rsidRPr="000D75C2">
        <w:rPr>
          <w:rFonts w:ascii="Times New Roman" w:hAnsi="Times New Roman"/>
          <w:sz w:val="26"/>
          <w:szCs w:val="26"/>
        </w:rPr>
        <w:t xml:space="preserve">trọng </w:t>
      </w:r>
      <w:r w:rsidR="009F5669" w:rsidRPr="000D75C2">
        <w:rPr>
          <w:rFonts w:ascii="Times New Roman" w:hAnsi="Times New Roman"/>
          <w:sz w:val="26"/>
          <w:szCs w:val="26"/>
        </w:rPr>
        <w:t xml:space="preserve">số </w:t>
      </w:r>
      <w:r w:rsidR="00D4069D" w:rsidRPr="000D75C2">
        <w:rPr>
          <w:rFonts w:ascii="Times New Roman" w:hAnsi="Times New Roman"/>
          <w:sz w:val="26"/>
          <w:szCs w:val="26"/>
        </w:rPr>
        <w:t xml:space="preserve">cân </w:t>
      </w:r>
      <w:r w:rsidR="009F5669" w:rsidRPr="000D75C2">
        <w:rPr>
          <w:rFonts w:ascii="Times New Roman" w:hAnsi="Times New Roman"/>
          <w:sz w:val="26"/>
          <w:szCs w:val="26"/>
        </w:rPr>
        <w:t>bằng</w:t>
      </w:r>
      <w:r w:rsidR="007801DA" w:rsidRPr="000D75C2">
        <w:rPr>
          <w:rFonts w:ascii="Times New Roman" w:hAnsi="Times New Roman"/>
          <w:sz w:val="26"/>
          <w:szCs w:val="26"/>
        </w:rPr>
        <w:t xml:space="preserve"> (w) được </w:t>
      </w:r>
      <w:r w:rsidR="009F5669" w:rsidRPr="000D75C2">
        <w:rPr>
          <w:rFonts w:ascii="Times New Roman" w:hAnsi="Times New Roman"/>
          <w:sz w:val="26"/>
          <w:szCs w:val="26"/>
        </w:rPr>
        <w:t>gán</w:t>
      </w:r>
      <w:r w:rsidR="007801DA" w:rsidRPr="000D75C2">
        <w:rPr>
          <w:rFonts w:ascii="Times New Roman" w:hAnsi="Times New Roman"/>
          <w:sz w:val="26"/>
          <w:szCs w:val="26"/>
        </w:rPr>
        <w:t xml:space="preserve"> </w:t>
      </w:r>
      <w:r w:rsidR="007B378A" w:rsidRPr="000D75C2">
        <w:rPr>
          <w:rFonts w:ascii="Times New Roman" w:hAnsi="Times New Roman"/>
          <w:sz w:val="26"/>
          <w:szCs w:val="26"/>
        </w:rPr>
        <w:t xml:space="preserve">cho </w:t>
      </w:r>
      <w:r w:rsidR="007801DA" w:rsidRPr="000D75C2">
        <w:rPr>
          <w:rFonts w:ascii="Times New Roman" w:hAnsi="Times New Roman"/>
          <w:sz w:val="26"/>
          <w:szCs w:val="26"/>
        </w:rPr>
        <w:t xml:space="preserve">mỗi mô hình (w = 1 / K, K là số lượng mô hình). </w:t>
      </w:r>
      <w:r w:rsidR="00D4069D" w:rsidRPr="000D75C2">
        <w:rPr>
          <w:rFonts w:ascii="Times New Roman" w:hAnsi="Times New Roman"/>
          <w:sz w:val="26"/>
          <w:szCs w:val="26"/>
        </w:rPr>
        <w:t xml:space="preserve">Phương </w:t>
      </w:r>
      <w:r w:rsidR="007801DA" w:rsidRPr="000D75C2">
        <w:rPr>
          <w:rFonts w:ascii="Times New Roman" w:hAnsi="Times New Roman"/>
          <w:sz w:val="26"/>
          <w:szCs w:val="26"/>
        </w:rPr>
        <w:t xml:space="preserve">pháp trung bình bỏ qua khả năng </w:t>
      </w:r>
      <w:r w:rsidR="001A6AD7" w:rsidRPr="000D75C2">
        <w:rPr>
          <w:rFonts w:ascii="Times New Roman" w:hAnsi="Times New Roman"/>
          <w:sz w:val="26"/>
          <w:szCs w:val="26"/>
        </w:rPr>
        <w:t>trình diễn</w:t>
      </w:r>
      <w:r w:rsidR="007801DA" w:rsidRPr="000D75C2">
        <w:rPr>
          <w:rFonts w:ascii="Times New Roman" w:hAnsi="Times New Roman"/>
          <w:sz w:val="26"/>
          <w:szCs w:val="26"/>
        </w:rPr>
        <w:t xml:space="preserve"> mô hình (Casanova và Ahrens 2009) (Casanova </w:t>
      </w:r>
      <w:r w:rsidR="00D4069D" w:rsidRPr="000D75C2">
        <w:rPr>
          <w:rFonts w:ascii="Times New Roman" w:hAnsi="Times New Roman"/>
          <w:sz w:val="26"/>
          <w:szCs w:val="26"/>
        </w:rPr>
        <w:t xml:space="preserve">và </w:t>
      </w:r>
      <w:r w:rsidR="00E5419D" w:rsidRPr="000D75C2">
        <w:rPr>
          <w:rFonts w:ascii="Times New Roman" w:hAnsi="Times New Roman"/>
          <w:sz w:val="26"/>
          <w:szCs w:val="26"/>
        </w:rPr>
        <w:t>nnk</w:t>
      </w:r>
      <w:r w:rsidR="007801DA" w:rsidRPr="000D75C2">
        <w:rPr>
          <w:rFonts w:ascii="Times New Roman" w:hAnsi="Times New Roman"/>
          <w:sz w:val="26"/>
          <w:szCs w:val="26"/>
        </w:rPr>
        <w:t>, 2009).</w:t>
      </w:r>
    </w:p>
    <w:p w:rsidR="00D4069D" w:rsidRPr="000D75C2" w:rsidRDefault="00AC3572" w:rsidP="00405AE7">
      <w:pPr>
        <w:rPr>
          <w:rFonts w:ascii="Times New Roman" w:hAnsi="Times New Roman"/>
          <w:sz w:val="26"/>
          <w:szCs w:val="26"/>
        </w:rPr>
      </w:pPr>
      <w:r w:rsidRPr="000D75C2">
        <w:rPr>
          <w:rFonts w:ascii="Times New Roman" w:hAnsi="Times New Roman"/>
          <w:i/>
          <w:iCs/>
          <w:sz w:val="26"/>
          <w:szCs w:val="26"/>
          <w:bdr w:val="none" w:sz="0" w:space="0" w:color="auto" w:frame="1"/>
        </w:rPr>
        <w:t xml:space="preserve">- </w:t>
      </w:r>
      <w:r w:rsidR="007B378A" w:rsidRPr="00B91ADB">
        <w:rPr>
          <w:rFonts w:ascii="Times New Roman" w:hAnsi="Times New Roman"/>
          <w:i/>
          <w:sz w:val="26"/>
          <w:szCs w:val="26"/>
        </w:rPr>
        <w:t>Phương pháp tính</w:t>
      </w:r>
      <w:r w:rsidR="00D4069D" w:rsidRPr="000D75C2">
        <w:rPr>
          <w:rFonts w:ascii="Times New Roman" w:hAnsi="Times New Roman"/>
          <w:i/>
          <w:sz w:val="26"/>
          <w:szCs w:val="26"/>
        </w:rPr>
        <w:t xml:space="preserve"> trung </w:t>
      </w:r>
      <w:r w:rsidR="00A10E2C" w:rsidRPr="000D75C2">
        <w:rPr>
          <w:rFonts w:ascii="Times New Roman" w:hAnsi="Times New Roman"/>
          <w:i/>
          <w:sz w:val="26"/>
          <w:szCs w:val="26"/>
        </w:rPr>
        <w:t>vị</w:t>
      </w:r>
      <w:r w:rsidR="00D4069D" w:rsidRPr="000D75C2">
        <w:rPr>
          <w:rFonts w:ascii="Times New Roman" w:hAnsi="Times New Roman"/>
          <w:sz w:val="26"/>
          <w:szCs w:val="26"/>
        </w:rPr>
        <w:t xml:space="preserve">: Theo lý thuyết xác suất thống kê, </w:t>
      </w:r>
      <w:r w:rsidR="007B378A" w:rsidRPr="000D75C2">
        <w:rPr>
          <w:rFonts w:ascii="Times New Roman" w:hAnsi="Times New Roman"/>
          <w:sz w:val="26"/>
          <w:szCs w:val="26"/>
        </w:rPr>
        <w:t>số</w:t>
      </w:r>
      <w:r w:rsidR="00D4069D" w:rsidRPr="000D75C2">
        <w:rPr>
          <w:rFonts w:ascii="Times New Roman" w:hAnsi="Times New Roman"/>
          <w:sz w:val="26"/>
          <w:szCs w:val="26"/>
        </w:rPr>
        <w:t xml:space="preserve"> trung </w:t>
      </w:r>
      <w:r w:rsidR="00A10E2C" w:rsidRPr="000D75C2">
        <w:rPr>
          <w:rFonts w:ascii="Times New Roman" w:hAnsi="Times New Roman"/>
          <w:sz w:val="26"/>
          <w:szCs w:val="26"/>
        </w:rPr>
        <w:t>vị</w:t>
      </w:r>
      <w:r w:rsidR="00D4069D" w:rsidRPr="000D75C2">
        <w:rPr>
          <w:rFonts w:ascii="Times New Roman" w:hAnsi="Times New Roman"/>
          <w:sz w:val="26"/>
          <w:szCs w:val="26"/>
        </w:rPr>
        <w:t xml:space="preserve"> </w:t>
      </w:r>
      <w:r w:rsidR="007B378A" w:rsidRPr="000D75C2">
        <w:rPr>
          <w:rFonts w:ascii="Times New Roman" w:hAnsi="Times New Roman"/>
          <w:sz w:val="26"/>
          <w:szCs w:val="26"/>
        </w:rPr>
        <w:t xml:space="preserve">(median) </w:t>
      </w:r>
      <w:r w:rsidR="00D4069D" w:rsidRPr="000D75C2">
        <w:rPr>
          <w:rFonts w:ascii="Times New Roman" w:hAnsi="Times New Roman"/>
          <w:sz w:val="26"/>
          <w:szCs w:val="26"/>
        </w:rPr>
        <w:t xml:space="preserve">là </w:t>
      </w:r>
      <w:r w:rsidR="00D24885" w:rsidRPr="000D75C2">
        <w:rPr>
          <w:rFonts w:ascii="Times New Roman" w:hAnsi="Times New Roman"/>
          <w:sz w:val="26"/>
          <w:szCs w:val="26"/>
        </w:rPr>
        <w:t>phân vị</w:t>
      </w:r>
      <w:r w:rsidR="00D4069D" w:rsidRPr="000D75C2">
        <w:rPr>
          <w:rFonts w:ascii="Times New Roman" w:hAnsi="Times New Roman"/>
          <w:sz w:val="26"/>
          <w:szCs w:val="26"/>
        </w:rPr>
        <w:t xml:space="preserve"> thứ 50 </w:t>
      </w:r>
      <w:r w:rsidR="007B378A" w:rsidRPr="000D75C2">
        <w:rPr>
          <w:rFonts w:ascii="Times New Roman" w:hAnsi="Times New Roman"/>
          <w:sz w:val="26"/>
          <w:szCs w:val="26"/>
        </w:rPr>
        <w:t xml:space="preserve">trong một </w:t>
      </w:r>
      <w:r w:rsidR="00D4069D" w:rsidRPr="000D75C2">
        <w:rPr>
          <w:rFonts w:ascii="Times New Roman" w:hAnsi="Times New Roman"/>
          <w:sz w:val="26"/>
          <w:szCs w:val="26"/>
        </w:rPr>
        <w:t xml:space="preserve">phân </w:t>
      </w:r>
      <w:r w:rsidR="007B378A" w:rsidRPr="000D75C2">
        <w:rPr>
          <w:rFonts w:ascii="Times New Roman" w:hAnsi="Times New Roman"/>
          <w:sz w:val="26"/>
          <w:szCs w:val="26"/>
        </w:rPr>
        <w:t>bố</w:t>
      </w:r>
      <w:r w:rsidR="00D4069D" w:rsidRPr="000D75C2">
        <w:rPr>
          <w:rFonts w:ascii="Times New Roman" w:hAnsi="Times New Roman"/>
          <w:sz w:val="26"/>
          <w:szCs w:val="26"/>
        </w:rPr>
        <w:t xml:space="preserve">, số </w:t>
      </w:r>
      <w:r w:rsidR="007B378A" w:rsidRPr="000D75C2">
        <w:rPr>
          <w:rFonts w:ascii="Times New Roman" w:hAnsi="Times New Roman"/>
          <w:sz w:val="26"/>
          <w:szCs w:val="26"/>
        </w:rPr>
        <w:t>các phần tử nằm</w:t>
      </w:r>
      <w:r w:rsidR="00D4069D" w:rsidRPr="000D75C2">
        <w:rPr>
          <w:rFonts w:ascii="Times New Roman" w:hAnsi="Times New Roman"/>
          <w:sz w:val="26"/>
          <w:szCs w:val="26"/>
        </w:rPr>
        <w:t xml:space="preserve"> trên hoặc dưới giá trị này là bằng nhau. Điều này có nghĩa </w:t>
      </w:r>
      <w:r w:rsidR="007B378A" w:rsidRPr="000D75C2">
        <w:rPr>
          <w:rFonts w:ascii="Times New Roman" w:hAnsi="Times New Roman"/>
          <w:sz w:val="26"/>
          <w:szCs w:val="26"/>
        </w:rPr>
        <w:t xml:space="preserve">là </w:t>
      </w:r>
      <w:r w:rsidR="00D4069D" w:rsidRPr="000D75C2">
        <w:rPr>
          <w:rFonts w:ascii="Times New Roman" w:hAnsi="Times New Roman"/>
          <w:sz w:val="26"/>
          <w:szCs w:val="26"/>
        </w:rPr>
        <w:t xml:space="preserve">1/2 </w:t>
      </w:r>
      <w:r w:rsidR="009E15C9" w:rsidRPr="000D75C2">
        <w:rPr>
          <w:rFonts w:ascii="Times New Roman" w:hAnsi="Times New Roman"/>
          <w:sz w:val="26"/>
          <w:szCs w:val="26"/>
        </w:rPr>
        <w:t>số</w:t>
      </w:r>
      <w:r w:rsidR="00D4069D" w:rsidRPr="000D75C2">
        <w:rPr>
          <w:rFonts w:ascii="Times New Roman" w:hAnsi="Times New Roman"/>
          <w:sz w:val="26"/>
          <w:szCs w:val="26"/>
        </w:rPr>
        <w:t xml:space="preserve"> </w:t>
      </w:r>
      <w:r w:rsidR="007B378A" w:rsidRPr="000D75C2">
        <w:rPr>
          <w:rFonts w:ascii="Times New Roman" w:hAnsi="Times New Roman"/>
          <w:sz w:val="26"/>
          <w:szCs w:val="26"/>
        </w:rPr>
        <w:t>phần tử</w:t>
      </w:r>
      <w:r w:rsidR="00D4069D" w:rsidRPr="000D75C2">
        <w:rPr>
          <w:rFonts w:ascii="Times New Roman" w:hAnsi="Times New Roman"/>
          <w:sz w:val="26"/>
          <w:szCs w:val="26"/>
        </w:rPr>
        <w:t xml:space="preserve"> này sẽ có giá trị nhỏ hơn hoặc bằng với </w:t>
      </w:r>
      <w:r w:rsidR="009E15C9" w:rsidRPr="000D75C2">
        <w:rPr>
          <w:rFonts w:ascii="Times New Roman" w:hAnsi="Times New Roman"/>
          <w:sz w:val="26"/>
          <w:szCs w:val="26"/>
        </w:rPr>
        <w:t>giá trị</w:t>
      </w:r>
      <w:r w:rsidR="00D4069D" w:rsidRPr="000D75C2">
        <w:rPr>
          <w:rFonts w:ascii="Times New Roman" w:hAnsi="Times New Roman"/>
          <w:sz w:val="26"/>
          <w:szCs w:val="26"/>
        </w:rPr>
        <w:t xml:space="preserve"> trung </w:t>
      </w:r>
      <w:r w:rsidR="00A10E2C" w:rsidRPr="000D75C2">
        <w:rPr>
          <w:rFonts w:ascii="Times New Roman" w:hAnsi="Times New Roman"/>
          <w:sz w:val="26"/>
          <w:szCs w:val="26"/>
        </w:rPr>
        <w:t>vị</w:t>
      </w:r>
      <w:r w:rsidR="00D4069D" w:rsidRPr="000D75C2">
        <w:rPr>
          <w:rFonts w:ascii="Times New Roman" w:hAnsi="Times New Roman"/>
          <w:sz w:val="26"/>
          <w:szCs w:val="26"/>
        </w:rPr>
        <w:t xml:space="preserve">, và một nửa </w:t>
      </w:r>
      <w:r w:rsidR="009E15C9" w:rsidRPr="000D75C2">
        <w:rPr>
          <w:rFonts w:ascii="Times New Roman" w:hAnsi="Times New Roman"/>
          <w:sz w:val="26"/>
          <w:szCs w:val="26"/>
        </w:rPr>
        <w:t>còn lại</w:t>
      </w:r>
      <w:r w:rsidR="00D4069D" w:rsidRPr="000D75C2">
        <w:rPr>
          <w:rFonts w:ascii="Times New Roman" w:hAnsi="Times New Roman"/>
          <w:sz w:val="26"/>
          <w:szCs w:val="26"/>
        </w:rPr>
        <w:t xml:space="preserve"> sẽ bằng hoặc </w:t>
      </w:r>
      <w:r w:rsidR="008A69E0" w:rsidRPr="000D75C2">
        <w:rPr>
          <w:rFonts w:ascii="Times New Roman" w:hAnsi="Times New Roman"/>
          <w:sz w:val="26"/>
          <w:szCs w:val="26"/>
        </w:rPr>
        <w:t>lớn</w:t>
      </w:r>
      <w:r w:rsidR="00D4069D" w:rsidRPr="000D75C2">
        <w:rPr>
          <w:rFonts w:ascii="Times New Roman" w:hAnsi="Times New Roman"/>
          <w:sz w:val="26"/>
          <w:szCs w:val="26"/>
        </w:rPr>
        <w:t xml:space="preserve"> hơn so với</w:t>
      </w:r>
      <w:r w:rsidR="009E15C9" w:rsidRPr="000D75C2">
        <w:rPr>
          <w:rFonts w:ascii="Times New Roman" w:hAnsi="Times New Roman"/>
          <w:sz w:val="26"/>
          <w:szCs w:val="26"/>
        </w:rPr>
        <w:t xml:space="preserve"> giá trị</w:t>
      </w:r>
      <w:r w:rsidR="00D4069D" w:rsidRPr="000D75C2">
        <w:rPr>
          <w:rFonts w:ascii="Times New Roman" w:hAnsi="Times New Roman"/>
          <w:sz w:val="26"/>
          <w:szCs w:val="26"/>
        </w:rPr>
        <w:t xml:space="preserve"> trung </w:t>
      </w:r>
      <w:r w:rsidR="00A10E2C" w:rsidRPr="000D75C2">
        <w:rPr>
          <w:rFonts w:ascii="Times New Roman" w:hAnsi="Times New Roman"/>
          <w:sz w:val="26"/>
          <w:szCs w:val="26"/>
        </w:rPr>
        <w:t>vị</w:t>
      </w:r>
      <w:r w:rsidR="00D4069D" w:rsidRPr="000D75C2">
        <w:rPr>
          <w:rFonts w:ascii="Times New Roman" w:hAnsi="Times New Roman"/>
          <w:sz w:val="26"/>
          <w:szCs w:val="26"/>
        </w:rPr>
        <w:t xml:space="preserve">. </w:t>
      </w:r>
      <w:r w:rsidR="00D70460" w:rsidRPr="000D75C2">
        <w:rPr>
          <w:rFonts w:ascii="Times New Roman" w:hAnsi="Times New Roman"/>
          <w:sz w:val="26"/>
          <w:szCs w:val="26"/>
        </w:rPr>
        <w:t>Trong khi á</w:t>
      </w:r>
      <w:r w:rsidR="00D4069D" w:rsidRPr="000D75C2">
        <w:rPr>
          <w:rFonts w:ascii="Times New Roman" w:hAnsi="Times New Roman"/>
          <w:sz w:val="26"/>
          <w:szCs w:val="26"/>
        </w:rPr>
        <w:t>p dụng phương pháp</w:t>
      </w:r>
      <w:r w:rsidR="009E15C9" w:rsidRPr="000D75C2">
        <w:rPr>
          <w:rFonts w:ascii="Times New Roman" w:hAnsi="Times New Roman"/>
          <w:sz w:val="26"/>
          <w:szCs w:val="26"/>
        </w:rPr>
        <w:t xml:space="preserve"> tính giá trị</w:t>
      </w:r>
      <w:r w:rsidR="00D4069D" w:rsidRPr="000D75C2">
        <w:rPr>
          <w:rFonts w:ascii="Times New Roman" w:hAnsi="Times New Roman"/>
          <w:sz w:val="26"/>
          <w:szCs w:val="26"/>
        </w:rPr>
        <w:t xml:space="preserve"> trung </w:t>
      </w:r>
      <w:r w:rsidR="00A10E2C" w:rsidRPr="000D75C2">
        <w:rPr>
          <w:rFonts w:ascii="Times New Roman" w:hAnsi="Times New Roman"/>
          <w:sz w:val="26"/>
          <w:szCs w:val="26"/>
        </w:rPr>
        <w:t>vị</w:t>
      </w:r>
      <w:r w:rsidR="00D4069D" w:rsidRPr="000D75C2">
        <w:rPr>
          <w:rFonts w:ascii="Times New Roman" w:hAnsi="Times New Roman"/>
          <w:sz w:val="26"/>
          <w:szCs w:val="26"/>
        </w:rPr>
        <w:t xml:space="preserve"> để </w:t>
      </w:r>
      <w:r w:rsidR="007B378A" w:rsidRPr="000D75C2">
        <w:rPr>
          <w:rFonts w:ascii="Times New Roman" w:hAnsi="Times New Roman"/>
          <w:sz w:val="26"/>
          <w:szCs w:val="26"/>
        </w:rPr>
        <w:t xml:space="preserve">tổ </w:t>
      </w:r>
      <w:r w:rsidR="00D4069D" w:rsidRPr="000D75C2">
        <w:rPr>
          <w:rFonts w:ascii="Times New Roman" w:hAnsi="Times New Roman"/>
          <w:sz w:val="26"/>
          <w:szCs w:val="26"/>
        </w:rPr>
        <w:t xml:space="preserve">hợp </w:t>
      </w:r>
      <w:r w:rsidR="007B378A" w:rsidRPr="000D75C2">
        <w:rPr>
          <w:rFonts w:ascii="Times New Roman" w:hAnsi="Times New Roman"/>
          <w:sz w:val="26"/>
          <w:szCs w:val="26"/>
        </w:rPr>
        <w:t xml:space="preserve">các </w:t>
      </w:r>
      <w:r w:rsidR="00D4069D" w:rsidRPr="000D75C2">
        <w:rPr>
          <w:rFonts w:ascii="Times New Roman" w:hAnsi="Times New Roman"/>
          <w:sz w:val="26"/>
          <w:szCs w:val="26"/>
        </w:rPr>
        <w:t>mô hình</w:t>
      </w:r>
      <w:r w:rsidR="00D70460" w:rsidRPr="000D75C2">
        <w:rPr>
          <w:rFonts w:ascii="Times New Roman" w:hAnsi="Times New Roman"/>
          <w:sz w:val="26"/>
          <w:szCs w:val="26"/>
        </w:rPr>
        <w:t>,</w:t>
      </w:r>
      <w:r w:rsidR="00D4069D" w:rsidRPr="000D75C2">
        <w:rPr>
          <w:rFonts w:ascii="Times New Roman" w:hAnsi="Times New Roman"/>
          <w:sz w:val="26"/>
          <w:szCs w:val="26"/>
        </w:rPr>
        <w:t xml:space="preserve"> </w:t>
      </w:r>
      <w:r w:rsidR="007B378A" w:rsidRPr="000D75C2">
        <w:rPr>
          <w:rFonts w:ascii="Times New Roman" w:hAnsi="Times New Roman"/>
          <w:sz w:val="26"/>
          <w:szCs w:val="26"/>
        </w:rPr>
        <w:t>phần tử được xác định</w:t>
      </w:r>
      <w:r w:rsidR="00D4069D" w:rsidRPr="000D75C2">
        <w:rPr>
          <w:rFonts w:ascii="Times New Roman" w:hAnsi="Times New Roman"/>
          <w:sz w:val="26"/>
          <w:szCs w:val="26"/>
        </w:rPr>
        <w:t xml:space="preserve"> là </w:t>
      </w:r>
      <w:r w:rsidR="009E15C9" w:rsidRPr="000D75C2">
        <w:rPr>
          <w:rFonts w:ascii="Times New Roman" w:hAnsi="Times New Roman"/>
          <w:sz w:val="26"/>
          <w:szCs w:val="26"/>
        </w:rPr>
        <w:t xml:space="preserve">giá trị </w:t>
      </w:r>
      <w:r w:rsidR="007B378A" w:rsidRPr="000D75C2">
        <w:rPr>
          <w:rFonts w:ascii="Times New Roman" w:hAnsi="Times New Roman"/>
          <w:sz w:val="26"/>
          <w:szCs w:val="26"/>
        </w:rPr>
        <w:t xml:space="preserve">của các </w:t>
      </w:r>
      <w:r w:rsidR="00D4069D" w:rsidRPr="000D75C2">
        <w:rPr>
          <w:rFonts w:ascii="Times New Roman" w:hAnsi="Times New Roman"/>
          <w:sz w:val="26"/>
          <w:szCs w:val="26"/>
        </w:rPr>
        <w:t xml:space="preserve">mô hình tại </w:t>
      </w:r>
      <w:r w:rsidR="007B378A" w:rsidRPr="000D75C2">
        <w:rPr>
          <w:rFonts w:ascii="Times New Roman" w:hAnsi="Times New Roman"/>
          <w:sz w:val="26"/>
          <w:szCs w:val="26"/>
        </w:rPr>
        <w:t xml:space="preserve">các nút </w:t>
      </w:r>
      <w:r w:rsidR="009E15C9" w:rsidRPr="000D75C2">
        <w:rPr>
          <w:rFonts w:ascii="Times New Roman" w:hAnsi="Times New Roman"/>
          <w:sz w:val="26"/>
          <w:szCs w:val="26"/>
        </w:rPr>
        <w:t>lưới</w:t>
      </w:r>
      <w:r w:rsidR="00D4069D" w:rsidRPr="000D75C2">
        <w:rPr>
          <w:rFonts w:ascii="Times New Roman" w:hAnsi="Times New Roman"/>
          <w:sz w:val="26"/>
          <w:szCs w:val="26"/>
        </w:rPr>
        <w:t xml:space="preserve">. </w:t>
      </w:r>
      <w:r w:rsidR="00BF47F3" w:rsidRPr="000D75C2">
        <w:rPr>
          <w:rFonts w:ascii="Times New Roman" w:hAnsi="Times New Roman"/>
          <w:sz w:val="26"/>
          <w:szCs w:val="26"/>
        </w:rPr>
        <w:t xml:space="preserve">Tính </w:t>
      </w:r>
      <w:r w:rsidR="009E15C9" w:rsidRPr="000D75C2">
        <w:rPr>
          <w:rFonts w:ascii="Times New Roman" w:hAnsi="Times New Roman"/>
          <w:sz w:val="26"/>
          <w:szCs w:val="26"/>
        </w:rPr>
        <w:t xml:space="preserve">giá trị </w:t>
      </w:r>
      <w:r w:rsidR="00D4069D" w:rsidRPr="000D75C2">
        <w:rPr>
          <w:rFonts w:ascii="Times New Roman" w:hAnsi="Times New Roman"/>
          <w:sz w:val="26"/>
          <w:szCs w:val="26"/>
        </w:rPr>
        <w:t xml:space="preserve">trung </w:t>
      </w:r>
      <w:r w:rsidR="00A10E2C" w:rsidRPr="000D75C2">
        <w:rPr>
          <w:rFonts w:ascii="Times New Roman" w:hAnsi="Times New Roman"/>
          <w:sz w:val="26"/>
          <w:szCs w:val="26"/>
        </w:rPr>
        <w:t>vị</w:t>
      </w:r>
      <w:r w:rsidR="00D4069D" w:rsidRPr="000D75C2">
        <w:rPr>
          <w:rFonts w:ascii="Times New Roman" w:hAnsi="Times New Roman"/>
          <w:sz w:val="26"/>
          <w:szCs w:val="26"/>
        </w:rPr>
        <w:t xml:space="preserve"> </w:t>
      </w:r>
      <w:r w:rsidR="00BF47F3" w:rsidRPr="000D75C2">
        <w:rPr>
          <w:rFonts w:ascii="Times New Roman" w:hAnsi="Times New Roman"/>
          <w:sz w:val="26"/>
          <w:szCs w:val="26"/>
        </w:rPr>
        <w:t xml:space="preserve">theo công thức trên </w:t>
      </w:r>
      <w:r w:rsidR="00D4069D" w:rsidRPr="000D75C2">
        <w:rPr>
          <w:rFonts w:ascii="Times New Roman" w:hAnsi="Times New Roman"/>
          <w:sz w:val="26"/>
          <w:szCs w:val="26"/>
        </w:rPr>
        <w:t xml:space="preserve">tại mỗi </w:t>
      </w:r>
      <w:r w:rsidR="007B378A" w:rsidRPr="000D75C2">
        <w:rPr>
          <w:rFonts w:ascii="Times New Roman" w:hAnsi="Times New Roman"/>
          <w:sz w:val="26"/>
          <w:szCs w:val="26"/>
        </w:rPr>
        <w:t xml:space="preserve">nút </w:t>
      </w:r>
      <w:r w:rsidR="00D4069D" w:rsidRPr="000D75C2">
        <w:rPr>
          <w:rFonts w:ascii="Times New Roman" w:hAnsi="Times New Roman"/>
          <w:sz w:val="26"/>
          <w:szCs w:val="26"/>
        </w:rPr>
        <w:t xml:space="preserve">lưới </w:t>
      </w:r>
      <w:r w:rsidR="00BF47F3" w:rsidRPr="000D75C2">
        <w:rPr>
          <w:rFonts w:ascii="Times New Roman" w:hAnsi="Times New Roman"/>
          <w:sz w:val="26"/>
          <w:szCs w:val="26"/>
        </w:rPr>
        <w:t xml:space="preserve">ta được giá trị tổ </w:t>
      </w:r>
      <w:r w:rsidR="00D4069D" w:rsidRPr="000D75C2">
        <w:rPr>
          <w:rFonts w:ascii="Times New Roman" w:hAnsi="Times New Roman"/>
          <w:sz w:val="26"/>
          <w:szCs w:val="26"/>
        </w:rPr>
        <w:t xml:space="preserve">hợp </w:t>
      </w:r>
      <w:r w:rsidR="00BF47F3" w:rsidRPr="000D75C2">
        <w:rPr>
          <w:rFonts w:ascii="Times New Roman" w:hAnsi="Times New Roman"/>
          <w:sz w:val="26"/>
          <w:szCs w:val="26"/>
        </w:rPr>
        <w:t>mô hình theo</w:t>
      </w:r>
      <w:r w:rsidR="00D4069D" w:rsidRPr="000D75C2">
        <w:rPr>
          <w:rFonts w:ascii="Times New Roman" w:hAnsi="Times New Roman"/>
          <w:sz w:val="26"/>
          <w:szCs w:val="26"/>
        </w:rPr>
        <w:t xml:space="preserve"> phương pháp </w:t>
      </w:r>
      <w:r w:rsidR="00574AE5" w:rsidRPr="000D75C2">
        <w:rPr>
          <w:rFonts w:ascii="Times New Roman" w:hAnsi="Times New Roman"/>
          <w:sz w:val="26"/>
          <w:szCs w:val="26"/>
        </w:rPr>
        <w:t>này</w:t>
      </w:r>
      <w:r w:rsidR="00D4069D" w:rsidRPr="000D75C2">
        <w:rPr>
          <w:rFonts w:ascii="Times New Roman" w:hAnsi="Times New Roman"/>
          <w:sz w:val="26"/>
          <w:szCs w:val="26"/>
        </w:rPr>
        <w:t>.</w:t>
      </w:r>
    </w:p>
    <w:p w:rsidR="00526F69" w:rsidRPr="000D75C2" w:rsidRDefault="00AC3572" w:rsidP="00405AE7">
      <w:pPr>
        <w:rPr>
          <w:rFonts w:ascii="Times New Roman" w:hAnsi="Times New Roman"/>
          <w:sz w:val="26"/>
          <w:szCs w:val="26"/>
          <w:lang w:val="en-AU"/>
        </w:rPr>
      </w:pPr>
      <w:r w:rsidRPr="000D75C2">
        <w:rPr>
          <w:rFonts w:ascii="Times New Roman" w:hAnsi="Times New Roman"/>
          <w:i/>
          <w:iCs/>
          <w:sz w:val="26"/>
          <w:szCs w:val="26"/>
          <w:bdr w:val="none" w:sz="0" w:space="0" w:color="auto" w:frame="1"/>
        </w:rPr>
        <w:t xml:space="preserve">- </w:t>
      </w:r>
      <w:r w:rsidR="00526F69" w:rsidRPr="000D75C2">
        <w:rPr>
          <w:rFonts w:ascii="Times New Roman" w:hAnsi="Times New Roman"/>
          <w:i/>
          <w:sz w:val="26"/>
          <w:szCs w:val="26"/>
          <w:lang w:val="en-AU"/>
        </w:rPr>
        <w:t xml:space="preserve">Phương pháp </w:t>
      </w:r>
      <w:r w:rsidR="00BF47F3" w:rsidRPr="000D75C2">
        <w:rPr>
          <w:rFonts w:ascii="Times New Roman" w:hAnsi="Times New Roman"/>
          <w:i/>
          <w:sz w:val="26"/>
          <w:szCs w:val="26"/>
          <w:lang w:val="en-AU"/>
        </w:rPr>
        <w:t>thành phần</w:t>
      </w:r>
      <w:r w:rsidR="00526F69" w:rsidRPr="000D75C2">
        <w:rPr>
          <w:rFonts w:ascii="Times New Roman" w:hAnsi="Times New Roman"/>
          <w:i/>
          <w:sz w:val="26"/>
          <w:szCs w:val="26"/>
          <w:lang w:val="en-AU"/>
        </w:rPr>
        <w:t xml:space="preserve"> tốt nhất:</w:t>
      </w:r>
      <w:r w:rsidR="00526F69" w:rsidRPr="000D75C2">
        <w:rPr>
          <w:rFonts w:ascii="Times New Roman" w:hAnsi="Times New Roman"/>
          <w:sz w:val="26"/>
          <w:szCs w:val="26"/>
          <w:lang w:val="en-AU"/>
        </w:rPr>
        <w:t xml:space="preserve"> Trong phương pháp này, </w:t>
      </w:r>
      <w:r w:rsidR="006016C0" w:rsidRPr="000D75C2">
        <w:rPr>
          <w:rFonts w:ascii="Times New Roman" w:hAnsi="Times New Roman"/>
          <w:sz w:val="26"/>
          <w:szCs w:val="26"/>
          <w:lang w:val="en-AU"/>
        </w:rPr>
        <w:t>Thành phần</w:t>
      </w:r>
      <w:r w:rsidR="00486077" w:rsidRPr="000D75C2">
        <w:rPr>
          <w:rFonts w:ascii="Times New Roman" w:hAnsi="Times New Roman"/>
          <w:sz w:val="26"/>
          <w:szCs w:val="26"/>
          <w:lang w:val="en-AU"/>
        </w:rPr>
        <w:t xml:space="preserve"> </w:t>
      </w:r>
      <w:r w:rsidR="004305ED" w:rsidRPr="00B91ADB">
        <w:rPr>
          <w:rFonts w:ascii="Times New Roman" w:hAnsi="Times New Roman"/>
          <w:sz w:val="26"/>
          <w:szCs w:val="26"/>
          <w:lang w:val="en-AU"/>
        </w:rPr>
        <w:t xml:space="preserve">tốt nhất </w:t>
      </w:r>
      <w:r w:rsidR="00486077" w:rsidRPr="000D75C2">
        <w:rPr>
          <w:rFonts w:ascii="Times New Roman" w:hAnsi="Times New Roman"/>
          <w:sz w:val="26"/>
          <w:szCs w:val="26"/>
          <w:lang w:val="en-AU"/>
        </w:rPr>
        <w:t xml:space="preserve">được </w:t>
      </w:r>
      <w:r w:rsidR="00526F69" w:rsidRPr="000D75C2">
        <w:rPr>
          <w:rFonts w:ascii="Times New Roman" w:hAnsi="Times New Roman"/>
          <w:sz w:val="26"/>
          <w:szCs w:val="26"/>
          <w:lang w:val="en-AU"/>
        </w:rPr>
        <w:t xml:space="preserve">xác định </w:t>
      </w:r>
      <w:r w:rsidR="006016C0" w:rsidRPr="000D75C2">
        <w:rPr>
          <w:rFonts w:ascii="Times New Roman" w:hAnsi="Times New Roman"/>
          <w:sz w:val="26"/>
          <w:szCs w:val="26"/>
          <w:lang w:val="en-AU"/>
        </w:rPr>
        <w:t>qua</w:t>
      </w:r>
      <w:r w:rsidR="00526F69" w:rsidRPr="000D75C2">
        <w:rPr>
          <w:rFonts w:ascii="Times New Roman" w:hAnsi="Times New Roman"/>
          <w:sz w:val="26"/>
          <w:szCs w:val="26"/>
          <w:lang w:val="en-AU"/>
        </w:rPr>
        <w:t xml:space="preserve"> đánh giá </w:t>
      </w:r>
      <w:r w:rsidR="006016C0" w:rsidRPr="000D75C2">
        <w:rPr>
          <w:rFonts w:ascii="Times New Roman" w:hAnsi="Times New Roman"/>
          <w:sz w:val="26"/>
          <w:szCs w:val="26"/>
          <w:lang w:val="en-AU"/>
        </w:rPr>
        <w:t>chất lượng</w:t>
      </w:r>
      <w:r w:rsidR="00526F69" w:rsidRPr="000D75C2">
        <w:rPr>
          <w:rFonts w:ascii="Times New Roman" w:hAnsi="Times New Roman"/>
          <w:sz w:val="26"/>
          <w:szCs w:val="26"/>
          <w:lang w:val="en-AU"/>
        </w:rPr>
        <w:t xml:space="preserve"> mô hình </w:t>
      </w:r>
      <w:r w:rsidR="006016C0" w:rsidRPr="000D75C2">
        <w:rPr>
          <w:rFonts w:ascii="Times New Roman" w:hAnsi="Times New Roman"/>
          <w:sz w:val="26"/>
          <w:szCs w:val="26"/>
          <w:lang w:val="en-AU"/>
        </w:rPr>
        <w:t xml:space="preserve">của từng thành phần </w:t>
      </w:r>
      <w:r w:rsidR="00526F69" w:rsidRPr="000D75C2">
        <w:rPr>
          <w:rFonts w:ascii="Times New Roman" w:hAnsi="Times New Roman"/>
          <w:sz w:val="26"/>
          <w:szCs w:val="26"/>
          <w:lang w:val="en-AU"/>
        </w:rPr>
        <w:t xml:space="preserve">để mô phỏng khí hậu </w:t>
      </w:r>
      <w:r w:rsidR="00486077" w:rsidRPr="000D75C2">
        <w:rPr>
          <w:rFonts w:ascii="Times New Roman" w:hAnsi="Times New Roman"/>
          <w:sz w:val="26"/>
          <w:szCs w:val="26"/>
          <w:lang w:val="en-AU"/>
        </w:rPr>
        <w:t xml:space="preserve">trong </w:t>
      </w:r>
      <w:r w:rsidR="00526F69" w:rsidRPr="000D75C2">
        <w:rPr>
          <w:rFonts w:ascii="Times New Roman" w:hAnsi="Times New Roman"/>
          <w:sz w:val="26"/>
          <w:szCs w:val="26"/>
          <w:lang w:val="en-AU"/>
        </w:rPr>
        <w:t xml:space="preserve">giai đoạn cơ sở. </w:t>
      </w:r>
      <w:r w:rsidR="005536D5" w:rsidRPr="000D75C2">
        <w:rPr>
          <w:rFonts w:ascii="Times New Roman" w:hAnsi="Times New Roman"/>
          <w:sz w:val="26"/>
          <w:szCs w:val="26"/>
          <w:lang w:val="en-AU"/>
        </w:rPr>
        <w:t>Việc xác định trọng</w:t>
      </w:r>
      <w:r w:rsidR="00BA25DC" w:rsidRPr="000D75C2">
        <w:rPr>
          <w:rFonts w:ascii="Times New Roman" w:hAnsi="Times New Roman"/>
          <w:sz w:val="26"/>
          <w:szCs w:val="26"/>
          <w:lang w:val="en-AU"/>
        </w:rPr>
        <w:t xml:space="preserve"> số</w:t>
      </w:r>
      <w:r w:rsidR="005536D5" w:rsidRPr="000D75C2">
        <w:rPr>
          <w:rFonts w:ascii="Times New Roman" w:hAnsi="Times New Roman"/>
          <w:sz w:val="26"/>
          <w:szCs w:val="26"/>
          <w:lang w:val="en-AU"/>
        </w:rPr>
        <w:t xml:space="preserve"> phù hợp cho mỗi mô hình khá </w:t>
      </w:r>
      <w:r w:rsidR="00526F69" w:rsidRPr="000D75C2">
        <w:rPr>
          <w:rFonts w:ascii="Times New Roman" w:hAnsi="Times New Roman"/>
          <w:sz w:val="26"/>
          <w:szCs w:val="26"/>
          <w:lang w:val="en-AU"/>
        </w:rPr>
        <w:t xml:space="preserve">khó khăn (tất cả sẽ phải thêm vào 1, tương tự như </w:t>
      </w:r>
      <w:r w:rsidR="005536D5" w:rsidRPr="000D75C2">
        <w:rPr>
          <w:rFonts w:ascii="Times New Roman" w:hAnsi="Times New Roman"/>
          <w:sz w:val="26"/>
          <w:szCs w:val="26"/>
          <w:lang w:val="en-AU"/>
        </w:rPr>
        <w:t>thêm vào trọng</w:t>
      </w:r>
      <w:r w:rsidR="00A10E2C" w:rsidRPr="000D75C2">
        <w:rPr>
          <w:rFonts w:ascii="Times New Roman" w:hAnsi="Times New Roman"/>
          <w:sz w:val="26"/>
          <w:szCs w:val="26"/>
          <w:lang w:val="en-AU"/>
        </w:rPr>
        <w:t xml:space="preserve"> số</w:t>
      </w:r>
      <w:r w:rsidR="005536D5" w:rsidRPr="000D75C2">
        <w:rPr>
          <w:rFonts w:ascii="Times New Roman" w:hAnsi="Times New Roman"/>
          <w:sz w:val="26"/>
          <w:szCs w:val="26"/>
          <w:lang w:val="en-AU"/>
        </w:rPr>
        <w:t xml:space="preserve"> </w:t>
      </w:r>
      <w:r w:rsidR="00526F69" w:rsidRPr="000D75C2">
        <w:rPr>
          <w:rFonts w:ascii="Times New Roman" w:hAnsi="Times New Roman"/>
          <w:sz w:val="26"/>
          <w:szCs w:val="26"/>
          <w:lang w:val="en-AU"/>
        </w:rPr>
        <w:t xml:space="preserve">trong tính toán </w:t>
      </w:r>
      <w:r w:rsidR="00C23FE5" w:rsidRPr="000D75C2">
        <w:rPr>
          <w:rFonts w:ascii="Times New Roman" w:hAnsi="Times New Roman"/>
          <w:sz w:val="26"/>
          <w:szCs w:val="26"/>
          <w:lang w:val="en-AU"/>
        </w:rPr>
        <w:t xml:space="preserve">mô hình </w:t>
      </w:r>
      <w:r w:rsidR="00526F69" w:rsidRPr="000D75C2">
        <w:rPr>
          <w:rFonts w:ascii="Times New Roman" w:hAnsi="Times New Roman"/>
          <w:sz w:val="26"/>
          <w:szCs w:val="26"/>
          <w:lang w:val="en-AU"/>
        </w:rPr>
        <w:t xml:space="preserve">trung bình). </w:t>
      </w:r>
      <w:r w:rsidR="00AA653C" w:rsidRPr="00B91ADB">
        <w:rPr>
          <w:rFonts w:ascii="Times New Roman" w:hAnsi="Times New Roman"/>
          <w:sz w:val="26"/>
          <w:szCs w:val="26"/>
          <w:lang w:val="en-AU"/>
        </w:rPr>
        <w:t>Hơn nữa, t</w:t>
      </w:r>
      <w:r w:rsidR="00C23FE5" w:rsidRPr="000D75C2">
        <w:rPr>
          <w:rFonts w:ascii="Times New Roman" w:hAnsi="Times New Roman"/>
          <w:sz w:val="26"/>
          <w:szCs w:val="26"/>
          <w:lang w:val="en-AU"/>
        </w:rPr>
        <w:t>ính</w:t>
      </w:r>
      <w:r w:rsidR="00A10E2C" w:rsidRPr="000D75C2">
        <w:rPr>
          <w:rFonts w:ascii="Times New Roman" w:hAnsi="Times New Roman"/>
          <w:sz w:val="26"/>
          <w:szCs w:val="26"/>
          <w:lang w:val="en-AU"/>
        </w:rPr>
        <w:t xml:space="preserve"> </w:t>
      </w:r>
      <w:r w:rsidR="00526F69" w:rsidRPr="000D75C2">
        <w:rPr>
          <w:rFonts w:ascii="Times New Roman" w:hAnsi="Times New Roman"/>
          <w:sz w:val="26"/>
          <w:szCs w:val="26"/>
          <w:lang w:val="en-AU"/>
        </w:rPr>
        <w:t xml:space="preserve">chính xác của các mô </w:t>
      </w:r>
      <w:r w:rsidR="00AA653C" w:rsidRPr="00B91ADB">
        <w:rPr>
          <w:rFonts w:ascii="Times New Roman" w:hAnsi="Times New Roman"/>
          <w:sz w:val="26"/>
          <w:szCs w:val="26"/>
          <w:lang w:val="en-AU"/>
        </w:rPr>
        <w:t xml:space="preserve">hình mô </w:t>
      </w:r>
      <w:r w:rsidR="00526F69" w:rsidRPr="000D75C2">
        <w:rPr>
          <w:rFonts w:ascii="Times New Roman" w:hAnsi="Times New Roman"/>
          <w:sz w:val="26"/>
          <w:szCs w:val="26"/>
          <w:lang w:val="en-AU"/>
        </w:rPr>
        <w:t xml:space="preserve">phỏng khí hậu cơ </w:t>
      </w:r>
      <w:r w:rsidR="00C23FE5" w:rsidRPr="000D75C2">
        <w:rPr>
          <w:rFonts w:ascii="Times New Roman" w:hAnsi="Times New Roman"/>
          <w:sz w:val="26"/>
          <w:szCs w:val="26"/>
          <w:lang w:val="en-AU"/>
        </w:rPr>
        <w:t>sở phát sinh khi</w:t>
      </w:r>
      <w:r w:rsidR="00526F69" w:rsidRPr="000D75C2">
        <w:rPr>
          <w:rFonts w:ascii="Times New Roman" w:hAnsi="Times New Roman"/>
          <w:sz w:val="26"/>
          <w:szCs w:val="26"/>
          <w:lang w:val="en-AU"/>
        </w:rPr>
        <w:t xml:space="preserve"> không có gì đảm bảo rằng mô hình sẽ mô phỏng sự </w:t>
      </w:r>
      <w:r w:rsidR="00E509E5" w:rsidRPr="000D75C2">
        <w:rPr>
          <w:rFonts w:ascii="Times New Roman" w:hAnsi="Times New Roman"/>
          <w:sz w:val="26"/>
          <w:szCs w:val="26"/>
          <w:lang w:val="en-AU"/>
        </w:rPr>
        <w:t>BĐKH</w:t>
      </w:r>
      <w:r w:rsidR="00C23FE5" w:rsidRPr="000D75C2">
        <w:rPr>
          <w:rFonts w:ascii="Times New Roman" w:hAnsi="Times New Roman"/>
          <w:sz w:val="26"/>
          <w:szCs w:val="26"/>
          <w:lang w:val="en-AU"/>
        </w:rPr>
        <w:t xml:space="preserve"> chính xác hơn</w:t>
      </w:r>
      <w:r w:rsidR="00526F69" w:rsidRPr="000D75C2">
        <w:rPr>
          <w:rFonts w:ascii="Times New Roman" w:hAnsi="Times New Roman"/>
          <w:sz w:val="26"/>
          <w:szCs w:val="26"/>
          <w:lang w:val="en-AU"/>
        </w:rPr>
        <w:t xml:space="preserve">. Một phương pháp </w:t>
      </w:r>
      <w:r w:rsidR="00C23FE5" w:rsidRPr="000D75C2">
        <w:rPr>
          <w:rFonts w:ascii="Times New Roman" w:hAnsi="Times New Roman"/>
          <w:sz w:val="26"/>
          <w:szCs w:val="26"/>
          <w:lang w:val="en-AU"/>
        </w:rPr>
        <w:t>chắc chắn</w:t>
      </w:r>
      <w:r w:rsidR="00526F69" w:rsidRPr="000D75C2">
        <w:rPr>
          <w:rFonts w:ascii="Times New Roman" w:hAnsi="Times New Roman"/>
          <w:sz w:val="26"/>
          <w:szCs w:val="26"/>
          <w:lang w:val="en-AU"/>
        </w:rPr>
        <w:t xml:space="preserve"> và dễ dàng hơn là thường xuyên loại bỏ các mô hình </w:t>
      </w:r>
      <w:r w:rsidR="00C23FE5" w:rsidRPr="000D75C2">
        <w:rPr>
          <w:rFonts w:ascii="Times New Roman" w:hAnsi="Times New Roman"/>
          <w:sz w:val="26"/>
          <w:szCs w:val="26"/>
          <w:lang w:val="en-AU"/>
        </w:rPr>
        <w:t>gần như không</w:t>
      </w:r>
      <w:r w:rsidR="00526F69" w:rsidRPr="000D75C2">
        <w:rPr>
          <w:rFonts w:ascii="Times New Roman" w:hAnsi="Times New Roman"/>
          <w:sz w:val="26"/>
          <w:szCs w:val="26"/>
          <w:lang w:val="en-AU"/>
        </w:rPr>
        <w:t xml:space="preserve"> mô phỏng </w:t>
      </w:r>
      <w:r w:rsidR="00C23FE5" w:rsidRPr="000D75C2">
        <w:rPr>
          <w:rFonts w:ascii="Times New Roman" w:hAnsi="Times New Roman"/>
          <w:sz w:val="26"/>
          <w:szCs w:val="26"/>
          <w:lang w:val="en-AU"/>
        </w:rPr>
        <w:t xml:space="preserve">được </w:t>
      </w:r>
      <w:r w:rsidR="00526F69" w:rsidRPr="000D75C2">
        <w:rPr>
          <w:rFonts w:ascii="Times New Roman" w:hAnsi="Times New Roman"/>
          <w:sz w:val="26"/>
          <w:szCs w:val="26"/>
          <w:lang w:val="en-AU"/>
        </w:rPr>
        <w:t xml:space="preserve">khí hậu cơ </w:t>
      </w:r>
      <w:r w:rsidR="00C23FE5" w:rsidRPr="000D75C2">
        <w:rPr>
          <w:rFonts w:ascii="Times New Roman" w:hAnsi="Times New Roman"/>
          <w:sz w:val="26"/>
          <w:szCs w:val="26"/>
          <w:lang w:val="en-AU"/>
        </w:rPr>
        <w:t>sở,</w:t>
      </w:r>
      <w:r w:rsidR="00526F69" w:rsidRPr="000D75C2">
        <w:rPr>
          <w:rFonts w:ascii="Times New Roman" w:hAnsi="Times New Roman"/>
          <w:sz w:val="26"/>
          <w:szCs w:val="26"/>
          <w:lang w:val="en-AU"/>
        </w:rPr>
        <w:t xml:space="preserve"> sau đó xây dựng một ước tính </w:t>
      </w:r>
      <w:r w:rsidR="00A10E2C" w:rsidRPr="000D75C2">
        <w:rPr>
          <w:rFonts w:ascii="Times New Roman" w:hAnsi="Times New Roman"/>
          <w:sz w:val="26"/>
          <w:szCs w:val="26"/>
          <w:lang w:val="en-AU"/>
        </w:rPr>
        <w:t xml:space="preserve">giá trị </w:t>
      </w:r>
      <w:r w:rsidR="00526F69" w:rsidRPr="000D75C2">
        <w:rPr>
          <w:rFonts w:ascii="Times New Roman" w:hAnsi="Times New Roman"/>
          <w:sz w:val="26"/>
          <w:szCs w:val="26"/>
          <w:lang w:val="en-AU"/>
        </w:rPr>
        <w:t xml:space="preserve">trung </w:t>
      </w:r>
      <w:r w:rsidR="00A10E2C" w:rsidRPr="000D75C2">
        <w:rPr>
          <w:rFonts w:ascii="Times New Roman" w:hAnsi="Times New Roman"/>
          <w:sz w:val="26"/>
          <w:szCs w:val="26"/>
          <w:lang w:val="en-AU"/>
        </w:rPr>
        <w:t>vị</w:t>
      </w:r>
      <w:r w:rsidR="00526F69" w:rsidRPr="000D75C2">
        <w:rPr>
          <w:rFonts w:ascii="Times New Roman" w:hAnsi="Times New Roman"/>
          <w:sz w:val="26"/>
          <w:szCs w:val="26"/>
          <w:lang w:val="en-AU"/>
        </w:rPr>
        <w:t xml:space="preserve"> (như trên) từ các mô hình còn lại.</w:t>
      </w:r>
    </w:p>
    <w:p w:rsidR="004873C5" w:rsidRPr="000D75C2" w:rsidRDefault="004873C5" w:rsidP="00405AE7">
      <w:pPr>
        <w:rPr>
          <w:rFonts w:ascii="Times New Roman" w:hAnsi="Times New Roman"/>
          <w:sz w:val="26"/>
          <w:szCs w:val="26"/>
          <w:lang w:val="en-AU"/>
        </w:rPr>
      </w:pPr>
    </w:p>
    <w:p w:rsidR="004873C5" w:rsidRPr="000D75C2" w:rsidRDefault="00944C5B" w:rsidP="00405AE7">
      <w:pPr>
        <w:rPr>
          <w:rFonts w:ascii="Times New Roman" w:hAnsi="Times New Roman"/>
          <w:i/>
          <w:sz w:val="26"/>
          <w:szCs w:val="26"/>
          <w:lang w:val="en-AU"/>
        </w:rPr>
      </w:pPr>
      <w:r w:rsidRPr="000D75C2">
        <w:rPr>
          <w:rFonts w:ascii="Times New Roman" w:hAnsi="Times New Roman"/>
          <w:i/>
          <w:sz w:val="26"/>
          <w:szCs w:val="26"/>
          <w:lang w:val="en-AU"/>
        </w:rPr>
        <w:t>Thu thập dữ liệu cho đầu vào các Mô hình Khí hậu Toàn cầu (</w:t>
      </w:r>
      <w:r w:rsidR="00D843C0" w:rsidRPr="000D75C2">
        <w:rPr>
          <w:rFonts w:ascii="Times New Roman" w:hAnsi="Times New Roman"/>
          <w:i/>
          <w:sz w:val="26"/>
          <w:szCs w:val="26"/>
          <w:lang w:val="en-AU"/>
        </w:rPr>
        <w:t>GCMs</w:t>
      </w:r>
      <w:r w:rsidRPr="000D75C2">
        <w:rPr>
          <w:rFonts w:ascii="Times New Roman" w:hAnsi="Times New Roman"/>
          <w:i/>
          <w:sz w:val="26"/>
          <w:szCs w:val="26"/>
          <w:lang w:val="en-AU"/>
        </w:rPr>
        <w:t>)</w:t>
      </w:r>
    </w:p>
    <w:p w:rsidR="004873C5" w:rsidRPr="000D75C2" w:rsidRDefault="004873C5" w:rsidP="00405AE7">
      <w:pPr>
        <w:rPr>
          <w:rFonts w:ascii="Times New Roman" w:hAnsi="Times New Roman"/>
          <w:sz w:val="26"/>
          <w:szCs w:val="26"/>
          <w:bdr w:val="nil"/>
        </w:rPr>
      </w:pPr>
    </w:p>
    <w:p w:rsidR="004F26C8" w:rsidRPr="000D75C2" w:rsidRDefault="004F26C8" w:rsidP="00B9669E">
      <w:pPr>
        <w:rPr>
          <w:rFonts w:ascii="Times New Roman" w:hAnsi="Times New Roman"/>
          <w:sz w:val="26"/>
          <w:szCs w:val="26"/>
        </w:rPr>
      </w:pPr>
      <w:r w:rsidRPr="000D75C2">
        <w:rPr>
          <w:rFonts w:ascii="Times New Roman" w:hAnsi="Times New Roman"/>
          <w:sz w:val="26"/>
          <w:szCs w:val="26"/>
        </w:rPr>
        <w:t xml:space="preserve">Lũ quét thường xảy ra trong một thời gian ngắn. Như vậy, lượng mưa trong thời gian ngắn (1 giờ, 6 giờ, 12 giờ và 24 giờ) là những yếu tố quan trọng trong </w:t>
      </w:r>
      <w:r w:rsidR="00D70460" w:rsidRPr="000D75C2">
        <w:rPr>
          <w:rFonts w:ascii="Times New Roman" w:hAnsi="Times New Roman"/>
          <w:sz w:val="26"/>
          <w:szCs w:val="26"/>
        </w:rPr>
        <w:t>việc gây ra</w:t>
      </w:r>
      <w:r w:rsidRPr="000D75C2">
        <w:rPr>
          <w:rFonts w:ascii="Times New Roman" w:hAnsi="Times New Roman"/>
          <w:sz w:val="26"/>
          <w:szCs w:val="26"/>
        </w:rPr>
        <w:t xml:space="preserve"> lũ quét. Tuy nhiên, do hạn chế dữ liệu về lượng mưa </w:t>
      </w:r>
      <w:r w:rsidR="00FC57C5" w:rsidRPr="000D75C2">
        <w:rPr>
          <w:rFonts w:ascii="Times New Roman" w:hAnsi="Times New Roman"/>
          <w:sz w:val="26"/>
          <w:szCs w:val="26"/>
        </w:rPr>
        <w:t xml:space="preserve">trong thời gian ngắn </w:t>
      </w:r>
      <w:r w:rsidRPr="000D75C2">
        <w:rPr>
          <w:rFonts w:ascii="Times New Roman" w:hAnsi="Times New Roman"/>
          <w:sz w:val="26"/>
          <w:szCs w:val="26"/>
        </w:rPr>
        <w:t xml:space="preserve">(theo giờ) - các nhà nghiên cứu thường phải </w:t>
      </w:r>
      <w:r w:rsidR="00DB636C" w:rsidRPr="000D75C2">
        <w:rPr>
          <w:rFonts w:ascii="Times New Roman" w:hAnsi="Times New Roman"/>
          <w:sz w:val="26"/>
          <w:szCs w:val="26"/>
        </w:rPr>
        <w:t>dựa vào</w:t>
      </w:r>
      <w:r w:rsidRPr="000D75C2">
        <w:rPr>
          <w:rFonts w:ascii="Times New Roman" w:hAnsi="Times New Roman"/>
          <w:sz w:val="26"/>
          <w:szCs w:val="26"/>
        </w:rPr>
        <w:t xml:space="preserve"> lượng mưa </w:t>
      </w:r>
      <w:r w:rsidR="00B66CD9" w:rsidRPr="000D75C2">
        <w:rPr>
          <w:rFonts w:ascii="Times New Roman" w:hAnsi="Times New Roman"/>
          <w:sz w:val="26"/>
          <w:szCs w:val="26"/>
        </w:rPr>
        <w:t>ngày</w:t>
      </w:r>
      <w:r w:rsidRPr="000D75C2">
        <w:rPr>
          <w:rFonts w:ascii="Times New Roman" w:hAnsi="Times New Roman"/>
          <w:sz w:val="26"/>
          <w:szCs w:val="26"/>
        </w:rPr>
        <w:t xml:space="preserve"> </w:t>
      </w:r>
      <w:r w:rsidR="00FC57C5" w:rsidRPr="000D75C2">
        <w:rPr>
          <w:rFonts w:ascii="Times New Roman" w:hAnsi="Times New Roman"/>
          <w:sz w:val="26"/>
          <w:szCs w:val="26"/>
        </w:rPr>
        <w:t>lớn nhất</w:t>
      </w:r>
      <w:r w:rsidRPr="000D75C2">
        <w:rPr>
          <w:rFonts w:ascii="Times New Roman" w:hAnsi="Times New Roman"/>
          <w:sz w:val="26"/>
          <w:szCs w:val="26"/>
        </w:rPr>
        <w:t xml:space="preserve"> là</w:t>
      </w:r>
      <w:r w:rsidR="00FC57C5" w:rsidRPr="000D75C2">
        <w:rPr>
          <w:rFonts w:ascii="Times New Roman" w:hAnsi="Times New Roman"/>
          <w:sz w:val="26"/>
          <w:szCs w:val="26"/>
        </w:rPr>
        <w:t>m</w:t>
      </w:r>
      <w:r w:rsidRPr="000D75C2">
        <w:rPr>
          <w:rFonts w:ascii="Times New Roman" w:hAnsi="Times New Roman"/>
          <w:sz w:val="26"/>
          <w:szCs w:val="26"/>
        </w:rPr>
        <w:t xml:space="preserve"> chỉ số đáng tin cậy nhất</w:t>
      </w:r>
      <w:r w:rsidR="00FC57C5" w:rsidRPr="000D75C2">
        <w:rPr>
          <w:rFonts w:ascii="Times New Roman" w:hAnsi="Times New Roman"/>
          <w:sz w:val="26"/>
          <w:szCs w:val="26"/>
        </w:rPr>
        <w:t xml:space="preserve"> hiện có</w:t>
      </w:r>
      <w:r w:rsidRPr="000D75C2">
        <w:rPr>
          <w:rFonts w:ascii="Times New Roman" w:hAnsi="Times New Roman"/>
          <w:sz w:val="26"/>
          <w:szCs w:val="26"/>
        </w:rPr>
        <w:t xml:space="preserve">. Vì vậy </w:t>
      </w:r>
      <w:r w:rsidR="00461E5D" w:rsidRPr="000D75C2">
        <w:rPr>
          <w:rFonts w:ascii="Times New Roman" w:hAnsi="Times New Roman"/>
          <w:sz w:val="26"/>
          <w:szCs w:val="26"/>
        </w:rPr>
        <w:t xml:space="preserve">dự án </w:t>
      </w:r>
      <w:r w:rsidR="007D7AA0" w:rsidRPr="000D75C2">
        <w:rPr>
          <w:rFonts w:ascii="Times New Roman" w:hAnsi="Times New Roman"/>
          <w:sz w:val="26"/>
          <w:szCs w:val="26"/>
        </w:rPr>
        <w:t xml:space="preserve">CRI </w:t>
      </w:r>
      <w:r w:rsidR="00DB636C" w:rsidRPr="000D75C2">
        <w:rPr>
          <w:rFonts w:ascii="Times New Roman" w:hAnsi="Times New Roman"/>
          <w:sz w:val="26"/>
          <w:szCs w:val="26"/>
        </w:rPr>
        <w:t>thu thập</w:t>
      </w:r>
      <w:r w:rsidRPr="000D75C2">
        <w:rPr>
          <w:rFonts w:ascii="Times New Roman" w:hAnsi="Times New Roman"/>
          <w:sz w:val="26"/>
          <w:szCs w:val="26"/>
        </w:rPr>
        <w:t xml:space="preserve"> dữ liệu </w:t>
      </w:r>
      <w:r w:rsidR="001C32F7" w:rsidRPr="000D75C2">
        <w:rPr>
          <w:rFonts w:ascii="Times New Roman" w:hAnsi="Times New Roman"/>
          <w:sz w:val="26"/>
          <w:szCs w:val="26"/>
        </w:rPr>
        <w:t xml:space="preserve">lượng mưa ngày </w:t>
      </w:r>
      <w:r w:rsidRPr="000D75C2">
        <w:rPr>
          <w:rFonts w:ascii="Times New Roman" w:hAnsi="Times New Roman"/>
          <w:sz w:val="26"/>
          <w:szCs w:val="26"/>
        </w:rPr>
        <w:t>quan trắc từ 55 trạm.</w:t>
      </w:r>
    </w:p>
    <w:p w:rsidR="004873C5" w:rsidRPr="000D75C2" w:rsidRDefault="004873C5" w:rsidP="00405AE7">
      <w:pPr>
        <w:rPr>
          <w:rFonts w:ascii="Times New Roman" w:hAnsi="Times New Roman"/>
          <w:sz w:val="26"/>
          <w:szCs w:val="26"/>
        </w:rPr>
      </w:pPr>
    </w:p>
    <w:p w:rsidR="00F44184" w:rsidRPr="000D75C2" w:rsidRDefault="00E651F5" w:rsidP="00B84C2F">
      <w:pPr>
        <w:rPr>
          <w:rFonts w:ascii="Times New Roman" w:hAnsi="Times New Roman"/>
          <w:sz w:val="26"/>
          <w:szCs w:val="26"/>
        </w:rPr>
      </w:pPr>
      <w:r w:rsidRPr="000D75C2">
        <w:rPr>
          <w:rFonts w:ascii="Times New Roman" w:hAnsi="Times New Roman"/>
          <w:sz w:val="26"/>
          <w:szCs w:val="26"/>
        </w:rPr>
        <w:t>Dữ liệu</w:t>
      </w:r>
      <w:r w:rsidR="00F44184" w:rsidRPr="000D75C2">
        <w:rPr>
          <w:rFonts w:ascii="Times New Roman" w:hAnsi="Times New Roman"/>
          <w:sz w:val="26"/>
          <w:szCs w:val="26"/>
        </w:rPr>
        <w:t xml:space="preserve"> tái phân tích </w:t>
      </w:r>
      <w:r w:rsidRPr="000D75C2">
        <w:rPr>
          <w:rFonts w:ascii="Times New Roman" w:hAnsi="Times New Roman"/>
          <w:sz w:val="26"/>
          <w:szCs w:val="26"/>
        </w:rPr>
        <w:t>toàn cầu</w:t>
      </w:r>
      <w:r w:rsidR="00F44184" w:rsidRPr="000D75C2">
        <w:rPr>
          <w:rFonts w:ascii="Times New Roman" w:hAnsi="Times New Roman"/>
          <w:sz w:val="26"/>
          <w:szCs w:val="26"/>
        </w:rPr>
        <w:t xml:space="preserve"> của Trung tâm Nghiên cứu Khí hậu Anh cũng cung cấp dữ liệu với </w:t>
      </w:r>
      <w:r w:rsidR="00B67B53" w:rsidRPr="000D75C2">
        <w:rPr>
          <w:rFonts w:ascii="Times New Roman" w:hAnsi="Times New Roman"/>
          <w:sz w:val="26"/>
          <w:szCs w:val="26"/>
        </w:rPr>
        <w:t xml:space="preserve">độ phân giải </w:t>
      </w:r>
      <w:r w:rsidR="00F44184" w:rsidRPr="000D75C2">
        <w:rPr>
          <w:rFonts w:ascii="Times New Roman" w:hAnsi="Times New Roman"/>
          <w:sz w:val="26"/>
          <w:szCs w:val="26"/>
        </w:rPr>
        <w:t>0.5</w:t>
      </w:r>
      <w:r w:rsidR="00F44184" w:rsidRPr="000D75C2">
        <w:rPr>
          <w:rFonts w:ascii="Times New Roman" w:hAnsi="Times New Roman"/>
          <w:sz w:val="26"/>
          <w:szCs w:val="26"/>
        </w:rPr>
        <w:sym w:font="Symbol" w:char="F0B0"/>
      </w:r>
      <w:r w:rsidR="00F44184" w:rsidRPr="000D75C2">
        <w:rPr>
          <w:rFonts w:ascii="Times New Roman" w:hAnsi="Times New Roman"/>
          <w:sz w:val="26"/>
          <w:szCs w:val="26"/>
        </w:rPr>
        <w:t xml:space="preserve"> x 0.5</w:t>
      </w:r>
      <w:r w:rsidR="00F44184" w:rsidRPr="000D75C2">
        <w:rPr>
          <w:rFonts w:ascii="Times New Roman" w:hAnsi="Times New Roman"/>
          <w:sz w:val="26"/>
          <w:szCs w:val="26"/>
        </w:rPr>
        <w:sym w:font="Symbol" w:char="F0B0"/>
      </w:r>
      <w:r w:rsidR="00F44184" w:rsidRPr="000D75C2">
        <w:rPr>
          <w:rFonts w:ascii="Times New Roman" w:hAnsi="Times New Roman"/>
          <w:sz w:val="26"/>
          <w:szCs w:val="26"/>
        </w:rPr>
        <w:t>. Bộ dữ liệu bao gồm</w:t>
      </w:r>
      <w:r w:rsidR="00B67B53" w:rsidRPr="000D75C2">
        <w:rPr>
          <w:rFonts w:ascii="Times New Roman" w:hAnsi="Times New Roman"/>
          <w:sz w:val="26"/>
          <w:szCs w:val="26"/>
        </w:rPr>
        <w:t xml:space="preserve"> </w:t>
      </w:r>
      <w:r w:rsidR="00F53572" w:rsidRPr="000D75C2">
        <w:rPr>
          <w:rFonts w:ascii="Times New Roman" w:hAnsi="Times New Roman"/>
          <w:sz w:val="26"/>
          <w:szCs w:val="26"/>
        </w:rPr>
        <w:t xml:space="preserve">chuỗi </w:t>
      </w:r>
      <w:r w:rsidR="00B67B53" w:rsidRPr="000D75C2">
        <w:rPr>
          <w:rFonts w:ascii="Times New Roman" w:hAnsi="Times New Roman"/>
          <w:sz w:val="26"/>
          <w:szCs w:val="26"/>
        </w:rPr>
        <w:t xml:space="preserve">số liệu </w:t>
      </w:r>
      <w:r w:rsidR="00F44184" w:rsidRPr="000D75C2">
        <w:rPr>
          <w:rFonts w:ascii="Times New Roman" w:hAnsi="Times New Roman"/>
          <w:sz w:val="26"/>
          <w:szCs w:val="26"/>
        </w:rPr>
        <w:t xml:space="preserve">trung bình </w:t>
      </w:r>
      <w:r w:rsidR="00F53572" w:rsidRPr="000D75C2">
        <w:rPr>
          <w:rFonts w:ascii="Times New Roman" w:hAnsi="Times New Roman"/>
          <w:sz w:val="26"/>
          <w:szCs w:val="26"/>
        </w:rPr>
        <w:t xml:space="preserve">khí hậu </w:t>
      </w:r>
      <w:r w:rsidR="00F44184" w:rsidRPr="000D75C2">
        <w:rPr>
          <w:rFonts w:ascii="Times New Roman" w:hAnsi="Times New Roman"/>
          <w:sz w:val="26"/>
          <w:szCs w:val="26"/>
        </w:rPr>
        <w:t xml:space="preserve">hàng tháng trong </w:t>
      </w:r>
      <w:r w:rsidR="001C4132" w:rsidRPr="000D75C2">
        <w:rPr>
          <w:rFonts w:ascii="Times New Roman" w:hAnsi="Times New Roman"/>
          <w:sz w:val="26"/>
          <w:szCs w:val="26"/>
        </w:rPr>
        <w:t>giai đoạn</w:t>
      </w:r>
      <w:r w:rsidR="00F44184" w:rsidRPr="000D75C2">
        <w:rPr>
          <w:rFonts w:ascii="Times New Roman" w:hAnsi="Times New Roman"/>
          <w:sz w:val="26"/>
          <w:szCs w:val="26"/>
        </w:rPr>
        <w:t xml:space="preserve"> 1961-1990</w:t>
      </w:r>
      <w:r w:rsidR="00DB636C" w:rsidRPr="000D75C2">
        <w:rPr>
          <w:rFonts w:ascii="Times New Roman" w:hAnsi="Times New Roman"/>
          <w:sz w:val="26"/>
          <w:szCs w:val="26"/>
        </w:rPr>
        <w:t xml:space="preserve"> và chuỗi dữ liệu hàng tháng cho giai đoạn 1901-2000</w:t>
      </w:r>
      <w:r w:rsidR="00F44184" w:rsidRPr="000D75C2">
        <w:rPr>
          <w:rFonts w:ascii="Times New Roman" w:hAnsi="Times New Roman"/>
          <w:sz w:val="26"/>
          <w:szCs w:val="26"/>
        </w:rPr>
        <w:t xml:space="preserve">. </w:t>
      </w:r>
      <w:r w:rsidR="00494482" w:rsidRPr="000D75C2">
        <w:rPr>
          <w:rFonts w:ascii="Times New Roman" w:hAnsi="Times New Roman"/>
          <w:sz w:val="26"/>
          <w:szCs w:val="26"/>
        </w:rPr>
        <w:t xml:space="preserve">Số liệu mưa APHRODITE </w:t>
      </w:r>
      <w:r w:rsidR="00F44184" w:rsidRPr="000D75C2">
        <w:rPr>
          <w:rFonts w:ascii="Times New Roman" w:hAnsi="Times New Roman"/>
          <w:sz w:val="26"/>
          <w:szCs w:val="26"/>
        </w:rPr>
        <w:t xml:space="preserve">cũng được thu thập </w:t>
      </w:r>
      <w:r w:rsidR="00EB4BCD" w:rsidRPr="000D75C2">
        <w:rPr>
          <w:rFonts w:ascii="Times New Roman" w:hAnsi="Times New Roman"/>
          <w:sz w:val="26"/>
          <w:szCs w:val="26"/>
        </w:rPr>
        <w:t xml:space="preserve">dưới dạng lưới tọa độ </w:t>
      </w:r>
      <w:r w:rsidR="00F44184" w:rsidRPr="000D75C2">
        <w:rPr>
          <w:rFonts w:ascii="Times New Roman" w:hAnsi="Times New Roman"/>
          <w:sz w:val="26"/>
          <w:szCs w:val="26"/>
        </w:rPr>
        <w:t xml:space="preserve">với độ phân giải </w:t>
      </w:r>
      <w:r w:rsidR="00EB4BCD" w:rsidRPr="000D75C2">
        <w:rPr>
          <w:rFonts w:ascii="Times New Roman" w:hAnsi="Times New Roman"/>
          <w:sz w:val="26"/>
          <w:szCs w:val="26"/>
        </w:rPr>
        <w:t>0.25</w:t>
      </w:r>
      <w:r w:rsidR="00EB4BCD" w:rsidRPr="000D75C2">
        <w:rPr>
          <w:rFonts w:ascii="Times New Roman" w:hAnsi="Times New Roman"/>
          <w:sz w:val="26"/>
          <w:szCs w:val="26"/>
        </w:rPr>
        <w:sym w:font="Symbol" w:char="F0B0"/>
      </w:r>
      <w:r w:rsidR="00EB4BCD" w:rsidRPr="000D75C2">
        <w:rPr>
          <w:rFonts w:ascii="Times New Roman" w:hAnsi="Times New Roman"/>
          <w:sz w:val="26"/>
          <w:szCs w:val="26"/>
        </w:rPr>
        <w:t xml:space="preserve"> x 0.25</w:t>
      </w:r>
      <w:r w:rsidR="00EB4BCD" w:rsidRPr="000D75C2">
        <w:rPr>
          <w:rFonts w:ascii="Times New Roman" w:hAnsi="Times New Roman"/>
          <w:sz w:val="26"/>
          <w:szCs w:val="26"/>
        </w:rPr>
        <w:sym w:font="Symbol" w:char="F0B0"/>
      </w:r>
      <w:r w:rsidR="00EB4BCD" w:rsidRPr="000D75C2">
        <w:rPr>
          <w:rFonts w:ascii="Times New Roman" w:hAnsi="Times New Roman"/>
          <w:sz w:val="26"/>
          <w:szCs w:val="26"/>
        </w:rPr>
        <w:t xml:space="preserve"> </w:t>
      </w:r>
      <w:r w:rsidR="001F7C15" w:rsidRPr="000D75C2">
        <w:rPr>
          <w:rFonts w:ascii="Times New Roman" w:hAnsi="Times New Roman"/>
          <w:sz w:val="26"/>
          <w:szCs w:val="26"/>
        </w:rPr>
        <w:t xml:space="preserve">cho </w:t>
      </w:r>
      <w:r w:rsidR="00F44184" w:rsidRPr="000D75C2">
        <w:rPr>
          <w:rFonts w:ascii="Times New Roman" w:hAnsi="Times New Roman"/>
          <w:sz w:val="26"/>
          <w:szCs w:val="26"/>
        </w:rPr>
        <w:t xml:space="preserve"> nhiệt độ trung bình và lượng mưa </w:t>
      </w:r>
      <w:r w:rsidR="001F7C15" w:rsidRPr="000D75C2">
        <w:rPr>
          <w:rFonts w:ascii="Times New Roman" w:hAnsi="Times New Roman"/>
          <w:sz w:val="26"/>
          <w:szCs w:val="26"/>
        </w:rPr>
        <w:t xml:space="preserve">ngày </w:t>
      </w:r>
      <w:r w:rsidR="00EB4BCD" w:rsidRPr="000D75C2">
        <w:rPr>
          <w:rFonts w:ascii="Times New Roman" w:hAnsi="Times New Roman"/>
          <w:sz w:val="26"/>
          <w:szCs w:val="26"/>
        </w:rPr>
        <w:t xml:space="preserve">từ năm 1951 </w:t>
      </w:r>
      <w:r w:rsidR="00EB4BCD" w:rsidRPr="000D75C2">
        <w:rPr>
          <w:rFonts w:ascii="Times New Roman" w:hAnsi="Times New Roman"/>
          <w:sz w:val="26"/>
          <w:szCs w:val="26"/>
        </w:rPr>
        <w:lastRenderedPageBreak/>
        <w:t xml:space="preserve">đến năm </w:t>
      </w:r>
      <w:r w:rsidR="00F44184" w:rsidRPr="000D75C2">
        <w:rPr>
          <w:rFonts w:ascii="Times New Roman" w:hAnsi="Times New Roman"/>
          <w:sz w:val="26"/>
          <w:szCs w:val="26"/>
        </w:rPr>
        <w:t xml:space="preserve">2008 </w:t>
      </w:r>
      <w:r w:rsidR="00322B07" w:rsidRPr="000D75C2">
        <w:rPr>
          <w:rFonts w:ascii="Times New Roman" w:hAnsi="Times New Roman"/>
          <w:sz w:val="26"/>
          <w:szCs w:val="26"/>
        </w:rPr>
        <w:t xml:space="preserve">tại </w:t>
      </w:r>
      <w:r w:rsidR="001F7C15" w:rsidRPr="000D75C2">
        <w:rPr>
          <w:rFonts w:ascii="Times New Roman" w:hAnsi="Times New Roman"/>
          <w:sz w:val="26"/>
          <w:szCs w:val="26"/>
        </w:rPr>
        <w:t xml:space="preserve">khu vực </w:t>
      </w:r>
      <w:r w:rsidR="00322B07" w:rsidRPr="000D75C2">
        <w:rPr>
          <w:rFonts w:ascii="Times New Roman" w:hAnsi="Times New Roman"/>
          <w:sz w:val="26"/>
          <w:szCs w:val="26"/>
        </w:rPr>
        <w:t>Bắc</w:t>
      </w:r>
      <w:r w:rsidR="00F44184" w:rsidRPr="000D75C2">
        <w:rPr>
          <w:rFonts w:ascii="Times New Roman" w:hAnsi="Times New Roman"/>
          <w:sz w:val="26"/>
          <w:szCs w:val="26"/>
        </w:rPr>
        <w:t xml:space="preserve"> lục địa Á</w:t>
      </w:r>
      <w:r w:rsidR="00620CD6" w:rsidRPr="000D75C2">
        <w:rPr>
          <w:rFonts w:ascii="Times New Roman" w:hAnsi="Times New Roman"/>
          <w:sz w:val="26"/>
          <w:szCs w:val="26"/>
        </w:rPr>
        <w:t>-</w:t>
      </w:r>
      <w:r w:rsidR="00322B07" w:rsidRPr="000D75C2">
        <w:rPr>
          <w:rFonts w:ascii="Times New Roman" w:hAnsi="Times New Roman"/>
          <w:sz w:val="26"/>
          <w:szCs w:val="26"/>
        </w:rPr>
        <w:t xml:space="preserve">Âu </w:t>
      </w:r>
      <w:r w:rsidR="00F44184" w:rsidRPr="000D75C2">
        <w:rPr>
          <w:rFonts w:ascii="Times New Roman" w:hAnsi="Times New Roman"/>
          <w:sz w:val="26"/>
          <w:szCs w:val="26"/>
        </w:rPr>
        <w:t xml:space="preserve">(Bắc </w:t>
      </w:r>
      <w:r w:rsidR="00322B07" w:rsidRPr="000D75C2">
        <w:rPr>
          <w:rFonts w:ascii="Times New Roman" w:hAnsi="Times New Roman"/>
          <w:sz w:val="26"/>
          <w:szCs w:val="26"/>
        </w:rPr>
        <w:t>Á</w:t>
      </w:r>
      <w:r w:rsidR="00620CD6" w:rsidRPr="000D75C2">
        <w:rPr>
          <w:rFonts w:ascii="Times New Roman" w:hAnsi="Times New Roman"/>
          <w:sz w:val="26"/>
          <w:szCs w:val="26"/>
        </w:rPr>
        <w:t>-</w:t>
      </w:r>
      <w:r w:rsidR="00F44184" w:rsidRPr="000D75C2">
        <w:rPr>
          <w:rFonts w:ascii="Times New Roman" w:hAnsi="Times New Roman"/>
          <w:sz w:val="26"/>
          <w:szCs w:val="26"/>
        </w:rPr>
        <w:t xml:space="preserve">Âu), </w:t>
      </w:r>
      <w:r w:rsidR="001F7C15" w:rsidRPr="000D75C2">
        <w:rPr>
          <w:rFonts w:ascii="Times New Roman" w:hAnsi="Times New Roman"/>
          <w:sz w:val="26"/>
          <w:szCs w:val="26"/>
        </w:rPr>
        <w:t xml:space="preserve">Gió </w:t>
      </w:r>
      <w:r w:rsidR="00620CD6" w:rsidRPr="000D75C2">
        <w:rPr>
          <w:rFonts w:ascii="Times New Roman" w:hAnsi="Times New Roman"/>
          <w:sz w:val="26"/>
          <w:szCs w:val="26"/>
        </w:rPr>
        <w:t>mùa</w:t>
      </w:r>
      <w:r w:rsidR="001F7C15" w:rsidRPr="000D75C2">
        <w:rPr>
          <w:rFonts w:ascii="Times New Roman" w:hAnsi="Times New Roman"/>
          <w:sz w:val="26"/>
          <w:szCs w:val="26"/>
        </w:rPr>
        <w:t xml:space="preserve"> châu Á</w:t>
      </w:r>
      <w:r w:rsidR="00F44184" w:rsidRPr="000D75C2">
        <w:rPr>
          <w:rFonts w:ascii="Times New Roman" w:hAnsi="Times New Roman"/>
          <w:sz w:val="26"/>
          <w:szCs w:val="26"/>
        </w:rPr>
        <w:t>, Trung Đông và Nhật Bản.</w:t>
      </w:r>
    </w:p>
    <w:p w:rsidR="004873C5" w:rsidRPr="000D75C2" w:rsidRDefault="004873C5" w:rsidP="00405AE7">
      <w:pPr>
        <w:rPr>
          <w:rFonts w:ascii="Times New Roman" w:hAnsi="Times New Roman"/>
          <w:sz w:val="26"/>
          <w:szCs w:val="26"/>
          <w:lang w:val="en-AU"/>
        </w:rPr>
      </w:pPr>
    </w:p>
    <w:p w:rsidR="004873C5" w:rsidRPr="000D75C2" w:rsidRDefault="00A62DF5" w:rsidP="00405AE7">
      <w:pPr>
        <w:rPr>
          <w:rFonts w:ascii="Times New Roman" w:hAnsi="Times New Roman"/>
          <w:i/>
          <w:sz w:val="26"/>
          <w:szCs w:val="26"/>
          <w:lang w:val="en-AU"/>
        </w:rPr>
      </w:pPr>
      <w:r w:rsidRPr="000D75C2">
        <w:rPr>
          <w:rFonts w:ascii="Times New Roman" w:hAnsi="Times New Roman"/>
          <w:i/>
          <w:sz w:val="26"/>
          <w:szCs w:val="26"/>
          <w:lang w:val="en-AU"/>
        </w:rPr>
        <w:t>Hiệu c</w:t>
      </w:r>
      <w:r w:rsidR="005E6369" w:rsidRPr="000D75C2">
        <w:rPr>
          <w:rFonts w:ascii="Times New Roman" w:hAnsi="Times New Roman"/>
          <w:i/>
          <w:sz w:val="26"/>
          <w:szCs w:val="26"/>
          <w:lang w:val="en-AU"/>
        </w:rPr>
        <w:t xml:space="preserve">hỉnh sai </w:t>
      </w:r>
      <w:r w:rsidR="00652070" w:rsidRPr="000D75C2">
        <w:rPr>
          <w:rFonts w:ascii="Times New Roman" w:hAnsi="Times New Roman"/>
          <w:i/>
          <w:sz w:val="26"/>
          <w:szCs w:val="26"/>
          <w:lang w:val="en-AU"/>
        </w:rPr>
        <w:t>số hệ thống</w:t>
      </w:r>
    </w:p>
    <w:p w:rsidR="005E6369" w:rsidRPr="000D75C2" w:rsidRDefault="00E37392" w:rsidP="00405AE7">
      <w:pPr>
        <w:rPr>
          <w:rFonts w:ascii="Times New Roman" w:hAnsi="Times New Roman"/>
          <w:sz w:val="26"/>
          <w:szCs w:val="26"/>
        </w:rPr>
      </w:pPr>
      <w:r w:rsidRPr="000D75C2">
        <w:rPr>
          <w:rFonts w:ascii="Times New Roman" w:hAnsi="Times New Roman"/>
          <w:sz w:val="26"/>
          <w:szCs w:val="26"/>
        </w:rPr>
        <w:t xml:space="preserve">Mô </w:t>
      </w:r>
      <w:r w:rsidR="005E6369" w:rsidRPr="000D75C2">
        <w:rPr>
          <w:rFonts w:ascii="Times New Roman" w:hAnsi="Times New Roman"/>
          <w:sz w:val="26"/>
          <w:szCs w:val="26"/>
        </w:rPr>
        <w:t xml:space="preserve">hình khí hậu toàn cầu đôi khi không mô phỏng </w:t>
      </w:r>
      <w:r w:rsidRPr="000D75C2">
        <w:rPr>
          <w:rFonts w:ascii="Times New Roman" w:hAnsi="Times New Roman"/>
          <w:sz w:val="26"/>
          <w:szCs w:val="26"/>
        </w:rPr>
        <w:t xml:space="preserve">tốt </w:t>
      </w:r>
      <w:r w:rsidR="005E6369" w:rsidRPr="000D75C2">
        <w:rPr>
          <w:rFonts w:ascii="Times New Roman" w:hAnsi="Times New Roman"/>
          <w:sz w:val="26"/>
          <w:szCs w:val="26"/>
        </w:rPr>
        <w:t xml:space="preserve">các yếu tố địa phương do không có đủ </w:t>
      </w:r>
      <w:r w:rsidRPr="000D75C2">
        <w:rPr>
          <w:rFonts w:ascii="Times New Roman" w:hAnsi="Times New Roman"/>
          <w:sz w:val="26"/>
          <w:szCs w:val="26"/>
        </w:rPr>
        <w:t xml:space="preserve">dữ liệu </w:t>
      </w:r>
      <w:r w:rsidR="005E6369" w:rsidRPr="000D75C2">
        <w:rPr>
          <w:rFonts w:ascii="Times New Roman" w:hAnsi="Times New Roman"/>
          <w:sz w:val="26"/>
          <w:szCs w:val="26"/>
        </w:rPr>
        <w:t xml:space="preserve">đại diện </w:t>
      </w:r>
      <w:r w:rsidRPr="000D75C2">
        <w:rPr>
          <w:rFonts w:ascii="Times New Roman" w:hAnsi="Times New Roman"/>
          <w:sz w:val="26"/>
          <w:szCs w:val="26"/>
        </w:rPr>
        <w:t>cho</w:t>
      </w:r>
      <w:r w:rsidR="005E6369" w:rsidRPr="000D75C2">
        <w:rPr>
          <w:rFonts w:ascii="Times New Roman" w:hAnsi="Times New Roman"/>
          <w:sz w:val="26"/>
          <w:szCs w:val="26"/>
        </w:rPr>
        <w:t xml:space="preserve"> núi, </w:t>
      </w:r>
      <w:r w:rsidR="001E653C" w:rsidRPr="000D75C2">
        <w:rPr>
          <w:rFonts w:ascii="Times New Roman" w:hAnsi="Times New Roman"/>
          <w:sz w:val="26"/>
          <w:szCs w:val="26"/>
        </w:rPr>
        <w:t xml:space="preserve">sông </w:t>
      </w:r>
      <w:r w:rsidR="005E6369" w:rsidRPr="000D75C2">
        <w:rPr>
          <w:rFonts w:ascii="Times New Roman" w:hAnsi="Times New Roman"/>
          <w:sz w:val="26"/>
          <w:szCs w:val="26"/>
        </w:rPr>
        <w:t xml:space="preserve">hồ và bờ biển. Hơn nữa, mỗi mô hình thường có sai số hệ thống do mã hóa và </w:t>
      </w:r>
      <w:r w:rsidR="00763FE3" w:rsidRPr="000D75C2">
        <w:rPr>
          <w:rFonts w:ascii="Times New Roman" w:hAnsi="Times New Roman"/>
          <w:sz w:val="26"/>
          <w:szCs w:val="26"/>
        </w:rPr>
        <w:t>đại diện</w:t>
      </w:r>
      <w:r w:rsidR="000538FB" w:rsidRPr="000D75C2">
        <w:rPr>
          <w:rFonts w:ascii="Times New Roman" w:hAnsi="Times New Roman"/>
          <w:sz w:val="26"/>
          <w:szCs w:val="26"/>
        </w:rPr>
        <w:t xml:space="preserve"> các</w:t>
      </w:r>
      <w:r w:rsidR="005E6369" w:rsidRPr="000D75C2">
        <w:rPr>
          <w:rFonts w:ascii="Times New Roman" w:hAnsi="Times New Roman"/>
          <w:sz w:val="26"/>
          <w:szCs w:val="26"/>
        </w:rPr>
        <w:t xml:space="preserve"> quá trình vật lý khác nhau. Do đó, khí hậu</w:t>
      </w:r>
      <w:r w:rsidR="000538FB" w:rsidRPr="000D75C2">
        <w:rPr>
          <w:rFonts w:ascii="Times New Roman" w:hAnsi="Times New Roman"/>
          <w:sz w:val="26"/>
          <w:szCs w:val="26"/>
        </w:rPr>
        <w:t xml:space="preserve"> được</w:t>
      </w:r>
      <w:r w:rsidR="005E6369" w:rsidRPr="000D75C2">
        <w:rPr>
          <w:rFonts w:ascii="Times New Roman" w:hAnsi="Times New Roman"/>
          <w:sz w:val="26"/>
          <w:szCs w:val="26"/>
        </w:rPr>
        <w:t xml:space="preserve"> mô phỏng theo từng mô hình cần được </w:t>
      </w:r>
      <w:r w:rsidR="004A1958" w:rsidRPr="000D75C2">
        <w:rPr>
          <w:rFonts w:ascii="Times New Roman" w:hAnsi="Times New Roman"/>
          <w:sz w:val="26"/>
          <w:szCs w:val="26"/>
        </w:rPr>
        <w:t>lấy chuẩn</w:t>
      </w:r>
      <w:r w:rsidR="005E6369" w:rsidRPr="000D75C2">
        <w:rPr>
          <w:rFonts w:ascii="Times New Roman" w:hAnsi="Times New Roman"/>
          <w:sz w:val="26"/>
          <w:szCs w:val="26"/>
        </w:rPr>
        <w:t xml:space="preserve"> dựa trên dữ liệu đo được tại các trạm để phản ánh điều kiện cụ thể của địa phương và cũng để giảm </w:t>
      </w:r>
      <w:r w:rsidR="00040A5E" w:rsidRPr="000D75C2">
        <w:rPr>
          <w:rFonts w:ascii="Times New Roman" w:hAnsi="Times New Roman"/>
          <w:sz w:val="26"/>
          <w:szCs w:val="26"/>
        </w:rPr>
        <w:t xml:space="preserve">sai số </w:t>
      </w:r>
      <w:r w:rsidR="005E6369" w:rsidRPr="000D75C2">
        <w:rPr>
          <w:rFonts w:ascii="Times New Roman" w:hAnsi="Times New Roman"/>
          <w:sz w:val="26"/>
          <w:szCs w:val="26"/>
        </w:rPr>
        <w:t>hệ thống.</w:t>
      </w:r>
    </w:p>
    <w:p w:rsidR="00AC3572" w:rsidRPr="000D75C2" w:rsidRDefault="004873C5" w:rsidP="00B91ADB">
      <w:pPr>
        <w:rPr>
          <w:rFonts w:ascii="Times New Roman" w:hAnsi="Times New Roman"/>
          <w:sz w:val="26"/>
          <w:szCs w:val="26"/>
        </w:rPr>
      </w:pPr>
      <w:r w:rsidRPr="000D75C2">
        <w:rPr>
          <w:rFonts w:ascii="Times New Roman" w:hAnsi="Times New Roman"/>
          <w:sz w:val="26"/>
          <w:szCs w:val="26"/>
        </w:rPr>
        <w:br/>
      </w:r>
      <w:r w:rsidR="00FB69D5" w:rsidRPr="000D75C2">
        <w:rPr>
          <w:rFonts w:ascii="Times New Roman" w:hAnsi="Times New Roman"/>
          <w:sz w:val="26"/>
          <w:szCs w:val="26"/>
        </w:rPr>
        <w:t>Dự</w:t>
      </w:r>
      <w:r w:rsidR="009C21AF" w:rsidRPr="000D75C2">
        <w:rPr>
          <w:rFonts w:ascii="Times New Roman" w:hAnsi="Times New Roman"/>
          <w:sz w:val="26"/>
          <w:szCs w:val="26"/>
        </w:rPr>
        <w:t xml:space="preserve"> án </w:t>
      </w:r>
      <w:r w:rsidR="00FB69D5" w:rsidRPr="000D75C2">
        <w:rPr>
          <w:rFonts w:ascii="Times New Roman" w:hAnsi="Times New Roman"/>
          <w:sz w:val="26"/>
          <w:szCs w:val="26"/>
        </w:rPr>
        <w:t xml:space="preserve">CRI tiến hành hiệu chỉnh sai </w:t>
      </w:r>
      <w:r w:rsidR="00652070" w:rsidRPr="000D75C2">
        <w:rPr>
          <w:rFonts w:ascii="Times New Roman" w:hAnsi="Times New Roman"/>
          <w:sz w:val="26"/>
          <w:szCs w:val="26"/>
        </w:rPr>
        <w:t>số</w:t>
      </w:r>
      <w:r w:rsidR="00FB69D5" w:rsidRPr="000D75C2">
        <w:rPr>
          <w:rFonts w:ascii="Times New Roman" w:hAnsi="Times New Roman"/>
          <w:sz w:val="26"/>
          <w:szCs w:val="26"/>
        </w:rPr>
        <w:t xml:space="preserve"> </w:t>
      </w:r>
      <w:r w:rsidR="00652070" w:rsidRPr="000D75C2">
        <w:rPr>
          <w:rFonts w:ascii="Times New Roman" w:hAnsi="Times New Roman"/>
          <w:sz w:val="26"/>
          <w:szCs w:val="26"/>
        </w:rPr>
        <w:t xml:space="preserve">hệ thống </w:t>
      </w:r>
      <w:r w:rsidR="00FB69D5" w:rsidRPr="000D75C2">
        <w:rPr>
          <w:rFonts w:ascii="Times New Roman" w:hAnsi="Times New Roman"/>
          <w:sz w:val="26"/>
          <w:szCs w:val="26"/>
        </w:rPr>
        <w:t>cho lượng mưa ngày ở mỗi trạm</w:t>
      </w:r>
      <w:r w:rsidR="0088065D" w:rsidRPr="000D75C2">
        <w:rPr>
          <w:rFonts w:ascii="Times New Roman" w:hAnsi="Times New Roman"/>
          <w:sz w:val="26"/>
          <w:szCs w:val="26"/>
        </w:rPr>
        <w:t xml:space="preserve">, sử dụng </w:t>
      </w:r>
      <w:r w:rsidR="00FB69D5" w:rsidRPr="000D75C2">
        <w:rPr>
          <w:rFonts w:ascii="Times New Roman" w:hAnsi="Times New Roman"/>
          <w:sz w:val="26"/>
          <w:szCs w:val="26"/>
        </w:rPr>
        <w:t>dữ liệu khí hậu lịch sử tại các trạm khí tượng</w:t>
      </w:r>
      <w:r w:rsidR="00034553" w:rsidRPr="000D75C2">
        <w:rPr>
          <w:rFonts w:ascii="Times New Roman" w:hAnsi="Times New Roman"/>
          <w:sz w:val="26"/>
          <w:szCs w:val="26"/>
        </w:rPr>
        <w:t xml:space="preserve"> thủy văn</w:t>
      </w:r>
      <w:r w:rsidR="00FB69D5" w:rsidRPr="000D75C2">
        <w:rPr>
          <w:rFonts w:ascii="Times New Roman" w:hAnsi="Times New Roman"/>
          <w:sz w:val="26"/>
          <w:szCs w:val="26"/>
        </w:rPr>
        <w:t xml:space="preserve">. Hàm </w:t>
      </w:r>
      <w:r w:rsidR="007E04B5" w:rsidRPr="000D75C2">
        <w:rPr>
          <w:rFonts w:ascii="Times New Roman" w:hAnsi="Times New Roman"/>
          <w:sz w:val="26"/>
          <w:szCs w:val="26"/>
        </w:rPr>
        <w:t>chuyển đổi</w:t>
      </w:r>
      <w:r w:rsidR="00FB69D5" w:rsidRPr="000D75C2">
        <w:rPr>
          <w:rFonts w:ascii="Times New Roman" w:hAnsi="Times New Roman"/>
          <w:sz w:val="26"/>
          <w:szCs w:val="26"/>
        </w:rPr>
        <w:t xml:space="preserve"> riêng biệt được xây dựng để loại bỏ </w:t>
      </w:r>
      <w:r w:rsidR="00754A47" w:rsidRPr="000D75C2">
        <w:rPr>
          <w:rFonts w:ascii="Times New Roman" w:hAnsi="Times New Roman"/>
          <w:sz w:val="26"/>
          <w:szCs w:val="26"/>
        </w:rPr>
        <w:t>sai số</w:t>
      </w:r>
      <w:r w:rsidR="00FB69D5" w:rsidRPr="000D75C2">
        <w:rPr>
          <w:rFonts w:ascii="Times New Roman" w:hAnsi="Times New Roman"/>
          <w:sz w:val="26"/>
          <w:szCs w:val="26"/>
        </w:rPr>
        <w:t xml:space="preserve"> từ các mô hình để lượng mưa </w:t>
      </w:r>
      <w:r w:rsidR="007E04B5" w:rsidRPr="000D75C2">
        <w:rPr>
          <w:rFonts w:ascii="Times New Roman" w:hAnsi="Times New Roman"/>
          <w:sz w:val="26"/>
          <w:szCs w:val="26"/>
        </w:rPr>
        <w:t>được tính toán dựa trên</w:t>
      </w:r>
      <w:r w:rsidR="00FB69D5" w:rsidRPr="000D75C2">
        <w:rPr>
          <w:rFonts w:ascii="Times New Roman" w:hAnsi="Times New Roman"/>
          <w:sz w:val="26"/>
          <w:szCs w:val="26"/>
        </w:rPr>
        <w:t xml:space="preserve"> mô hình phù hợp với dữ liệu quan sát được ở những địa điểm này.</w:t>
      </w:r>
      <w:r w:rsidRPr="000D75C2">
        <w:rPr>
          <w:rFonts w:ascii="Times New Roman" w:hAnsi="Times New Roman"/>
          <w:sz w:val="26"/>
          <w:szCs w:val="26"/>
        </w:rPr>
        <w:t xml:space="preserve"> </w:t>
      </w:r>
      <m:oMath>
        <m:r>
          <w:rPr>
            <w:rFonts w:ascii="Cambria Math" w:hAnsi="Cambria Math"/>
            <w:sz w:val="26"/>
            <w:szCs w:val="26"/>
            <w:lang w:val="vi-VN"/>
          </w:rPr>
          <m:t>f=</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σ</m:t>
                </m:r>
              </m:e>
              <m:sub>
                <m:r>
                  <w:rPr>
                    <w:rFonts w:ascii="Cambria Math" w:hAnsi="Cambria Math"/>
                    <w:sz w:val="26"/>
                    <w:szCs w:val="26"/>
                    <w:lang w:val="vi-VN"/>
                  </w:rPr>
                  <m:t>o</m:t>
                </m:r>
              </m:sub>
            </m:sSub>
          </m:num>
          <m:den>
            <m:sSub>
              <m:sSubPr>
                <m:ctrlPr>
                  <w:rPr>
                    <w:rFonts w:ascii="Cambria Math" w:hAnsi="Cambria Math"/>
                    <w:i/>
                    <w:sz w:val="26"/>
                    <w:szCs w:val="26"/>
                    <w:lang w:val="vi-VN"/>
                  </w:rPr>
                </m:ctrlPr>
              </m:sSubPr>
              <m:e>
                <m:r>
                  <w:rPr>
                    <w:rFonts w:ascii="Cambria Math" w:hAnsi="Cambria Math"/>
                    <w:sz w:val="26"/>
                    <w:szCs w:val="26"/>
                    <w:lang w:val="vi-VN"/>
                  </w:rPr>
                  <m:t>σ</m:t>
                </m:r>
              </m:e>
              <m:sub>
                <m:sSub>
                  <m:sSubPr>
                    <m:ctrlPr>
                      <w:rPr>
                        <w:rFonts w:ascii="Cambria Math" w:hAnsi="Cambria Math"/>
                        <w:i/>
                        <w:sz w:val="26"/>
                        <w:szCs w:val="26"/>
                        <w:lang w:val="vi-VN"/>
                      </w:rPr>
                    </m:ctrlPr>
                  </m:sSubPr>
                  <m:e>
                    <m:r>
                      <w:rPr>
                        <w:rFonts w:ascii="Cambria Math" w:hAnsi="Cambria Math"/>
                        <w:sz w:val="26"/>
                        <w:szCs w:val="26"/>
                        <w:lang w:val="vi-VN"/>
                      </w:rPr>
                      <m:t>S</m:t>
                    </m:r>
                  </m:e>
                  <m:sub>
                    <m:r>
                      <w:rPr>
                        <w:rFonts w:ascii="Cambria Math" w:hAnsi="Cambria Math"/>
                        <w:sz w:val="26"/>
                        <w:szCs w:val="26"/>
                        <w:lang w:val="vi-VN"/>
                      </w:rPr>
                      <m:t>c</m:t>
                    </m:r>
                  </m:sub>
                </m:sSub>
              </m:sub>
            </m:sSub>
          </m:den>
        </m:f>
      </m:oMath>
    </w:p>
    <w:p w:rsidR="004873C5" w:rsidRPr="000D75C2" w:rsidRDefault="004873C5" w:rsidP="00405AE7">
      <w:pPr>
        <w:rPr>
          <w:rFonts w:ascii="Times New Roman" w:hAnsi="Times New Roman"/>
          <w:sz w:val="26"/>
          <w:szCs w:val="26"/>
          <w:bdr w:val="nil"/>
        </w:rPr>
      </w:pPr>
    </w:p>
    <w:p w:rsidR="00AA1C83" w:rsidRPr="000D75C2" w:rsidRDefault="000C1156" w:rsidP="00405AE7">
      <w:pPr>
        <w:rPr>
          <w:rFonts w:ascii="Times New Roman" w:hAnsi="Times New Roman"/>
          <w:sz w:val="26"/>
          <w:szCs w:val="26"/>
        </w:rPr>
      </w:pPr>
      <w:r w:rsidRPr="000D75C2">
        <w:rPr>
          <w:rFonts w:ascii="Times New Roman" w:hAnsi="Times New Roman"/>
          <w:i/>
          <w:sz w:val="26"/>
          <w:szCs w:val="26"/>
        </w:rPr>
        <w:t xml:space="preserve">Tính toán lượng mưa trong tương lai đối với kịch bản </w:t>
      </w:r>
      <w:r w:rsidR="00E509E5" w:rsidRPr="000D75C2">
        <w:rPr>
          <w:rFonts w:ascii="Times New Roman" w:hAnsi="Times New Roman"/>
          <w:i/>
          <w:sz w:val="26"/>
          <w:szCs w:val="26"/>
        </w:rPr>
        <w:t>BĐKH</w:t>
      </w:r>
      <w:r w:rsidRPr="000D75C2">
        <w:rPr>
          <w:rFonts w:ascii="Times New Roman" w:hAnsi="Times New Roman"/>
          <w:i/>
          <w:sz w:val="26"/>
          <w:szCs w:val="26"/>
        </w:rPr>
        <w:t xml:space="preserve"> đã được chọn </w:t>
      </w:r>
    </w:p>
    <w:p w:rsidR="00343DBF" w:rsidRPr="000D75C2" w:rsidRDefault="00343DBF" w:rsidP="00405AE7">
      <w:pPr>
        <w:rPr>
          <w:rFonts w:ascii="Times New Roman" w:hAnsi="Times New Roman"/>
          <w:sz w:val="26"/>
          <w:szCs w:val="26"/>
        </w:rPr>
      </w:pPr>
      <w:r w:rsidRPr="000D75C2">
        <w:rPr>
          <w:rFonts w:ascii="Times New Roman" w:hAnsi="Times New Roman"/>
          <w:sz w:val="26"/>
          <w:szCs w:val="26"/>
        </w:rPr>
        <w:t>Các mô hình khí hậu khu vự</w:t>
      </w:r>
      <w:r w:rsidR="005C0FE8" w:rsidRPr="000D75C2">
        <w:rPr>
          <w:rFonts w:ascii="Times New Roman" w:hAnsi="Times New Roman"/>
          <w:sz w:val="26"/>
          <w:szCs w:val="26"/>
        </w:rPr>
        <w:t>c (PRECIS, CCAM, RegCM, C</w:t>
      </w:r>
      <w:r w:rsidRPr="000D75C2">
        <w:rPr>
          <w:rFonts w:ascii="Times New Roman" w:hAnsi="Times New Roman"/>
          <w:sz w:val="26"/>
          <w:szCs w:val="26"/>
        </w:rPr>
        <w:t xml:space="preserve">WRF) được áp dụng để xây dựng kịch bản </w:t>
      </w:r>
      <w:r w:rsidR="00E509E5" w:rsidRPr="000D75C2">
        <w:rPr>
          <w:rFonts w:ascii="Times New Roman" w:hAnsi="Times New Roman"/>
          <w:sz w:val="26"/>
          <w:szCs w:val="26"/>
        </w:rPr>
        <w:t>BĐKH</w:t>
      </w:r>
      <w:r w:rsidRPr="000D75C2">
        <w:rPr>
          <w:rFonts w:ascii="Times New Roman" w:hAnsi="Times New Roman"/>
          <w:sz w:val="26"/>
          <w:szCs w:val="26"/>
        </w:rPr>
        <w:t xml:space="preserve"> cho Việt Nam. Kết quả tính toán cho sự biến đổi lượng mưa trong tương lai được so sánh với giai đoạn cơ sở (1986-2005). Sự biến đổi lượng mưa trong tương lai được xác định theo công thức</w:t>
      </w:r>
      <w:r w:rsidR="00660115" w:rsidRPr="000D75C2">
        <w:rPr>
          <w:rFonts w:ascii="Times New Roman" w:hAnsi="Times New Roman"/>
          <w:sz w:val="26"/>
          <w:szCs w:val="26"/>
        </w:rPr>
        <w:t xml:space="preserve"> sau</w:t>
      </w:r>
      <w:r w:rsidRPr="000D75C2">
        <w:rPr>
          <w:rFonts w:ascii="Times New Roman" w:hAnsi="Times New Roman"/>
          <w:sz w:val="26"/>
          <w:szCs w:val="26"/>
        </w:rPr>
        <w:t>.</w:t>
      </w:r>
    </w:p>
    <w:p w:rsidR="00AA1C83" w:rsidRPr="000D75C2" w:rsidRDefault="00AA1C83" w:rsidP="00405AE7">
      <w:pPr>
        <w:rPr>
          <w:rFonts w:ascii="Times New Roman" w:hAnsi="Times New Roman"/>
          <w:sz w:val="26"/>
          <w:szCs w:val="26"/>
        </w:rPr>
      </w:pPr>
    </w:p>
    <w:p w:rsidR="00AA1C83" w:rsidRPr="000D75C2" w:rsidRDefault="00C4750C" w:rsidP="00405AE7">
      <w:pPr>
        <w:ind w:firstLine="709"/>
        <w:rPr>
          <w:rFonts w:ascii="Times New Roman" w:hAnsi="Times New Roman"/>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∆R</m:t>
            </m:r>
          </m:e>
          <m:sub>
            <m:r>
              <w:rPr>
                <w:rFonts w:ascii="Cambria Math" w:hAnsi="Cambria Math"/>
                <w:sz w:val="26"/>
                <w:szCs w:val="26"/>
                <w:lang w:val="vi-VN"/>
              </w:rPr>
              <m:t>tương lai</m:t>
            </m:r>
          </m:sub>
        </m:sSub>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m:t>
            </m:r>
            <m:sSub>
              <m:sSubPr>
                <m:ctrlPr>
                  <w:rPr>
                    <w:rFonts w:ascii="Cambria Math" w:hAnsi="Cambria Math"/>
                    <w:i/>
                    <w:sz w:val="26"/>
                    <w:szCs w:val="26"/>
                    <w:lang w:val="vi-VN"/>
                  </w:rPr>
                </m:ctrlPr>
              </m:sSubPr>
              <m:e>
                <m:sSup>
                  <m:sSupPr>
                    <m:ctrlPr>
                      <w:rPr>
                        <w:rFonts w:ascii="Cambria Math" w:hAnsi="Cambria Math"/>
                        <w:i/>
                        <w:sz w:val="26"/>
                        <w:szCs w:val="26"/>
                        <w:lang w:val="vi-VN"/>
                      </w:rPr>
                    </m:ctrlPr>
                  </m:sSupPr>
                  <m:e>
                    <m:r>
                      <w:rPr>
                        <w:rFonts w:ascii="Cambria Math" w:hAnsi="Cambria Math"/>
                        <w:sz w:val="26"/>
                        <w:szCs w:val="26"/>
                        <w:lang w:val="vi-VN"/>
                      </w:rPr>
                      <m:t>R</m:t>
                    </m:r>
                  </m:e>
                  <m:sup>
                    <m:r>
                      <w:rPr>
                        <w:rFonts w:ascii="Cambria Math" w:hAnsi="Cambria Math"/>
                        <w:sz w:val="26"/>
                        <w:szCs w:val="26"/>
                        <w:lang w:val="vi-VN"/>
                      </w:rPr>
                      <m:t>*</m:t>
                    </m:r>
                  </m:sup>
                </m:sSup>
              </m:e>
              <m:sub>
                <m:r>
                  <w:rPr>
                    <w:rFonts w:ascii="Cambria Math" w:hAnsi="Cambria Math"/>
                    <w:sz w:val="26"/>
                    <w:szCs w:val="26"/>
                    <w:lang w:val="vi-VN"/>
                  </w:rPr>
                  <m:t xml:space="preserve">tương lai </m:t>
                </m:r>
              </m:sub>
            </m:sSub>
            <m:r>
              <w:rPr>
                <w:rFonts w:ascii="Cambria Math" w:hAnsi="Cambria Math"/>
                <w:sz w:val="26"/>
                <w:szCs w:val="26"/>
                <w:lang w:val="vi-VN"/>
              </w:rPr>
              <m:t>-</m:t>
            </m:r>
            <m:acc>
              <m:accPr>
                <m:chr m:val="̅"/>
                <m:ctrlPr>
                  <w:rPr>
                    <w:rFonts w:ascii="Cambria Math" w:hAnsi="Cambria Math"/>
                    <w:i/>
                    <w:sz w:val="26"/>
                    <w:szCs w:val="26"/>
                    <w:lang w:val="vi-VN"/>
                  </w:rPr>
                </m:ctrlPr>
              </m:accPr>
              <m:e>
                <m:sSubSup>
                  <m:sSubSupPr>
                    <m:ctrlPr>
                      <w:rPr>
                        <w:rFonts w:ascii="Cambria Math" w:hAnsi="Cambria Math"/>
                        <w:i/>
                        <w:sz w:val="26"/>
                        <w:szCs w:val="26"/>
                        <w:lang w:val="vi-VN"/>
                      </w:rPr>
                    </m:ctrlPr>
                  </m:sSubSupPr>
                  <m:e>
                    <m:r>
                      <w:rPr>
                        <w:rFonts w:ascii="Cambria Math" w:hAnsi="Cambria Math"/>
                        <w:sz w:val="26"/>
                        <w:szCs w:val="26"/>
                        <w:lang w:val="vi-VN"/>
                      </w:rPr>
                      <m:t>R</m:t>
                    </m:r>
                  </m:e>
                  <m:sub>
                    <m:r>
                      <w:rPr>
                        <w:rFonts w:ascii="Cambria Math" w:hAnsi="Cambria Math"/>
                        <w:sz w:val="26"/>
                        <w:szCs w:val="26"/>
                        <w:lang w:val="vi-VN"/>
                      </w:rPr>
                      <m:t>1986-2005</m:t>
                    </m:r>
                  </m:sub>
                  <m:sup>
                    <m:r>
                      <w:rPr>
                        <w:rFonts w:ascii="Cambria Math" w:hAnsi="Cambria Math"/>
                        <w:sz w:val="26"/>
                        <w:szCs w:val="26"/>
                        <w:lang w:val="vi-VN"/>
                      </w:rPr>
                      <m:t>*</m:t>
                    </m:r>
                  </m:sup>
                </m:sSubSup>
              </m:e>
            </m:acc>
            <m:r>
              <w:rPr>
                <w:rFonts w:ascii="Cambria Math" w:hAnsi="Cambria Math"/>
                <w:sz w:val="26"/>
                <w:szCs w:val="26"/>
                <w:lang w:val="vi-VN"/>
              </w:rPr>
              <m:t>)</m:t>
            </m:r>
          </m:num>
          <m:den>
            <m:acc>
              <m:accPr>
                <m:chr m:val="̅"/>
                <m:ctrlPr>
                  <w:rPr>
                    <w:rFonts w:ascii="Cambria Math" w:hAnsi="Cambria Math"/>
                    <w:i/>
                    <w:sz w:val="26"/>
                    <w:szCs w:val="26"/>
                    <w:lang w:val="vi-VN"/>
                  </w:rPr>
                </m:ctrlPr>
              </m:accPr>
              <m:e>
                <m:sSubSup>
                  <m:sSubSupPr>
                    <m:ctrlPr>
                      <w:rPr>
                        <w:rFonts w:ascii="Cambria Math" w:hAnsi="Cambria Math"/>
                        <w:i/>
                        <w:sz w:val="26"/>
                        <w:szCs w:val="26"/>
                        <w:lang w:val="vi-VN"/>
                      </w:rPr>
                    </m:ctrlPr>
                  </m:sSubSupPr>
                  <m:e>
                    <m:r>
                      <w:rPr>
                        <w:rFonts w:ascii="Cambria Math" w:hAnsi="Cambria Math"/>
                        <w:sz w:val="26"/>
                        <w:szCs w:val="26"/>
                        <w:lang w:val="vi-VN"/>
                      </w:rPr>
                      <m:t>R</m:t>
                    </m:r>
                  </m:e>
                  <m:sub>
                    <m:r>
                      <w:rPr>
                        <w:rFonts w:ascii="Cambria Math" w:hAnsi="Cambria Math"/>
                        <w:sz w:val="26"/>
                        <w:szCs w:val="26"/>
                        <w:lang w:val="vi-VN"/>
                      </w:rPr>
                      <m:t>1986-2005</m:t>
                    </m:r>
                  </m:sub>
                  <m:sup>
                    <m:r>
                      <w:rPr>
                        <w:rFonts w:ascii="Cambria Math" w:hAnsi="Cambria Math"/>
                        <w:sz w:val="26"/>
                        <w:szCs w:val="26"/>
                        <w:lang w:val="vi-VN"/>
                      </w:rPr>
                      <m:t>*</m:t>
                    </m:r>
                  </m:sup>
                </m:sSubSup>
              </m:e>
            </m:acc>
          </m:den>
        </m:f>
        <m:r>
          <w:rPr>
            <w:rFonts w:ascii="Cambria Math" w:hAnsi="Cambria Math"/>
            <w:sz w:val="26"/>
            <w:szCs w:val="26"/>
            <w:lang w:val="vi-VN"/>
          </w:rPr>
          <m:t>*100</m:t>
        </m:r>
      </m:oMath>
      <w:r w:rsidR="00AA1C83" w:rsidRPr="000D75C2">
        <w:rPr>
          <w:rFonts w:ascii="Times New Roman" w:hAnsi="Times New Roman"/>
          <w:sz w:val="26"/>
          <w:szCs w:val="26"/>
          <w:lang w:val="vi-VN"/>
        </w:rPr>
        <w:t xml:space="preserve"> </w:t>
      </w:r>
    </w:p>
    <w:p w:rsidR="00AA1C83" w:rsidRPr="000D75C2" w:rsidRDefault="000C1156" w:rsidP="00405AE7">
      <w:pPr>
        <w:rPr>
          <w:rFonts w:ascii="Times New Roman" w:hAnsi="Times New Roman"/>
          <w:sz w:val="26"/>
          <w:szCs w:val="26"/>
          <w:lang w:val="vi-VN"/>
        </w:rPr>
      </w:pPr>
      <w:r w:rsidRPr="000D75C2">
        <w:rPr>
          <w:rFonts w:ascii="Times New Roman" w:hAnsi="Times New Roman"/>
          <w:sz w:val="26"/>
          <w:szCs w:val="26"/>
        </w:rPr>
        <w:t>Trong đó</w:t>
      </w:r>
      <w:r w:rsidR="00AA1C83" w:rsidRPr="000D75C2">
        <w:rPr>
          <w:rFonts w:ascii="Times New Roman" w:hAnsi="Times New Roman"/>
          <w:sz w:val="26"/>
          <w:szCs w:val="26"/>
          <w:lang w:val="vi-VN"/>
        </w:rPr>
        <w:t>:</w:t>
      </w:r>
    </w:p>
    <w:p w:rsidR="00AA1C83" w:rsidRPr="000D75C2" w:rsidRDefault="00AA1C83" w:rsidP="00405AE7">
      <w:pPr>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sz w:val="26"/>
          <w:szCs w:val="26"/>
          <w:lang w:val="vi-VN"/>
        </w:rPr>
        <w:sym w:font="Symbol" w:char="F044"/>
      </w:r>
      <w:r w:rsidRPr="000D75C2">
        <w:rPr>
          <w:rFonts w:ascii="Times New Roman" w:hAnsi="Times New Roman"/>
          <w:sz w:val="26"/>
          <w:szCs w:val="26"/>
          <w:lang w:val="vi-VN"/>
        </w:rPr>
        <w:t>R</w:t>
      </w:r>
      <w:r w:rsidR="00E9793A" w:rsidRPr="000D75C2">
        <w:rPr>
          <w:rFonts w:ascii="Times New Roman" w:hAnsi="Times New Roman"/>
          <w:sz w:val="26"/>
          <w:szCs w:val="26"/>
          <w:vertAlign w:val="subscript"/>
        </w:rPr>
        <w:t>tương lai</w:t>
      </w:r>
      <w:r w:rsidRPr="000D75C2">
        <w:rPr>
          <w:rFonts w:ascii="Times New Roman" w:hAnsi="Times New Roman"/>
          <w:sz w:val="26"/>
          <w:szCs w:val="26"/>
          <w:lang w:val="vi-VN"/>
        </w:rPr>
        <w:t xml:space="preserve"> = </w:t>
      </w:r>
      <w:r w:rsidR="000C1156" w:rsidRPr="000D75C2">
        <w:rPr>
          <w:rFonts w:ascii="Times New Roman" w:hAnsi="Times New Roman"/>
          <w:sz w:val="26"/>
          <w:szCs w:val="26"/>
        </w:rPr>
        <w:t xml:space="preserve">lượng mưa biến đổi trong tương lai so với giai đoạn cơ sở </w:t>
      </w:r>
      <w:r w:rsidRPr="000D75C2">
        <w:rPr>
          <w:rFonts w:ascii="Times New Roman" w:hAnsi="Times New Roman"/>
          <w:sz w:val="26"/>
          <w:szCs w:val="26"/>
        </w:rPr>
        <w:t>(%)</w:t>
      </w:r>
    </w:p>
    <w:p w:rsidR="00AA1C83" w:rsidRPr="000D75C2" w:rsidRDefault="00AA1C83" w:rsidP="00405AE7">
      <w:pPr>
        <w:rPr>
          <w:rFonts w:ascii="Times New Roman" w:hAnsi="Times New Roman"/>
          <w:sz w:val="26"/>
          <w:szCs w:val="26"/>
          <w:lang w:val="vi-VN"/>
        </w:rPr>
      </w:pPr>
      <w:r w:rsidRPr="000D75C2">
        <w:rPr>
          <w:rFonts w:ascii="Times New Roman" w:hAnsi="Times New Roman"/>
          <w:sz w:val="26"/>
          <w:szCs w:val="26"/>
        </w:rPr>
        <w:t xml:space="preserve">- </w:t>
      </w:r>
      <w:r w:rsidRPr="000D75C2">
        <w:rPr>
          <w:rFonts w:ascii="Times New Roman" w:hAnsi="Times New Roman"/>
          <w:sz w:val="26"/>
          <w:szCs w:val="26"/>
          <w:lang w:val="vi-VN"/>
        </w:rPr>
        <w:t>R</w:t>
      </w:r>
      <w:r w:rsidRPr="000D75C2">
        <w:rPr>
          <w:rFonts w:ascii="Times New Roman" w:hAnsi="Times New Roman"/>
          <w:sz w:val="26"/>
          <w:szCs w:val="26"/>
          <w:vertAlign w:val="superscript"/>
          <w:lang w:val="vi-VN"/>
        </w:rPr>
        <w:t>*</w:t>
      </w:r>
      <w:r w:rsidR="00E9793A" w:rsidRPr="000D75C2">
        <w:rPr>
          <w:rFonts w:ascii="Times New Roman" w:hAnsi="Times New Roman"/>
          <w:sz w:val="26"/>
          <w:szCs w:val="26"/>
          <w:vertAlign w:val="subscript"/>
        </w:rPr>
        <w:t>tương lai</w:t>
      </w:r>
      <w:r w:rsidRPr="000D75C2">
        <w:rPr>
          <w:rFonts w:ascii="Times New Roman" w:hAnsi="Times New Roman"/>
          <w:sz w:val="26"/>
          <w:szCs w:val="26"/>
          <w:lang w:val="vi-VN"/>
        </w:rPr>
        <w:t xml:space="preserve"> = </w:t>
      </w:r>
      <w:r w:rsidR="000C1156" w:rsidRPr="000D75C2">
        <w:rPr>
          <w:rFonts w:ascii="Times New Roman" w:hAnsi="Times New Roman"/>
          <w:sz w:val="26"/>
          <w:szCs w:val="26"/>
        </w:rPr>
        <w:t>lượng mưa trong tương lai</w:t>
      </w:r>
      <w:r w:rsidRPr="000D75C2">
        <w:rPr>
          <w:rFonts w:ascii="Times New Roman" w:hAnsi="Times New Roman"/>
          <w:sz w:val="26"/>
          <w:szCs w:val="26"/>
        </w:rPr>
        <w:t xml:space="preserve"> </w:t>
      </w:r>
      <w:r w:rsidRPr="000D75C2">
        <w:rPr>
          <w:rFonts w:ascii="Times New Roman" w:hAnsi="Times New Roman"/>
          <w:sz w:val="26"/>
          <w:szCs w:val="26"/>
          <w:lang w:val="vi-VN"/>
        </w:rPr>
        <w:t>(mm)</w:t>
      </w:r>
    </w:p>
    <w:p w:rsidR="00AA1C83" w:rsidRPr="000D75C2" w:rsidRDefault="00AA1C83" w:rsidP="00405AE7">
      <w:pPr>
        <w:rPr>
          <w:rFonts w:ascii="Times New Roman" w:hAnsi="Times New Roman"/>
          <w:sz w:val="26"/>
          <w:szCs w:val="26"/>
          <w:lang w:val="vi-VN"/>
        </w:rPr>
      </w:pPr>
      <w:r w:rsidRPr="000D75C2">
        <w:rPr>
          <w:rFonts w:ascii="Times New Roman" w:hAnsi="Times New Roman"/>
          <w:sz w:val="26"/>
          <w:szCs w:val="26"/>
        </w:rPr>
        <w:t xml:space="preserve">- </w:t>
      </w:r>
      <w:r w:rsidRPr="000D75C2">
        <w:rPr>
          <w:rFonts w:ascii="Times New Roman" w:hAnsi="Times New Roman"/>
          <w:sz w:val="26"/>
          <w:szCs w:val="26"/>
          <w:lang w:val="vi-VN"/>
        </w:rPr>
        <w:t>R</w:t>
      </w:r>
      <w:r w:rsidRPr="000D75C2">
        <w:rPr>
          <w:rFonts w:ascii="Times New Roman" w:hAnsi="Times New Roman"/>
          <w:sz w:val="26"/>
          <w:szCs w:val="26"/>
          <w:vertAlign w:val="superscript"/>
          <w:lang w:val="vi-VN"/>
        </w:rPr>
        <w:t>*</w:t>
      </w:r>
      <w:r w:rsidRPr="000D75C2">
        <w:rPr>
          <w:rFonts w:ascii="Times New Roman" w:hAnsi="Times New Roman"/>
          <w:sz w:val="26"/>
          <w:szCs w:val="26"/>
          <w:vertAlign w:val="subscript"/>
          <w:lang w:val="vi-VN"/>
        </w:rPr>
        <w:t>1986-2005</w:t>
      </w:r>
      <w:r w:rsidRPr="000D75C2">
        <w:rPr>
          <w:rFonts w:ascii="Times New Roman" w:hAnsi="Times New Roman"/>
          <w:sz w:val="26"/>
          <w:szCs w:val="26"/>
          <w:lang w:val="vi-VN"/>
        </w:rPr>
        <w:t xml:space="preserve"> = </w:t>
      </w:r>
      <w:r w:rsidR="000C1156" w:rsidRPr="000D75C2">
        <w:rPr>
          <w:rFonts w:ascii="Times New Roman" w:hAnsi="Times New Roman"/>
          <w:sz w:val="26"/>
          <w:szCs w:val="26"/>
        </w:rPr>
        <w:t>lượng mưa trung bình trong giai đoạn cơ sở</w:t>
      </w:r>
      <w:r w:rsidRPr="000D75C2">
        <w:rPr>
          <w:rFonts w:ascii="Times New Roman" w:hAnsi="Times New Roman"/>
          <w:sz w:val="26"/>
          <w:szCs w:val="26"/>
          <w:lang w:val="vi-VN"/>
        </w:rPr>
        <w:t xml:space="preserve"> (1986-2005) (mm).</w:t>
      </w:r>
    </w:p>
    <w:p w:rsidR="00AA1C83" w:rsidRPr="000D75C2" w:rsidRDefault="00AA1C83" w:rsidP="00405AE7">
      <w:pPr>
        <w:rPr>
          <w:rFonts w:ascii="Times New Roman" w:hAnsi="Times New Roman"/>
          <w:sz w:val="26"/>
          <w:szCs w:val="26"/>
        </w:rPr>
      </w:pPr>
    </w:p>
    <w:p w:rsidR="00712A83" w:rsidRPr="000D75C2" w:rsidRDefault="00712A83" w:rsidP="00405AE7">
      <w:pPr>
        <w:rPr>
          <w:rFonts w:ascii="Times New Roman" w:hAnsi="Times New Roman"/>
          <w:sz w:val="26"/>
          <w:szCs w:val="26"/>
        </w:rPr>
      </w:pPr>
      <w:r w:rsidRPr="000D75C2">
        <w:rPr>
          <w:rFonts w:ascii="Times New Roman" w:hAnsi="Times New Roman"/>
          <w:sz w:val="26"/>
          <w:szCs w:val="26"/>
        </w:rPr>
        <w:t xml:space="preserve">Kịch bản </w:t>
      </w:r>
      <w:r w:rsidR="00E509E5" w:rsidRPr="000D75C2">
        <w:rPr>
          <w:rFonts w:ascii="Times New Roman" w:hAnsi="Times New Roman"/>
          <w:sz w:val="26"/>
          <w:szCs w:val="26"/>
        </w:rPr>
        <w:t>BĐKH</w:t>
      </w:r>
      <w:r w:rsidRPr="000D75C2">
        <w:rPr>
          <w:rFonts w:ascii="Times New Roman" w:hAnsi="Times New Roman"/>
          <w:sz w:val="26"/>
          <w:szCs w:val="26"/>
        </w:rPr>
        <w:t xml:space="preserve"> hiện </w:t>
      </w:r>
      <w:r w:rsidR="00D26323" w:rsidRPr="000D75C2">
        <w:rPr>
          <w:rFonts w:ascii="Times New Roman" w:hAnsi="Times New Roman"/>
          <w:sz w:val="26"/>
          <w:szCs w:val="26"/>
        </w:rPr>
        <w:t>tại</w:t>
      </w:r>
      <w:r w:rsidRPr="000D75C2">
        <w:rPr>
          <w:rFonts w:ascii="Times New Roman" w:hAnsi="Times New Roman"/>
          <w:sz w:val="26"/>
          <w:szCs w:val="26"/>
        </w:rPr>
        <w:t xml:space="preserve"> của Bộ TN &amp; MT sử dụng giai đoạn 1986-2005 Đối với </w:t>
      </w:r>
      <w:r w:rsidR="00D26323" w:rsidRPr="000D75C2">
        <w:rPr>
          <w:rFonts w:ascii="Times New Roman" w:hAnsi="Times New Roman"/>
          <w:sz w:val="26"/>
          <w:szCs w:val="26"/>
        </w:rPr>
        <w:t xml:space="preserve">dự án </w:t>
      </w:r>
      <w:r w:rsidRPr="000D75C2">
        <w:rPr>
          <w:rFonts w:ascii="Times New Roman" w:hAnsi="Times New Roman"/>
          <w:sz w:val="26"/>
          <w:szCs w:val="26"/>
        </w:rPr>
        <w:t xml:space="preserve">CRI, giai đoạn cơ sở đại diện cho kịch bản khí hậu hiện </w:t>
      </w:r>
      <w:r w:rsidR="00D26323" w:rsidRPr="000D75C2">
        <w:rPr>
          <w:rFonts w:ascii="Times New Roman" w:hAnsi="Times New Roman"/>
          <w:sz w:val="26"/>
          <w:szCs w:val="26"/>
        </w:rPr>
        <w:t>tại</w:t>
      </w:r>
      <w:r w:rsidRPr="000D75C2">
        <w:rPr>
          <w:rFonts w:ascii="Times New Roman" w:hAnsi="Times New Roman"/>
          <w:sz w:val="26"/>
          <w:szCs w:val="26"/>
        </w:rPr>
        <w:t xml:space="preserve">, trong khi </w:t>
      </w:r>
      <w:r w:rsidR="00C93D61" w:rsidRPr="000D75C2">
        <w:rPr>
          <w:rFonts w:ascii="Times New Roman" w:hAnsi="Times New Roman"/>
          <w:sz w:val="26"/>
          <w:szCs w:val="26"/>
        </w:rPr>
        <w:t xml:space="preserve">đó </w:t>
      </w:r>
      <w:r w:rsidR="00D26323" w:rsidRPr="000D75C2">
        <w:rPr>
          <w:rFonts w:ascii="Times New Roman" w:hAnsi="Times New Roman"/>
          <w:sz w:val="26"/>
          <w:szCs w:val="26"/>
        </w:rPr>
        <w:t xml:space="preserve">giai đoạn </w:t>
      </w:r>
      <w:r w:rsidRPr="000D75C2">
        <w:rPr>
          <w:rFonts w:ascii="Times New Roman" w:hAnsi="Times New Roman"/>
          <w:sz w:val="26"/>
          <w:szCs w:val="26"/>
        </w:rPr>
        <w:t xml:space="preserve">2016-2035 và 2046-2065 </w:t>
      </w:r>
      <w:r w:rsidR="00C93D61" w:rsidRPr="000D75C2">
        <w:rPr>
          <w:rFonts w:ascii="Times New Roman" w:hAnsi="Times New Roman"/>
          <w:sz w:val="26"/>
          <w:szCs w:val="26"/>
        </w:rPr>
        <w:t xml:space="preserve">lần lượt </w:t>
      </w:r>
      <w:r w:rsidRPr="000D75C2">
        <w:rPr>
          <w:rFonts w:ascii="Times New Roman" w:hAnsi="Times New Roman"/>
          <w:sz w:val="26"/>
          <w:szCs w:val="26"/>
        </w:rPr>
        <w:t xml:space="preserve">đại diện cho </w:t>
      </w:r>
      <w:r w:rsidR="00D26323" w:rsidRPr="000D75C2">
        <w:rPr>
          <w:rFonts w:ascii="Times New Roman" w:hAnsi="Times New Roman"/>
          <w:sz w:val="26"/>
          <w:szCs w:val="26"/>
        </w:rPr>
        <w:t xml:space="preserve">kịch bản </w:t>
      </w:r>
      <w:r w:rsidRPr="000D75C2">
        <w:rPr>
          <w:rFonts w:ascii="Times New Roman" w:hAnsi="Times New Roman"/>
          <w:sz w:val="26"/>
          <w:szCs w:val="26"/>
        </w:rPr>
        <w:t xml:space="preserve">năm 2025 và 2050. </w:t>
      </w:r>
      <w:r w:rsidR="001559C8" w:rsidRPr="000D75C2">
        <w:rPr>
          <w:rFonts w:ascii="Times New Roman" w:hAnsi="Times New Roman"/>
          <w:sz w:val="26"/>
          <w:szCs w:val="26"/>
        </w:rPr>
        <w:t>K</w:t>
      </w:r>
      <w:r w:rsidRPr="000D75C2">
        <w:rPr>
          <w:rFonts w:ascii="Times New Roman" w:hAnsi="Times New Roman"/>
          <w:sz w:val="26"/>
          <w:szCs w:val="26"/>
        </w:rPr>
        <w:t xml:space="preserve">ết quả </w:t>
      </w:r>
      <w:r w:rsidR="009C5A04" w:rsidRPr="000D75C2">
        <w:rPr>
          <w:rFonts w:ascii="Times New Roman" w:hAnsi="Times New Roman"/>
          <w:sz w:val="26"/>
          <w:szCs w:val="26"/>
        </w:rPr>
        <w:t xml:space="preserve">tính toán </w:t>
      </w:r>
      <w:r w:rsidR="00EA4E17" w:rsidRPr="000D75C2">
        <w:rPr>
          <w:rFonts w:ascii="Times New Roman" w:hAnsi="Times New Roman"/>
          <w:sz w:val="26"/>
          <w:szCs w:val="26"/>
        </w:rPr>
        <w:t>biến</w:t>
      </w:r>
      <w:r w:rsidRPr="000D75C2">
        <w:rPr>
          <w:rFonts w:ascii="Times New Roman" w:hAnsi="Times New Roman"/>
          <w:sz w:val="26"/>
          <w:szCs w:val="26"/>
        </w:rPr>
        <w:t xml:space="preserve"> đổi lượng mưa tại các trạm được thể hiện trong Bảng </w:t>
      </w:r>
      <w:r w:rsidR="00376964" w:rsidRPr="000D75C2">
        <w:rPr>
          <w:rFonts w:ascii="Times New Roman" w:hAnsi="Times New Roman"/>
          <w:sz w:val="26"/>
          <w:szCs w:val="26"/>
        </w:rPr>
        <w:t>4</w:t>
      </w:r>
      <w:r w:rsidRPr="000D75C2">
        <w:rPr>
          <w:rFonts w:ascii="Times New Roman" w:hAnsi="Times New Roman"/>
          <w:sz w:val="26"/>
          <w:szCs w:val="26"/>
        </w:rPr>
        <w:t xml:space="preserve"> dưới đây:</w:t>
      </w:r>
    </w:p>
    <w:p w:rsidR="00AA1C83" w:rsidRPr="000D75C2" w:rsidRDefault="00AA1C83" w:rsidP="00405AE7">
      <w:pPr>
        <w:rPr>
          <w:rFonts w:ascii="Times New Roman" w:hAnsi="Times New Roman"/>
          <w:sz w:val="26"/>
          <w:szCs w:val="26"/>
        </w:rPr>
      </w:pPr>
    </w:p>
    <w:p w:rsidR="00AA1C83" w:rsidRPr="000D75C2" w:rsidRDefault="00A31C7D" w:rsidP="00405AE7">
      <w:pPr>
        <w:pStyle w:val="Bang"/>
        <w:spacing w:line="276" w:lineRule="auto"/>
        <w:rPr>
          <w:rFonts w:cs="Times New Roman"/>
          <w:szCs w:val="26"/>
        </w:rPr>
      </w:pPr>
      <w:bookmarkStart w:id="38" w:name="_Toc452062151"/>
      <w:r w:rsidRPr="00B91ADB">
        <w:rPr>
          <w:rFonts w:cs="Times New Roman"/>
          <w:szCs w:val="26"/>
          <w:lang w:val="en-US"/>
        </w:rPr>
        <w:t>Bảng</w:t>
      </w:r>
      <w:r w:rsidR="00AA1C83" w:rsidRPr="00B91ADB">
        <w:rPr>
          <w:rFonts w:cs="Times New Roman"/>
          <w:szCs w:val="26"/>
        </w:rPr>
        <w:t xml:space="preserve"> </w:t>
      </w:r>
      <w:r w:rsidR="00376964" w:rsidRPr="00B91ADB">
        <w:rPr>
          <w:rFonts w:cs="Times New Roman"/>
          <w:szCs w:val="26"/>
          <w:lang w:val="en-US"/>
        </w:rPr>
        <w:t>4</w:t>
      </w:r>
      <w:r w:rsidR="00AA1C83" w:rsidRPr="00B91ADB">
        <w:rPr>
          <w:rFonts w:cs="Times New Roman"/>
          <w:szCs w:val="26"/>
        </w:rPr>
        <w:t xml:space="preserve">. </w:t>
      </w:r>
      <w:r w:rsidRPr="00B91ADB">
        <w:rPr>
          <w:rFonts w:cs="Times New Roman"/>
          <w:szCs w:val="26"/>
          <w:lang w:val="en-US"/>
        </w:rPr>
        <w:t xml:space="preserve">Sự biến đổi lượng mưa ngày lớn nhất </w:t>
      </w:r>
      <w:r w:rsidR="00AA1C83" w:rsidRPr="00B91ADB">
        <w:rPr>
          <w:rFonts w:cs="Times New Roman"/>
          <w:szCs w:val="26"/>
        </w:rPr>
        <w:t xml:space="preserve">(%) </w:t>
      </w:r>
      <w:r w:rsidRPr="00B91ADB">
        <w:rPr>
          <w:rFonts w:cs="Times New Roman"/>
          <w:szCs w:val="26"/>
          <w:lang w:val="en-US"/>
        </w:rPr>
        <w:t xml:space="preserve">so với giai đoạn cơ sở </w:t>
      </w:r>
      <w:bookmarkEnd w:id="38"/>
    </w:p>
    <w:tbl>
      <w:tblPr>
        <w:tblW w:w="9040" w:type="dxa"/>
        <w:tblLook w:val="04A0" w:firstRow="1" w:lastRow="0" w:firstColumn="1" w:lastColumn="0" w:noHBand="0" w:noVBand="1"/>
      </w:tblPr>
      <w:tblGrid>
        <w:gridCol w:w="1664"/>
        <w:gridCol w:w="1844"/>
        <w:gridCol w:w="1844"/>
        <w:gridCol w:w="1844"/>
        <w:gridCol w:w="1844"/>
      </w:tblGrid>
      <w:tr w:rsidR="00A37C4D" w:rsidRPr="000D75C2" w:rsidTr="00B97534">
        <w:trPr>
          <w:trHeight w:val="300"/>
          <w:tblHeader/>
        </w:trPr>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C83" w:rsidRPr="000D75C2" w:rsidRDefault="00A31C7D" w:rsidP="00405AE7">
            <w:pPr>
              <w:spacing w:before="0" w:after="0"/>
              <w:jc w:val="center"/>
              <w:rPr>
                <w:rFonts w:ascii="Times New Roman" w:hAnsi="Times New Roman"/>
                <w:b/>
                <w:color w:val="000000"/>
                <w:sz w:val="26"/>
                <w:szCs w:val="26"/>
              </w:rPr>
            </w:pPr>
            <w:r w:rsidRPr="000D75C2">
              <w:rPr>
                <w:rFonts w:ascii="Times New Roman" w:hAnsi="Times New Roman"/>
                <w:b/>
                <w:color w:val="000000"/>
                <w:sz w:val="26"/>
                <w:szCs w:val="26"/>
              </w:rPr>
              <w:t xml:space="preserve">Tên </w:t>
            </w:r>
            <w:r w:rsidR="009C5A04" w:rsidRPr="000D75C2">
              <w:rPr>
                <w:rFonts w:ascii="Times New Roman" w:hAnsi="Times New Roman"/>
                <w:b/>
                <w:color w:val="000000"/>
                <w:sz w:val="26"/>
                <w:szCs w:val="26"/>
              </w:rPr>
              <w:t>trạm</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AA1C83" w:rsidRPr="000D75C2" w:rsidRDefault="00AA1C83" w:rsidP="00405AE7">
            <w:pPr>
              <w:spacing w:before="0" w:after="0"/>
              <w:jc w:val="center"/>
              <w:rPr>
                <w:rFonts w:ascii="Times New Roman" w:hAnsi="Times New Roman"/>
                <w:b/>
                <w:color w:val="000000"/>
                <w:sz w:val="26"/>
                <w:szCs w:val="26"/>
              </w:rPr>
            </w:pPr>
            <w:r w:rsidRPr="000D75C2">
              <w:rPr>
                <w:rFonts w:ascii="Times New Roman" w:hAnsi="Times New Roman"/>
                <w:b/>
                <w:color w:val="000000"/>
                <w:sz w:val="26"/>
                <w:szCs w:val="26"/>
              </w:rPr>
              <w:t>RCP 4.5_2016-2035</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AA1C83" w:rsidRPr="000D75C2" w:rsidRDefault="00AA1C83" w:rsidP="00405AE7">
            <w:pPr>
              <w:spacing w:before="0" w:after="0"/>
              <w:jc w:val="center"/>
              <w:rPr>
                <w:rFonts w:ascii="Times New Roman" w:hAnsi="Times New Roman"/>
                <w:b/>
                <w:color w:val="000000"/>
                <w:sz w:val="26"/>
                <w:szCs w:val="26"/>
              </w:rPr>
            </w:pPr>
            <w:r w:rsidRPr="000D75C2">
              <w:rPr>
                <w:rFonts w:ascii="Times New Roman" w:hAnsi="Times New Roman"/>
                <w:b/>
                <w:color w:val="000000"/>
                <w:sz w:val="26"/>
                <w:szCs w:val="26"/>
              </w:rPr>
              <w:t>RCP 4.5_2046-2065</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AA1C83" w:rsidRPr="000D75C2" w:rsidRDefault="00AA1C83" w:rsidP="00405AE7">
            <w:pPr>
              <w:spacing w:before="0" w:after="0"/>
              <w:jc w:val="center"/>
              <w:rPr>
                <w:rFonts w:ascii="Times New Roman" w:hAnsi="Times New Roman"/>
                <w:b/>
                <w:color w:val="000000"/>
                <w:sz w:val="26"/>
                <w:szCs w:val="26"/>
              </w:rPr>
            </w:pPr>
            <w:r w:rsidRPr="000D75C2">
              <w:rPr>
                <w:rFonts w:ascii="Times New Roman" w:hAnsi="Times New Roman"/>
                <w:b/>
                <w:color w:val="000000"/>
                <w:sz w:val="26"/>
                <w:szCs w:val="26"/>
              </w:rPr>
              <w:t>RCP 8.5_2016-2035</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AA1C83" w:rsidRPr="000D75C2" w:rsidRDefault="00AA1C83" w:rsidP="00405AE7">
            <w:pPr>
              <w:spacing w:before="0" w:after="0"/>
              <w:jc w:val="center"/>
              <w:rPr>
                <w:rFonts w:ascii="Times New Roman" w:hAnsi="Times New Roman"/>
                <w:b/>
                <w:color w:val="000000"/>
                <w:sz w:val="26"/>
                <w:szCs w:val="26"/>
              </w:rPr>
            </w:pPr>
            <w:r w:rsidRPr="000D75C2">
              <w:rPr>
                <w:rFonts w:ascii="Times New Roman" w:hAnsi="Times New Roman"/>
                <w:b/>
                <w:color w:val="000000"/>
                <w:sz w:val="26"/>
                <w:szCs w:val="26"/>
              </w:rPr>
              <w:t>RCP 8.5_2046-2065</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0D75C2" w:rsidRDefault="00A31C7D" w:rsidP="00405AE7">
            <w:pPr>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lastRenderedPageBreak/>
              <w:t>Bắc Kạn</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22.4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13.7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21.4</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00AA1C83" w:rsidRPr="000D75C2">
              <w:rPr>
                <w:rFonts w:ascii="Times New Roman" w:hAnsi="Times New Roman"/>
                <w:color w:val="000000"/>
                <w:sz w:val="26"/>
                <w:szCs w:val="26"/>
              </w:rPr>
              <w:t>Giang</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3.2</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8.4</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Pr="000D75C2">
              <w:rPr>
                <w:rFonts w:ascii="Times New Roman" w:hAnsi="Times New Roman"/>
                <w:color w:val="000000"/>
                <w:sz w:val="26"/>
                <w:szCs w:val="26"/>
              </w:rPr>
              <w:t>Hà</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16.4</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Pr="000D75C2">
              <w:rPr>
                <w:rFonts w:ascii="Times New Roman" w:hAnsi="Times New Roman"/>
                <w:color w:val="000000"/>
                <w:sz w:val="26"/>
                <w:szCs w:val="26"/>
              </w:rPr>
              <w:t>Mê</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4.6</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10.0</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00AA1C83" w:rsidRPr="000D75C2">
              <w:rPr>
                <w:rFonts w:ascii="Times New Roman" w:hAnsi="Times New Roman"/>
                <w:color w:val="000000"/>
                <w:sz w:val="26"/>
                <w:szCs w:val="26"/>
              </w:rPr>
              <w:t>Quang</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11.8</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10.7</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Pr="000D75C2">
              <w:rPr>
                <w:rFonts w:ascii="Times New Roman" w:hAnsi="Times New Roman"/>
                <w:color w:val="000000"/>
                <w:sz w:val="26"/>
                <w:szCs w:val="26"/>
              </w:rPr>
              <w:t>Sơn</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7.8</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11.5</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Bắc </w:t>
            </w:r>
            <w:r w:rsidRPr="000D75C2">
              <w:rPr>
                <w:rFonts w:ascii="Times New Roman" w:hAnsi="Times New Roman"/>
                <w:color w:val="000000"/>
                <w:sz w:val="26"/>
                <w:szCs w:val="26"/>
              </w:rPr>
              <w:t>Yên</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-0.9</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2.7</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hAnsi="Times New Roman"/>
                <w:color w:val="000000"/>
                <w:sz w:val="26"/>
                <w:szCs w:val="26"/>
              </w:rPr>
              <w:t>Bãi Cháy</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2.5</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8.4</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hAnsi="Times New Roman"/>
                <w:color w:val="000000"/>
                <w:sz w:val="26"/>
                <w:szCs w:val="26"/>
              </w:rPr>
              <w:t>Bảo Lạc</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1.5</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7.5</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left"/>
              <w:rPr>
                <w:rFonts w:ascii="Times New Roman" w:hAnsi="Times New Roman"/>
                <w:color w:val="000000"/>
                <w:sz w:val="26"/>
                <w:szCs w:val="26"/>
              </w:rPr>
            </w:pPr>
            <w:r w:rsidRPr="000D75C2">
              <w:rPr>
                <w:rFonts w:ascii="Times New Roman" w:hAnsi="Times New Roman"/>
                <w:color w:val="000000"/>
                <w:sz w:val="26"/>
                <w:szCs w:val="26"/>
              </w:rPr>
              <w:t xml:space="preserve">Cao </w:t>
            </w:r>
            <w:r w:rsidR="00A31C7D" w:rsidRPr="000D75C2">
              <w:rPr>
                <w:rFonts w:ascii="Times New Roman" w:hAnsi="Times New Roman"/>
                <w:color w:val="000000"/>
                <w:sz w:val="26"/>
                <w:szCs w:val="26"/>
              </w:rPr>
              <w:t>Bằng</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22.5</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21.2</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Chi Nê</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-12.8</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0.1</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Chợ Rã</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16.2</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13.2</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7.6</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18.6</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Cò Nòi</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0.5</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10.8</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6.8</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Điện Biên</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5.4</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16.3</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Định Hóa</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5.0</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17.3</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Đình Lập</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5.6</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6.6</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9.2</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Hà Giang</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10.9</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5.1</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17.1</w:t>
            </w:r>
          </w:p>
        </w:tc>
      </w:tr>
      <w:tr w:rsidR="00A37C4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A1C83"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Hàm Yên</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5.3</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8.7</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6.5</w:t>
            </w:r>
          </w:p>
        </w:tc>
        <w:tc>
          <w:tcPr>
            <w:tcW w:w="1844" w:type="dxa"/>
            <w:tcBorders>
              <w:top w:val="nil"/>
              <w:left w:val="nil"/>
              <w:bottom w:val="single" w:sz="4" w:space="0" w:color="auto"/>
              <w:right w:val="single" w:sz="4" w:space="0" w:color="auto"/>
            </w:tcBorders>
            <w:shd w:val="clear" w:color="auto" w:fill="auto"/>
            <w:noWrap/>
            <w:vAlign w:val="bottom"/>
            <w:hideMark/>
          </w:tcPr>
          <w:p w:rsidR="00AA1C83" w:rsidRPr="00B91ADB" w:rsidRDefault="00AA1C83"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15.5</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Hiệp Hòa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20.4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Hòa Bình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-0.6</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Hoàng Su Phì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Hữu Lũng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9.1</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Kim Bôi</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6.1</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Lạc Sơn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Lai Châu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14.0</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Lạng Sơn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12.1</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Lục Ngạn</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15.5</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Lục Yên</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10.2</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Mai Châu</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-0.2</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7.6</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Minh Đại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4.0</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Mộc Châu</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Mù Cang Chải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18.0</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Mường Tè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17.7</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Ngân Sơn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14.3</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Nguyên Bình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14.5</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Pha Đin</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10.5</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lastRenderedPageBreak/>
              <w:t xml:space="preserve">Phú Hồ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5.8</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Quảng Hà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10.3</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Quỳnh Nhai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14.1</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Sa Pa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10.7</w:t>
            </w:r>
          </w:p>
        </w:tc>
      </w:tr>
      <w:tr w:rsidR="00A31C7D" w:rsidRPr="000D75C2" w:rsidTr="00B97534">
        <w:trPr>
          <w:trHeight w:val="315"/>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Sìn Hồ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14.0</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Sơn Động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12.2</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Sơn La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14.5</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Thái Nguyên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14.3</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Than Uyên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20.7</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Thất Khê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5.7</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5.2</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7.0</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Tiên Yên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5.3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14.3</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Trùng Khánh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9.0</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Tuần Giáo</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10.5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12.9</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Tuyên Quang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-0.8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6.9</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Uông Bí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-1.6</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11.7</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Văn Chấn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Việt Trì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6.3</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Yên Bái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-1.2</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6.3</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left"/>
              <w:rPr>
                <w:rFonts w:ascii="Times New Roman" w:hAnsi="Times New Roman"/>
                <w:color w:val="000000"/>
                <w:sz w:val="26"/>
                <w:szCs w:val="26"/>
              </w:rPr>
            </w:pPr>
            <w:r w:rsidRPr="000D75C2">
              <w:rPr>
                <w:rFonts w:ascii="Times New Roman" w:eastAsia="Arial" w:hAnsi="Times New Roman"/>
                <w:color w:val="000000"/>
                <w:sz w:val="26"/>
                <w:szCs w:val="26"/>
              </w:rPr>
              <w:t xml:space="preserve">Yên Châu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3.2</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A31C7D" w:rsidRPr="00B91ADB" w:rsidRDefault="00A31C7D" w:rsidP="00405AE7">
            <w:pPr>
              <w:tabs>
                <w:tab w:val="left" w:pos="720"/>
              </w:tabs>
              <w:spacing w:before="0" w:after="0"/>
              <w:jc w:val="left"/>
              <w:rPr>
                <w:rFonts w:ascii="Times New Roman" w:hAnsi="Times New Roman"/>
                <w:b/>
                <w:bCs/>
                <w:color w:val="000000"/>
                <w:sz w:val="26"/>
                <w:szCs w:val="26"/>
              </w:rPr>
            </w:pPr>
            <w:r w:rsidRPr="000D75C2">
              <w:rPr>
                <w:rFonts w:ascii="Times New Roman" w:eastAsia="Arial" w:hAnsi="Times New Roman"/>
                <w:b/>
                <w:color w:val="000000"/>
                <w:sz w:val="26"/>
                <w:szCs w:val="26"/>
              </w:rPr>
              <w:t xml:space="preserve">Cao nhất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22.4</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22.5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18.1</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21.4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A31C7D" w:rsidRPr="00B91ADB" w:rsidRDefault="00A31C7D" w:rsidP="00405AE7">
            <w:pPr>
              <w:tabs>
                <w:tab w:val="left" w:pos="720"/>
              </w:tabs>
              <w:spacing w:before="0" w:after="0"/>
              <w:jc w:val="left"/>
              <w:rPr>
                <w:rFonts w:ascii="Times New Roman" w:hAnsi="Times New Roman"/>
                <w:b/>
                <w:bCs/>
                <w:color w:val="000000"/>
                <w:sz w:val="26"/>
                <w:szCs w:val="26"/>
              </w:rPr>
            </w:pPr>
            <w:r w:rsidRPr="000D75C2">
              <w:rPr>
                <w:rFonts w:ascii="Times New Roman" w:eastAsia="Arial" w:hAnsi="Times New Roman"/>
                <w:b/>
                <w:color w:val="000000"/>
                <w:sz w:val="26"/>
                <w:szCs w:val="26"/>
              </w:rPr>
              <w:t xml:space="preserve">Thấp nhất </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-14.8</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-7.5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-8.5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-2.4</w:t>
            </w:r>
          </w:p>
        </w:tc>
      </w:tr>
      <w:tr w:rsidR="00A31C7D" w:rsidRPr="000D75C2" w:rsidTr="00B97534">
        <w:trPr>
          <w:trHeight w:val="300"/>
        </w:trPr>
        <w:tc>
          <w:tcPr>
            <w:tcW w:w="1664" w:type="dxa"/>
            <w:tcBorders>
              <w:top w:val="nil"/>
              <w:left w:val="single" w:sz="4" w:space="0" w:color="auto"/>
              <w:bottom w:val="single" w:sz="4" w:space="0" w:color="auto"/>
              <w:right w:val="single" w:sz="4" w:space="0" w:color="auto"/>
            </w:tcBorders>
            <w:shd w:val="clear" w:color="auto" w:fill="auto"/>
            <w:noWrap/>
            <w:vAlign w:val="center"/>
            <w:hideMark/>
          </w:tcPr>
          <w:p w:rsidR="00A31C7D" w:rsidRPr="00B91ADB" w:rsidRDefault="00A31C7D" w:rsidP="00405AE7">
            <w:pPr>
              <w:tabs>
                <w:tab w:val="left" w:pos="720"/>
              </w:tabs>
              <w:spacing w:before="0" w:after="0"/>
              <w:jc w:val="left"/>
              <w:rPr>
                <w:rFonts w:ascii="Times New Roman" w:hAnsi="Times New Roman"/>
                <w:b/>
                <w:bCs/>
                <w:color w:val="000000"/>
                <w:sz w:val="26"/>
                <w:szCs w:val="26"/>
              </w:rPr>
            </w:pPr>
            <w:r w:rsidRPr="000D75C2">
              <w:rPr>
                <w:rFonts w:ascii="Times New Roman" w:eastAsia="Arial" w:hAnsi="Times New Roman"/>
                <w:b/>
                <w:color w:val="000000"/>
                <w:sz w:val="26"/>
                <w:szCs w:val="26"/>
              </w:rPr>
              <w:t>Trung bình</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1.9</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6.5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4.5</w:t>
            </w:r>
          </w:p>
        </w:tc>
        <w:tc>
          <w:tcPr>
            <w:tcW w:w="1844" w:type="dxa"/>
            <w:tcBorders>
              <w:top w:val="nil"/>
              <w:left w:val="nil"/>
              <w:bottom w:val="single" w:sz="4" w:space="0" w:color="auto"/>
              <w:right w:val="single" w:sz="4" w:space="0" w:color="auto"/>
            </w:tcBorders>
            <w:shd w:val="clear" w:color="auto" w:fill="auto"/>
            <w:noWrap/>
            <w:vAlign w:val="bottom"/>
            <w:hideMark/>
          </w:tcPr>
          <w:p w:rsidR="00A31C7D" w:rsidRPr="00B91ADB" w:rsidRDefault="00A31C7D" w:rsidP="00405AE7">
            <w:pPr>
              <w:tabs>
                <w:tab w:val="left" w:pos="720"/>
              </w:tabs>
              <w:spacing w:before="0" w:after="0"/>
              <w:jc w:val="right"/>
              <w:rPr>
                <w:rFonts w:ascii="Times New Roman" w:hAnsi="Times New Roman"/>
                <w:color w:val="000000"/>
                <w:sz w:val="26"/>
                <w:szCs w:val="26"/>
              </w:rPr>
            </w:pPr>
            <w:r w:rsidRPr="000D75C2">
              <w:rPr>
                <w:rFonts w:ascii="Times New Roman" w:hAnsi="Times New Roman"/>
                <w:color w:val="000000"/>
                <w:sz w:val="26"/>
                <w:szCs w:val="26"/>
              </w:rPr>
              <w:t>11.1</w:t>
            </w:r>
          </w:p>
        </w:tc>
      </w:tr>
    </w:tbl>
    <w:p w:rsidR="00AA1C83" w:rsidRPr="000D75C2" w:rsidRDefault="00AA1C83" w:rsidP="00405AE7">
      <w:pPr>
        <w:rPr>
          <w:rFonts w:ascii="Times New Roman" w:hAnsi="Times New Roman"/>
          <w:sz w:val="26"/>
          <w:szCs w:val="26"/>
        </w:rPr>
      </w:pPr>
    </w:p>
    <w:p w:rsidR="00582E86" w:rsidRPr="000D75C2" w:rsidRDefault="00A34D5A" w:rsidP="00405AE7">
      <w:pPr>
        <w:rPr>
          <w:rFonts w:ascii="Times New Roman" w:hAnsi="Times New Roman"/>
          <w:sz w:val="26"/>
          <w:szCs w:val="26"/>
        </w:rPr>
      </w:pPr>
      <w:r w:rsidRPr="000D75C2">
        <w:rPr>
          <w:rFonts w:ascii="Times New Roman" w:hAnsi="Times New Roman"/>
          <w:sz w:val="26"/>
          <w:szCs w:val="26"/>
        </w:rPr>
        <w:t>B</w:t>
      </w:r>
      <w:r w:rsidR="00582E86" w:rsidRPr="000D75C2">
        <w:rPr>
          <w:rFonts w:ascii="Times New Roman" w:hAnsi="Times New Roman"/>
          <w:sz w:val="26"/>
          <w:szCs w:val="26"/>
        </w:rPr>
        <w:t xml:space="preserve">ản đồ phân bố lượng mưa được xây dựng </w:t>
      </w:r>
      <w:r w:rsidRPr="000D75C2">
        <w:rPr>
          <w:rFonts w:ascii="Times New Roman" w:hAnsi="Times New Roman"/>
          <w:sz w:val="26"/>
          <w:szCs w:val="26"/>
        </w:rPr>
        <w:t xml:space="preserve">sử dụng các dữ liệu này </w:t>
      </w:r>
      <w:r w:rsidR="00582E86" w:rsidRPr="000D75C2">
        <w:rPr>
          <w:rFonts w:ascii="Times New Roman" w:hAnsi="Times New Roman"/>
          <w:sz w:val="26"/>
          <w:szCs w:val="26"/>
        </w:rPr>
        <w:t xml:space="preserve">phục vụ mục đích của dự án CRI cho ba giai đoạn và hai kịch bản RCP. Chúng được nêu trong </w:t>
      </w:r>
      <w:r w:rsidR="00582E86" w:rsidRPr="00B91ADB">
        <w:rPr>
          <w:rFonts w:ascii="Times New Roman" w:hAnsi="Times New Roman"/>
          <w:b/>
          <w:sz w:val="26"/>
          <w:szCs w:val="26"/>
        </w:rPr>
        <w:t>Nguồn 3</w:t>
      </w:r>
      <w:r w:rsidR="003B7EEC" w:rsidRPr="00B91ADB">
        <w:rPr>
          <w:rFonts w:ascii="Times New Roman" w:hAnsi="Times New Roman"/>
          <w:b/>
          <w:sz w:val="26"/>
          <w:szCs w:val="26"/>
        </w:rPr>
        <w:t>: Kết quả dự tính khí hậu cho dự án CRI</w:t>
      </w:r>
      <w:r w:rsidR="003B7EEC" w:rsidRPr="000D75C2">
        <w:rPr>
          <w:rFonts w:ascii="Times New Roman" w:hAnsi="Times New Roman"/>
          <w:sz w:val="26"/>
          <w:szCs w:val="26"/>
        </w:rPr>
        <w:t xml:space="preserve"> thuộc</w:t>
      </w:r>
      <w:r w:rsidR="00582E86" w:rsidRPr="000D75C2">
        <w:rPr>
          <w:rFonts w:ascii="Times New Roman" w:hAnsi="Times New Roman"/>
          <w:sz w:val="26"/>
          <w:szCs w:val="26"/>
        </w:rPr>
        <w:t xml:space="preserve"> Phần 6 của cuốn sổ tay này. Kết quả cho thấy:</w:t>
      </w:r>
    </w:p>
    <w:p w:rsidR="00582E86" w:rsidRPr="00B91ADB" w:rsidRDefault="00D05B10" w:rsidP="00B91ADB">
      <w:pPr>
        <w:pStyle w:val="ListParagraph"/>
        <w:numPr>
          <w:ilvl w:val="0"/>
          <w:numId w:val="63"/>
        </w:numPr>
        <w:spacing w:line="276" w:lineRule="auto"/>
        <w:rPr>
          <w:rFonts w:ascii="Times New Roman" w:hAnsi="Times New Roman"/>
          <w:sz w:val="26"/>
          <w:szCs w:val="26"/>
        </w:rPr>
      </w:pPr>
      <w:r w:rsidRPr="00B91ADB">
        <w:rPr>
          <w:rFonts w:ascii="Times New Roman" w:hAnsi="Times New Roman"/>
          <w:sz w:val="26"/>
          <w:szCs w:val="26"/>
        </w:rPr>
        <w:t>T hần</w:t>
      </w:r>
      <w:r w:rsidR="00582E86" w:rsidRPr="00B91ADB">
        <w:rPr>
          <w:rFonts w:ascii="Times New Roman" w:hAnsi="Times New Roman"/>
          <w:sz w:val="26"/>
          <w:szCs w:val="26"/>
        </w:rPr>
        <w:t xml:space="preserve"> tăng l của cuốn sổ tay này. Kết </w:t>
      </w:r>
      <w:r w:rsidRPr="00B91ADB">
        <w:rPr>
          <w:rFonts w:ascii="Times New Roman" w:hAnsi="Times New Roman"/>
          <w:sz w:val="26"/>
          <w:szCs w:val="26"/>
        </w:rPr>
        <w:t xml:space="preserve"> căng l </w:t>
      </w:r>
      <w:r w:rsidR="00582E86" w:rsidRPr="00B91ADB">
        <w:rPr>
          <w:rFonts w:ascii="Times New Roman" w:hAnsi="Times New Roman"/>
          <w:sz w:val="26"/>
          <w:szCs w:val="26"/>
        </w:rPr>
        <w:t xml:space="preserve"> là 22,5%;</w:t>
      </w:r>
    </w:p>
    <w:p w:rsidR="00582E86" w:rsidRPr="00B91ADB" w:rsidRDefault="00D05B10" w:rsidP="00B91ADB">
      <w:pPr>
        <w:pStyle w:val="ListParagraph"/>
        <w:numPr>
          <w:ilvl w:val="0"/>
          <w:numId w:val="63"/>
        </w:numPr>
        <w:spacing w:line="276" w:lineRule="auto"/>
        <w:rPr>
          <w:rFonts w:ascii="Times New Roman" w:hAnsi="Times New Roman"/>
          <w:sz w:val="26"/>
          <w:szCs w:val="26"/>
        </w:rPr>
      </w:pPr>
      <w:r w:rsidRPr="00B91ADB">
        <w:rPr>
          <w:rFonts w:ascii="Times New Roman" w:hAnsi="Times New Roman"/>
          <w:sz w:val="26"/>
          <w:szCs w:val="26"/>
        </w:rPr>
        <w:t>T à 2</w:t>
      </w:r>
      <w:r w:rsidR="00582E86" w:rsidRPr="00B91ADB">
        <w:rPr>
          <w:rFonts w:ascii="Times New Roman" w:hAnsi="Times New Roman"/>
          <w:sz w:val="26"/>
          <w:szCs w:val="26"/>
        </w:rPr>
        <w:t xml:space="preserve"> gi 22,5%;nhi 22,5%;ưhi 22,5%</w:t>
      </w:r>
      <w:r w:rsidRPr="00B91ADB">
        <w:rPr>
          <w:rFonts w:ascii="Times New Roman" w:hAnsi="Times New Roman"/>
          <w:sz w:val="26"/>
          <w:szCs w:val="26"/>
        </w:rPr>
        <w:t>ngày c,5%;nhi</w:t>
      </w:r>
      <w:r w:rsidR="00582E86" w:rsidRPr="00B91ADB">
        <w:rPr>
          <w:rFonts w:ascii="Times New Roman" w:hAnsi="Times New Roman"/>
          <w:sz w:val="26"/>
          <w:szCs w:val="26"/>
        </w:rPr>
        <w:t>là 15,6%</w:t>
      </w:r>
    </w:p>
    <w:p w:rsidR="00582E86" w:rsidRPr="00B91ADB" w:rsidRDefault="00582E86" w:rsidP="00B91ADB">
      <w:pPr>
        <w:pStyle w:val="ListParagraph"/>
        <w:numPr>
          <w:ilvl w:val="0"/>
          <w:numId w:val="63"/>
        </w:numPr>
        <w:spacing w:line="276" w:lineRule="auto"/>
        <w:rPr>
          <w:rFonts w:ascii="Times New Roman" w:hAnsi="Times New Roman"/>
          <w:sz w:val="26"/>
          <w:szCs w:val="26"/>
        </w:rPr>
      </w:pPr>
      <w:r w:rsidRPr="00B91ADB">
        <w:rPr>
          <w:rFonts w:ascii="Times New Roman" w:hAnsi="Times New Roman"/>
          <w:sz w:val="26"/>
          <w:szCs w:val="26"/>
        </w:rPr>
        <w:t xml:space="preserve">Ph 15,6% / trung bình </w:t>
      </w:r>
      <w:r w:rsidR="00C40B47" w:rsidRPr="00B91ADB">
        <w:rPr>
          <w:rFonts w:ascii="Times New Roman" w:hAnsi="Times New Roman"/>
          <w:sz w:val="26"/>
          <w:szCs w:val="26"/>
        </w:rPr>
        <w:t>nh tru</w:t>
      </w:r>
      <w:r w:rsidRPr="00B91ADB">
        <w:rPr>
          <w:rFonts w:ascii="Times New Roman" w:hAnsi="Times New Roman"/>
          <w:sz w:val="26"/>
          <w:szCs w:val="26"/>
        </w:rPr>
        <w:t xml:space="preserve">thay đng </w:t>
      </w:r>
      <w:r w:rsidR="00C40B47" w:rsidRPr="00B91ADB">
        <w:rPr>
          <w:rFonts w:ascii="Times New Roman" w:hAnsi="Times New Roman"/>
          <w:sz w:val="26"/>
          <w:szCs w:val="26"/>
        </w:rPr>
        <w:t xml:space="preserve">đưay </w:t>
      </w:r>
      <w:r w:rsidRPr="00B91ADB">
        <w:rPr>
          <w:rFonts w:ascii="Times New Roman" w:hAnsi="Times New Roman"/>
          <w:sz w:val="26"/>
          <w:szCs w:val="26"/>
        </w:rPr>
        <w:t>dưay đng bình ng bình i 22,5%Kết</w:t>
      </w:r>
      <w:r w:rsidR="00B36111" w:rsidRPr="00B91ADB">
        <w:rPr>
          <w:rFonts w:ascii="Times New Roman" w:hAnsi="Times New Roman"/>
          <w:sz w:val="26"/>
          <w:szCs w:val="26"/>
        </w:rPr>
        <w:t>sư</w:t>
      </w:r>
      <w:r w:rsidRPr="00B91ADB">
        <w:rPr>
          <w:rFonts w:ascii="Times New Roman" w:hAnsi="Times New Roman"/>
          <w:sz w:val="26"/>
          <w:szCs w:val="26"/>
        </w:rPr>
        <w:t xml:space="preserve"> gia tăng lưh ng bìn</w:t>
      </w:r>
      <w:r w:rsidR="00B36111" w:rsidRPr="00B91ADB">
        <w:rPr>
          <w:rFonts w:ascii="Times New Roman" w:hAnsi="Times New Roman"/>
          <w:sz w:val="26"/>
          <w:szCs w:val="26"/>
        </w:rPr>
        <w:t>ngày căng lư</w:t>
      </w:r>
    </w:p>
    <w:p w:rsidR="00582E86" w:rsidRPr="00B91ADB" w:rsidRDefault="00582E86" w:rsidP="00B91ADB">
      <w:pPr>
        <w:pStyle w:val="ListParagraph"/>
        <w:numPr>
          <w:ilvl w:val="0"/>
          <w:numId w:val="63"/>
        </w:numPr>
        <w:spacing w:line="276" w:lineRule="auto"/>
        <w:rPr>
          <w:rFonts w:ascii="Times New Roman" w:hAnsi="Times New Roman"/>
          <w:sz w:val="26"/>
          <w:szCs w:val="26"/>
        </w:rPr>
      </w:pPr>
      <w:r w:rsidRPr="00B91ADB">
        <w:rPr>
          <w:rFonts w:ascii="Times New Roman" w:hAnsi="Times New Roman"/>
          <w:sz w:val="26"/>
          <w:szCs w:val="26"/>
        </w:rPr>
        <w:t>S ày căng lưh ng bình i 22,5%Kết quả cho thấy:n và hai kịch bản RCP. Chúng được nêu t</w:t>
      </w:r>
      <w:r w:rsidR="00862925" w:rsidRPr="00B91ADB">
        <w:rPr>
          <w:rFonts w:ascii="Times New Roman" w:hAnsi="Times New Roman"/>
          <w:sz w:val="26"/>
          <w:szCs w:val="26"/>
        </w:rPr>
        <w:t>có nhiăng</w:t>
      </w:r>
      <w:r w:rsidRPr="00B91ADB">
        <w:rPr>
          <w:rFonts w:ascii="Times New Roman" w:hAnsi="Times New Roman"/>
          <w:sz w:val="26"/>
          <w:szCs w:val="26"/>
        </w:rPr>
        <w:t xml:space="preserve">só </w:t>
      </w:r>
      <w:r w:rsidR="00862925" w:rsidRPr="00B91ADB">
        <w:rPr>
          <w:rFonts w:ascii="Times New Roman" w:hAnsi="Times New Roman"/>
          <w:sz w:val="26"/>
          <w:szCs w:val="26"/>
        </w:rPr>
        <w:t>bi n</w:t>
      </w:r>
      <w:r w:rsidRPr="00B91ADB">
        <w:rPr>
          <w:rFonts w:ascii="Times New Roman" w:hAnsi="Times New Roman"/>
          <w:sz w:val="26"/>
          <w:szCs w:val="26"/>
        </w:rPr>
        <w:t xml:space="preserve"> đ nh</w:t>
      </w:r>
      <w:r w:rsidR="00862925" w:rsidRPr="00B91ADB">
        <w:rPr>
          <w:rFonts w:ascii="Times New Roman" w:hAnsi="Times New Roman"/>
          <w:sz w:val="26"/>
          <w:szCs w:val="26"/>
        </w:rPr>
        <w:t>vđ</w:t>
      </w:r>
      <w:r w:rsidRPr="00B91ADB">
        <w:rPr>
          <w:rFonts w:ascii="Times New Roman" w:hAnsi="Times New Roman"/>
          <w:sz w:val="26"/>
          <w:szCs w:val="26"/>
        </w:rPr>
        <w:t xml:space="preserve"> cưnhiăng </w:t>
      </w:r>
      <w:r w:rsidR="00862925" w:rsidRPr="00B91ADB">
        <w:rPr>
          <w:rFonts w:ascii="Times New Roman" w:hAnsi="Times New Roman"/>
          <w:sz w:val="26"/>
          <w:szCs w:val="26"/>
        </w:rPr>
        <w:t>ccưn</w:t>
      </w:r>
      <w:r w:rsidRPr="00B91ADB">
        <w:rPr>
          <w:rFonts w:ascii="Times New Roman" w:hAnsi="Times New Roman"/>
          <w:sz w:val="26"/>
          <w:szCs w:val="26"/>
        </w:rPr>
        <w:t xml:space="preserve">các </w:t>
      </w:r>
      <w:r w:rsidR="00862925" w:rsidRPr="00B91ADB">
        <w:rPr>
          <w:rFonts w:ascii="Times New Roman" w:hAnsi="Times New Roman"/>
          <w:sz w:val="26"/>
          <w:szCs w:val="26"/>
        </w:rPr>
        <w:t xml:space="preserve">hic hiăng </w:t>
      </w:r>
      <w:r w:rsidRPr="00B91ADB">
        <w:rPr>
          <w:rFonts w:ascii="Times New Roman" w:hAnsi="Times New Roman"/>
          <w:sz w:val="26"/>
          <w:szCs w:val="26"/>
        </w:rPr>
        <w:t xml:space="preserve"> cc hiăng lưh ng </w:t>
      </w:r>
      <w:r w:rsidR="00862925" w:rsidRPr="00B91ADB">
        <w:rPr>
          <w:rFonts w:ascii="Times New Roman" w:hAnsi="Times New Roman"/>
          <w:sz w:val="26"/>
          <w:szCs w:val="26"/>
        </w:rPr>
        <w:t>lưc hiăng lưh ng bình</w:t>
      </w:r>
      <w:r w:rsidRPr="00B91ADB">
        <w:rPr>
          <w:rFonts w:ascii="Times New Roman" w:hAnsi="Times New Roman"/>
          <w:sz w:val="26"/>
          <w:szCs w:val="26"/>
        </w:rPr>
        <w:t>)</w:t>
      </w:r>
      <w:r w:rsidR="00862925" w:rsidRPr="00B91ADB">
        <w:rPr>
          <w:rFonts w:ascii="Times New Roman" w:hAnsi="Times New Roman"/>
          <w:sz w:val="26"/>
          <w:szCs w:val="26"/>
        </w:rPr>
        <w:t xml:space="preserve">. Đihiăng </w:t>
      </w:r>
      <w:r w:rsidRPr="00B91ADB">
        <w:rPr>
          <w:rFonts w:ascii="Times New Roman" w:hAnsi="Times New Roman"/>
          <w:sz w:val="26"/>
          <w:szCs w:val="26"/>
        </w:rPr>
        <w:t xml:space="preserve"> có thăng lưh ng bình </w:t>
      </w:r>
      <w:r w:rsidR="00862925" w:rsidRPr="00B91ADB">
        <w:rPr>
          <w:rFonts w:ascii="Times New Roman" w:hAnsi="Times New Roman"/>
          <w:sz w:val="26"/>
          <w:szCs w:val="26"/>
        </w:rPr>
        <w:t xml:space="preserve">bió </w:t>
      </w:r>
      <w:r w:rsidRPr="00B91ADB">
        <w:rPr>
          <w:rFonts w:ascii="Times New Roman" w:hAnsi="Times New Roman"/>
          <w:sz w:val="26"/>
          <w:szCs w:val="26"/>
        </w:rPr>
        <w:t xml:space="preserve"> đó t</w:t>
      </w:r>
      <w:r w:rsidR="00862925" w:rsidRPr="00B91ADB">
        <w:rPr>
          <w:rFonts w:ascii="Times New Roman" w:hAnsi="Times New Roman"/>
          <w:sz w:val="26"/>
          <w:szCs w:val="26"/>
        </w:rPr>
        <w:t xml:space="preserve">quan trng </w:t>
      </w:r>
      <w:r w:rsidRPr="00B91ADB">
        <w:rPr>
          <w:rFonts w:ascii="Times New Roman" w:hAnsi="Times New Roman"/>
          <w:sz w:val="26"/>
          <w:szCs w:val="26"/>
        </w:rPr>
        <w:t xml:space="preserve"> van</w:t>
      </w:r>
      <w:r w:rsidR="00862925" w:rsidRPr="00B91ADB">
        <w:rPr>
          <w:rFonts w:ascii="Times New Roman" w:hAnsi="Times New Roman"/>
          <w:sz w:val="26"/>
          <w:szCs w:val="26"/>
        </w:rPr>
        <w:t>quy mô</w:t>
      </w:r>
      <w:r w:rsidRPr="00B91ADB">
        <w:rPr>
          <w:rFonts w:ascii="Times New Roman" w:hAnsi="Times New Roman"/>
          <w:sz w:val="26"/>
          <w:szCs w:val="26"/>
        </w:rPr>
        <w:t xml:space="preserve"> và tôrng lưh ng bình </w:t>
      </w:r>
      <w:r w:rsidR="00862925" w:rsidRPr="00B91ADB">
        <w:rPr>
          <w:rFonts w:ascii="Times New Roman" w:hAnsi="Times New Roman"/>
          <w:sz w:val="26"/>
          <w:szCs w:val="26"/>
        </w:rPr>
        <w:t xml:space="preserve"> xà tôrn</w:t>
      </w:r>
    </w:p>
    <w:p w:rsidR="00AA1C83" w:rsidRPr="000D75C2" w:rsidRDefault="00AA1C83" w:rsidP="00405AE7">
      <w:pPr>
        <w:rPr>
          <w:rFonts w:ascii="Times New Roman" w:hAnsi="Times New Roman"/>
          <w:sz w:val="26"/>
          <w:szCs w:val="26"/>
        </w:rPr>
      </w:pPr>
    </w:p>
    <w:p w:rsidR="00DA68B2" w:rsidRPr="000D75C2" w:rsidRDefault="00DA68B2" w:rsidP="00405AE7">
      <w:pPr>
        <w:rPr>
          <w:rFonts w:ascii="Times New Roman" w:hAnsi="Times New Roman"/>
          <w:sz w:val="26"/>
          <w:szCs w:val="26"/>
        </w:rPr>
      </w:pPr>
      <w:r w:rsidRPr="000D75C2">
        <w:rPr>
          <w:rFonts w:ascii="Times New Roman" w:hAnsi="Times New Roman"/>
          <w:sz w:val="26"/>
          <w:szCs w:val="26"/>
        </w:rPr>
        <w:lastRenderedPageBreak/>
        <w:t xml:space="preserve">Kết quả đầu ra của hoạt động này được mô tả ở trên là một đầu vào quan trọng cho việc xây dựng bản đồ </w:t>
      </w:r>
      <w:r w:rsidR="00120B71" w:rsidRPr="000D75C2">
        <w:rPr>
          <w:rFonts w:ascii="Times New Roman" w:hAnsi="Times New Roman"/>
          <w:sz w:val="26"/>
          <w:szCs w:val="26"/>
        </w:rPr>
        <w:t>rủi ro</w:t>
      </w:r>
      <w:r w:rsidRPr="000D75C2">
        <w:rPr>
          <w:rFonts w:ascii="Times New Roman" w:hAnsi="Times New Roman"/>
          <w:sz w:val="26"/>
          <w:szCs w:val="26"/>
        </w:rPr>
        <w:t xml:space="preserve"> sạt lở đất và lũ quét</w:t>
      </w:r>
      <w:r w:rsidR="00BA56BB" w:rsidRPr="000D75C2">
        <w:rPr>
          <w:rFonts w:ascii="Times New Roman" w:hAnsi="Times New Roman"/>
          <w:sz w:val="26"/>
          <w:szCs w:val="26"/>
        </w:rPr>
        <w:t xml:space="preserve"> trong tương lai</w:t>
      </w:r>
      <w:r w:rsidRPr="000D75C2">
        <w:rPr>
          <w:rFonts w:ascii="Times New Roman" w:hAnsi="Times New Roman"/>
          <w:sz w:val="26"/>
          <w:szCs w:val="26"/>
        </w:rPr>
        <w:t xml:space="preserve">. </w:t>
      </w:r>
      <w:r w:rsidR="007D69CE" w:rsidRPr="000D75C2">
        <w:rPr>
          <w:rFonts w:ascii="Times New Roman" w:hAnsi="Times New Roman"/>
          <w:sz w:val="26"/>
          <w:szCs w:val="26"/>
        </w:rPr>
        <w:t>B</w:t>
      </w:r>
      <w:r w:rsidRPr="000D75C2">
        <w:rPr>
          <w:rFonts w:ascii="Times New Roman" w:hAnsi="Times New Roman"/>
          <w:sz w:val="26"/>
          <w:szCs w:val="26"/>
        </w:rPr>
        <w:t xml:space="preserve">ản đồ lượng mưa sẽ được </w:t>
      </w:r>
      <w:r w:rsidR="007D69CE" w:rsidRPr="000D75C2">
        <w:rPr>
          <w:rFonts w:ascii="Times New Roman" w:hAnsi="Times New Roman"/>
          <w:sz w:val="26"/>
          <w:szCs w:val="26"/>
        </w:rPr>
        <w:t xml:space="preserve">bổ sung thêm các thông số khác </w:t>
      </w:r>
      <w:r w:rsidRPr="000D75C2">
        <w:rPr>
          <w:rFonts w:ascii="Times New Roman" w:hAnsi="Times New Roman"/>
          <w:sz w:val="26"/>
          <w:szCs w:val="26"/>
        </w:rPr>
        <w:t xml:space="preserve">để </w:t>
      </w:r>
      <w:r w:rsidR="007D69CE" w:rsidRPr="000D75C2">
        <w:rPr>
          <w:rFonts w:ascii="Times New Roman" w:hAnsi="Times New Roman"/>
          <w:sz w:val="26"/>
          <w:szCs w:val="26"/>
        </w:rPr>
        <w:t>xây dựng</w:t>
      </w:r>
      <w:r w:rsidRPr="000D75C2">
        <w:rPr>
          <w:rFonts w:ascii="Times New Roman" w:hAnsi="Times New Roman"/>
          <w:sz w:val="26"/>
          <w:szCs w:val="26"/>
        </w:rPr>
        <w:t xml:space="preserve"> bản đồ </w:t>
      </w:r>
      <w:r w:rsidR="007D69CE" w:rsidRPr="000D75C2">
        <w:rPr>
          <w:rFonts w:ascii="Times New Roman" w:hAnsi="Times New Roman"/>
          <w:sz w:val="26"/>
          <w:szCs w:val="26"/>
        </w:rPr>
        <w:t>hiểm họa</w:t>
      </w:r>
      <w:r w:rsidR="00BA56BB" w:rsidRPr="000D75C2">
        <w:rPr>
          <w:rFonts w:ascii="Times New Roman" w:hAnsi="Times New Roman"/>
          <w:sz w:val="26"/>
          <w:szCs w:val="26"/>
        </w:rPr>
        <w:t xml:space="preserve"> thể hiện kịch bản cho giai đoạn hiện tại và tương lai</w:t>
      </w:r>
      <w:r w:rsidRPr="000D75C2">
        <w:rPr>
          <w:rFonts w:ascii="Times New Roman" w:hAnsi="Times New Roman"/>
          <w:sz w:val="26"/>
          <w:szCs w:val="26"/>
        </w:rPr>
        <w:t>.</w:t>
      </w:r>
    </w:p>
    <w:p w:rsidR="00AA1C83" w:rsidRPr="000D75C2" w:rsidRDefault="00AA1C83" w:rsidP="00405AE7">
      <w:pPr>
        <w:rPr>
          <w:rFonts w:ascii="Times New Roman" w:hAnsi="Times New Roman"/>
          <w:sz w:val="26"/>
          <w:szCs w:val="26"/>
        </w:rPr>
      </w:pPr>
    </w:p>
    <w:p w:rsidR="004873C5" w:rsidRPr="000D75C2" w:rsidRDefault="00C24E45" w:rsidP="00405AE7">
      <w:pPr>
        <w:rPr>
          <w:rFonts w:ascii="Times New Roman" w:hAnsi="Times New Roman"/>
          <w:i/>
          <w:sz w:val="26"/>
          <w:szCs w:val="26"/>
          <w:bdr w:val="nil"/>
        </w:rPr>
      </w:pPr>
      <w:r w:rsidRPr="000D75C2">
        <w:rPr>
          <w:rFonts w:ascii="Times New Roman" w:hAnsi="Times New Roman"/>
          <w:i/>
          <w:sz w:val="26"/>
          <w:szCs w:val="26"/>
          <w:bdr w:val="nil"/>
        </w:rPr>
        <w:t xml:space="preserve">Định lượng tính bất định </w:t>
      </w:r>
      <w:r w:rsidR="004873C5" w:rsidRPr="000D75C2">
        <w:rPr>
          <w:rFonts w:ascii="Times New Roman" w:hAnsi="Times New Roman"/>
          <w:i/>
          <w:sz w:val="26"/>
          <w:szCs w:val="26"/>
          <w:bdr w:val="nil"/>
        </w:rPr>
        <w:t xml:space="preserve"> </w:t>
      </w:r>
    </w:p>
    <w:p w:rsidR="00317E88" w:rsidRPr="000D75C2" w:rsidRDefault="00317E88" w:rsidP="00405AE7">
      <w:pPr>
        <w:rPr>
          <w:rFonts w:ascii="Times New Roman" w:hAnsi="Times New Roman"/>
          <w:sz w:val="26"/>
          <w:szCs w:val="26"/>
        </w:rPr>
      </w:pPr>
      <w:r w:rsidRPr="000D75C2">
        <w:rPr>
          <w:rFonts w:ascii="Times New Roman" w:hAnsi="Times New Roman"/>
          <w:sz w:val="26"/>
          <w:szCs w:val="26"/>
        </w:rPr>
        <w:t xml:space="preserve">Định lượng tính bất định là một phần quan trọng trong việc xây dựng kịch bản </w:t>
      </w:r>
      <w:r w:rsidR="00E509E5" w:rsidRPr="000D75C2">
        <w:rPr>
          <w:rFonts w:ascii="Times New Roman" w:hAnsi="Times New Roman"/>
          <w:sz w:val="26"/>
          <w:szCs w:val="26"/>
        </w:rPr>
        <w:t>BĐKH</w:t>
      </w:r>
      <w:r w:rsidRPr="000D75C2">
        <w:rPr>
          <w:rFonts w:ascii="Times New Roman" w:hAnsi="Times New Roman"/>
          <w:sz w:val="26"/>
          <w:szCs w:val="26"/>
        </w:rPr>
        <w:t xml:space="preserve">. Mức độ bất định trong kịch bản </w:t>
      </w:r>
      <w:r w:rsidR="00E509E5" w:rsidRPr="000D75C2">
        <w:rPr>
          <w:rFonts w:ascii="Times New Roman" w:hAnsi="Times New Roman"/>
          <w:sz w:val="26"/>
          <w:szCs w:val="26"/>
        </w:rPr>
        <w:t>BĐKH</w:t>
      </w:r>
      <w:r w:rsidRPr="000D75C2">
        <w:rPr>
          <w:rFonts w:ascii="Times New Roman" w:hAnsi="Times New Roman"/>
          <w:sz w:val="26"/>
          <w:szCs w:val="26"/>
        </w:rPr>
        <w:t xml:space="preserve"> </w:t>
      </w:r>
      <w:r w:rsidR="00322BB5" w:rsidRPr="000D75C2">
        <w:rPr>
          <w:rFonts w:ascii="Times New Roman" w:hAnsi="Times New Roman"/>
          <w:sz w:val="26"/>
          <w:szCs w:val="26"/>
        </w:rPr>
        <w:t>phát</w:t>
      </w:r>
      <w:r w:rsidR="00BA56BB" w:rsidRPr="000D75C2">
        <w:rPr>
          <w:rFonts w:ascii="Times New Roman" w:hAnsi="Times New Roman"/>
          <w:sz w:val="26"/>
          <w:szCs w:val="26"/>
        </w:rPr>
        <w:t xml:space="preserve"> sinh</w:t>
      </w:r>
      <w:r w:rsidRPr="000D75C2">
        <w:rPr>
          <w:rFonts w:ascii="Times New Roman" w:hAnsi="Times New Roman"/>
          <w:sz w:val="26"/>
          <w:szCs w:val="26"/>
        </w:rPr>
        <w:t xml:space="preserve"> từ nhiều yếu tố. Visser và </w:t>
      </w:r>
      <w:r w:rsidR="00E5419D" w:rsidRPr="000D75C2">
        <w:rPr>
          <w:rFonts w:ascii="Times New Roman" w:hAnsi="Times New Roman"/>
          <w:sz w:val="26"/>
          <w:szCs w:val="26"/>
        </w:rPr>
        <w:t>nnk</w:t>
      </w:r>
      <w:r w:rsidRPr="000D75C2">
        <w:rPr>
          <w:rFonts w:ascii="Times New Roman" w:hAnsi="Times New Roman"/>
          <w:sz w:val="26"/>
          <w:szCs w:val="26"/>
        </w:rPr>
        <w:t xml:space="preserve"> (2000) đã lập danh sách một số nguyên nhân chính </w:t>
      </w:r>
      <w:r w:rsidR="00F67209" w:rsidRPr="000D75C2">
        <w:rPr>
          <w:rFonts w:ascii="Times New Roman" w:hAnsi="Times New Roman"/>
          <w:sz w:val="26"/>
          <w:szCs w:val="26"/>
        </w:rPr>
        <w:t>của</w:t>
      </w:r>
      <w:r w:rsidRPr="000D75C2">
        <w:rPr>
          <w:rFonts w:ascii="Times New Roman" w:hAnsi="Times New Roman"/>
          <w:sz w:val="26"/>
          <w:szCs w:val="26"/>
        </w:rPr>
        <w:t xml:space="preserve"> tính bất định trong các mô phỏng khí hậu có thể liệt kê như sau:</w:t>
      </w:r>
    </w:p>
    <w:p w:rsidR="00322BB5" w:rsidRPr="000D75C2" w:rsidRDefault="00322BB5"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Tính bbất định trong các mô phỏ</w:t>
      </w:r>
      <w:r w:rsidR="00C46709" w:rsidRPr="00B91ADB">
        <w:rPr>
          <w:rFonts w:ascii="Times New Roman" w:hAnsi="Times New Roman"/>
          <w:sz w:val="26"/>
          <w:szCs w:val="26"/>
          <w:lang w:val="pt-BR"/>
        </w:rPr>
        <w:t xml:space="preserve"> khí hbấ</w:t>
      </w:r>
      <w:r w:rsidRPr="00B91ADB">
        <w:rPr>
          <w:rFonts w:ascii="Times New Roman" w:hAnsi="Times New Roman"/>
          <w:sz w:val="26"/>
          <w:szCs w:val="26"/>
          <w:lang w:val="pt-BR"/>
        </w:rPr>
        <w:t xml:space="preserve"> toàn cất định trong các</w:t>
      </w:r>
      <w:r w:rsidR="00F67209" w:rsidRPr="00B91ADB">
        <w:rPr>
          <w:rFonts w:ascii="Times New Roman" w:hAnsi="Times New Roman"/>
          <w:sz w:val="26"/>
          <w:szCs w:val="26"/>
          <w:lang w:val="pt-BR"/>
        </w:rPr>
        <w:t>các ư cất đị</w:t>
      </w:r>
      <w:r w:rsidR="00A27F25"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mô hình như ưh trong các mô phỏng khí hậu </w:t>
      </w:r>
      <w:r w:rsidR="00976665" w:rsidRPr="00B91ADB">
        <w:rPr>
          <w:rFonts w:ascii="Times New Roman" w:hAnsi="Times New Roman"/>
          <w:sz w:val="26"/>
          <w:szCs w:val="26"/>
          <w:lang w:val="pt-BR"/>
        </w:rPr>
        <w:t>bi hình như ưh trong</w:t>
      </w:r>
      <w:r w:rsidRPr="00B91ADB">
        <w:rPr>
          <w:rFonts w:ascii="Times New Roman" w:hAnsi="Times New Roman"/>
          <w:sz w:val="26"/>
          <w:szCs w:val="26"/>
          <w:lang w:val="pt-BR"/>
        </w:rPr>
        <w:t>tham sh như ưh tron</w:t>
      </w:r>
      <w:r w:rsidR="00976665" w:rsidRPr="00B91ADB">
        <w:rPr>
          <w:rFonts w:ascii="Times New Roman" w:hAnsi="Times New Roman"/>
          <w:sz w:val="26"/>
          <w:szCs w:val="26"/>
          <w:lang w:val="pt-BR"/>
        </w:rPr>
        <w:t xml:space="preserve">dưam </w:t>
      </w:r>
      <w:r w:rsidR="00A27F25" w:rsidRPr="00B91ADB">
        <w:rPr>
          <w:rFonts w:ascii="Times New Roman" w:hAnsi="Times New Roman"/>
          <w:sz w:val="26"/>
          <w:szCs w:val="26"/>
          <w:lang w:val="pt-BR"/>
        </w:rPr>
        <w:t>dưam</w:t>
      </w:r>
      <w:r w:rsidRPr="00B91ADB">
        <w:rPr>
          <w:rFonts w:ascii="Times New Roman" w:hAnsi="Times New Roman"/>
          <w:sz w:val="26"/>
          <w:szCs w:val="26"/>
          <w:lang w:val="pt-BR"/>
        </w:rPr>
        <w:t xml:space="preserve"> lưm sh</w:t>
      </w:r>
      <w:r w:rsidR="00976665" w:rsidRPr="00B91ADB">
        <w:rPr>
          <w:rFonts w:ascii="Times New Roman" w:hAnsi="Times New Roman"/>
          <w:sz w:val="26"/>
          <w:szCs w:val="26"/>
          <w:lang w:val="pt-BR"/>
        </w:rPr>
        <w:t>các nhi n</w:t>
      </w:r>
      <w:r w:rsidRPr="00B91ADB">
        <w:rPr>
          <w:rFonts w:ascii="Times New Roman" w:hAnsi="Times New Roman"/>
          <w:sz w:val="26"/>
          <w:szCs w:val="26"/>
          <w:lang w:val="pt-BR"/>
        </w:rPr>
        <w:t xml:space="preserve"> lo nh</w:t>
      </w:r>
      <w:r w:rsidR="00976665" w:rsidRPr="00B91ADB">
        <w:rPr>
          <w:rFonts w:ascii="Times New Roman" w:hAnsi="Times New Roman"/>
          <w:sz w:val="26"/>
          <w:szCs w:val="26"/>
          <w:lang w:val="pt-BR"/>
        </w:rPr>
        <w:t>do cách phân tách</w:t>
      </w:r>
      <w:r w:rsidRPr="00B91ADB">
        <w:rPr>
          <w:rFonts w:ascii="Times New Roman" w:hAnsi="Times New Roman"/>
          <w:sz w:val="26"/>
          <w:szCs w:val="26"/>
          <w:lang w:val="pt-BR"/>
        </w:rPr>
        <w:t xml:space="preserve"> trong</w:t>
      </w:r>
      <w:r w:rsidR="00E62BD4" w:rsidRPr="00B91ADB">
        <w:rPr>
          <w:rFonts w:ascii="Times New Roman" w:hAnsi="Times New Roman"/>
          <w:sz w:val="26"/>
          <w:szCs w:val="26"/>
          <w:lang w:val="pt-BR"/>
        </w:rPr>
        <w:t xml:space="preserve"> suon</w:t>
      </w:r>
      <w:r w:rsidRPr="00B91ADB">
        <w:rPr>
          <w:rFonts w:ascii="Times New Roman" w:hAnsi="Times New Roman"/>
          <w:sz w:val="26"/>
          <w:szCs w:val="26"/>
          <w:lang w:val="pt-BR"/>
        </w:rPr>
        <w:t xml:space="preserve"> quá trình </w:t>
      </w:r>
      <w:r w:rsidR="00E62BD4" w:rsidRPr="00B91ADB">
        <w:rPr>
          <w:rFonts w:ascii="Times New Roman" w:hAnsi="Times New Roman"/>
          <w:sz w:val="26"/>
          <w:szCs w:val="26"/>
          <w:lang w:val="pt-BR"/>
        </w:rPr>
        <w:t>diuá tr</w:t>
      </w:r>
      <w:r w:rsidRPr="00B91ADB">
        <w:rPr>
          <w:rFonts w:ascii="Times New Roman" w:hAnsi="Times New Roman"/>
          <w:sz w:val="26"/>
          <w:szCs w:val="26"/>
          <w:lang w:val="pt-BR"/>
        </w:rPr>
        <w:t xml:space="preserve"> </w:t>
      </w:r>
      <w:r w:rsidR="00E62BD4" w:rsidRPr="00B91ADB">
        <w:rPr>
          <w:rFonts w:ascii="Times New Roman" w:hAnsi="Times New Roman"/>
          <w:sz w:val="26"/>
          <w:szCs w:val="26"/>
          <w:lang w:val="pt-BR"/>
        </w:rPr>
        <w:t>ciu</w:t>
      </w:r>
      <w:r w:rsidRPr="00B91ADB">
        <w:rPr>
          <w:rFonts w:ascii="Times New Roman" w:hAnsi="Times New Roman"/>
          <w:sz w:val="26"/>
          <w:szCs w:val="26"/>
          <w:lang w:val="pt-BR"/>
        </w:rPr>
        <w:t xml:space="preserve"> mô hình </w:t>
      </w:r>
      <w:r w:rsidR="00E62BD4" w:rsidRPr="00B91ADB">
        <w:rPr>
          <w:rFonts w:ascii="Times New Roman" w:hAnsi="Times New Roman"/>
          <w:sz w:val="26"/>
          <w:szCs w:val="26"/>
          <w:lang w:val="pt-BR"/>
        </w:rPr>
        <w:t>tmô hì</w:t>
      </w:r>
      <w:r w:rsidRPr="00B91ADB">
        <w:rPr>
          <w:rFonts w:ascii="Times New Roman" w:hAnsi="Times New Roman"/>
          <w:sz w:val="26"/>
          <w:szCs w:val="26"/>
          <w:lang w:val="pt-BR"/>
        </w:rPr>
        <w:t xml:space="preserve"> ho hình h n táchong các mô phỏng khí hậu có thể l</w:t>
      </w:r>
    </w:p>
    <w:p w:rsidR="00E62BD4" w:rsidRPr="000D75C2" w:rsidRDefault="00E62BD4"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bnh h n táchong các mô phỏng khí hậu có thể liệt kê như </w:t>
      </w:r>
      <w:r w:rsidR="00BA56BB" w:rsidRPr="00B91ADB">
        <w:rPr>
          <w:rFonts w:ascii="Times New Roman" w:hAnsi="Times New Roman"/>
          <w:sz w:val="26"/>
          <w:szCs w:val="26"/>
          <w:lang w:val="pt-BR"/>
        </w:rPr>
        <w:t>khí tưnh h n tácho</w:t>
      </w:r>
      <w:r w:rsidRPr="00B91ADB">
        <w:rPr>
          <w:rFonts w:ascii="Times New Roman" w:hAnsi="Times New Roman"/>
          <w:sz w:val="26"/>
          <w:szCs w:val="26"/>
          <w:lang w:val="pt-BR"/>
        </w:rPr>
        <w:t xml:space="preserve"> còn hnh h n </w:t>
      </w:r>
    </w:p>
    <w:p w:rsidR="00E62BD4" w:rsidRPr="000D75C2" w:rsidRDefault="00E62BD4"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bnh h n táchong các </w:t>
      </w:r>
      <w:r w:rsidR="00E16B3B" w:rsidRPr="00B91ADB">
        <w:rPr>
          <w:rFonts w:ascii="Times New Roman" w:hAnsi="Times New Roman"/>
          <w:sz w:val="26"/>
          <w:szCs w:val="26"/>
          <w:lang w:val="pt-BR"/>
        </w:rPr>
        <w:t>chi tinh</w:t>
      </w:r>
      <w:r w:rsidRPr="00B91ADB">
        <w:rPr>
          <w:rFonts w:ascii="Times New Roman" w:hAnsi="Times New Roman"/>
          <w:sz w:val="26"/>
          <w:szCs w:val="26"/>
          <w:lang w:val="pt-BR"/>
        </w:rPr>
        <w:t xml:space="preserve"> </w:t>
      </w:r>
      <w:r w:rsidR="0042662F" w:rsidRPr="00B91ADB">
        <w:rPr>
          <w:rFonts w:ascii="Times New Roman" w:hAnsi="Times New Roman"/>
          <w:sz w:val="26"/>
          <w:szCs w:val="26"/>
          <w:lang w:val="pt-BR"/>
        </w:rPr>
        <w:t xml:space="preserve">hóa </w:t>
      </w:r>
      <w:r w:rsidRPr="00B91ADB">
        <w:rPr>
          <w:rFonts w:ascii="Times New Roman" w:hAnsi="Times New Roman"/>
          <w:sz w:val="26"/>
          <w:szCs w:val="26"/>
          <w:lang w:val="pt-BR"/>
        </w:rPr>
        <w:t xml:space="preserve">mô hình </w:t>
      </w:r>
      <w:r w:rsidR="00C46709" w:rsidRPr="00B91ADB">
        <w:rPr>
          <w:rFonts w:ascii="Times New Roman" w:hAnsi="Times New Roman"/>
          <w:sz w:val="26"/>
          <w:szCs w:val="26"/>
          <w:lang w:val="pt-BR"/>
        </w:rPr>
        <w:t xml:space="preserve">khí hnh </w:t>
      </w:r>
      <w:r w:rsidRPr="00B91ADB">
        <w:rPr>
          <w:rFonts w:ascii="Times New Roman" w:hAnsi="Times New Roman"/>
          <w:sz w:val="26"/>
          <w:szCs w:val="26"/>
          <w:lang w:val="pt-BR"/>
        </w:rPr>
        <w:t xml:space="preserve">toàn ch  </w:t>
      </w:r>
      <w:r w:rsidR="0042662F" w:rsidRPr="00B91ADB">
        <w:rPr>
          <w:rFonts w:ascii="Times New Roman" w:hAnsi="Times New Roman"/>
          <w:sz w:val="26"/>
          <w:szCs w:val="26"/>
          <w:lang w:val="pt-BR"/>
        </w:rPr>
        <w:t>boàn</w:t>
      </w:r>
      <w:r w:rsidRPr="00B91ADB">
        <w:rPr>
          <w:rFonts w:ascii="Times New Roman" w:hAnsi="Times New Roman"/>
          <w:sz w:val="26"/>
          <w:szCs w:val="26"/>
          <w:lang w:val="pt-BR"/>
        </w:rPr>
        <w:t xml:space="preserve"> mô hình </w:t>
      </w:r>
      <w:r w:rsidR="00C46709" w:rsidRPr="00B91ADB">
        <w:rPr>
          <w:rFonts w:ascii="Times New Roman" w:hAnsi="Times New Roman"/>
          <w:sz w:val="26"/>
          <w:szCs w:val="26"/>
          <w:lang w:val="pt-BR"/>
        </w:rPr>
        <w:t>khí hình</w:t>
      </w:r>
      <w:r w:rsidRPr="00B91ADB">
        <w:rPr>
          <w:rFonts w:ascii="Times New Roman" w:hAnsi="Times New Roman"/>
          <w:sz w:val="26"/>
          <w:szCs w:val="26"/>
          <w:lang w:val="pt-BR"/>
        </w:rPr>
        <w:t xml:space="preserve">khu vình </w:t>
      </w:r>
      <w:r w:rsidR="0042662F" w:rsidRPr="00B91ADB">
        <w:rPr>
          <w:rFonts w:ascii="Times New Roman" w:hAnsi="Times New Roman"/>
          <w:sz w:val="26"/>
          <w:szCs w:val="26"/>
          <w:lang w:val="pt-BR"/>
        </w:rPr>
        <w:t>Ví dvìn</w:t>
      </w:r>
      <w:r w:rsidRPr="00B91ADB">
        <w:rPr>
          <w:rFonts w:ascii="Times New Roman" w:hAnsi="Times New Roman"/>
          <w:sz w:val="26"/>
          <w:szCs w:val="26"/>
          <w:lang w:val="pt-BR"/>
        </w:rPr>
        <w:t xml:space="preserve">ốí dvình h n táchong các mô phỏng khí hậu có thể liệt kê </w:t>
      </w:r>
      <w:r w:rsidR="00C46709" w:rsidRPr="00B91ADB">
        <w:rPr>
          <w:rFonts w:ascii="Times New Roman" w:hAnsi="Times New Roman"/>
          <w:sz w:val="26"/>
          <w:szCs w:val="26"/>
          <w:lang w:val="pt-BR"/>
        </w:rPr>
        <w:t>khí hình</w:t>
      </w:r>
      <w:r w:rsidRPr="00B91ADB">
        <w:rPr>
          <w:rFonts w:ascii="Times New Roman" w:hAnsi="Times New Roman"/>
          <w:sz w:val="26"/>
          <w:szCs w:val="26"/>
          <w:lang w:val="pt-BR"/>
        </w:rPr>
        <w:t>toàn cnh h n táchong các mô phỏng khí h</w:t>
      </w:r>
    </w:p>
    <w:p w:rsidR="009E1985" w:rsidRPr="000D75C2" w:rsidRDefault="009E1985"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Tính bnh h n táchong các mô phỏng khí hậu có thể liệt k</w:t>
      </w:r>
      <w:r w:rsidR="00C46709" w:rsidRPr="00B91ADB">
        <w:rPr>
          <w:rFonts w:ascii="Times New Roman" w:hAnsi="Times New Roman"/>
          <w:sz w:val="26"/>
          <w:szCs w:val="26"/>
          <w:lang w:val="pt-BR"/>
        </w:rPr>
        <w:t>do vibnh h n tác</w:t>
      </w:r>
      <w:r w:rsidRPr="00B91ADB">
        <w:rPr>
          <w:rFonts w:ascii="Times New Roman" w:hAnsi="Times New Roman"/>
          <w:sz w:val="26"/>
          <w:szCs w:val="26"/>
          <w:lang w:val="pt-BR"/>
        </w:rPr>
        <w:t xml:space="preserve"> d v</w:t>
      </w:r>
      <w:r w:rsidR="00A07264" w:rsidRPr="00B91ADB">
        <w:rPr>
          <w:rFonts w:ascii="Times New Roman" w:hAnsi="Times New Roman"/>
          <w:sz w:val="26"/>
          <w:szCs w:val="26"/>
          <w:lang w:val="pt-BR"/>
        </w:rPr>
        <w:t>toán</w:t>
      </w:r>
      <w:r w:rsidRPr="00B91ADB">
        <w:rPr>
          <w:rFonts w:ascii="Times New Roman" w:hAnsi="Times New Roman"/>
          <w:sz w:val="26"/>
          <w:szCs w:val="26"/>
          <w:lang w:val="pt-BR"/>
        </w:rPr>
        <w:t xml:space="preserve"> các ynh h </w:t>
      </w:r>
      <w:r w:rsidR="00A07264" w:rsidRPr="00B91ADB">
        <w:rPr>
          <w:rFonts w:ascii="Times New Roman" w:hAnsi="Times New Roman"/>
          <w:sz w:val="26"/>
          <w:szCs w:val="26"/>
          <w:lang w:val="pt-BR"/>
        </w:rPr>
        <w:t xml:space="preserve"> </w:t>
      </w:r>
      <w:r w:rsidR="00C46709" w:rsidRPr="00B91ADB">
        <w:rPr>
          <w:rFonts w:ascii="Times New Roman" w:hAnsi="Times New Roman"/>
          <w:sz w:val="26"/>
          <w:szCs w:val="26"/>
          <w:lang w:val="pt-BR"/>
        </w:rPr>
        <w:t>hoác yính bất định</w:t>
      </w:r>
      <w:r w:rsidRPr="00B91ADB">
        <w:rPr>
          <w:rFonts w:ascii="Times New Roman" w:hAnsi="Times New Roman"/>
          <w:sz w:val="26"/>
          <w:szCs w:val="26"/>
          <w:lang w:val="pt-BR"/>
        </w:rPr>
        <w:t xml:space="preserve"> </w:t>
      </w:r>
      <w:r w:rsidR="00A07264" w:rsidRPr="00B91ADB">
        <w:rPr>
          <w:rFonts w:ascii="Times New Roman" w:hAnsi="Times New Roman"/>
          <w:sz w:val="26"/>
          <w:szCs w:val="26"/>
          <w:lang w:val="pt-BR"/>
        </w:rPr>
        <w:t>do</w:t>
      </w:r>
      <w:r w:rsidRPr="00B91ADB">
        <w:rPr>
          <w:rFonts w:ascii="Times New Roman" w:hAnsi="Times New Roman"/>
          <w:sz w:val="26"/>
          <w:szCs w:val="26"/>
          <w:lang w:val="pt-BR"/>
        </w:rPr>
        <w:t xml:space="preserve"> </w:t>
      </w:r>
      <w:r w:rsidR="00C46709" w:rsidRPr="00B91ADB">
        <w:rPr>
          <w:rFonts w:ascii="Times New Roman" w:hAnsi="Times New Roman"/>
          <w:sz w:val="26"/>
          <w:szCs w:val="26"/>
          <w:lang w:val="pt-BR"/>
        </w:rPr>
        <w:t>bính yínhổín</w:t>
      </w:r>
      <w:r w:rsidR="00A07264" w:rsidRPr="00B91ADB">
        <w:rPr>
          <w:rFonts w:ascii="Times New Roman" w:hAnsi="Times New Roman"/>
          <w:sz w:val="26"/>
          <w:szCs w:val="26"/>
          <w:lang w:val="pt-BR"/>
        </w:rPr>
        <w:t>dính</w:t>
      </w:r>
      <w:r w:rsidRPr="00B91ADB">
        <w:rPr>
          <w:rFonts w:ascii="Times New Roman" w:hAnsi="Times New Roman"/>
          <w:sz w:val="26"/>
          <w:szCs w:val="26"/>
          <w:lang w:val="pt-BR"/>
        </w:rPr>
        <w:t xml:space="preserve"> cnh </w:t>
      </w:r>
      <w:r w:rsidR="00C46709" w:rsidRPr="00B91ADB">
        <w:rPr>
          <w:rFonts w:ascii="Times New Roman" w:hAnsi="Times New Roman"/>
          <w:sz w:val="26"/>
          <w:szCs w:val="26"/>
          <w:lang w:val="pt-BR"/>
        </w:rPr>
        <w:t xml:space="preserve">vinh yính bất địnhng các mô phỏng </w:t>
      </w:r>
      <w:r w:rsidRPr="00B91ADB">
        <w:rPr>
          <w:rFonts w:ascii="Times New Roman" w:hAnsi="Times New Roman"/>
          <w:sz w:val="26"/>
          <w:szCs w:val="26"/>
          <w:lang w:val="pt-BR"/>
        </w:rPr>
        <w:t>;</w:t>
      </w:r>
    </w:p>
    <w:p w:rsidR="000E080B" w:rsidRPr="000D75C2" w:rsidRDefault="000E080B"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bính bất </w:t>
      </w:r>
      <w:r w:rsidR="00F00331" w:rsidRPr="00B91ADB">
        <w:rPr>
          <w:rFonts w:ascii="Times New Roman" w:hAnsi="Times New Roman"/>
          <w:sz w:val="26"/>
          <w:szCs w:val="26"/>
          <w:lang w:val="pt-BR"/>
        </w:rPr>
        <w:t>cron</w:t>
      </w:r>
      <w:r w:rsidRPr="00B91ADB">
        <w:rPr>
          <w:rFonts w:ascii="Times New Roman" w:hAnsi="Times New Roman"/>
          <w:sz w:val="26"/>
          <w:szCs w:val="26"/>
          <w:lang w:val="pt-BR"/>
        </w:rPr>
        <w:t>drong ín</w:t>
      </w:r>
      <w:r w:rsidR="00F00331" w:rsidRPr="00B91ADB">
        <w:rPr>
          <w:rFonts w:ascii="Times New Roman" w:hAnsi="Times New Roman"/>
          <w:sz w:val="26"/>
          <w:szCs w:val="26"/>
          <w:lang w:val="pt-BR"/>
        </w:rPr>
        <w:t>toàn cín</w:t>
      </w:r>
      <w:r w:rsidR="00112A85"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như </w:t>
      </w:r>
      <w:r w:rsidR="00112A85" w:rsidRPr="00B91ADB">
        <w:rPr>
          <w:rFonts w:ascii="Times New Roman" w:hAnsi="Times New Roman"/>
          <w:sz w:val="26"/>
          <w:szCs w:val="26"/>
          <w:lang w:val="pt-BR"/>
        </w:rPr>
        <w:t xml:space="preserve">là </w:t>
      </w:r>
      <w:r w:rsidR="00F00331" w:rsidRPr="00B91ADB">
        <w:rPr>
          <w:rFonts w:ascii="Times New Roman" w:hAnsi="Times New Roman"/>
          <w:sz w:val="26"/>
          <w:szCs w:val="26"/>
          <w:lang w:val="pt-BR"/>
        </w:rPr>
        <w:t xml:space="preserve">gi   </w:t>
      </w:r>
      <w:r w:rsidRPr="00B91ADB">
        <w:rPr>
          <w:rFonts w:ascii="Times New Roman" w:hAnsi="Times New Roman"/>
          <w:sz w:val="26"/>
          <w:szCs w:val="26"/>
          <w:lang w:val="pt-BR"/>
        </w:rPr>
        <w:t>nhân cín</w:t>
      </w:r>
      <w:r w:rsidR="00112A85" w:rsidRPr="00B91ADB">
        <w:rPr>
          <w:rFonts w:ascii="Times New Roman" w:hAnsi="Times New Roman"/>
          <w:sz w:val="26"/>
          <w:szCs w:val="26"/>
          <w:lang w:val="pt-BR"/>
        </w:rPr>
        <w:t>ozon</w:t>
      </w:r>
      <w:r w:rsidRPr="00B91ADB">
        <w:rPr>
          <w:rFonts w:ascii="Times New Roman" w:hAnsi="Times New Roman"/>
          <w:sz w:val="26"/>
          <w:szCs w:val="26"/>
          <w:lang w:val="pt-BR"/>
        </w:rPr>
        <w:t>, bn cính bất đ</w:t>
      </w:r>
      <w:r w:rsidR="00112A85" w:rsidRPr="00B91ADB">
        <w:rPr>
          <w:rFonts w:ascii="Times New Roman" w:hAnsi="Times New Roman"/>
          <w:sz w:val="26"/>
          <w:szCs w:val="26"/>
          <w:lang w:val="pt-BR"/>
        </w:rPr>
        <w:t xml:space="preserve"> quy c</w:t>
      </w:r>
      <w:r w:rsidRPr="00B91ADB">
        <w:rPr>
          <w:rFonts w:ascii="Times New Roman" w:hAnsi="Times New Roman"/>
          <w:sz w:val="26"/>
          <w:szCs w:val="26"/>
          <w:lang w:val="pt-BR"/>
        </w:rPr>
        <w:t>, ho cính bất địnhn</w:t>
      </w:r>
      <w:r w:rsidR="00EF6434" w:rsidRPr="00B91ADB">
        <w:rPr>
          <w:rFonts w:ascii="Times New Roman" w:hAnsi="Times New Roman"/>
          <w:sz w:val="26"/>
          <w:szCs w:val="26"/>
          <w:lang w:val="pt-BR"/>
        </w:rPr>
        <w:t xml:space="preserve"> quyển</w:t>
      </w:r>
      <w:r w:rsidRPr="00B91ADB">
        <w:rPr>
          <w:rFonts w:ascii="Times New Roman" w:hAnsi="Times New Roman"/>
          <w:sz w:val="26"/>
          <w:szCs w:val="26"/>
          <w:lang w:val="pt-BR"/>
        </w:rPr>
        <w:t>;</w:t>
      </w:r>
    </w:p>
    <w:p w:rsidR="0038203B" w:rsidRPr="000D75C2" w:rsidRDefault="0038203B"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bính bất địnhng các mô phỏng khí hậu có thể liệt kê như sau:ng kịch bản cho việc xây dựng bản đồ g với (1986-2005). Sự biến </w:t>
      </w:r>
    </w:p>
    <w:p w:rsidR="0083746F" w:rsidRPr="000D75C2" w:rsidRDefault="0083746F"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bính bất địnhng các mô phỏng khí hậu có thể liệt kê như sau:ng kịch bản cho việc xây dựng bản đồ g với </w:t>
      </w:r>
    </w:p>
    <w:p w:rsidR="0083746F" w:rsidRPr="000D75C2" w:rsidRDefault="0083746F" w:rsidP="00405AE7">
      <w:pPr>
        <w:pStyle w:val="NormalWeb"/>
        <w:numPr>
          <w:ilvl w:val="0"/>
          <w:numId w:val="35"/>
        </w:numPr>
        <w:spacing w:before="120" w:after="120" w:line="276" w:lineRule="auto"/>
        <w:rPr>
          <w:rFonts w:ascii="Times New Roman" w:hAnsi="Times New Roman"/>
          <w:sz w:val="26"/>
          <w:szCs w:val="26"/>
          <w:lang w:val="pt-BR"/>
        </w:rPr>
      </w:pPr>
      <w:r w:rsidRPr="00B91ADB">
        <w:rPr>
          <w:rFonts w:ascii="Times New Roman" w:hAnsi="Times New Roman"/>
          <w:sz w:val="26"/>
          <w:szCs w:val="26"/>
          <w:lang w:val="pt-BR"/>
        </w:rPr>
        <w:t xml:space="preserve">Tính bính bấh trong việc xác định </w:t>
      </w:r>
      <w:r w:rsidR="00F00331" w:rsidRPr="00B91ADB">
        <w:rPr>
          <w:rFonts w:ascii="Times New Roman" w:hAnsi="Times New Roman"/>
          <w:sz w:val="26"/>
          <w:szCs w:val="26"/>
          <w:lang w:val="pt-BR"/>
        </w:rPr>
        <w:t>đinh bính</w:t>
      </w:r>
      <w:r w:rsidRPr="00B91ADB">
        <w:rPr>
          <w:rFonts w:ascii="Times New Roman" w:hAnsi="Times New Roman"/>
          <w:sz w:val="26"/>
          <w:szCs w:val="26"/>
          <w:lang w:val="pt-BR"/>
        </w:rPr>
        <w:t xml:space="preserve"> kinh tnh bấh trong việc xác</w:t>
      </w:r>
      <w:r w:rsidR="00F00331" w:rsidRPr="00B91ADB">
        <w:rPr>
          <w:rFonts w:ascii="Times New Roman" w:hAnsi="Times New Roman"/>
          <w:sz w:val="26"/>
          <w:szCs w:val="26"/>
          <w:lang w:val="pt-BR"/>
        </w:rPr>
        <w:t xml:space="preserve">chính xác các </w:t>
      </w:r>
      <w:r w:rsidRPr="00B91ADB">
        <w:rPr>
          <w:rFonts w:ascii="Times New Roman" w:hAnsi="Times New Roman"/>
          <w:sz w:val="26"/>
          <w:szCs w:val="26"/>
          <w:lang w:val="pt-BR"/>
        </w:rPr>
        <w:t xml:space="preserve">khính xác </w:t>
      </w:r>
      <w:r w:rsidR="00F00331" w:rsidRPr="00B91ADB">
        <w:rPr>
          <w:rFonts w:ascii="Times New Roman" w:hAnsi="Times New Roman"/>
          <w:sz w:val="26"/>
          <w:szCs w:val="26"/>
          <w:lang w:val="pt-BR"/>
        </w:rPr>
        <w:t>ví dh x</w:t>
      </w:r>
      <w:r w:rsidRPr="00B91ADB">
        <w:rPr>
          <w:rFonts w:ascii="Times New Roman" w:hAnsi="Times New Roman"/>
          <w:sz w:val="26"/>
          <w:szCs w:val="26"/>
          <w:lang w:val="pt-BR"/>
        </w:rPr>
        <w:t>phát tric các trong việc xác định khí h</w:t>
      </w:r>
      <w:r w:rsidR="00E677FB" w:rsidRPr="00B91ADB">
        <w:rPr>
          <w:rFonts w:ascii="Times New Roman" w:hAnsi="Times New Roman"/>
          <w:sz w:val="26"/>
          <w:szCs w:val="26"/>
          <w:lang w:val="pt-BR"/>
        </w:rPr>
        <w:t>nhu ctri</w:t>
      </w:r>
      <w:r w:rsidRPr="00B91ADB">
        <w:rPr>
          <w:rFonts w:ascii="Times New Roman" w:hAnsi="Times New Roman"/>
          <w:sz w:val="26"/>
          <w:szCs w:val="26"/>
          <w:lang w:val="pt-BR"/>
        </w:rPr>
        <w:t>các bon, ...);</w:t>
      </w:r>
    </w:p>
    <w:p w:rsidR="00AC3572" w:rsidRPr="000D75C2" w:rsidRDefault="00CB1491" w:rsidP="00405AE7">
      <w:pPr>
        <w:rPr>
          <w:rFonts w:ascii="Times New Roman" w:hAnsi="Times New Roman"/>
          <w:sz w:val="26"/>
          <w:szCs w:val="26"/>
        </w:rPr>
      </w:pPr>
      <w:r w:rsidRPr="000D75C2">
        <w:rPr>
          <w:rFonts w:ascii="Times New Roman" w:hAnsi="Times New Roman"/>
          <w:sz w:val="26"/>
          <w:szCs w:val="26"/>
        </w:rPr>
        <w:t xml:space="preserve">Dựa trên 16 hợp phần khác nhau từ bốn mô hình khí hậu khu vực cho kịch bản RCP8.5 và RCP4.5, dự án CRI sử dụng phương pháp phân tích thống kê để đo lường tính bất định của các </w:t>
      </w:r>
      <w:r w:rsidR="00024D1A" w:rsidRPr="000D75C2">
        <w:rPr>
          <w:rFonts w:ascii="Times New Roman" w:hAnsi="Times New Roman"/>
          <w:sz w:val="26"/>
          <w:szCs w:val="26"/>
        </w:rPr>
        <w:t>dự tính khí hậu</w:t>
      </w:r>
      <w:r w:rsidRPr="000D75C2">
        <w:rPr>
          <w:rFonts w:ascii="Times New Roman" w:hAnsi="Times New Roman"/>
          <w:sz w:val="26"/>
          <w:szCs w:val="26"/>
        </w:rPr>
        <w:t xml:space="preserve">. Theo kịch bản RCP4.5, lượng mưa trung bình hàng năm là gần như không đổi trong suốt thời kỳ 2010-2099. Sự biến đổi lớn nhất là tăng khoảng 15-20% vào giữa và cuối thế kỷ 21, sự biến đổi thấp nhất là giảm 5-10% vào giữa thế kỷ 21; 10-15% vào cuối thế kỷ 21 với biên độ dao động trong khoảng từ </w:t>
      </w:r>
      <w:r w:rsidR="001F6533" w:rsidRPr="000D75C2">
        <w:rPr>
          <w:rFonts w:ascii="Times New Roman" w:hAnsi="Times New Roman"/>
          <w:sz w:val="26"/>
          <w:szCs w:val="26"/>
        </w:rPr>
        <w:t>-</w:t>
      </w:r>
      <w:r w:rsidRPr="000D75C2">
        <w:rPr>
          <w:rFonts w:ascii="Times New Roman" w:hAnsi="Times New Roman"/>
          <w:sz w:val="26"/>
          <w:szCs w:val="26"/>
        </w:rPr>
        <w:t xml:space="preserve">15 đến 20% (Hình </w:t>
      </w:r>
      <w:r w:rsidR="00024D1A" w:rsidRPr="000D75C2">
        <w:rPr>
          <w:rFonts w:ascii="Times New Roman" w:hAnsi="Times New Roman"/>
          <w:sz w:val="26"/>
          <w:szCs w:val="26"/>
        </w:rPr>
        <w:t>6</w:t>
      </w:r>
      <w:r w:rsidRPr="000D75C2">
        <w:rPr>
          <w:rFonts w:ascii="Times New Roman" w:hAnsi="Times New Roman"/>
          <w:sz w:val="26"/>
          <w:szCs w:val="26"/>
        </w:rPr>
        <w:t>).</w:t>
      </w:r>
    </w:p>
    <w:p w:rsidR="007318F9" w:rsidRPr="000D75C2" w:rsidRDefault="007318F9" w:rsidP="00405AE7">
      <w:pPr>
        <w:rPr>
          <w:rFonts w:ascii="Times New Roman" w:hAnsi="Times New Roman"/>
          <w:sz w:val="26"/>
          <w:szCs w:val="26"/>
        </w:rPr>
      </w:pPr>
    </w:p>
    <w:p w:rsidR="004873C5" w:rsidRPr="000D75C2" w:rsidRDefault="007318F9" w:rsidP="00B91ADB">
      <w:pPr>
        <w:rPr>
          <w:rFonts w:ascii="Times New Roman" w:hAnsi="Times New Roman"/>
          <w:sz w:val="26"/>
          <w:szCs w:val="26"/>
        </w:rPr>
      </w:pPr>
      <w:r w:rsidRPr="00B91ADB">
        <w:rPr>
          <w:rFonts w:ascii="Times New Roman" w:hAnsi="Times New Roman"/>
          <w:noProof/>
          <w:sz w:val="26"/>
          <w:szCs w:val="26"/>
        </w:rPr>
        <w:drawing>
          <wp:inline distT="0" distB="0" distL="0" distR="0" wp14:anchorId="0135B519" wp14:editId="047122DA">
            <wp:extent cx="6062539" cy="2700336"/>
            <wp:effectExtent l="0" t="0" r="0" b="508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2804" cy="2700454"/>
                    </a:xfrm>
                    <a:prstGeom prst="rect">
                      <a:avLst/>
                    </a:prstGeom>
                    <a:noFill/>
                    <a:ln>
                      <a:noFill/>
                    </a:ln>
                  </pic:spPr>
                </pic:pic>
              </a:graphicData>
            </a:graphic>
          </wp:inline>
        </w:drawing>
      </w:r>
    </w:p>
    <w:p w:rsidR="00AC3572" w:rsidRPr="00B91ADB" w:rsidRDefault="00924FDA" w:rsidP="00405AE7">
      <w:pPr>
        <w:pStyle w:val="Caption"/>
        <w:rPr>
          <w:rFonts w:ascii="Times New Roman" w:hAnsi="Times New Roman"/>
          <w:sz w:val="26"/>
          <w:szCs w:val="26"/>
        </w:rPr>
      </w:pPr>
      <w:bookmarkStart w:id="39" w:name="_Toc463427312"/>
      <w:r w:rsidRPr="00B91ADB">
        <w:rPr>
          <w:rFonts w:ascii="Times New Roman" w:hAnsi="Times New Roman"/>
          <w:sz w:val="26"/>
          <w:szCs w:val="26"/>
        </w:rPr>
        <w:t xml:space="preserve">Hình </w:t>
      </w:r>
      <w:r w:rsidR="007605B7" w:rsidRPr="00B91ADB">
        <w:rPr>
          <w:rFonts w:ascii="Times New Roman" w:hAnsi="Times New Roman"/>
          <w:sz w:val="26"/>
          <w:szCs w:val="26"/>
        </w:rPr>
        <w:fldChar w:fldCharType="begin"/>
      </w:r>
      <w:r w:rsidR="007605B7" w:rsidRPr="00B91ADB">
        <w:rPr>
          <w:rFonts w:ascii="Times New Roman" w:hAnsi="Times New Roman"/>
          <w:sz w:val="26"/>
          <w:szCs w:val="26"/>
        </w:rPr>
        <w:instrText xml:space="preserve"> SEQ Figure \* ARABIC </w:instrText>
      </w:r>
      <w:r w:rsidR="007605B7" w:rsidRPr="00B91ADB">
        <w:rPr>
          <w:rFonts w:ascii="Times New Roman" w:hAnsi="Times New Roman"/>
          <w:sz w:val="26"/>
          <w:szCs w:val="26"/>
        </w:rPr>
        <w:fldChar w:fldCharType="separate"/>
      </w:r>
      <w:r w:rsidR="00C4750C">
        <w:rPr>
          <w:rFonts w:ascii="Times New Roman" w:hAnsi="Times New Roman"/>
          <w:noProof/>
          <w:sz w:val="26"/>
          <w:szCs w:val="26"/>
        </w:rPr>
        <w:t>3</w:t>
      </w:r>
      <w:r w:rsidR="007605B7" w:rsidRPr="00B91ADB">
        <w:rPr>
          <w:rFonts w:ascii="Times New Roman" w:hAnsi="Times New Roman"/>
          <w:sz w:val="26"/>
          <w:szCs w:val="26"/>
        </w:rPr>
        <w:fldChar w:fldCharType="end"/>
      </w:r>
      <w:r w:rsidR="004873C5" w:rsidRPr="00B91ADB">
        <w:rPr>
          <w:rFonts w:ascii="Times New Roman" w:hAnsi="Times New Roman"/>
          <w:sz w:val="26"/>
          <w:szCs w:val="26"/>
        </w:rPr>
        <w:t xml:space="preserve">: </w:t>
      </w:r>
      <w:r w:rsidRPr="00B91ADB">
        <w:rPr>
          <w:rFonts w:ascii="Times New Roman" w:hAnsi="Times New Roman"/>
          <w:sz w:val="26"/>
          <w:szCs w:val="26"/>
        </w:rPr>
        <w:t xml:space="preserve">Xu hướng biến đổi lượng mưa trung bình </w:t>
      </w:r>
      <w:r w:rsidR="004873C5" w:rsidRPr="00B91ADB">
        <w:rPr>
          <w:rFonts w:ascii="Times New Roman" w:hAnsi="Times New Roman"/>
          <w:sz w:val="26"/>
          <w:szCs w:val="26"/>
        </w:rPr>
        <w:t xml:space="preserve">(%) </w:t>
      </w:r>
      <w:r w:rsidRPr="00B91ADB">
        <w:rPr>
          <w:rFonts w:ascii="Times New Roman" w:hAnsi="Times New Roman"/>
          <w:sz w:val="26"/>
          <w:szCs w:val="26"/>
        </w:rPr>
        <w:t xml:space="preserve">trong giai đoạn </w:t>
      </w:r>
      <w:r w:rsidR="004873C5" w:rsidRPr="00B91ADB">
        <w:rPr>
          <w:rFonts w:ascii="Times New Roman" w:hAnsi="Times New Roman"/>
          <w:sz w:val="26"/>
          <w:szCs w:val="26"/>
        </w:rPr>
        <w:t xml:space="preserve">2010-2099 </w:t>
      </w:r>
      <w:r w:rsidRPr="00B91ADB">
        <w:rPr>
          <w:rFonts w:ascii="Times New Roman" w:hAnsi="Times New Roman"/>
          <w:sz w:val="26"/>
          <w:szCs w:val="26"/>
        </w:rPr>
        <w:t xml:space="preserve">theo kịch bản </w:t>
      </w:r>
      <w:r w:rsidR="004873C5" w:rsidRPr="00B91ADB">
        <w:rPr>
          <w:rFonts w:ascii="Times New Roman" w:hAnsi="Times New Roman"/>
          <w:sz w:val="26"/>
          <w:szCs w:val="26"/>
        </w:rPr>
        <w:t xml:space="preserve">RCP4.5 (a) </w:t>
      </w:r>
      <w:r w:rsidRPr="00B91ADB">
        <w:rPr>
          <w:rFonts w:ascii="Times New Roman" w:hAnsi="Times New Roman"/>
          <w:sz w:val="26"/>
          <w:szCs w:val="26"/>
        </w:rPr>
        <w:t>và kịch bản</w:t>
      </w:r>
      <w:r w:rsidR="004873C5" w:rsidRPr="00B91ADB">
        <w:rPr>
          <w:rFonts w:ascii="Times New Roman" w:hAnsi="Times New Roman"/>
          <w:sz w:val="26"/>
          <w:szCs w:val="26"/>
        </w:rPr>
        <w:t xml:space="preserve"> RCP8.5 (b), </w:t>
      </w:r>
      <w:r w:rsidRPr="00B91ADB">
        <w:rPr>
          <w:rFonts w:ascii="Times New Roman" w:hAnsi="Times New Roman"/>
          <w:sz w:val="26"/>
          <w:szCs w:val="26"/>
        </w:rPr>
        <w:t xml:space="preserve">đường màu đỏ thể hiện sự biến đổi lớn nhất, đường màu xanh thể hiện sự biến đổi thấp nhất, đường màu đen thể hiện biến đổi trung bình, khu vực màu xám biểu thị </w:t>
      </w:r>
      <w:r w:rsidR="007318F9" w:rsidRPr="00B91ADB">
        <w:rPr>
          <w:rFonts w:ascii="Times New Roman" w:hAnsi="Times New Roman"/>
          <w:sz w:val="26"/>
          <w:szCs w:val="26"/>
        </w:rPr>
        <w:t>phân</w:t>
      </w:r>
      <w:r w:rsidRPr="00B91ADB">
        <w:rPr>
          <w:rFonts w:ascii="Times New Roman" w:hAnsi="Times New Roman"/>
          <w:sz w:val="26"/>
          <w:szCs w:val="26"/>
        </w:rPr>
        <w:t xml:space="preserve"> vị thứ 10 và 90</w:t>
      </w:r>
      <w:bookmarkEnd w:id="39"/>
    </w:p>
    <w:p w:rsidR="004873C5" w:rsidRPr="000D75C2" w:rsidRDefault="004873C5" w:rsidP="00405AE7">
      <w:pPr>
        <w:rPr>
          <w:rFonts w:ascii="Times New Roman" w:hAnsi="Times New Roman"/>
          <w:sz w:val="26"/>
          <w:szCs w:val="26"/>
        </w:rPr>
      </w:pPr>
    </w:p>
    <w:p w:rsidR="003B3C43" w:rsidRPr="000D75C2" w:rsidRDefault="003B3C43" w:rsidP="00405AE7">
      <w:pPr>
        <w:rPr>
          <w:rFonts w:ascii="Times New Roman" w:hAnsi="Times New Roman"/>
          <w:sz w:val="26"/>
          <w:szCs w:val="26"/>
        </w:rPr>
      </w:pPr>
      <w:r w:rsidRPr="000D75C2">
        <w:rPr>
          <w:rFonts w:ascii="Times New Roman" w:hAnsi="Times New Roman"/>
          <w:sz w:val="26"/>
          <w:szCs w:val="26"/>
        </w:rPr>
        <w:t xml:space="preserve">Theo kịch bản </w:t>
      </w:r>
      <w:r w:rsidR="001F6533" w:rsidRPr="000D75C2">
        <w:rPr>
          <w:rFonts w:ascii="Times New Roman" w:hAnsi="Times New Roman"/>
          <w:sz w:val="26"/>
          <w:szCs w:val="26"/>
        </w:rPr>
        <w:t xml:space="preserve">cao </w:t>
      </w:r>
      <w:r w:rsidRPr="000D75C2">
        <w:rPr>
          <w:rFonts w:ascii="Times New Roman" w:hAnsi="Times New Roman"/>
          <w:sz w:val="26"/>
          <w:szCs w:val="26"/>
        </w:rPr>
        <w:t xml:space="preserve">RCP8.5, lượng mưa hàng năm có xu hướng tăng nhẹ </w:t>
      </w:r>
      <w:r w:rsidR="001F6533" w:rsidRPr="000D75C2">
        <w:rPr>
          <w:rFonts w:ascii="Times New Roman" w:hAnsi="Times New Roman"/>
          <w:sz w:val="26"/>
          <w:szCs w:val="26"/>
        </w:rPr>
        <w:t>vào</w:t>
      </w:r>
      <w:r w:rsidRPr="000D75C2">
        <w:rPr>
          <w:rFonts w:ascii="Times New Roman" w:hAnsi="Times New Roman"/>
          <w:sz w:val="26"/>
          <w:szCs w:val="26"/>
        </w:rPr>
        <w:t xml:space="preserve"> khoảng giữa thế kỷ 21, với mức tăng nhẹ </w:t>
      </w:r>
      <w:r w:rsidR="001F6533" w:rsidRPr="000D75C2">
        <w:rPr>
          <w:rFonts w:ascii="Times New Roman" w:hAnsi="Times New Roman"/>
          <w:sz w:val="26"/>
          <w:szCs w:val="26"/>
        </w:rPr>
        <w:t xml:space="preserve">vào </w:t>
      </w:r>
      <w:r w:rsidRPr="000D75C2">
        <w:rPr>
          <w:rFonts w:ascii="Times New Roman" w:hAnsi="Times New Roman"/>
          <w:sz w:val="26"/>
          <w:szCs w:val="26"/>
        </w:rPr>
        <w:t>khoảng 0-2%</w:t>
      </w:r>
      <w:r w:rsidR="00024D1A" w:rsidRPr="000D75C2">
        <w:rPr>
          <w:rFonts w:ascii="Times New Roman" w:hAnsi="Times New Roman"/>
          <w:sz w:val="26"/>
          <w:szCs w:val="26"/>
        </w:rPr>
        <w:t>.</w:t>
      </w:r>
      <w:r w:rsidRPr="000D75C2">
        <w:rPr>
          <w:rFonts w:ascii="Times New Roman" w:hAnsi="Times New Roman"/>
          <w:sz w:val="26"/>
          <w:szCs w:val="26"/>
        </w:rPr>
        <w:t xml:space="preserve"> </w:t>
      </w:r>
      <w:r w:rsidR="00024D1A" w:rsidRPr="000D75C2">
        <w:rPr>
          <w:rFonts w:ascii="Times New Roman" w:hAnsi="Times New Roman"/>
          <w:sz w:val="26"/>
          <w:szCs w:val="26"/>
        </w:rPr>
        <w:t xml:space="preserve">Biến </w:t>
      </w:r>
      <w:r w:rsidRPr="000D75C2">
        <w:rPr>
          <w:rFonts w:ascii="Times New Roman" w:hAnsi="Times New Roman"/>
          <w:sz w:val="26"/>
          <w:szCs w:val="26"/>
        </w:rPr>
        <w:t xml:space="preserve">đổi lớn nhất là tăng 10-15% và nhỏ nhất </w:t>
      </w:r>
      <w:r w:rsidR="001F6533" w:rsidRPr="000D75C2">
        <w:rPr>
          <w:rFonts w:ascii="Times New Roman" w:hAnsi="Times New Roman"/>
          <w:sz w:val="26"/>
          <w:szCs w:val="26"/>
        </w:rPr>
        <w:t>là giảm 10-15%,</w:t>
      </w:r>
      <w:r w:rsidR="00024D1A" w:rsidRPr="000D75C2">
        <w:rPr>
          <w:rFonts w:ascii="Times New Roman" w:hAnsi="Times New Roman"/>
          <w:sz w:val="26"/>
          <w:szCs w:val="26"/>
        </w:rPr>
        <w:t xml:space="preserve"> với</w:t>
      </w:r>
      <w:r w:rsidR="001F6533" w:rsidRPr="000D75C2">
        <w:rPr>
          <w:rFonts w:ascii="Times New Roman" w:hAnsi="Times New Roman"/>
          <w:sz w:val="26"/>
          <w:szCs w:val="26"/>
        </w:rPr>
        <w:t xml:space="preserve"> lượng mưa</w:t>
      </w:r>
      <w:r w:rsidRPr="000D75C2">
        <w:rPr>
          <w:rFonts w:ascii="Times New Roman" w:hAnsi="Times New Roman"/>
          <w:sz w:val="26"/>
          <w:szCs w:val="26"/>
        </w:rPr>
        <w:t xml:space="preserve"> thay đổi dao động từ -15% đến 15%. Đến cuối thế kỷ 21, lượng mưa hàng năm có xu hướng tăng nhẹ, </w:t>
      </w:r>
      <w:r w:rsidR="001F6533" w:rsidRPr="000D75C2">
        <w:rPr>
          <w:rFonts w:ascii="Times New Roman" w:hAnsi="Times New Roman"/>
          <w:sz w:val="26"/>
          <w:szCs w:val="26"/>
        </w:rPr>
        <w:t xml:space="preserve">biến </w:t>
      </w:r>
      <w:r w:rsidRPr="000D75C2">
        <w:rPr>
          <w:rFonts w:ascii="Times New Roman" w:hAnsi="Times New Roman"/>
          <w:sz w:val="26"/>
          <w:szCs w:val="26"/>
        </w:rPr>
        <w:t xml:space="preserve">đổi lớn nhất </w:t>
      </w:r>
      <w:r w:rsidR="001F6533" w:rsidRPr="000D75C2">
        <w:rPr>
          <w:rFonts w:ascii="Times New Roman" w:hAnsi="Times New Roman"/>
          <w:sz w:val="26"/>
          <w:szCs w:val="26"/>
        </w:rPr>
        <w:t>là</w:t>
      </w:r>
      <w:r w:rsidRPr="000D75C2">
        <w:rPr>
          <w:rFonts w:ascii="Times New Roman" w:hAnsi="Times New Roman"/>
          <w:sz w:val="26"/>
          <w:szCs w:val="26"/>
        </w:rPr>
        <w:t xml:space="preserve"> </w:t>
      </w:r>
      <w:r w:rsidR="001F6533" w:rsidRPr="000D75C2">
        <w:rPr>
          <w:rFonts w:ascii="Times New Roman" w:hAnsi="Times New Roman"/>
          <w:sz w:val="26"/>
          <w:szCs w:val="26"/>
        </w:rPr>
        <w:t xml:space="preserve">tăng </w:t>
      </w:r>
      <w:r w:rsidRPr="000D75C2">
        <w:rPr>
          <w:rFonts w:ascii="Times New Roman" w:hAnsi="Times New Roman"/>
          <w:sz w:val="26"/>
          <w:szCs w:val="26"/>
        </w:rPr>
        <w:t xml:space="preserve">20-25% và nhỏ nhất </w:t>
      </w:r>
      <w:r w:rsidR="001F6533" w:rsidRPr="000D75C2">
        <w:rPr>
          <w:rFonts w:ascii="Times New Roman" w:hAnsi="Times New Roman"/>
          <w:sz w:val="26"/>
          <w:szCs w:val="26"/>
        </w:rPr>
        <w:t>là giảm 15%-</w:t>
      </w:r>
      <w:r w:rsidRPr="000D75C2">
        <w:rPr>
          <w:rFonts w:ascii="Times New Roman" w:hAnsi="Times New Roman"/>
          <w:sz w:val="26"/>
          <w:szCs w:val="26"/>
        </w:rPr>
        <w:t>20%</w:t>
      </w:r>
      <w:r w:rsidR="001F6533" w:rsidRPr="000D75C2">
        <w:rPr>
          <w:rFonts w:ascii="Times New Roman" w:hAnsi="Times New Roman"/>
          <w:sz w:val="26"/>
          <w:szCs w:val="26"/>
        </w:rPr>
        <w:t>,</w:t>
      </w:r>
      <w:r w:rsidRPr="000D75C2">
        <w:rPr>
          <w:rFonts w:ascii="Times New Roman" w:hAnsi="Times New Roman"/>
          <w:sz w:val="26"/>
          <w:szCs w:val="26"/>
        </w:rPr>
        <w:t xml:space="preserve"> </w:t>
      </w:r>
      <w:r w:rsidR="001F6533" w:rsidRPr="000D75C2">
        <w:rPr>
          <w:rFonts w:ascii="Times New Roman" w:hAnsi="Times New Roman"/>
          <w:sz w:val="26"/>
          <w:szCs w:val="26"/>
        </w:rPr>
        <w:t xml:space="preserve">lượng mưa thay đổi dao động từ </w:t>
      </w:r>
      <w:r w:rsidRPr="000D75C2">
        <w:rPr>
          <w:rFonts w:ascii="Times New Roman" w:hAnsi="Times New Roman"/>
          <w:sz w:val="26"/>
          <w:szCs w:val="26"/>
        </w:rPr>
        <w:t xml:space="preserve">-15% đến 25% (Hình </w:t>
      </w:r>
      <w:r w:rsidR="00024D1A" w:rsidRPr="000D75C2">
        <w:rPr>
          <w:rFonts w:ascii="Times New Roman" w:hAnsi="Times New Roman"/>
          <w:sz w:val="26"/>
          <w:szCs w:val="26"/>
        </w:rPr>
        <w:t>7</w:t>
      </w:r>
      <w:r w:rsidRPr="000D75C2">
        <w:rPr>
          <w:rFonts w:ascii="Times New Roman" w:hAnsi="Times New Roman"/>
          <w:sz w:val="26"/>
          <w:szCs w:val="26"/>
        </w:rPr>
        <w:t>).</w:t>
      </w:r>
    </w:p>
    <w:p w:rsidR="00B14BD5" w:rsidRPr="000D75C2" w:rsidRDefault="00B14BD5" w:rsidP="00405AE7">
      <w:pPr>
        <w:rPr>
          <w:rFonts w:ascii="Times New Roman" w:hAnsi="Times New Roman"/>
          <w:sz w:val="26"/>
          <w:szCs w:val="26"/>
        </w:rPr>
      </w:pPr>
    </w:p>
    <w:p w:rsidR="004873C5" w:rsidRPr="000D75C2" w:rsidRDefault="00B14BD5" w:rsidP="00405AE7">
      <w:pPr>
        <w:keepNext/>
        <w:tabs>
          <w:tab w:val="left" w:pos="567"/>
        </w:tabs>
        <w:jc w:val="center"/>
        <w:rPr>
          <w:rFonts w:ascii="Times New Roman" w:hAnsi="Times New Roman"/>
          <w:sz w:val="26"/>
          <w:szCs w:val="26"/>
        </w:rPr>
      </w:pPr>
      <w:r w:rsidRPr="00B91ADB">
        <w:rPr>
          <w:rFonts w:ascii="Times New Roman" w:hAnsi="Times New Roman"/>
          <w:noProof/>
          <w:sz w:val="26"/>
          <w:szCs w:val="26"/>
        </w:rPr>
        <w:lastRenderedPageBreak/>
        <w:drawing>
          <wp:inline distT="0" distB="0" distL="0" distR="0" wp14:anchorId="0352C377" wp14:editId="19216908">
            <wp:extent cx="5295265" cy="3625850"/>
            <wp:effectExtent l="0" t="0" r="63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265" cy="3625850"/>
                    </a:xfrm>
                    <a:prstGeom prst="rect">
                      <a:avLst/>
                    </a:prstGeom>
                    <a:noFill/>
                    <a:ln>
                      <a:noFill/>
                    </a:ln>
                  </pic:spPr>
                </pic:pic>
              </a:graphicData>
            </a:graphic>
          </wp:inline>
        </w:drawing>
      </w:r>
    </w:p>
    <w:p w:rsidR="00071F71" w:rsidRPr="00B91ADB" w:rsidRDefault="00071F71" w:rsidP="00B91ADB">
      <w:pPr>
        <w:pStyle w:val="Caption"/>
        <w:rPr>
          <w:rFonts w:ascii="Times New Roman" w:hAnsi="Times New Roman"/>
          <w:sz w:val="26"/>
          <w:szCs w:val="26"/>
        </w:rPr>
      </w:pPr>
      <w:bookmarkStart w:id="40" w:name="_Toc463427313"/>
      <w:r w:rsidRPr="00B91ADB">
        <w:rPr>
          <w:rFonts w:ascii="Times New Roman" w:hAnsi="Times New Roman"/>
          <w:sz w:val="26"/>
          <w:szCs w:val="26"/>
        </w:rPr>
        <w:t>Hình</w:t>
      </w:r>
      <w:r w:rsidR="004873C5" w:rsidRPr="00B91ADB">
        <w:rPr>
          <w:rFonts w:ascii="Times New Roman" w:hAnsi="Times New Roman"/>
          <w:sz w:val="26"/>
          <w:szCs w:val="26"/>
        </w:rPr>
        <w:t xml:space="preserve"> </w:t>
      </w:r>
      <w:r w:rsidR="007605B7" w:rsidRPr="00B91ADB">
        <w:rPr>
          <w:rFonts w:ascii="Times New Roman" w:hAnsi="Times New Roman"/>
          <w:sz w:val="26"/>
          <w:szCs w:val="26"/>
        </w:rPr>
        <w:fldChar w:fldCharType="begin"/>
      </w:r>
      <w:r w:rsidR="007605B7" w:rsidRPr="00B91ADB">
        <w:rPr>
          <w:rFonts w:ascii="Times New Roman" w:hAnsi="Times New Roman"/>
          <w:sz w:val="26"/>
          <w:szCs w:val="26"/>
        </w:rPr>
        <w:instrText xml:space="preserve"> SEQ Figure \* ARABIC </w:instrText>
      </w:r>
      <w:r w:rsidR="007605B7" w:rsidRPr="00B91ADB">
        <w:rPr>
          <w:rFonts w:ascii="Times New Roman" w:hAnsi="Times New Roman"/>
          <w:sz w:val="26"/>
          <w:szCs w:val="26"/>
        </w:rPr>
        <w:fldChar w:fldCharType="separate"/>
      </w:r>
      <w:r w:rsidR="00C4750C">
        <w:rPr>
          <w:rFonts w:ascii="Times New Roman" w:hAnsi="Times New Roman"/>
          <w:noProof/>
          <w:sz w:val="26"/>
          <w:szCs w:val="26"/>
        </w:rPr>
        <w:t>4</w:t>
      </w:r>
      <w:r w:rsidR="007605B7" w:rsidRPr="00B91ADB">
        <w:rPr>
          <w:rFonts w:ascii="Times New Roman" w:hAnsi="Times New Roman"/>
          <w:sz w:val="26"/>
          <w:szCs w:val="26"/>
        </w:rPr>
        <w:fldChar w:fldCharType="end"/>
      </w:r>
      <w:r w:rsidR="004873C5" w:rsidRPr="00B91ADB">
        <w:rPr>
          <w:rFonts w:ascii="Times New Roman" w:hAnsi="Times New Roman"/>
          <w:sz w:val="26"/>
          <w:szCs w:val="26"/>
        </w:rPr>
        <w:t xml:space="preserve">: </w:t>
      </w:r>
      <w:r w:rsidRPr="00B91ADB">
        <w:rPr>
          <w:rFonts w:ascii="Times New Roman" w:hAnsi="Times New Roman"/>
          <w:sz w:val="26"/>
          <w:szCs w:val="26"/>
        </w:rPr>
        <w:t xml:space="preserve">Tính bất định trong </w:t>
      </w:r>
      <w:r w:rsidR="00802008" w:rsidRPr="00B91ADB">
        <w:rPr>
          <w:rFonts w:ascii="Times New Roman" w:hAnsi="Times New Roman"/>
          <w:sz w:val="26"/>
          <w:szCs w:val="26"/>
        </w:rPr>
        <w:t xml:space="preserve">việc </w:t>
      </w:r>
      <w:r w:rsidR="00D76FB5" w:rsidRPr="00B91ADB">
        <w:rPr>
          <w:rFonts w:ascii="Times New Roman" w:hAnsi="Times New Roman"/>
          <w:sz w:val="26"/>
          <w:szCs w:val="26"/>
        </w:rPr>
        <w:t xml:space="preserve">dự </w:t>
      </w:r>
      <w:r w:rsidR="00802008" w:rsidRPr="00B91ADB">
        <w:rPr>
          <w:rFonts w:ascii="Times New Roman" w:hAnsi="Times New Roman"/>
          <w:sz w:val="26"/>
          <w:szCs w:val="26"/>
        </w:rPr>
        <w:t xml:space="preserve">tính </w:t>
      </w:r>
      <w:r w:rsidRPr="00B91ADB">
        <w:rPr>
          <w:rFonts w:ascii="Times New Roman" w:hAnsi="Times New Roman"/>
          <w:sz w:val="26"/>
          <w:szCs w:val="26"/>
        </w:rPr>
        <w:t>lượng mưa hàng năm (%)</w:t>
      </w:r>
      <w:r w:rsidR="00802008" w:rsidRPr="00B91ADB">
        <w:rPr>
          <w:rFonts w:ascii="Times New Roman" w:hAnsi="Times New Roman"/>
          <w:sz w:val="26"/>
          <w:szCs w:val="26"/>
        </w:rPr>
        <w:t xml:space="preserve"> tại</w:t>
      </w:r>
      <w:r w:rsidRPr="00B91ADB">
        <w:rPr>
          <w:rFonts w:ascii="Times New Roman" w:hAnsi="Times New Roman"/>
          <w:sz w:val="26"/>
          <w:szCs w:val="26"/>
        </w:rPr>
        <w:t xml:space="preserve"> Việt Nam theo hai kịch bản RCP4.5 và RCP8.5, định dạng </w:t>
      </w:r>
      <w:r w:rsidR="00802008" w:rsidRPr="00B91ADB">
        <w:rPr>
          <w:rFonts w:ascii="Times New Roman" w:hAnsi="Times New Roman"/>
          <w:sz w:val="26"/>
          <w:szCs w:val="26"/>
        </w:rPr>
        <w:t>biểu đồ hộp</w:t>
      </w:r>
      <w:r w:rsidRPr="00B91ADB">
        <w:rPr>
          <w:rFonts w:ascii="Times New Roman" w:hAnsi="Times New Roman"/>
          <w:sz w:val="26"/>
          <w:szCs w:val="26"/>
        </w:rPr>
        <w:t xml:space="preserve"> </w:t>
      </w:r>
      <w:r w:rsidR="00802008" w:rsidRPr="00B91ADB">
        <w:rPr>
          <w:rFonts w:ascii="Times New Roman" w:hAnsi="Times New Roman"/>
          <w:sz w:val="26"/>
          <w:szCs w:val="26"/>
        </w:rPr>
        <w:t>biểu thị</w:t>
      </w:r>
      <w:r w:rsidRPr="00B91ADB">
        <w:rPr>
          <w:rFonts w:ascii="Times New Roman" w:hAnsi="Times New Roman"/>
          <w:sz w:val="26"/>
          <w:szCs w:val="26"/>
        </w:rPr>
        <w:t xml:space="preserve"> giá trị thấp nhất, </w:t>
      </w:r>
      <w:r w:rsidR="00D76FB5" w:rsidRPr="00B91ADB">
        <w:rPr>
          <w:rFonts w:ascii="Times New Roman" w:hAnsi="Times New Roman"/>
          <w:sz w:val="26"/>
          <w:szCs w:val="26"/>
        </w:rPr>
        <w:t xml:space="preserve">phân </w:t>
      </w:r>
      <w:r w:rsidRPr="00B91ADB">
        <w:rPr>
          <w:rFonts w:ascii="Times New Roman" w:hAnsi="Times New Roman"/>
          <w:sz w:val="26"/>
          <w:szCs w:val="26"/>
        </w:rPr>
        <w:t xml:space="preserve">vị thứ 10, giá trị trung bình (đường </w:t>
      </w:r>
      <w:r w:rsidR="00D76FB5" w:rsidRPr="00B91ADB">
        <w:rPr>
          <w:rFonts w:ascii="Times New Roman" w:hAnsi="Times New Roman"/>
          <w:sz w:val="26"/>
          <w:szCs w:val="26"/>
        </w:rPr>
        <w:t xml:space="preserve">kẻ </w:t>
      </w:r>
      <w:r w:rsidRPr="00B91ADB">
        <w:rPr>
          <w:rFonts w:ascii="Times New Roman" w:hAnsi="Times New Roman"/>
          <w:sz w:val="26"/>
          <w:szCs w:val="26"/>
        </w:rPr>
        <w:t xml:space="preserve">giữa hộp), </w:t>
      </w:r>
      <w:r w:rsidR="00D76FB5" w:rsidRPr="00B91ADB">
        <w:rPr>
          <w:rFonts w:ascii="Times New Roman" w:hAnsi="Times New Roman"/>
          <w:sz w:val="26"/>
          <w:szCs w:val="26"/>
        </w:rPr>
        <w:t xml:space="preserve">phân </w:t>
      </w:r>
      <w:r w:rsidRPr="00B91ADB">
        <w:rPr>
          <w:rFonts w:ascii="Times New Roman" w:hAnsi="Times New Roman"/>
          <w:sz w:val="26"/>
          <w:szCs w:val="26"/>
        </w:rPr>
        <w:t>vị thứ 90 và giá trị cao nhất</w:t>
      </w:r>
      <w:bookmarkEnd w:id="40"/>
    </w:p>
    <w:p w:rsidR="00D843C0" w:rsidRPr="000D75C2" w:rsidRDefault="00D843C0" w:rsidP="00405AE7">
      <w:pPr>
        <w:rPr>
          <w:rFonts w:ascii="Times New Roman" w:hAnsi="Times New Roman"/>
          <w:sz w:val="26"/>
          <w:szCs w:val="26"/>
        </w:rPr>
      </w:pPr>
    </w:p>
    <w:p w:rsidR="00DC7D8B" w:rsidRPr="000D75C2" w:rsidRDefault="00C93AF3" w:rsidP="00405AE7">
      <w:pPr>
        <w:pStyle w:val="Heading2"/>
        <w:numPr>
          <w:ilvl w:val="0"/>
          <w:numId w:val="0"/>
        </w:numPr>
        <w:spacing w:line="276" w:lineRule="auto"/>
        <w:ind w:left="576" w:hanging="576"/>
        <w:rPr>
          <w:rFonts w:ascii="Times New Roman" w:hAnsi="Times New Roman"/>
          <w:sz w:val="26"/>
          <w:lang w:val="pt-BR"/>
        </w:rPr>
      </w:pPr>
      <w:bookmarkStart w:id="41" w:name="_Toc453787648"/>
      <w:bookmarkStart w:id="42" w:name="_Toc463427345"/>
      <w:bookmarkEnd w:id="36"/>
      <w:r w:rsidRPr="00B91ADB">
        <w:rPr>
          <w:rFonts w:ascii="Times New Roman" w:hAnsi="Times New Roman"/>
          <w:sz w:val="26"/>
          <w:lang w:val="pt-BR"/>
        </w:rPr>
        <w:t>Giai đo90</w:t>
      </w:r>
      <w:r w:rsidR="00DC7D8B" w:rsidRPr="00B91ADB">
        <w:rPr>
          <w:rFonts w:ascii="Times New Roman" w:hAnsi="Times New Roman"/>
          <w:sz w:val="26"/>
          <w:lang w:val="pt-BR"/>
        </w:rPr>
        <w:t xml:space="preserve"> 3: </w:t>
      </w:r>
      <w:bookmarkEnd w:id="41"/>
      <w:r w:rsidRPr="00B91ADB">
        <w:rPr>
          <w:rFonts w:ascii="Times New Roman" w:hAnsi="Times New Roman"/>
          <w:sz w:val="26"/>
          <w:lang w:val="pt-BR"/>
        </w:rPr>
        <w:t xml:space="preserve">Đánh giá </w:t>
      </w:r>
      <w:r w:rsidR="00884064" w:rsidRPr="00B91ADB">
        <w:rPr>
          <w:rFonts w:ascii="Times New Roman" w:hAnsi="Times New Roman"/>
          <w:sz w:val="26"/>
          <w:lang w:val="pt-BR"/>
        </w:rPr>
        <w:t>TTDBTT</w:t>
      </w:r>
      <w:bookmarkEnd w:id="42"/>
    </w:p>
    <w:p w:rsidR="00D22694" w:rsidRPr="000D75C2" w:rsidRDefault="00D22694" w:rsidP="00405AE7">
      <w:pPr>
        <w:spacing w:before="120" w:after="120"/>
        <w:rPr>
          <w:rFonts w:ascii="Times New Roman" w:hAnsi="Times New Roman"/>
          <w:sz w:val="26"/>
          <w:szCs w:val="26"/>
        </w:rPr>
      </w:pPr>
      <w:r w:rsidRPr="00B91ADB">
        <w:rPr>
          <w:rFonts w:ascii="Times New Roman" w:hAnsi="Times New Roman"/>
          <w:sz w:val="26"/>
          <w:szCs w:val="26"/>
        </w:rPr>
        <w:t xml:space="preserve">Trong giai đoạn 2, </w:t>
      </w:r>
      <w:r w:rsidR="00814761" w:rsidRPr="00B91ADB">
        <w:rPr>
          <w:rFonts w:ascii="Times New Roman" w:hAnsi="Times New Roman"/>
          <w:sz w:val="26"/>
          <w:szCs w:val="26"/>
        </w:rPr>
        <w:t xml:space="preserve">việc thực hiện đánh giá </w:t>
      </w:r>
      <w:r w:rsidR="008B74DD" w:rsidRPr="00B91ADB">
        <w:rPr>
          <w:rFonts w:ascii="Times New Roman" w:hAnsi="Times New Roman"/>
          <w:sz w:val="26"/>
          <w:szCs w:val="26"/>
        </w:rPr>
        <w:t>TTDBTT</w:t>
      </w:r>
      <w:r w:rsidR="00814761" w:rsidRPr="00B91ADB">
        <w:rPr>
          <w:rFonts w:ascii="Times New Roman" w:hAnsi="Times New Roman"/>
          <w:sz w:val="26"/>
          <w:szCs w:val="26"/>
        </w:rPr>
        <w:t xml:space="preserve"> cho </w:t>
      </w:r>
      <w:r w:rsidR="009A1302" w:rsidRPr="00B91ADB">
        <w:rPr>
          <w:rFonts w:ascii="Times New Roman" w:hAnsi="Times New Roman"/>
          <w:sz w:val="26"/>
          <w:szCs w:val="26"/>
        </w:rPr>
        <w:t xml:space="preserve">CSHT </w:t>
      </w:r>
      <w:r w:rsidR="008B74DD" w:rsidRPr="00B91ADB">
        <w:rPr>
          <w:rFonts w:ascii="Times New Roman" w:hAnsi="Times New Roman"/>
          <w:sz w:val="26"/>
          <w:szCs w:val="26"/>
        </w:rPr>
        <w:t xml:space="preserve">được </w:t>
      </w:r>
      <w:r w:rsidR="00814761" w:rsidRPr="00B91ADB">
        <w:rPr>
          <w:rFonts w:ascii="Times New Roman" w:hAnsi="Times New Roman"/>
          <w:sz w:val="26"/>
          <w:szCs w:val="26"/>
        </w:rPr>
        <w:t xml:space="preserve">thống nhất và theo sát </w:t>
      </w:r>
      <w:r w:rsidRPr="00B91ADB">
        <w:rPr>
          <w:rFonts w:ascii="Times New Roman" w:hAnsi="Times New Roman"/>
          <w:sz w:val="26"/>
          <w:szCs w:val="26"/>
        </w:rPr>
        <w:t>các định nghĩa, khái niệm, phương pháp và các thông số</w:t>
      </w:r>
      <w:r w:rsidR="00814761" w:rsidRPr="00B91ADB">
        <w:rPr>
          <w:rFonts w:ascii="Times New Roman" w:hAnsi="Times New Roman"/>
          <w:sz w:val="26"/>
          <w:szCs w:val="26"/>
        </w:rPr>
        <w:t xml:space="preserve">. </w:t>
      </w:r>
      <w:r w:rsidRPr="00B91ADB">
        <w:rPr>
          <w:rFonts w:ascii="Times New Roman" w:hAnsi="Times New Roman"/>
          <w:sz w:val="26"/>
          <w:szCs w:val="26"/>
        </w:rPr>
        <w:t>Khi thảo luậ</w:t>
      </w:r>
      <w:r w:rsidR="00196D87" w:rsidRPr="00B91ADB">
        <w:rPr>
          <w:rFonts w:ascii="Times New Roman" w:hAnsi="Times New Roman"/>
          <w:sz w:val="26"/>
          <w:szCs w:val="26"/>
        </w:rPr>
        <w:t xml:space="preserve">n </w:t>
      </w:r>
      <w:r w:rsidR="00884064" w:rsidRPr="00B91ADB">
        <w:rPr>
          <w:rFonts w:ascii="Times New Roman" w:hAnsi="Times New Roman"/>
          <w:sz w:val="26"/>
          <w:szCs w:val="26"/>
        </w:rPr>
        <w:t>TTDBTT</w:t>
      </w:r>
      <w:r w:rsidR="00196D87" w:rsidRPr="00B91ADB">
        <w:rPr>
          <w:rFonts w:ascii="Times New Roman" w:hAnsi="Times New Roman"/>
          <w:sz w:val="26"/>
          <w:szCs w:val="26"/>
        </w:rPr>
        <w:t xml:space="preserve"> </w:t>
      </w:r>
      <w:r w:rsidRPr="00B91ADB">
        <w:rPr>
          <w:rFonts w:ascii="Times New Roman" w:hAnsi="Times New Roman"/>
          <w:sz w:val="26"/>
          <w:szCs w:val="26"/>
        </w:rPr>
        <w:t xml:space="preserve">của </w:t>
      </w:r>
      <w:r w:rsidR="00D35613" w:rsidRPr="00B91ADB">
        <w:rPr>
          <w:rFonts w:ascii="Times New Roman" w:eastAsia="Arial" w:hAnsi="Times New Roman"/>
          <w:sz w:val="26"/>
          <w:szCs w:val="26"/>
        </w:rPr>
        <w:t>CSHT</w:t>
      </w:r>
      <w:r w:rsidRPr="00B91ADB">
        <w:rPr>
          <w:rFonts w:ascii="Times New Roman" w:hAnsi="Times New Roman"/>
          <w:sz w:val="26"/>
          <w:szCs w:val="26"/>
        </w:rPr>
        <w:t xml:space="preserve">, chúng tôi </w:t>
      </w:r>
      <w:r w:rsidR="00196D87" w:rsidRPr="00B91ADB">
        <w:rPr>
          <w:rFonts w:ascii="Times New Roman" w:hAnsi="Times New Roman"/>
          <w:sz w:val="26"/>
          <w:szCs w:val="26"/>
        </w:rPr>
        <w:t>tham chiếu tới tính dễ bị tổn thương</w:t>
      </w:r>
      <w:r w:rsidRPr="00B91ADB">
        <w:rPr>
          <w:rFonts w:ascii="Times New Roman" w:hAnsi="Times New Roman"/>
          <w:sz w:val="26"/>
          <w:szCs w:val="26"/>
        </w:rPr>
        <w:t xml:space="preserve"> vật lý, </w:t>
      </w:r>
      <w:r w:rsidR="00196D87" w:rsidRPr="00B91ADB">
        <w:rPr>
          <w:rFonts w:ascii="Times New Roman" w:hAnsi="Times New Roman"/>
          <w:sz w:val="26"/>
          <w:szCs w:val="26"/>
        </w:rPr>
        <w:t>mà được</w:t>
      </w:r>
      <w:r w:rsidRPr="00B91ADB">
        <w:rPr>
          <w:rFonts w:ascii="Times New Roman" w:hAnsi="Times New Roman"/>
          <w:sz w:val="26"/>
          <w:szCs w:val="26"/>
        </w:rPr>
        <w:t xml:space="preserve"> định nghĩa là xu hướng hay khuynh hướng </w:t>
      </w:r>
      <w:r w:rsidR="009A1302" w:rsidRPr="00B91ADB">
        <w:rPr>
          <w:rFonts w:ascii="Times New Roman" w:hAnsi="Times New Roman"/>
          <w:sz w:val="26"/>
          <w:szCs w:val="26"/>
        </w:rPr>
        <w:t xml:space="preserve">CSHT </w:t>
      </w:r>
      <w:r w:rsidRPr="00B91ADB">
        <w:rPr>
          <w:rFonts w:ascii="Times New Roman" w:hAnsi="Times New Roman"/>
          <w:sz w:val="26"/>
          <w:szCs w:val="26"/>
        </w:rPr>
        <w:t xml:space="preserve">bị </w:t>
      </w:r>
      <w:r w:rsidR="00196D87" w:rsidRPr="00B91ADB">
        <w:rPr>
          <w:rFonts w:ascii="Times New Roman" w:hAnsi="Times New Roman"/>
          <w:sz w:val="26"/>
          <w:szCs w:val="26"/>
        </w:rPr>
        <w:t>tác động bất lợi do các hiểm họa liên quan tới khí hậu gây ra</w:t>
      </w:r>
      <w:r w:rsidRPr="00B91ADB">
        <w:rPr>
          <w:rFonts w:ascii="Times New Roman" w:hAnsi="Times New Roman"/>
          <w:sz w:val="26"/>
          <w:szCs w:val="26"/>
        </w:rPr>
        <w:t xml:space="preserve">. </w:t>
      </w:r>
      <w:r w:rsidR="008F0154" w:rsidRPr="00B91ADB">
        <w:rPr>
          <w:rFonts w:ascii="Times New Roman" w:hAnsi="Times New Roman"/>
          <w:sz w:val="26"/>
          <w:szCs w:val="26"/>
        </w:rPr>
        <w:t xml:space="preserve">Khuynh </w:t>
      </w:r>
      <w:r w:rsidRPr="00B91ADB">
        <w:rPr>
          <w:rFonts w:ascii="Times New Roman" w:hAnsi="Times New Roman"/>
          <w:sz w:val="26"/>
          <w:szCs w:val="26"/>
        </w:rPr>
        <w:t xml:space="preserve">hướng </w:t>
      </w:r>
      <w:r w:rsidR="008F0154" w:rsidRPr="00B91ADB">
        <w:rPr>
          <w:rFonts w:ascii="Times New Roman" w:hAnsi="Times New Roman"/>
          <w:sz w:val="26"/>
          <w:szCs w:val="26"/>
        </w:rPr>
        <w:t>này</w:t>
      </w:r>
      <w:r w:rsidRPr="00B91ADB">
        <w:rPr>
          <w:rFonts w:ascii="Times New Roman" w:hAnsi="Times New Roman"/>
          <w:sz w:val="26"/>
          <w:szCs w:val="26"/>
        </w:rPr>
        <w:t xml:space="preserve"> tạo </w:t>
      </w:r>
      <w:r w:rsidR="008F0154" w:rsidRPr="00B91ADB">
        <w:rPr>
          <w:rFonts w:ascii="Times New Roman" w:eastAsia="Arial" w:hAnsi="Times New Roman"/>
          <w:sz w:val="26"/>
          <w:szCs w:val="26"/>
        </w:rPr>
        <w:t>thành một đặc tính nội tại của yếu tố bị ảnh hưởng</w:t>
      </w:r>
      <w:r w:rsidRPr="00B91ADB">
        <w:rPr>
          <w:rFonts w:ascii="Times New Roman" w:hAnsi="Times New Roman"/>
          <w:sz w:val="26"/>
          <w:szCs w:val="26"/>
        </w:rPr>
        <w:t xml:space="preserve">. Một khía cạnh khác được xem xét khi </w:t>
      </w:r>
      <w:r w:rsidR="008F0154" w:rsidRPr="00B91ADB">
        <w:rPr>
          <w:rFonts w:ascii="Times New Roman" w:hAnsi="Times New Roman"/>
          <w:sz w:val="26"/>
          <w:szCs w:val="26"/>
        </w:rPr>
        <w:t xml:space="preserve">định lượng </w:t>
      </w:r>
      <w:r w:rsidR="00BD0794" w:rsidRPr="00B91ADB">
        <w:rPr>
          <w:rFonts w:ascii="Times New Roman" w:hAnsi="Times New Roman"/>
          <w:sz w:val="26"/>
          <w:szCs w:val="26"/>
        </w:rPr>
        <w:t xml:space="preserve">TTDBTT </w:t>
      </w:r>
      <w:r w:rsidR="008F0154" w:rsidRPr="00B91ADB">
        <w:rPr>
          <w:rFonts w:ascii="Times New Roman" w:hAnsi="Times New Roman"/>
          <w:sz w:val="26"/>
          <w:szCs w:val="26"/>
        </w:rPr>
        <w:t>của</w:t>
      </w:r>
      <w:r w:rsidRPr="00B91ADB">
        <w:rPr>
          <w:rFonts w:ascii="Times New Roman" w:hAnsi="Times New Roman"/>
          <w:sz w:val="26"/>
          <w:szCs w:val="26"/>
        </w:rPr>
        <w:t xml:space="preserve"> </w:t>
      </w:r>
      <w:r w:rsidR="009A1302" w:rsidRPr="00B91ADB">
        <w:rPr>
          <w:rFonts w:ascii="Times New Roman" w:hAnsi="Times New Roman"/>
          <w:sz w:val="26"/>
          <w:szCs w:val="26"/>
        </w:rPr>
        <w:t xml:space="preserve">CSHT </w:t>
      </w:r>
      <w:r w:rsidR="00D315F5" w:rsidRPr="00B91ADB">
        <w:rPr>
          <w:rFonts w:ascii="Times New Roman" w:hAnsi="Times New Roman"/>
          <w:sz w:val="26"/>
          <w:szCs w:val="26"/>
        </w:rPr>
        <w:t xml:space="preserve">là </w:t>
      </w:r>
      <w:r w:rsidRPr="00B91ADB">
        <w:rPr>
          <w:rFonts w:ascii="Times New Roman" w:hAnsi="Times New Roman"/>
          <w:sz w:val="26"/>
          <w:szCs w:val="26"/>
        </w:rPr>
        <w:t xml:space="preserve">môi trường và bối cảnh </w:t>
      </w:r>
      <w:r w:rsidR="00D315F5" w:rsidRPr="00B91ADB">
        <w:rPr>
          <w:rFonts w:ascii="Times New Roman" w:hAnsi="Times New Roman"/>
          <w:sz w:val="26"/>
          <w:szCs w:val="26"/>
        </w:rPr>
        <w:t xml:space="preserve">bên ngoài </w:t>
      </w:r>
      <w:r w:rsidRPr="00B91ADB">
        <w:rPr>
          <w:rFonts w:ascii="Times New Roman" w:hAnsi="Times New Roman"/>
          <w:sz w:val="26"/>
          <w:szCs w:val="26"/>
        </w:rPr>
        <w:t xml:space="preserve">có thể giảm hoặc tăng </w:t>
      </w:r>
      <w:r w:rsidR="00D315F5" w:rsidRPr="00B91ADB">
        <w:rPr>
          <w:rFonts w:ascii="Times New Roman" w:hAnsi="Times New Roman"/>
          <w:sz w:val="26"/>
          <w:szCs w:val="26"/>
        </w:rPr>
        <w:t>tính dễ bị tổn thương</w:t>
      </w:r>
      <w:r w:rsidRPr="00B91ADB">
        <w:rPr>
          <w:rFonts w:ascii="Times New Roman" w:hAnsi="Times New Roman"/>
          <w:sz w:val="26"/>
          <w:szCs w:val="26"/>
        </w:rPr>
        <w:t xml:space="preserve"> vật lý. Ví dụ, </w:t>
      </w:r>
      <w:r w:rsidR="00877DA7" w:rsidRPr="00B91ADB">
        <w:rPr>
          <w:rFonts w:ascii="Times New Roman" w:hAnsi="Times New Roman"/>
          <w:sz w:val="26"/>
          <w:szCs w:val="26"/>
        </w:rPr>
        <w:t xml:space="preserve">ngân sách </w:t>
      </w:r>
      <w:r w:rsidRPr="00B91ADB">
        <w:rPr>
          <w:rFonts w:ascii="Times New Roman" w:hAnsi="Times New Roman"/>
          <w:sz w:val="26"/>
          <w:szCs w:val="26"/>
        </w:rPr>
        <w:t xml:space="preserve">vận hành và bảo trì cao hơn có thể giảm </w:t>
      </w:r>
      <w:r w:rsidR="00877DA7" w:rsidRPr="00B91ADB">
        <w:rPr>
          <w:rFonts w:ascii="Times New Roman" w:hAnsi="Times New Roman"/>
          <w:sz w:val="26"/>
          <w:szCs w:val="26"/>
        </w:rPr>
        <w:t>nhẹ tính dễ bị tổn thương vật lý</w:t>
      </w:r>
      <w:r w:rsidRPr="00B91ADB">
        <w:rPr>
          <w:rFonts w:ascii="Times New Roman" w:hAnsi="Times New Roman"/>
          <w:sz w:val="26"/>
          <w:szCs w:val="26"/>
        </w:rPr>
        <w:t>. Điều này được thể hiện trong công thức dưới đây:</w:t>
      </w:r>
    </w:p>
    <w:p w:rsidR="004B22DA" w:rsidRPr="000D75C2" w:rsidRDefault="004B22DA" w:rsidP="00405AE7">
      <w:pPr>
        <w:rPr>
          <w:rFonts w:ascii="Times New Roman" w:hAnsi="Times New Roman"/>
          <w:sz w:val="26"/>
          <w:szCs w:val="26"/>
        </w:rPr>
      </w:pPr>
    </w:p>
    <w:p w:rsidR="00E4464B" w:rsidRPr="000D75C2" w:rsidRDefault="00E4464B" w:rsidP="00405AE7">
      <w:pPr>
        <w:rPr>
          <w:rFonts w:ascii="Times New Roman" w:hAnsi="Times New Roman"/>
          <w:sz w:val="26"/>
          <w:szCs w:val="26"/>
          <w:lang w:val="nb-NO"/>
        </w:rPr>
      </w:pPr>
      <w:r w:rsidRPr="00B91ADB">
        <w:rPr>
          <w:rFonts w:ascii="Times New Roman" w:hAnsi="Times New Roman"/>
          <w:sz w:val="26"/>
          <w:szCs w:val="26"/>
          <w:lang w:val="nb-NO"/>
        </w:rPr>
        <w:t>V = f(S,CC)</w:t>
      </w:r>
    </w:p>
    <w:p w:rsidR="00E4464B" w:rsidRPr="000D75C2" w:rsidRDefault="00E4464B" w:rsidP="00405AE7">
      <w:pPr>
        <w:rPr>
          <w:rFonts w:ascii="Times New Roman" w:hAnsi="Times New Roman"/>
          <w:sz w:val="26"/>
          <w:szCs w:val="26"/>
          <w:lang w:val="nb-NO"/>
        </w:rPr>
      </w:pPr>
    </w:p>
    <w:p w:rsidR="00E4464B" w:rsidRPr="000D75C2" w:rsidRDefault="00E4464B" w:rsidP="00405AE7">
      <w:pPr>
        <w:rPr>
          <w:rFonts w:ascii="Times New Roman" w:hAnsi="Times New Roman"/>
          <w:sz w:val="26"/>
          <w:szCs w:val="26"/>
          <w:lang w:val="nb-NO"/>
        </w:rPr>
      </w:pPr>
      <w:r w:rsidRPr="00B91ADB">
        <w:rPr>
          <w:rFonts w:ascii="Times New Roman" w:hAnsi="Times New Roman"/>
          <w:sz w:val="26"/>
          <w:szCs w:val="26"/>
          <w:lang w:val="nb-NO"/>
        </w:rPr>
        <w:t xml:space="preserve">Trong đó: </w:t>
      </w:r>
    </w:p>
    <w:p w:rsidR="00E4464B" w:rsidRPr="000D75C2" w:rsidRDefault="00E4464B" w:rsidP="00405AE7">
      <w:pPr>
        <w:rPr>
          <w:rFonts w:ascii="Times New Roman" w:hAnsi="Times New Roman"/>
          <w:sz w:val="26"/>
          <w:szCs w:val="26"/>
        </w:rPr>
      </w:pPr>
      <w:r w:rsidRPr="00B91ADB">
        <w:rPr>
          <w:rFonts w:ascii="Times New Roman" w:hAnsi="Times New Roman"/>
          <w:sz w:val="26"/>
          <w:szCs w:val="26"/>
        </w:rPr>
        <w:t xml:space="preserve">V = Tính dễ bị tổn thương của </w:t>
      </w:r>
      <w:r w:rsidR="009A1302" w:rsidRPr="00B91ADB">
        <w:rPr>
          <w:rFonts w:ascii="Times New Roman" w:hAnsi="Times New Roman"/>
          <w:sz w:val="26"/>
          <w:szCs w:val="26"/>
        </w:rPr>
        <w:t xml:space="preserve">CSHT </w:t>
      </w:r>
      <w:r w:rsidRPr="00B91ADB">
        <w:rPr>
          <w:rFonts w:ascii="Times New Roman" w:hAnsi="Times New Roman"/>
          <w:sz w:val="26"/>
          <w:szCs w:val="26"/>
        </w:rPr>
        <w:t>với các hiểm họa liên quan đến khí hậu.</w:t>
      </w:r>
    </w:p>
    <w:p w:rsidR="00E4464B" w:rsidRPr="000D75C2" w:rsidRDefault="00E4464B" w:rsidP="00405AE7">
      <w:pPr>
        <w:rPr>
          <w:rFonts w:ascii="Times New Roman" w:hAnsi="Times New Roman"/>
          <w:sz w:val="26"/>
          <w:szCs w:val="26"/>
        </w:rPr>
      </w:pPr>
      <w:r w:rsidRPr="00B91ADB">
        <w:rPr>
          <w:rFonts w:ascii="Times New Roman" w:hAnsi="Times New Roman"/>
          <w:sz w:val="26"/>
          <w:szCs w:val="26"/>
        </w:rPr>
        <w:lastRenderedPageBreak/>
        <w:t xml:space="preserve">S = </w:t>
      </w:r>
      <w:r w:rsidR="000472CC" w:rsidRPr="00B91ADB">
        <w:rPr>
          <w:rFonts w:ascii="Times New Roman" w:hAnsi="Times New Roman"/>
          <w:sz w:val="26"/>
          <w:szCs w:val="26"/>
        </w:rPr>
        <w:t>Mức đ</w:t>
      </w:r>
      <w:r w:rsidRPr="00B91ADB">
        <w:rPr>
          <w:rFonts w:ascii="Times New Roman" w:hAnsi="Times New Roman"/>
          <w:sz w:val="26"/>
          <w:szCs w:val="26"/>
        </w:rPr>
        <w:t xml:space="preserve">ộ nhạy cảm hoặc sự tổn thương bên trong của hệ thống </w:t>
      </w:r>
      <w:r w:rsidR="009A1302" w:rsidRPr="00B91ADB">
        <w:rPr>
          <w:rFonts w:ascii="Times New Roman" w:hAnsi="Times New Roman"/>
          <w:sz w:val="26"/>
          <w:szCs w:val="26"/>
        </w:rPr>
        <w:t xml:space="preserve">CSHT </w:t>
      </w:r>
      <w:r w:rsidRPr="00B91ADB">
        <w:rPr>
          <w:rFonts w:ascii="Times New Roman" w:hAnsi="Times New Roman"/>
          <w:sz w:val="26"/>
          <w:szCs w:val="26"/>
        </w:rPr>
        <w:t>với các hiểm họa liên quan đến khí hậu.</w:t>
      </w:r>
    </w:p>
    <w:p w:rsidR="00E4464B" w:rsidRPr="000D75C2" w:rsidRDefault="00E4464B" w:rsidP="00405AE7">
      <w:pPr>
        <w:rPr>
          <w:rFonts w:ascii="Times New Roman" w:hAnsi="Times New Roman"/>
          <w:sz w:val="26"/>
          <w:szCs w:val="26"/>
        </w:rPr>
      </w:pPr>
      <w:r w:rsidRPr="00B91ADB">
        <w:rPr>
          <w:rFonts w:ascii="Times New Roman" w:hAnsi="Times New Roman"/>
          <w:sz w:val="26"/>
          <w:szCs w:val="26"/>
        </w:rPr>
        <w:t xml:space="preserve">CC = Năng lực </w:t>
      </w:r>
      <w:r w:rsidR="00351808" w:rsidRPr="00B91ADB">
        <w:rPr>
          <w:rFonts w:ascii="Times New Roman" w:hAnsi="Times New Roman"/>
          <w:sz w:val="26"/>
          <w:szCs w:val="26"/>
        </w:rPr>
        <w:t xml:space="preserve">đối </w:t>
      </w:r>
      <w:r w:rsidRPr="00B91ADB">
        <w:rPr>
          <w:rFonts w:ascii="Times New Roman" w:hAnsi="Times New Roman"/>
          <w:sz w:val="26"/>
          <w:szCs w:val="26"/>
        </w:rPr>
        <w:t xml:space="preserve">phó hoặc khả năng của xã hội để cải thiện khả năng chống chịu của </w:t>
      </w:r>
      <w:r w:rsidR="009A1302" w:rsidRPr="00B91ADB">
        <w:rPr>
          <w:rFonts w:ascii="Times New Roman" w:hAnsi="Times New Roman"/>
          <w:sz w:val="26"/>
          <w:szCs w:val="26"/>
        </w:rPr>
        <w:t xml:space="preserve">CSHT </w:t>
      </w:r>
      <w:r w:rsidRPr="00B91ADB">
        <w:rPr>
          <w:rFonts w:ascii="Times New Roman" w:hAnsi="Times New Roman"/>
          <w:sz w:val="26"/>
          <w:szCs w:val="26"/>
        </w:rPr>
        <w:t>với các hiểm họa liên quan đến khí hậu.</w:t>
      </w:r>
    </w:p>
    <w:p w:rsidR="008F0154" w:rsidRPr="000D75C2" w:rsidRDefault="008F0154" w:rsidP="00405AE7">
      <w:pPr>
        <w:rPr>
          <w:rFonts w:ascii="Times New Roman" w:hAnsi="Times New Roman"/>
          <w:sz w:val="26"/>
          <w:szCs w:val="26"/>
        </w:rPr>
      </w:pPr>
    </w:p>
    <w:p w:rsidR="00481476" w:rsidRPr="000D75C2" w:rsidRDefault="008B74DD" w:rsidP="00B91ADB">
      <w:pPr>
        <w:autoSpaceDE w:val="0"/>
        <w:autoSpaceDN w:val="0"/>
        <w:adjustRightInd w:val="0"/>
        <w:spacing w:before="0" w:after="0"/>
        <w:rPr>
          <w:rFonts w:ascii="Times New Roman" w:hAnsi="Times New Roman"/>
          <w:sz w:val="26"/>
          <w:szCs w:val="26"/>
        </w:rPr>
      </w:pPr>
      <w:r w:rsidRPr="00B91ADB">
        <w:rPr>
          <w:rFonts w:ascii="Times New Roman" w:hAnsi="Times New Roman"/>
          <w:sz w:val="26"/>
          <w:szCs w:val="26"/>
          <w:lang w:val="pt-BR"/>
        </w:rPr>
        <w:t xml:space="preserve">Các </w:t>
      </w:r>
      <w:r w:rsidR="00425374" w:rsidRPr="00B91ADB">
        <w:rPr>
          <w:rFonts w:ascii="Times New Roman" w:hAnsi="Times New Roman"/>
          <w:sz w:val="26"/>
          <w:szCs w:val="26"/>
          <w:lang w:val="pt-BR"/>
        </w:rPr>
        <w:t xml:space="preserve">chỉ số phức hợp </w:t>
      </w:r>
      <w:r w:rsidRPr="00B91ADB">
        <w:rPr>
          <w:rFonts w:ascii="Times New Roman" w:hAnsi="Times New Roman"/>
          <w:sz w:val="26"/>
          <w:szCs w:val="26"/>
          <w:lang w:val="pt-BR"/>
        </w:rPr>
        <w:t xml:space="preserve">được tính toán </w:t>
      </w:r>
      <w:r w:rsidR="00425374" w:rsidRPr="00B91ADB">
        <w:rPr>
          <w:rFonts w:ascii="Times New Roman" w:hAnsi="Times New Roman"/>
          <w:sz w:val="26"/>
          <w:szCs w:val="26"/>
          <w:lang w:val="pt-BR"/>
        </w:rPr>
        <w:t xml:space="preserve">để định lượng các biến này. Chỉ số phức hợp được hình thành khi các chỉ số </w:t>
      </w:r>
      <w:r w:rsidR="00B512DD" w:rsidRPr="00B91ADB">
        <w:rPr>
          <w:rFonts w:ascii="Times New Roman" w:hAnsi="Times New Roman"/>
          <w:sz w:val="26"/>
          <w:szCs w:val="26"/>
          <w:lang w:val="pt-BR"/>
        </w:rPr>
        <w:t>thành phần</w:t>
      </w:r>
      <w:r w:rsidR="00425374" w:rsidRPr="00B91ADB">
        <w:rPr>
          <w:rFonts w:ascii="Times New Roman" w:hAnsi="Times New Roman"/>
          <w:sz w:val="26"/>
          <w:szCs w:val="26"/>
          <w:lang w:val="pt-BR"/>
        </w:rPr>
        <w:t xml:space="preserve"> được tập hợp thành một chỉ số duy nhất </w:t>
      </w:r>
      <w:r w:rsidR="006639BC" w:rsidRPr="00B91ADB">
        <w:rPr>
          <w:rFonts w:ascii="Times New Roman" w:hAnsi="Times New Roman"/>
          <w:sz w:val="26"/>
          <w:szCs w:val="26"/>
          <w:lang w:val="pt-BR"/>
        </w:rPr>
        <w:t>căn cứ vào</w:t>
      </w:r>
      <w:r w:rsidR="00425374" w:rsidRPr="00B91ADB">
        <w:rPr>
          <w:rFonts w:ascii="Times New Roman" w:hAnsi="Times New Roman"/>
          <w:sz w:val="26"/>
          <w:szCs w:val="26"/>
          <w:lang w:val="pt-BR"/>
        </w:rPr>
        <w:t xml:space="preserve"> mô hình cơ bản. Chỉ số phức hợp ngày càng được công nhận là một công cụ hữu ích trong phân tích chính sách, quy hoạch, và nâng cao nhận thức cộng đồng. Chúng so sánh tính dễ bị tổn thương một cách đơn giản mà dễ hiểu cho các nhóm thực hiện và </w:t>
      </w:r>
      <w:r w:rsidR="006639BC" w:rsidRPr="00B91ADB">
        <w:rPr>
          <w:rFonts w:ascii="Times New Roman" w:hAnsi="Times New Roman"/>
          <w:sz w:val="26"/>
          <w:szCs w:val="26"/>
          <w:lang w:val="pt-BR"/>
        </w:rPr>
        <w:t>cộng đồng</w:t>
      </w:r>
      <w:r w:rsidR="00425374" w:rsidRPr="00B91ADB">
        <w:rPr>
          <w:rFonts w:ascii="Times New Roman" w:hAnsi="Times New Roman"/>
          <w:sz w:val="26"/>
          <w:szCs w:val="26"/>
          <w:lang w:val="pt-BR"/>
        </w:rPr>
        <w:t xml:space="preserve">. Tuy nhiên, chỉ số phức hợp có thể truyền tải thông điệp chính sách sai lệch nếu những chỉ số này bị hiểu sai hoặc bị xây dựng kém chất lượng. Kết quả "bức tranh tổng quan" từ những chỉ số này có thể </w:t>
      </w:r>
      <w:r w:rsidRPr="00B91ADB">
        <w:rPr>
          <w:rFonts w:ascii="Times New Roman" w:hAnsi="Times New Roman"/>
          <w:sz w:val="26"/>
          <w:szCs w:val="26"/>
          <w:lang w:val="pt-BR"/>
        </w:rPr>
        <w:t xml:space="preserve">là động lực giúp </w:t>
      </w:r>
      <w:r w:rsidR="00425374" w:rsidRPr="00B91ADB">
        <w:rPr>
          <w:rFonts w:ascii="Times New Roman" w:hAnsi="Times New Roman"/>
          <w:sz w:val="26"/>
          <w:szCs w:val="26"/>
          <w:lang w:val="pt-BR"/>
        </w:rPr>
        <w:t xml:space="preserve">các nhà hoạch định chính sách đưa ra </w:t>
      </w:r>
      <w:r w:rsidR="006639BC" w:rsidRPr="00B91ADB">
        <w:rPr>
          <w:rFonts w:ascii="Times New Roman" w:hAnsi="Times New Roman"/>
          <w:sz w:val="26"/>
          <w:szCs w:val="26"/>
          <w:lang w:val="pt-BR"/>
        </w:rPr>
        <w:t xml:space="preserve">những </w:t>
      </w:r>
      <w:r w:rsidRPr="00B91ADB">
        <w:rPr>
          <w:rFonts w:ascii="Times New Roman" w:hAnsi="Times New Roman"/>
          <w:sz w:val="26"/>
          <w:szCs w:val="26"/>
          <w:lang w:val="pt-BR"/>
        </w:rPr>
        <w:t xml:space="preserve">quyết định </w:t>
      </w:r>
      <w:r w:rsidR="006639BC" w:rsidRPr="00B91ADB">
        <w:rPr>
          <w:rFonts w:ascii="Times New Roman" w:hAnsi="Times New Roman"/>
          <w:sz w:val="26"/>
          <w:szCs w:val="26"/>
          <w:lang w:val="pt-BR"/>
        </w:rPr>
        <w:t>đơn giản</w:t>
      </w:r>
      <w:r w:rsidR="00425374" w:rsidRPr="00B91ADB">
        <w:rPr>
          <w:rFonts w:ascii="Times New Roman" w:hAnsi="Times New Roman"/>
          <w:sz w:val="26"/>
          <w:szCs w:val="26"/>
          <w:lang w:val="pt-BR"/>
        </w:rPr>
        <w:t xml:space="preserve">. </w:t>
      </w:r>
      <w:r w:rsidRPr="00B91ADB">
        <w:rPr>
          <w:rFonts w:ascii="Times New Roman" w:hAnsi="Times New Roman"/>
          <w:sz w:val="26"/>
          <w:szCs w:val="26"/>
          <w:lang w:val="pt-BR"/>
        </w:rPr>
        <w:t>Hơn nữa</w:t>
      </w:r>
      <w:r w:rsidR="00425374"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chỉ số phức hợp thường thể hiện những lựa chọn mang tính chủ quan để có một con số cụ thể, do đó </w:t>
      </w:r>
      <w:r w:rsidR="00642B34" w:rsidRPr="00B91ADB">
        <w:rPr>
          <w:rFonts w:ascii="Times New Roman" w:hAnsi="Times New Roman"/>
          <w:sz w:val="26"/>
          <w:szCs w:val="26"/>
          <w:lang w:val="pt-BR"/>
        </w:rPr>
        <w:t xml:space="preserve">sẽ có sự lệch nhau giữa các chỉ số phức hợp. Đôi khi </w:t>
      </w:r>
      <w:r w:rsidR="00425374" w:rsidRPr="00B91ADB">
        <w:rPr>
          <w:rFonts w:ascii="Times New Roman" w:hAnsi="Times New Roman"/>
          <w:sz w:val="26"/>
          <w:szCs w:val="26"/>
          <w:lang w:val="pt-BR"/>
        </w:rPr>
        <w:t xml:space="preserve">chỉ số phức hợp tốt nhất là </w:t>
      </w:r>
      <w:r w:rsidR="00220E5E" w:rsidRPr="00B91ADB">
        <w:rPr>
          <w:rFonts w:ascii="Times New Roman" w:hAnsi="Times New Roman"/>
          <w:sz w:val="26"/>
          <w:szCs w:val="26"/>
          <w:lang w:val="pt-BR"/>
        </w:rPr>
        <w:t>được</w:t>
      </w:r>
      <w:r w:rsidR="00425374" w:rsidRPr="00B91ADB">
        <w:rPr>
          <w:rFonts w:ascii="Times New Roman" w:hAnsi="Times New Roman"/>
          <w:sz w:val="26"/>
          <w:szCs w:val="26"/>
          <w:lang w:val="pt-BR"/>
        </w:rPr>
        <w:t xml:space="preserve"> sử dụng như một công cụ khởi xướng và khuyến khích các cuộc thảo luận về đầu tư, lập kế hoạch, và làm cho </w:t>
      </w:r>
      <w:r w:rsidR="00220E5E" w:rsidRPr="00B91ADB">
        <w:rPr>
          <w:rFonts w:ascii="Times New Roman" w:hAnsi="Times New Roman"/>
          <w:sz w:val="26"/>
          <w:szCs w:val="26"/>
          <w:lang w:val="pt-BR"/>
        </w:rPr>
        <w:t>cộng đồng</w:t>
      </w:r>
      <w:r w:rsidR="00425374" w:rsidRPr="00B91ADB">
        <w:rPr>
          <w:rFonts w:ascii="Times New Roman" w:hAnsi="Times New Roman"/>
          <w:sz w:val="26"/>
          <w:szCs w:val="26"/>
          <w:lang w:val="pt-BR"/>
        </w:rPr>
        <w:t xml:space="preserve"> quan tâm hơn</w:t>
      </w:r>
      <w:r w:rsidR="00E121EA" w:rsidRPr="00B91ADB">
        <w:rPr>
          <w:rStyle w:val="FootnoteReference"/>
          <w:rFonts w:ascii="Times New Roman" w:hAnsi="Times New Roman"/>
          <w:sz w:val="26"/>
          <w:szCs w:val="26"/>
          <w:lang w:val="pt-BR"/>
        </w:rPr>
        <w:footnoteReference w:id="4"/>
      </w:r>
      <w:r w:rsidR="009239AA" w:rsidRPr="00B91ADB">
        <w:rPr>
          <w:rFonts w:ascii="Times New Roman" w:hAnsi="Times New Roman"/>
          <w:sz w:val="26"/>
          <w:szCs w:val="26"/>
          <w:lang w:val="pt-BR"/>
        </w:rPr>
        <w:t xml:space="preserve">. </w:t>
      </w:r>
      <w:r w:rsidR="00DA0911" w:rsidRPr="00B91ADB">
        <w:rPr>
          <w:rFonts w:ascii="Times New Roman" w:hAnsi="Times New Roman"/>
          <w:sz w:val="26"/>
          <w:szCs w:val="26"/>
        </w:rPr>
        <w:t>Trong trường hợp Đánh giá TTDBTT do BĐKH và lập bản đồ rủi ro, tôi khuyến nghị rằng chỉ số TTDBTT, và chỉ số nguy cơ đạt được nên được sử dụng để hướng dẫn các nhà hoạch định nghiên cứu them chứ không phải là đưa ra kế hoạch hay chính sách hành động có sẵn.</w:t>
      </w:r>
    </w:p>
    <w:p w:rsidR="005920D4" w:rsidRPr="000D75C2" w:rsidRDefault="005920D4"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 xml:space="preserve">Chỉ số phức hợp chịu ảnh hưởng lớn từ sự phán đoán và kỹ năng của những người xây dựng chỉ số hơn là các nguyên tắc khoa học đã được công nhận. </w:t>
      </w:r>
      <w:r w:rsidR="00BB0549" w:rsidRPr="000D75C2">
        <w:rPr>
          <w:rFonts w:ascii="Times New Roman" w:hAnsi="Times New Roman"/>
          <w:sz w:val="26"/>
          <w:szCs w:val="26"/>
        </w:rPr>
        <w:t>Chính đ</w:t>
      </w:r>
      <w:r w:rsidRPr="000D75C2">
        <w:rPr>
          <w:rFonts w:ascii="Times New Roman" w:hAnsi="Times New Roman"/>
          <w:sz w:val="26"/>
          <w:szCs w:val="26"/>
        </w:rPr>
        <w:t xml:space="preserve">iều này có thể </w:t>
      </w:r>
      <w:r w:rsidR="00BB0549" w:rsidRPr="000D75C2">
        <w:rPr>
          <w:rFonts w:ascii="Times New Roman" w:hAnsi="Times New Roman"/>
          <w:sz w:val="26"/>
          <w:szCs w:val="26"/>
        </w:rPr>
        <w:t>gây ra</w:t>
      </w:r>
      <w:r w:rsidRPr="000D75C2">
        <w:rPr>
          <w:rFonts w:ascii="Times New Roman" w:hAnsi="Times New Roman"/>
          <w:sz w:val="26"/>
          <w:szCs w:val="26"/>
        </w:rPr>
        <w:t xml:space="preserve"> nhiều cuộc tranh luận và </w:t>
      </w:r>
      <w:r w:rsidR="00BB0549" w:rsidRPr="000D75C2">
        <w:rPr>
          <w:rFonts w:ascii="Times New Roman" w:hAnsi="Times New Roman"/>
          <w:sz w:val="26"/>
          <w:szCs w:val="26"/>
        </w:rPr>
        <w:t>dẫn đến bất đồng</w:t>
      </w:r>
      <w:r w:rsidRPr="000D75C2">
        <w:rPr>
          <w:rFonts w:ascii="Times New Roman" w:hAnsi="Times New Roman"/>
          <w:sz w:val="26"/>
          <w:szCs w:val="26"/>
        </w:rPr>
        <w:t xml:space="preserve">. Do đó, </w:t>
      </w:r>
      <w:r w:rsidR="00BB0549" w:rsidRPr="000D75C2">
        <w:rPr>
          <w:rFonts w:ascii="Times New Roman" w:hAnsi="Times New Roman"/>
          <w:sz w:val="26"/>
          <w:szCs w:val="26"/>
        </w:rPr>
        <w:t>sử dụng quy trình tư vấn rất quan trọng để đạt đến sự đồng thuận giữa các</w:t>
      </w:r>
      <w:r w:rsidRPr="000D75C2">
        <w:rPr>
          <w:rFonts w:ascii="Times New Roman" w:hAnsi="Times New Roman"/>
          <w:sz w:val="26"/>
          <w:szCs w:val="26"/>
        </w:rPr>
        <w:t xml:space="preserve"> chuyên gia </w:t>
      </w:r>
      <w:r w:rsidR="00BB0549" w:rsidRPr="000D75C2">
        <w:rPr>
          <w:rFonts w:ascii="Times New Roman" w:hAnsi="Times New Roman"/>
          <w:sz w:val="26"/>
          <w:szCs w:val="26"/>
        </w:rPr>
        <w:t>trong</w:t>
      </w:r>
      <w:r w:rsidRPr="000D75C2">
        <w:rPr>
          <w:rFonts w:ascii="Times New Roman" w:hAnsi="Times New Roman"/>
          <w:sz w:val="26"/>
          <w:szCs w:val="26"/>
        </w:rPr>
        <w:t xml:space="preserve"> nhóm thực hiện để tránh </w:t>
      </w:r>
      <w:r w:rsidR="00BB0549" w:rsidRPr="000D75C2">
        <w:rPr>
          <w:rFonts w:ascii="Times New Roman" w:hAnsi="Times New Roman"/>
          <w:sz w:val="26"/>
          <w:szCs w:val="26"/>
        </w:rPr>
        <w:t>tình trạng</w:t>
      </w:r>
      <w:r w:rsidR="00C85D95" w:rsidRPr="000D75C2">
        <w:rPr>
          <w:rFonts w:ascii="Times New Roman" w:hAnsi="Times New Roman"/>
          <w:sz w:val="26"/>
          <w:szCs w:val="26"/>
        </w:rPr>
        <w:t xml:space="preserve"> này</w:t>
      </w:r>
      <w:r w:rsidR="00BB0549" w:rsidRPr="000D75C2">
        <w:rPr>
          <w:rFonts w:ascii="Times New Roman" w:hAnsi="Times New Roman"/>
          <w:sz w:val="26"/>
          <w:szCs w:val="26"/>
        </w:rPr>
        <w:t xml:space="preserve"> </w:t>
      </w:r>
      <w:r w:rsidRPr="000D75C2">
        <w:rPr>
          <w:rFonts w:ascii="Times New Roman" w:hAnsi="Times New Roman"/>
          <w:sz w:val="26"/>
          <w:szCs w:val="26"/>
        </w:rPr>
        <w:t>kéo dài.</w:t>
      </w:r>
    </w:p>
    <w:p w:rsidR="00D139CA" w:rsidRPr="000D75C2" w:rsidRDefault="00D139CA" w:rsidP="00405AE7">
      <w:pPr>
        <w:autoSpaceDE w:val="0"/>
        <w:autoSpaceDN w:val="0"/>
        <w:adjustRightInd w:val="0"/>
        <w:spacing w:before="0" w:after="0"/>
        <w:rPr>
          <w:rFonts w:ascii="Times New Roman" w:hAnsi="Times New Roman"/>
          <w:sz w:val="26"/>
          <w:szCs w:val="26"/>
        </w:rPr>
      </w:pPr>
    </w:p>
    <w:p w:rsidR="00D139CA" w:rsidRPr="000D75C2" w:rsidRDefault="00421FBB" w:rsidP="00405AE7">
      <w:pPr>
        <w:pStyle w:val="Heading3"/>
        <w:numPr>
          <w:ilvl w:val="0"/>
          <w:numId w:val="0"/>
        </w:numPr>
        <w:spacing w:line="276" w:lineRule="auto"/>
        <w:ind w:left="720" w:hanging="720"/>
        <w:rPr>
          <w:rFonts w:ascii="Times New Roman" w:hAnsi="Times New Roman" w:cs="Times New Roman"/>
          <w:sz w:val="26"/>
          <w:lang w:val="pt-BR"/>
        </w:rPr>
      </w:pPr>
      <w:bookmarkStart w:id="43" w:name="_Toc453787649"/>
      <w:bookmarkStart w:id="44" w:name="_Toc463427346"/>
      <w:r w:rsidRPr="00B91ADB">
        <w:rPr>
          <w:rFonts w:ascii="Times New Roman" w:hAnsi="Times New Roman" w:cs="Times New Roman"/>
          <w:sz w:val="26"/>
          <w:lang w:val="pt-BR"/>
        </w:rPr>
        <w:t>Hoo dài.g</w:t>
      </w:r>
      <w:r w:rsidR="005C75CA" w:rsidRPr="00B91ADB">
        <w:rPr>
          <w:rFonts w:ascii="Times New Roman" w:hAnsi="Times New Roman" w:cs="Times New Roman"/>
          <w:sz w:val="26"/>
          <w:lang w:val="pt-BR"/>
        </w:rPr>
        <w:t xml:space="preserve"> 7: </w:t>
      </w:r>
      <w:r w:rsidRPr="00B91ADB">
        <w:rPr>
          <w:rFonts w:ascii="Times New Roman" w:hAnsi="Times New Roman" w:cs="Times New Roman"/>
          <w:sz w:val="26"/>
          <w:lang w:val="pt-BR"/>
        </w:rPr>
        <w:t>Xây dài. ch dài.</w:t>
      </w:r>
      <w:bookmarkEnd w:id="43"/>
      <w:r w:rsidR="00884064" w:rsidRPr="00B91ADB">
        <w:rPr>
          <w:rFonts w:ascii="Times New Roman" w:hAnsi="Times New Roman" w:cs="Times New Roman"/>
          <w:sz w:val="26"/>
          <w:lang w:val="pt-BR"/>
        </w:rPr>
        <w:t>TTDBTT</w:t>
      </w:r>
      <w:r w:rsidRPr="00B91ADB">
        <w:rPr>
          <w:rFonts w:ascii="Times New Roman" w:hAnsi="Times New Roman" w:cs="Times New Roman"/>
          <w:sz w:val="26"/>
          <w:lang w:val="pt-BR"/>
        </w:rPr>
        <w:t xml:space="preserve"> và gán trọng số</w:t>
      </w:r>
      <w:bookmarkEnd w:id="44"/>
    </w:p>
    <w:p w:rsidR="00035898" w:rsidRPr="000D75C2" w:rsidRDefault="00035898" w:rsidP="00405AE7">
      <w:pPr>
        <w:autoSpaceDE w:val="0"/>
        <w:autoSpaceDN w:val="0"/>
        <w:adjustRightInd w:val="0"/>
        <w:spacing w:before="0" w:after="0"/>
        <w:rPr>
          <w:rFonts w:ascii="Times New Roman" w:hAnsi="Times New Roman"/>
          <w:sz w:val="26"/>
          <w:szCs w:val="26"/>
        </w:rPr>
      </w:pPr>
    </w:p>
    <w:p w:rsidR="00417965" w:rsidRPr="000D75C2" w:rsidRDefault="000574C4"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Các chỉ số được xây dựng đ</w:t>
      </w:r>
      <w:r w:rsidR="00417965" w:rsidRPr="000D75C2">
        <w:rPr>
          <w:rFonts w:ascii="Times New Roman" w:hAnsi="Times New Roman"/>
          <w:sz w:val="26"/>
          <w:szCs w:val="26"/>
        </w:rPr>
        <w:t xml:space="preserve">ể định lượng cả </w:t>
      </w:r>
      <w:r w:rsidR="00014B7C" w:rsidRPr="000D75C2">
        <w:rPr>
          <w:rFonts w:ascii="Times New Roman" w:hAnsi="Times New Roman"/>
          <w:sz w:val="26"/>
          <w:szCs w:val="26"/>
        </w:rPr>
        <w:t xml:space="preserve">Mức </w:t>
      </w:r>
      <w:r w:rsidR="00417965" w:rsidRPr="000D75C2">
        <w:rPr>
          <w:rFonts w:ascii="Times New Roman" w:hAnsi="Times New Roman"/>
          <w:sz w:val="26"/>
          <w:szCs w:val="26"/>
        </w:rPr>
        <w:t xml:space="preserve">độ </w:t>
      </w:r>
      <w:r w:rsidR="00014B7C" w:rsidRPr="000D75C2">
        <w:rPr>
          <w:rFonts w:ascii="Times New Roman" w:hAnsi="Times New Roman"/>
          <w:sz w:val="26"/>
          <w:szCs w:val="26"/>
        </w:rPr>
        <w:t xml:space="preserve">Nhạy </w:t>
      </w:r>
      <w:r w:rsidR="00417965" w:rsidRPr="000D75C2">
        <w:rPr>
          <w:rFonts w:ascii="Times New Roman" w:hAnsi="Times New Roman"/>
          <w:sz w:val="26"/>
          <w:szCs w:val="26"/>
        </w:rPr>
        <w:t xml:space="preserve">cảm và </w:t>
      </w:r>
      <w:r w:rsidRPr="000D75C2">
        <w:rPr>
          <w:rFonts w:ascii="Times New Roman" w:hAnsi="Times New Roman"/>
          <w:sz w:val="26"/>
          <w:szCs w:val="26"/>
        </w:rPr>
        <w:t xml:space="preserve">Năng lực </w:t>
      </w:r>
      <w:r w:rsidR="00351808" w:rsidRPr="000D75C2">
        <w:rPr>
          <w:rFonts w:ascii="Times New Roman" w:hAnsi="Times New Roman"/>
          <w:sz w:val="26"/>
          <w:szCs w:val="26"/>
        </w:rPr>
        <w:t xml:space="preserve">Đối </w:t>
      </w:r>
      <w:r w:rsidRPr="000D75C2">
        <w:rPr>
          <w:rFonts w:ascii="Times New Roman" w:hAnsi="Times New Roman"/>
          <w:sz w:val="26"/>
          <w:szCs w:val="26"/>
        </w:rPr>
        <w:t>phó</w:t>
      </w:r>
      <w:r w:rsidR="00417965" w:rsidRPr="000D75C2">
        <w:rPr>
          <w:rFonts w:ascii="Times New Roman" w:hAnsi="Times New Roman"/>
          <w:sz w:val="26"/>
          <w:szCs w:val="26"/>
        </w:rPr>
        <w:t xml:space="preserve">. Một số lượng lớn các chỉ số có thể được </w:t>
      </w:r>
      <w:r w:rsidRPr="000D75C2">
        <w:rPr>
          <w:rFonts w:ascii="Times New Roman" w:hAnsi="Times New Roman"/>
          <w:sz w:val="26"/>
          <w:szCs w:val="26"/>
        </w:rPr>
        <w:t>xây dựng</w:t>
      </w:r>
      <w:r w:rsidR="00417965" w:rsidRPr="000D75C2">
        <w:rPr>
          <w:rFonts w:ascii="Times New Roman" w:hAnsi="Times New Roman"/>
          <w:sz w:val="26"/>
          <w:szCs w:val="26"/>
        </w:rPr>
        <w:t xml:space="preserve">, nhưng quan trọng </w:t>
      </w:r>
      <w:r w:rsidRPr="000D75C2">
        <w:rPr>
          <w:rFonts w:ascii="Times New Roman" w:hAnsi="Times New Roman"/>
          <w:sz w:val="26"/>
          <w:szCs w:val="26"/>
        </w:rPr>
        <w:t>là cần</w:t>
      </w:r>
      <w:r w:rsidR="00417965" w:rsidRPr="000D75C2">
        <w:rPr>
          <w:rFonts w:ascii="Times New Roman" w:hAnsi="Times New Roman"/>
          <w:sz w:val="26"/>
          <w:szCs w:val="26"/>
        </w:rPr>
        <w:t xml:space="preserve"> </w:t>
      </w:r>
      <w:r w:rsidR="00AA5894" w:rsidRPr="000D75C2">
        <w:rPr>
          <w:rFonts w:ascii="Times New Roman" w:hAnsi="Times New Roman"/>
          <w:sz w:val="26"/>
          <w:szCs w:val="26"/>
        </w:rPr>
        <w:t>nắm được</w:t>
      </w:r>
      <w:r w:rsidR="00417965" w:rsidRPr="000D75C2">
        <w:rPr>
          <w:rFonts w:ascii="Times New Roman" w:hAnsi="Times New Roman"/>
          <w:sz w:val="26"/>
          <w:szCs w:val="26"/>
        </w:rPr>
        <w:t xml:space="preserve"> những hạn chế trước khi </w:t>
      </w:r>
      <w:r w:rsidRPr="000D75C2">
        <w:rPr>
          <w:rFonts w:ascii="Times New Roman" w:hAnsi="Times New Roman"/>
          <w:sz w:val="26"/>
          <w:szCs w:val="26"/>
        </w:rPr>
        <w:t xml:space="preserve">xây dựng </w:t>
      </w:r>
      <w:r w:rsidR="00417965" w:rsidRPr="000D75C2">
        <w:rPr>
          <w:rFonts w:ascii="Times New Roman" w:hAnsi="Times New Roman"/>
          <w:sz w:val="26"/>
          <w:szCs w:val="26"/>
        </w:rPr>
        <w:t xml:space="preserve">các chỉ số. Các chỉ </w:t>
      </w:r>
      <w:r w:rsidR="003C20BF" w:rsidRPr="000D75C2">
        <w:rPr>
          <w:rFonts w:ascii="Times New Roman" w:hAnsi="Times New Roman"/>
          <w:sz w:val="26"/>
          <w:szCs w:val="26"/>
        </w:rPr>
        <w:t>số nên</w:t>
      </w:r>
      <w:r w:rsidR="00417965" w:rsidRPr="000D75C2">
        <w:rPr>
          <w:rFonts w:ascii="Times New Roman" w:hAnsi="Times New Roman"/>
          <w:sz w:val="26"/>
          <w:szCs w:val="26"/>
        </w:rPr>
        <w:t xml:space="preserve"> được lựa chọn </w:t>
      </w:r>
      <w:r w:rsidR="003C20BF" w:rsidRPr="000D75C2">
        <w:rPr>
          <w:rFonts w:ascii="Times New Roman" w:hAnsi="Times New Roman"/>
          <w:sz w:val="26"/>
          <w:szCs w:val="26"/>
        </w:rPr>
        <w:t xml:space="preserve">dựa </w:t>
      </w:r>
      <w:r w:rsidR="00417965" w:rsidRPr="000D75C2">
        <w:rPr>
          <w:rFonts w:ascii="Times New Roman" w:hAnsi="Times New Roman"/>
          <w:sz w:val="26"/>
          <w:szCs w:val="26"/>
        </w:rPr>
        <w:t xml:space="preserve">trên cơ sở </w:t>
      </w:r>
      <w:r w:rsidR="003C20BF" w:rsidRPr="000D75C2">
        <w:rPr>
          <w:rFonts w:ascii="Times New Roman" w:hAnsi="Times New Roman"/>
          <w:sz w:val="26"/>
          <w:szCs w:val="26"/>
        </w:rPr>
        <w:t>phân tích hợp lý</w:t>
      </w:r>
      <w:r w:rsidR="00417965" w:rsidRPr="000D75C2">
        <w:rPr>
          <w:rFonts w:ascii="Times New Roman" w:hAnsi="Times New Roman"/>
          <w:sz w:val="26"/>
          <w:szCs w:val="26"/>
        </w:rPr>
        <w:t>,</w:t>
      </w:r>
      <w:r w:rsidR="003C20BF" w:rsidRPr="000D75C2">
        <w:rPr>
          <w:rFonts w:ascii="Times New Roman" w:hAnsi="Times New Roman"/>
          <w:sz w:val="26"/>
          <w:szCs w:val="26"/>
        </w:rPr>
        <w:t xml:space="preserve"> khả năng</w:t>
      </w:r>
      <w:r w:rsidR="00417965" w:rsidRPr="000D75C2">
        <w:rPr>
          <w:rFonts w:ascii="Times New Roman" w:hAnsi="Times New Roman"/>
          <w:sz w:val="26"/>
          <w:szCs w:val="26"/>
        </w:rPr>
        <w:t xml:space="preserve"> đo lường, </w:t>
      </w:r>
      <w:r w:rsidR="003C20BF" w:rsidRPr="000D75C2">
        <w:rPr>
          <w:rFonts w:ascii="Times New Roman" w:hAnsi="Times New Roman"/>
          <w:sz w:val="26"/>
          <w:szCs w:val="26"/>
        </w:rPr>
        <w:t>độ bao phủ, tính phù hợp</w:t>
      </w:r>
      <w:r w:rsidR="00417965" w:rsidRPr="000D75C2">
        <w:rPr>
          <w:rFonts w:ascii="Times New Roman" w:hAnsi="Times New Roman"/>
          <w:sz w:val="26"/>
          <w:szCs w:val="26"/>
        </w:rPr>
        <w:t xml:space="preserve"> </w:t>
      </w:r>
      <w:r w:rsidR="003C20BF" w:rsidRPr="000D75C2">
        <w:rPr>
          <w:rFonts w:ascii="Times New Roman" w:hAnsi="Times New Roman"/>
          <w:sz w:val="26"/>
          <w:szCs w:val="26"/>
        </w:rPr>
        <w:t>với</w:t>
      </w:r>
      <w:r w:rsidR="00417965" w:rsidRPr="000D75C2">
        <w:rPr>
          <w:rFonts w:ascii="Times New Roman" w:hAnsi="Times New Roman"/>
          <w:sz w:val="26"/>
          <w:szCs w:val="26"/>
        </w:rPr>
        <w:t xml:space="preserve"> hiện tượng được đo</w:t>
      </w:r>
      <w:r w:rsidR="003C20BF" w:rsidRPr="000D75C2">
        <w:rPr>
          <w:rFonts w:ascii="Times New Roman" w:hAnsi="Times New Roman"/>
          <w:sz w:val="26"/>
          <w:szCs w:val="26"/>
        </w:rPr>
        <w:t xml:space="preserve"> lường</w:t>
      </w:r>
      <w:r w:rsidR="00417965" w:rsidRPr="000D75C2">
        <w:rPr>
          <w:rFonts w:ascii="Times New Roman" w:hAnsi="Times New Roman"/>
          <w:sz w:val="26"/>
          <w:szCs w:val="26"/>
        </w:rPr>
        <w:t xml:space="preserve"> và mối quan hệ </w:t>
      </w:r>
      <w:r w:rsidR="00AD2D0C" w:rsidRPr="000D75C2">
        <w:rPr>
          <w:rFonts w:ascii="Times New Roman" w:hAnsi="Times New Roman"/>
          <w:sz w:val="26"/>
          <w:szCs w:val="26"/>
        </w:rPr>
        <w:t>giữa các chỉ số</w:t>
      </w:r>
      <w:r w:rsidR="00417965" w:rsidRPr="000D75C2">
        <w:rPr>
          <w:rFonts w:ascii="Times New Roman" w:hAnsi="Times New Roman"/>
          <w:sz w:val="26"/>
          <w:szCs w:val="26"/>
        </w:rPr>
        <w:t xml:space="preserve">. </w:t>
      </w:r>
      <w:r w:rsidR="0083305D" w:rsidRPr="000D75C2">
        <w:rPr>
          <w:rFonts w:ascii="Times New Roman" w:hAnsi="Times New Roman"/>
          <w:sz w:val="26"/>
          <w:szCs w:val="26"/>
        </w:rPr>
        <w:t>Nên cân nhắc v</w:t>
      </w:r>
      <w:r w:rsidR="00417965" w:rsidRPr="000D75C2">
        <w:rPr>
          <w:rFonts w:ascii="Times New Roman" w:hAnsi="Times New Roman"/>
          <w:sz w:val="26"/>
          <w:szCs w:val="26"/>
        </w:rPr>
        <w:t xml:space="preserve">iệc sử dụng các biến </w:t>
      </w:r>
      <w:r w:rsidR="00AD4454" w:rsidRPr="000D75C2">
        <w:rPr>
          <w:rFonts w:ascii="Times New Roman" w:hAnsi="Times New Roman"/>
          <w:sz w:val="26"/>
          <w:szCs w:val="26"/>
        </w:rPr>
        <w:t>đại diện</w:t>
      </w:r>
      <w:r w:rsidR="00417965" w:rsidRPr="000D75C2">
        <w:rPr>
          <w:rFonts w:ascii="Times New Roman" w:hAnsi="Times New Roman"/>
          <w:sz w:val="26"/>
          <w:szCs w:val="26"/>
        </w:rPr>
        <w:t xml:space="preserve"> khi </w:t>
      </w:r>
      <w:r w:rsidR="00AD4454" w:rsidRPr="000D75C2">
        <w:rPr>
          <w:rFonts w:ascii="Times New Roman" w:hAnsi="Times New Roman"/>
          <w:sz w:val="26"/>
          <w:szCs w:val="26"/>
        </w:rPr>
        <w:t>thiếu dữ liệu</w:t>
      </w:r>
      <w:r w:rsidR="00417965" w:rsidRPr="000D75C2">
        <w:rPr>
          <w:rFonts w:ascii="Times New Roman" w:hAnsi="Times New Roman"/>
          <w:sz w:val="26"/>
          <w:szCs w:val="26"/>
        </w:rPr>
        <w:t>.</w:t>
      </w:r>
    </w:p>
    <w:p w:rsidR="00035898" w:rsidRPr="000D75C2" w:rsidRDefault="00035898" w:rsidP="00405AE7">
      <w:pPr>
        <w:rPr>
          <w:rFonts w:ascii="Times New Roman" w:hAnsi="Times New Roman"/>
          <w:sz w:val="26"/>
          <w:szCs w:val="26"/>
          <w:lang w:val="pt-BR"/>
        </w:rPr>
      </w:pPr>
    </w:p>
    <w:p w:rsidR="0083305D" w:rsidRPr="000D75C2" w:rsidRDefault="009B2B39" w:rsidP="00405AE7">
      <w:pPr>
        <w:rPr>
          <w:rFonts w:ascii="Times New Roman" w:hAnsi="Times New Roman"/>
          <w:sz w:val="26"/>
          <w:szCs w:val="26"/>
        </w:rPr>
      </w:pPr>
      <w:r w:rsidRPr="000D75C2">
        <w:rPr>
          <w:rFonts w:ascii="Times New Roman" w:hAnsi="Times New Roman"/>
          <w:sz w:val="26"/>
          <w:szCs w:val="26"/>
        </w:rPr>
        <w:t xml:space="preserve">Như đã được đề cập trong phần trước, </w:t>
      </w:r>
      <w:r w:rsidR="0083305D" w:rsidRPr="000D75C2">
        <w:rPr>
          <w:rFonts w:ascii="Times New Roman" w:hAnsi="Times New Roman"/>
          <w:sz w:val="26"/>
          <w:szCs w:val="26"/>
        </w:rPr>
        <w:t>dự án CRI</w:t>
      </w:r>
      <w:r w:rsidRPr="000D75C2">
        <w:rPr>
          <w:rFonts w:ascii="Times New Roman" w:hAnsi="Times New Roman"/>
          <w:sz w:val="26"/>
          <w:szCs w:val="26"/>
        </w:rPr>
        <w:t>gồm</w:t>
      </w:r>
      <w:r w:rsidR="0083305D" w:rsidRPr="000D75C2">
        <w:rPr>
          <w:rFonts w:ascii="Times New Roman" w:hAnsi="Times New Roman"/>
          <w:sz w:val="26"/>
          <w:szCs w:val="26"/>
        </w:rPr>
        <w:t xml:space="preserve"> hai bản đánh giá </w:t>
      </w:r>
      <w:r w:rsidR="00884064" w:rsidRPr="000D75C2">
        <w:rPr>
          <w:rFonts w:ascii="Times New Roman" w:hAnsi="Times New Roman"/>
          <w:sz w:val="26"/>
          <w:szCs w:val="26"/>
        </w:rPr>
        <w:t>TTDBTT</w:t>
      </w:r>
      <w:r w:rsidR="0083305D" w:rsidRPr="000D75C2">
        <w:rPr>
          <w:rFonts w:ascii="Times New Roman" w:hAnsi="Times New Roman"/>
          <w:sz w:val="26"/>
          <w:szCs w:val="26"/>
        </w:rPr>
        <w:t xml:space="preserve"> - ví dụ, </w:t>
      </w:r>
      <w:r w:rsidR="00DB752C" w:rsidRPr="000D75C2">
        <w:rPr>
          <w:rFonts w:ascii="Times New Roman" w:hAnsi="Times New Roman"/>
          <w:sz w:val="26"/>
          <w:szCs w:val="26"/>
        </w:rPr>
        <w:t xml:space="preserve">ở </w:t>
      </w:r>
      <w:r w:rsidR="00E10A3E" w:rsidRPr="000D75C2">
        <w:rPr>
          <w:rFonts w:ascii="Times New Roman" w:hAnsi="Times New Roman"/>
          <w:sz w:val="26"/>
          <w:szCs w:val="26"/>
        </w:rPr>
        <w:t>cấp</w:t>
      </w:r>
      <w:r w:rsidR="00DB752C" w:rsidRPr="000D75C2">
        <w:rPr>
          <w:rFonts w:ascii="Times New Roman" w:hAnsi="Times New Roman"/>
          <w:sz w:val="26"/>
          <w:szCs w:val="26"/>
        </w:rPr>
        <w:t xml:space="preserve"> </w:t>
      </w:r>
      <w:r w:rsidR="0083305D" w:rsidRPr="000D75C2">
        <w:rPr>
          <w:rFonts w:ascii="Times New Roman" w:hAnsi="Times New Roman"/>
          <w:sz w:val="26"/>
          <w:szCs w:val="26"/>
        </w:rPr>
        <w:t xml:space="preserve">khu vực </w:t>
      </w:r>
      <w:r w:rsidRPr="000D75C2">
        <w:rPr>
          <w:rFonts w:ascii="Times New Roman" w:hAnsi="Times New Roman"/>
          <w:sz w:val="26"/>
          <w:szCs w:val="26"/>
        </w:rPr>
        <w:t xml:space="preserve">(các tỉnh MNPB) </w:t>
      </w:r>
      <w:r w:rsidR="0083305D" w:rsidRPr="000D75C2">
        <w:rPr>
          <w:rFonts w:ascii="Times New Roman" w:hAnsi="Times New Roman"/>
          <w:sz w:val="26"/>
          <w:szCs w:val="26"/>
        </w:rPr>
        <w:t>và</w:t>
      </w:r>
      <w:r w:rsidR="00DB752C" w:rsidRPr="000D75C2">
        <w:rPr>
          <w:rFonts w:ascii="Times New Roman" w:hAnsi="Times New Roman"/>
          <w:sz w:val="26"/>
          <w:szCs w:val="26"/>
        </w:rPr>
        <w:t xml:space="preserve"> </w:t>
      </w:r>
      <w:r w:rsidR="00E10A3E" w:rsidRPr="000D75C2">
        <w:rPr>
          <w:rFonts w:ascii="Times New Roman" w:hAnsi="Times New Roman"/>
          <w:sz w:val="26"/>
          <w:szCs w:val="26"/>
        </w:rPr>
        <w:t>cấp</w:t>
      </w:r>
      <w:r w:rsidR="00DB752C" w:rsidRPr="000D75C2">
        <w:rPr>
          <w:rFonts w:ascii="Times New Roman" w:hAnsi="Times New Roman"/>
          <w:sz w:val="26"/>
          <w:szCs w:val="26"/>
        </w:rPr>
        <w:t xml:space="preserve"> </w:t>
      </w:r>
      <w:r w:rsidR="0083305D" w:rsidRPr="000D75C2">
        <w:rPr>
          <w:rFonts w:ascii="Times New Roman" w:hAnsi="Times New Roman"/>
          <w:sz w:val="26"/>
          <w:szCs w:val="26"/>
        </w:rPr>
        <w:t xml:space="preserve">tỉnh (Sơn La và Bắc Kạn). Bộ chỉ số khác nhau </w:t>
      </w:r>
      <w:r w:rsidRPr="000D75C2">
        <w:rPr>
          <w:rFonts w:ascii="Times New Roman" w:hAnsi="Times New Roman"/>
          <w:sz w:val="26"/>
          <w:szCs w:val="26"/>
        </w:rPr>
        <w:t xml:space="preserve">đôi chút </w:t>
      </w:r>
      <w:r w:rsidR="0083305D" w:rsidRPr="000D75C2">
        <w:rPr>
          <w:rFonts w:ascii="Times New Roman" w:hAnsi="Times New Roman"/>
          <w:sz w:val="26"/>
          <w:szCs w:val="26"/>
        </w:rPr>
        <w:t xml:space="preserve">cho mỗi </w:t>
      </w:r>
      <w:r w:rsidR="007E28B1" w:rsidRPr="000D75C2">
        <w:rPr>
          <w:rFonts w:ascii="Times New Roman" w:hAnsi="Times New Roman"/>
          <w:sz w:val="26"/>
          <w:szCs w:val="26"/>
        </w:rPr>
        <w:t>bản đánh giá</w:t>
      </w:r>
      <w:r w:rsidR="0083305D" w:rsidRPr="000D75C2">
        <w:rPr>
          <w:rFonts w:ascii="Times New Roman" w:hAnsi="Times New Roman"/>
          <w:sz w:val="26"/>
          <w:szCs w:val="26"/>
        </w:rPr>
        <w:t xml:space="preserve"> dựa trên tính khả thi </w:t>
      </w:r>
      <w:r w:rsidR="007E28B1" w:rsidRPr="000D75C2">
        <w:rPr>
          <w:rFonts w:ascii="Times New Roman" w:hAnsi="Times New Roman"/>
          <w:sz w:val="26"/>
          <w:szCs w:val="26"/>
        </w:rPr>
        <w:t>khi thu thập dữ liệu</w:t>
      </w:r>
      <w:r w:rsidR="0083305D" w:rsidRPr="000D75C2">
        <w:rPr>
          <w:rFonts w:ascii="Times New Roman" w:hAnsi="Times New Roman"/>
          <w:sz w:val="26"/>
          <w:szCs w:val="26"/>
        </w:rPr>
        <w:t xml:space="preserve"> và mức độ chi tiết cần thiết.</w:t>
      </w:r>
    </w:p>
    <w:p w:rsidR="00514C94" w:rsidRPr="000D75C2" w:rsidRDefault="00514C94" w:rsidP="00405AE7">
      <w:pPr>
        <w:rPr>
          <w:rFonts w:ascii="Times New Roman" w:hAnsi="Times New Roman"/>
          <w:sz w:val="26"/>
          <w:szCs w:val="26"/>
        </w:rPr>
      </w:pPr>
    </w:p>
    <w:p w:rsidR="00D21DD9" w:rsidRPr="000D75C2" w:rsidRDefault="00376F98" w:rsidP="00405AE7">
      <w:pPr>
        <w:rPr>
          <w:rFonts w:ascii="Times New Roman" w:hAnsi="Times New Roman"/>
          <w:sz w:val="26"/>
          <w:szCs w:val="26"/>
        </w:rPr>
      </w:pPr>
      <w:r w:rsidRPr="000D75C2">
        <w:rPr>
          <w:rFonts w:ascii="Times New Roman" w:hAnsi="Times New Roman"/>
          <w:sz w:val="26"/>
          <w:szCs w:val="26"/>
        </w:rPr>
        <w:t xml:space="preserve">Quy </w:t>
      </w:r>
      <w:r w:rsidR="00D21DD9" w:rsidRPr="000D75C2">
        <w:rPr>
          <w:rFonts w:ascii="Times New Roman" w:hAnsi="Times New Roman"/>
          <w:sz w:val="26"/>
          <w:szCs w:val="26"/>
        </w:rPr>
        <w:t xml:space="preserve">trình </w:t>
      </w:r>
      <w:r w:rsidRPr="000D75C2">
        <w:rPr>
          <w:rFonts w:ascii="Times New Roman" w:hAnsi="Times New Roman"/>
          <w:sz w:val="26"/>
          <w:szCs w:val="26"/>
        </w:rPr>
        <w:t>xây dựng</w:t>
      </w:r>
      <w:r w:rsidR="00D21DD9" w:rsidRPr="000D75C2">
        <w:rPr>
          <w:rFonts w:ascii="Times New Roman" w:hAnsi="Times New Roman"/>
          <w:sz w:val="26"/>
          <w:szCs w:val="26"/>
        </w:rPr>
        <w:t xml:space="preserve"> chỉ số bắt đầu với </w:t>
      </w:r>
      <w:r w:rsidR="007260B8" w:rsidRPr="000D75C2">
        <w:rPr>
          <w:rFonts w:ascii="Times New Roman" w:hAnsi="Times New Roman"/>
          <w:sz w:val="26"/>
          <w:szCs w:val="26"/>
        </w:rPr>
        <w:t xml:space="preserve">việc xây dựng </w:t>
      </w:r>
      <w:r w:rsidR="00D21DD9" w:rsidRPr="000D75C2">
        <w:rPr>
          <w:rFonts w:ascii="Times New Roman" w:hAnsi="Times New Roman"/>
          <w:sz w:val="26"/>
          <w:szCs w:val="26"/>
        </w:rPr>
        <w:t xml:space="preserve">một nhóm công tác gồm các chuyên gia kỹ thuật về </w:t>
      </w:r>
      <w:r w:rsidR="009A1302" w:rsidRPr="000D75C2">
        <w:rPr>
          <w:rFonts w:ascii="Times New Roman" w:hAnsi="Times New Roman"/>
          <w:sz w:val="26"/>
          <w:szCs w:val="26"/>
        </w:rPr>
        <w:t xml:space="preserve">CSHT </w:t>
      </w:r>
      <w:r w:rsidR="00D21DD9" w:rsidRPr="000D75C2">
        <w:rPr>
          <w:rFonts w:ascii="Times New Roman" w:hAnsi="Times New Roman"/>
          <w:sz w:val="26"/>
          <w:szCs w:val="26"/>
        </w:rPr>
        <w:t xml:space="preserve">và các </w:t>
      </w:r>
      <w:r w:rsidRPr="000D75C2">
        <w:rPr>
          <w:rFonts w:ascii="Times New Roman" w:hAnsi="Times New Roman"/>
          <w:sz w:val="26"/>
          <w:szCs w:val="26"/>
        </w:rPr>
        <w:t>hiểm họa</w:t>
      </w:r>
      <w:r w:rsidR="00D21DD9" w:rsidRPr="000D75C2">
        <w:rPr>
          <w:rFonts w:ascii="Times New Roman" w:hAnsi="Times New Roman"/>
          <w:sz w:val="26"/>
          <w:szCs w:val="26"/>
        </w:rPr>
        <w:t xml:space="preserve">. </w:t>
      </w:r>
      <w:r w:rsidRPr="000D75C2">
        <w:rPr>
          <w:rFonts w:ascii="Times New Roman" w:hAnsi="Times New Roman"/>
          <w:sz w:val="26"/>
          <w:szCs w:val="26"/>
        </w:rPr>
        <w:t>Nhóm công tác</w:t>
      </w:r>
      <w:r w:rsidR="00D21DD9" w:rsidRPr="000D75C2">
        <w:rPr>
          <w:rFonts w:ascii="Times New Roman" w:hAnsi="Times New Roman"/>
          <w:sz w:val="26"/>
          <w:szCs w:val="26"/>
        </w:rPr>
        <w:t xml:space="preserve"> </w:t>
      </w:r>
      <w:r w:rsidRPr="000D75C2">
        <w:rPr>
          <w:rFonts w:ascii="Times New Roman" w:hAnsi="Times New Roman"/>
          <w:sz w:val="26"/>
          <w:szCs w:val="26"/>
        </w:rPr>
        <w:t>nên vạch ra</w:t>
      </w:r>
      <w:r w:rsidR="00D21DD9" w:rsidRPr="000D75C2">
        <w:rPr>
          <w:rFonts w:ascii="Times New Roman" w:hAnsi="Times New Roman"/>
          <w:sz w:val="26"/>
          <w:szCs w:val="26"/>
        </w:rPr>
        <w:t xml:space="preserve"> </w:t>
      </w:r>
      <w:r w:rsidRPr="000D75C2">
        <w:rPr>
          <w:rFonts w:ascii="Times New Roman" w:hAnsi="Times New Roman"/>
          <w:sz w:val="26"/>
          <w:szCs w:val="26"/>
        </w:rPr>
        <w:t xml:space="preserve">một </w:t>
      </w:r>
      <w:r w:rsidR="00D21DD9" w:rsidRPr="000D75C2">
        <w:rPr>
          <w:rFonts w:ascii="Times New Roman" w:hAnsi="Times New Roman"/>
          <w:sz w:val="26"/>
          <w:szCs w:val="26"/>
        </w:rPr>
        <w:t xml:space="preserve">bộ chỉ số </w:t>
      </w:r>
      <w:r w:rsidRPr="000D75C2">
        <w:rPr>
          <w:rFonts w:ascii="Times New Roman" w:hAnsi="Times New Roman"/>
          <w:sz w:val="26"/>
          <w:szCs w:val="26"/>
        </w:rPr>
        <w:t>và</w:t>
      </w:r>
      <w:r w:rsidR="00D21DD9" w:rsidRPr="000D75C2">
        <w:rPr>
          <w:rFonts w:ascii="Times New Roman" w:hAnsi="Times New Roman"/>
          <w:sz w:val="26"/>
          <w:szCs w:val="26"/>
        </w:rPr>
        <w:t xml:space="preserve"> </w:t>
      </w:r>
      <w:r w:rsidRPr="000D75C2">
        <w:rPr>
          <w:rFonts w:ascii="Times New Roman" w:hAnsi="Times New Roman"/>
          <w:sz w:val="26"/>
          <w:szCs w:val="26"/>
        </w:rPr>
        <w:t>xây dựng</w:t>
      </w:r>
      <w:r w:rsidR="00D21DD9" w:rsidRPr="000D75C2">
        <w:rPr>
          <w:rFonts w:ascii="Times New Roman" w:hAnsi="Times New Roman"/>
          <w:sz w:val="26"/>
          <w:szCs w:val="26"/>
        </w:rPr>
        <w:t xml:space="preserve"> </w:t>
      </w:r>
      <w:r w:rsidRPr="000D75C2">
        <w:rPr>
          <w:rFonts w:ascii="Times New Roman" w:hAnsi="Times New Roman"/>
          <w:sz w:val="26"/>
          <w:szCs w:val="26"/>
        </w:rPr>
        <w:t xml:space="preserve">thành </w:t>
      </w:r>
      <w:r w:rsidR="00D21DD9" w:rsidRPr="000D75C2">
        <w:rPr>
          <w:rFonts w:ascii="Times New Roman" w:hAnsi="Times New Roman"/>
          <w:sz w:val="26"/>
          <w:szCs w:val="26"/>
        </w:rPr>
        <w:t xml:space="preserve">một danh sách </w:t>
      </w:r>
      <w:r w:rsidRPr="000D75C2">
        <w:rPr>
          <w:rFonts w:ascii="Times New Roman" w:hAnsi="Times New Roman"/>
          <w:sz w:val="26"/>
          <w:szCs w:val="26"/>
        </w:rPr>
        <w:t>tổng quát</w:t>
      </w:r>
      <w:r w:rsidR="00D21DD9" w:rsidRPr="000D75C2">
        <w:rPr>
          <w:rFonts w:ascii="Times New Roman" w:hAnsi="Times New Roman"/>
          <w:sz w:val="26"/>
          <w:szCs w:val="26"/>
        </w:rPr>
        <w:t xml:space="preserve">. Sau </w:t>
      </w:r>
      <w:r w:rsidRPr="000D75C2">
        <w:rPr>
          <w:rFonts w:ascii="Times New Roman" w:hAnsi="Times New Roman"/>
          <w:sz w:val="26"/>
          <w:szCs w:val="26"/>
        </w:rPr>
        <w:t>đó</w:t>
      </w:r>
      <w:r w:rsidR="00D21DD9" w:rsidRPr="000D75C2">
        <w:rPr>
          <w:rFonts w:ascii="Times New Roman" w:hAnsi="Times New Roman"/>
          <w:sz w:val="26"/>
          <w:szCs w:val="26"/>
        </w:rPr>
        <w:t xml:space="preserve">, nhóm </w:t>
      </w:r>
      <w:r w:rsidRPr="000D75C2">
        <w:rPr>
          <w:rFonts w:ascii="Times New Roman" w:hAnsi="Times New Roman"/>
          <w:sz w:val="26"/>
          <w:szCs w:val="26"/>
        </w:rPr>
        <w:t>công tác</w:t>
      </w:r>
      <w:r w:rsidR="00D21DD9" w:rsidRPr="000D75C2">
        <w:rPr>
          <w:rFonts w:ascii="Times New Roman" w:hAnsi="Times New Roman"/>
          <w:sz w:val="26"/>
          <w:szCs w:val="26"/>
        </w:rPr>
        <w:t xml:space="preserve"> sẽ kiểm tra</w:t>
      </w:r>
      <w:r w:rsidRPr="000D75C2">
        <w:rPr>
          <w:rFonts w:ascii="Times New Roman" w:hAnsi="Times New Roman"/>
          <w:sz w:val="26"/>
          <w:szCs w:val="26"/>
        </w:rPr>
        <w:t xml:space="preserve"> xem </w:t>
      </w:r>
      <w:r w:rsidR="007260B8" w:rsidRPr="000D75C2">
        <w:rPr>
          <w:rFonts w:ascii="Times New Roman" w:hAnsi="Times New Roman"/>
          <w:sz w:val="26"/>
          <w:szCs w:val="26"/>
        </w:rPr>
        <w:t>dữ liệu có sẵn hay</w:t>
      </w:r>
      <w:r w:rsidR="00D21DD9" w:rsidRPr="000D75C2">
        <w:rPr>
          <w:rFonts w:ascii="Times New Roman" w:hAnsi="Times New Roman"/>
          <w:sz w:val="26"/>
          <w:szCs w:val="26"/>
        </w:rPr>
        <w:t xml:space="preserve"> </w:t>
      </w:r>
      <w:r w:rsidRPr="000D75C2">
        <w:rPr>
          <w:rFonts w:ascii="Times New Roman" w:hAnsi="Times New Roman"/>
          <w:sz w:val="26"/>
          <w:szCs w:val="26"/>
        </w:rPr>
        <w:t xml:space="preserve">không </w:t>
      </w:r>
      <w:r w:rsidR="007260B8" w:rsidRPr="000D75C2">
        <w:rPr>
          <w:rFonts w:ascii="Times New Roman" w:hAnsi="Times New Roman"/>
          <w:sz w:val="26"/>
          <w:szCs w:val="26"/>
        </w:rPr>
        <w:t xml:space="preserve">dựa trên yêu cầu các chỉ số. Thông </w:t>
      </w:r>
      <w:r w:rsidR="00D21DD9" w:rsidRPr="000D75C2">
        <w:rPr>
          <w:rFonts w:ascii="Times New Roman" w:hAnsi="Times New Roman"/>
          <w:sz w:val="26"/>
          <w:szCs w:val="26"/>
        </w:rPr>
        <w:t xml:space="preserve">qua </w:t>
      </w:r>
      <w:r w:rsidR="00AA5894" w:rsidRPr="000D75C2">
        <w:rPr>
          <w:rFonts w:ascii="Times New Roman" w:hAnsi="Times New Roman"/>
          <w:sz w:val="26"/>
          <w:szCs w:val="26"/>
        </w:rPr>
        <w:t xml:space="preserve">quá trình </w:t>
      </w:r>
      <w:r w:rsidR="00D21DD9" w:rsidRPr="000D75C2">
        <w:rPr>
          <w:rFonts w:ascii="Times New Roman" w:hAnsi="Times New Roman"/>
          <w:sz w:val="26"/>
          <w:szCs w:val="26"/>
        </w:rPr>
        <w:t>thảo luậ</w:t>
      </w:r>
      <w:r w:rsidR="00AA5894" w:rsidRPr="000D75C2">
        <w:rPr>
          <w:rFonts w:ascii="Times New Roman" w:hAnsi="Times New Roman"/>
          <w:sz w:val="26"/>
          <w:szCs w:val="26"/>
        </w:rPr>
        <w:t xml:space="preserve">n, </w:t>
      </w:r>
      <w:r w:rsidR="00D21DD9" w:rsidRPr="000D75C2">
        <w:rPr>
          <w:rFonts w:ascii="Times New Roman" w:hAnsi="Times New Roman"/>
          <w:sz w:val="26"/>
          <w:szCs w:val="26"/>
        </w:rPr>
        <w:t>phân tích</w:t>
      </w:r>
      <w:r w:rsidR="007260B8" w:rsidRPr="000D75C2">
        <w:rPr>
          <w:rFonts w:ascii="Times New Roman" w:hAnsi="Times New Roman"/>
          <w:sz w:val="26"/>
          <w:szCs w:val="26"/>
        </w:rPr>
        <w:t>,</w:t>
      </w:r>
      <w:r w:rsidR="00D21DD9" w:rsidRPr="000D75C2">
        <w:rPr>
          <w:rFonts w:ascii="Times New Roman" w:hAnsi="Times New Roman"/>
          <w:sz w:val="26"/>
          <w:szCs w:val="26"/>
        </w:rPr>
        <w:t xml:space="preserve"> chỉ số </w:t>
      </w:r>
      <w:r w:rsidRPr="000D75C2">
        <w:rPr>
          <w:rFonts w:ascii="Times New Roman" w:hAnsi="Times New Roman"/>
          <w:sz w:val="26"/>
          <w:szCs w:val="26"/>
        </w:rPr>
        <w:t xml:space="preserve">nào </w:t>
      </w:r>
      <w:r w:rsidR="004C0147" w:rsidRPr="000D75C2">
        <w:rPr>
          <w:rFonts w:ascii="Times New Roman" w:hAnsi="Times New Roman"/>
          <w:sz w:val="26"/>
          <w:szCs w:val="26"/>
        </w:rPr>
        <w:t>thể hiện</w:t>
      </w:r>
      <w:r w:rsidR="00D21DD9" w:rsidRPr="000D75C2">
        <w:rPr>
          <w:rFonts w:ascii="Times New Roman" w:hAnsi="Times New Roman"/>
          <w:sz w:val="26"/>
          <w:szCs w:val="26"/>
        </w:rPr>
        <w:t xml:space="preserve"> tốt nhất </w:t>
      </w:r>
      <w:r w:rsidRPr="000D75C2">
        <w:rPr>
          <w:rFonts w:ascii="Times New Roman" w:hAnsi="Times New Roman"/>
          <w:sz w:val="26"/>
          <w:szCs w:val="26"/>
        </w:rPr>
        <w:t xml:space="preserve">cho </w:t>
      </w:r>
      <w:r w:rsidR="000472CC" w:rsidRPr="000D75C2">
        <w:rPr>
          <w:rFonts w:ascii="Times New Roman" w:hAnsi="Times New Roman"/>
          <w:sz w:val="26"/>
          <w:szCs w:val="26"/>
        </w:rPr>
        <w:t xml:space="preserve">mức </w:t>
      </w:r>
      <w:r w:rsidR="00D21DD9" w:rsidRPr="000D75C2">
        <w:rPr>
          <w:rFonts w:ascii="Times New Roman" w:hAnsi="Times New Roman"/>
          <w:sz w:val="26"/>
          <w:szCs w:val="26"/>
        </w:rPr>
        <w:t xml:space="preserve">độ nhạy </w:t>
      </w:r>
      <w:r w:rsidRPr="000D75C2">
        <w:rPr>
          <w:rFonts w:ascii="Times New Roman" w:hAnsi="Times New Roman"/>
          <w:sz w:val="26"/>
          <w:szCs w:val="26"/>
        </w:rPr>
        <w:t xml:space="preserve">cảm </w:t>
      </w:r>
      <w:r w:rsidR="00D21DD9" w:rsidRPr="000D75C2">
        <w:rPr>
          <w:rFonts w:ascii="Times New Roman" w:hAnsi="Times New Roman"/>
          <w:sz w:val="26"/>
          <w:szCs w:val="26"/>
        </w:rPr>
        <w:t xml:space="preserve">và năng </w:t>
      </w:r>
      <w:r w:rsidRPr="000D75C2">
        <w:rPr>
          <w:rFonts w:ascii="Times New Roman" w:hAnsi="Times New Roman"/>
          <w:sz w:val="26"/>
          <w:szCs w:val="26"/>
        </w:rPr>
        <w:t xml:space="preserve">lực </w:t>
      </w:r>
      <w:r w:rsidR="00351808" w:rsidRPr="000D75C2">
        <w:rPr>
          <w:rFonts w:ascii="Times New Roman" w:hAnsi="Times New Roman"/>
          <w:sz w:val="26"/>
          <w:szCs w:val="26"/>
        </w:rPr>
        <w:t xml:space="preserve">đối </w:t>
      </w:r>
      <w:r w:rsidR="00D21DD9" w:rsidRPr="000D75C2">
        <w:rPr>
          <w:rFonts w:ascii="Times New Roman" w:hAnsi="Times New Roman"/>
          <w:sz w:val="26"/>
          <w:szCs w:val="26"/>
        </w:rPr>
        <w:t>phó</w:t>
      </w:r>
      <w:r w:rsidR="007260B8" w:rsidRPr="000D75C2">
        <w:rPr>
          <w:rFonts w:ascii="Times New Roman" w:hAnsi="Times New Roman"/>
          <w:sz w:val="26"/>
          <w:szCs w:val="26"/>
        </w:rPr>
        <w:t xml:space="preserve"> sẽ được đưa vào danh sách rút gọn</w:t>
      </w:r>
      <w:r w:rsidR="00D21DD9" w:rsidRPr="000D75C2">
        <w:rPr>
          <w:rFonts w:ascii="Times New Roman" w:hAnsi="Times New Roman"/>
          <w:sz w:val="26"/>
          <w:szCs w:val="26"/>
        </w:rPr>
        <w:t xml:space="preserve">. </w:t>
      </w:r>
      <w:r w:rsidR="004C0147" w:rsidRPr="000D75C2">
        <w:rPr>
          <w:rFonts w:ascii="Times New Roman" w:hAnsi="Times New Roman"/>
          <w:sz w:val="26"/>
          <w:szCs w:val="26"/>
        </w:rPr>
        <w:t>K</w:t>
      </w:r>
      <w:r w:rsidR="00D21DD9" w:rsidRPr="000D75C2">
        <w:rPr>
          <w:rFonts w:ascii="Times New Roman" w:hAnsi="Times New Roman"/>
          <w:sz w:val="26"/>
          <w:szCs w:val="26"/>
        </w:rPr>
        <w:t xml:space="preserve">hi các chỉ số cơ bản được lựa chọn, </w:t>
      </w:r>
      <w:r w:rsidR="004C0147" w:rsidRPr="000D75C2">
        <w:rPr>
          <w:rFonts w:ascii="Times New Roman" w:hAnsi="Times New Roman"/>
          <w:sz w:val="26"/>
          <w:szCs w:val="26"/>
        </w:rPr>
        <w:t xml:space="preserve">chúng </w:t>
      </w:r>
      <w:r w:rsidR="00407C4A" w:rsidRPr="000D75C2">
        <w:rPr>
          <w:rFonts w:ascii="Times New Roman" w:hAnsi="Times New Roman"/>
          <w:sz w:val="26"/>
          <w:szCs w:val="26"/>
        </w:rPr>
        <w:t>nên được nghiên cứu sâu hơn</w:t>
      </w:r>
      <w:r w:rsidR="00D21DD9" w:rsidRPr="000D75C2">
        <w:rPr>
          <w:rFonts w:ascii="Times New Roman" w:hAnsi="Times New Roman"/>
          <w:sz w:val="26"/>
          <w:szCs w:val="26"/>
        </w:rPr>
        <w:t xml:space="preserve"> bao gồm minh </w:t>
      </w:r>
      <w:r w:rsidR="00AA5894" w:rsidRPr="000D75C2">
        <w:rPr>
          <w:rFonts w:ascii="Times New Roman" w:hAnsi="Times New Roman"/>
          <w:sz w:val="26"/>
          <w:szCs w:val="26"/>
        </w:rPr>
        <w:t xml:space="preserve">chứng </w:t>
      </w:r>
      <w:r w:rsidR="00D21DD9" w:rsidRPr="000D75C2">
        <w:rPr>
          <w:rFonts w:ascii="Times New Roman" w:hAnsi="Times New Roman"/>
          <w:sz w:val="26"/>
          <w:szCs w:val="26"/>
        </w:rPr>
        <w:t>cho việc lựa chọn các chỉ số</w:t>
      </w:r>
      <w:r w:rsidR="004C0147" w:rsidRPr="000D75C2">
        <w:rPr>
          <w:rFonts w:ascii="Times New Roman" w:hAnsi="Times New Roman"/>
          <w:sz w:val="26"/>
          <w:szCs w:val="26"/>
        </w:rPr>
        <w:t xml:space="preserve"> đó</w:t>
      </w:r>
      <w:r w:rsidR="00AA5894" w:rsidRPr="000D75C2">
        <w:rPr>
          <w:rFonts w:ascii="Times New Roman" w:hAnsi="Times New Roman"/>
          <w:sz w:val="26"/>
          <w:szCs w:val="26"/>
        </w:rPr>
        <w:t xml:space="preserve"> đó</w:t>
      </w:r>
      <w:r w:rsidR="00D21DD9" w:rsidRPr="000D75C2">
        <w:rPr>
          <w:rFonts w:ascii="Times New Roman" w:hAnsi="Times New Roman"/>
          <w:sz w:val="26"/>
          <w:szCs w:val="26"/>
        </w:rPr>
        <w:t>, định nghĩa, và mức độ tổn thương mà các chỉ số phân loại.</w:t>
      </w:r>
    </w:p>
    <w:p w:rsidR="00D03F04" w:rsidRPr="000D75C2" w:rsidRDefault="00D03F04" w:rsidP="00405AE7">
      <w:pPr>
        <w:rPr>
          <w:rFonts w:ascii="Times New Roman" w:hAnsi="Times New Roman"/>
          <w:sz w:val="26"/>
          <w:szCs w:val="26"/>
        </w:rPr>
      </w:pPr>
    </w:p>
    <w:p w:rsidR="003D1B36" w:rsidRPr="000D75C2" w:rsidRDefault="003D1B36" w:rsidP="00405AE7">
      <w:pPr>
        <w:rPr>
          <w:rFonts w:ascii="Times New Roman" w:hAnsi="Times New Roman"/>
          <w:sz w:val="26"/>
          <w:szCs w:val="26"/>
        </w:rPr>
      </w:pPr>
      <w:r w:rsidRPr="000D75C2">
        <w:rPr>
          <w:rFonts w:ascii="Times New Roman" w:hAnsi="Times New Roman"/>
          <w:sz w:val="26"/>
          <w:szCs w:val="26"/>
        </w:rPr>
        <w:t xml:space="preserve">Ảnh hưởng của từng chỉ số lên </w:t>
      </w:r>
      <w:r w:rsidR="00884064" w:rsidRPr="000D75C2">
        <w:rPr>
          <w:rFonts w:ascii="Times New Roman" w:hAnsi="Times New Roman"/>
          <w:sz w:val="26"/>
          <w:szCs w:val="26"/>
        </w:rPr>
        <w:t>TTDBTT</w:t>
      </w:r>
      <w:r w:rsidRPr="000D75C2">
        <w:rPr>
          <w:rFonts w:ascii="Times New Roman" w:hAnsi="Times New Roman"/>
          <w:sz w:val="26"/>
          <w:szCs w:val="26"/>
        </w:rPr>
        <w:t xml:space="preserve"> </w:t>
      </w:r>
      <w:r w:rsidR="001A4E87" w:rsidRPr="000D75C2">
        <w:rPr>
          <w:rFonts w:ascii="Times New Roman" w:hAnsi="Times New Roman"/>
          <w:sz w:val="26"/>
          <w:szCs w:val="26"/>
        </w:rPr>
        <w:t>trước những tai biến</w:t>
      </w:r>
      <w:r w:rsidRPr="000D75C2">
        <w:rPr>
          <w:rFonts w:ascii="Times New Roman" w:hAnsi="Times New Roman"/>
          <w:sz w:val="26"/>
          <w:szCs w:val="26"/>
        </w:rPr>
        <w:t xml:space="preserve"> liên quan </w:t>
      </w:r>
      <w:r w:rsidR="0037581F" w:rsidRPr="000D75C2">
        <w:rPr>
          <w:rFonts w:ascii="Times New Roman" w:hAnsi="Times New Roman"/>
          <w:sz w:val="26"/>
          <w:szCs w:val="26"/>
        </w:rPr>
        <w:t xml:space="preserve">đến </w:t>
      </w:r>
      <w:r w:rsidRPr="000D75C2">
        <w:rPr>
          <w:rFonts w:ascii="Times New Roman" w:hAnsi="Times New Roman"/>
          <w:sz w:val="26"/>
          <w:szCs w:val="26"/>
        </w:rPr>
        <w:t xml:space="preserve">khí hậu là khác nhau, và được gán cho trọng số khác nhau để thể hiện cho những ảnh hưởng của chúng lên </w:t>
      </w:r>
      <w:r w:rsidR="00BD0794" w:rsidRPr="000D75C2">
        <w:rPr>
          <w:rFonts w:ascii="Times New Roman" w:hAnsi="Times New Roman"/>
          <w:sz w:val="26"/>
          <w:szCs w:val="26"/>
        </w:rPr>
        <w:t>TTDBTT</w:t>
      </w:r>
      <w:r w:rsidRPr="000D75C2">
        <w:rPr>
          <w:rFonts w:ascii="Times New Roman" w:hAnsi="Times New Roman"/>
          <w:sz w:val="26"/>
          <w:szCs w:val="26"/>
        </w:rPr>
        <w:t xml:space="preserve">. </w:t>
      </w:r>
      <w:r w:rsidR="00407C4A" w:rsidRPr="000D75C2">
        <w:rPr>
          <w:rFonts w:ascii="Times New Roman" w:hAnsi="Times New Roman"/>
          <w:sz w:val="26"/>
          <w:szCs w:val="26"/>
        </w:rPr>
        <w:t>Trong dự án CRI, v</w:t>
      </w:r>
      <w:r w:rsidR="0037581F" w:rsidRPr="000D75C2">
        <w:rPr>
          <w:rFonts w:ascii="Times New Roman" w:hAnsi="Times New Roman"/>
          <w:sz w:val="26"/>
          <w:szCs w:val="26"/>
        </w:rPr>
        <w:t xml:space="preserve">iệc </w:t>
      </w:r>
      <w:r w:rsidRPr="000D75C2">
        <w:rPr>
          <w:rFonts w:ascii="Times New Roman" w:hAnsi="Times New Roman"/>
          <w:sz w:val="26"/>
          <w:szCs w:val="26"/>
        </w:rPr>
        <w:t xml:space="preserve">này dựa trên sự đánh giá chuyên môn của </w:t>
      </w:r>
      <w:r w:rsidR="0007678C" w:rsidRPr="000D75C2">
        <w:rPr>
          <w:rFonts w:ascii="Times New Roman" w:hAnsi="Times New Roman"/>
          <w:sz w:val="26"/>
          <w:szCs w:val="26"/>
        </w:rPr>
        <w:t>nhóm công tác</w:t>
      </w:r>
      <w:r w:rsidRPr="000D75C2">
        <w:rPr>
          <w:rFonts w:ascii="Times New Roman" w:hAnsi="Times New Roman"/>
          <w:sz w:val="26"/>
          <w:szCs w:val="26"/>
        </w:rPr>
        <w:t xml:space="preserve">, </w:t>
      </w:r>
      <w:r w:rsidR="0007678C" w:rsidRPr="000D75C2">
        <w:rPr>
          <w:rFonts w:ascii="Times New Roman" w:hAnsi="Times New Roman"/>
          <w:sz w:val="26"/>
          <w:szCs w:val="26"/>
        </w:rPr>
        <w:t>chứ</w:t>
      </w:r>
      <w:r w:rsidR="001A4E87" w:rsidRPr="000D75C2">
        <w:rPr>
          <w:rFonts w:ascii="Times New Roman" w:hAnsi="Times New Roman"/>
          <w:sz w:val="26"/>
          <w:szCs w:val="26"/>
        </w:rPr>
        <w:t xml:space="preserve"> </w:t>
      </w:r>
      <w:r w:rsidRPr="000D75C2">
        <w:rPr>
          <w:rFonts w:ascii="Times New Roman" w:hAnsi="Times New Roman"/>
          <w:sz w:val="26"/>
          <w:szCs w:val="26"/>
        </w:rPr>
        <w:t xml:space="preserve">không phải trên </w:t>
      </w:r>
      <w:r w:rsidR="0007678C" w:rsidRPr="000D75C2">
        <w:rPr>
          <w:rFonts w:ascii="Times New Roman" w:hAnsi="Times New Roman"/>
          <w:sz w:val="26"/>
          <w:szCs w:val="26"/>
        </w:rPr>
        <w:t>dữ</w:t>
      </w:r>
      <w:r w:rsidRPr="000D75C2">
        <w:rPr>
          <w:rFonts w:ascii="Times New Roman" w:hAnsi="Times New Roman"/>
          <w:sz w:val="26"/>
          <w:szCs w:val="26"/>
        </w:rPr>
        <w:t xml:space="preserve"> liệu định lượng. Vì vậy, tầm quan trọng tương </w:t>
      </w:r>
      <w:r w:rsidR="0007678C" w:rsidRPr="000D75C2">
        <w:rPr>
          <w:rFonts w:ascii="Times New Roman" w:hAnsi="Times New Roman"/>
          <w:sz w:val="26"/>
          <w:szCs w:val="26"/>
        </w:rPr>
        <w:t>ứng</w:t>
      </w:r>
      <w:r w:rsidRPr="000D75C2">
        <w:rPr>
          <w:rFonts w:ascii="Times New Roman" w:hAnsi="Times New Roman"/>
          <w:sz w:val="26"/>
          <w:szCs w:val="26"/>
        </w:rPr>
        <w:t xml:space="preserve"> của các chỉ số có thể là một </w:t>
      </w:r>
      <w:r w:rsidR="0007678C" w:rsidRPr="000D75C2">
        <w:rPr>
          <w:rFonts w:ascii="Times New Roman" w:hAnsi="Times New Roman"/>
          <w:sz w:val="26"/>
          <w:szCs w:val="26"/>
        </w:rPr>
        <w:t xml:space="preserve">nguyên nhân </w:t>
      </w:r>
      <w:r w:rsidRPr="000D75C2">
        <w:rPr>
          <w:rFonts w:ascii="Times New Roman" w:hAnsi="Times New Roman"/>
          <w:sz w:val="26"/>
          <w:szCs w:val="26"/>
        </w:rPr>
        <w:t xml:space="preserve">quan trọng </w:t>
      </w:r>
      <w:r w:rsidR="0007678C" w:rsidRPr="000D75C2">
        <w:rPr>
          <w:rFonts w:ascii="Times New Roman" w:hAnsi="Times New Roman"/>
          <w:sz w:val="26"/>
          <w:szCs w:val="26"/>
        </w:rPr>
        <w:t xml:space="preserve">dẫn đến các </w:t>
      </w:r>
      <w:r w:rsidRPr="000D75C2">
        <w:rPr>
          <w:rFonts w:ascii="Times New Roman" w:hAnsi="Times New Roman"/>
          <w:sz w:val="26"/>
          <w:szCs w:val="26"/>
        </w:rPr>
        <w:t>cuộc tranh luận</w:t>
      </w:r>
      <w:r w:rsidR="0007678C" w:rsidRPr="000D75C2">
        <w:rPr>
          <w:rFonts w:ascii="Times New Roman" w:hAnsi="Times New Roman"/>
          <w:sz w:val="26"/>
          <w:szCs w:val="26"/>
        </w:rPr>
        <w:t>.</w:t>
      </w:r>
      <w:r w:rsidRPr="000D75C2">
        <w:rPr>
          <w:rFonts w:ascii="Times New Roman" w:hAnsi="Times New Roman"/>
          <w:sz w:val="26"/>
          <w:szCs w:val="26"/>
        </w:rPr>
        <w:t xml:space="preserve"> Tuy nhiên, </w:t>
      </w:r>
      <w:r w:rsidR="00066FBA" w:rsidRPr="000D75C2">
        <w:rPr>
          <w:rFonts w:ascii="Times New Roman" w:hAnsi="Times New Roman"/>
          <w:sz w:val="26"/>
          <w:szCs w:val="26"/>
        </w:rPr>
        <w:t>vẫn</w:t>
      </w:r>
      <w:r w:rsidRPr="000D75C2">
        <w:rPr>
          <w:rFonts w:ascii="Times New Roman" w:hAnsi="Times New Roman"/>
          <w:sz w:val="26"/>
          <w:szCs w:val="26"/>
        </w:rPr>
        <w:t xml:space="preserve"> </w:t>
      </w:r>
      <w:r w:rsidR="00066FBA" w:rsidRPr="000D75C2">
        <w:rPr>
          <w:rFonts w:ascii="Times New Roman" w:hAnsi="Times New Roman"/>
          <w:sz w:val="26"/>
          <w:szCs w:val="26"/>
        </w:rPr>
        <w:t>có thể áp dụng các</w:t>
      </w:r>
      <w:r w:rsidRPr="000D75C2">
        <w:rPr>
          <w:rFonts w:ascii="Times New Roman" w:hAnsi="Times New Roman"/>
          <w:sz w:val="26"/>
          <w:szCs w:val="26"/>
        </w:rPr>
        <w:t xml:space="preserve"> số</w:t>
      </w:r>
      <w:r w:rsidR="00066FBA" w:rsidRPr="000D75C2">
        <w:rPr>
          <w:rFonts w:ascii="Times New Roman" w:hAnsi="Times New Roman"/>
          <w:sz w:val="26"/>
          <w:szCs w:val="26"/>
        </w:rPr>
        <w:t xml:space="preserve"> liệu</w:t>
      </w:r>
      <w:r w:rsidRPr="000D75C2">
        <w:rPr>
          <w:rFonts w:ascii="Times New Roman" w:hAnsi="Times New Roman"/>
          <w:sz w:val="26"/>
          <w:szCs w:val="26"/>
        </w:rPr>
        <w:t xml:space="preserve"> thống kê và kỹ thuật </w:t>
      </w:r>
      <w:r w:rsidR="00066FBA" w:rsidRPr="000D75C2">
        <w:rPr>
          <w:rFonts w:ascii="Times New Roman" w:hAnsi="Times New Roman"/>
          <w:sz w:val="26"/>
          <w:szCs w:val="26"/>
        </w:rPr>
        <w:t>khác để lựa chọn trọng số, v</w:t>
      </w:r>
      <w:r w:rsidRPr="000D75C2">
        <w:rPr>
          <w:rFonts w:ascii="Times New Roman" w:hAnsi="Times New Roman"/>
          <w:sz w:val="26"/>
          <w:szCs w:val="26"/>
        </w:rPr>
        <w:t xml:space="preserve">í dụ như phân tích </w:t>
      </w:r>
      <w:r w:rsidR="00066FBA" w:rsidRPr="000D75C2">
        <w:rPr>
          <w:rFonts w:ascii="Times New Roman" w:hAnsi="Times New Roman"/>
          <w:sz w:val="26"/>
          <w:szCs w:val="26"/>
        </w:rPr>
        <w:t>các yếu</w:t>
      </w:r>
      <w:r w:rsidRPr="000D75C2">
        <w:rPr>
          <w:rFonts w:ascii="Times New Roman" w:hAnsi="Times New Roman"/>
          <w:sz w:val="26"/>
          <w:szCs w:val="26"/>
        </w:rPr>
        <w:t xml:space="preserve"> tố và phân tích </w:t>
      </w:r>
      <w:r w:rsidR="00066FBA" w:rsidRPr="000D75C2">
        <w:rPr>
          <w:rFonts w:ascii="Times New Roman" w:hAnsi="Times New Roman"/>
          <w:sz w:val="26"/>
          <w:szCs w:val="26"/>
        </w:rPr>
        <w:t>mức độ bao phủ</w:t>
      </w:r>
      <w:r w:rsidRPr="000D75C2">
        <w:rPr>
          <w:rFonts w:ascii="Times New Roman" w:hAnsi="Times New Roman"/>
          <w:sz w:val="26"/>
          <w:szCs w:val="26"/>
        </w:rPr>
        <w:t xml:space="preserve"> dữ liệu.</w:t>
      </w:r>
    </w:p>
    <w:p w:rsidR="009B3240" w:rsidRPr="000D75C2" w:rsidRDefault="009B3240" w:rsidP="00405AE7">
      <w:pPr>
        <w:autoSpaceDE w:val="0"/>
        <w:autoSpaceDN w:val="0"/>
        <w:adjustRightInd w:val="0"/>
        <w:spacing w:before="0" w:after="0"/>
        <w:rPr>
          <w:rFonts w:ascii="Times New Roman" w:hAnsi="Times New Roman"/>
          <w:sz w:val="26"/>
          <w:szCs w:val="26"/>
        </w:rPr>
      </w:pPr>
    </w:p>
    <w:p w:rsidR="00E96EF8" w:rsidRPr="000D75C2" w:rsidRDefault="00E96EF8"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 xml:space="preserve">Trọng số cũng có thể được chọn để phản ánh chất lượng thống kê của dữ liệu. </w:t>
      </w:r>
      <w:r w:rsidR="00530B80" w:rsidRPr="000D75C2">
        <w:rPr>
          <w:rFonts w:ascii="Times New Roman" w:hAnsi="Times New Roman"/>
          <w:sz w:val="26"/>
          <w:szCs w:val="26"/>
        </w:rPr>
        <w:t xml:space="preserve">Trọng số </w:t>
      </w:r>
      <w:r w:rsidRPr="000D75C2">
        <w:rPr>
          <w:rFonts w:ascii="Times New Roman" w:hAnsi="Times New Roman"/>
          <w:sz w:val="26"/>
          <w:szCs w:val="26"/>
        </w:rPr>
        <w:t xml:space="preserve">cao </w:t>
      </w:r>
      <w:r w:rsidR="00530B80" w:rsidRPr="000D75C2">
        <w:rPr>
          <w:rFonts w:ascii="Times New Roman" w:hAnsi="Times New Roman"/>
          <w:sz w:val="26"/>
          <w:szCs w:val="26"/>
        </w:rPr>
        <w:t>thể hiện</w:t>
      </w:r>
      <w:r w:rsidRPr="000D75C2">
        <w:rPr>
          <w:rFonts w:ascii="Times New Roman" w:hAnsi="Times New Roman"/>
          <w:sz w:val="26"/>
          <w:szCs w:val="26"/>
        </w:rPr>
        <w:t xml:space="preserve"> dữ liệu </w:t>
      </w:r>
      <w:r w:rsidR="00530B80" w:rsidRPr="000D75C2">
        <w:rPr>
          <w:rFonts w:ascii="Times New Roman" w:hAnsi="Times New Roman"/>
          <w:sz w:val="26"/>
          <w:szCs w:val="26"/>
        </w:rPr>
        <w:t xml:space="preserve">thống kê </w:t>
      </w:r>
      <w:r w:rsidRPr="000D75C2">
        <w:rPr>
          <w:rFonts w:ascii="Times New Roman" w:hAnsi="Times New Roman"/>
          <w:sz w:val="26"/>
          <w:szCs w:val="26"/>
        </w:rPr>
        <w:t xml:space="preserve">đáng tin cậy với độ bao phủ rộng. Tuy nhiên, phương pháp này có </w:t>
      </w:r>
      <w:r w:rsidR="00530B80" w:rsidRPr="000D75C2">
        <w:rPr>
          <w:rFonts w:ascii="Times New Roman" w:hAnsi="Times New Roman"/>
          <w:sz w:val="26"/>
          <w:szCs w:val="26"/>
        </w:rPr>
        <w:t>vẻ</w:t>
      </w:r>
      <w:r w:rsidRPr="000D75C2">
        <w:rPr>
          <w:rFonts w:ascii="Times New Roman" w:hAnsi="Times New Roman"/>
          <w:sz w:val="26"/>
          <w:szCs w:val="26"/>
        </w:rPr>
        <w:t xml:space="preserve"> thiên </w:t>
      </w:r>
      <w:r w:rsidR="00530B80" w:rsidRPr="000D75C2">
        <w:rPr>
          <w:rFonts w:ascii="Times New Roman" w:hAnsi="Times New Roman"/>
          <w:sz w:val="26"/>
          <w:szCs w:val="26"/>
        </w:rPr>
        <w:t xml:space="preserve">về </w:t>
      </w:r>
      <w:r w:rsidRPr="000D75C2">
        <w:rPr>
          <w:rFonts w:ascii="Times New Roman" w:hAnsi="Times New Roman"/>
          <w:sz w:val="26"/>
          <w:szCs w:val="26"/>
        </w:rPr>
        <w:t xml:space="preserve">các chỉ số </w:t>
      </w:r>
      <w:r w:rsidR="003B5300" w:rsidRPr="000D75C2">
        <w:rPr>
          <w:rFonts w:ascii="Times New Roman" w:hAnsi="Times New Roman"/>
          <w:sz w:val="26"/>
          <w:szCs w:val="26"/>
        </w:rPr>
        <w:t xml:space="preserve">có </w:t>
      </w:r>
      <w:r w:rsidRPr="000D75C2">
        <w:rPr>
          <w:rFonts w:ascii="Times New Roman" w:hAnsi="Times New Roman"/>
          <w:sz w:val="26"/>
          <w:szCs w:val="26"/>
        </w:rPr>
        <w:t xml:space="preserve">sẵn, </w:t>
      </w:r>
      <w:r w:rsidR="00530B80" w:rsidRPr="000D75C2">
        <w:rPr>
          <w:rFonts w:ascii="Times New Roman" w:hAnsi="Times New Roman"/>
          <w:sz w:val="26"/>
          <w:szCs w:val="26"/>
        </w:rPr>
        <w:t xml:space="preserve">không sử dụng </w:t>
      </w:r>
      <w:r w:rsidRPr="000D75C2">
        <w:rPr>
          <w:rFonts w:ascii="Times New Roman" w:hAnsi="Times New Roman"/>
          <w:sz w:val="26"/>
          <w:szCs w:val="26"/>
        </w:rPr>
        <w:t xml:space="preserve">các thông tin đó có vấn đề </w:t>
      </w:r>
      <w:r w:rsidR="00530B80" w:rsidRPr="000D75C2">
        <w:rPr>
          <w:rFonts w:ascii="Times New Roman" w:hAnsi="Times New Roman"/>
          <w:sz w:val="26"/>
          <w:szCs w:val="26"/>
        </w:rPr>
        <w:t xml:space="preserve">về thống kê </w:t>
      </w:r>
      <w:r w:rsidRPr="000D75C2">
        <w:rPr>
          <w:rFonts w:ascii="Times New Roman" w:hAnsi="Times New Roman"/>
          <w:sz w:val="26"/>
          <w:szCs w:val="26"/>
        </w:rPr>
        <w:t>để xác định và đo lường.</w:t>
      </w:r>
    </w:p>
    <w:p w:rsidR="009B3240" w:rsidRPr="000D75C2" w:rsidRDefault="009B3240" w:rsidP="00405AE7">
      <w:pPr>
        <w:autoSpaceDE w:val="0"/>
        <w:autoSpaceDN w:val="0"/>
        <w:adjustRightInd w:val="0"/>
        <w:spacing w:before="0" w:after="0"/>
        <w:rPr>
          <w:rFonts w:ascii="Times New Roman" w:hAnsi="Times New Roman"/>
          <w:sz w:val="26"/>
          <w:szCs w:val="26"/>
        </w:rPr>
      </w:pPr>
    </w:p>
    <w:p w:rsidR="00D03F04" w:rsidRPr="000D75C2" w:rsidRDefault="00407C4A"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 xml:space="preserve">Một phương án khác là </w:t>
      </w:r>
      <w:r w:rsidR="00952AB7" w:rsidRPr="000D75C2">
        <w:rPr>
          <w:rFonts w:ascii="Times New Roman" w:hAnsi="Times New Roman"/>
          <w:sz w:val="26"/>
          <w:szCs w:val="26"/>
        </w:rPr>
        <w:t xml:space="preserve"> sử dụng trọng </w:t>
      </w:r>
      <w:r w:rsidR="005F1E91" w:rsidRPr="000D75C2">
        <w:rPr>
          <w:rFonts w:ascii="Times New Roman" w:hAnsi="Times New Roman"/>
          <w:sz w:val="26"/>
          <w:szCs w:val="26"/>
        </w:rPr>
        <w:t>số</w:t>
      </w:r>
      <w:r w:rsidR="00952AB7" w:rsidRPr="000D75C2">
        <w:rPr>
          <w:rFonts w:ascii="Times New Roman" w:hAnsi="Times New Roman"/>
          <w:sz w:val="26"/>
          <w:szCs w:val="26"/>
        </w:rPr>
        <w:t xml:space="preserve"> bằng nhau</w:t>
      </w:r>
      <w:r w:rsidRPr="000D75C2">
        <w:rPr>
          <w:rFonts w:ascii="Times New Roman" w:hAnsi="Times New Roman"/>
          <w:sz w:val="26"/>
          <w:szCs w:val="26"/>
        </w:rPr>
        <w:t xml:space="preserve"> Tuy nhiên,</w:t>
      </w:r>
      <w:r w:rsidR="00952AB7" w:rsidRPr="000D75C2">
        <w:rPr>
          <w:rFonts w:ascii="Times New Roman" w:hAnsi="Times New Roman"/>
          <w:sz w:val="26"/>
          <w:szCs w:val="26"/>
        </w:rPr>
        <w:t xml:space="preserve"> bằng cách kết hợp các biến với </w:t>
      </w:r>
      <w:r w:rsidR="004B5332" w:rsidRPr="000D75C2">
        <w:rPr>
          <w:rFonts w:ascii="Times New Roman" w:hAnsi="Times New Roman"/>
          <w:sz w:val="26"/>
          <w:szCs w:val="26"/>
        </w:rPr>
        <w:t xml:space="preserve">mức </w:t>
      </w:r>
      <w:r w:rsidR="00952AB7" w:rsidRPr="000D75C2">
        <w:rPr>
          <w:rFonts w:ascii="Times New Roman" w:hAnsi="Times New Roman"/>
          <w:sz w:val="26"/>
          <w:szCs w:val="26"/>
        </w:rPr>
        <w:t>độ tương quan</w:t>
      </w:r>
      <w:r w:rsidR="005F1E91" w:rsidRPr="000D75C2">
        <w:rPr>
          <w:rFonts w:ascii="Times New Roman" w:hAnsi="Times New Roman"/>
          <w:sz w:val="26"/>
          <w:szCs w:val="26"/>
        </w:rPr>
        <w:t xml:space="preserve"> cao,</w:t>
      </w:r>
      <w:r w:rsidR="00952AB7" w:rsidRPr="000D75C2">
        <w:rPr>
          <w:rFonts w:ascii="Times New Roman" w:hAnsi="Times New Roman"/>
          <w:sz w:val="26"/>
          <w:szCs w:val="26"/>
        </w:rPr>
        <w:t xml:space="preserve"> </w:t>
      </w:r>
      <w:r w:rsidR="005F1E91" w:rsidRPr="000D75C2">
        <w:rPr>
          <w:rFonts w:ascii="Times New Roman" w:hAnsi="Times New Roman"/>
          <w:sz w:val="26"/>
          <w:szCs w:val="26"/>
        </w:rPr>
        <w:t xml:space="preserve">có thể xảy ra tình huống </w:t>
      </w:r>
      <w:r w:rsidR="00952AB7" w:rsidRPr="000D75C2">
        <w:rPr>
          <w:rFonts w:ascii="Times New Roman" w:hAnsi="Times New Roman"/>
          <w:sz w:val="26"/>
          <w:szCs w:val="26"/>
        </w:rPr>
        <w:t xml:space="preserve">một yếu tố </w:t>
      </w:r>
      <w:r w:rsidR="00CD64E6" w:rsidRPr="000D75C2">
        <w:rPr>
          <w:rFonts w:ascii="Times New Roman" w:hAnsi="Times New Roman"/>
          <w:sz w:val="26"/>
          <w:szCs w:val="26"/>
        </w:rPr>
        <w:t>được tính hai lần</w:t>
      </w:r>
      <w:r w:rsidR="00952AB7" w:rsidRPr="000D75C2">
        <w:rPr>
          <w:rFonts w:ascii="Times New Roman" w:hAnsi="Times New Roman"/>
          <w:sz w:val="26"/>
          <w:szCs w:val="26"/>
        </w:rPr>
        <w:t xml:space="preserve"> có thể được đưa vào </w:t>
      </w:r>
      <w:r w:rsidR="003851AC" w:rsidRPr="000D75C2">
        <w:rPr>
          <w:rFonts w:ascii="Times New Roman" w:hAnsi="Times New Roman"/>
          <w:sz w:val="26"/>
          <w:szCs w:val="26"/>
        </w:rPr>
        <w:t>bản đồ giá trị</w:t>
      </w:r>
      <w:r w:rsidR="00952AB7" w:rsidRPr="000D75C2">
        <w:rPr>
          <w:rFonts w:ascii="Times New Roman" w:hAnsi="Times New Roman"/>
          <w:sz w:val="26"/>
          <w:szCs w:val="26"/>
        </w:rPr>
        <w:t xml:space="preserve">. </w:t>
      </w:r>
      <w:r w:rsidR="00CD64E6" w:rsidRPr="000D75C2">
        <w:rPr>
          <w:rFonts w:ascii="Times New Roman" w:hAnsi="Times New Roman"/>
          <w:sz w:val="26"/>
          <w:szCs w:val="26"/>
        </w:rPr>
        <w:t>Đ</w:t>
      </w:r>
      <w:r w:rsidR="00952AB7" w:rsidRPr="000D75C2">
        <w:rPr>
          <w:rFonts w:ascii="Times New Roman" w:hAnsi="Times New Roman"/>
          <w:sz w:val="26"/>
          <w:szCs w:val="26"/>
        </w:rPr>
        <w:t xml:space="preserve">ể tránh </w:t>
      </w:r>
      <w:r w:rsidR="00BF35C6" w:rsidRPr="000D75C2">
        <w:rPr>
          <w:rFonts w:ascii="Times New Roman" w:hAnsi="Times New Roman"/>
          <w:sz w:val="26"/>
          <w:szCs w:val="26"/>
        </w:rPr>
        <w:t>tình huống</w:t>
      </w:r>
      <w:r w:rsidR="00CD64E6" w:rsidRPr="000D75C2">
        <w:rPr>
          <w:rFonts w:ascii="Times New Roman" w:hAnsi="Times New Roman"/>
          <w:sz w:val="26"/>
          <w:szCs w:val="26"/>
        </w:rPr>
        <w:t xml:space="preserve"> này, một cách </w:t>
      </w:r>
      <w:r w:rsidR="00952AB7" w:rsidRPr="000D75C2">
        <w:rPr>
          <w:rFonts w:ascii="Times New Roman" w:hAnsi="Times New Roman"/>
          <w:sz w:val="26"/>
          <w:szCs w:val="26"/>
        </w:rPr>
        <w:t>là kiểm tra các chỉ số tương quan thố</w:t>
      </w:r>
      <w:r w:rsidR="00033360" w:rsidRPr="000D75C2">
        <w:rPr>
          <w:rFonts w:ascii="Times New Roman" w:hAnsi="Times New Roman"/>
          <w:sz w:val="26"/>
          <w:szCs w:val="26"/>
        </w:rPr>
        <w:t>ng kê,</w:t>
      </w:r>
      <w:r w:rsidR="00952AB7" w:rsidRPr="000D75C2">
        <w:rPr>
          <w:rFonts w:ascii="Times New Roman" w:hAnsi="Times New Roman"/>
          <w:sz w:val="26"/>
          <w:szCs w:val="26"/>
        </w:rPr>
        <w:t xml:space="preserve"> ví dụ bằng cách sử dụng hệ số tương quan Pearson </w:t>
      </w:r>
      <w:r w:rsidR="004B5332" w:rsidRPr="000D75C2">
        <w:rPr>
          <w:rFonts w:ascii="Times New Roman" w:hAnsi="Times New Roman"/>
          <w:sz w:val="26"/>
          <w:szCs w:val="26"/>
        </w:rPr>
        <w:t>hoặc</w:t>
      </w:r>
      <w:r w:rsidR="00952AB7" w:rsidRPr="000D75C2">
        <w:rPr>
          <w:rFonts w:ascii="Times New Roman" w:hAnsi="Times New Roman"/>
          <w:sz w:val="26"/>
          <w:szCs w:val="26"/>
        </w:rPr>
        <w:t xml:space="preserve"> </w:t>
      </w:r>
      <w:r w:rsidR="004B5332" w:rsidRPr="000D75C2">
        <w:rPr>
          <w:rFonts w:ascii="Times New Roman" w:hAnsi="Times New Roman"/>
          <w:sz w:val="26"/>
          <w:szCs w:val="26"/>
        </w:rPr>
        <w:t xml:space="preserve">chỉ </w:t>
      </w:r>
      <w:r w:rsidR="00952AB7" w:rsidRPr="000D75C2">
        <w:rPr>
          <w:rFonts w:ascii="Times New Roman" w:hAnsi="Times New Roman"/>
          <w:sz w:val="26"/>
          <w:szCs w:val="26"/>
        </w:rPr>
        <w:t xml:space="preserve">lựa chọn các chỉ số thể hiện mức độ tương quan </w:t>
      </w:r>
      <w:r w:rsidR="004B5332" w:rsidRPr="000D75C2">
        <w:rPr>
          <w:rFonts w:ascii="Times New Roman" w:hAnsi="Times New Roman"/>
          <w:sz w:val="26"/>
          <w:szCs w:val="26"/>
        </w:rPr>
        <w:t xml:space="preserve">thấp </w:t>
      </w:r>
      <w:r w:rsidR="00952AB7" w:rsidRPr="000D75C2">
        <w:rPr>
          <w:rFonts w:ascii="Times New Roman" w:hAnsi="Times New Roman"/>
          <w:sz w:val="26"/>
          <w:szCs w:val="26"/>
        </w:rPr>
        <w:t xml:space="preserve">hoặc điều chỉnh trọng </w:t>
      </w:r>
      <w:r w:rsidR="004B5332" w:rsidRPr="000D75C2">
        <w:rPr>
          <w:rFonts w:ascii="Times New Roman" w:hAnsi="Times New Roman"/>
          <w:sz w:val="26"/>
          <w:szCs w:val="26"/>
        </w:rPr>
        <w:t>số</w:t>
      </w:r>
      <w:r w:rsidR="00952AB7" w:rsidRPr="000D75C2">
        <w:rPr>
          <w:rFonts w:ascii="Times New Roman" w:hAnsi="Times New Roman"/>
          <w:sz w:val="26"/>
          <w:szCs w:val="26"/>
        </w:rPr>
        <w:t xml:space="preserve"> tương ứng, ví dụ </w:t>
      </w:r>
      <w:r w:rsidR="002232C1" w:rsidRPr="000D75C2">
        <w:rPr>
          <w:rFonts w:ascii="Times New Roman" w:hAnsi="Times New Roman"/>
          <w:sz w:val="26"/>
          <w:szCs w:val="26"/>
        </w:rPr>
        <w:t>đưa ra ít</w:t>
      </w:r>
      <w:r w:rsidR="00952AB7" w:rsidRPr="000D75C2">
        <w:rPr>
          <w:rFonts w:ascii="Times New Roman" w:hAnsi="Times New Roman"/>
          <w:sz w:val="26"/>
          <w:szCs w:val="26"/>
        </w:rPr>
        <w:t xml:space="preserve"> trọng </w:t>
      </w:r>
      <w:r w:rsidR="002232C1" w:rsidRPr="000D75C2">
        <w:rPr>
          <w:rFonts w:ascii="Times New Roman" w:hAnsi="Times New Roman"/>
          <w:sz w:val="26"/>
          <w:szCs w:val="26"/>
        </w:rPr>
        <w:t xml:space="preserve">số </w:t>
      </w:r>
      <w:r w:rsidR="00952AB7" w:rsidRPr="000D75C2">
        <w:rPr>
          <w:rFonts w:ascii="Times New Roman" w:hAnsi="Times New Roman"/>
          <w:sz w:val="26"/>
          <w:szCs w:val="26"/>
        </w:rPr>
        <w:t xml:space="preserve">hơn </w:t>
      </w:r>
      <w:r w:rsidR="002232C1" w:rsidRPr="000D75C2">
        <w:rPr>
          <w:rFonts w:ascii="Times New Roman" w:hAnsi="Times New Roman"/>
          <w:sz w:val="26"/>
          <w:szCs w:val="26"/>
        </w:rPr>
        <w:t>cho</w:t>
      </w:r>
      <w:r w:rsidR="00952AB7" w:rsidRPr="000D75C2">
        <w:rPr>
          <w:rFonts w:ascii="Times New Roman" w:hAnsi="Times New Roman"/>
          <w:sz w:val="26"/>
          <w:szCs w:val="26"/>
        </w:rPr>
        <w:t xml:space="preserve"> </w:t>
      </w:r>
      <w:r w:rsidR="001E56FE" w:rsidRPr="000D75C2">
        <w:rPr>
          <w:rFonts w:ascii="Times New Roman" w:hAnsi="Times New Roman"/>
          <w:sz w:val="26"/>
          <w:szCs w:val="26"/>
        </w:rPr>
        <w:t xml:space="preserve">các </w:t>
      </w:r>
      <w:r w:rsidR="00952AB7" w:rsidRPr="000D75C2">
        <w:rPr>
          <w:rFonts w:ascii="Times New Roman" w:hAnsi="Times New Roman"/>
          <w:sz w:val="26"/>
          <w:szCs w:val="26"/>
        </w:rPr>
        <w:t xml:space="preserve">chỉ số tương quan. </w:t>
      </w:r>
      <w:r w:rsidR="00876992" w:rsidRPr="000D75C2">
        <w:rPr>
          <w:rFonts w:ascii="Times New Roman" w:hAnsi="Times New Roman"/>
          <w:sz w:val="26"/>
          <w:szCs w:val="26"/>
        </w:rPr>
        <w:t>Ngoài ra</w:t>
      </w:r>
      <w:r w:rsidR="00952AB7" w:rsidRPr="000D75C2">
        <w:rPr>
          <w:rFonts w:ascii="Times New Roman" w:hAnsi="Times New Roman"/>
          <w:sz w:val="26"/>
          <w:szCs w:val="26"/>
        </w:rPr>
        <w:t xml:space="preserve">, </w:t>
      </w:r>
      <w:r w:rsidR="00876992" w:rsidRPr="000D75C2">
        <w:rPr>
          <w:rFonts w:ascii="Times New Roman" w:hAnsi="Times New Roman"/>
          <w:sz w:val="26"/>
          <w:szCs w:val="26"/>
        </w:rPr>
        <w:t xml:space="preserve">có thể </w:t>
      </w:r>
      <w:r w:rsidR="00952AB7" w:rsidRPr="000D75C2">
        <w:rPr>
          <w:rFonts w:ascii="Times New Roman" w:hAnsi="Times New Roman"/>
          <w:sz w:val="26"/>
          <w:szCs w:val="26"/>
        </w:rPr>
        <w:t xml:space="preserve">giảm thiểu số lượng các biến trong </w:t>
      </w:r>
      <w:r w:rsidR="00876992" w:rsidRPr="000D75C2">
        <w:rPr>
          <w:rFonts w:ascii="Times New Roman" w:hAnsi="Times New Roman"/>
          <w:sz w:val="26"/>
          <w:szCs w:val="26"/>
        </w:rPr>
        <w:t>bản đồ giá trị</w:t>
      </w:r>
      <w:r w:rsidR="00952AB7" w:rsidRPr="000D75C2">
        <w:rPr>
          <w:rFonts w:ascii="Times New Roman" w:hAnsi="Times New Roman"/>
          <w:sz w:val="26"/>
          <w:szCs w:val="26"/>
        </w:rPr>
        <w:t xml:space="preserve"> </w:t>
      </w:r>
      <w:r w:rsidR="00421447" w:rsidRPr="000D75C2">
        <w:rPr>
          <w:rFonts w:ascii="Times New Roman" w:hAnsi="Times New Roman"/>
          <w:sz w:val="26"/>
          <w:szCs w:val="26"/>
        </w:rPr>
        <w:t xml:space="preserve">dựa </w:t>
      </w:r>
      <w:r w:rsidR="00952AB7" w:rsidRPr="000D75C2">
        <w:rPr>
          <w:rFonts w:ascii="Times New Roman" w:hAnsi="Times New Roman"/>
          <w:sz w:val="26"/>
          <w:szCs w:val="26"/>
        </w:rPr>
        <w:t>trên các căn cứ khác, chẳng hạn như tính minh bạch và tính thực tiễn.</w:t>
      </w:r>
    </w:p>
    <w:p w:rsidR="00952AB7" w:rsidRPr="000D75C2" w:rsidRDefault="00952AB7" w:rsidP="00405AE7">
      <w:pPr>
        <w:autoSpaceDE w:val="0"/>
        <w:autoSpaceDN w:val="0"/>
        <w:adjustRightInd w:val="0"/>
        <w:spacing w:before="0" w:after="0"/>
        <w:rPr>
          <w:rFonts w:ascii="Times New Roman" w:hAnsi="Times New Roman"/>
          <w:sz w:val="26"/>
          <w:szCs w:val="26"/>
        </w:rPr>
      </w:pPr>
    </w:p>
    <w:p w:rsidR="00FA10B4" w:rsidRPr="000D75C2" w:rsidRDefault="00FA10B4"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 xml:space="preserve">Trong dự án CRI, trọng </w:t>
      </w:r>
      <w:r w:rsidR="00AC3391" w:rsidRPr="000D75C2">
        <w:rPr>
          <w:rFonts w:ascii="Times New Roman" w:hAnsi="Times New Roman"/>
          <w:sz w:val="26"/>
          <w:szCs w:val="26"/>
        </w:rPr>
        <w:t>số</w:t>
      </w:r>
      <w:r w:rsidRPr="000D75C2">
        <w:rPr>
          <w:rFonts w:ascii="Times New Roman" w:hAnsi="Times New Roman"/>
          <w:sz w:val="26"/>
          <w:szCs w:val="26"/>
        </w:rPr>
        <w:t xml:space="preserve"> được chọn dựa trên ý kiến tập thể của nhóm thực hiện và không dựa trên bất kỳ phân tích thống kê nào. Phương pháp này được chọn do thiếu dữ </w:t>
      </w:r>
      <w:r w:rsidRPr="000D75C2">
        <w:rPr>
          <w:rFonts w:ascii="Times New Roman" w:hAnsi="Times New Roman"/>
          <w:sz w:val="26"/>
          <w:szCs w:val="26"/>
        </w:rPr>
        <w:lastRenderedPageBreak/>
        <w:t xml:space="preserve">liệu khi bắt đầu dự án. Tuy nhiên, </w:t>
      </w:r>
      <w:r w:rsidR="00907BA5" w:rsidRPr="000D75C2">
        <w:rPr>
          <w:rFonts w:ascii="Times New Roman" w:hAnsi="Times New Roman"/>
          <w:sz w:val="26"/>
          <w:szCs w:val="26"/>
        </w:rPr>
        <w:t xml:space="preserve">các phương pháp tiếp cận </w:t>
      </w:r>
      <w:r w:rsidRPr="000D75C2">
        <w:rPr>
          <w:rFonts w:ascii="Times New Roman" w:hAnsi="Times New Roman"/>
          <w:sz w:val="26"/>
          <w:szCs w:val="26"/>
        </w:rPr>
        <w:t xml:space="preserve">trong các nghiên cứu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sau này</w:t>
      </w:r>
      <w:r w:rsidR="00907BA5" w:rsidRPr="000D75C2">
        <w:rPr>
          <w:rFonts w:ascii="Times New Roman" w:hAnsi="Times New Roman"/>
          <w:sz w:val="26"/>
          <w:szCs w:val="26"/>
        </w:rPr>
        <w:t xml:space="preserve"> được khuyến nghị là nên</w:t>
      </w:r>
      <w:r w:rsidRPr="000D75C2">
        <w:rPr>
          <w:rFonts w:ascii="Times New Roman" w:hAnsi="Times New Roman"/>
          <w:sz w:val="26"/>
          <w:szCs w:val="26"/>
        </w:rPr>
        <w:t xml:space="preserve"> </w:t>
      </w:r>
      <w:r w:rsidR="00EF3626" w:rsidRPr="000D75C2">
        <w:rPr>
          <w:rFonts w:ascii="Times New Roman" w:hAnsi="Times New Roman"/>
          <w:sz w:val="26"/>
          <w:szCs w:val="26"/>
        </w:rPr>
        <w:t>chặt chẽ</w:t>
      </w:r>
      <w:r w:rsidRPr="000D75C2">
        <w:rPr>
          <w:rFonts w:ascii="Times New Roman" w:hAnsi="Times New Roman"/>
          <w:sz w:val="26"/>
          <w:szCs w:val="26"/>
        </w:rPr>
        <w:t xml:space="preserve"> hơn </w:t>
      </w:r>
      <w:r w:rsidR="00907BA5" w:rsidRPr="000D75C2">
        <w:rPr>
          <w:rFonts w:ascii="Times New Roman" w:hAnsi="Times New Roman"/>
          <w:sz w:val="26"/>
          <w:szCs w:val="26"/>
        </w:rPr>
        <w:t>khi</w:t>
      </w:r>
      <w:r w:rsidRPr="000D75C2">
        <w:rPr>
          <w:rFonts w:ascii="Times New Roman" w:hAnsi="Times New Roman"/>
          <w:sz w:val="26"/>
          <w:szCs w:val="26"/>
        </w:rPr>
        <w:t xml:space="preserve"> chọn </w:t>
      </w:r>
      <w:r w:rsidR="00907BA5" w:rsidRPr="000D75C2">
        <w:rPr>
          <w:rFonts w:ascii="Times New Roman" w:hAnsi="Times New Roman"/>
          <w:sz w:val="26"/>
          <w:szCs w:val="26"/>
        </w:rPr>
        <w:t>các trọng số</w:t>
      </w:r>
      <w:r w:rsidRPr="000D75C2">
        <w:rPr>
          <w:rFonts w:ascii="Times New Roman" w:hAnsi="Times New Roman"/>
          <w:sz w:val="26"/>
          <w:szCs w:val="26"/>
        </w:rPr>
        <w:t>.</w:t>
      </w:r>
    </w:p>
    <w:p w:rsidR="00D139CA" w:rsidRPr="000D75C2" w:rsidRDefault="00D139CA" w:rsidP="00405AE7">
      <w:pPr>
        <w:autoSpaceDE w:val="0"/>
        <w:autoSpaceDN w:val="0"/>
        <w:adjustRightInd w:val="0"/>
        <w:spacing w:before="0" w:after="0"/>
        <w:rPr>
          <w:rFonts w:ascii="Times New Roman" w:hAnsi="Times New Roman"/>
          <w:sz w:val="26"/>
          <w:szCs w:val="26"/>
        </w:rPr>
      </w:pPr>
    </w:p>
    <w:p w:rsidR="00D03F04" w:rsidRPr="000D75C2" w:rsidRDefault="00FA1E10" w:rsidP="00405AE7">
      <w:pPr>
        <w:rPr>
          <w:rFonts w:ascii="Times New Roman" w:hAnsi="Times New Roman"/>
          <w:sz w:val="26"/>
          <w:szCs w:val="26"/>
        </w:rPr>
      </w:pPr>
      <w:r w:rsidRPr="000D75C2">
        <w:rPr>
          <w:rFonts w:ascii="Times New Roman" w:hAnsi="Times New Roman"/>
          <w:sz w:val="26"/>
          <w:szCs w:val="26"/>
        </w:rPr>
        <w:t>Bảng</w:t>
      </w:r>
      <w:r w:rsidR="00407C4A" w:rsidRPr="000D75C2">
        <w:rPr>
          <w:rFonts w:ascii="Times New Roman" w:hAnsi="Times New Roman"/>
          <w:sz w:val="26"/>
          <w:szCs w:val="26"/>
        </w:rPr>
        <w:t xml:space="preserve"> 5</w:t>
      </w:r>
      <w:r w:rsidRPr="000D75C2">
        <w:rPr>
          <w:rFonts w:ascii="Times New Roman" w:hAnsi="Times New Roman"/>
          <w:sz w:val="26"/>
          <w:szCs w:val="26"/>
        </w:rPr>
        <w:t xml:space="preserve"> dưới đây minh họa các trọng số dễ bị tổn thương </w:t>
      </w:r>
      <w:r w:rsidR="00EF777B" w:rsidRPr="000D75C2">
        <w:rPr>
          <w:rFonts w:ascii="Times New Roman" w:hAnsi="Times New Roman"/>
          <w:sz w:val="26"/>
          <w:szCs w:val="26"/>
        </w:rPr>
        <w:t>với mức độ</w:t>
      </w:r>
      <w:r w:rsidRPr="000D75C2">
        <w:rPr>
          <w:rFonts w:ascii="Times New Roman" w:hAnsi="Times New Roman"/>
          <w:sz w:val="26"/>
          <w:szCs w:val="26"/>
        </w:rPr>
        <w:t xml:space="preserve"> quan trọng khác </w:t>
      </w:r>
      <w:r w:rsidR="00EF777B" w:rsidRPr="000D75C2">
        <w:rPr>
          <w:rFonts w:ascii="Times New Roman" w:hAnsi="Times New Roman"/>
          <w:sz w:val="26"/>
          <w:szCs w:val="26"/>
        </w:rPr>
        <w:t xml:space="preserve">nhau, bảng </w:t>
      </w:r>
      <w:r w:rsidR="00407C4A" w:rsidRPr="000D75C2">
        <w:rPr>
          <w:rFonts w:ascii="Times New Roman" w:hAnsi="Times New Roman"/>
          <w:sz w:val="26"/>
          <w:szCs w:val="26"/>
        </w:rPr>
        <w:t xml:space="preserve">6 </w:t>
      </w:r>
      <w:r w:rsidR="00EF777B" w:rsidRPr="000D75C2">
        <w:rPr>
          <w:rFonts w:ascii="Times New Roman" w:hAnsi="Times New Roman"/>
          <w:sz w:val="26"/>
          <w:szCs w:val="26"/>
        </w:rPr>
        <w:t>trình bày</w:t>
      </w:r>
      <w:r w:rsidRPr="000D75C2">
        <w:rPr>
          <w:rFonts w:ascii="Times New Roman" w:hAnsi="Times New Roman"/>
          <w:sz w:val="26"/>
          <w:szCs w:val="26"/>
        </w:rPr>
        <w:t xml:space="preserve"> </w:t>
      </w:r>
      <w:r w:rsidR="00B1775E" w:rsidRPr="000D75C2">
        <w:rPr>
          <w:rFonts w:ascii="Times New Roman" w:hAnsi="Times New Roman"/>
          <w:sz w:val="26"/>
          <w:szCs w:val="26"/>
        </w:rPr>
        <w:t xml:space="preserve">danh sách </w:t>
      </w:r>
      <w:r w:rsidRPr="000D75C2">
        <w:rPr>
          <w:rFonts w:ascii="Times New Roman" w:hAnsi="Times New Roman"/>
          <w:sz w:val="26"/>
          <w:szCs w:val="26"/>
        </w:rPr>
        <w:t xml:space="preserve">chi tiết các chỉ số </w:t>
      </w:r>
      <w:r w:rsidR="00EF777B" w:rsidRPr="000D75C2">
        <w:rPr>
          <w:rFonts w:ascii="Times New Roman" w:hAnsi="Times New Roman"/>
          <w:sz w:val="26"/>
          <w:szCs w:val="26"/>
        </w:rPr>
        <w:t>được xây dựng</w:t>
      </w:r>
      <w:r w:rsidRPr="000D75C2">
        <w:rPr>
          <w:rFonts w:ascii="Times New Roman" w:hAnsi="Times New Roman"/>
          <w:sz w:val="26"/>
          <w:szCs w:val="26"/>
        </w:rPr>
        <w:t xml:space="preserve"> cho nghiên cứu </w:t>
      </w:r>
      <w:r w:rsidR="008A1F3E" w:rsidRPr="000D75C2">
        <w:rPr>
          <w:rFonts w:ascii="Times New Roman" w:hAnsi="Times New Roman"/>
          <w:sz w:val="26"/>
          <w:szCs w:val="26"/>
        </w:rPr>
        <w:t>này</w:t>
      </w:r>
      <w:r w:rsidRPr="000D75C2">
        <w:rPr>
          <w:rFonts w:ascii="Times New Roman" w:hAnsi="Times New Roman"/>
          <w:sz w:val="26"/>
          <w:szCs w:val="26"/>
        </w:rPr>
        <w:t>.</w:t>
      </w:r>
    </w:p>
    <w:p w:rsidR="00D03F04" w:rsidRPr="000D75C2" w:rsidRDefault="00D03F04" w:rsidP="00405AE7">
      <w:pPr>
        <w:jc w:val="center"/>
        <w:rPr>
          <w:rFonts w:ascii="Times New Roman" w:hAnsi="Times New Roman"/>
          <w:b/>
          <w:sz w:val="26"/>
          <w:szCs w:val="26"/>
        </w:rPr>
      </w:pPr>
    </w:p>
    <w:p w:rsidR="003C5F97" w:rsidRPr="000D75C2" w:rsidRDefault="002D29A3" w:rsidP="00405AE7">
      <w:pPr>
        <w:pStyle w:val="Caption"/>
        <w:keepNext/>
        <w:rPr>
          <w:rFonts w:ascii="Times New Roman" w:hAnsi="Times New Roman"/>
          <w:sz w:val="26"/>
          <w:szCs w:val="26"/>
        </w:rPr>
      </w:pPr>
      <w:r w:rsidRPr="00B91ADB">
        <w:rPr>
          <w:rFonts w:ascii="Times New Roman" w:hAnsi="Times New Roman"/>
          <w:sz w:val="26"/>
          <w:szCs w:val="26"/>
        </w:rPr>
        <w:t xml:space="preserve">Bảng </w:t>
      </w:r>
      <w:r w:rsidR="00407C4A" w:rsidRPr="00B91ADB">
        <w:rPr>
          <w:rFonts w:ascii="Times New Roman" w:hAnsi="Times New Roman"/>
          <w:sz w:val="26"/>
          <w:szCs w:val="26"/>
        </w:rPr>
        <w:t>5</w:t>
      </w:r>
      <w:r w:rsidR="003C5F97" w:rsidRPr="00B91ADB">
        <w:rPr>
          <w:rFonts w:ascii="Times New Roman" w:hAnsi="Times New Roman"/>
          <w:sz w:val="26"/>
          <w:szCs w:val="26"/>
        </w:rPr>
        <w:t xml:space="preserve">: </w:t>
      </w:r>
      <w:r w:rsidR="005A35ED" w:rsidRPr="00B91ADB">
        <w:rPr>
          <w:rFonts w:ascii="Times New Roman" w:hAnsi="Times New Roman"/>
          <w:sz w:val="26"/>
          <w:szCs w:val="26"/>
        </w:rPr>
        <w:t>Trọng số</w:t>
      </w:r>
    </w:p>
    <w:tbl>
      <w:tblPr>
        <w:tblW w:w="397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458"/>
        <w:gridCol w:w="2460"/>
        <w:gridCol w:w="2457"/>
      </w:tblGrid>
      <w:tr w:rsidR="009C7E58" w:rsidRPr="000D75C2" w:rsidTr="006756AF">
        <w:trPr>
          <w:trHeight w:val="466"/>
          <w:jc w:val="center"/>
        </w:trPr>
        <w:tc>
          <w:tcPr>
            <w:tcW w:w="1666" w:type="pct"/>
            <w:shd w:val="clear" w:color="auto" w:fill="C5E0B3"/>
            <w:vAlign w:val="center"/>
          </w:tcPr>
          <w:p w:rsidR="00D03F04" w:rsidRPr="000D75C2" w:rsidRDefault="005A35ED"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Rất quan trọng</w:t>
            </w:r>
            <w:r w:rsidR="00407C4A" w:rsidRPr="000D75C2">
              <w:rPr>
                <w:rFonts w:ascii="Times New Roman" w:hAnsi="Times New Roman"/>
                <w:sz w:val="26"/>
                <w:szCs w:val="26"/>
                <w:lang w:val="pt-BR"/>
              </w:rPr>
              <w:t xml:space="preserve"> (VI)</w:t>
            </w:r>
          </w:p>
        </w:tc>
        <w:tc>
          <w:tcPr>
            <w:tcW w:w="1668" w:type="pct"/>
            <w:shd w:val="clear" w:color="auto" w:fill="C5E0B3"/>
            <w:vAlign w:val="center"/>
          </w:tcPr>
          <w:p w:rsidR="00D03F04" w:rsidRPr="000D75C2" w:rsidRDefault="005A35ED"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Quan trọng</w:t>
            </w:r>
            <w:r w:rsidR="00407C4A" w:rsidRPr="000D75C2">
              <w:rPr>
                <w:rFonts w:ascii="Times New Roman" w:hAnsi="Times New Roman"/>
                <w:sz w:val="26"/>
                <w:szCs w:val="26"/>
                <w:lang w:val="pt-BR"/>
              </w:rPr>
              <w:t xml:space="preserve"> (I)</w:t>
            </w:r>
          </w:p>
        </w:tc>
        <w:tc>
          <w:tcPr>
            <w:tcW w:w="1666" w:type="pct"/>
            <w:shd w:val="clear" w:color="auto" w:fill="C5E0B3"/>
            <w:vAlign w:val="center"/>
          </w:tcPr>
          <w:p w:rsidR="00D03F04" w:rsidRPr="000D75C2" w:rsidRDefault="005A35ED"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Ít quan trọng</w:t>
            </w:r>
            <w:r w:rsidR="00407C4A" w:rsidRPr="000D75C2">
              <w:rPr>
                <w:rFonts w:ascii="Times New Roman" w:hAnsi="Times New Roman"/>
                <w:sz w:val="26"/>
                <w:szCs w:val="26"/>
                <w:lang w:val="pt-BR"/>
              </w:rPr>
              <w:t xml:space="preserve"> (LI)</w:t>
            </w:r>
          </w:p>
        </w:tc>
      </w:tr>
      <w:tr w:rsidR="00A37C4D" w:rsidRPr="000D75C2" w:rsidTr="006756AF">
        <w:trPr>
          <w:trHeight w:val="502"/>
          <w:jc w:val="center"/>
        </w:trPr>
        <w:tc>
          <w:tcPr>
            <w:tcW w:w="1666" w:type="pct"/>
            <w:shd w:val="clear" w:color="auto" w:fill="auto"/>
            <w:vAlign w:val="center"/>
          </w:tcPr>
          <w:p w:rsidR="00D03F04" w:rsidRPr="000D75C2" w:rsidRDefault="00D03F04"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0.5</w:t>
            </w:r>
          </w:p>
        </w:tc>
        <w:tc>
          <w:tcPr>
            <w:tcW w:w="1668" w:type="pct"/>
            <w:shd w:val="clear" w:color="auto" w:fill="auto"/>
            <w:vAlign w:val="center"/>
          </w:tcPr>
          <w:p w:rsidR="00D03F04" w:rsidRPr="00B91ADB" w:rsidRDefault="00D03F04"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0.3</w:t>
            </w:r>
          </w:p>
        </w:tc>
        <w:tc>
          <w:tcPr>
            <w:tcW w:w="1666" w:type="pct"/>
            <w:shd w:val="clear" w:color="auto" w:fill="auto"/>
            <w:vAlign w:val="center"/>
          </w:tcPr>
          <w:p w:rsidR="00D03F04" w:rsidRPr="00B91ADB" w:rsidRDefault="00D03F04"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0.2</w:t>
            </w:r>
          </w:p>
        </w:tc>
      </w:tr>
    </w:tbl>
    <w:p w:rsidR="00D139CA" w:rsidRPr="000D75C2" w:rsidRDefault="00D139CA" w:rsidP="00405AE7">
      <w:pPr>
        <w:rPr>
          <w:rFonts w:ascii="Times New Roman" w:hAnsi="Times New Roman"/>
          <w:sz w:val="26"/>
          <w:szCs w:val="26"/>
        </w:rPr>
      </w:pPr>
    </w:p>
    <w:p w:rsidR="003C5F97" w:rsidRPr="000D75C2" w:rsidRDefault="00754D46" w:rsidP="00405AE7">
      <w:pPr>
        <w:pStyle w:val="Caption"/>
        <w:keepNext/>
        <w:rPr>
          <w:rFonts w:ascii="Times New Roman" w:hAnsi="Times New Roman"/>
          <w:sz w:val="26"/>
          <w:szCs w:val="26"/>
        </w:rPr>
      </w:pPr>
      <w:r w:rsidRPr="00B91ADB">
        <w:rPr>
          <w:rFonts w:ascii="Times New Roman" w:hAnsi="Times New Roman"/>
          <w:sz w:val="26"/>
          <w:szCs w:val="26"/>
        </w:rPr>
        <w:t xml:space="preserve">Bảng </w:t>
      </w:r>
      <w:r w:rsidR="00202BB5" w:rsidRPr="00B91ADB">
        <w:rPr>
          <w:rFonts w:ascii="Times New Roman" w:hAnsi="Times New Roman"/>
          <w:sz w:val="26"/>
          <w:szCs w:val="26"/>
        </w:rPr>
        <w:t>6</w:t>
      </w:r>
      <w:r w:rsidR="003C5F97" w:rsidRPr="00B91ADB">
        <w:rPr>
          <w:rFonts w:ascii="Times New Roman" w:hAnsi="Times New Roman"/>
          <w:sz w:val="26"/>
          <w:szCs w:val="26"/>
        </w:rPr>
        <w:t xml:space="preserve">: </w:t>
      </w:r>
      <w:r w:rsidRPr="00B91ADB">
        <w:rPr>
          <w:rFonts w:ascii="Times New Roman" w:hAnsi="Times New Roman"/>
          <w:sz w:val="26"/>
          <w:szCs w:val="26"/>
        </w:rPr>
        <w:t xml:space="preserve">Mô tả các chỉ số và trọng số dễ bị tổn thương </w:t>
      </w:r>
      <w:r w:rsidR="00996F62" w:rsidRPr="00B91ADB">
        <w:rPr>
          <w:rFonts w:ascii="Times New Roman" w:hAnsi="Times New Roman"/>
          <w:sz w:val="26"/>
          <w:szCs w:val="26"/>
        </w:rPr>
        <w:t>trong dự án</w:t>
      </w:r>
      <w:r w:rsidR="003C5F97" w:rsidRPr="00B91ADB">
        <w:rPr>
          <w:rFonts w:ascii="Times New Roman" w:hAnsi="Times New Roman"/>
          <w:sz w:val="26"/>
          <w:szCs w:val="26"/>
        </w:rPr>
        <w:t xml:space="preserve"> (</w:t>
      </w:r>
      <w:r w:rsidRPr="00B91ADB">
        <w:rPr>
          <w:rFonts w:ascii="Times New Roman" w:hAnsi="Times New Roman"/>
          <w:sz w:val="26"/>
          <w:szCs w:val="26"/>
        </w:rPr>
        <w:t>Ghi chú</w:t>
      </w:r>
      <w:r w:rsidR="003C5F97" w:rsidRPr="00B91ADB">
        <w:rPr>
          <w:rFonts w:ascii="Times New Roman" w:hAnsi="Times New Roman"/>
          <w:sz w:val="26"/>
          <w:szCs w:val="26"/>
        </w:rPr>
        <w:t xml:space="preserve">: VI, I, LI, </w:t>
      </w:r>
      <w:r w:rsidRPr="00B91ADB">
        <w:rPr>
          <w:rFonts w:ascii="Times New Roman" w:hAnsi="Times New Roman"/>
          <w:sz w:val="26"/>
          <w:szCs w:val="26"/>
        </w:rPr>
        <w:t>thể hiện mức độ</w:t>
      </w:r>
      <w:r w:rsidR="003C5F97" w:rsidRPr="00B91ADB">
        <w:rPr>
          <w:rFonts w:ascii="Times New Roman" w:hAnsi="Times New Roman"/>
          <w:sz w:val="26"/>
          <w:szCs w:val="26"/>
        </w:rPr>
        <w:t xml:space="preserve"> </w:t>
      </w:r>
      <w:r w:rsidRPr="00B91ADB">
        <w:rPr>
          <w:rFonts w:ascii="Times New Roman" w:hAnsi="Times New Roman"/>
          <w:sz w:val="26"/>
          <w:szCs w:val="26"/>
        </w:rPr>
        <w:t>Rất Quan trọng</w:t>
      </w:r>
      <w:r w:rsidR="003C5F97" w:rsidRPr="00B91ADB">
        <w:rPr>
          <w:rFonts w:ascii="Times New Roman" w:hAnsi="Times New Roman"/>
          <w:sz w:val="26"/>
          <w:szCs w:val="26"/>
        </w:rPr>
        <w:t xml:space="preserve">, </w:t>
      </w:r>
      <w:r w:rsidRPr="00B91ADB">
        <w:rPr>
          <w:rFonts w:ascii="Times New Roman" w:hAnsi="Times New Roman"/>
          <w:sz w:val="26"/>
          <w:szCs w:val="26"/>
        </w:rPr>
        <w:t>Quan trọng</w:t>
      </w:r>
      <w:r w:rsidR="003C5F97" w:rsidRPr="00B91ADB">
        <w:rPr>
          <w:rFonts w:ascii="Times New Roman" w:hAnsi="Times New Roman"/>
          <w:sz w:val="26"/>
          <w:szCs w:val="26"/>
        </w:rPr>
        <w:t xml:space="preserve">, </w:t>
      </w:r>
      <w:r w:rsidRPr="00B91ADB">
        <w:rPr>
          <w:rFonts w:ascii="Times New Roman" w:hAnsi="Times New Roman"/>
          <w:sz w:val="26"/>
          <w:szCs w:val="26"/>
        </w:rPr>
        <w:t>Ít Quan trọng</w:t>
      </w:r>
      <w:r w:rsidR="003C5F97" w:rsidRPr="00B91ADB">
        <w:rPr>
          <w:rFonts w:ascii="Times New Roman" w:hAnsi="Times New Roman"/>
          <w:sz w:val="26"/>
          <w:szCs w:val="26"/>
        </w:rPr>
        <w:t xml:space="preserve">, </w:t>
      </w:r>
      <w:r w:rsidRPr="00B91ADB">
        <w:rPr>
          <w:rFonts w:ascii="Times New Roman" w:hAnsi="Times New Roman"/>
          <w:sz w:val="26"/>
          <w:szCs w:val="26"/>
        </w:rPr>
        <w:t>R, và P biểu thị đánh giá cấp khu vực và cấp tỉnh theo thứ tự</w:t>
      </w:r>
      <w:r w:rsidR="003C5F97" w:rsidRPr="00B91ADB">
        <w:rPr>
          <w:rFonts w:ascii="Times New Roman" w:hAnsi="Times New Roman"/>
          <w:sz w:val="26"/>
          <w:szCs w:val="26"/>
        </w:rPr>
        <w:t>)</w:t>
      </w:r>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9288"/>
      </w:tblGrid>
      <w:tr w:rsidR="00A37C4D" w:rsidRPr="000D75C2" w:rsidTr="00B97534">
        <w:trPr>
          <w:trHeight w:val="502"/>
          <w:jc w:val="center"/>
        </w:trPr>
        <w:tc>
          <w:tcPr>
            <w:tcW w:w="5000" w:type="pct"/>
            <w:shd w:val="clear" w:color="auto" w:fill="C5E0B3"/>
            <w:vAlign w:val="center"/>
          </w:tcPr>
          <w:p w:rsidR="00D03F04" w:rsidRPr="000D75C2" w:rsidRDefault="00D03F04" w:rsidP="00405AE7">
            <w:pPr>
              <w:spacing w:after="0"/>
              <w:rPr>
                <w:rFonts w:ascii="Times New Roman" w:hAnsi="Times New Roman"/>
                <w:sz w:val="26"/>
                <w:szCs w:val="26"/>
                <w:lang w:val="pt-BR"/>
              </w:rPr>
            </w:pPr>
            <w:r w:rsidRPr="000D75C2">
              <w:rPr>
                <w:rFonts w:ascii="Times New Roman" w:hAnsi="Times New Roman"/>
                <w:sz w:val="26"/>
                <w:szCs w:val="26"/>
                <w:lang w:val="pt-BR"/>
              </w:rPr>
              <w:t xml:space="preserve">1. </w:t>
            </w:r>
            <w:r w:rsidR="007E75BF" w:rsidRPr="000D75C2">
              <w:rPr>
                <w:rFonts w:ascii="Times New Roman" w:hAnsi="Times New Roman"/>
                <w:sz w:val="26"/>
                <w:szCs w:val="26"/>
                <w:lang w:val="pt-BR"/>
              </w:rPr>
              <w:t>ĐƯỜNG GIAO THÔNG</w:t>
            </w:r>
          </w:p>
        </w:tc>
      </w:tr>
      <w:tr w:rsidR="009C7E58" w:rsidRPr="000D75C2" w:rsidTr="006E65C3">
        <w:trPr>
          <w:trHeight w:val="502"/>
          <w:jc w:val="center"/>
        </w:trPr>
        <w:tc>
          <w:tcPr>
            <w:tcW w:w="5000" w:type="pct"/>
            <w:vAlign w:val="center"/>
          </w:tcPr>
          <w:p w:rsidR="00667E80" w:rsidRPr="000D75C2" w:rsidRDefault="00D03F04" w:rsidP="00405AE7">
            <w:pPr>
              <w:spacing w:after="0"/>
              <w:rPr>
                <w:rFonts w:ascii="Times New Roman" w:hAnsi="Times New Roman"/>
                <w:sz w:val="26"/>
                <w:szCs w:val="26"/>
                <w:lang w:val="pt-BR"/>
              </w:rPr>
            </w:pPr>
            <w:r w:rsidRPr="000D75C2">
              <w:rPr>
                <w:rFonts w:ascii="Times New Roman" w:hAnsi="Times New Roman"/>
                <w:i/>
                <w:sz w:val="26"/>
                <w:szCs w:val="26"/>
              </w:rPr>
              <w:t xml:space="preserve">1. </w:t>
            </w:r>
            <w:r w:rsidR="00667E80" w:rsidRPr="000D75C2">
              <w:rPr>
                <w:rFonts w:ascii="Times New Roman" w:hAnsi="Times New Roman"/>
                <w:i/>
                <w:sz w:val="26"/>
                <w:szCs w:val="26"/>
              </w:rPr>
              <w:t xml:space="preserve">Vật liệu đường </w:t>
            </w:r>
            <w:r w:rsidR="00886E5C" w:rsidRPr="000D75C2">
              <w:rPr>
                <w:rFonts w:ascii="Times New Roman" w:hAnsi="Times New Roman"/>
                <w:i/>
                <w:sz w:val="26"/>
                <w:szCs w:val="26"/>
              </w:rPr>
              <w:t xml:space="preserve">giao thông </w:t>
            </w:r>
            <w:r w:rsidR="00667E80" w:rsidRPr="000D75C2">
              <w:rPr>
                <w:rFonts w:ascii="Times New Roman" w:hAnsi="Times New Roman"/>
                <w:i/>
                <w:sz w:val="26"/>
                <w:szCs w:val="26"/>
              </w:rPr>
              <w:t>(VI,R,P):</w:t>
            </w:r>
            <w:r w:rsidR="00667E80" w:rsidRPr="000D75C2">
              <w:rPr>
                <w:rFonts w:ascii="Times New Roman" w:hAnsi="Times New Roman"/>
                <w:sz w:val="26"/>
                <w:szCs w:val="26"/>
              </w:rPr>
              <w:t xml:space="preserve"> Vật liệu của đường c</w:t>
            </w:r>
            <w:r w:rsidR="00667E80" w:rsidRPr="000D75C2">
              <w:rPr>
                <w:rFonts w:ascii="Times New Roman" w:hAnsi="Times New Roman"/>
                <w:sz w:val="26"/>
                <w:szCs w:val="26"/>
                <w:lang w:val="nb-NO"/>
              </w:rPr>
              <w:t>ho biết độ bền tương đối và khả năng của con đường chống chịu được các mối hiểm họa</w:t>
            </w:r>
            <w:r w:rsidR="00667E80"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6063FB" w:rsidRPr="00B91ADB" w:rsidRDefault="00D03F04" w:rsidP="001B2045">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0F64D3" w:rsidRPr="000D75C2">
              <w:rPr>
                <w:rFonts w:ascii="Times New Roman" w:hAnsi="Times New Roman"/>
                <w:i/>
                <w:sz w:val="26"/>
                <w:szCs w:val="26"/>
              </w:rPr>
              <w:t>Số công trình phụ trên đường (LI,R,P):</w:t>
            </w:r>
            <w:r w:rsidR="000F64D3" w:rsidRPr="000D75C2">
              <w:rPr>
                <w:rFonts w:ascii="Times New Roman" w:hAnsi="Times New Roman"/>
                <w:sz w:val="26"/>
                <w:szCs w:val="26"/>
              </w:rPr>
              <w:t xml:space="preserve"> Giả thiết ở đây là càng nhiều công trình trên đường </w:t>
            </w:r>
            <w:r w:rsidR="006063FB" w:rsidRPr="000D75C2">
              <w:rPr>
                <w:rFonts w:ascii="Times New Roman" w:hAnsi="Times New Roman"/>
                <w:sz w:val="26"/>
                <w:szCs w:val="26"/>
              </w:rPr>
              <w:t xml:space="preserve">(ví dụ cống, cầu) </w:t>
            </w:r>
            <w:r w:rsidR="000F64D3" w:rsidRPr="000D75C2">
              <w:rPr>
                <w:rFonts w:ascii="Times New Roman" w:hAnsi="Times New Roman"/>
                <w:sz w:val="26"/>
                <w:szCs w:val="26"/>
              </w:rPr>
              <w:t>thì càng dễ bị tổn thương</w:t>
            </w:r>
            <w:r w:rsidR="006063FB" w:rsidRPr="000D75C2">
              <w:rPr>
                <w:rFonts w:ascii="Times New Roman" w:hAnsi="Times New Roman"/>
                <w:sz w:val="26"/>
                <w:szCs w:val="26"/>
              </w:rPr>
              <w:t>, b</w:t>
            </w:r>
            <w:r w:rsidR="000F64D3" w:rsidRPr="000D75C2">
              <w:rPr>
                <w:rFonts w:ascii="Times New Roman" w:hAnsi="Times New Roman"/>
                <w:sz w:val="26"/>
                <w:szCs w:val="26"/>
              </w:rPr>
              <w:t xml:space="preserve">ởi vì khi đó các con đường sẽ cần phải bảo trì nhiều hơn, và có một số lượng lớn các yếu tố </w:t>
            </w:r>
            <w:r w:rsidR="00351808" w:rsidRPr="000D75C2">
              <w:rPr>
                <w:rFonts w:ascii="Times New Roman" w:hAnsi="Times New Roman"/>
                <w:sz w:val="26"/>
                <w:szCs w:val="26"/>
              </w:rPr>
              <w:t>phơi bày</w:t>
            </w:r>
            <w:r w:rsidR="000F64D3" w:rsidRPr="000D75C2">
              <w:rPr>
                <w:rFonts w:ascii="Times New Roman" w:hAnsi="Times New Roman"/>
                <w:sz w:val="26"/>
                <w:szCs w:val="26"/>
              </w:rPr>
              <w:t xml:space="preserve"> tiếp xúc với các hiện tượng nguy hiểm </w:t>
            </w:r>
            <w:r w:rsidR="00DC3142" w:rsidRPr="000D75C2">
              <w:rPr>
                <w:rFonts w:ascii="Times New Roman" w:hAnsi="Times New Roman"/>
                <w:sz w:val="26"/>
                <w:szCs w:val="26"/>
              </w:rPr>
              <w:t xml:space="preserve">dẫn đến </w:t>
            </w:r>
            <w:r w:rsidR="000F64D3" w:rsidRPr="000D75C2">
              <w:rPr>
                <w:rFonts w:ascii="Times New Roman" w:hAnsi="Times New Roman"/>
                <w:sz w:val="26"/>
                <w:szCs w:val="26"/>
              </w:rPr>
              <w:t xml:space="preserve">hư hỏng chức năng của hệ thống </w:t>
            </w:r>
          </w:p>
        </w:tc>
      </w:tr>
      <w:tr w:rsidR="009C7E58" w:rsidRPr="000D75C2" w:rsidTr="006E65C3">
        <w:trPr>
          <w:trHeight w:val="502"/>
          <w:jc w:val="center"/>
        </w:trPr>
        <w:tc>
          <w:tcPr>
            <w:tcW w:w="5000" w:type="pct"/>
            <w:vAlign w:val="center"/>
          </w:tcPr>
          <w:p w:rsidR="00807D3C" w:rsidRPr="00B91ADB" w:rsidRDefault="00D03F04" w:rsidP="001B2045">
            <w:pPr>
              <w:tabs>
                <w:tab w:val="left" w:pos="720"/>
              </w:tabs>
              <w:spacing w:after="0"/>
              <w:rPr>
                <w:rFonts w:ascii="Times New Roman" w:hAnsi="Times New Roman"/>
                <w:sz w:val="26"/>
                <w:szCs w:val="26"/>
              </w:rPr>
            </w:pPr>
            <w:r w:rsidRPr="000D75C2">
              <w:rPr>
                <w:rFonts w:ascii="Times New Roman" w:hAnsi="Times New Roman"/>
                <w:i/>
                <w:sz w:val="26"/>
                <w:szCs w:val="26"/>
              </w:rPr>
              <w:t xml:space="preserve">3. </w:t>
            </w:r>
            <w:r w:rsidR="00807D3C" w:rsidRPr="000D75C2">
              <w:rPr>
                <w:rFonts w:ascii="Times New Roman" w:hAnsi="Times New Roman"/>
                <w:i/>
                <w:sz w:val="26"/>
                <w:szCs w:val="26"/>
              </w:rPr>
              <w:t>Số lượng xã bị chia cắt với đường chính mỗi năm (I,P):</w:t>
            </w:r>
            <w:r w:rsidR="00807D3C" w:rsidRPr="000D75C2">
              <w:rPr>
                <w:rFonts w:ascii="Times New Roman" w:hAnsi="Times New Roman"/>
                <w:sz w:val="26"/>
                <w:szCs w:val="26"/>
              </w:rPr>
              <w:t xml:space="preserve"> Chỉ số này được sử dụng bởi vì rất ít thông tin có sẵn về các con đường thường xuyên bị chia cắt trong khu vực. Mặc dù điều này dường như là một chỉ số về mối nguy hiểm, nó được đưa ra ở đây vì giả định rằng trong bước tiếp theo của nghiên cứu khi lập bản đồ rủi ro sẽ không xem xét đến mức độ </w:t>
            </w:r>
            <w:r w:rsidR="00351808" w:rsidRPr="000D75C2">
              <w:rPr>
                <w:rFonts w:ascii="Times New Roman" w:hAnsi="Times New Roman"/>
                <w:sz w:val="26"/>
                <w:szCs w:val="26"/>
              </w:rPr>
              <w:t>phơi bày</w:t>
            </w:r>
            <w:r w:rsidR="00807D3C" w:rsidRPr="000D75C2">
              <w:rPr>
                <w:rFonts w:ascii="Times New Roman" w:hAnsi="Times New Roman"/>
                <w:sz w:val="26"/>
                <w:szCs w:val="26"/>
              </w:rPr>
              <w:t xml:space="preserve"> của </w:t>
            </w:r>
            <w:r w:rsidR="00D35613" w:rsidRPr="000D75C2">
              <w:rPr>
                <w:rFonts w:ascii="Times New Roman" w:eastAsia="Arial" w:hAnsi="Times New Roman"/>
                <w:sz w:val="26"/>
                <w:szCs w:val="26"/>
              </w:rPr>
              <w:t>CSHT</w:t>
            </w:r>
            <w:r w:rsidR="00807D3C" w:rsidRPr="000D75C2">
              <w:rPr>
                <w:rFonts w:ascii="Times New Roman" w:hAnsi="Times New Roman"/>
                <w:sz w:val="26"/>
                <w:szCs w:val="26"/>
              </w:rPr>
              <w:t xml:space="preserve">. Thay vào đó, các bản đồ thường xem xét một trong hai yếu tố: sự </w:t>
            </w:r>
            <w:r w:rsidR="00351808" w:rsidRPr="000D75C2">
              <w:rPr>
                <w:rFonts w:ascii="Times New Roman" w:hAnsi="Times New Roman"/>
                <w:sz w:val="26"/>
                <w:szCs w:val="26"/>
              </w:rPr>
              <w:t>phơi bày</w:t>
            </w:r>
            <w:r w:rsidR="00807D3C" w:rsidRPr="000D75C2">
              <w:rPr>
                <w:rFonts w:ascii="Times New Roman" w:hAnsi="Times New Roman"/>
                <w:sz w:val="26"/>
                <w:szCs w:val="26"/>
              </w:rPr>
              <w:t xml:space="preserve"> của dân số hoặc kinh tế xã hội. Do đó, để đảm bảo rằng những thiệt hại </w:t>
            </w:r>
            <w:r w:rsidR="00FB272E" w:rsidRPr="000D75C2">
              <w:rPr>
                <w:rFonts w:ascii="Times New Roman" w:hAnsi="Times New Roman"/>
                <w:sz w:val="26"/>
                <w:szCs w:val="26"/>
              </w:rPr>
              <w:t>trong quá khứ</w:t>
            </w:r>
            <w:r w:rsidR="00807D3C" w:rsidRPr="000D75C2">
              <w:rPr>
                <w:rFonts w:ascii="Times New Roman" w:hAnsi="Times New Roman"/>
                <w:sz w:val="26"/>
                <w:szCs w:val="26"/>
              </w:rPr>
              <w:t xml:space="preserve"> do thiên tai được phản ánh trong nghiên cứu này, chúng tôi đã đưa ra chỉ số này ở đây.</w:t>
            </w:r>
          </w:p>
        </w:tc>
      </w:tr>
      <w:tr w:rsidR="009C7E58" w:rsidRPr="000D75C2" w:rsidTr="006E65C3">
        <w:trPr>
          <w:trHeight w:val="502"/>
          <w:jc w:val="center"/>
        </w:trPr>
        <w:tc>
          <w:tcPr>
            <w:tcW w:w="5000" w:type="pct"/>
            <w:vAlign w:val="center"/>
          </w:tcPr>
          <w:p w:rsidR="00607BDF"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FB272E" w:rsidRPr="000D75C2">
              <w:rPr>
                <w:rFonts w:ascii="Times New Roman" w:hAnsi="Times New Roman"/>
                <w:i/>
                <w:sz w:val="26"/>
                <w:szCs w:val="26"/>
              </w:rPr>
              <w:t xml:space="preserve">Các thiệt hại trong quá khứ (I,P): </w:t>
            </w:r>
            <w:r w:rsidR="00FB272E" w:rsidRPr="000D75C2">
              <w:rPr>
                <w:rFonts w:ascii="Times New Roman" w:hAnsi="Times New Roman"/>
                <w:sz w:val="26"/>
                <w:szCs w:val="26"/>
              </w:rPr>
              <w:t xml:space="preserve">Thiệt hại trong quá khứ được sử dụng để chỉ ra </w:t>
            </w:r>
            <w:r w:rsidR="00BD0794" w:rsidRPr="000D75C2">
              <w:rPr>
                <w:rFonts w:ascii="Times New Roman" w:hAnsi="Times New Roman"/>
                <w:sz w:val="26"/>
                <w:szCs w:val="26"/>
              </w:rPr>
              <w:t xml:space="preserve">TTDBTT </w:t>
            </w:r>
            <w:r w:rsidR="00FB272E" w:rsidRPr="000D75C2">
              <w:rPr>
                <w:rFonts w:ascii="Times New Roman" w:hAnsi="Times New Roman"/>
                <w:sz w:val="26"/>
                <w:szCs w:val="26"/>
              </w:rPr>
              <w:t xml:space="preserve">trong khu vực. Những nguyên nhân thiệt hại liên quan đến các yếu tố khác nhau, trong đó bao gồm một số hoặc tất cả những nguyên nhân sau đây: </w:t>
            </w:r>
            <w:r w:rsidR="00607BDF" w:rsidRPr="000D75C2">
              <w:rPr>
                <w:rFonts w:ascii="Times New Roman" w:hAnsi="Times New Roman"/>
                <w:sz w:val="26"/>
                <w:szCs w:val="26"/>
              </w:rPr>
              <w:t xml:space="preserve">sạt </w:t>
            </w:r>
            <w:r w:rsidR="00FB272E" w:rsidRPr="000D75C2">
              <w:rPr>
                <w:rFonts w:ascii="Times New Roman" w:hAnsi="Times New Roman"/>
                <w:sz w:val="26"/>
                <w:szCs w:val="26"/>
              </w:rPr>
              <w:t xml:space="preserve">lở đất, lũ quét, thiết kế kém, xây dựng kém, thiếu bảo trì, vv... </w:t>
            </w:r>
            <w:r w:rsidR="00607BDF" w:rsidRPr="000D75C2">
              <w:rPr>
                <w:rFonts w:ascii="Times New Roman" w:hAnsi="Times New Roman"/>
                <w:sz w:val="26"/>
                <w:szCs w:val="26"/>
              </w:rPr>
              <w:t>Tuy nhiên, c</w:t>
            </w:r>
            <w:r w:rsidR="00FB272E" w:rsidRPr="000D75C2">
              <w:rPr>
                <w:rFonts w:ascii="Times New Roman" w:hAnsi="Times New Roman"/>
                <w:sz w:val="26"/>
                <w:szCs w:val="26"/>
              </w:rPr>
              <w:t>ác giả định đối với chỉ số này là các thông tin thiệt hại cho</w:t>
            </w:r>
            <w:r w:rsidR="00FB272E" w:rsidRPr="000D75C2">
              <w:rPr>
                <w:rFonts w:ascii="Times New Roman" w:hAnsi="Times New Roman"/>
                <w:sz w:val="26"/>
                <w:szCs w:val="26"/>
                <w:lang w:val="vi-VN"/>
              </w:rPr>
              <w:t xml:space="preserve"> biết</w:t>
            </w:r>
            <w:r w:rsidR="00FB272E" w:rsidRPr="000D75C2">
              <w:rPr>
                <w:rFonts w:ascii="Times New Roman" w:hAnsi="Times New Roman"/>
                <w:sz w:val="26"/>
                <w:szCs w:val="26"/>
              </w:rPr>
              <w:t xml:space="preserve"> </w:t>
            </w:r>
            <w:r w:rsidR="00BD0794" w:rsidRPr="000D75C2">
              <w:rPr>
                <w:rFonts w:ascii="Times New Roman" w:hAnsi="Times New Roman"/>
                <w:sz w:val="26"/>
                <w:szCs w:val="26"/>
              </w:rPr>
              <w:t>TTDBTT</w:t>
            </w:r>
            <w:r w:rsidR="00BD0794" w:rsidRPr="000D75C2">
              <w:rPr>
                <w:rFonts w:ascii="Times New Roman" w:hAnsi="Times New Roman"/>
                <w:sz w:val="26"/>
                <w:szCs w:val="26"/>
                <w:lang w:val="vi-VN"/>
              </w:rPr>
              <w:t xml:space="preserve"> </w:t>
            </w:r>
            <w:r w:rsidR="00FB272E" w:rsidRPr="000D75C2">
              <w:rPr>
                <w:rFonts w:ascii="Times New Roman" w:hAnsi="Times New Roman"/>
                <w:sz w:val="26"/>
                <w:szCs w:val="26"/>
                <w:lang w:val="vi-VN"/>
              </w:rPr>
              <w:t xml:space="preserve">chứ không phải </w:t>
            </w:r>
            <w:r w:rsidR="00607BDF" w:rsidRPr="000D75C2">
              <w:rPr>
                <w:rFonts w:ascii="Times New Roman" w:hAnsi="Times New Roman"/>
                <w:sz w:val="26"/>
                <w:szCs w:val="26"/>
              </w:rPr>
              <w:t xml:space="preserve">tần suất, </w:t>
            </w:r>
            <w:r w:rsidR="00FB272E" w:rsidRPr="000D75C2">
              <w:rPr>
                <w:rFonts w:ascii="Times New Roman" w:hAnsi="Times New Roman"/>
                <w:sz w:val="26"/>
                <w:szCs w:val="26"/>
                <w:lang w:val="vi-VN"/>
              </w:rPr>
              <w:t>phạm vi, và cường độ của các mối hiểm họa</w:t>
            </w:r>
            <w:r w:rsidR="00FB272E" w:rsidRPr="000D75C2">
              <w:rPr>
                <w:rFonts w:ascii="Times New Roman" w:hAnsi="Times New Roman"/>
                <w:sz w:val="26"/>
                <w:szCs w:val="26"/>
              </w:rPr>
              <w:t xml:space="preserve">. Lý do về việc </w:t>
            </w:r>
            <w:r w:rsidR="00FB272E" w:rsidRPr="000D75C2">
              <w:rPr>
                <w:rFonts w:ascii="Times New Roman" w:hAnsi="Times New Roman"/>
                <w:sz w:val="26"/>
                <w:szCs w:val="26"/>
                <w:lang w:val="vi-VN"/>
              </w:rPr>
              <w:t>sử dụng</w:t>
            </w:r>
            <w:r w:rsidR="00FB272E" w:rsidRPr="000D75C2">
              <w:rPr>
                <w:rFonts w:ascii="Times New Roman" w:hAnsi="Times New Roman"/>
                <w:sz w:val="26"/>
                <w:szCs w:val="26"/>
              </w:rPr>
              <w:t xml:space="preserve"> chỉ số này cũng giống như đối với chỉ số </w:t>
            </w:r>
            <w:r w:rsidR="00635A5D" w:rsidRPr="000D75C2">
              <w:rPr>
                <w:rFonts w:ascii="Times New Roman" w:hAnsi="Times New Roman"/>
                <w:sz w:val="26"/>
                <w:szCs w:val="26"/>
              </w:rPr>
              <w:t xml:space="preserve">trước được </w:t>
            </w:r>
            <w:r w:rsidR="00FB272E" w:rsidRPr="000D75C2">
              <w:rPr>
                <w:rFonts w:ascii="Times New Roman" w:hAnsi="Times New Roman"/>
                <w:sz w:val="26"/>
                <w:szCs w:val="26"/>
              </w:rPr>
              <w:t>mô tả ở trên.</w:t>
            </w:r>
          </w:p>
        </w:tc>
      </w:tr>
      <w:tr w:rsidR="009C7E58" w:rsidRPr="000D75C2" w:rsidTr="006E65C3">
        <w:trPr>
          <w:trHeight w:val="502"/>
          <w:jc w:val="center"/>
        </w:trPr>
        <w:tc>
          <w:tcPr>
            <w:tcW w:w="5000" w:type="pct"/>
            <w:vAlign w:val="center"/>
          </w:tcPr>
          <w:p w:rsidR="002F3767"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lastRenderedPageBreak/>
              <w:t xml:space="preserve">5. </w:t>
            </w:r>
            <w:r w:rsidR="00281DC4" w:rsidRPr="000D75C2">
              <w:rPr>
                <w:rFonts w:ascii="Times New Roman" w:hAnsi="Times New Roman"/>
                <w:i/>
                <w:sz w:val="26"/>
                <w:szCs w:val="26"/>
              </w:rPr>
              <w:t>Vận hành và Bảo trì</w:t>
            </w:r>
            <w:r w:rsidR="002F3767" w:rsidRPr="000D75C2">
              <w:rPr>
                <w:rFonts w:ascii="Times New Roman" w:hAnsi="Times New Roman"/>
                <w:i/>
                <w:sz w:val="26"/>
                <w:szCs w:val="26"/>
              </w:rPr>
              <w:t xml:space="preserve"> (I,R,P):</w:t>
            </w:r>
            <w:r w:rsidR="002F3767" w:rsidRPr="000D75C2">
              <w:rPr>
                <w:rFonts w:ascii="Times New Roman" w:hAnsi="Times New Roman"/>
                <w:sz w:val="26"/>
                <w:szCs w:val="26"/>
              </w:rPr>
              <w:t xml:space="preserve"> Ngân sách theo kế hoạch hàng năm cho việc Vận hành và Bảo trì các con đường thể hiện năng lực của tổ chức </w:t>
            </w:r>
            <w:r w:rsidR="002F3767" w:rsidRPr="000D75C2">
              <w:rPr>
                <w:rFonts w:ascii="Times New Roman" w:hAnsi="Times New Roman"/>
                <w:sz w:val="26"/>
                <w:szCs w:val="26"/>
                <w:lang w:val="vi-VN"/>
              </w:rPr>
              <w:t xml:space="preserve">trong việc </w:t>
            </w:r>
            <w:r w:rsidR="002F3767" w:rsidRPr="000D75C2">
              <w:rPr>
                <w:rFonts w:ascii="Times New Roman" w:hAnsi="Times New Roman"/>
                <w:sz w:val="26"/>
                <w:szCs w:val="26"/>
              </w:rPr>
              <w:t xml:space="preserve">lập kế hoạch, quản lý và duy </w:t>
            </w:r>
            <w:r w:rsidR="002F3767" w:rsidRPr="000D75C2">
              <w:rPr>
                <w:rFonts w:ascii="Times New Roman" w:hAnsi="Times New Roman"/>
                <w:sz w:val="26"/>
                <w:szCs w:val="26"/>
                <w:lang w:val="vi-VN"/>
              </w:rPr>
              <w:t>tu</w:t>
            </w:r>
            <w:r w:rsidR="002F3767" w:rsidRPr="000D75C2">
              <w:rPr>
                <w:rFonts w:ascii="Times New Roman" w:hAnsi="Times New Roman"/>
                <w:sz w:val="26"/>
                <w:szCs w:val="26"/>
              </w:rPr>
              <w:t xml:space="preserve"> </w:t>
            </w:r>
            <w:r w:rsidR="002F3767"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2F3767" w:rsidRPr="000D75C2">
              <w:rPr>
                <w:rFonts w:ascii="Times New Roman" w:hAnsi="Times New Roman"/>
                <w:sz w:val="26"/>
                <w:szCs w:val="26"/>
              </w:rPr>
              <w:t>. Giả định là ngân sách theo kế hoạch càng cao, thì khả năng tài chính của tổ chức đó càng cao để Vận hành và Bảo trì.</w:t>
            </w:r>
          </w:p>
        </w:tc>
      </w:tr>
      <w:tr w:rsidR="009C7E58" w:rsidRPr="000D75C2" w:rsidTr="006E65C3">
        <w:trPr>
          <w:trHeight w:val="502"/>
          <w:jc w:val="center"/>
        </w:trPr>
        <w:tc>
          <w:tcPr>
            <w:tcW w:w="5000" w:type="pct"/>
            <w:vAlign w:val="center"/>
          </w:tcPr>
          <w:p w:rsidR="000473A2" w:rsidRPr="00B91ADB" w:rsidRDefault="00D03F04" w:rsidP="00351808">
            <w:pPr>
              <w:tabs>
                <w:tab w:val="left" w:pos="720"/>
              </w:tabs>
              <w:spacing w:after="0"/>
              <w:rPr>
                <w:rFonts w:ascii="Times New Roman" w:hAnsi="Times New Roman"/>
                <w:sz w:val="26"/>
                <w:szCs w:val="26"/>
              </w:rPr>
            </w:pPr>
            <w:r w:rsidRPr="000D75C2">
              <w:rPr>
                <w:rFonts w:ascii="Times New Roman" w:hAnsi="Times New Roman"/>
                <w:i/>
                <w:sz w:val="26"/>
                <w:szCs w:val="26"/>
              </w:rPr>
              <w:t xml:space="preserve">6. </w:t>
            </w:r>
            <w:r w:rsidR="000473A2" w:rsidRPr="000D75C2">
              <w:rPr>
                <w:rFonts w:ascii="Times New Roman" w:hAnsi="Times New Roman"/>
                <w:i/>
                <w:sz w:val="26"/>
                <w:szCs w:val="26"/>
              </w:rPr>
              <w:t>Tỷ lệ hộ nghèo (LI,R,P):</w:t>
            </w:r>
            <w:r w:rsidR="000473A2" w:rsidRPr="000D75C2">
              <w:rPr>
                <w:rFonts w:ascii="Times New Roman" w:hAnsi="Times New Roman"/>
                <w:sz w:val="26"/>
                <w:szCs w:val="26"/>
              </w:rPr>
              <w:t xml:space="preserve"> Tại các khu vực nông thôn phía Bắc, cộng đồng </w:t>
            </w:r>
            <w:r w:rsidR="000473A2" w:rsidRPr="000D75C2">
              <w:rPr>
                <w:rFonts w:ascii="Times New Roman" w:hAnsi="Times New Roman"/>
                <w:sz w:val="26"/>
                <w:szCs w:val="26"/>
                <w:lang w:val="vi-VN"/>
              </w:rPr>
              <w:t>tham gia</w:t>
            </w:r>
            <w:r w:rsidR="000473A2" w:rsidRPr="000D75C2">
              <w:rPr>
                <w:rFonts w:ascii="Times New Roman" w:hAnsi="Times New Roman"/>
                <w:sz w:val="26"/>
                <w:szCs w:val="26"/>
              </w:rPr>
              <w:t xml:space="preserve"> rất nhiều trong việc quản lý, bảo trì và sửa chữa </w:t>
            </w:r>
            <w:r w:rsidR="000473A2"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0473A2" w:rsidRPr="000D75C2">
              <w:rPr>
                <w:rFonts w:ascii="Times New Roman" w:hAnsi="Times New Roman"/>
                <w:sz w:val="26"/>
                <w:szCs w:val="26"/>
              </w:rPr>
              <w:t xml:space="preserve">. Các cộng đồng mà có tỷ lệ hộ nghèo cao hơn thì ở thế bất lợi và dễ bị tổn thương hơn do thiếu </w:t>
            </w:r>
            <w:r w:rsidR="004E4081" w:rsidRPr="000D75C2">
              <w:rPr>
                <w:rFonts w:ascii="Times New Roman" w:hAnsi="Times New Roman"/>
                <w:sz w:val="26"/>
                <w:szCs w:val="26"/>
              </w:rPr>
              <w:t>năng lực kinh tế để</w:t>
            </w:r>
            <w:r w:rsidR="000473A2" w:rsidRPr="000D75C2">
              <w:rPr>
                <w:rFonts w:ascii="Times New Roman" w:hAnsi="Times New Roman"/>
                <w:sz w:val="26"/>
                <w:szCs w:val="26"/>
              </w:rPr>
              <w:t xml:space="preserve"> đóng góp </w:t>
            </w:r>
            <w:r w:rsidR="000473A2" w:rsidRPr="000D75C2">
              <w:rPr>
                <w:rFonts w:ascii="Times New Roman" w:hAnsi="Times New Roman"/>
                <w:sz w:val="26"/>
                <w:szCs w:val="26"/>
                <w:lang w:val="vi-VN"/>
              </w:rPr>
              <w:t xml:space="preserve">về mặt </w:t>
            </w:r>
            <w:r w:rsidR="000473A2" w:rsidRPr="000D75C2">
              <w:rPr>
                <w:rFonts w:ascii="Times New Roman" w:hAnsi="Times New Roman"/>
                <w:sz w:val="26"/>
                <w:szCs w:val="26"/>
              </w:rPr>
              <w:t xml:space="preserve">tài chính </w:t>
            </w:r>
            <w:r w:rsidR="004E4081" w:rsidRPr="000D75C2">
              <w:rPr>
                <w:rFonts w:ascii="Times New Roman" w:hAnsi="Times New Roman"/>
                <w:sz w:val="26"/>
                <w:szCs w:val="26"/>
              </w:rPr>
              <w:t>cho việc</w:t>
            </w:r>
            <w:r w:rsidR="000473A2" w:rsidRPr="000D75C2">
              <w:rPr>
                <w:rFonts w:ascii="Times New Roman" w:hAnsi="Times New Roman"/>
                <w:sz w:val="26"/>
                <w:szCs w:val="26"/>
              </w:rPr>
              <w:t xml:space="preserve"> sửa chữa và bảo trì </w:t>
            </w:r>
            <w:r w:rsidR="000473A2"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0473A2" w:rsidRPr="000D75C2">
              <w:rPr>
                <w:rFonts w:ascii="Times New Roman" w:hAnsi="Times New Roman"/>
                <w:sz w:val="26"/>
                <w:szCs w:val="26"/>
              </w:rPr>
              <w:t xml:space="preserve">. Hơn nữa, chỉ số nghèo đói cũng có thể phản ánh mặt bằng giáo dục, trình độ học vấn và các yếu tố năng lực </w:t>
            </w:r>
            <w:r w:rsidR="00351808" w:rsidRPr="000D75C2">
              <w:rPr>
                <w:rFonts w:ascii="Times New Roman" w:hAnsi="Times New Roman"/>
                <w:sz w:val="26"/>
                <w:szCs w:val="26"/>
              </w:rPr>
              <w:t xml:space="preserve">đối </w:t>
            </w:r>
            <w:r w:rsidR="000473A2" w:rsidRPr="000D75C2">
              <w:rPr>
                <w:rFonts w:ascii="Times New Roman" w:hAnsi="Times New Roman"/>
                <w:sz w:val="26"/>
                <w:szCs w:val="26"/>
              </w:rPr>
              <w:t xml:space="preserve">phó chủ chốt khác do mối liên hệ giữa nghèo đói và cơ hội. </w:t>
            </w:r>
            <w:r w:rsidR="0026563E" w:rsidRPr="000D75C2">
              <w:rPr>
                <w:rFonts w:ascii="Times New Roman" w:hAnsi="Times New Roman"/>
                <w:sz w:val="26"/>
                <w:szCs w:val="26"/>
              </w:rPr>
              <w:t>Không có t</w:t>
            </w:r>
            <w:r w:rsidR="000473A2" w:rsidRPr="000D75C2">
              <w:rPr>
                <w:rFonts w:ascii="Times New Roman" w:hAnsi="Times New Roman"/>
                <w:sz w:val="26"/>
                <w:szCs w:val="26"/>
              </w:rPr>
              <w:t xml:space="preserve">hông tin chính xác xã </w:t>
            </w:r>
            <w:r w:rsidR="0026563E" w:rsidRPr="000D75C2">
              <w:rPr>
                <w:rFonts w:ascii="Times New Roman" w:hAnsi="Times New Roman"/>
                <w:sz w:val="26"/>
                <w:szCs w:val="26"/>
              </w:rPr>
              <w:t xml:space="preserve">nào </w:t>
            </w:r>
            <w:r w:rsidR="000473A2" w:rsidRPr="000D75C2">
              <w:rPr>
                <w:rFonts w:ascii="Times New Roman" w:hAnsi="Times New Roman"/>
                <w:sz w:val="26"/>
                <w:szCs w:val="26"/>
              </w:rPr>
              <w:t xml:space="preserve">có đường đi qua. Tuy nhiên, </w:t>
            </w:r>
            <w:r w:rsidR="0026563E" w:rsidRPr="000D75C2">
              <w:rPr>
                <w:rFonts w:ascii="Times New Roman" w:hAnsi="Times New Roman"/>
                <w:sz w:val="26"/>
                <w:szCs w:val="26"/>
              </w:rPr>
              <w:t xml:space="preserve">chúng tôi có thông tin </w:t>
            </w:r>
            <w:r w:rsidR="000473A2" w:rsidRPr="000D75C2">
              <w:rPr>
                <w:rFonts w:ascii="Times New Roman" w:hAnsi="Times New Roman"/>
                <w:sz w:val="26"/>
                <w:szCs w:val="26"/>
              </w:rPr>
              <w:t xml:space="preserve">vị trí điểm đầu và cuối của con. Như vậy, trung bình của hai yếu tố này sẽ được sử dụng để xác định mức độ nghèo đói. Giả định này dự kiến sẽ không </w:t>
            </w:r>
            <w:r w:rsidR="000473A2" w:rsidRPr="000D75C2">
              <w:rPr>
                <w:rFonts w:ascii="Times New Roman" w:hAnsi="Times New Roman"/>
                <w:sz w:val="26"/>
                <w:szCs w:val="26"/>
                <w:lang w:val="vi-VN"/>
              </w:rPr>
              <w:t xml:space="preserve">khác </w:t>
            </w:r>
            <w:r w:rsidR="000473A2" w:rsidRPr="000D75C2">
              <w:rPr>
                <w:rFonts w:ascii="Times New Roman" w:hAnsi="Times New Roman"/>
                <w:sz w:val="26"/>
                <w:szCs w:val="26"/>
              </w:rPr>
              <w:t xml:space="preserve">quá xa thực tế, </w:t>
            </w:r>
            <w:r w:rsidR="0026563E" w:rsidRPr="000D75C2">
              <w:rPr>
                <w:rFonts w:ascii="Times New Roman" w:hAnsi="Times New Roman"/>
                <w:sz w:val="26"/>
                <w:szCs w:val="26"/>
              </w:rPr>
              <w:t>bởi vì</w:t>
            </w:r>
            <w:r w:rsidR="000473A2" w:rsidRPr="000D75C2">
              <w:rPr>
                <w:rFonts w:ascii="Times New Roman" w:hAnsi="Times New Roman"/>
                <w:sz w:val="26"/>
                <w:szCs w:val="26"/>
              </w:rPr>
              <w:t xml:space="preserve"> sự thay đổi tỷ lệ đói nghèo trên toàn xã trong phạm vi cùng một huyện không phải là rất cao.</w:t>
            </w:r>
          </w:p>
        </w:tc>
      </w:tr>
      <w:tr w:rsidR="009C7E58" w:rsidRPr="000D75C2" w:rsidTr="006E65C3">
        <w:trPr>
          <w:trHeight w:val="502"/>
          <w:jc w:val="center"/>
        </w:trPr>
        <w:tc>
          <w:tcPr>
            <w:tcW w:w="5000" w:type="pct"/>
            <w:vAlign w:val="center"/>
          </w:tcPr>
          <w:p w:rsidR="008A2979"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7. </w:t>
            </w:r>
            <w:r w:rsidR="008A2979" w:rsidRPr="000D75C2">
              <w:rPr>
                <w:rFonts w:ascii="Times New Roman" w:hAnsi="Times New Roman"/>
                <w:i/>
                <w:sz w:val="26"/>
                <w:szCs w:val="26"/>
              </w:rPr>
              <w:t>Tỷ lệ dân tộc thiểu số (LI,R,P):</w:t>
            </w:r>
            <w:r w:rsidR="008A2979" w:rsidRPr="000D75C2">
              <w:rPr>
                <w:rFonts w:ascii="Times New Roman" w:hAnsi="Times New Roman"/>
                <w:sz w:val="26"/>
                <w:szCs w:val="26"/>
              </w:rPr>
              <w:t xml:space="preserve"> Đồng bào dân tộc thiểu số ở vùng sâu vùng xa đến nay chưa được quan tâm đúng mức, làm giảm khả năng chịu đựng những rung chuyển và đóng góp hiệu quả vào sự chống chịu của các công trình </w:t>
            </w:r>
            <w:r w:rsidR="00D35613" w:rsidRPr="000D75C2">
              <w:rPr>
                <w:rFonts w:ascii="Times New Roman" w:eastAsia="Arial" w:hAnsi="Times New Roman"/>
                <w:sz w:val="26"/>
                <w:szCs w:val="26"/>
              </w:rPr>
              <w:t>CSHT</w:t>
            </w:r>
            <w:r w:rsidR="008A2979" w:rsidRPr="000D75C2">
              <w:rPr>
                <w:rFonts w:ascii="Times New Roman" w:hAnsi="Times New Roman"/>
                <w:sz w:val="26"/>
                <w:szCs w:val="26"/>
              </w:rPr>
              <w:t xml:space="preserve">. Trong khi tỷ lệ hộ nghèo </w:t>
            </w:r>
            <w:r w:rsidR="003779E0" w:rsidRPr="000D75C2">
              <w:rPr>
                <w:rFonts w:ascii="Times New Roman" w:hAnsi="Times New Roman"/>
                <w:sz w:val="26"/>
                <w:szCs w:val="26"/>
              </w:rPr>
              <w:t>ở</w:t>
            </w:r>
            <w:r w:rsidR="008A2979" w:rsidRPr="000D75C2">
              <w:rPr>
                <w:rFonts w:ascii="Times New Roman" w:hAnsi="Times New Roman"/>
                <w:sz w:val="26"/>
                <w:szCs w:val="26"/>
              </w:rPr>
              <w:t xml:space="preserve"> Việt Nam đã giảm đáng kể trong những thập kỷ gần đây, tỷ lệ hộ nghèo trong </w:t>
            </w:r>
            <w:r w:rsidR="003779E0" w:rsidRPr="000D75C2">
              <w:rPr>
                <w:rFonts w:ascii="Times New Roman" w:hAnsi="Times New Roman"/>
                <w:sz w:val="26"/>
                <w:szCs w:val="26"/>
              </w:rPr>
              <w:t xml:space="preserve">cộng </w:t>
            </w:r>
            <w:r w:rsidR="008A2979" w:rsidRPr="000D75C2">
              <w:rPr>
                <w:rFonts w:ascii="Times New Roman" w:hAnsi="Times New Roman"/>
                <w:sz w:val="26"/>
                <w:szCs w:val="26"/>
              </w:rPr>
              <w:t xml:space="preserve">đồng dân tộc thiểu số vẫn còn cao và khoảng cách </w:t>
            </w:r>
            <w:r w:rsidR="003779E0" w:rsidRPr="000D75C2">
              <w:rPr>
                <w:rFonts w:ascii="Times New Roman" w:hAnsi="Times New Roman"/>
                <w:sz w:val="26"/>
                <w:szCs w:val="26"/>
              </w:rPr>
              <w:t>ngày càng</w:t>
            </w:r>
            <w:r w:rsidR="008A2979" w:rsidRPr="000D75C2">
              <w:rPr>
                <w:rFonts w:ascii="Times New Roman" w:hAnsi="Times New Roman"/>
                <w:sz w:val="26"/>
                <w:szCs w:val="26"/>
              </w:rPr>
              <w:t xml:space="preserve"> tăng lên. Hơn nữa, </w:t>
            </w:r>
            <w:r w:rsidR="003779E0" w:rsidRPr="000D75C2">
              <w:rPr>
                <w:rFonts w:ascii="Times New Roman" w:hAnsi="Times New Roman"/>
                <w:sz w:val="26"/>
                <w:szCs w:val="26"/>
              </w:rPr>
              <w:t xml:space="preserve">việc </w:t>
            </w:r>
            <w:r w:rsidR="008A2979" w:rsidRPr="000D75C2">
              <w:rPr>
                <w:rFonts w:ascii="Times New Roman" w:hAnsi="Times New Roman"/>
                <w:sz w:val="26"/>
                <w:szCs w:val="26"/>
              </w:rPr>
              <w:t xml:space="preserve">tiếp </w:t>
            </w:r>
            <w:r w:rsidR="003779E0" w:rsidRPr="000D75C2">
              <w:rPr>
                <w:rFonts w:ascii="Times New Roman" w:hAnsi="Times New Roman"/>
                <w:sz w:val="26"/>
                <w:szCs w:val="26"/>
              </w:rPr>
              <w:t>cận</w:t>
            </w:r>
            <w:r w:rsidR="008A2979" w:rsidRPr="000D75C2">
              <w:rPr>
                <w:rFonts w:ascii="Times New Roman" w:hAnsi="Times New Roman"/>
                <w:sz w:val="26"/>
                <w:szCs w:val="26"/>
              </w:rPr>
              <w:t xml:space="preserve"> </w:t>
            </w:r>
            <w:r w:rsidR="003779E0" w:rsidRPr="000D75C2">
              <w:rPr>
                <w:rFonts w:ascii="Times New Roman" w:hAnsi="Times New Roman"/>
                <w:sz w:val="26"/>
                <w:szCs w:val="26"/>
              </w:rPr>
              <w:t>các dịch vụ chính phủ phù hợp</w:t>
            </w:r>
            <w:r w:rsidR="003779E0" w:rsidRPr="000D75C2">
              <w:rPr>
                <w:rFonts w:ascii="Times New Roman" w:hAnsi="Times New Roman"/>
                <w:sz w:val="26"/>
                <w:szCs w:val="26"/>
                <w:lang w:val="vi-VN"/>
              </w:rPr>
              <w:t xml:space="preserve"> </w:t>
            </w:r>
            <w:r w:rsidR="008A2979" w:rsidRPr="000D75C2">
              <w:rPr>
                <w:rFonts w:ascii="Times New Roman" w:hAnsi="Times New Roman"/>
                <w:sz w:val="26"/>
                <w:szCs w:val="26"/>
              </w:rPr>
              <w:t xml:space="preserve">của </w:t>
            </w:r>
            <w:r w:rsidR="003779E0" w:rsidRPr="000D75C2">
              <w:rPr>
                <w:rFonts w:ascii="Times New Roman" w:hAnsi="Times New Roman"/>
                <w:sz w:val="26"/>
                <w:szCs w:val="26"/>
              </w:rPr>
              <w:t>cộng đồng dân tộc thiểu số còn</w:t>
            </w:r>
            <w:r w:rsidR="008A2979" w:rsidRPr="000D75C2">
              <w:rPr>
                <w:rFonts w:ascii="Times New Roman" w:hAnsi="Times New Roman"/>
                <w:sz w:val="26"/>
                <w:szCs w:val="26"/>
                <w:lang w:val="vi-VN"/>
              </w:rPr>
              <w:t xml:space="preserve"> rất hạn chế</w:t>
            </w:r>
            <w:r w:rsidR="003779E0" w:rsidRPr="000D75C2">
              <w:rPr>
                <w:rFonts w:ascii="Times New Roman" w:hAnsi="Times New Roman"/>
                <w:sz w:val="26"/>
                <w:szCs w:val="26"/>
              </w:rPr>
              <w:t xml:space="preserve">. Chính sự tách biệt xã hội và việc hạn chế tiếp cận đang tiếp dẫn </w:t>
            </w:r>
            <w:r w:rsidR="00A96DA0" w:rsidRPr="000D75C2">
              <w:rPr>
                <w:rFonts w:ascii="Times New Roman" w:hAnsi="Times New Roman"/>
                <w:sz w:val="26"/>
                <w:szCs w:val="26"/>
              </w:rPr>
              <w:t xml:space="preserve">hiện nay </w:t>
            </w:r>
            <w:r w:rsidR="008A2979" w:rsidRPr="000D75C2">
              <w:rPr>
                <w:rFonts w:ascii="Times New Roman" w:hAnsi="Times New Roman"/>
                <w:sz w:val="26"/>
                <w:szCs w:val="26"/>
              </w:rPr>
              <w:t xml:space="preserve">sẽ tiếp tục </w:t>
            </w:r>
            <w:r w:rsidR="008A2979" w:rsidRPr="000D75C2">
              <w:rPr>
                <w:rFonts w:ascii="Times New Roman" w:hAnsi="Times New Roman"/>
                <w:sz w:val="26"/>
                <w:szCs w:val="26"/>
                <w:lang w:val="vi-VN"/>
              </w:rPr>
              <w:t>làm giảm</w:t>
            </w:r>
            <w:r w:rsidR="008A2979" w:rsidRPr="000D75C2">
              <w:rPr>
                <w:rFonts w:ascii="Times New Roman" w:hAnsi="Times New Roman"/>
                <w:sz w:val="26"/>
                <w:szCs w:val="26"/>
              </w:rPr>
              <w:t xml:space="preserve"> các cơ hội có thể có cho họ để thích ứng với BĐKH. Cũng như các mối liên kết </w:t>
            </w:r>
            <w:r w:rsidR="00A96DA0" w:rsidRPr="000D75C2">
              <w:rPr>
                <w:rFonts w:ascii="Times New Roman" w:hAnsi="Times New Roman"/>
                <w:sz w:val="26"/>
                <w:szCs w:val="26"/>
              </w:rPr>
              <w:t xml:space="preserve">giữa </w:t>
            </w:r>
            <w:r w:rsidR="008A2979" w:rsidRPr="000D75C2">
              <w:rPr>
                <w:rFonts w:ascii="Times New Roman" w:hAnsi="Times New Roman"/>
                <w:sz w:val="26"/>
                <w:szCs w:val="26"/>
              </w:rPr>
              <w:t xml:space="preserve">khí hậu-sinh kế, rủi ro thiên tai và </w:t>
            </w:r>
            <w:r w:rsidR="00A96DA0" w:rsidRPr="000D75C2">
              <w:rPr>
                <w:rFonts w:ascii="Times New Roman" w:hAnsi="Times New Roman"/>
                <w:sz w:val="26"/>
                <w:szCs w:val="26"/>
              </w:rPr>
              <w:t xml:space="preserve">bối cảnh </w:t>
            </w:r>
            <w:r w:rsidR="008A2979" w:rsidRPr="000D75C2">
              <w:rPr>
                <w:rFonts w:ascii="Times New Roman" w:hAnsi="Times New Roman"/>
                <w:sz w:val="26"/>
                <w:szCs w:val="26"/>
              </w:rPr>
              <w:t xml:space="preserve">thể chế chính sách, thì vẫn còn tồn tại những nguyên nhân cơ bản khác </w:t>
            </w:r>
            <w:r w:rsidR="00A96DA0" w:rsidRPr="000D75C2">
              <w:rPr>
                <w:rFonts w:ascii="Times New Roman" w:hAnsi="Times New Roman"/>
                <w:sz w:val="26"/>
                <w:szCs w:val="26"/>
              </w:rPr>
              <w:t xml:space="preserve">cho </w:t>
            </w:r>
            <w:r w:rsidR="00884064" w:rsidRPr="000D75C2">
              <w:rPr>
                <w:rFonts w:ascii="Times New Roman" w:hAnsi="Times New Roman"/>
                <w:sz w:val="26"/>
                <w:szCs w:val="26"/>
              </w:rPr>
              <w:t>TTDBTT</w:t>
            </w:r>
            <w:r w:rsidR="008A2979" w:rsidRPr="000D75C2">
              <w:rPr>
                <w:rFonts w:ascii="Times New Roman" w:hAnsi="Times New Roman"/>
                <w:sz w:val="26"/>
                <w:szCs w:val="26"/>
              </w:rPr>
              <w:t xml:space="preserve"> </w:t>
            </w:r>
            <w:r w:rsidR="00A96DA0" w:rsidRPr="000D75C2">
              <w:rPr>
                <w:rFonts w:ascii="Times New Roman" w:hAnsi="Times New Roman"/>
                <w:sz w:val="26"/>
                <w:szCs w:val="26"/>
              </w:rPr>
              <w:t>do BĐKH</w:t>
            </w:r>
            <w:r w:rsidR="008A2979"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EE4209"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8. </w:t>
            </w:r>
            <w:r w:rsidR="00EE4209" w:rsidRPr="000D75C2">
              <w:rPr>
                <w:rFonts w:ascii="Times New Roman" w:hAnsi="Times New Roman"/>
                <w:i/>
                <w:sz w:val="26"/>
                <w:szCs w:val="26"/>
              </w:rPr>
              <w:t>Tỷ lệ dân số trong độ tuổi lao động (LI,R,P):</w:t>
            </w:r>
            <w:r w:rsidR="00EE4209" w:rsidRPr="000D75C2">
              <w:rPr>
                <w:rFonts w:ascii="Times New Roman" w:hAnsi="Times New Roman"/>
                <w:sz w:val="26"/>
                <w:szCs w:val="26"/>
              </w:rPr>
              <w:t xml:space="preserve"> Độ tuổi lao động được chính phủ Việt Nam quy định là từ 15 đến 60 tuổi đối với nam và 16</w:t>
            </w:r>
            <w:r w:rsidR="00514664" w:rsidRPr="000D75C2">
              <w:rPr>
                <w:rFonts w:ascii="Times New Roman" w:hAnsi="Times New Roman"/>
                <w:sz w:val="26"/>
                <w:szCs w:val="26"/>
              </w:rPr>
              <w:t xml:space="preserve"> đến </w:t>
            </w:r>
            <w:r w:rsidR="00EE4209" w:rsidRPr="000D75C2">
              <w:rPr>
                <w:rFonts w:ascii="Times New Roman" w:hAnsi="Times New Roman"/>
                <w:sz w:val="26"/>
                <w:szCs w:val="26"/>
              </w:rPr>
              <w:t xml:space="preserve">55 </w:t>
            </w:r>
            <w:r w:rsidR="00514664" w:rsidRPr="000D75C2">
              <w:rPr>
                <w:rFonts w:ascii="Times New Roman" w:hAnsi="Times New Roman"/>
                <w:sz w:val="26"/>
                <w:szCs w:val="26"/>
              </w:rPr>
              <w:t xml:space="preserve">tuổi </w:t>
            </w:r>
            <w:r w:rsidR="00EE4209" w:rsidRPr="000D75C2">
              <w:rPr>
                <w:rFonts w:ascii="Times New Roman" w:hAnsi="Times New Roman"/>
                <w:sz w:val="26"/>
                <w:szCs w:val="26"/>
              </w:rPr>
              <w:t xml:space="preserve">đối với nữ. Tỷ lệ dân số trong độ tuổi lao động phản ánh năng lực của người dân đóng góp vào các dự án cộng đồng như phát triển và sửa chữa </w:t>
            </w:r>
            <w:r w:rsidR="00D35613" w:rsidRPr="000D75C2">
              <w:rPr>
                <w:rFonts w:ascii="Times New Roman" w:eastAsia="Arial" w:hAnsi="Times New Roman"/>
                <w:sz w:val="26"/>
                <w:szCs w:val="26"/>
              </w:rPr>
              <w:t>CSHT</w:t>
            </w:r>
            <w:r w:rsidR="00EE4209" w:rsidRPr="000D75C2">
              <w:rPr>
                <w:rFonts w:ascii="Times New Roman" w:hAnsi="Times New Roman"/>
                <w:sz w:val="26"/>
                <w:szCs w:val="26"/>
              </w:rPr>
              <w:t xml:space="preserve">. Ngược lại với những đặc tính của hai chỉ số trước, tỷ lệ dân số trong độ tuổi </w:t>
            </w:r>
            <w:r w:rsidR="00514664" w:rsidRPr="000D75C2">
              <w:rPr>
                <w:rFonts w:ascii="Times New Roman" w:hAnsi="Times New Roman"/>
                <w:sz w:val="26"/>
                <w:szCs w:val="26"/>
              </w:rPr>
              <w:t>lao động</w:t>
            </w:r>
            <w:r w:rsidR="00EE4209" w:rsidRPr="000D75C2">
              <w:rPr>
                <w:rFonts w:ascii="Times New Roman" w:hAnsi="Times New Roman"/>
                <w:sz w:val="26"/>
                <w:szCs w:val="26"/>
              </w:rPr>
              <w:t xml:space="preserve"> cao </w:t>
            </w:r>
            <w:r w:rsidR="00514664" w:rsidRPr="000D75C2">
              <w:rPr>
                <w:rFonts w:ascii="Times New Roman" w:hAnsi="Times New Roman"/>
                <w:sz w:val="26"/>
                <w:szCs w:val="26"/>
              </w:rPr>
              <w:t>thể hiện</w:t>
            </w:r>
            <w:r w:rsidR="00EE4209" w:rsidRPr="000D75C2">
              <w:rPr>
                <w:rFonts w:ascii="Times New Roman" w:hAnsi="Times New Roman"/>
                <w:sz w:val="26"/>
                <w:szCs w:val="26"/>
              </w:rPr>
              <w:t xml:space="preserve"> năng lực </w:t>
            </w:r>
            <w:r w:rsidR="00514664" w:rsidRPr="000D75C2">
              <w:rPr>
                <w:rFonts w:ascii="Times New Roman" w:hAnsi="Times New Roman"/>
                <w:sz w:val="26"/>
                <w:szCs w:val="26"/>
              </w:rPr>
              <w:t xml:space="preserve">đối phó với các mối hiểm họa liên quan đến khí hậu </w:t>
            </w:r>
            <w:r w:rsidR="00EE4209" w:rsidRPr="000D75C2">
              <w:rPr>
                <w:rFonts w:ascii="Times New Roman" w:hAnsi="Times New Roman"/>
                <w:sz w:val="26"/>
                <w:szCs w:val="26"/>
              </w:rPr>
              <w:t xml:space="preserve">của cộng đồng </w:t>
            </w:r>
            <w:r w:rsidR="00514664" w:rsidRPr="000D75C2">
              <w:rPr>
                <w:rFonts w:ascii="Times New Roman" w:hAnsi="Times New Roman"/>
                <w:sz w:val="26"/>
                <w:szCs w:val="26"/>
              </w:rPr>
              <w:t>càng</w:t>
            </w:r>
            <w:r w:rsidR="00EE4209" w:rsidRPr="000D75C2">
              <w:rPr>
                <w:rFonts w:ascii="Times New Roman" w:hAnsi="Times New Roman"/>
                <w:sz w:val="26"/>
                <w:szCs w:val="26"/>
              </w:rPr>
              <w:t xml:space="preserve"> cao.</w:t>
            </w:r>
          </w:p>
        </w:tc>
      </w:tr>
      <w:tr w:rsidR="00A37C4D" w:rsidRPr="000D75C2" w:rsidTr="00B97534">
        <w:trPr>
          <w:trHeight w:val="502"/>
          <w:jc w:val="center"/>
        </w:trPr>
        <w:tc>
          <w:tcPr>
            <w:tcW w:w="5000" w:type="pct"/>
            <w:shd w:val="clear" w:color="auto" w:fill="C5E0B3"/>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sz w:val="26"/>
                <w:szCs w:val="26"/>
              </w:rPr>
              <w:t xml:space="preserve">2. </w:t>
            </w:r>
            <w:r w:rsidR="00C97CAF" w:rsidRPr="000D75C2">
              <w:rPr>
                <w:rFonts w:ascii="Times New Roman" w:hAnsi="Times New Roman"/>
                <w:sz w:val="26"/>
                <w:szCs w:val="26"/>
              </w:rPr>
              <w:t>CÔNG TRÌNH KÈ</w:t>
            </w:r>
          </w:p>
        </w:tc>
      </w:tr>
      <w:tr w:rsidR="009C7E58" w:rsidRPr="000D75C2" w:rsidTr="006E65C3">
        <w:trPr>
          <w:trHeight w:val="502"/>
          <w:jc w:val="center"/>
        </w:trPr>
        <w:tc>
          <w:tcPr>
            <w:tcW w:w="5000" w:type="pct"/>
            <w:vAlign w:val="center"/>
          </w:tcPr>
          <w:p w:rsidR="00886E5C"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 </w:t>
            </w:r>
            <w:r w:rsidR="00886E5C" w:rsidRPr="000D75C2">
              <w:rPr>
                <w:rFonts w:ascii="Times New Roman" w:hAnsi="Times New Roman"/>
                <w:i/>
                <w:sz w:val="26"/>
                <w:szCs w:val="26"/>
              </w:rPr>
              <w:t>Vật liệu công trình kè</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886E5C" w:rsidRPr="000D75C2">
              <w:rPr>
                <w:rFonts w:ascii="Times New Roman" w:hAnsi="Times New Roman"/>
                <w:sz w:val="26"/>
                <w:szCs w:val="26"/>
                <w:lang w:val="nb-NO"/>
              </w:rPr>
              <w:t xml:space="preserve">Vật liệu công trình kè cho biết độ bền tương đối và khả năng của </w:t>
            </w:r>
            <w:r w:rsidR="00B03671" w:rsidRPr="000D75C2">
              <w:rPr>
                <w:rFonts w:ascii="Times New Roman" w:hAnsi="Times New Roman"/>
                <w:sz w:val="26"/>
                <w:szCs w:val="26"/>
                <w:lang w:val="nb-NO"/>
              </w:rPr>
              <w:t>công trình kè</w:t>
            </w:r>
            <w:r w:rsidR="00886E5C" w:rsidRPr="000D75C2">
              <w:rPr>
                <w:rFonts w:ascii="Times New Roman" w:hAnsi="Times New Roman"/>
                <w:sz w:val="26"/>
                <w:szCs w:val="26"/>
                <w:lang w:val="nb-NO"/>
              </w:rPr>
              <w:t xml:space="preserve"> chống chịu các mối hiểm họa</w:t>
            </w:r>
            <w:r w:rsidR="00B03671" w:rsidRPr="000D75C2">
              <w:rPr>
                <w:rFonts w:ascii="Times New Roman" w:hAnsi="Times New Roman"/>
                <w:sz w:val="26"/>
                <w:szCs w:val="26"/>
                <w:lang w:val="nb-NO"/>
              </w:rPr>
              <w:t>, đặc biệt là lũ quét</w:t>
            </w:r>
            <w:r w:rsidR="00886E5C"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B03671"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B03671" w:rsidRPr="000D75C2">
              <w:rPr>
                <w:rFonts w:ascii="Times New Roman" w:hAnsi="Times New Roman"/>
                <w:i/>
                <w:sz w:val="26"/>
                <w:szCs w:val="26"/>
              </w:rPr>
              <w:t xml:space="preserve">Tuổi của công trình kè </w:t>
            </w:r>
            <w:r w:rsidRPr="000D75C2">
              <w:rPr>
                <w:rFonts w:ascii="Times New Roman" w:hAnsi="Times New Roman"/>
                <w:i/>
                <w:sz w:val="26"/>
                <w:szCs w:val="26"/>
              </w:rPr>
              <w:t>(VI,R,P):</w:t>
            </w:r>
            <w:r w:rsidRPr="000D75C2">
              <w:rPr>
                <w:rFonts w:ascii="Times New Roman" w:hAnsi="Times New Roman"/>
                <w:sz w:val="26"/>
                <w:szCs w:val="26"/>
              </w:rPr>
              <w:t xml:space="preserve"> </w:t>
            </w:r>
            <w:r w:rsidR="00B03671" w:rsidRPr="000D75C2">
              <w:rPr>
                <w:rFonts w:ascii="Times New Roman" w:hAnsi="Times New Roman"/>
                <w:sz w:val="26"/>
                <w:szCs w:val="26"/>
              </w:rPr>
              <w:t xml:space="preserve">Tuổi của kè (áp dụng tương tự cho các công trình </w:t>
            </w:r>
            <w:r w:rsidR="009A1302" w:rsidRPr="000D75C2">
              <w:rPr>
                <w:rFonts w:ascii="Times New Roman" w:hAnsi="Times New Roman"/>
                <w:sz w:val="26"/>
                <w:szCs w:val="26"/>
              </w:rPr>
              <w:t xml:space="preserve">CSHT </w:t>
            </w:r>
            <w:r w:rsidR="00B03671" w:rsidRPr="000D75C2">
              <w:rPr>
                <w:rFonts w:ascii="Times New Roman" w:hAnsi="Times New Roman"/>
                <w:sz w:val="26"/>
                <w:szCs w:val="26"/>
              </w:rPr>
              <w:t xml:space="preserve">khác) được tính bằng cách lấy năm 2014 trừ đi năm xây dựng. Tuổi của kè nói lên tình trạng hiện tại và giả định rằng kè được xây dựng càng lâu thì </w:t>
            </w:r>
            <w:r w:rsidR="00BD0794" w:rsidRPr="000D75C2">
              <w:rPr>
                <w:rFonts w:ascii="Times New Roman" w:hAnsi="Times New Roman"/>
                <w:sz w:val="26"/>
                <w:szCs w:val="26"/>
              </w:rPr>
              <w:t>TTDBTT</w:t>
            </w:r>
            <w:r w:rsidR="00B03671" w:rsidRPr="000D75C2">
              <w:rPr>
                <w:rFonts w:ascii="Times New Roman" w:hAnsi="Times New Roman"/>
                <w:sz w:val="26"/>
                <w:szCs w:val="26"/>
              </w:rPr>
              <w:t xml:space="preserve"> càng cao. Điều này đặc biệt đúng đối với các tỉnh MNPB do thiếu các hoạt động vận hành </w:t>
            </w:r>
            <w:r w:rsidR="00B03671" w:rsidRPr="000D75C2">
              <w:rPr>
                <w:rFonts w:ascii="Times New Roman" w:hAnsi="Times New Roman"/>
                <w:sz w:val="26"/>
                <w:szCs w:val="26"/>
              </w:rPr>
              <w:lastRenderedPageBreak/>
              <w:t>và bảo trì thường xuyên (O&amp;M)</w:t>
            </w:r>
            <w:r w:rsidR="00A25D0A"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0836DB"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lastRenderedPageBreak/>
              <w:t xml:space="preserve">3. </w:t>
            </w:r>
            <w:r w:rsidR="0012754D" w:rsidRPr="000D75C2">
              <w:rPr>
                <w:rFonts w:ascii="Times New Roman" w:hAnsi="Times New Roman"/>
                <w:i/>
                <w:sz w:val="26"/>
                <w:szCs w:val="26"/>
              </w:rPr>
              <w:t xml:space="preserve">Năm áp dụng </w:t>
            </w:r>
            <w:r w:rsidR="00584715" w:rsidRPr="000D75C2">
              <w:rPr>
                <w:rFonts w:ascii="Times New Roman" w:hAnsi="Times New Roman"/>
                <w:i/>
                <w:sz w:val="26"/>
                <w:szCs w:val="26"/>
              </w:rPr>
              <w:t xml:space="preserve">tiêu chuẩn </w:t>
            </w:r>
            <w:r w:rsidR="0012754D" w:rsidRPr="000D75C2">
              <w:rPr>
                <w:rFonts w:ascii="Times New Roman" w:hAnsi="Times New Roman"/>
                <w:i/>
                <w:sz w:val="26"/>
                <w:szCs w:val="26"/>
              </w:rPr>
              <w:t>thiết kế</w:t>
            </w:r>
            <w:r w:rsidR="000836DB" w:rsidRPr="000D75C2">
              <w:rPr>
                <w:rFonts w:ascii="Times New Roman" w:hAnsi="Times New Roman"/>
                <w:i/>
                <w:sz w:val="26"/>
                <w:szCs w:val="26"/>
              </w:rPr>
              <w:t xml:space="preserve"> (VI, R, P)</w:t>
            </w:r>
            <w:r w:rsidR="000836DB" w:rsidRPr="000D75C2">
              <w:rPr>
                <w:rFonts w:ascii="Times New Roman" w:hAnsi="Times New Roman"/>
                <w:sz w:val="26"/>
                <w:szCs w:val="26"/>
              </w:rPr>
              <w:t xml:space="preserve">: Đã có một số thay đổi quan trọng trong </w:t>
            </w:r>
            <w:r w:rsidR="00281DD0" w:rsidRPr="000D75C2">
              <w:rPr>
                <w:rFonts w:ascii="Times New Roman" w:hAnsi="Times New Roman"/>
                <w:sz w:val="26"/>
                <w:szCs w:val="26"/>
              </w:rPr>
              <w:t>quy chuẩn</w:t>
            </w:r>
            <w:r w:rsidR="00584715" w:rsidRPr="000D75C2">
              <w:rPr>
                <w:rFonts w:ascii="Times New Roman" w:hAnsi="Times New Roman"/>
                <w:sz w:val="26"/>
                <w:szCs w:val="26"/>
              </w:rPr>
              <w:t xml:space="preserve"> </w:t>
            </w:r>
            <w:r w:rsidR="000836DB" w:rsidRPr="000D75C2">
              <w:rPr>
                <w:rFonts w:ascii="Times New Roman" w:hAnsi="Times New Roman"/>
                <w:sz w:val="26"/>
                <w:szCs w:val="26"/>
              </w:rPr>
              <w:t xml:space="preserve">thiết kế </w:t>
            </w:r>
            <w:r w:rsidR="00584715" w:rsidRPr="000D75C2">
              <w:rPr>
                <w:rFonts w:ascii="Times New Roman" w:hAnsi="Times New Roman"/>
                <w:sz w:val="26"/>
                <w:szCs w:val="26"/>
              </w:rPr>
              <w:t>xây dựng</w:t>
            </w:r>
            <w:r w:rsidR="000836DB" w:rsidRPr="000D75C2">
              <w:rPr>
                <w:rFonts w:ascii="Times New Roman" w:hAnsi="Times New Roman"/>
                <w:sz w:val="26"/>
                <w:szCs w:val="26"/>
              </w:rPr>
              <w:t xml:space="preserve"> </w:t>
            </w:r>
            <w:r w:rsidR="00584715" w:rsidRPr="000D75C2">
              <w:rPr>
                <w:rFonts w:ascii="Times New Roman" w:hAnsi="Times New Roman"/>
                <w:sz w:val="26"/>
                <w:szCs w:val="26"/>
              </w:rPr>
              <w:t>công trình</w:t>
            </w:r>
            <w:r w:rsidR="000836DB" w:rsidRPr="000D75C2">
              <w:rPr>
                <w:rFonts w:ascii="Times New Roman" w:hAnsi="Times New Roman"/>
                <w:sz w:val="26"/>
                <w:szCs w:val="26"/>
              </w:rPr>
              <w:t xml:space="preserve"> kè và hệ thống thủy lợi, bao gồm hồ chứa, đập và kênh mương. </w:t>
            </w:r>
            <w:r w:rsidR="00281DD0" w:rsidRPr="000D75C2">
              <w:rPr>
                <w:rFonts w:ascii="Times New Roman" w:hAnsi="Times New Roman"/>
                <w:sz w:val="26"/>
                <w:szCs w:val="26"/>
              </w:rPr>
              <w:t xml:space="preserve">Do các </w:t>
            </w:r>
            <w:r w:rsidR="0012754D" w:rsidRPr="000D75C2">
              <w:rPr>
                <w:rFonts w:ascii="Times New Roman" w:hAnsi="Times New Roman"/>
                <w:sz w:val="26"/>
                <w:szCs w:val="26"/>
              </w:rPr>
              <w:t>chỉ số</w:t>
            </w:r>
            <w:r w:rsidR="00281DD0" w:rsidRPr="000D75C2">
              <w:rPr>
                <w:rFonts w:ascii="Times New Roman" w:hAnsi="Times New Roman"/>
                <w:sz w:val="26"/>
                <w:szCs w:val="26"/>
              </w:rPr>
              <w:t xml:space="preserve"> đã được sửa đổi, bổ sung</w:t>
            </w:r>
            <w:r w:rsidR="000836DB" w:rsidRPr="000D75C2">
              <w:rPr>
                <w:rFonts w:ascii="Times New Roman" w:hAnsi="Times New Roman"/>
                <w:sz w:val="26"/>
                <w:szCs w:val="26"/>
              </w:rPr>
              <w:t xml:space="preserve"> trong những năm qua, </w:t>
            </w:r>
            <w:r w:rsidR="00281DD0" w:rsidRPr="000D75C2">
              <w:rPr>
                <w:rFonts w:ascii="Times New Roman" w:hAnsi="Times New Roman"/>
                <w:sz w:val="26"/>
                <w:szCs w:val="26"/>
              </w:rPr>
              <w:t xml:space="preserve">nên những </w:t>
            </w:r>
            <w:r w:rsidR="009A1302" w:rsidRPr="000D75C2">
              <w:rPr>
                <w:rFonts w:ascii="Times New Roman" w:hAnsi="Times New Roman"/>
                <w:sz w:val="26"/>
                <w:szCs w:val="26"/>
              </w:rPr>
              <w:t xml:space="preserve">CSHT </w:t>
            </w:r>
            <w:r w:rsidR="00281DD0" w:rsidRPr="000D75C2">
              <w:rPr>
                <w:rFonts w:ascii="Times New Roman" w:hAnsi="Times New Roman"/>
                <w:sz w:val="26"/>
                <w:szCs w:val="26"/>
              </w:rPr>
              <w:t>cũ</w:t>
            </w:r>
            <w:r w:rsidR="0012754D" w:rsidRPr="000D75C2">
              <w:rPr>
                <w:rFonts w:ascii="Times New Roman" w:hAnsi="Times New Roman"/>
                <w:sz w:val="26"/>
                <w:szCs w:val="26"/>
              </w:rPr>
              <w:t xml:space="preserve"> hơn</w:t>
            </w:r>
            <w:r w:rsidR="00281DD0" w:rsidRPr="000D75C2">
              <w:rPr>
                <w:rFonts w:ascii="Times New Roman" w:hAnsi="Times New Roman"/>
                <w:sz w:val="26"/>
                <w:szCs w:val="26"/>
              </w:rPr>
              <w:t xml:space="preserve"> thì </w:t>
            </w:r>
            <w:r w:rsidR="000836DB" w:rsidRPr="000D75C2">
              <w:rPr>
                <w:rFonts w:ascii="Times New Roman" w:hAnsi="Times New Roman"/>
                <w:sz w:val="26"/>
                <w:szCs w:val="26"/>
              </w:rPr>
              <w:t>dễ bị tổn thương</w:t>
            </w:r>
            <w:r w:rsidR="0012754D" w:rsidRPr="000D75C2">
              <w:rPr>
                <w:rFonts w:ascii="Times New Roman" w:hAnsi="Times New Roman"/>
                <w:sz w:val="26"/>
                <w:szCs w:val="26"/>
              </w:rPr>
              <w:t xml:space="preserve"> hơn</w:t>
            </w:r>
            <w:r w:rsidR="000836DB" w:rsidRPr="000D75C2">
              <w:rPr>
                <w:rFonts w:ascii="Times New Roman" w:hAnsi="Times New Roman"/>
                <w:sz w:val="26"/>
                <w:szCs w:val="26"/>
              </w:rPr>
              <w:t xml:space="preserve">. </w:t>
            </w:r>
            <w:r w:rsidR="00744FF0" w:rsidRPr="000D75C2">
              <w:rPr>
                <w:rFonts w:ascii="Times New Roman" w:hAnsi="Times New Roman"/>
                <w:sz w:val="26"/>
                <w:szCs w:val="26"/>
              </w:rPr>
              <w:t>Mặc dù t</w:t>
            </w:r>
            <w:r w:rsidR="000836DB" w:rsidRPr="000D75C2">
              <w:rPr>
                <w:rFonts w:ascii="Times New Roman" w:hAnsi="Times New Roman"/>
                <w:sz w:val="26"/>
                <w:szCs w:val="26"/>
              </w:rPr>
              <w:t xml:space="preserve">uổi của </w:t>
            </w:r>
            <w:r w:rsidR="00744FF0" w:rsidRPr="000D75C2">
              <w:rPr>
                <w:rFonts w:ascii="Times New Roman" w:hAnsi="Times New Roman"/>
                <w:sz w:val="26"/>
                <w:szCs w:val="26"/>
              </w:rPr>
              <w:t>công trình</w:t>
            </w:r>
            <w:r w:rsidR="000836DB" w:rsidRPr="000D75C2">
              <w:rPr>
                <w:rFonts w:ascii="Times New Roman" w:hAnsi="Times New Roman"/>
                <w:sz w:val="26"/>
                <w:szCs w:val="26"/>
              </w:rPr>
              <w:t xml:space="preserve"> đã được </w:t>
            </w:r>
            <w:r w:rsidR="0012754D" w:rsidRPr="000D75C2">
              <w:rPr>
                <w:rFonts w:ascii="Times New Roman" w:hAnsi="Times New Roman"/>
                <w:sz w:val="26"/>
                <w:szCs w:val="26"/>
              </w:rPr>
              <w:t>tính đến</w:t>
            </w:r>
            <w:r w:rsidR="00744FF0" w:rsidRPr="000D75C2">
              <w:rPr>
                <w:rFonts w:ascii="Times New Roman" w:hAnsi="Times New Roman"/>
                <w:sz w:val="26"/>
                <w:szCs w:val="26"/>
              </w:rPr>
              <w:t xml:space="preserve"> ở trên nhưng vẫn cần thêm</w:t>
            </w:r>
            <w:r w:rsidR="000836DB" w:rsidRPr="000D75C2">
              <w:rPr>
                <w:rFonts w:ascii="Times New Roman" w:hAnsi="Times New Roman"/>
                <w:sz w:val="26"/>
                <w:szCs w:val="26"/>
              </w:rPr>
              <w:t xml:space="preserve"> chỉ số này </w:t>
            </w:r>
            <w:r w:rsidR="00744FF0" w:rsidRPr="000D75C2">
              <w:rPr>
                <w:rFonts w:ascii="Times New Roman" w:hAnsi="Times New Roman"/>
                <w:sz w:val="26"/>
                <w:szCs w:val="26"/>
              </w:rPr>
              <w:t>để cho thấy</w:t>
            </w:r>
            <w:r w:rsidR="00744FF0" w:rsidRPr="000D75C2">
              <w:rPr>
                <w:rFonts w:ascii="Times New Roman" w:hAnsi="Times New Roman"/>
                <w:sz w:val="26"/>
                <w:szCs w:val="26"/>
                <w:lang w:val="vi-VN"/>
              </w:rPr>
              <w:t xml:space="preserve"> công trình </w:t>
            </w:r>
            <w:r w:rsidR="009A1302" w:rsidRPr="000D75C2">
              <w:rPr>
                <w:rFonts w:ascii="Times New Roman" w:hAnsi="Times New Roman"/>
                <w:sz w:val="26"/>
                <w:szCs w:val="26"/>
                <w:lang w:val="vi-VN"/>
              </w:rPr>
              <w:t xml:space="preserve">CSHT </w:t>
            </w:r>
            <w:r w:rsidR="00744FF0" w:rsidRPr="000D75C2">
              <w:rPr>
                <w:rFonts w:ascii="Times New Roman" w:hAnsi="Times New Roman"/>
                <w:sz w:val="26"/>
                <w:szCs w:val="26"/>
                <w:lang w:val="vi-VN"/>
              </w:rPr>
              <w:t xml:space="preserve">được thiết kế thi công theo </w:t>
            </w:r>
            <w:r w:rsidR="0012754D" w:rsidRPr="000D75C2">
              <w:rPr>
                <w:rFonts w:ascii="Times New Roman" w:hAnsi="Times New Roman"/>
                <w:sz w:val="26"/>
                <w:szCs w:val="26"/>
              </w:rPr>
              <w:t>quy</w:t>
            </w:r>
            <w:r w:rsidR="00744FF0" w:rsidRPr="000D75C2">
              <w:rPr>
                <w:rFonts w:ascii="Times New Roman" w:hAnsi="Times New Roman"/>
                <w:sz w:val="26"/>
                <w:szCs w:val="26"/>
                <w:lang w:val="vi-VN"/>
              </w:rPr>
              <w:t xml:space="preserve"> chuẩn </w:t>
            </w:r>
            <w:r w:rsidR="00744FF0" w:rsidRPr="000D75C2">
              <w:rPr>
                <w:rFonts w:ascii="Times New Roman" w:hAnsi="Times New Roman"/>
                <w:sz w:val="26"/>
                <w:szCs w:val="26"/>
              </w:rPr>
              <w:t xml:space="preserve">của năm </w:t>
            </w:r>
            <w:r w:rsidR="00744FF0" w:rsidRPr="000D75C2">
              <w:rPr>
                <w:rFonts w:ascii="Times New Roman" w:hAnsi="Times New Roman"/>
                <w:sz w:val="26"/>
                <w:szCs w:val="26"/>
                <w:lang w:val="vi-VN"/>
              </w:rPr>
              <w:t>nào</w:t>
            </w:r>
            <w:r w:rsidR="000836DB"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355F74" w:rsidRPr="000D75C2">
              <w:rPr>
                <w:rFonts w:ascii="Times New Roman" w:hAnsi="Times New Roman"/>
                <w:i/>
                <w:sz w:val="26"/>
                <w:szCs w:val="26"/>
              </w:rPr>
              <w:t>Thiệt hại trong quá khứ</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355F74" w:rsidRPr="000D75C2">
              <w:rPr>
                <w:rFonts w:ascii="Times New Roman" w:hAnsi="Times New Roman"/>
                <w:sz w:val="26"/>
                <w:szCs w:val="26"/>
              </w:rPr>
              <w:t xml:space="preserve">Chỉ số này </w:t>
            </w:r>
            <w:r w:rsidR="002D0B4C" w:rsidRPr="000D75C2">
              <w:rPr>
                <w:rFonts w:ascii="Times New Roman" w:hAnsi="Times New Roman"/>
                <w:sz w:val="26"/>
                <w:szCs w:val="26"/>
              </w:rPr>
              <w:t xml:space="preserve">tương tự </w:t>
            </w:r>
            <w:r w:rsidR="00355F74" w:rsidRPr="000D75C2">
              <w:rPr>
                <w:rFonts w:ascii="Times New Roman" w:hAnsi="Times New Roman"/>
                <w:sz w:val="26"/>
                <w:szCs w:val="26"/>
              </w:rPr>
              <w:t xml:space="preserve">như mô tả cho đường giao thông. </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5. </w:t>
            </w:r>
            <w:r w:rsidR="00281DC4" w:rsidRPr="000D75C2">
              <w:rPr>
                <w:rFonts w:ascii="Times New Roman" w:hAnsi="Times New Roman"/>
                <w:i/>
                <w:sz w:val="26"/>
                <w:szCs w:val="26"/>
              </w:rPr>
              <w:t xml:space="preserve">Vận hành và Bảo trì </w:t>
            </w:r>
            <w:r w:rsidRPr="000D75C2">
              <w:rPr>
                <w:rFonts w:ascii="Times New Roman" w:hAnsi="Times New Roman"/>
                <w:i/>
                <w:sz w:val="26"/>
                <w:szCs w:val="26"/>
              </w:rPr>
              <w:t>(I,R,P):</w:t>
            </w:r>
            <w:r w:rsidRPr="000D75C2">
              <w:rPr>
                <w:rFonts w:ascii="Times New Roman" w:hAnsi="Times New Roman"/>
                <w:sz w:val="26"/>
                <w:szCs w:val="26"/>
              </w:rPr>
              <w:t xml:space="preserve"> </w:t>
            </w:r>
            <w:r w:rsidR="00355F74" w:rsidRPr="000D75C2">
              <w:rPr>
                <w:rFonts w:ascii="Times New Roman" w:hAnsi="Times New Roman"/>
                <w:sz w:val="26"/>
                <w:szCs w:val="26"/>
              </w:rPr>
              <w:t xml:space="preserve">Chỉ số này </w:t>
            </w:r>
            <w:r w:rsidR="002D0B4C" w:rsidRPr="000D75C2">
              <w:rPr>
                <w:rFonts w:ascii="Times New Roman" w:hAnsi="Times New Roman"/>
                <w:sz w:val="26"/>
                <w:szCs w:val="26"/>
              </w:rPr>
              <w:t xml:space="preserve">tương tự </w:t>
            </w:r>
            <w:r w:rsidR="00355F74" w:rsidRPr="000D75C2">
              <w:rPr>
                <w:rFonts w:ascii="Times New Roman" w:hAnsi="Times New Roman"/>
                <w:sz w:val="26"/>
                <w:szCs w:val="26"/>
              </w:rPr>
              <w:t>như mô tả cho đường giao thông.</w:t>
            </w:r>
          </w:p>
        </w:tc>
      </w:tr>
      <w:tr w:rsidR="009C7E58" w:rsidRPr="000D75C2" w:rsidTr="006E65C3">
        <w:trPr>
          <w:trHeight w:val="502"/>
          <w:jc w:val="center"/>
        </w:trPr>
        <w:tc>
          <w:tcPr>
            <w:tcW w:w="5000" w:type="pct"/>
            <w:vAlign w:val="center"/>
          </w:tcPr>
          <w:p w:rsidR="00E030BE"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6. </w:t>
            </w:r>
            <w:r w:rsidR="00E030BE" w:rsidRPr="000D75C2">
              <w:rPr>
                <w:rFonts w:ascii="Times New Roman" w:hAnsi="Times New Roman"/>
                <w:i/>
                <w:sz w:val="26"/>
                <w:szCs w:val="26"/>
              </w:rPr>
              <w:t xml:space="preserve">Số lần kiểm </w:t>
            </w:r>
            <w:r w:rsidR="001953B2" w:rsidRPr="000D75C2">
              <w:rPr>
                <w:rFonts w:ascii="Times New Roman" w:hAnsi="Times New Roman"/>
                <w:i/>
                <w:sz w:val="26"/>
                <w:szCs w:val="26"/>
              </w:rPr>
              <w:t>định</w:t>
            </w:r>
            <w:r w:rsidR="00E030BE" w:rsidRPr="000D75C2">
              <w:rPr>
                <w:rFonts w:ascii="Times New Roman" w:hAnsi="Times New Roman"/>
                <w:i/>
                <w:sz w:val="26"/>
                <w:szCs w:val="26"/>
              </w:rPr>
              <w:t xml:space="preserve"> công trình (I,P):</w:t>
            </w:r>
            <w:r w:rsidR="00E030BE" w:rsidRPr="000D75C2">
              <w:rPr>
                <w:rFonts w:ascii="Times New Roman" w:hAnsi="Times New Roman"/>
                <w:sz w:val="26"/>
                <w:szCs w:val="26"/>
              </w:rPr>
              <w:t xml:space="preserve"> Công trình kè là </w:t>
            </w:r>
            <w:r w:rsidR="009A1302" w:rsidRPr="000D75C2">
              <w:rPr>
                <w:rFonts w:ascii="Times New Roman" w:hAnsi="Times New Roman"/>
                <w:sz w:val="26"/>
                <w:szCs w:val="26"/>
              </w:rPr>
              <w:t xml:space="preserve">CSHT </w:t>
            </w:r>
            <w:r w:rsidR="00E030BE" w:rsidRPr="000D75C2">
              <w:rPr>
                <w:rFonts w:ascii="Times New Roman" w:hAnsi="Times New Roman"/>
                <w:sz w:val="26"/>
                <w:szCs w:val="26"/>
              </w:rPr>
              <w:t xml:space="preserve">rất quan trọng để bảo vệ con người, </w:t>
            </w:r>
            <w:r w:rsidR="00F9413F" w:rsidRPr="000D75C2">
              <w:rPr>
                <w:rFonts w:ascii="Times New Roman" w:hAnsi="Times New Roman"/>
                <w:sz w:val="26"/>
                <w:szCs w:val="26"/>
              </w:rPr>
              <w:t>sinh kế</w:t>
            </w:r>
            <w:r w:rsidR="00E030BE" w:rsidRPr="000D75C2">
              <w:rPr>
                <w:rFonts w:ascii="Times New Roman" w:hAnsi="Times New Roman"/>
                <w:sz w:val="26"/>
                <w:szCs w:val="26"/>
              </w:rPr>
              <w:t xml:space="preserve">, tài sản, </w:t>
            </w:r>
            <w:r w:rsidR="009A1302" w:rsidRPr="000D75C2">
              <w:rPr>
                <w:rFonts w:ascii="Times New Roman" w:hAnsi="Times New Roman"/>
                <w:sz w:val="26"/>
                <w:szCs w:val="26"/>
              </w:rPr>
              <w:t xml:space="preserve">CSHT </w:t>
            </w:r>
            <w:r w:rsidR="00E030BE" w:rsidRPr="000D75C2">
              <w:rPr>
                <w:rFonts w:ascii="Times New Roman" w:hAnsi="Times New Roman"/>
                <w:sz w:val="26"/>
                <w:szCs w:val="26"/>
              </w:rPr>
              <w:t xml:space="preserve">và đất sản xuất </w:t>
            </w:r>
            <w:r w:rsidR="00E030BE" w:rsidRPr="000D75C2">
              <w:rPr>
                <w:rFonts w:ascii="Times New Roman" w:hAnsi="Times New Roman"/>
                <w:sz w:val="26"/>
                <w:szCs w:val="26"/>
                <w:lang w:val="vi-VN"/>
              </w:rPr>
              <w:t>khi có</w:t>
            </w:r>
            <w:r w:rsidR="00E030BE" w:rsidRPr="000D75C2">
              <w:rPr>
                <w:rFonts w:ascii="Times New Roman" w:hAnsi="Times New Roman"/>
                <w:sz w:val="26"/>
                <w:szCs w:val="26"/>
              </w:rPr>
              <w:t xml:space="preserve"> lũ. </w:t>
            </w:r>
            <w:r w:rsidR="00E030BE" w:rsidRPr="000D75C2">
              <w:rPr>
                <w:rFonts w:ascii="Times New Roman" w:hAnsi="Times New Roman"/>
                <w:sz w:val="26"/>
                <w:szCs w:val="26"/>
                <w:lang w:val="vi-VN"/>
              </w:rPr>
              <w:t>Việc k</w:t>
            </w:r>
            <w:r w:rsidR="00E030BE" w:rsidRPr="000D75C2">
              <w:rPr>
                <w:rFonts w:ascii="Times New Roman" w:hAnsi="Times New Roman"/>
                <w:sz w:val="26"/>
                <w:szCs w:val="26"/>
              </w:rPr>
              <w:t>iểm tra thường xuyên hệ thống đê kè trước mùa mưa</w:t>
            </w:r>
            <w:r w:rsidR="00E030BE" w:rsidRPr="000D75C2">
              <w:rPr>
                <w:rFonts w:ascii="Times New Roman" w:hAnsi="Times New Roman"/>
                <w:sz w:val="26"/>
                <w:szCs w:val="26"/>
                <w:lang w:val="vi-VN"/>
              </w:rPr>
              <w:t xml:space="preserve"> bão</w:t>
            </w:r>
            <w:r w:rsidR="00E030BE" w:rsidRPr="000D75C2">
              <w:rPr>
                <w:rFonts w:ascii="Times New Roman" w:hAnsi="Times New Roman"/>
                <w:sz w:val="26"/>
                <w:szCs w:val="26"/>
              </w:rPr>
              <w:t xml:space="preserve"> </w:t>
            </w:r>
            <w:r w:rsidR="00E030BE" w:rsidRPr="000D75C2">
              <w:rPr>
                <w:rFonts w:ascii="Times New Roman" w:hAnsi="Times New Roman"/>
                <w:sz w:val="26"/>
                <w:szCs w:val="26"/>
                <w:lang w:val="vi-VN"/>
              </w:rPr>
              <w:t>thường</w:t>
            </w:r>
            <w:r w:rsidR="00E030BE" w:rsidRPr="000D75C2">
              <w:rPr>
                <w:rFonts w:ascii="Times New Roman" w:hAnsi="Times New Roman"/>
                <w:sz w:val="26"/>
                <w:szCs w:val="26"/>
              </w:rPr>
              <w:t xml:space="preserve"> được thực hiện </w:t>
            </w:r>
            <w:r w:rsidR="00E030BE" w:rsidRPr="000D75C2">
              <w:rPr>
                <w:rFonts w:ascii="Times New Roman" w:hAnsi="Times New Roman"/>
                <w:sz w:val="26"/>
                <w:szCs w:val="26"/>
                <w:lang w:val="vi-VN"/>
              </w:rPr>
              <w:t>hàng</w:t>
            </w:r>
            <w:r w:rsidR="00E030BE" w:rsidRPr="000D75C2">
              <w:rPr>
                <w:rFonts w:ascii="Times New Roman" w:hAnsi="Times New Roman"/>
                <w:sz w:val="26"/>
                <w:szCs w:val="26"/>
              </w:rPr>
              <w:t xml:space="preserve"> năm. Những hoạt động này có thể giúp xác định những hư hỏng tiềm tàng của các </w:t>
            </w:r>
            <w:r w:rsidR="00D35613" w:rsidRPr="000D75C2">
              <w:rPr>
                <w:rFonts w:ascii="Times New Roman" w:eastAsia="Arial" w:hAnsi="Times New Roman"/>
                <w:sz w:val="26"/>
                <w:szCs w:val="26"/>
              </w:rPr>
              <w:t>CSHT</w:t>
            </w:r>
            <w:r w:rsidR="00F9413F"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B130B6"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7. </w:t>
            </w:r>
            <w:r w:rsidR="00B130B6" w:rsidRPr="000D75C2">
              <w:rPr>
                <w:rFonts w:ascii="Times New Roman" w:hAnsi="Times New Roman"/>
                <w:i/>
                <w:sz w:val="26"/>
                <w:szCs w:val="26"/>
              </w:rPr>
              <w:t>Đóng góp của cộng đồng (LI,P):</w:t>
            </w:r>
            <w:r w:rsidR="00B130B6" w:rsidRPr="000D75C2">
              <w:rPr>
                <w:rFonts w:ascii="Times New Roman" w:hAnsi="Times New Roman"/>
                <w:sz w:val="26"/>
                <w:szCs w:val="26"/>
              </w:rPr>
              <w:t xml:space="preserve"> Chỉ số này được bổ sung dựa trên thực tế </w:t>
            </w:r>
            <w:r w:rsidR="00B130B6" w:rsidRPr="000D75C2">
              <w:rPr>
                <w:rFonts w:ascii="Times New Roman" w:hAnsi="Times New Roman"/>
                <w:sz w:val="26"/>
                <w:szCs w:val="26"/>
                <w:lang w:val="vi-VN"/>
              </w:rPr>
              <w:t>là</w:t>
            </w:r>
            <w:r w:rsidR="00B130B6" w:rsidRPr="000D75C2">
              <w:rPr>
                <w:rFonts w:ascii="Times New Roman" w:hAnsi="Times New Roman"/>
                <w:sz w:val="26"/>
                <w:szCs w:val="26"/>
              </w:rPr>
              <w:t xml:space="preserve"> </w:t>
            </w:r>
            <w:r w:rsidR="00B130B6" w:rsidRPr="000D75C2">
              <w:rPr>
                <w:rFonts w:ascii="Times New Roman" w:hAnsi="Times New Roman"/>
                <w:sz w:val="26"/>
                <w:szCs w:val="26"/>
                <w:lang w:val="vi-VN"/>
              </w:rPr>
              <w:t xml:space="preserve">sau thiên tai thì </w:t>
            </w:r>
            <w:r w:rsidR="00B130B6" w:rsidRPr="000D75C2">
              <w:rPr>
                <w:rFonts w:ascii="Times New Roman" w:hAnsi="Times New Roman"/>
                <w:sz w:val="26"/>
                <w:szCs w:val="26"/>
              </w:rPr>
              <w:t xml:space="preserve">chính người dân được huy động </w:t>
            </w:r>
            <w:r w:rsidR="00B130B6" w:rsidRPr="000D75C2">
              <w:rPr>
                <w:rFonts w:ascii="Times New Roman" w:hAnsi="Times New Roman"/>
                <w:sz w:val="26"/>
                <w:szCs w:val="26"/>
                <w:lang w:val="vi-VN"/>
              </w:rPr>
              <w:t>tham gia</w:t>
            </w:r>
            <w:r w:rsidR="00B130B6" w:rsidRPr="000D75C2">
              <w:rPr>
                <w:rFonts w:ascii="Times New Roman" w:hAnsi="Times New Roman"/>
                <w:sz w:val="26"/>
                <w:szCs w:val="26"/>
              </w:rPr>
              <w:t xml:space="preserve"> </w:t>
            </w:r>
            <w:r w:rsidR="00FF650C" w:rsidRPr="000D75C2">
              <w:rPr>
                <w:rFonts w:ascii="Times New Roman" w:hAnsi="Times New Roman"/>
                <w:sz w:val="26"/>
                <w:szCs w:val="26"/>
              </w:rPr>
              <w:t xml:space="preserve">rất nhiều công tác sửa chữa </w:t>
            </w:r>
            <w:r w:rsidR="00B130B6" w:rsidRPr="000D75C2">
              <w:rPr>
                <w:rFonts w:ascii="Times New Roman" w:hAnsi="Times New Roman"/>
                <w:sz w:val="26"/>
                <w:szCs w:val="26"/>
                <w:lang w:val="vi-VN"/>
              </w:rPr>
              <w:t xml:space="preserve">các công trình </w:t>
            </w:r>
            <w:r w:rsidR="00D35613" w:rsidRPr="000D75C2">
              <w:rPr>
                <w:rFonts w:ascii="Times New Roman" w:eastAsia="Arial" w:hAnsi="Times New Roman"/>
                <w:sz w:val="26"/>
                <w:szCs w:val="26"/>
              </w:rPr>
              <w:t>CSHT</w:t>
            </w:r>
            <w:r w:rsidR="00B130B6" w:rsidRPr="000D75C2">
              <w:rPr>
                <w:rFonts w:ascii="Times New Roman" w:hAnsi="Times New Roman"/>
                <w:sz w:val="26"/>
                <w:szCs w:val="26"/>
              </w:rPr>
              <w: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8. </w:t>
            </w:r>
            <w:r w:rsidR="00ED0AF3" w:rsidRPr="000D75C2">
              <w:rPr>
                <w:rFonts w:ascii="Times New Roman" w:hAnsi="Times New Roman"/>
                <w:i/>
                <w:sz w:val="26"/>
                <w:szCs w:val="26"/>
              </w:rPr>
              <w:t>Tỉ lệ hộ nghèo</w:t>
            </w:r>
            <w:r w:rsidRPr="000D75C2">
              <w:rPr>
                <w:rFonts w:ascii="Times New Roman" w:hAnsi="Times New Roman"/>
                <w:i/>
                <w:sz w:val="26"/>
                <w:szCs w:val="26"/>
              </w:rPr>
              <w:t xml:space="preserve"> (LI,R,P):</w:t>
            </w:r>
            <w:r w:rsidRPr="000D75C2">
              <w:rPr>
                <w:rFonts w:ascii="Times New Roman" w:hAnsi="Times New Roman"/>
                <w:sz w:val="26"/>
                <w:szCs w:val="26"/>
              </w:rPr>
              <w:t xml:space="preserve"> </w:t>
            </w:r>
            <w:r w:rsidR="00ED0AF3"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r w:rsidR="00D35613" w:rsidRPr="000D75C2">
              <w:rPr>
                <w:rStyle w:val="FootnoteReference"/>
                <w:rFonts w:ascii="Times New Roman" w:hAnsi="Times New Roman"/>
                <w:sz w:val="26"/>
                <w:szCs w:val="26"/>
              </w:rPr>
              <w:t xml:space="preserve"> </w:t>
            </w:r>
            <w:r w:rsidRPr="000D75C2">
              <w:rPr>
                <w:rStyle w:val="FootnoteReference"/>
                <w:rFonts w:ascii="Times New Roman" w:hAnsi="Times New Roman"/>
                <w:sz w:val="26"/>
                <w:szCs w:val="26"/>
              </w:rPr>
              <w:footnoteReference w:id="5"/>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9. </w:t>
            </w:r>
            <w:r w:rsidR="006263AA" w:rsidRPr="000D75C2">
              <w:rPr>
                <w:rFonts w:ascii="Times New Roman" w:hAnsi="Times New Roman"/>
                <w:i/>
                <w:sz w:val="26"/>
                <w:szCs w:val="26"/>
              </w:rPr>
              <w:t xml:space="preserve">Tỉ lệ dân tộc thiểu số </w:t>
            </w:r>
            <w:r w:rsidRPr="000D75C2">
              <w:rPr>
                <w:rFonts w:ascii="Times New Roman" w:hAnsi="Times New Roman"/>
                <w:i/>
                <w:sz w:val="26"/>
                <w:szCs w:val="26"/>
              </w:rPr>
              <w:t>(LI,R,P):</w:t>
            </w:r>
            <w:r w:rsidRPr="000D75C2">
              <w:rPr>
                <w:rFonts w:ascii="Times New Roman" w:hAnsi="Times New Roman"/>
                <w:sz w:val="26"/>
                <w:szCs w:val="26"/>
              </w:rPr>
              <w:t xml:space="preserve"> </w:t>
            </w:r>
            <w:r w:rsidR="006263AA"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10. </w:t>
            </w:r>
            <w:r w:rsidR="006263AA" w:rsidRPr="000D75C2">
              <w:rPr>
                <w:rFonts w:ascii="Times New Roman" w:hAnsi="Times New Roman"/>
                <w:i/>
                <w:sz w:val="26"/>
                <w:szCs w:val="26"/>
              </w:rPr>
              <w:t>Tỉ lệ dân số trong độ tuổi lao động</w:t>
            </w:r>
            <w:r w:rsidRPr="000D75C2">
              <w:rPr>
                <w:rFonts w:ascii="Times New Roman" w:hAnsi="Times New Roman"/>
                <w:i/>
                <w:sz w:val="26"/>
                <w:szCs w:val="26"/>
              </w:rPr>
              <w:t xml:space="preserve"> (LI,R,P):</w:t>
            </w:r>
            <w:r w:rsidRPr="000D75C2">
              <w:rPr>
                <w:rFonts w:ascii="Times New Roman" w:hAnsi="Times New Roman"/>
                <w:sz w:val="26"/>
                <w:szCs w:val="26"/>
              </w:rPr>
              <w:t xml:space="preserve"> </w:t>
            </w:r>
            <w:r w:rsidR="006263AA"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A37C4D" w:rsidRPr="000D75C2" w:rsidTr="00B97534">
        <w:trPr>
          <w:trHeight w:val="502"/>
          <w:jc w:val="center"/>
        </w:trPr>
        <w:tc>
          <w:tcPr>
            <w:tcW w:w="5000" w:type="pct"/>
            <w:shd w:val="clear" w:color="auto" w:fill="C5E0B3"/>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sz w:val="26"/>
                <w:szCs w:val="26"/>
              </w:rPr>
              <w:t xml:space="preserve">3. </w:t>
            </w:r>
            <w:r w:rsidR="006263AA" w:rsidRPr="000D75C2">
              <w:rPr>
                <w:rFonts w:ascii="Times New Roman" w:hAnsi="Times New Roman"/>
                <w:sz w:val="26"/>
                <w:szCs w:val="26"/>
              </w:rPr>
              <w:t>HỒ CHỨA</w:t>
            </w:r>
          </w:p>
        </w:tc>
      </w:tr>
      <w:tr w:rsidR="009C7E58" w:rsidRPr="000D75C2" w:rsidTr="006E65C3">
        <w:trPr>
          <w:trHeight w:val="502"/>
          <w:jc w:val="center"/>
        </w:trPr>
        <w:tc>
          <w:tcPr>
            <w:tcW w:w="5000" w:type="pct"/>
            <w:vAlign w:val="center"/>
          </w:tcPr>
          <w:p w:rsidR="006263AA"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 </w:t>
            </w:r>
            <w:r w:rsidR="006263AA" w:rsidRPr="000D75C2">
              <w:rPr>
                <w:rFonts w:ascii="Times New Roman" w:hAnsi="Times New Roman"/>
                <w:i/>
                <w:sz w:val="26"/>
                <w:szCs w:val="26"/>
              </w:rPr>
              <w:t>Vật liệu hồ chứa</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6263AA" w:rsidRPr="000D75C2">
              <w:rPr>
                <w:rFonts w:ascii="Times New Roman" w:hAnsi="Times New Roman"/>
                <w:sz w:val="26"/>
                <w:szCs w:val="26"/>
              </w:rPr>
              <w:t xml:space="preserve">Vật liệu đập thể </w:t>
            </w:r>
            <w:r w:rsidR="006263AA" w:rsidRPr="000D75C2">
              <w:rPr>
                <w:rFonts w:ascii="Times New Roman" w:hAnsi="Times New Roman"/>
                <w:sz w:val="26"/>
                <w:szCs w:val="26"/>
                <w:lang w:val="vi-VN"/>
              </w:rPr>
              <w:t>hiện</w:t>
            </w:r>
            <w:r w:rsidR="006263AA" w:rsidRPr="000D75C2">
              <w:rPr>
                <w:rFonts w:ascii="Times New Roman" w:hAnsi="Times New Roman"/>
                <w:sz w:val="26"/>
                <w:szCs w:val="26"/>
              </w:rPr>
              <w:t xml:space="preserve"> </w:t>
            </w:r>
            <w:r w:rsidR="006263AA" w:rsidRPr="000D75C2">
              <w:rPr>
                <w:rFonts w:ascii="Times New Roman" w:hAnsi="Times New Roman"/>
                <w:sz w:val="26"/>
                <w:szCs w:val="26"/>
                <w:lang w:val="vi-VN"/>
              </w:rPr>
              <w:t xml:space="preserve">độ bền </w:t>
            </w:r>
            <w:r w:rsidR="006263AA" w:rsidRPr="000D75C2">
              <w:rPr>
                <w:rFonts w:ascii="Times New Roman" w:hAnsi="Times New Roman"/>
                <w:sz w:val="26"/>
                <w:szCs w:val="26"/>
              </w:rPr>
              <w:t xml:space="preserve">tương đối và khả năng chống chịu các hiểm họa, </w:t>
            </w:r>
            <w:r w:rsidR="00730FF9" w:rsidRPr="000D75C2">
              <w:rPr>
                <w:rFonts w:ascii="Times New Roman" w:hAnsi="Times New Roman"/>
                <w:sz w:val="26"/>
                <w:szCs w:val="26"/>
              </w:rPr>
              <w:t>lũ lụt, sóng tràn đỉnh, chống thấm, trơn trượt,</w:t>
            </w:r>
            <w:r w:rsidR="006263AA" w:rsidRPr="000D75C2">
              <w:rPr>
                <w:rFonts w:ascii="Times New Roman" w:hAnsi="Times New Roman"/>
                <w:sz w:val="26"/>
                <w:szCs w:val="26"/>
              </w:rPr>
              <w:t xml:space="preserve"> v</w:t>
            </w:r>
            <w:r w:rsidR="006263AA" w:rsidRPr="000D75C2">
              <w:rPr>
                <w:rFonts w:ascii="Times New Roman" w:hAnsi="Times New Roman"/>
                <w:sz w:val="26"/>
                <w:szCs w:val="26"/>
                <w:lang w:val="vi-VN"/>
              </w:rPr>
              <w:t>.</w:t>
            </w:r>
            <w:r w:rsidR="006263AA" w:rsidRPr="000D75C2">
              <w:rPr>
                <w:rFonts w:ascii="Times New Roman" w:hAnsi="Times New Roman"/>
                <w:sz w:val="26"/>
                <w:szCs w:val="26"/>
              </w:rPr>
              <w:t>v.</w:t>
            </w:r>
            <w:r w:rsidR="006263AA" w:rsidRPr="000D75C2">
              <w:rPr>
                <w:rFonts w:ascii="Times New Roman" w:hAnsi="Times New Roman"/>
                <w:sz w:val="26"/>
                <w:szCs w:val="26"/>
                <w:lang w:val="vi-VN"/>
              </w:rPr>
              <w: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730FF9" w:rsidRPr="000D75C2">
              <w:rPr>
                <w:rFonts w:ascii="Times New Roman" w:hAnsi="Times New Roman"/>
                <w:i/>
                <w:sz w:val="26"/>
                <w:szCs w:val="26"/>
              </w:rPr>
              <w:t xml:space="preserve">Tuổi của hồ chứa </w:t>
            </w:r>
            <w:r w:rsidRPr="000D75C2">
              <w:rPr>
                <w:rFonts w:ascii="Times New Roman" w:hAnsi="Times New Roman"/>
                <w:i/>
                <w:sz w:val="26"/>
                <w:szCs w:val="26"/>
              </w:rPr>
              <w:t>(VI,R,P):</w:t>
            </w:r>
            <w:r w:rsidRPr="000D75C2">
              <w:rPr>
                <w:rFonts w:ascii="Times New Roman" w:hAnsi="Times New Roman"/>
                <w:sz w:val="26"/>
                <w:szCs w:val="26"/>
              </w:rPr>
              <w:t xml:space="preserve"> </w:t>
            </w:r>
            <w:r w:rsidR="00730FF9" w:rsidRPr="000D75C2">
              <w:rPr>
                <w:rFonts w:ascii="Times New Roman" w:hAnsi="Times New Roman"/>
                <w:sz w:val="26"/>
                <w:szCs w:val="26"/>
              </w:rPr>
              <w:t xml:space="preserve">Chỉ số này </w:t>
            </w:r>
            <w:r w:rsidR="002D0B4C" w:rsidRPr="000D75C2">
              <w:rPr>
                <w:rFonts w:ascii="Times New Roman" w:hAnsi="Times New Roman"/>
                <w:sz w:val="26"/>
                <w:szCs w:val="26"/>
              </w:rPr>
              <w:t xml:space="preserve">tương tự </w:t>
            </w:r>
            <w:r w:rsidR="00730FF9" w:rsidRPr="000D75C2">
              <w:rPr>
                <w:rFonts w:ascii="Times New Roman" w:hAnsi="Times New Roman"/>
                <w:sz w:val="26"/>
                <w:szCs w:val="26"/>
              </w:rPr>
              <w:t>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3. </w:t>
            </w:r>
            <w:r w:rsidR="0012754D" w:rsidRPr="000D75C2">
              <w:rPr>
                <w:rFonts w:ascii="Times New Roman" w:hAnsi="Times New Roman"/>
                <w:i/>
                <w:sz w:val="26"/>
                <w:szCs w:val="26"/>
              </w:rPr>
              <w:t xml:space="preserve">Năm áp dụng tiêu chuẩn thiết kế </w:t>
            </w:r>
            <w:r w:rsidRPr="000D75C2">
              <w:rPr>
                <w:rFonts w:ascii="Times New Roman" w:hAnsi="Times New Roman"/>
                <w:i/>
                <w:sz w:val="26"/>
                <w:szCs w:val="26"/>
              </w:rPr>
              <w:t>(I,R,P):</w:t>
            </w:r>
            <w:r w:rsidRPr="000D75C2">
              <w:rPr>
                <w:rFonts w:ascii="Times New Roman" w:hAnsi="Times New Roman"/>
                <w:sz w:val="26"/>
                <w:szCs w:val="26"/>
              </w:rPr>
              <w:t xml:space="preserve"> </w:t>
            </w:r>
            <w:r w:rsidR="00D22F00" w:rsidRPr="000D75C2">
              <w:rPr>
                <w:rFonts w:ascii="Times New Roman" w:hAnsi="Times New Roman"/>
                <w:sz w:val="26"/>
                <w:szCs w:val="26"/>
              </w:rPr>
              <w:t xml:space="preserve">Chỉ số này </w:t>
            </w:r>
            <w:r w:rsidR="002D0B4C" w:rsidRPr="000D75C2">
              <w:rPr>
                <w:rFonts w:ascii="Times New Roman" w:hAnsi="Times New Roman"/>
                <w:sz w:val="26"/>
                <w:szCs w:val="26"/>
              </w:rPr>
              <w:t xml:space="preserve">tương tự </w:t>
            </w:r>
            <w:r w:rsidR="00D22F00" w:rsidRPr="000D75C2">
              <w:rPr>
                <w:rFonts w:ascii="Times New Roman" w:hAnsi="Times New Roman"/>
                <w:sz w:val="26"/>
                <w:szCs w:val="26"/>
              </w:rPr>
              <w:t>như mô tả cho công trình kè.</w:t>
            </w:r>
          </w:p>
        </w:tc>
      </w:tr>
      <w:tr w:rsidR="009C7E58" w:rsidRPr="000D75C2" w:rsidTr="006E65C3">
        <w:trPr>
          <w:trHeight w:val="502"/>
          <w:jc w:val="center"/>
        </w:trPr>
        <w:tc>
          <w:tcPr>
            <w:tcW w:w="5000" w:type="pct"/>
            <w:vAlign w:val="center"/>
          </w:tcPr>
          <w:p w:rsidR="00D22F00"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D22F00" w:rsidRPr="000D75C2">
              <w:rPr>
                <w:rFonts w:ascii="Times New Roman" w:hAnsi="Times New Roman"/>
                <w:i/>
                <w:sz w:val="26"/>
                <w:szCs w:val="26"/>
              </w:rPr>
              <w:t xml:space="preserve">Số lượng hồ chứa dừng hoạt động </w:t>
            </w:r>
            <w:r w:rsidRPr="000D75C2">
              <w:rPr>
                <w:rFonts w:ascii="Times New Roman" w:hAnsi="Times New Roman"/>
                <w:i/>
                <w:sz w:val="26"/>
                <w:szCs w:val="26"/>
              </w:rPr>
              <w:t>(VI,R,P):</w:t>
            </w:r>
            <w:r w:rsidRPr="000D75C2">
              <w:rPr>
                <w:rFonts w:ascii="Times New Roman" w:hAnsi="Times New Roman"/>
                <w:sz w:val="26"/>
                <w:szCs w:val="26"/>
              </w:rPr>
              <w:t xml:space="preserve"> </w:t>
            </w:r>
            <w:r w:rsidR="00D22F00" w:rsidRPr="000D75C2">
              <w:rPr>
                <w:rFonts w:ascii="Times New Roman" w:hAnsi="Times New Roman"/>
                <w:sz w:val="26"/>
                <w:szCs w:val="26"/>
              </w:rPr>
              <w:t xml:space="preserve">Tổng số hồ chứa hư hỏng sẽ giúp xác định hồ chứa rất dễ bị tổn thương và </w:t>
            </w:r>
            <w:r w:rsidR="00D22F00" w:rsidRPr="000D75C2">
              <w:rPr>
                <w:rFonts w:ascii="Times New Roman" w:hAnsi="Times New Roman"/>
                <w:sz w:val="26"/>
                <w:szCs w:val="26"/>
                <w:lang w:val="vi-VN"/>
              </w:rPr>
              <w:t xml:space="preserve">đây </w:t>
            </w:r>
            <w:r w:rsidR="00D22F00" w:rsidRPr="000D75C2">
              <w:rPr>
                <w:rFonts w:ascii="Times New Roman" w:hAnsi="Times New Roman"/>
                <w:sz w:val="26"/>
                <w:szCs w:val="26"/>
              </w:rPr>
              <w:t xml:space="preserve">là thông tin mà hầu hết các cán bộ địa phương đều nắm bắt được. </w:t>
            </w:r>
          </w:p>
        </w:tc>
      </w:tr>
      <w:tr w:rsidR="009C7E58" w:rsidRPr="000D75C2" w:rsidTr="006E65C3">
        <w:trPr>
          <w:trHeight w:val="502"/>
          <w:jc w:val="center"/>
        </w:trPr>
        <w:tc>
          <w:tcPr>
            <w:tcW w:w="5000" w:type="pct"/>
            <w:vAlign w:val="center"/>
          </w:tcPr>
          <w:p w:rsidR="00E73F8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5. </w:t>
            </w:r>
            <w:r w:rsidR="00E73F84" w:rsidRPr="000D75C2">
              <w:rPr>
                <w:rFonts w:ascii="Times New Roman" w:hAnsi="Times New Roman"/>
                <w:i/>
                <w:sz w:val="26"/>
                <w:szCs w:val="26"/>
              </w:rPr>
              <w:t>Số lần đập tràn bị hư hại (I,R,P):</w:t>
            </w:r>
            <w:r w:rsidR="00E73F84" w:rsidRPr="000D75C2">
              <w:rPr>
                <w:rFonts w:ascii="Times New Roman" w:hAnsi="Times New Roman"/>
                <w:sz w:val="26"/>
                <w:szCs w:val="26"/>
              </w:rPr>
              <w:t xml:space="preserve"> Thông tin về thiệt hại của một hồ chứa rất khó xác định </w:t>
            </w:r>
            <w:r w:rsidR="00092C3A" w:rsidRPr="000D75C2">
              <w:rPr>
                <w:rFonts w:ascii="Times New Roman" w:hAnsi="Times New Roman"/>
                <w:sz w:val="26"/>
                <w:szCs w:val="26"/>
              </w:rPr>
              <w:t xml:space="preserve">khi xét đến vấn đề </w:t>
            </w:r>
            <w:r w:rsidR="00E73F84" w:rsidRPr="000D75C2">
              <w:rPr>
                <w:rFonts w:ascii="Times New Roman" w:hAnsi="Times New Roman"/>
                <w:sz w:val="26"/>
                <w:szCs w:val="26"/>
              </w:rPr>
              <w:t xml:space="preserve">có rất nhiều </w:t>
            </w:r>
            <w:r w:rsidR="00E73F84" w:rsidRPr="000D75C2">
              <w:rPr>
                <w:rFonts w:ascii="Times New Roman" w:hAnsi="Times New Roman"/>
                <w:sz w:val="26"/>
                <w:szCs w:val="26"/>
                <w:lang w:val="vi-VN"/>
              </w:rPr>
              <w:t>hạng mục</w:t>
            </w:r>
            <w:r w:rsidR="00E73F84" w:rsidRPr="000D75C2">
              <w:rPr>
                <w:rFonts w:ascii="Times New Roman" w:hAnsi="Times New Roman"/>
                <w:sz w:val="26"/>
                <w:szCs w:val="26"/>
              </w:rPr>
              <w:t xml:space="preserve"> của hồ chứa đã bị hư hỏng, và thường </w:t>
            </w:r>
            <w:r w:rsidR="00E73F84" w:rsidRPr="000D75C2">
              <w:rPr>
                <w:rFonts w:ascii="Times New Roman" w:hAnsi="Times New Roman"/>
                <w:sz w:val="26"/>
                <w:szCs w:val="26"/>
              </w:rPr>
              <w:lastRenderedPageBreak/>
              <w:t>không có hồ sơ</w:t>
            </w:r>
            <w:r w:rsidR="00E73F84" w:rsidRPr="000D75C2">
              <w:rPr>
                <w:rFonts w:ascii="Times New Roman" w:hAnsi="Times New Roman"/>
                <w:sz w:val="26"/>
                <w:szCs w:val="26"/>
                <w:lang w:val="vi-VN"/>
              </w:rPr>
              <w:t xml:space="preserve"> lưu trữ</w:t>
            </w:r>
            <w:r w:rsidR="00E73F84" w:rsidRPr="000D75C2">
              <w:rPr>
                <w:rFonts w:ascii="Times New Roman" w:hAnsi="Times New Roman"/>
                <w:sz w:val="26"/>
                <w:szCs w:val="26"/>
              </w:rPr>
              <w:t xml:space="preserve">. Tuy nhiên, thông tin </w:t>
            </w:r>
            <w:r w:rsidR="00092C3A" w:rsidRPr="000D75C2">
              <w:rPr>
                <w:rFonts w:ascii="Times New Roman" w:hAnsi="Times New Roman"/>
                <w:sz w:val="26"/>
                <w:szCs w:val="26"/>
              </w:rPr>
              <w:t>này lại</w:t>
            </w:r>
            <w:r w:rsidR="00E73F84" w:rsidRPr="000D75C2">
              <w:rPr>
                <w:rFonts w:ascii="Times New Roman" w:hAnsi="Times New Roman"/>
                <w:sz w:val="26"/>
                <w:szCs w:val="26"/>
              </w:rPr>
              <w:t xml:space="preserve"> rất quan trọng và là </w:t>
            </w:r>
            <w:r w:rsidR="00092C3A" w:rsidRPr="000D75C2">
              <w:rPr>
                <w:rFonts w:ascii="Times New Roman" w:hAnsi="Times New Roman"/>
                <w:sz w:val="26"/>
                <w:szCs w:val="26"/>
              </w:rPr>
              <w:t>một thước đo</w:t>
            </w:r>
            <w:r w:rsidR="00E73F84" w:rsidRPr="000D75C2">
              <w:rPr>
                <w:rFonts w:ascii="Times New Roman" w:hAnsi="Times New Roman"/>
                <w:sz w:val="26"/>
                <w:szCs w:val="26"/>
              </w:rPr>
              <w:t xml:space="preserve"> đơn giản cần thiết để đánh giá </w:t>
            </w:r>
            <w:r w:rsidR="00BD0794" w:rsidRPr="000D75C2">
              <w:rPr>
                <w:rFonts w:ascii="Times New Roman" w:hAnsi="Times New Roman"/>
                <w:sz w:val="26"/>
                <w:szCs w:val="26"/>
              </w:rPr>
              <w:t>TTDBTT</w:t>
            </w:r>
            <w:r w:rsidR="00E73F84" w:rsidRPr="000D75C2">
              <w:rPr>
                <w:rFonts w:ascii="Times New Roman" w:hAnsi="Times New Roman"/>
                <w:sz w:val="26"/>
                <w:szCs w:val="26"/>
              </w:rPr>
              <w:t xml:space="preserve">. Chúng tôi sử dụng thiệt hại của đập tràn như một chỉ số </w:t>
            </w:r>
            <w:r w:rsidR="00092C3A" w:rsidRPr="000D75C2">
              <w:rPr>
                <w:rFonts w:ascii="Times New Roman" w:hAnsi="Times New Roman"/>
                <w:sz w:val="26"/>
                <w:szCs w:val="26"/>
              </w:rPr>
              <w:t xml:space="preserve">đại diện </w:t>
            </w:r>
            <w:r w:rsidR="00E73F84" w:rsidRPr="000D75C2">
              <w:rPr>
                <w:rFonts w:ascii="Times New Roman" w:hAnsi="Times New Roman"/>
                <w:sz w:val="26"/>
                <w:szCs w:val="26"/>
                <w:lang w:val="vi-VN"/>
              </w:rPr>
              <w:t xml:space="preserve">phản ánh </w:t>
            </w:r>
            <w:r w:rsidR="00092C3A" w:rsidRPr="000D75C2">
              <w:rPr>
                <w:rFonts w:ascii="Times New Roman" w:hAnsi="Times New Roman"/>
                <w:sz w:val="26"/>
                <w:szCs w:val="26"/>
              </w:rPr>
              <w:t>những hư hại</w:t>
            </w:r>
            <w:r w:rsidR="00E73F84" w:rsidRPr="000D75C2">
              <w:rPr>
                <w:rFonts w:ascii="Times New Roman" w:hAnsi="Times New Roman"/>
                <w:sz w:val="26"/>
                <w:szCs w:val="26"/>
              </w:rPr>
              <w:t xml:space="preserve"> trong quá khứ bởi vì chúng tôi cho rằng </w:t>
            </w:r>
            <w:r w:rsidR="00FB2E71" w:rsidRPr="000D75C2">
              <w:rPr>
                <w:rFonts w:ascii="Times New Roman" w:hAnsi="Times New Roman"/>
                <w:sz w:val="26"/>
                <w:szCs w:val="26"/>
              </w:rPr>
              <w:t>gợi</w:t>
            </w:r>
            <w:r w:rsidR="00092C3A" w:rsidRPr="000D75C2">
              <w:rPr>
                <w:rFonts w:ascii="Times New Roman" w:hAnsi="Times New Roman"/>
                <w:sz w:val="26"/>
                <w:szCs w:val="26"/>
              </w:rPr>
              <w:t xml:space="preserve"> lại những thiệt hại cụ thể của đập tràn sẽ dễ dàng hơn, và vì </w:t>
            </w:r>
            <w:r w:rsidR="00E73F84" w:rsidRPr="000D75C2">
              <w:rPr>
                <w:rFonts w:ascii="Times New Roman" w:hAnsi="Times New Roman"/>
                <w:sz w:val="26"/>
                <w:szCs w:val="26"/>
              </w:rPr>
              <w:t xml:space="preserve">những thiệt hại </w:t>
            </w:r>
            <w:r w:rsidR="00FB2E71" w:rsidRPr="000D75C2">
              <w:rPr>
                <w:rFonts w:ascii="Times New Roman" w:hAnsi="Times New Roman"/>
                <w:sz w:val="26"/>
                <w:szCs w:val="26"/>
              </w:rPr>
              <w:t>này</w:t>
            </w:r>
            <w:r w:rsidR="00E73F84" w:rsidRPr="000D75C2">
              <w:rPr>
                <w:rFonts w:ascii="Times New Roman" w:hAnsi="Times New Roman"/>
                <w:sz w:val="26"/>
                <w:szCs w:val="26"/>
              </w:rPr>
              <w:t xml:space="preserve"> </w:t>
            </w:r>
            <w:r w:rsidR="00E73F84" w:rsidRPr="000D75C2">
              <w:rPr>
                <w:rFonts w:ascii="Times New Roman" w:hAnsi="Times New Roman"/>
                <w:sz w:val="26"/>
                <w:szCs w:val="26"/>
                <w:lang w:val="vi-VN"/>
              </w:rPr>
              <w:t>thường</w:t>
            </w:r>
            <w:r w:rsidR="00E73F84" w:rsidRPr="000D75C2">
              <w:rPr>
                <w:rFonts w:ascii="Times New Roman" w:hAnsi="Times New Roman"/>
                <w:sz w:val="26"/>
                <w:szCs w:val="26"/>
              </w:rPr>
              <w:t xml:space="preserve"> do các yếu tố khí tượng thuỷ văn, như mưa </w:t>
            </w:r>
            <w:r w:rsidR="00FB2E71" w:rsidRPr="000D75C2">
              <w:rPr>
                <w:rFonts w:ascii="Times New Roman" w:hAnsi="Times New Roman"/>
                <w:sz w:val="26"/>
                <w:szCs w:val="26"/>
              </w:rPr>
              <w:t>lớn</w:t>
            </w:r>
            <w:r w:rsidR="00E73F84" w:rsidRPr="000D75C2">
              <w:rPr>
                <w:rFonts w:ascii="Times New Roman" w:hAnsi="Times New Roman"/>
                <w:sz w:val="26"/>
                <w:szCs w:val="26"/>
              </w:rPr>
              <w:t xml:space="preserve"> dẫn đến ngập lụt.</w:t>
            </w:r>
          </w:p>
        </w:tc>
      </w:tr>
      <w:tr w:rsidR="009C7E58" w:rsidRPr="000D75C2" w:rsidTr="006E65C3">
        <w:trPr>
          <w:trHeight w:val="502"/>
          <w:jc w:val="center"/>
        </w:trPr>
        <w:tc>
          <w:tcPr>
            <w:tcW w:w="5000" w:type="pct"/>
            <w:vAlign w:val="center"/>
          </w:tcPr>
          <w:p w:rsidR="002D0B4C"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lastRenderedPageBreak/>
              <w:t xml:space="preserve">6. </w:t>
            </w:r>
            <w:r w:rsidR="002D0B4C" w:rsidRPr="000D75C2">
              <w:rPr>
                <w:rFonts w:ascii="Times New Roman" w:hAnsi="Times New Roman"/>
                <w:i/>
                <w:sz w:val="26"/>
                <w:szCs w:val="26"/>
              </w:rPr>
              <w:t>Vận hành và Bảo trì (I,R,P):</w:t>
            </w:r>
            <w:r w:rsidR="002D0B4C" w:rsidRPr="000D75C2">
              <w:rPr>
                <w:rFonts w:ascii="Times New Roman" w:hAnsi="Times New Roman"/>
                <w:sz w:val="26"/>
                <w:szCs w:val="26"/>
              </w:rPr>
              <w:t xml:space="preserve"> 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7. </w:t>
            </w:r>
            <w:r w:rsidR="00EA1F9C" w:rsidRPr="000D75C2">
              <w:rPr>
                <w:rFonts w:ascii="Times New Roman" w:hAnsi="Times New Roman"/>
                <w:i/>
                <w:sz w:val="26"/>
                <w:szCs w:val="26"/>
              </w:rPr>
              <w:t xml:space="preserve">Đóng góp của cộng đồng </w:t>
            </w:r>
            <w:r w:rsidRPr="000D75C2">
              <w:rPr>
                <w:rFonts w:ascii="Times New Roman" w:hAnsi="Times New Roman"/>
                <w:i/>
                <w:sz w:val="26"/>
                <w:szCs w:val="26"/>
              </w:rPr>
              <w:t>(LI,P):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8. </w:t>
            </w:r>
            <w:r w:rsidR="00EA1F9C" w:rsidRPr="000D75C2">
              <w:rPr>
                <w:rFonts w:ascii="Times New Roman" w:hAnsi="Times New Roman"/>
                <w:i/>
                <w:sz w:val="26"/>
                <w:szCs w:val="26"/>
              </w:rPr>
              <w:t xml:space="preserve">Tỉ lệ hộ nghèo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9. </w:t>
            </w:r>
            <w:r w:rsidR="00EA1F9C" w:rsidRPr="000D75C2">
              <w:rPr>
                <w:rFonts w:ascii="Times New Roman" w:hAnsi="Times New Roman"/>
                <w:i/>
                <w:sz w:val="26"/>
                <w:szCs w:val="26"/>
              </w:rPr>
              <w:t xml:space="preserve">Tỉ lệ dân tộc thiểu số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10. </w:t>
            </w:r>
            <w:r w:rsidR="00EA1F9C" w:rsidRPr="000D75C2">
              <w:rPr>
                <w:rFonts w:ascii="Times New Roman" w:hAnsi="Times New Roman"/>
                <w:i/>
                <w:sz w:val="26"/>
                <w:szCs w:val="26"/>
              </w:rPr>
              <w:t xml:space="preserve">Tỉ lệ dân số trong độ tuổi lao động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A37C4D" w:rsidRPr="000D75C2" w:rsidTr="00B97534">
        <w:trPr>
          <w:trHeight w:val="502"/>
          <w:jc w:val="center"/>
        </w:trPr>
        <w:tc>
          <w:tcPr>
            <w:tcW w:w="5000" w:type="pct"/>
            <w:shd w:val="clear" w:color="auto" w:fill="C5E0B3"/>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sz w:val="26"/>
                <w:szCs w:val="26"/>
              </w:rPr>
              <w:t xml:space="preserve">4. </w:t>
            </w:r>
            <w:r w:rsidR="00F467D8" w:rsidRPr="000D75C2">
              <w:rPr>
                <w:rFonts w:ascii="Times New Roman" w:hAnsi="Times New Roman"/>
                <w:sz w:val="26"/>
                <w:szCs w:val="26"/>
              </w:rPr>
              <w:t>ĐẬP</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 </w:t>
            </w:r>
            <w:r w:rsidR="00F467D8" w:rsidRPr="000D75C2">
              <w:rPr>
                <w:rFonts w:ascii="Times New Roman" w:hAnsi="Times New Roman"/>
                <w:i/>
                <w:sz w:val="26"/>
                <w:szCs w:val="26"/>
              </w:rPr>
              <w:t>Vật liệu đập</w:t>
            </w:r>
            <w:r w:rsidRPr="000D75C2">
              <w:rPr>
                <w:rFonts w:ascii="Times New Roman" w:hAnsi="Times New Roman"/>
                <w:i/>
                <w:sz w:val="26"/>
                <w:szCs w:val="26"/>
              </w:rPr>
              <w:t xml:space="preserve"> (I,R,P):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F467D8" w:rsidRPr="000D75C2">
              <w:rPr>
                <w:rFonts w:ascii="Times New Roman" w:hAnsi="Times New Roman"/>
                <w:i/>
                <w:sz w:val="26"/>
                <w:szCs w:val="26"/>
              </w:rPr>
              <w:t>Tuổi của đập</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3. </w:t>
            </w:r>
            <w:r w:rsidR="0012754D" w:rsidRPr="000D75C2">
              <w:rPr>
                <w:rFonts w:ascii="Times New Roman" w:hAnsi="Times New Roman"/>
                <w:i/>
                <w:sz w:val="26"/>
                <w:szCs w:val="26"/>
              </w:rPr>
              <w:t xml:space="preserve">Năm áp dụng tiêu chuẩn thiết kế </w:t>
            </w:r>
            <w:r w:rsidRPr="000D75C2">
              <w:rPr>
                <w:rFonts w:ascii="Times New Roman" w:hAnsi="Times New Roman"/>
                <w:i/>
                <w:sz w:val="26"/>
                <w:szCs w:val="26"/>
              </w:rPr>
              <w:t>(VI,R,P):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EA1F9C" w:rsidRPr="000D75C2">
              <w:rPr>
                <w:rFonts w:ascii="Times New Roman" w:hAnsi="Times New Roman"/>
                <w:i/>
                <w:sz w:val="26"/>
                <w:szCs w:val="26"/>
              </w:rPr>
              <w:t>Đóng góp của cộng đồng</w:t>
            </w:r>
            <w:r w:rsidRPr="000D75C2">
              <w:rPr>
                <w:rFonts w:ascii="Times New Roman" w:hAnsi="Times New Roman"/>
                <w:i/>
                <w:sz w:val="26"/>
                <w:szCs w:val="26"/>
              </w:rPr>
              <w:t xml:space="preserve"> (LI,P):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5. </w:t>
            </w:r>
            <w:r w:rsidR="00EA1F9C" w:rsidRPr="000D75C2">
              <w:rPr>
                <w:rFonts w:ascii="Times New Roman" w:hAnsi="Times New Roman"/>
                <w:i/>
                <w:sz w:val="26"/>
                <w:szCs w:val="26"/>
              </w:rPr>
              <w:t xml:space="preserve">Tỉ lệ hộ nghèo </w:t>
            </w:r>
            <w:r w:rsidRPr="000D75C2">
              <w:rPr>
                <w:rFonts w:ascii="Times New Roman" w:hAnsi="Times New Roman"/>
                <w:i/>
                <w:sz w:val="26"/>
                <w:szCs w:val="26"/>
              </w:rPr>
              <w:t xml:space="preserve">(LI,R,P):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6. </w:t>
            </w:r>
            <w:r w:rsidR="00EA1F9C" w:rsidRPr="000D75C2">
              <w:rPr>
                <w:rFonts w:ascii="Times New Roman" w:hAnsi="Times New Roman"/>
                <w:i/>
                <w:sz w:val="26"/>
                <w:szCs w:val="26"/>
              </w:rPr>
              <w:t xml:space="preserve">Tỉ lệ dân tộc thiểu số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7. </w:t>
            </w:r>
            <w:r w:rsidR="00EA1F9C" w:rsidRPr="000D75C2">
              <w:rPr>
                <w:rFonts w:ascii="Times New Roman" w:hAnsi="Times New Roman"/>
                <w:i/>
                <w:sz w:val="26"/>
                <w:szCs w:val="26"/>
              </w:rPr>
              <w:t xml:space="preserve">Tỉ lệ dân số trong độ tuổi lao động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A37C4D" w:rsidRPr="000D75C2" w:rsidTr="00B97534">
        <w:trPr>
          <w:trHeight w:val="502"/>
          <w:jc w:val="center"/>
        </w:trPr>
        <w:tc>
          <w:tcPr>
            <w:tcW w:w="5000" w:type="pct"/>
            <w:shd w:val="clear" w:color="auto" w:fill="C5E0B3"/>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sz w:val="26"/>
                <w:szCs w:val="26"/>
              </w:rPr>
              <w:t xml:space="preserve">5. </w:t>
            </w:r>
            <w:r w:rsidR="006E1259" w:rsidRPr="000D75C2">
              <w:rPr>
                <w:rFonts w:ascii="Times New Roman" w:hAnsi="Times New Roman"/>
                <w:sz w:val="26"/>
                <w:szCs w:val="26"/>
              </w:rPr>
              <w:t>KÊNH</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1. </w:t>
            </w:r>
            <w:r w:rsidR="006E1259" w:rsidRPr="000D75C2">
              <w:rPr>
                <w:rFonts w:ascii="Times New Roman" w:hAnsi="Times New Roman"/>
                <w:i/>
                <w:sz w:val="26"/>
                <w:szCs w:val="26"/>
              </w:rPr>
              <w:t>Vật liệu kênh</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6E1259" w:rsidRPr="000D75C2">
              <w:rPr>
                <w:rFonts w:ascii="Times New Roman" w:hAnsi="Times New Roman"/>
                <w:i/>
                <w:sz w:val="26"/>
                <w:szCs w:val="26"/>
              </w:rPr>
              <w:t>Tuổi của kênh</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3. </w:t>
            </w:r>
            <w:r w:rsidR="0012754D" w:rsidRPr="000D75C2">
              <w:rPr>
                <w:rFonts w:ascii="Times New Roman" w:hAnsi="Times New Roman"/>
                <w:i/>
                <w:sz w:val="26"/>
                <w:szCs w:val="26"/>
              </w:rPr>
              <w:t xml:space="preserve">Năm áp dụng tiêu chuẩn thiết kế </w:t>
            </w:r>
            <w:r w:rsidRPr="000D75C2">
              <w:rPr>
                <w:rFonts w:ascii="Times New Roman" w:hAnsi="Times New Roman"/>
                <w:i/>
                <w:sz w:val="26"/>
                <w:szCs w:val="26"/>
              </w:rPr>
              <w:t>(VI,R,P):</w:t>
            </w:r>
            <w:r w:rsidRPr="000D75C2">
              <w:rPr>
                <w:rFonts w:ascii="Times New Roman" w:hAnsi="Times New Roman"/>
                <w:sz w:val="26"/>
                <w:szCs w:val="26"/>
              </w:rPr>
              <w:t xml:space="preserve"> </w:t>
            </w:r>
            <w:r w:rsidR="002D0B4C" w:rsidRPr="000D75C2">
              <w:rPr>
                <w:rFonts w:ascii="Times New Roman" w:hAnsi="Times New Roman"/>
                <w:sz w:val="26"/>
                <w:szCs w:val="26"/>
              </w:rPr>
              <w:t>Chỉ số này tương tự như mô tả cho công trình kè.</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6E1259" w:rsidRPr="000D75C2">
              <w:rPr>
                <w:rFonts w:ascii="Times New Roman" w:hAnsi="Times New Roman"/>
                <w:i/>
                <w:sz w:val="26"/>
                <w:szCs w:val="26"/>
              </w:rPr>
              <w:t>Số lần kênh bị hư hại</w:t>
            </w:r>
            <w:r w:rsidRPr="000D75C2">
              <w:rPr>
                <w:rFonts w:ascii="Times New Roman" w:hAnsi="Times New Roman"/>
                <w:i/>
                <w:sz w:val="26"/>
                <w:szCs w:val="26"/>
              </w:rPr>
              <w:t xml:space="preserve"> (VI,R,P):</w:t>
            </w:r>
            <w:r w:rsidRPr="000D75C2">
              <w:rPr>
                <w:rFonts w:ascii="Times New Roman" w:hAnsi="Times New Roman"/>
                <w:sz w:val="26"/>
                <w:szCs w:val="26"/>
              </w:rPr>
              <w:t xml:space="preserve"> </w:t>
            </w:r>
            <w:r w:rsidR="006E1259" w:rsidRPr="000D75C2">
              <w:rPr>
                <w:rFonts w:ascii="Times New Roman" w:hAnsi="Times New Roman"/>
                <w:sz w:val="26"/>
                <w:szCs w:val="26"/>
              </w:rPr>
              <w:t>Chỉ số này tương tự như mô tả cho hồ chứa.</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5. </w:t>
            </w:r>
            <w:r w:rsidR="00EA1F9C" w:rsidRPr="000D75C2">
              <w:rPr>
                <w:rFonts w:ascii="Times New Roman" w:hAnsi="Times New Roman"/>
                <w:i/>
                <w:sz w:val="26"/>
                <w:szCs w:val="26"/>
              </w:rPr>
              <w:t xml:space="preserve">Tỉ lệ hộ nghèo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6. </w:t>
            </w:r>
            <w:r w:rsidR="00EA1F9C" w:rsidRPr="000D75C2">
              <w:rPr>
                <w:rFonts w:ascii="Times New Roman" w:hAnsi="Times New Roman"/>
                <w:i/>
                <w:sz w:val="26"/>
                <w:szCs w:val="26"/>
              </w:rPr>
              <w:t xml:space="preserve">Tỉ lệ dân tộc thiểu số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r w:rsidR="009C7E58" w:rsidRPr="000D75C2" w:rsidTr="006E65C3">
        <w:trPr>
          <w:trHeight w:val="502"/>
          <w:jc w:val="center"/>
        </w:trPr>
        <w:tc>
          <w:tcPr>
            <w:tcW w:w="5000" w:type="pct"/>
            <w:vAlign w:val="center"/>
          </w:tcPr>
          <w:p w:rsidR="00D03F04" w:rsidRPr="00B91ADB" w:rsidRDefault="00D03F04"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7. </w:t>
            </w:r>
            <w:r w:rsidR="00EA1F9C" w:rsidRPr="000D75C2">
              <w:rPr>
                <w:rFonts w:ascii="Times New Roman" w:hAnsi="Times New Roman"/>
                <w:i/>
                <w:sz w:val="26"/>
                <w:szCs w:val="26"/>
              </w:rPr>
              <w:t xml:space="preserve">Tỉ lệ dân số trong độ tuổi lao động </w:t>
            </w:r>
            <w:r w:rsidRPr="000D75C2">
              <w:rPr>
                <w:rFonts w:ascii="Times New Roman" w:hAnsi="Times New Roman"/>
                <w:i/>
                <w:sz w:val="26"/>
                <w:szCs w:val="26"/>
              </w:rPr>
              <w:t>(LI,R,P):</w:t>
            </w:r>
            <w:r w:rsidRPr="000D75C2">
              <w:rPr>
                <w:rFonts w:ascii="Times New Roman" w:hAnsi="Times New Roman"/>
                <w:sz w:val="26"/>
                <w:szCs w:val="26"/>
              </w:rPr>
              <w:t xml:space="preserve"> </w:t>
            </w:r>
            <w:r w:rsidR="002D0B4C" w:rsidRPr="000D75C2">
              <w:rPr>
                <w:rFonts w:ascii="Times New Roman" w:hAnsi="Times New Roman"/>
                <w:sz w:val="26"/>
                <w:szCs w:val="26"/>
              </w:rPr>
              <w:t xml:space="preserve">Chỉ số này là như nhau cho tất cả các loại </w:t>
            </w:r>
            <w:r w:rsidR="00D35613" w:rsidRPr="000D75C2">
              <w:rPr>
                <w:rFonts w:ascii="Times New Roman" w:eastAsia="Arial" w:hAnsi="Times New Roman"/>
                <w:sz w:val="26"/>
                <w:szCs w:val="26"/>
              </w:rPr>
              <w:t>CSHT</w:t>
            </w:r>
          </w:p>
        </w:tc>
      </w:tr>
    </w:tbl>
    <w:p w:rsidR="00514C94" w:rsidRPr="000D75C2" w:rsidRDefault="00514C94" w:rsidP="00405AE7">
      <w:pPr>
        <w:rPr>
          <w:rFonts w:ascii="Times New Roman" w:hAnsi="Times New Roman"/>
          <w:sz w:val="26"/>
          <w:szCs w:val="26"/>
        </w:rPr>
      </w:pPr>
    </w:p>
    <w:p w:rsidR="0038504C" w:rsidRPr="000D75C2" w:rsidRDefault="001158F3" w:rsidP="00405AE7">
      <w:pPr>
        <w:pStyle w:val="Heading3"/>
        <w:numPr>
          <w:ilvl w:val="0"/>
          <w:numId w:val="0"/>
        </w:numPr>
        <w:spacing w:line="276" w:lineRule="auto"/>
        <w:ind w:left="720" w:hanging="720"/>
        <w:rPr>
          <w:rFonts w:ascii="Times New Roman" w:hAnsi="Times New Roman" w:cs="Times New Roman"/>
          <w:sz w:val="26"/>
          <w:lang w:val="pt-BR"/>
        </w:rPr>
      </w:pPr>
      <w:bookmarkStart w:id="45" w:name="_Toc463427347"/>
      <w:bookmarkStart w:id="46" w:name="_Toc453787650"/>
      <w:r w:rsidRPr="00B91ADB">
        <w:rPr>
          <w:rFonts w:ascii="Times New Roman" w:hAnsi="Times New Roman" w:cs="Times New Roman"/>
          <w:sz w:val="26"/>
          <w:lang w:val="pt-BR"/>
        </w:rPr>
        <w:t>Hoạt động</w:t>
      </w:r>
      <w:r w:rsidR="006E65C3" w:rsidRPr="00B91ADB">
        <w:rPr>
          <w:rFonts w:ascii="Times New Roman" w:hAnsi="Times New Roman" w:cs="Times New Roman"/>
          <w:sz w:val="26"/>
          <w:lang w:val="pt-BR"/>
        </w:rPr>
        <w:t xml:space="preserve"> 8</w:t>
      </w:r>
      <w:r w:rsidR="0038504C" w:rsidRPr="00B91ADB">
        <w:rPr>
          <w:rFonts w:ascii="Times New Roman" w:hAnsi="Times New Roman" w:cs="Times New Roman"/>
          <w:sz w:val="26"/>
          <w:lang w:val="pt-BR"/>
        </w:rPr>
        <w:t xml:space="preserve">: </w:t>
      </w:r>
      <w:r w:rsidR="006B583B" w:rsidRPr="00B91ADB">
        <w:rPr>
          <w:rFonts w:ascii="Times New Roman" w:hAnsi="Times New Roman" w:cs="Times New Roman"/>
          <w:sz w:val="26"/>
          <w:lang w:val="pt-BR"/>
        </w:rPr>
        <w:t xml:space="preserve">Tham vộngy là như nhaup đánh giá </w:t>
      </w:r>
      <w:r w:rsidR="00884064" w:rsidRPr="00B91ADB">
        <w:rPr>
          <w:rFonts w:ascii="Times New Roman" w:hAnsi="Times New Roman" w:cs="Times New Roman"/>
          <w:sz w:val="26"/>
          <w:lang w:val="pt-BR"/>
        </w:rPr>
        <w:t>TTDBTT</w:t>
      </w:r>
      <w:bookmarkEnd w:id="45"/>
      <w:r w:rsidR="006B583B" w:rsidRPr="00B91ADB">
        <w:rPr>
          <w:rFonts w:ascii="Times New Roman" w:hAnsi="Times New Roman" w:cs="Times New Roman"/>
          <w:sz w:val="26"/>
          <w:lang w:val="pt-BR"/>
        </w:rPr>
        <w:t xml:space="preserve"> </w:t>
      </w:r>
      <w:bookmarkEnd w:id="46"/>
    </w:p>
    <w:p w:rsidR="0038504C" w:rsidRPr="000D75C2" w:rsidRDefault="006B583B" w:rsidP="00405AE7">
      <w:pPr>
        <w:rPr>
          <w:rFonts w:ascii="Times New Roman" w:hAnsi="Times New Roman"/>
          <w:sz w:val="26"/>
          <w:szCs w:val="26"/>
        </w:rPr>
      </w:pPr>
      <w:r w:rsidRPr="000D75C2">
        <w:rPr>
          <w:rFonts w:ascii="Times New Roman" w:hAnsi="Times New Roman"/>
          <w:sz w:val="26"/>
          <w:szCs w:val="26"/>
        </w:rPr>
        <w:t xml:space="preserve">Nhóm thực hiện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nên trình bày các chỉ số và trọng </w:t>
      </w:r>
      <w:r w:rsidR="000A7B6B" w:rsidRPr="000D75C2">
        <w:rPr>
          <w:rFonts w:ascii="Times New Roman" w:hAnsi="Times New Roman"/>
          <w:sz w:val="26"/>
          <w:szCs w:val="26"/>
        </w:rPr>
        <w:t>số</w:t>
      </w:r>
      <w:r w:rsidRPr="000D75C2">
        <w:rPr>
          <w:rFonts w:ascii="Times New Roman" w:hAnsi="Times New Roman"/>
          <w:sz w:val="26"/>
          <w:szCs w:val="26"/>
        </w:rPr>
        <w:t xml:space="preserve"> cho một nhóm </w:t>
      </w:r>
      <w:r w:rsidR="009A688A" w:rsidRPr="000D75C2">
        <w:rPr>
          <w:rFonts w:ascii="Times New Roman" w:hAnsi="Times New Roman"/>
          <w:sz w:val="26"/>
          <w:szCs w:val="26"/>
        </w:rPr>
        <w:t>các</w:t>
      </w:r>
      <w:r w:rsidRPr="000D75C2">
        <w:rPr>
          <w:rFonts w:ascii="Times New Roman" w:hAnsi="Times New Roman"/>
          <w:sz w:val="26"/>
          <w:szCs w:val="26"/>
        </w:rPr>
        <w:t xml:space="preserve"> chuyên gia thông qua một hội thảo </w:t>
      </w:r>
      <w:r w:rsidR="0034536D" w:rsidRPr="000D75C2">
        <w:rPr>
          <w:rFonts w:ascii="Times New Roman" w:hAnsi="Times New Roman"/>
          <w:sz w:val="26"/>
          <w:szCs w:val="26"/>
        </w:rPr>
        <w:t>tham</w:t>
      </w:r>
      <w:r w:rsidRPr="000D75C2">
        <w:rPr>
          <w:rFonts w:ascii="Times New Roman" w:hAnsi="Times New Roman"/>
          <w:sz w:val="26"/>
          <w:szCs w:val="26"/>
        </w:rPr>
        <w:t xml:space="preserve"> vấn. Hội thảo </w:t>
      </w:r>
      <w:r w:rsidR="00427714" w:rsidRPr="000D75C2">
        <w:rPr>
          <w:rFonts w:ascii="Times New Roman" w:hAnsi="Times New Roman"/>
          <w:sz w:val="26"/>
          <w:szCs w:val="26"/>
        </w:rPr>
        <w:t>nên trao đổi</w:t>
      </w:r>
      <w:r w:rsidRPr="000D75C2">
        <w:rPr>
          <w:rFonts w:ascii="Times New Roman" w:hAnsi="Times New Roman"/>
          <w:sz w:val="26"/>
          <w:szCs w:val="26"/>
        </w:rPr>
        <w:t xml:space="preserve"> và tìm cách </w:t>
      </w:r>
      <w:r w:rsidR="00427714" w:rsidRPr="000D75C2">
        <w:rPr>
          <w:rFonts w:ascii="Times New Roman" w:hAnsi="Times New Roman"/>
          <w:sz w:val="26"/>
          <w:szCs w:val="26"/>
        </w:rPr>
        <w:t xml:space="preserve">đi đến nhất trí </w:t>
      </w:r>
      <w:r w:rsidRPr="000D75C2">
        <w:rPr>
          <w:rFonts w:ascii="Times New Roman" w:hAnsi="Times New Roman"/>
          <w:sz w:val="26"/>
          <w:szCs w:val="26"/>
        </w:rPr>
        <w:t xml:space="preserve">về số lượng, loại và trọng số của các chỉ số. Xem </w:t>
      </w:r>
      <w:r w:rsidR="00427714" w:rsidRPr="00B91ADB">
        <w:rPr>
          <w:rFonts w:ascii="Times New Roman" w:hAnsi="Times New Roman"/>
          <w:b/>
          <w:sz w:val="26"/>
          <w:szCs w:val="26"/>
        </w:rPr>
        <w:t>Nguồn</w:t>
      </w:r>
      <w:r w:rsidRPr="00B91ADB">
        <w:rPr>
          <w:rFonts w:ascii="Times New Roman" w:hAnsi="Times New Roman"/>
          <w:b/>
          <w:sz w:val="26"/>
          <w:szCs w:val="26"/>
        </w:rPr>
        <w:t xml:space="preserve"> </w:t>
      </w:r>
      <w:r w:rsidR="002647A0" w:rsidRPr="00B91ADB">
        <w:rPr>
          <w:rFonts w:ascii="Times New Roman" w:hAnsi="Times New Roman"/>
          <w:b/>
          <w:sz w:val="26"/>
          <w:szCs w:val="26"/>
        </w:rPr>
        <w:t>5</w:t>
      </w:r>
      <w:r w:rsidR="00202BB5" w:rsidRPr="00B91ADB">
        <w:rPr>
          <w:rFonts w:ascii="Times New Roman" w:hAnsi="Times New Roman"/>
          <w:b/>
          <w:sz w:val="26"/>
          <w:szCs w:val="26"/>
        </w:rPr>
        <w:t>: Hướng dẫn tổ chức hội thảo về chỉ số TTDBTT</w:t>
      </w:r>
      <w:r w:rsidRPr="00B91ADB">
        <w:rPr>
          <w:rFonts w:ascii="Times New Roman" w:hAnsi="Times New Roman"/>
          <w:sz w:val="26"/>
          <w:szCs w:val="26"/>
        </w:rPr>
        <w:t xml:space="preserve"> </w:t>
      </w:r>
      <w:r w:rsidR="000A3A38" w:rsidRPr="00B91ADB">
        <w:rPr>
          <w:rFonts w:ascii="Times New Roman" w:hAnsi="Times New Roman"/>
          <w:sz w:val="26"/>
          <w:szCs w:val="26"/>
        </w:rPr>
        <w:t>để biết thêm c</w:t>
      </w:r>
      <w:r w:rsidRPr="000D75C2">
        <w:rPr>
          <w:rFonts w:ascii="Times New Roman" w:hAnsi="Times New Roman"/>
          <w:sz w:val="26"/>
          <w:szCs w:val="26"/>
        </w:rPr>
        <w:t xml:space="preserve">ác tài liệu hội thảo và </w:t>
      </w:r>
      <w:r w:rsidR="000A3A38" w:rsidRPr="000D75C2">
        <w:rPr>
          <w:rFonts w:ascii="Times New Roman" w:hAnsi="Times New Roman"/>
          <w:sz w:val="26"/>
          <w:szCs w:val="26"/>
        </w:rPr>
        <w:t>thông tin</w:t>
      </w:r>
      <w:r w:rsidRPr="000D75C2">
        <w:rPr>
          <w:rFonts w:ascii="Times New Roman" w:hAnsi="Times New Roman"/>
          <w:sz w:val="26"/>
          <w:szCs w:val="26"/>
        </w:rPr>
        <w:t xml:space="preserve"> chi tiết.</w:t>
      </w:r>
      <w:r w:rsidR="003C1E94" w:rsidRPr="000D75C2">
        <w:rPr>
          <w:rFonts w:ascii="Times New Roman" w:hAnsi="Times New Roman"/>
          <w:sz w:val="26"/>
          <w:szCs w:val="26"/>
        </w:rPr>
        <w:t xml:space="preserve"> </w:t>
      </w:r>
    </w:p>
    <w:p w:rsidR="0038504C" w:rsidRPr="000D75C2" w:rsidRDefault="0038504C" w:rsidP="00405AE7">
      <w:pPr>
        <w:rPr>
          <w:rFonts w:ascii="Times New Roman" w:hAnsi="Times New Roman"/>
          <w:sz w:val="26"/>
          <w:szCs w:val="26"/>
          <w:lang w:val="pt-BR"/>
        </w:rPr>
      </w:pPr>
    </w:p>
    <w:p w:rsidR="005C75CA" w:rsidRPr="000D75C2" w:rsidRDefault="001158F3" w:rsidP="00405AE7">
      <w:pPr>
        <w:pStyle w:val="Heading3"/>
        <w:numPr>
          <w:ilvl w:val="0"/>
          <w:numId w:val="0"/>
        </w:numPr>
        <w:spacing w:line="276" w:lineRule="auto"/>
        <w:ind w:left="720" w:hanging="720"/>
        <w:rPr>
          <w:rFonts w:ascii="Times New Roman" w:hAnsi="Times New Roman" w:cs="Times New Roman"/>
          <w:sz w:val="26"/>
          <w:lang w:val="pt-BR"/>
        </w:rPr>
      </w:pPr>
      <w:bookmarkStart w:id="47" w:name="_Toc463427348"/>
      <w:bookmarkStart w:id="48" w:name="_Toc453787651"/>
      <w:r w:rsidRPr="00B91ADB">
        <w:rPr>
          <w:rFonts w:ascii="Times New Roman" w:hAnsi="Times New Roman" w:cs="Times New Roman"/>
          <w:sz w:val="26"/>
          <w:lang w:val="pt-BR"/>
        </w:rPr>
        <w:t>Hohi tiết</w:t>
      </w:r>
      <w:r w:rsidR="006E65C3" w:rsidRPr="00B91ADB">
        <w:rPr>
          <w:rFonts w:ascii="Times New Roman" w:hAnsi="Times New Roman" w:cs="Times New Roman"/>
          <w:sz w:val="26"/>
          <w:lang w:val="pt-BR"/>
        </w:rPr>
        <w:t xml:space="preserve"> 9</w:t>
      </w:r>
      <w:r w:rsidR="005C75CA" w:rsidRPr="00B91ADB">
        <w:rPr>
          <w:rFonts w:ascii="Times New Roman" w:hAnsi="Times New Roman" w:cs="Times New Roman"/>
          <w:sz w:val="26"/>
          <w:lang w:val="pt-BR"/>
        </w:rPr>
        <w:t xml:space="preserve">: </w:t>
      </w:r>
      <w:r w:rsidR="001D771C" w:rsidRPr="00B91ADB">
        <w:rPr>
          <w:rFonts w:ascii="Times New Roman" w:hAnsi="Times New Roman" w:cs="Times New Roman"/>
          <w:sz w:val="26"/>
          <w:lang w:val="pt-BR"/>
        </w:rPr>
        <w:t xml:space="preserve">Chui tiết.u </w:t>
      </w:r>
      <w:r w:rsidR="00F85DD9" w:rsidRPr="00B91ADB">
        <w:rPr>
          <w:rFonts w:ascii="Times New Roman" w:hAnsi="Times New Roman" w:cs="Times New Roman"/>
          <w:sz w:val="26"/>
          <w:lang w:val="pt-BR"/>
        </w:rPr>
        <w:t>g</w:t>
      </w:r>
      <w:r w:rsidR="001D771C" w:rsidRPr="00B91ADB">
        <w:rPr>
          <w:rFonts w:ascii="Times New Roman" w:hAnsi="Times New Roman" w:cs="Times New Roman"/>
          <w:sz w:val="26"/>
          <w:lang w:val="pt-BR"/>
        </w:rPr>
        <w:t xml:space="preserve"> thu thết.u hội t</w:t>
      </w:r>
      <w:bookmarkEnd w:id="47"/>
      <w:r w:rsidR="001D771C" w:rsidRPr="00B91ADB">
        <w:rPr>
          <w:rFonts w:ascii="Times New Roman" w:hAnsi="Times New Roman" w:cs="Times New Roman"/>
          <w:sz w:val="26"/>
          <w:lang w:val="pt-BR"/>
        </w:rPr>
        <w:t xml:space="preserve"> </w:t>
      </w:r>
      <w:bookmarkEnd w:id="48"/>
    </w:p>
    <w:p w:rsidR="001D771C" w:rsidRPr="000D75C2" w:rsidRDefault="00F85DD9"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Việc chuẩn</w:t>
      </w:r>
      <w:r w:rsidR="001D771C" w:rsidRPr="000D75C2">
        <w:rPr>
          <w:rFonts w:ascii="Times New Roman" w:hAnsi="Times New Roman"/>
          <w:sz w:val="26"/>
          <w:szCs w:val="26"/>
        </w:rPr>
        <w:t xml:space="preserve"> </w:t>
      </w:r>
      <w:r w:rsidRPr="000D75C2">
        <w:rPr>
          <w:rFonts w:ascii="Times New Roman" w:hAnsi="Times New Roman"/>
          <w:sz w:val="26"/>
          <w:szCs w:val="26"/>
        </w:rPr>
        <w:t xml:space="preserve">bị các bảng </w:t>
      </w:r>
      <w:r w:rsidR="001D771C" w:rsidRPr="000D75C2">
        <w:rPr>
          <w:rFonts w:ascii="Times New Roman" w:hAnsi="Times New Roman"/>
          <w:sz w:val="26"/>
          <w:szCs w:val="26"/>
        </w:rPr>
        <w:t>Excel trước khi thu thập dữ liệu</w:t>
      </w:r>
      <w:r w:rsidRPr="000D75C2">
        <w:rPr>
          <w:rFonts w:ascii="Times New Roman" w:hAnsi="Times New Roman"/>
          <w:sz w:val="26"/>
          <w:szCs w:val="26"/>
        </w:rPr>
        <w:t xml:space="preserve"> rất hữu ích</w:t>
      </w:r>
      <w:r w:rsidR="001D771C" w:rsidRPr="000D75C2">
        <w:rPr>
          <w:rFonts w:ascii="Times New Roman" w:hAnsi="Times New Roman"/>
          <w:sz w:val="26"/>
          <w:szCs w:val="26"/>
        </w:rPr>
        <w:t xml:space="preserve">. Lưu ý rằng mỗi </w:t>
      </w:r>
      <w:r w:rsidRPr="000D75C2">
        <w:rPr>
          <w:rFonts w:ascii="Times New Roman" w:hAnsi="Times New Roman"/>
          <w:sz w:val="26"/>
          <w:szCs w:val="26"/>
        </w:rPr>
        <w:t>bảng</w:t>
      </w:r>
      <w:r w:rsidR="001D771C" w:rsidRPr="000D75C2">
        <w:rPr>
          <w:rFonts w:ascii="Times New Roman" w:hAnsi="Times New Roman"/>
          <w:sz w:val="26"/>
          <w:szCs w:val="26"/>
        </w:rPr>
        <w:t xml:space="preserve"> </w:t>
      </w:r>
      <w:r w:rsidRPr="000D75C2">
        <w:rPr>
          <w:rFonts w:ascii="Times New Roman" w:hAnsi="Times New Roman"/>
          <w:sz w:val="26"/>
          <w:szCs w:val="26"/>
        </w:rPr>
        <w:t>thể hiện</w:t>
      </w:r>
      <w:r w:rsidR="001D771C" w:rsidRPr="000D75C2">
        <w:rPr>
          <w:rFonts w:ascii="Times New Roman" w:hAnsi="Times New Roman"/>
          <w:sz w:val="26"/>
          <w:szCs w:val="26"/>
        </w:rPr>
        <w:t xml:space="preserve"> một </w:t>
      </w:r>
      <w:r w:rsidR="00F41785" w:rsidRPr="000D75C2">
        <w:rPr>
          <w:rFonts w:ascii="Times New Roman" w:hAnsi="Times New Roman"/>
          <w:sz w:val="26"/>
          <w:szCs w:val="26"/>
        </w:rPr>
        <w:t>loại</w:t>
      </w:r>
      <w:r w:rsidRPr="000D75C2">
        <w:rPr>
          <w:rFonts w:ascii="Times New Roman" w:hAnsi="Times New Roman"/>
          <w:sz w:val="26"/>
          <w:szCs w:val="26"/>
        </w:rPr>
        <w:t xml:space="preserve"> </w:t>
      </w:r>
      <w:r w:rsidR="009A1302" w:rsidRPr="000D75C2">
        <w:rPr>
          <w:rFonts w:ascii="Times New Roman" w:hAnsi="Times New Roman"/>
          <w:sz w:val="26"/>
          <w:szCs w:val="26"/>
        </w:rPr>
        <w:t xml:space="preserve">CSHT </w:t>
      </w:r>
      <w:r w:rsidR="001D771C" w:rsidRPr="000D75C2">
        <w:rPr>
          <w:rFonts w:ascii="Times New Roman" w:hAnsi="Times New Roman"/>
          <w:sz w:val="26"/>
          <w:szCs w:val="26"/>
        </w:rPr>
        <w:t xml:space="preserve">(ví dụ: đường giao thông, kênh mương, </w:t>
      </w:r>
      <w:r w:rsidRPr="000D75C2">
        <w:rPr>
          <w:rFonts w:ascii="Times New Roman" w:hAnsi="Times New Roman"/>
          <w:sz w:val="26"/>
          <w:szCs w:val="26"/>
        </w:rPr>
        <w:t xml:space="preserve">đê </w:t>
      </w:r>
      <w:r w:rsidR="001D771C" w:rsidRPr="000D75C2">
        <w:rPr>
          <w:rFonts w:ascii="Times New Roman" w:hAnsi="Times New Roman"/>
          <w:sz w:val="26"/>
          <w:szCs w:val="26"/>
        </w:rPr>
        <w:t xml:space="preserve">kè, vv). Đối với mỗi </w:t>
      </w:r>
      <w:r w:rsidR="00D7785B" w:rsidRPr="000D75C2">
        <w:rPr>
          <w:rFonts w:ascii="Times New Roman" w:hAnsi="Times New Roman"/>
          <w:sz w:val="26"/>
          <w:szCs w:val="26"/>
        </w:rPr>
        <w:t>hợp</w:t>
      </w:r>
      <w:r w:rsidR="001D771C" w:rsidRPr="000D75C2">
        <w:rPr>
          <w:rFonts w:ascii="Times New Roman" w:hAnsi="Times New Roman"/>
          <w:sz w:val="26"/>
          <w:szCs w:val="26"/>
        </w:rPr>
        <w:t xml:space="preserve"> phần</w:t>
      </w:r>
      <w:r w:rsidR="00D7785B" w:rsidRPr="000D75C2">
        <w:rPr>
          <w:rFonts w:ascii="Times New Roman" w:hAnsi="Times New Roman"/>
          <w:sz w:val="26"/>
          <w:szCs w:val="26"/>
        </w:rPr>
        <w:t xml:space="preserve"> </w:t>
      </w:r>
      <w:r w:rsidR="00BD0E25" w:rsidRPr="000D75C2">
        <w:rPr>
          <w:rFonts w:ascii="Times New Roman" w:hAnsi="Times New Roman"/>
          <w:sz w:val="26"/>
          <w:szCs w:val="26"/>
        </w:rPr>
        <w:t xml:space="preserve">nghiên cứu </w:t>
      </w:r>
      <w:r w:rsidR="00D7785B" w:rsidRPr="000D75C2">
        <w:rPr>
          <w:rFonts w:ascii="Times New Roman" w:hAnsi="Times New Roman"/>
          <w:sz w:val="26"/>
          <w:szCs w:val="26"/>
        </w:rPr>
        <w:t xml:space="preserve">về </w:t>
      </w:r>
      <w:r w:rsidR="00884064" w:rsidRPr="000D75C2">
        <w:rPr>
          <w:rFonts w:ascii="Times New Roman" w:hAnsi="Times New Roman"/>
          <w:sz w:val="26"/>
          <w:szCs w:val="26"/>
        </w:rPr>
        <w:t>TTDBTT</w:t>
      </w:r>
      <w:r w:rsidR="001D771C" w:rsidRPr="000D75C2">
        <w:rPr>
          <w:rFonts w:ascii="Times New Roman" w:hAnsi="Times New Roman"/>
          <w:sz w:val="26"/>
          <w:szCs w:val="26"/>
        </w:rPr>
        <w:t>, dữ liệu thu thập được sau đó có thể dễ</w:t>
      </w:r>
      <w:r w:rsidR="00A76D1B" w:rsidRPr="000D75C2">
        <w:rPr>
          <w:rFonts w:ascii="Times New Roman" w:hAnsi="Times New Roman"/>
          <w:sz w:val="26"/>
          <w:szCs w:val="26"/>
        </w:rPr>
        <w:t xml:space="preserve"> dàng phân bổ</w:t>
      </w:r>
      <w:r w:rsidR="001D771C" w:rsidRPr="000D75C2">
        <w:rPr>
          <w:rFonts w:ascii="Times New Roman" w:hAnsi="Times New Roman"/>
          <w:sz w:val="26"/>
          <w:szCs w:val="26"/>
        </w:rPr>
        <w:t xml:space="preserve"> </w:t>
      </w:r>
      <w:r w:rsidR="00BD0E25" w:rsidRPr="000D75C2">
        <w:rPr>
          <w:rFonts w:ascii="Times New Roman" w:hAnsi="Times New Roman"/>
          <w:sz w:val="26"/>
          <w:szCs w:val="26"/>
        </w:rPr>
        <w:t>dưới dạng một</w:t>
      </w:r>
      <w:r w:rsidR="001D771C" w:rsidRPr="000D75C2">
        <w:rPr>
          <w:rFonts w:ascii="Times New Roman" w:hAnsi="Times New Roman"/>
          <w:sz w:val="26"/>
          <w:szCs w:val="26"/>
        </w:rPr>
        <w:t xml:space="preserve"> ma trận chữ nhật</w:t>
      </w:r>
      <w:r w:rsidR="00BD0E25" w:rsidRPr="000D75C2">
        <w:rPr>
          <w:rFonts w:ascii="Times New Roman" w:hAnsi="Times New Roman"/>
          <w:sz w:val="26"/>
          <w:szCs w:val="26"/>
        </w:rPr>
        <w:t>, trong đó các hàng</w:t>
      </w:r>
      <w:r w:rsidR="001D771C" w:rsidRPr="000D75C2">
        <w:rPr>
          <w:rFonts w:ascii="Times New Roman" w:hAnsi="Times New Roman"/>
          <w:sz w:val="26"/>
          <w:szCs w:val="26"/>
        </w:rPr>
        <w:t xml:space="preserve"> </w:t>
      </w:r>
      <w:r w:rsidR="00BD0E25" w:rsidRPr="000D75C2">
        <w:rPr>
          <w:rFonts w:ascii="Times New Roman" w:hAnsi="Times New Roman"/>
          <w:sz w:val="26"/>
          <w:szCs w:val="26"/>
        </w:rPr>
        <w:t>thể hiện loại hạ tầng trong nhóm đó, các cột thể hiện chỉ số</w:t>
      </w:r>
      <w:r w:rsidR="001D771C" w:rsidRPr="000D75C2">
        <w:rPr>
          <w:rFonts w:ascii="Times New Roman" w:hAnsi="Times New Roman"/>
          <w:sz w:val="26"/>
          <w:szCs w:val="26"/>
        </w:rPr>
        <w:t xml:space="preserve">. </w:t>
      </w:r>
      <w:r w:rsidR="00A76D1B" w:rsidRPr="000D75C2">
        <w:rPr>
          <w:rFonts w:ascii="Times New Roman" w:hAnsi="Times New Roman"/>
          <w:sz w:val="26"/>
          <w:szCs w:val="26"/>
        </w:rPr>
        <w:t xml:space="preserve">Chẳng hạn chúng ta có hạ tầng M và thu được chỉ số K, </w:t>
      </w:r>
      <w:r w:rsidR="001D771C" w:rsidRPr="000D75C2">
        <w:rPr>
          <w:rFonts w:ascii="Times New Roman" w:hAnsi="Times New Roman"/>
          <w:sz w:val="26"/>
          <w:szCs w:val="26"/>
        </w:rPr>
        <w:t xml:space="preserve">xij là giá trị của chỉ số j tương ứng với </w:t>
      </w:r>
      <w:r w:rsidR="00A76D1B" w:rsidRPr="000D75C2">
        <w:rPr>
          <w:rFonts w:ascii="Times New Roman" w:hAnsi="Times New Roman"/>
          <w:sz w:val="26"/>
          <w:szCs w:val="26"/>
        </w:rPr>
        <w:t xml:space="preserve">hạ tầng i. </w:t>
      </w:r>
      <w:r w:rsidR="009B61A8" w:rsidRPr="000D75C2">
        <w:rPr>
          <w:rFonts w:ascii="Times New Roman" w:hAnsi="Times New Roman"/>
          <w:sz w:val="26"/>
          <w:szCs w:val="26"/>
        </w:rPr>
        <w:t>Khi</w:t>
      </w:r>
      <w:r w:rsidR="001D771C" w:rsidRPr="000D75C2">
        <w:rPr>
          <w:rFonts w:ascii="Times New Roman" w:hAnsi="Times New Roman"/>
          <w:sz w:val="26"/>
          <w:szCs w:val="26"/>
        </w:rPr>
        <w:t xml:space="preserve"> đó </w:t>
      </w:r>
      <w:r w:rsidR="009B61A8" w:rsidRPr="000D75C2">
        <w:rPr>
          <w:rFonts w:ascii="Times New Roman" w:hAnsi="Times New Roman"/>
          <w:sz w:val="26"/>
          <w:szCs w:val="26"/>
        </w:rPr>
        <w:t xml:space="preserve">trong </w:t>
      </w:r>
      <w:r w:rsidR="001D771C" w:rsidRPr="000D75C2">
        <w:rPr>
          <w:rFonts w:ascii="Times New Roman" w:hAnsi="Times New Roman"/>
          <w:sz w:val="26"/>
          <w:szCs w:val="26"/>
        </w:rPr>
        <w:t xml:space="preserve">bảng sẽ có </w:t>
      </w:r>
      <w:r w:rsidR="009B61A8" w:rsidRPr="000D75C2">
        <w:rPr>
          <w:rFonts w:ascii="Times New Roman" w:hAnsi="Times New Roman"/>
          <w:sz w:val="26"/>
          <w:szCs w:val="26"/>
        </w:rPr>
        <w:t xml:space="preserve">hàng </w:t>
      </w:r>
      <w:r w:rsidR="001D771C" w:rsidRPr="000D75C2">
        <w:rPr>
          <w:rFonts w:ascii="Times New Roman" w:hAnsi="Times New Roman"/>
          <w:sz w:val="26"/>
          <w:szCs w:val="26"/>
        </w:rPr>
        <w:t xml:space="preserve">M và cột K như </w:t>
      </w:r>
      <w:r w:rsidR="004A15D9" w:rsidRPr="000D75C2">
        <w:rPr>
          <w:rFonts w:ascii="Times New Roman" w:hAnsi="Times New Roman"/>
          <w:sz w:val="26"/>
          <w:szCs w:val="26"/>
        </w:rPr>
        <w:t>bảng</w:t>
      </w:r>
      <w:r w:rsidR="001D771C" w:rsidRPr="000D75C2">
        <w:rPr>
          <w:rFonts w:ascii="Times New Roman" w:hAnsi="Times New Roman"/>
          <w:sz w:val="26"/>
          <w:szCs w:val="26"/>
        </w:rPr>
        <w:t xml:space="preserve"> dưới đây. Ngoài các chỉ số, </w:t>
      </w:r>
      <w:r w:rsidR="00991FD5" w:rsidRPr="000D75C2">
        <w:rPr>
          <w:rFonts w:ascii="Times New Roman" w:hAnsi="Times New Roman"/>
          <w:sz w:val="26"/>
          <w:szCs w:val="26"/>
        </w:rPr>
        <w:t xml:space="preserve">các bảng Excel cũng cần các </w:t>
      </w:r>
      <w:r w:rsidR="001D771C" w:rsidRPr="000D75C2">
        <w:rPr>
          <w:rFonts w:ascii="Times New Roman" w:hAnsi="Times New Roman"/>
          <w:sz w:val="26"/>
          <w:szCs w:val="26"/>
        </w:rPr>
        <w:t>thông tin</w:t>
      </w:r>
      <w:r w:rsidR="00991FD5" w:rsidRPr="000D75C2">
        <w:rPr>
          <w:rFonts w:ascii="Times New Roman" w:hAnsi="Times New Roman"/>
          <w:sz w:val="26"/>
          <w:szCs w:val="26"/>
        </w:rPr>
        <w:t xml:space="preserve"> cơ bản</w:t>
      </w:r>
      <w:r w:rsidR="001D771C" w:rsidRPr="000D75C2">
        <w:rPr>
          <w:rFonts w:ascii="Times New Roman" w:hAnsi="Times New Roman"/>
          <w:sz w:val="26"/>
          <w:szCs w:val="26"/>
        </w:rPr>
        <w:t xml:space="preserve"> để xác định </w:t>
      </w:r>
      <w:r w:rsidR="00F41785" w:rsidRPr="000D75C2">
        <w:rPr>
          <w:rFonts w:ascii="Times New Roman" w:hAnsi="Times New Roman"/>
          <w:sz w:val="26"/>
          <w:szCs w:val="26"/>
        </w:rPr>
        <w:t>loại</w:t>
      </w:r>
      <w:r w:rsidR="00991FD5" w:rsidRPr="000D75C2">
        <w:rPr>
          <w:rFonts w:ascii="Times New Roman" w:hAnsi="Times New Roman"/>
          <w:sz w:val="26"/>
          <w:szCs w:val="26"/>
        </w:rPr>
        <w:t xml:space="preserve"> </w:t>
      </w:r>
      <w:r w:rsidR="00D35613" w:rsidRPr="000D75C2">
        <w:rPr>
          <w:rFonts w:ascii="Times New Roman" w:eastAsia="Arial" w:hAnsi="Times New Roman"/>
          <w:sz w:val="26"/>
          <w:szCs w:val="26"/>
        </w:rPr>
        <w:t>CSHT</w:t>
      </w:r>
      <w:r w:rsidR="001D771C" w:rsidRPr="000D75C2">
        <w:rPr>
          <w:rFonts w:ascii="Times New Roman" w:hAnsi="Times New Roman"/>
          <w:sz w:val="26"/>
          <w:szCs w:val="26"/>
        </w:rPr>
        <w:t xml:space="preserve">, cũng như </w:t>
      </w:r>
      <w:r w:rsidR="00F41785" w:rsidRPr="000D75C2">
        <w:rPr>
          <w:rFonts w:ascii="Times New Roman" w:hAnsi="Times New Roman"/>
          <w:sz w:val="26"/>
          <w:szCs w:val="26"/>
        </w:rPr>
        <w:t xml:space="preserve">thông tin </w:t>
      </w:r>
      <w:r w:rsidR="001D771C" w:rsidRPr="000D75C2">
        <w:rPr>
          <w:rFonts w:ascii="Times New Roman" w:hAnsi="Times New Roman"/>
          <w:sz w:val="26"/>
          <w:szCs w:val="26"/>
        </w:rPr>
        <w:t xml:space="preserve">vị trí </w:t>
      </w:r>
      <w:r w:rsidR="00F41785" w:rsidRPr="000D75C2">
        <w:rPr>
          <w:rFonts w:ascii="Times New Roman" w:hAnsi="Times New Roman"/>
          <w:sz w:val="26"/>
          <w:szCs w:val="26"/>
        </w:rPr>
        <w:t>dưới dạng tọa độ</w:t>
      </w:r>
      <w:r w:rsidR="001D771C" w:rsidRPr="000D75C2">
        <w:rPr>
          <w:rFonts w:ascii="Times New Roman" w:hAnsi="Times New Roman"/>
          <w:sz w:val="26"/>
          <w:szCs w:val="26"/>
        </w:rPr>
        <w:t xml:space="preserve"> GPS nếu có thể. </w:t>
      </w:r>
      <w:r w:rsidR="00F41785" w:rsidRPr="000D75C2">
        <w:rPr>
          <w:rFonts w:ascii="Times New Roman" w:hAnsi="Times New Roman"/>
          <w:sz w:val="26"/>
          <w:szCs w:val="26"/>
        </w:rPr>
        <w:t xml:space="preserve">Bảng </w:t>
      </w:r>
      <w:r w:rsidR="001D771C" w:rsidRPr="000D75C2">
        <w:rPr>
          <w:rFonts w:ascii="Times New Roman" w:hAnsi="Times New Roman"/>
          <w:sz w:val="26"/>
          <w:szCs w:val="26"/>
        </w:rPr>
        <w:t xml:space="preserve">Excel mẫu có thể </w:t>
      </w:r>
      <w:r w:rsidR="00F41785" w:rsidRPr="000D75C2">
        <w:rPr>
          <w:rFonts w:ascii="Times New Roman" w:hAnsi="Times New Roman"/>
          <w:sz w:val="26"/>
          <w:szCs w:val="26"/>
        </w:rPr>
        <w:t>đề nghị</w:t>
      </w:r>
      <w:r w:rsidR="001D771C" w:rsidRPr="000D75C2">
        <w:rPr>
          <w:rFonts w:ascii="Times New Roman" w:hAnsi="Times New Roman"/>
          <w:sz w:val="26"/>
          <w:szCs w:val="26"/>
        </w:rPr>
        <w:t xml:space="preserve"> Bộ NN &amp; PTNT </w:t>
      </w:r>
      <w:r w:rsidR="00F41785" w:rsidRPr="000D75C2">
        <w:rPr>
          <w:rFonts w:ascii="Times New Roman" w:hAnsi="Times New Roman"/>
          <w:sz w:val="26"/>
          <w:szCs w:val="26"/>
        </w:rPr>
        <w:t xml:space="preserve">cung cấp </w:t>
      </w:r>
      <w:r w:rsidR="001D771C" w:rsidRPr="000D75C2">
        <w:rPr>
          <w:rFonts w:ascii="Times New Roman" w:hAnsi="Times New Roman"/>
          <w:sz w:val="26"/>
          <w:szCs w:val="26"/>
        </w:rPr>
        <w:t xml:space="preserve">để </w:t>
      </w:r>
      <w:r w:rsidR="00F41785" w:rsidRPr="000D75C2">
        <w:rPr>
          <w:rFonts w:ascii="Times New Roman" w:hAnsi="Times New Roman"/>
          <w:sz w:val="26"/>
          <w:szCs w:val="26"/>
        </w:rPr>
        <w:t>tiến hành</w:t>
      </w:r>
      <w:r w:rsidR="001D771C" w:rsidRPr="000D75C2">
        <w:rPr>
          <w:rFonts w:ascii="Times New Roman" w:hAnsi="Times New Roman"/>
          <w:sz w:val="26"/>
          <w:szCs w:val="26"/>
        </w:rPr>
        <w:t xml:space="preserve"> </w:t>
      </w:r>
      <w:r w:rsidR="00911565" w:rsidRPr="000D75C2">
        <w:rPr>
          <w:rFonts w:ascii="Times New Roman" w:hAnsi="Times New Roman"/>
          <w:sz w:val="26"/>
          <w:szCs w:val="26"/>
        </w:rPr>
        <w:t>hoạt động</w:t>
      </w:r>
      <w:r w:rsidR="001D771C" w:rsidRPr="000D75C2">
        <w:rPr>
          <w:rFonts w:ascii="Times New Roman" w:hAnsi="Times New Roman"/>
          <w:sz w:val="26"/>
          <w:szCs w:val="26"/>
        </w:rPr>
        <w:t xml:space="preserve"> </w:t>
      </w:r>
      <w:r w:rsidR="0022338F" w:rsidRPr="000D75C2">
        <w:rPr>
          <w:rFonts w:ascii="Times New Roman" w:hAnsi="Times New Roman"/>
          <w:sz w:val="26"/>
          <w:szCs w:val="26"/>
          <w:lang w:val="pt-BR"/>
        </w:rPr>
        <w:t>Đánh giá TTDBTT do BĐKH và lập bản đồ rủi ro</w:t>
      </w:r>
      <w:r w:rsidR="001D771C" w:rsidRPr="000D75C2">
        <w:rPr>
          <w:rFonts w:ascii="Times New Roman" w:hAnsi="Times New Roman"/>
          <w:sz w:val="26"/>
          <w:szCs w:val="26"/>
        </w:rPr>
        <w:t>.</w:t>
      </w:r>
    </w:p>
    <w:p w:rsidR="00D41AAC" w:rsidRPr="000D75C2" w:rsidRDefault="00D41AAC" w:rsidP="00405AE7">
      <w:pPr>
        <w:pStyle w:val="ListParagraph"/>
        <w:spacing w:before="120" w:after="120" w:line="276" w:lineRule="auto"/>
        <w:ind w:left="0"/>
        <w:outlineLvl w:val="1"/>
        <w:rPr>
          <w:rFonts w:ascii="Times New Roman" w:hAnsi="Times New Roman"/>
          <w:sz w:val="26"/>
          <w:szCs w:val="26"/>
        </w:rPr>
      </w:pPr>
    </w:p>
    <w:p w:rsidR="003C5F97" w:rsidRPr="000D75C2" w:rsidRDefault="001B7186" w:rsidP="00405AE7">
      <w:pPr>
        <w:pStyle w:val="Caption"/>
        <w:keepNext/>
        <w:rPr>
          <w:rFonts w:ascii="Times New Roman" w:hAnsi="Times New Roman"/>
          <w:sz w:val="26"/>
          <w:szCs w:val="26"/>
        </w:rPr>
      </w:pPr>
      <w:r w:rsidRPr="00B91ADB">
        <w:rPr>
          <w:rFonts w:ascii="Times New Roman" w:hAnsi="Times New Roman"/>
          <w:sz w:val="26"/>
          <w:szCs w:val="26"/>
        </w:rPr>
        <w:t xml:space="preserve">Bảng </w:t>
      </w:r>
      <w:r w:rsidR="009F2387" w:rsidRPr="00B91ADB">
        <w:rPr>
          <w:rFonts w:ascii="Times New Roman" w:hAnsi="Times New Roman"/>
          <w:sz w:val="26"/>
          <w:szCs w:val="26"/>
        </w:rPr>
        <w:t>7</w:t>
      </w:r>
      <w:r w:rsidR="003C5F97" w:rsidRPr="00B91ADB">
        <w:rPr>
          <w:rFonts w:ascii="Times New Roman" w:hAnsi="Times New Roman"/>
          <w:sz w:val="26"/>
          <w:szCs w:val="26"/>
        </w:rPr>
        <w:t xml:space="preserve">: </w:t>
      </w:r>
      <w:r w:rsidR="004959FC" w:rsidRPr="00B91ADB">
        <w:rPr>
          <w:rFonts w:ascii="Times New Roman" w:hAnsi="Times New Roman"/>
          <w:sz w:val="26"/>
          <w:szCs w:val="26"/>
        </w:rPr>
        <w:t xml:space="preserve">Bảng thu thâp dữ liệu mẫu </w:t>
      </w:r>
    </w:p>
    <w:tbl>
      <w:tblPr>
        <w:tblW w:w="0" w:type="auto"/>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4A0" w:firstRow="1" w:lastRow="0" w:firstColumn="1" w:lastColumn="0" w:noHBand="0" w:noVBand="1"/>
      </w:tblPr>
      <w:tblGrid>
        <w:gridCol w:w="2518"/>
        <w:gridCol w:w="851"/>
        <w:gridCol w:w="708"/>
        <w:gridCol w:w="993"/>
        <w:gridCol w:w="896"/>
        <w:gridCol w:w="679"/>
        <w:gridCol w:w="679"/>
        <w:gridCol w:w="313"/>
        <w:gridCol w:w="649"/>
        <w:gridCol w:w="313"/>
        <w:gridCol w:w="689"/>
      </w:tblGrid>
      <w:tr w:rsidR="00AC7159" w:rsidRPr="000D75C2" w:rsidTr="006756AF">
        <w:trPr>
          <w:jc w:val="center"/>
        </w:trPr>
        <w:tc>
          <w:tcPr>
            <w:tcW w:w="2518" w:type="dxa"/>
            <w:vMerge w:val="restart"/>
            <w:shd w:val="clear" w:color="auto" w:fill="C5E0B3"/>
          </w:tcPr>
          <w:p w:rsidR="00114BD8" w:rsidRPr="000D75C2" w:rsidRDefault="004959FC" w:rsidP="00405AE7">
            <w:pPr>
              <w:pStyle w:val="inhangbang"/>
              <w:spacing w:line="276" w:lineRule="auto"/>
              <w:rPr>
                <w:sz w:val="26"/>
                <w:szCs w:val="26"/>
              </w:rPr>
            </w:pPr>
            <w:r w:rsidRPr="00B91ADB">
              <w:rPr>
                <w:sz w:val="26"/>
                <w:szCs w:val="26"/>
              </w:rPr>
              <w:t>Tên CSHT</w:t>
            </w:r>
          </w:p>
          <w:p w:rsidR="00114BD8" w:rsidRPr="000D75C2" w:rsidRDefault="00114BD8" w:rsidP="00405AE7">
            <w:pPr>
              <w:pStyle w:val="inhangbang"/>
              <w:spacing w:line="276" w:lineRule="auto"/>
              <w:rPr>
                <w:sz w:val="26"/>
                <w:szCs w:val="26"/>
              </w:rPr>
            </w:pPr>
            <w:r w:rsidRPr="00B91ADB">
              <w:rPr>
                <w:sz w:val="26"/>
                <w:szCs w:val="26"/>
              </w:rPr>
              <w:t>(</w:t>
            </w:r>
            <w:r w:rsidR="004959FC" w:rsidRPr="00B91ADB">
              <w:rPr>
                <w:sz w:val="26"/>
                <w:szCs w:val="26"/>
              </w:rPr>
              <w:t>Đường giao thông</w:t>
            </w:r>
            <w:r w:rsidRPr="00B91ADB">
              <w:rPr>
                <w:sz w:val="26"/>
                <w:szCs w:val="26"/>
              </w:rPr>
              <w:t>)</w:t>
            </w:r>
          </w:p>
        </w:tc>
        <w:tc>
          <w:tcPr>
            <w:tcW w:w="3448" w:type="dxa"/>
            <w:gridSpan w:val="4"/>
            <w:shd w:val="clear" w:color="auto" w:fill="C5E0B3"/>
          </w:tcPr>
          <w:p w:rsidR="00114BD8" w:rsidRPr="000D75C2" w:rsidRDefault="004959FC" w:rsidP="00405AE7">
            <w:pPr>
              <w:pStyle w:val="inhangbang"/>
              <w:spacing w:line="276" w:lineRule="auto"/>
              <w:rPr>
                <w:sz w:val="26"/>
                <w:szCs w:val="26"/>
              </w:rPr>
            </w:pPr>
            <w:r w:rsidRPr="00B91ADB">
              <w:rPr>
                <w:sz w:val="26"/>
                <w:szCs w:val="26"/>
              </w:rPr>
              <w:t>Thông tin CSHT</w:t>
            </w:r>
          </w:p>
        </w:tc>
        <w:tc>
          <w:tcPr>
            <w:tcW w:w="3322" w:type="dxa"/>
            <w:gridSpan w:val="6"/>
            <w:shd w:val="clear" w:color="auto" w:fill="C5E0B3"/>
          </w:tcPr>
          <w:p w:rsidR="00114BD8" w:rsidRPr="000D75C2" w:rsidRDefault="004959FC" w:rsidP="00405AE7">
            <w:pPr>
              <w:pStyle w:val="inhangbang"/>
              <w:spacing w:line="276" w:lineRule="auto"/>
              <w:rPr>
                <w:sz w:val="26"/>
                <w:szCs w:val="26"/>
              </w:rPr>
            </w:pPr>
            <w:r w:rsidRPr="00B91ADB">
              <w:rPr>
                <w:sz w:val="26"/>
                <w:szCs w:val="26"/>
              </w:rPr>
              <w:t>Chỉ số</w:t>
            </w:r>
          </w:p>
        </w:tc>
      </w:tr>
      <w:tr w:rsidR="00FB1629" w:rsidRPr="000D75C2" w:rsidTr="006756AF">
        <w:trPr>
          <w:jc w:val="center"/>
        </w:trPr>
        <w:tc>
          <w:tcPr>
            <w:tcW w:w="2518" w:type="dxa"/>
            <w:vMerge/>
            <w:shd w:val="clear" w:color="auto" w:fill="C5E0B3"/>
          </w:tcPr>
          <w:p w:rsidR="00114BD8" w:rsidRPr="000D75C2" w:rsidRDefault="00114BD8" w:rsidP="00405AE7">
            <w:pPr>
              <w:pStyle w:val="inhangbang"/>
              <w:spacing w:line="276" w:lineRule="auto"/>
              <w:rPr>
                <w:sz w:val="26"/>
                <w:szCs w:val="26"/>
              </w:rPr>
            </w:pPr>
          </w:p>
        </w:tc>
        <w:tc>
          <w:tcPr>
            <w:tcW w:w="851" w:type="dxa"/>
            <w:shd w:val="clear" w:color="auto" w:fill="C5E0B3"/>
          </w:tcPr>
          <w:p w:rsidR="00114BD8" w:rsidRPr="00B91ADB" w:rsidRDefault="004959FC" w:rsidP="00405AE7">
            <w:pPr>
              <w:pStyle w:val="inhangbang"/>
              <w:tabs>
                <w:tab w:val="left" w:pos="720"/>
              </w:tabs>
              <w:spacing w:line="276" w:lineRule="auto"/>
              <w:rPr>
                <w:sz w:val="26"/>
                <w:szCs w:val="26"/>
              </w:rPr>
            </w:pPr>
            <w:r w:rsidRPr="00B91ADB">
              <w:rPr>
                <w:sz w:val="26"/>
                <w:szCs w:val="26"/>
              </w:rPr>
              <w:t>Tên</w:t>
            </w:r>
          </w:p>
        </w:tc>
        <w:tc>
          <w:tcPr>
            <w:tcW w:w="708" w:type="dxa"/>
            <w:shd w:val="clear" w:color="auto" w:fill="C5E0B3"/>
          </w:tcPr>
          <w:p w:rsidR="00114BD8" w:rsidRPr="00B91ADB" w:rsidRDefault="004959FC" w:rsidP="00405AE7">
            <w:pPr>
              <w:pStyle w:val="inhangbang"/>
              <w:tabs>
                <w:tab w:val="left" w:pos="720"/>
              </w:tabs>
              <w:spacing w:line="276" w:lineRule="auto"/>
              <w:rPr>
                <w:sz w:val="26"/>
                <w:szCs w:val="26"/>
              </w:rPr>
            </w:pPr>
            <w:r w:rsidRPr="00B91ADB">
              <w:rPr>
                <w:sz w:val="26"/>
                <w:szCs w:val="26"/>
              </w:rPr>
              <w:t xml:space="preserve">Xã </w:t>
            </w:r>
          </w:p>
        </w:tc>
        <w:tc>
          <w:tcPr>
            <w:tcW w:w="993" w:type="dxa"/>
            <w:shd w:val="clear" w:color="auto" w:fill="C5E0B3"/>
          </w:tcPr>
          <w:p w:rsidR="00114BD8" w:rsidRPr="00B91ADB" w:rsidRDefault="004959FC" w:rsidP="00405AE7">
            <w:pPr>
              <w:pStyle w:val="inhangbang"/>
              <w:tabs>
                <w:tab w:val="left" w:pos="720"/>
              </w:tabs>
              <w:spacing w:line="276" w:lineRule="auto"/>
              <w:rPr>
                <w:sz w:val="26"/>
                <w:szCs w:val="26"/>
              </w:rPr>
            </w:pPr>
            <w:r w:rsidRPr="00B91ADB">
              <w:rPr>
                <w:sz w:val="26"/>
                <w:szCs w:val="26"/>
              </w:rPr>
              <w:t xml:space="preserve">Huyện </w:t>
            </w:r>
          </w:p>
        </w:tc>
        <w:tc>
          <w:tcPr>
            <w:tcW w:w="896" w:type="dxa"/>
            <w:shd w:val="clear" w:color="auto" w:fill="C5E0B3"/>
          </w:tcPr>
          <w:p w:rsidR="00114BD8" w:rsidRPr="000D75C2" w:rsidRDefault="004959FC" w:rsidP="00405AE7">
            <w:pPr>
              <w:pStyle w:val="inhangbang"/>
              <w:spacing w:line="276" w:lineRule="auto"/>
              <w:rPr>
                <w:sz w:val="26"/>
                <w:szCs w:val="26"/>
              </w:rPr>
            </w:pPr>
            <w:r w:rsidRPr="00B91ADB">
              <w:rPr>
                <w:sz w:val="26"/>
                <w:szCs w:val="26"/>
              </w:rPr>
              <w:t xml:space="preserve">Tỉnh </w:t>
            </w:r>
          </w:p>
        </w:tc>
        <w:tc>
          <w:tcPr>
            <w:tcW w:w="679"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1</w:t>
            </w:r>
          </w:p>
        </w:tc>
        <w:tc>
          <w:tcPr>
            <w:tcW w:w="679"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2</w:t>
            </w:r>
          </w:p>
        </w:tc>
        <w:tc>
          <w:tcPr>
            <w:tcW w:w="313"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w:t>
            </w:r>
          </w:p>
        </w:tc>
        <w:tc>
          <w:tcPr>
            <w:tcW w:w="649"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J</w:t>
            </w:r>
          </w:p>
        </w:tc>
        <w:tc>
          <w:tcPr>
            <w:tcW w:w="313"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w:t>
            </w:r>
          </w:p>
        </w:tc>
        <w:tc>
          <w:tcPr>
            <w:tcW w:w="689" w:type="dxa"/>
            <w:shd w:val="clear" w:color="auto" w:fill="C5E0B3"/>
          </w:tcPr>
          <w:p w:rsidR="00114BD8" w:rsidRPr="000D75C2" w:rsidRDefault="00114BD8" w:rsidP="00405AE7">
            <w:pPr>
              <w:pStyle w:val="inhangbang"/>
              <w:spacing w:line="276" w:lineRule="auto"/>
              <w:rPr>
                <w:sz w:val="26"/>
                <w:szCs w:val="26"/>
              </w:rPr>
            </w:pPr>
            <w:r w:rsidRPr="00B91ADB">
              <w:rPr>
                <w:sz w:val="26"/>
                <w:szCs w:val="26"/>
              </w:rPr>
              <w:t>K</w:t>
            </w:r>
          </w:p>
        </w:tc>
      </w:tr>
      <w:tr w:rsidR="00FB1629" w:rsidRPr="000D75C2" w:rsidTr="006756AF">
        <w:trPr>
          <w:jc w:val="center"/>
        </w:trPr>
        <w:tc>
          <w:tcPr>
            <w:tcW w:w="2518" w:type="dxa"/>
            <w:shd w:val="clear" w:color="auto" w:fill="auto"/>
          </w:tcPr>
          <w:p w:rsidR="00114BD8" w:rsidRPr="000D75C2" w:rsidRDefault="00114BD8" w:rsidP="00405AE7">
            <w:pPr>
              <w:pStyle w:val="inhangbang"/>
              <w:spacing w:line="276" w:lineRule="auto"/>
              <w:rPr>
                <w:sz w:val="26"/>
                <w:szCs w:val="26"/>
              </w:rPr>
            </w:pPr>
            <w:r w:rsidRPr="00B91ADB">
              <w:rPr>
                <w:sz w:val="26"/>
                <w:szCs w:val="26"/>
              </w:rPr>
              <w:t>1</w:t>
            </w:r>
          </w:p>
        </w:tc>
        <w:tc>
          <w:tcPr>
            <w:tcW w:w="851" w:type="dxa"/>
            <w:shd w:val="clear" w:color="auto" w:fill="auto"/>
          </w:tcPr>
          <w:p w:rsidR="00114BD8" w:rsidRPr="000D75C2" w:rsidRDefault="00114BD8" w:rsidP="00405AE7">
            <w:pPr>
              <w:pStyle w:val="inhangbang"/>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11</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12</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1j</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1K</w:t>
            </w:r>
          </w:p>
        </w:tc>
      </w:tr>
      <w:tr w:rsidR="00FB1629" w:rsidRPr="000D75C2" w:rsidTr="006756AF">
        <w:trPr>
          <w:jc w:val="center"/>
        </w:trPr>
        <w:tc>
          <w:tcPr>
            <w:tcW w:w="2518" w:type="dxa"/>
            <w:shd w:val="clear" w:color="auto" w:fill="auto"/>
          </w:tcPr>
          <w:p w:rsidR="00114BD8" w:rsidRPr="00B91ADB" w:rsidRDefault="00114BD8" w:rsidP="00405AE7">
            <w:pPr>
              <w:pStyle w:val="inhangbang"/>
              <w:tabs>
                <w:tab w:val="left" w:pos="720"/>
              </w:tabs>
              <w:spacing w:line="276" w:lineRule="auto"/>
              <w:rPr>
                <w:sz w:val="26"/>
                <w:szCs w:val="26"/>
              </w:rPr>
            </w:pPr>
            <w:r w:rsidRPr="00B91ADB">
              <w:rPr>
                <w:sz w:val="26"/>
                <w:szCs w:val="26"/>
              </w:rPr>
              <w:t>2</w:t>
            </w:r>
          </w:p>
        </w:tc>
        <w:tc>
          <w:tcPr>
            <w:tcW w:w="851" w:type="dxa"/>
            <w:shd w:val="clear" w:color="auto" w:fill="auto"/>
          </w:tcPr>
          <w:p w:rsidR="00114BD8" w:rsidRPr="000D75C2" w:rsidRDefault="00114BD8" w:rsidP="00405AE7">
            <w:pPr>
              <w:pStyle w:val="inhangbang"/>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r>
      <w:tr w:rsidR="00FB1629" w:rsidRPr="000D75C2" w:rsidTr="006756AF">
        <w:trPr>
          <w:jc w:val="center"/>
        </w:trPr>
        <w:tc>
          <w:tcPr>
            <w:tcW w:w="2518" w:type="dxa"/>
            <w:shd w:val="clear" w:color="auto" w:fill="auto"/>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851" w:type="dxa"/>
            <w:shd w:val="clear" w:color="auto" w:fill="auto"/>
          </w:tcPr>
          <w:p w:rsidR="00114BD8" w:rsidRPr="000D75C2" w:rsidRDefault="00114BD8" w:rsidP="00405AE7">
            <w:pPr>
              <w:pStyle w:val="inhangbang"/>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r>
      <w:tr w:rsidR="00FB1629" w:rsidRPr="000D75C2" w:rsidTr="006756AF">
        <w:trPr>
          <w:jc w:val="center"/>
        </w:trPr>
        <w:tc>
          <w:tcPr>
            <w:tcW w:w="2518" w:type="dxa"/>
            <w:shd w:val="clear" w:color="auto" w:fill="auto"/>
          </w:tcPr>
          <w:p w:rsidR="00114BD8" w:rsidRPr="00B91ADB" w:rsidRDefault="00114BD8" w:rsidP="00405AE7">
            <w:pPr>
              <w:pStyle w:val="inhangbang"/>
              <w:tabs>
                <w:tab w:val="left" w:pos="720"/>
              </w:tabs>
              <w:spacing w:line="276" w:lineRule="auto"/>
              <w:rPr>
                <w:sz w:val="26"/>
                <w:szCs w:val="26"/>
              </w:rPr>
            </w:pPr>
            <w:r w:rsidRPr="00B91ADB">
              <w:rPr>
                <w:sz w:val="26"/>
                <w:szCs w:val="26"/>
              </w:rPr>
              <w:t>I</w:t>
            </w:r>
          </w:p>
        </w:tc>
        <w:tc>
          <w:tcPr>
            <w:tcW w:w="851" w:type="dxa"/>
            <w:shd w:val="clear" w:color="auto" w:fill="auto"/>
          </w:tcPr>
          <w:p w:rsidR="00114BD8" w:rsidRPr="000D75C2" w:rsidRDefault="00114BD8" w:rsidP="00405AE7">
            <w:pPr>
              <w:pStyle w:val="inhangbang"/>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i1</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i2</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ij</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iK</w:t>
            </w:r>
          </w:p>
        </w:tc>
      </w:tr>
      <w:tr w:rsidR="00FB1629" w:rsidRPr="000D75C2" w:rsidTr="006756AF">
        <w:trPr>
          <w:jc w:val="center"/>
        </w:trPr>
        <w:tc>
          <w:tcPr>
            <w:tcW w:w="2518" w:type="dxa"/>
            <w:shd w:val="clear" w:color="auto" w:fill="auto"/>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851" w:type="dxa"/>
            <w:shd w:val="clear" w:color="auto" w:fill="auto"/>
          </w:tcPr>
          <w:p w:rsidR="00114BD8" w:rsidRPr="000D75C2" w:rsidRDefault="00114BD8" w:rsidP="00405AE7">
            <w:pPr>
              <w:pStyle w:val="inhangbang"/>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r>
      <w:tr w:rsidR="00FB1629" w:rsidRPr="000D75C2" w:rsidTr="006756AF">
        <w:trPr>
          <w:jc w:val="center"/>
        </w:trPr>
        <w:tc>
          <w:tcPr>
            <w:tcW w:w="2518" w:type="dxa"/>
            <w:shd w:val="clear" w:color="auto" w:fill="auto"/>
          </w:tcPr>
          <w:p w:rsidR="00114BD8" w:rsidRPr="00B91ADB" w:rsidRDefault="00114BD8" w:rsidP="00405AE7">
            <w:pPr>
              <w:pStyle w:val="inhangbang"/>
              <w:tabs>
                <w:tab w:val="left" w:pos="720"/>
              </w:tabs>
              <w:spacing w:line="276" w:lineRule="auto"/>
              <w:rPr>
                <w:sz w:val="26"/>
                <w:szCs w:val="26"/>
              </w:rPr>
            </w:pPr>
            <w:r w:rsidRPr="00B91ADB">
              <w:rPr>
                <w:sz w:val="26"/>
                <w:szCs w:val="26"/>
              </w:rPr>
              <w:t>M</w:t>
            </w:r>
          </w:p>
        </w:tc>
        <w:tc>
          <w:tcPr>
            <w:tcW w:w="851" w:type="dxa"/>
            <w:shd w:val="clear" w:color="auto" w:fill="auto"/>
          </w:tcPr>
          <w:p w:rsidR="00114BD8" w:rsidRPr="00B91ADB" w:rsidRDefault="00114BD8" w:rsidP="00405AE7">
            <w:pPr>
              <w:pStyle w:val="inhangbang"/>
              <w:tabs>
                <w:tab w:val="left" w:pos="720"/>
              </w:tabs>
              <w:spacing w:line="276" w:lineRule="auto"/>
              <w:rPr>
                <w:sz w:val="26"/>
                <w:szCs w:val="26"/>
              </w:rPr>
            </w:pPr>
          </w:p>
        </w:tc>
        <w:tc>
          <w:tcPr>
            <w:tcW w:w="708" w:type="dxa"/>
            <w:shd w:val="clear" w:color="auto" w:fill="auto"/>
          </w:tcPr>
          <w:p w:rsidR="00114BD8" w:rsidRPr="000D75C2" w:rsidRDefault="00114BD8" w:rsidP="00405AE7">
            <w:pPr>
              <w:pStyle w:val="inhangbang"/>
              <w:spacing w:line="276" w:lineRule="auto"/>
              <w:rPr>
                <w:sz w:val="26"/>
                <w:szCs w:val="26"/>
              </w:rPr>
            </w:pPr>
          </w:p>
        </w:tc>
        <w:tc>
          <w:tcPr>
            <w:tcW w:w="993" w:type="dxa"/>
            <w:shd w:val="clear" w:color="auto" w:fill="auto"/>
          </w:tcPr>
          <w:p w:rsidR="00114BD8" w:rsidRPr="000D75C2" w:rsidRDefault="00114BD8" w:rsidP="00405AE7">
            <w:pPr>
              <w:pStyle w:val="inhangbang"/>
              <w:spacing w:line="276" w:lineRule="auto"/>
              <w:rPr>
                <w:sz w:val="26"/>
                <w:szCs w:val="26"/>
              </w:rPr>
            </w:pPr>
          </w:p>
        </w:tc>
        <w:tc>
          <w:tcPr>
            <w:tcW w:w="896" w:type="dxa"/>
            <w:shd w:val="clear" w:color="auto" w:fill="auto"/>
          </w:tcPr>
          <w:p w:rsidR="00114BD8" w:rsidRPr="000D75C2" w:rsidRDefault="00114BD8" w:rsidP="00405AE7">
            <w:pPr>
              <w:pStyle w:val="inhangbang"/>
              <w:spacing w:line="276" w:lineRule="auto"/>
              <w:rPr>
                <w:sz w:val="26"/>
                <w:szCs w:val="26"/>
              </w:rPr>
            </w:pP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M1</w:t>
            </w:r>
          </w:p>
        </w:tc>
        <w:tc>
          <w:tcPr>
            <w:tcW w:w="67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M2</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4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Mj</w:t>
            </w:r>
          </w:p>
        </w:tc>
        <w:tc>
          <w:tcPr>
            <w:tcW w:w="313" w:type="dxa"/>
            <w:shd w:val="clear" w:color="auto" w:fill="auto"/>
            <w:vAlign w:val="center"/>
          </w:tcPr>
          <w:p w:rsidR="00114BD8" w:rsidRPr="00B91ADB" w:rsidRDefault="00114BD8" w:rsidP="00405AE7">
            <w:pPr>
              <w:pStyle w:val="inhangbang"/>
              <w:tabs>
                <w:tab w:val="left" w:pos="720"/>
              </w:tabs>
              <w:spacing w:line="276" w:lineRule="auto"/>
              <w:rPr>
                <w:sz w:val="26"/>
                <w:szCs w:val="26"/>
              </w:rPr>
            </w:pPr>
            <w:r w:rsidRPr="00B91ADB">
              <w:rPr>
                <w:sz w:val="26"/>
                <w:szCs w:val="26"/>
              </w:rPr>
              <w:t>.</w:t>
            </w:r>
          </w:p>
        </w:tc>
        <w:tc>
          <w:tcPr>
            <w:tcW w:w="689" w:type="dxa"/>
            <w:shd w:val="clear" w:color="auto" w:fill="auto"/>
            <w:vAlign w:val="center"/>
          </w:tcPr>
          <w:p w:rsidR="00114BD8" w:rsidRPr="00B91ADB" w:rsidRDefault="00114BD8" w:rsidP="00405AE7">
            <w:pPr>
              <w:pStyle w:val="inhangbang"/>
              <w:tabs>
                <w:tab w:val="left" w:pos="720"/>
              </w:tabs>
              <w:spacing w:line="276" w:lineRule="auto"/>
              <w:rPr>
                <w:sz w:val="26"/>
                <w:szCs w:val="26"/>
                <w:vertAlign w:val="subscript"/>
              </w:rPr>
            </w:pPr>
            <w:r w:rsidRPr="00B91ADB">
              <w:rPr>
                <w:sz w:val="26"/>
                <w:szCs w:val="26"/>
              </w:rPr>
              <w:t>X</w:t>
            </w:r>
            <w:r w:rsidRPr="00B91ADB">
              <w:rPr>
                <w:sz w:val="26"/>
                <w:szCs w:val="26"/>
                <w:vertAlign w:val="subscript"/>
              </w:rPr>
              <w:t>Mk</w:t>
            </w:r>
          </w:p>
        </w:tc>
      </w:tr>
    </w:tbl>
    <w:p w:rsidR="00405AE7" w:rsidRPr="000D75C2" w:rsidRDefault="00405AE7" w:rsidP="00405AE7">
      <w:pPr>
        <w:pStyle w:val="Heading3"/>
        <w:numPr>
          <w:ilvl w:val="0"/>
          <w:numId w:val="0"/>
        </w:numPr>
        <w:tabs>
          <w:tab w:val="right" w:pos="4106"/>
        </w:tabs>
        <w:spacing w:line="276" w:lineRule="auto"/>
        <w:rPr>
          <w:rFonts w:ascii="Times New Roman" w:hAnsi="Times New Roman" w:cs="Times New Roman"/>
          <w:noProof/>
          <w:sz w:val="26"/>
        </w:rPr>
      </w:pPr>
      <w:bookmarkStart w:id="49" w:name="_Toc453787652"/>
    </w:p>
    <w:p w:rsidR="00CE0734" w:rsidRPr="000D75C2" w:rsidRDefault="00C4750C" w:rsidP="00405AE7">
      <w:pPr>
        <w:pStyle w:val="Heading3"/>
        <w:numPr>
          <w:ilvl w:val="0"/>
          <w:numId w:val="0"/>
        </w:numPr>
        <w:tabs>
          <w:tab w:val="right" w:pos="4106"/>
        </w:tabs>
        <w:spacing w:line="276" w:lineRule="auto"/>
        <w:rPr>
          <w:rFonts w:ascii="Times New Roman" w:hAnsi="Times New Roman" w:cs="Times New Roman"/>
          <w:sz w:val="26"/>
          <w:lang w:val="pt-BR"/>
        </w:rPr>
      </w:pPr>
      <w:bookmarkStart w:id="50" w:name="_Toc463427349"/>
      <w:r>
        <w:rPr>
          <w:rFonts w:ascii="Times New Roman" w:hAnsi="Times New Roman" w:cs="Times New Roman"/>
          <w:noProof/>
          <w:sz w:val="26"/>
        </w:rPr>
        <w:lastRenderedPageBreak/>
        <w:pict w14:anchorId="08FB6478">
          <v:shape id="_x0000_s1059" type="#_x0000_t202" style="position:absolute;left:0;text-align:left;margin-left:228.05pt;margin-top:7.2pt;width:227.45pt;height:508pt;z-index:2517621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style="mso-next-textbox:#_x0000_s1059">
              <w:txbxContent>
                <w:p w:rsidR="00C4750C" w:rsidRPr="00B91ADB" w:rsidRDefault="00C4750C" w:rsidP="00EE272E">
                  <w:pPr>
                    <w:rPr>
                      <w:rFonts w:ascii="Times New Roman" w:hAnsi="Times New Roman"/>
                      <w:b/>
                      <w:color w:val="1F4E79" w:themeColor="accent1" w:themeShade="80"/>
                      <w:sz w:val="22"/>
                    </w:rPr>
                  </w:pPr>
                  <w:r w:rsidRPr="00B91ADB">
                    <w:rPr>
                      <w:rFonts w:ascii="Times New Roman" w:hAnsi="Times New Roman"/>
                      <w:b/>
                      <w:color w:val="1F4E79" w:themeColor="accent1" w:themeShade="80"/>
                      <w:sz w:val="22"/>
                    </w:rPr>
                    <w:t>Hộp 3: Những thách thức trong quá trình thu thập dữ liệu</w:t>
                  </w:r>
                </w:p>
                <w:p w:rsidR="00C4750C" w:rsidRPr="00B91ADB" w:rsidRDefault="00C4750C" w:rsidP="00F64E62">
                  <w:pPr>
                    <w:tabs>
                      <w:tab w:val="left" w:pos="2410"/>
                    </w:tabs>
                    <w:rPr>
                      <w:rFonts w:ascii="Times New Roman" w:hAnsi="Times New Roman"/>
                      <w:color w:val="1F4E79" w:themeColor="accent1" w:themeShade="80"/>
                      <w:sz w:val="22"/>
                    </w:rPr>
                  </w:pPr>
                  <w:r w:rsidRPr="00B91ADB">
                    <w:rPr>
                      <w:rFonts w:ascii="Times New Roman" w:hAnsi="Times New Roman"/>
                      <w:color w:val="1F4E79" w:themeColor="accent1" w:themeShade="80"/>
                      <w:sz w:val="22"/>
                    </w:rPr>
                    <w:t>Trong quá trình thực hiện dự án CRI, chúng tôi phải đối mặt với nhiều thách thức khi thu thập dữ liệu. Thách thức lớn nhất là định dạng dữ liệu không nhất quán ở các cơ quan, đơn vị khác nhau, và thậm chí là ngay cả giữa các phòng ban trong cùng một cơ quan, và giữa các huyện. Để đưa các dữ liệu này về định dạng chuẩn cần rất nhiều thời gian. Một thách thức khác nữa là thiêu thông tin của một số CSHT hoặc vùng cho việc đưa ra chỉ số . Ví dụ, một chỉ số được xây dựng để xác định xem các phòng ban đã phẩn bổ kinh phí như thế nào cho công tác Vận hành và Bảo dưỡng (O &amp; M). Tuy nhiên, thông tin này không phải lúc nào cũng có hoặc cơ quan chức năng miễn cưỡng chia sẻ thông tin này. Nhóm thực hiện đưa ra giải pháp đưa ra ở đây là thay đổi phương pháp thu thập thông tin Vận hành và Bảo dưỡng. Thay vì xác định một con số chính xác như kế hoạch ban đầu, nhóm thực hiện yêu cầu cán bộ hiện trường cung cấp khoảng tiền ước tính phân bổ cho công tác Vận hành và Bảo dưỡng mỗi năm trên toàn huyện/tỉnh. Chỉ số này sau đó giữ cùng một giá trị cho tất cả các loại CSHT trong huyện/tỉnh. Chính điều này dẫn đến thách thức lớn thứ 3. Thường thì các thông tin này không có sẵn theo từng loại CSHT, nhưng theo huyện. Điều này dẫn đến việc mỗi loại CSHT trong cùng một đơn vị hành chính sẽ có cùng giá trị cho các chỉ số nhất định, do đó làm giảm chất lượng của công tác phân tích</w:t>
                  </w:r>
                </w:p>
                <w:p w:rsidR="00C4750C" w:rsidRPr="00B91ADB" w:rsidRDefault="00C4750C" w:rsidP="00E30D8A">
                  <w:pPr>
                    <w:rPr>
                      <w:rFonts w:ascii="Times New Roman" w:hAnsi="Times New Roman"/>
                      <w:color w:val="1F4E79" w:themeColor="accent1" w:themeShade="80"/>
                      <w:sz w:val="22"/>
                    </w:rPr>
                  </w:pPr>
                </w:p>
              </w:txbxContent>
            </v:textbox>
            <w10:wrap type="square"/>
          </v:shape>
        </w:pict>
      </w:r>
      <w:r>
        <w:rPr>
          <w:rFonts w:ascii="Times New Roman" w:hAnsi="Times New Roman" w:cs="Times New Roman"/>
          <w:noProof/>
          <w:sz w:val="26"/>
        </w:rPr>
        <w:pict w14:anchorId="2CDCCAC3">
          <v:shape id="_x0000_s1047" type="#_x0000_t202" style="position:absolute;left:0;text-align:left;margin-left:262.95pt;margin-top:6.2pt;width:180.45pt;height:492.05pt;z-index:251746816;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style="mso-next-textbox:#_x0000_s1047">
              <w:txbxContent>
                <w:p w:rsidR="00C4750C" w:rsidRDefault="00C4750C" w:rsidP="00EE272E">
                  <w:pPr>
                    <w:rPr>
                      <w:color w:val="5B9BD5"/>
                      <w:sz w:val="22"/>
                    </w:rPr>
                  </w:pPr>
                </w:p>
                <w:p w:rsidR="00C4750C" w:rsidRDefault="00C4750C" w:rsidP="00EE272E">
                  <w:pPr>
                    <w:rPr>
                      <w:color w:val="5B9BD5"/>
                      <w:sz w:val="22"/>
                    </w:rPr>
                  </w:pPr>
                </w:p>
                <w:p w:rsidR="00C4750C" w:rsidRDefault="00C4750C">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v:textbox>
            <w10:wrap type="square"/>
          </v:shape>
        </w:pict>
      </w:r>
      <w:r w:rsidR="002E7D84" w:rsidRPr="00B91ADB">
        <w:rPr>
          <w:rFonts w:ascii="Times New Roman" w:hAnsi="Times New Roman" w:cs="Times New Roman"/>
          <w:noProof/>
          <w:sz w:val="26"/>
        </w:rPr>
        <mc:AlternateContent>
          <mc:Choice Requires="wps">
            <w:drawing>
              <wp:anchor distT="45720" distB="45720" distL="114300" distR="114300" simplePos="0" relativeHeight="251710976" behindDoc="0" locked="0" layoutInCell="1" allowOverlap="1" wp14:anchorId="17E687D3" wp14:editId="01F55DF5">
                <wp:simplePos x="0" y="0"/>
                <wp:positionH relativeFrom="column">
                  <wp:posOffset>3339465</wp:posOffset>
                </wp:positionH>
                <wp:positionV relativeFrom="paragraph">
                  <wp:posOffset>78740</wp:posOffset>
                </wp:positionV>
                <wp:extent cx="2291080" cy="6249035"/>
                <wp:effectExtent l="0" t="2540" r="13335" b="952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6249035"/>
                        </a:xfrm>
                        <a:prstGeom prst="rect">
                          <a:avLst/>
                        </a:prstGeom>
                        <a:solidFill>
                          <a:srgbClr val="FFFFFF"/>
                        </a:solidFill>
                        <a:ln w="9525">
                          <a:solidFill>
                            <a:srgbClr val="000000"/>
                          </a:solidFill>
                          <a:miter lim="800000"/>
                          <a:headEnd/>
                          <a:tailEnd/>
                        </a:ln>
                      </wps:spPr>
                      <wps:txbx>
                        <w:txbxContent>
                          <w:p w:rsidR="00C4750C" w:rsidRDefault="00C4750C" w:rsidP="00EE272E">
                            <w:pPr>
                              <w:rPr>
                                <w:color w:val="5B9BD5"/>
                                <w:sz w:val="22"/>
                              </w:rPr>
                            </w:pPr>
                          </w:p>
                          <w:p w:rsidR="00C4750C" w:rsidRDefault="00C4750C" w:rsidP="00EE272E">
                            <w:pPr>
                              <w:rPr>
                                <w:color w:val="5B9BD5"/>
                                <w:sz w:val="22"/>
                              </w:rPr>
                            </w:pPr>
                          </w:p>
                          <w:p w:rsidR="00C4750C" w:rsidRDefault="00C4750C">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262.95pt;margin-top:6.2pt;width:180.4pt;height:492.05pt;z-index:251710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VjLgIAAFo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">
                <v:textbox>
                  <w:txbxContent>
                    <w:p w:rsidR="00C11FA2" w:rsidRDefault="00C11FA2" w:rsidP="00EE272E">
                      <w:pPr>
                        <w:rPr>
                          <w:color w:val="5B9BD5"/>
                          <w:sz w:val="22"/>
                        </w:rPr>
                      </w:pPr>
                    </w:p>
                    <w:p w:rsidR="00C11FA2" w:rsidRDefault="00C11FA2" w:rsidP="00EE272E">
                      <w:pPr>
                        <w:rPr>
                          <w:color w:val="5B9BD5"/>
                          <w:sz w:val="22"/>
                        </w:rPr>
                      </w:pPr>
                    </w:p>
                    <w:p w:rsidR="00C11FA2" w:rsidRDefault="00C11FA2">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v:textbox>
                <w10:wrap type="square"/>
              </v:shape>
            </w:pict>
          </mc:Fallback>
        </mc:AlternateContent>
      </w:r>
      <w:r w:rsidR="00C91A39" w:rsidRPr="00B91ADB">
        <w:rPr>
          <w:rFonts w:ascii="Times New Roman" w:hAnsi="Times New Roman" w:cs="Times New Roman"/>
          <w:noProof/>
          <w:sz w:val="26"/>
        </w:rPr>
        <mc:AlternateContent>
          <mc:Choice Requires="wps">
            <w:drawing>
              <wp:anchor distT="45720" distB="45720" distL="114300" distR="114300" simplePos="0" relativeHeight="251680256" behindDoc="0" locked="0" layoutInCell="1" allowOverlap="1" wp14:anchorId="3D222B3D" wp14:editId="62E19595">
                <wp:simplePos x="0" y="0"/>
                <wp:positionH relativeFrom="column">
                  <wp:posOffset>3339465</wp:posOffset>
                </wp:positionH>
                <wp:positionV relativeFrom="paragraph">
                  <wp:posOffset>78740</wp:posOffset>
                </wp:positionV>
                <wp:extent cx="2290445" cy="6249035"/>
                <wp:effectExtent l="5715" t="12065" r="889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6249035"/>
                        </a:xfrm>
                        <a:prstGeom prst="rect">
                          <a:avLst/>
                        </a:prstGeom>
                        <a:solidFill>
                          <a:srgbClr val="FFFFFF"/>
                        </a:solidFill>
                        <a:ln w="9525">
                          <a:solidFill>
                            <a:srgbClr val="000000"/>
                          </a:solidFill>
                          <a:miter lim="800000"/>
                          <a:headEnd/>
                          <a:tailEnd/>
                        </a:ln>
                      </wps:spPr>
                      <wps:txbx>
                        <w:txbxContent>
                          <w:p w:rsidR="00C4750C" w:rsidRPr="008F0466" w:rsidRDefault="00C4750C" w:rsidP="00B97534">
                            <w:pPr>
                              <w:rPr>
                                <w:rFonts w:ascii="Calibri Light" w:eastAsia="Times New Roman" w:hAnsi="Calibri Light"/>
                                <w:color w:val="FFFFFF"/>
                                <w:szCs w:val="28"/>
                              </w:rPr>
                            </w:pPr>
                            <w:r>
                              <w:rPr>
                                <w:rFonts w:ascii="Calibri Light" w:eastAsia="Times New Roman" w:hAnsi="Calibri Light"/>
                                <w:color w:val="FFFFFF"/>
                                <w:szCs w:val="28"/>
                              </w:rPr>
                              <w:t>Box 3: Lesson Learned on Indicator Development</w:t>
                            </w:r>
                          </w:p>
                          <w:p w:rsidR="00C4750C" w:rsidRDefault="00C4750C">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left:0;text-align:left;margin-left:262.95pt;margin-top:6.2pt;width:180.35pt;height:492.05pt;z-index:251680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">
                <v:textbox>
                  <w:txbxContent>
                    <w:p w:rsidR="00C11FA2" w:rsidRPr="008F0466" w:rsidRDefault="00C11FA2" w:rsidP="00B97534">
                      <w:pPr>
                        <w:rPr>
                          <w:rFonts w:ascii="Calibri Light" w:eastAsia="Times New Roman" w:hAnsi="Calibri Light"/>
                          <w:color w:val="FFFFFF"/>
                          <w:szCs w:val="28"/>
                        </w:rPr>
                      </w:pPr>
                      <w:r>
                        <w:rPr>
                          <w:rFonts w:ascii="Calibri Light" w:eastAsia="Times New Roman" w:hAnsi="Calibri Light"/>
                          <w:color w:val="FFFFFF"/>
                          <w:szCs w:val="28"/>
                        </w:rPr>
                        <w:t>Box 3: Lesson Learned on Indicator Development</w:t>
                      </w:r>
                    </w:p>
                    <w:p w:rsidR="00C11FA2" w:rsidRDefault="00C11FA2">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v:textbox>
                <w10:wrap type="square"/>
              </v:shape>
            </w:pict>
          </mc:Fallback>
        </mc:AlternateContent>
      </w:r>
      <w:r w:rsidR="00C91A39" w:rsidRPr="00B91ADB">
        <w:rPr>
          <w:rFonts w:ascii="Times New Roman" w:hAnsi="Times New Roman" w:cs="Times New Roman"/>
          <w:noProof/>
          <w:sz w:val="26"/>
        </w:rPr>
        <mc:AlternateContent>
          <mc:Choice Requires="wps">
            <w:drawing>
              <wp:anchor distT="45720" distB="45720" distL="114300" distR="114300" simplePos="0" relativeHeight="251658752" behindDoc="0" locked="0" layoutInCell="1" allowOverlap="1" wp14:anchorId="03345E7B" wp14:editId="0B195700">
                <wp:simplePos x="0" y="0"/>
                <wp:positionH relativeFrom="column">
                  <wp:posOffset>3339465</wp:posOffset>
                </wp:positionH>
                <wp:positionV relativeFrom="paragraph">
                  <wp:posOffset>78740</wp:posOffset>
                </wp:positionV>
                <wp:extent cx="2288540" cy="6249035"/>
                <wp:effectExtent l="5715" t="12065" r="1079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6249035"/>
                        </a:xfrm>
                        <a:prstGeom prst="rect">
                          <a:avLst/>
                        </a:prstGeom>
                        <a:solidFill>
                          <a:srgbClr val="FFFFFF"/>
                        </a:solidFill>
                        <a:ln w="9525">
                          <a:solidFill>
                            <a:srgbClr val="000000"/>
                          </a:solidFill>
                          <a:miter lim="800000"/>
                          <a:headEnd/>
                          <a:tailEnd/>
                        </a:ln>
                      </wps:spPr>
                      <wps:txbx>
                        <w:txbxContent>
                          <w:p w:rsidR="00C4750C" w:rsidRDefault="00C4750C" w:rsidP="00EE272E">
                            <w:pPr>
                              <w:rPr>
                                <w:color w:val="5B9BD5"/>
                                <w:sz w:val="22"/>
                              </w:rPr>
                            </w:pPr>
                          </w:p>
                          <w:p w:rsidR="00C4750C" w:rsidRDefault="00C4750C" w:rsidP="00EE272E">
                            <w:pPr>
                              <w:rPr>
                                <w:color w:val="5B9BD5"/>
                                <w:sz w:val="22"/>
                              </w:rPr>
                            </w:pPr>
                          </w:p>
                          <w:p w:rsidR="00C4750C" w:rsidRDefault="00C4750C">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262.95pt;margin-top:6.2pt;width:180.2pt;height:492.05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">
                <v:textbox>
                  <w:txbxContent>
                    <w:p w:rsidR="00C11FA2" w:rsidRDefault="00C11FA2" w:rsidP="00EE272E">
                      <w:pPr>
                        <w:rPr>
                          <w:color w:val="5B9BD5"/>
                          <w:sz w:val="22"/>
                        </w:rPr>
                      </w:pPr>
                    </w:p>
                    <w:p w:rsidR="00C11FA2" w:rsidRDefault="00C11FA2" w:rsidP="00EE272E">
                      <w:pPr>
                        <w:rPr>
                          <w:color w:val="5B9BD5"/>
                          <w:sz w:val="22"/>
                        </w:rPr>
                      </w:pPr>
                    </w:p>
                    <w:p w:rsidR="00C11FA2" w:rsidRDefault="00C11FA2">
                      <w:r w:rsidRPr="00C47147">
                        <w:rPr>
                          <w:color w:val="5B9BD5"/>
                          <w:sz w:val="20"/>
                          <w:szCs w:val="20"/>
                        </w:rPr>
                        <w:t xml:space="preserve">During the CRI study, several challenges were faced during data collection. Foremost of these was the inconsistent format of the data across the various agencies, and even across departments within the same agencies, and from district to district. Putting the format into a standard format required considerable time. Another major issue was missing information against indicators. For example, an indicator was developed to identify how much money was allocated to Operation and Maintenance (O&amp;M) by departments. However, this information was not always present or authorities were reluctant to share the information. The solution was to use a different method for collecting O&amp;M information which involved asking field staff to indicate approximate ranges of O&amp;M funds allocated each year across the whole district/province. This indicator then held the same value for every asset in the district/province. These leads into the third major challenge. Often information was not available for each individual asset, but by administrative units. This led to every asset within that administrative unit having the same value for certain indicators. </w:t>
                      </w:r>
                      <w:r w:rsidRPr="00C47147">
                        <w:rPr>
                          <w:rFonts w:ascii="Times New Roman" w:hAnsi="Times New Roman"/>
                          <w:sz w:val="20"/>
                          <w:szCs w:val="20"/>
                        </w:rPr>
                        <w:t xml:space="preserve"> </w:t>
                      </w:r>
                    </w:p>
                  </w:txbxContent>
                </v:textbox>
                <w10:wrap type="square"/>
              </v:shape>
            </w:pict>
          </mc:Fallback>
        </mc:AlternateContent>
      </w:r>
      <w:r w:rsidR="00C91A39" w:rsidRPr="00B91ADB">
        <w:rPr>
          <w:rFonts w:ascii="Times New Roman" w:hAnsi="Times New Roman" w:cs="Times New Roman"/>
          <w:noProof/>
          <w:sz w:val="26"/>
        </w:rPr>
        <mc:AlternateContent>
          <mc:Choice Requires="wps">
            <w:drawing>
              <wp:anchor distT="0" distB="0" distL="114300" distR="114300" simplePos="0" relativeHeight="251659776" behindDoc="0" locked="0" layoutInCell="1" allowOverlap="1" wp14:anchorId="662B44F6" wp14:editId="2501776A">
                <wp:simplePos x="0" y="0"/>
                <wp:positionH relativeFrom="column">
                  <wp:posOffset>3342640</wp:posOffset>
                </wp:positionH>
                <wp:positionV relativeFrom="paragraph">
                  <wp:posOffset>87630</wp:posOffset>
                </wp:positionV>
                <wp:extent cx="2284095" cy="347980"/>
                <wp:effectExtent l="12700" t="8890" r="8255" b="24130"/>
                <wp:wrapNone/>
                <wp:docPr id="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347980"/>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C4750C" w:rsidRPr="00C47147" w:rsidRDefault="00C4750C">
                            <w:pPr>
                              <w:rPr>
                                <w:sz w:val="20"/>
                                <w:szCs w:val="20"/>
                              </w:rPr>
                            </w:pPr>
                            <w:r w:rsidRPr="00C47147">
                              <w:rPr>
                                <w:sz w:val="20"/>
                                <w:szCs w:val="20"/>
                              </w:rPr>
                              <w:t>Box 1: Challenges in Data Collection</w:t>
                            </w:r>
                          </w:p>
                        </w:txbxContent>
                      </wps:txbx>
                      <wps:bodyPr rot="0" vert="horz" wrap="square" lIns="91440" tIns="9144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63.2pt;margin-top:6.9pt;width:179.85pt;height:2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" fillcolor="#8eaadb" strokecolor="#8eaadb" strokeweight="1pt">
                <v:fill color2="#d9e2f3" angle="135" focus="50%" type="gradient"/>
                <v:shadow on="t" color="#1f3763" opacity=".5" offset="1pt"/>
                <v:textbox style="mso-fit-shape-to-text:t" inset=",7.2pt,,0">
                  <w:txbxContent>
                    <w:p w:rsidR="00C11FA2" w:rsidRPr="00C47147" w:rsidRDefault="00C11FA2">
                      <w:pPr>
                        <w:rPr>
                          <w:sz w:val="20"/>
                          <w:szCs w:val="20"/>
                        </w:rPr>
                      </w:pPr>
                      <w:r w:rsidRPr="00C47147">
                        <w:rPr>
                          <w:sz w:val="20"/>
                          <w:szCs w:val="20"/>
                        </w:rPr>
                        <w:t>Box 1: Challenges in Data Collection</w:t>
                      </w:r>
                    </w:p>
                  </w:txbxContent>
                </v:textbox>
              </v:rect>
            </w:pict>
          </mc:Fallback>
        </mc:AlternateContent>
      </w:r>
      <w:r w:rsidR="007336B6" w:rsidRPr="00B91ADB">
        <w:rPr>
          <w:rFonts w:ascii="Times New Roman" w:hAnsi="Times New Roman" w:cs="Times New Roman"/>
          <w:noProof/>
          <w:sz w:val="26"/>
        </w:rPr>
        <w:t>Hoạt động</w:t>
      </w:r>
      <w:r w:rsidR="00D52095" w:rsidRPr="00B91ADB">
        <w:rPr>
          <w:rFonts w:ascii="Times New Roman" w:hAnsi="Times New Roman" w:cs="Times New Roman"/>
          <w:sz w:val="26"/>
          <w:lang w:val="pt-BR"/>
        </w:rPr>
        <w:t xml:space="preserve"> 10</w:t>
      </w:r>
      <w:r w:rsidR="00CE0734" w:rsidRPr="00B91ADB">
        <w:rPr>
          <w:rFonts w:ascii="Times New Roman" w:hAnsi="Times New Roman" w:cs="Times New Roman"/>
          <w:sz w:val="26"/>
          <w:lang w:val="pt-BR"/>
        </w:rPr>
        <w:t xml:space="preserve">: </w:t>
      </w:r>
      <w:bookmarkEnd w:id="49"/>
      <w:r w:rsidR="007336B6" w:rsidRPr="00B91ADB">
        <w:rPr>
          <w:rFonts w:ascii="Times New Roman" w:hAnsi="Times New Roman" w:cs="Times New Roman"/>
          <w:sz w:val="26"/>
          <w:lang w:val="pt-BR"/>
        </w:rPr>
        <w:t>Thu thộng CSHTng</w:t>
      </w:r>
      <w:bookmarkEnd w:id="50"/>
      <w:r w:rsidR="00EE272E" w:rsidRPr="00B91ADB">
        <w:rPr>
          <w:rFonts w:ascii="Times New Roman" w:hAnsi="Times New Roman" w:cs="Times New Roman"/>
          <w:sz w:val="26"/>
          <w:lang w:val="pt-BR"/>
        </w:rPr>
        <w:tab/>
      </w:r>
    </w:p>
    <w:p w:rsidR="00114BD8" w:rsidRPr="000D75C2" w:rsidRDefault="009F2387" w:rsidP="00405AE7">
      <w:pPr>
        <w:autoSpaceDE w:val="0"/>
        <w:autoSpaceDN w:val="0"/>
        <w:adjustRightInd w:val="0"/>
        <w:spacing w:before="0" w:after="0"/>
        <w:rPr>
          <w:rFonts w:ascii="Times New Roman" w:hAnsi="Times New Roman"/>
          <w:sz w:val="26"/>
          <w:szCs w:val="26"/>
        </w:rPr>
      </w:pPr>
      <w:r w:rsidRPr="000D75C2">
        <w:rPr>
          <w:rFonts w:ascii="Times New Roman" w:hAnsi="Times New Roman"/>
          <w:sz w:val="26"/>
          <w:szCs w:val="26"/>
        </w:rPr>
        <w:t>Công tác Đánh giá TTDBTT do BĐKH và lập bản đồ rủi ro</w:t>
      </w:r>
      <w:r w:rsidR="00CC10E6" w:rsidRPr="000D75C2">
        <w:rPr>
          <w:rFonts w:ascii="Times New Roman" w:hAnsi="Times New Roman"/>
          <w:sz w:val="26"/>
          <w:szCs w:val="26"/>
        </w:rPr>
        <w:t xml:space="preserve"> </w:t>
      </w:r>
      <w:r w:rsidRPr="000D75C2">
        <w:rPr>
          <w:rFonts w:ascii="Times New Roman" w:hAnsi="Times New Roman"/>
          <w:sz w:val="26"/>
          <w:szCs w:val="26"/>
        </w:rPr>
        <w:t>dựa trên các</w:t>
      </w:r>
      <w:r w:rsidR="00CC10E6" w:rsidRPr="000D75C2">
        <w:rPr>
          <w:rFonts w:ascii="Times New Roman" w:hAnsi="Times New Roman"/>
          <w:sz w:val="26"/>
          <w:szCs w:val="26"/>
        </w:rPr>
        <w:t xml:space="preserve"> dữ liệu thứ cấp hiện có, </w:t>
      </w:r>
      <w:r w:rsidRPr="000D75C2">
        <w:rPr>
          <w:rFonts w:ascii="Times New Roman" w:hAnsi="Times New Roman"/>
          <w:sz w:val="26"/>
          <w:szCs w:val="26"/>
        </w:rPr>
        <w:t>và được bổ sung bằng các</w:t>
      </w:r>
      <w:r w:rsidR="00CC10E6" w:rsidRPr="000D75C2">
        <w:rPr>
          <w:rFonts w:ascii="Times New Roman" w:hAnsi="Times New Roman"/>
          <w:sz w:val="26"/>
          <w:szCs w:val="26"/>
        </w:rPr>
        <w:t xml:space="preserve"> dữ liệu chính</w:t>
      </w:r>
      <w:r w:rsidRPr="000D75C2">
        <w:rPr>
          <w:rFonts w:ascii="Times New Roman" w:hAnsi="Times New Roman"/>
          <w:sz w:val="26"/>
          <w:szCs w:val="26"/>
        </w:rPr>
        <w:t xml:space="preserve"> khi cần thiết</w:t>
      </w:r>
      <w:r w:rsidR="00CC10E6" w:rsidRPr="000D75C2">
        <w:rPr>
          <w:rFonts w:ascii="Times New Roman" w:hAnsi="Times New Roman"/>
          <w:sz w:val="26"/>
          <w:szCs w:val="26"/>
        </w:rPr>
        <w:t xml:space="preserve">. </w:t>
      </w:r>
      <w:r w:rsidR="00313CE8" w:rsidRPr="000D75C2">
        <w:rPr>
          <w:rFonts w:ascii="Times New Roman" w:hAnsi="Times New Roman"/>
          <w:sz w:val="26"/>
          <w:szCs w:val="26"/>
        </w:rPr>
        <w:t>Lựa chọn</w:t>
      </w:r>
      <w:r w:rsidR="00CC10E6" w:rsidRPr="000D75C2">
        <w:rPr>
          <w:rFonts w:ascii="Times New Roman" w:hAnsi="Times New Roman"/>
          <w:sz w:val="26"/>
          <w:szCs w:val="26"/>
        </w:rPr>
        <w:t xml:space="preserve"> phương pháp thu thập dữ liệu phụ thuộc rất nhiều vào nguồn lực tài chính và con người</w:t>
      </w:r>
      <w:r w:rsidR="00313CE8" w:rsidRPr="000D75C2">
        <w:rPr>
          <w:rFonts w:ascii="Times New Roman" w:hAnsi="Times New Roman"/>
          <w:sz w:val="26"/>
          <w:szCs w:val="26"/>
        </w:rPr>
        <w:t xml:space="preserve"> hiện có</w:t>
      </w:r>
      <w:r w:rsidR="00CC10E6" w:rsidRPr="000D75C2">
        <w:rPr>
          <w:rFonts w:ascii="Times New Roman" w:hAnsi="Times New Roman"/>
          <w:sz w:val="26"/>
          <w:szCs w:val="26"/>
        </w:rPr>
        <w:t>.</w:t>
      </w:r>
      <w:r w:rsidR="00CE0734" w:rsidRPr="000D75C2">
        <w:rPr>
          <w:rFonts w:ascii="Times New Roman" w:hAnsi="Times New Roman"/>
          <w:sz w:val="26"/>
          <w:szCs w:val="26"/>
        </w:rPr>
        <w:t xml:space="preserve"> </w:t>
      </w:r>
    </w:p>
    <w:p w:rsidR="00114BD8" w:rsidRPr="000D75C2" w:rsidRDefault="00114BD8" w:rsidP="00405AE7">
      <w:pPr>
        <w:autoSpaceDE w:val="0"/>
        <w:autoSpaceDN w:val="0"/>
        <w:adjustRightInd w:val="0"/>
        <w:spacing w:before="0" w:after="0"/>
        <w:rPr>
          <w:rFonts w:ascii="Times New Roman" w:hAnsi="Times New Roman"/>
          <w:sz w:val="26"/>
          <w:szCs w:val="26"/>
        </w:rPr>
      </w:pPr>
    </w:p>
    <w:p w:rsidR="00313CE8" w:rsidRPr="000D75C2" w:rsidRDefault="00313CE8" w:rsidP="00405AE7">
      <w:pPr>
        <w:pStyle w:val="ListParagraph"/>
        <w:spacing w:before="120" w:after="120" w:line="276" w:lineRule="auto"/>
        <w:ind w:left="0"/>
        <w:rPr>
          <w:rFonts w:ascii="Times New Roman" w:hAnsi="Times New Roman"/>
          <w:sz w:val="26"/>
          <w:szCs w:val="26"/>
        </w:rPr>
      </w:pPr>
      <w:r w:rsidRPr="00B91ADB">
        <w:rPr>
          <w:rFonts w:ascii="Times New Roman" w:hAnsi="Times New Roman"/>
          <w:sz w:val="26"/>
          <w:szCs w:val="26"/>
        </w:rPr>
        <w:t>Đhiện có dữ liệu phụ thuộc rất nhiều vào nguồn lực tài chính và con ngườia các vận hành ng hiện tại và giả đ</w:t>
      </w:r>
      <w:r w:rsidR="005D763A" w:rsidRPr="00B91ADB">
        <w:rPr>
          <w:rFonts w:ascii="Times New Roman" w:hAnsi="Times New Roman"/>
          <w:sz w:val="26"/>
          <w:szCs w:val="26"/>
        </w:rPr>
        <w:t>chiệ</w:t>
      </w:r>
      <w:r w:rsidRPr="00B91ADB">
        <w:rPr>
          <w:rFonts w:ascii="Times New Roman" w:hAnsi="Times New Roman"/>
          <w:sz w:val="26"/>
          <w:szCs w:val="26"/>
        </w:rPr>
        <w:t xml:space="preserve">khu v có </w:t>
      </w:r>
      <w:r w:rsidR="005D763A" w:rsidRPr="00B91ADB">
        <w:rPr>
          <w:rFonts w:ascii="Times New Roman" w:hAnsi="Times New Roman"/>
          <w:sz w:val="26"/>
          <w:szCs w:val="26"/>
        </w:rPr>
        <w:t>khu v có dữ liệu phụ t</w:t>
      </w:r>
      <w:r w:rsidRPr="00B91ADB">
        <w:rPr>
          <w:rFonts w:ascii="Times New Roman" w:hAnsi="Times New Roman"/>
          <w:sz w:val="26"/>
          <w:szCs w:val="26"/>
        </w:rPr>
        <w:t xml:space="preserve">15 tv có hu vực </w:t>
      </w:r>
      <w:r w:rsidR="009A1302" w:rsidRPr="00B91ADB">
        <w:rPr>
          <w:rFonts w:ascii="Times New Roman" w:hAnsi="Times New Roman"/>
          <w:sz w:val="26"/>
          <w:szCs w:val="26"/>
        </w:rPr>
        <w:t>MNPB</w:t>
      </w:r>
      <w:r w:rsidRPr="00B91ADB">
        <w:rPr>
          <w:rFonts w:ascii="Times New Roman" w:hAnsi="Times New Roman"/>
          <w:sz w:val="26"/>
          <w:szCs w:val="26"/>
        </w:rPr>
        <w:t xml:space="preserve"> </w:t>
      </w:r>
      <w:r w:rsidR="005D763A" w:rsidRPr="00B91ADB">
        <w:rPr>
          <w:rFonts w:ascii="Times New Roman" w:hAnsi="Times New Roman"/>
          <w:sz w:val="26"/>
          <w:szCs w:val="26"/>
        </w:rPr>
        <w:t xml:space="preserve">thPBv có </w:t>
      </w:r>
      <w:r w:rsidRPr="00B91ADB">
        <w:rPr>
          <w:rFonts w:ascii="Times New Roman" w:hAnsi="Times New Roman"/>
          <w:sz w:val="26"/>
          <w:szCs w:val="26"/>
        </w:rPr>
        <w:t xml:space="preserve"> trong khou vực  phụ thuộc rất nhiều vào nguồn lực tà</w:t>
      </w:r>
      <w:r w:rsidR="00535F30" w:rsidRPr="00B91ADB">
        <w:rPr>
          <w:rFonts w:ascii="Times New Roman" w:hAnsi="Times New Roman"/>
          <w:sz w:val="26"/>
          <w:szCs w:val="26"/>
        </w:rPr>
        <w:t>tham quan và kh  phụ t</w:t>
      </w:r>
      <w:r w:rsidRPr="00B91ADB">
        <w:rPr>
          <w:rFonts w:ascii="Times New Roman" w:hAnsi="Times New Roman"/>
          <w:sz w:val="26"/>
          <w:szCs w:val="26"/>
        </w:rPr>
        <w:t>tham quan và kh  phụ thuộc rất nhiều vào nguồn lực tài chính và con ngư</w:t>
      </w:r>
      <w:r w:rsidR="00535F30" w:rsidRPr="00B91ADB">
        <w:rPr>
          <w:rFonts w:ascii="Times New Roman" w:hAnsi="Times New Roman"/>
          <w:sz w:val="26"/>
          <w:szCs w:val="26"/>
        </w:rPr>
        <w:t>kham quan và</w:t>
      </w:r>
      <w:r w:rsidRPr="00B91ADB">
        <w:rPr>
          <w:rFonts w:ascii="Times New Roman" w:hAnsi="Times New Roman"/>
          <w:sz w:val="26"/>
          <w:szCs w:val="26"/>
        </w:rPr>
        <w:t xml:space="preserve"> là đquan và kh  phụ thuộc rất nhiề</w:t>
      </w:r>
      <w:r w:rsidR="00EC1C9F" w:rsidRPr="00B91ADB">
        <w:rPr>
          <w:rFonts w:ascii="Times New Roman" w:hAnsi="Times New Roman"/>
          <w:sz w:val="26"/>
          <w:szCs w:val="26"/>
        </w:rPr>
        <w:t>, thu thn v</w:t>
      </w:r>
      <w:r w:rsidR="00643DE9" w:rsidRPr="00B91ADB">
        <w:rPr>
          <w:rFonts w:ascii="Times New Roman" w:hAnsi="Times New Roman"/>
          <w:sz w:val="26"/>
          <w:szCs w:val="26"/>
        </w:rPr>
        <w:t>thô</w:t>
      </w:r>
      <w:r w:rsidR="00EC1C9F" w:rsidRPr="00B91ADB">
        <w:rPr>
          <w:rFonts w:ascii="Times New Roman" w:hAnsi="Times New Roman"/>
          <w:sz w:val="26"/>
          <w:szCs w:val="26"/>
        </w:rPr>
        <w:t>ng tin,</w:t>
      </w:r>
      <w:r w:rsidRPr="00B91ADB">
        <w:rPr>
          <w:rFonts w:ascii="Times New Roman" w:hAnsi="Times New Roman"/>
          <w:sz w:val="26"/>
          <w:szCs w:val="26"/>
        </w:rPr>
        <w:t xml:space="preserve"> và </w:t>
      </w:r>
      <w:r w:rsidR="00535F30" w:rsidRPr="00B91ADB">
        <w:rPr>
          <w:rFonts w:ascii="Times New Roman" w:hAnsi="Times New Roman"/>
          <w:sz w:val="26"/>
          <w:szCs w:val="26"/>
        </w:rPr>
        <w:t>thu đư,hn</w:t>
      </w:r>
      <w:r w:rsidRPr="00B91ADB">
        <w:rPr>
          <w:rFonts w:ascii="Times New Roman" w:hAnsi="Times New Roman"/>
          <w:sz w:val="26"/>
          <w:szCs w:val="26"/>
        </w:rPr>
        <w:t>các dư,hiệu và hồ sơ</w:t>
      </w:r>
      <w:r w:rsidR="00535F30" w:rsidRPr="00B91ADB">
        <w:rPr>
          <w:rFonts w:ascii="Times New Roman" w:hAnsi="Times New Roman"/>
          <w:sz w:val="26"/>
          <w:szCs w:val="26"/>
        </w:rPr>
        <w:t xml:space="preserve"> đã có</w:t>
      </w:r>
      <w:r w:rsidRPr="00B91ADB">
        <w:rPr>
          <w:rFonts w:ascii="Times New Roman" w:hAnsi="Times New Roman"/>
          <w:sz w:val="26"/>
          <w:szCs w:val="26"/>
        </w:rPr>
        <w:t>.</w:t>
      </w:r>
    </w:p>
    <w:p w:rsidR="00405AE7" w:rsidRPr="000D75C2" w:rsidRDefault="00405AE7" w:rsidP="00405AE7">
      <w:pPr>
        <w:pStyle w:val="Heading3"/>
        <w:numPr>
          <w:ilvl w:val="0"/>
          <w:numId w:val="0"/>
        </w:numPr>
        <w:spacing w:line="276" w:lineRule="auto"/>
        <w:ind w:left="720" w:hanging="720"/>
        <w:rPr>
          <w:rFonts w:ascii="Times New Roman" w:hAnsi="Times New Roman" w:cs="Times New Roman"/>
          <w:sz w:val="26"/>
          <w:lang w:val="pt-BR"/>
        </w:rPr>
      </w:pPr>
      <w:bookmarkStart w:id="51" w:name="_Toc453787653"/>
    </w:p>
    <w:p w:rsidR="009B1AF4" w:rsidRPr="000D75C2" w:rsidRDefault="00323635" w:rsidP="00405AE7">
      <w:pPr>
        <w:pStyle w:val="Heading3"/>
        <w:numPr>
          <w:ilvl w:val="0"/>
          <w:numId w:val="0"/>
        </w:numPr>
        <w:spacing w:line="276" w:lineRule="auto"/>
        <w:ind w:left="720" w:hanging="720"/>
        <w:rPr>
          <w:rFonts w:ascii="Times New Roman" w:hAnsi="Times New Roman" w:cs="Times New Roman"/>
          <w:sz w:val="26"/>
          <w:lang w:val="pt-BR"/>
        </w:rPr>
      </w:pPr>
      <w:bookmarkStart w:id="52" w:name="_Toc463427350"/>
      <w:r w:rsidRPr="00B91ADB">
        <w:rPr>
          <w:rFonts w:ascii="Times New Roman" w:hAnsi="Times New Roman" w:cs="Times New Roman"/>
          <w:sz w:val="26"/>
          <w:lang w:val="pt-BR"/>
        </w:rPr>
        <w:t>Hoã có,hi</w:t>
      </w:r>
      <w:r w:rsidR="00D20C8A" w:rsidRPr="00B91ADB">
        <w:rPr>
          <w:rFonts w:ascii="Times New Roman" w:hAnsi="Times New Roman" w:cs="Times New Roman"/>
          <w:sz w:val="26"/>
          <w:lang w:val="pt-BR"/>
        </w:rPr>
        <w:t xml:space="preserve"> 11</w:t>
      </w:r>
      <w:r w:rsidR="009B1AF4" w:rsidRPr="00B91ADB">
        <w:rPr>
          <w:rFonts w:ascii="Times New Roman" w:hAnsi="Times New Roman" w:cs="Times New Roman"/>
          <w:sz w:val="26"/>
          <w:lang w:val="pt-BR"/>
        </w:rPr>
        <w:t xml:space="preserve">: </w:t>
      </w:r>
      <w:bookmarkEnd w:id="51"/>
      <w:r w:rsidRPr="00B91ADB">
        <w:rPr>
          <w:rFonts w:ascii="Times New Roman" w:hAnsi="Times New Roman" w:cs="Times New Roman"/>
          <w:sz w:val="26"/>
          <w:lang w:val="pt-BR"/>
        </w:rPr>
        <w:t>Chu có,hiệu và hồ</w:t>
      </w:r>
      <w:bookmarkEnd w:id="52"/>
    </w:p>
    <w:p w:rsidR="00405AE7" w:rsidRPr="000D75C2" w:rsidRDefault="00405AE7" w:rsidP="00405AE7">
      <w:pPr>
        <w:autoSpaceDE w:val="0"/>
        <w:autoSpaceDN w:val="0"/>
        <w:adjustRightInd w:val="0"/>
        <w:spacing w:before="0" w:after="0"/>
        <w:rPr>
          <w:rFonts w:ascii="Times New Roman" w:eastAsia="Times New Roman" w:hAnsi="Times New Roman"/>
          <w:sz w:val="26"/>
          <w:szCs w:val="26"/>
        </w:rPr>
      </w:pPr>
    </w:p>
    <w:p w:rsidR="00323635" w:rsidRPr="000D75C2" w:rsidRDefault="001524EA" w:rsidP="00405AE7">
      <w:pPr>
        <w:autoSpaceDE w:val="0"/>
        <w:autoSpaceDN w:val="0"/>
        <w:adjustRightInd w:val="0"/>
        <w:spacing w:before="0" w:after="0"/>
        <w:rPr>
          <w:rFonts w:ascii="Times New Roman" w:eastAsia="Times New Roman" w:hAnsi="Times New Roman"/>
          <w:sz w:val="26"/>
          <w:szCs w:val="26"/>
        </w:rPr>
      </w:pPr>
      <w:r w:rsidRPr="000D75C2">
        <w:rPr>
          <w:rFonts w:ascii="Times New Roman" w:eastAsia="Times New Roman" w:hAnsi="Times New Roman"/>
          <w:sz w:val="26"/>
          <w:szCs w:val="26"/>
        </w:rPr>
        <w:t>Cần phải c</w:t>
      </w:r>
      <w:r w:rsidR="00323635" w:rsidRPr="000D75C2">
        <w:rPr>
          <w:rFonts w:ascii="Times New Roman" w:eastAsia="Times New Roman" w:hAnsi="Times New Roman"/>
          <w:sz w:val="26"/>
          <w:szCs w:val="26"/>
        </w:rPr>
        <w:t xml:space="preserve">huẩn hóa dữ liệu </w:t>
      </w:r>
      <w:r w:rsidRPr="000D75C2">
        <w:rPr>
          <w:rFonts w:ascii="Times New Roman" w:eastAsia="Times New Roman" w:hAnsi="Times New Roman"/>
          <w:sz w:val="26"/>
          <w:szCs w:val="26"/>
        </w:rPr>
        <w:t xml:space="preserve">sau khi xét đến việc </w:t>
      </w:r>
      <w:r w:rsidR="00323635" w:rsidRPr="000D75C2">
        <w:rPr>
          <w:rFonts w:ascii="Times New Roman" w:eastAsia="Times New Roman" w:hAnsi="Times New Roman"/>
          <w:sz w:val="26"/>
          <w:szCs w:val="26"/>
        </w:rPr>
        <w:t xml:space="preserve">các dữ liệu thu thập </w:t>
      </w:r>
      <w:r w:rsidRPr="000D75C2">
        <w:rPr>
          <w:rFonts w:ascii="Times New Roman" w:eastAsia="Times New Roman" w:hAnsi="Times New Roman"/>
          <w:sz w:val="26"/>
          <w:szCs w:val="26"/>
        </w:rPr>
        <w:t xml:space="preserve">được </w:t>
      </w:r>
      <w:r w:rsidR="00323635" w:rsidRPr="000D75C2">
        <w:rPr>
          <w:rFonts w:ascii="Times New Roman" w:eastAsia="Times New Roman" w:hAnsi="Times New Roman"/>
          <w:sz w:val="26"/>
          <w:szCs w:val="26"/>
        </w:rPr>
        <w:t xml:space="preserve">cho các chỉ số khác nhau có quy mô và đơn vị khác nhau. </w:t>
      </w:r>
      <w:r w:rsidR="00280952" w:rsidRPr="000D75C2">
        <w:rPr>
          <w:rFonts w:ascii="Times New Roman" w:eastAsia="Times New Roman" w:hAnsi="Times New Roman"/>
          <w:sz w:val="26"/>
          <w:szCs w:val="26"/>
        </w:rPr>
        <w:t xml:space="preserve">Chuẩn </w:t>
      </w:r>
      <w:r w:rsidR="00323635" w:rsidRPr="000D75C2">
        <w:rPr>
          <w:rFonts w:ascii="Times New Roman" w:eastAsia="Times New Roman" w:hAnsi="Times New Roman"/>
          <w:sz w:val="26"/>
          <w:szCs w:val="26"/>
        </w:rPr>
        <w:t>hóa</w:t>
      </w:r>
      <w:r w:rsidR="00280952" w:rsidRPr="000D75C2">
        <w:rPr>
          <w:rFonts w:ascii="Times New Roman" w:eastAsia="Times New Roman" w:hAnsi="Times New Roman"/>
          <w:sz w:val="26"/>
          <w:szCs w:val="26"/>
        </w:rPr>
        <w:t xml:space="preserve"> dữ liệu</w:t>
      </w:r>
      <w:r w:rsidR="00323635" w:rsidRPr="000D75C2">
        <w:rPr>
          <w:rFonts w:ascii="Times New Roman" w:eastAsia="Times New Roman" w:hAnsi="Times New Roman"/>
          <w:sz w:val="26"/>
          <w:szCs w:val="26"/>
        </w:rPr>
        <w:t xml:space="preserve"> có nghĩa là điều chỉnh các giá trị đo được </w:t>
      </w:r>
      <w:r w:rsidR="00280952" w:rsidRPr="000D75C2">
        <w:rPr>
          <w:rFonts w:ascii="Times New Roman" w:eastAsia="Times New Roman" w:hAnsi="Times New Roman"/>
          <w:sz w:val="26"/>
          <w:szCs w:val="26"/>
        </w:rPr>
        <w:t>ở các tỉ lệ</w:t>
      </w:r>
      <w:r w:rsidR="00323635" w:rsidRPr="000D75C2">
        <w:rPr>
          <w:rFonts w:ascii="Times New Roman" w:eastAsia="Times New Roman" w:hAnsi="Times New Roman"/>
          <w:sz w:val="26"/>
          <w:szCs w:val="26"/>
        </w:rPr>
        <w:t xml:space="preserve"> khác nhau </w:t>
      </w:r>
      <w:r w:rsidR="00280952" w:rsidRPr="000D75C2">
        <w:rPr>
          <w:rFonts w:ascii="Times New Roman" w:eastAsia="Times New Roman" w:hAnsi="Times New Roman"/>
          <w:sz w:val="26"/>
          <w:szCs w:val="26"/>
        </w:rPr>
        <w:t xml:space="preserve">cho phù hợp với tỉ lệ </w:t>
      </w:r>
      <w:r w:rsidR="00323635" w:rsidRPr="000D75C2">
        <w:rPr>
          <w:rFonts w:ascii="Times New Roman" w:eastAsia="Times New Roman" w:hAnsi="Times New Roman"/>
          <w:sz w:val="26"/>
          <w:szCs w:val="26"/>
        </w:rPr>
        <w:t xml:space="preserve">chung. Có </w:t>
      </w:r>
      <w:r w:rsidR="00280952" w:rsidRPr="000D75C2">
        <w:rPr>
          <w:rFonts w:ascii="Times New Roman" w:eastAsia="Times New Roman" w:hAnsi="Times New Roman"/>
          <w:sz w:val="26"/>
          <w:szCs w:val="26"/>
        </w:rPr>
        <w:t>nhiề</w:t>
      </w:r>
      <w:r w:rsidR="00F131AC" w:rsidRPr="000D75C2">
        <w:rPr>
          <w:rFonts w:ascii="Times New Roman" w:eastAsia="Times New Roman" w:hAnsi="Times New Roman"/>
          <w:sz w:val="26"/>
          <w:szCs w:val="26"/>
        </w:rPr>
        <w:t xml:space="preserve">u </w:t>
      </w:r>
      <w:r w:rsidR="005016EB" w:rsidRPr="000D75C2">
        <w:rPr>
          <w:rFonts w:ascii="Times New Roman" w:eastAsia="Times New Roman" w:hAnsi="Times New Roman"/>
          <w:sz w:val="26"/>
          <w:szCs w:val="26"/>
        </w:rPr>
        <w:t xml:space="preserve">phương pháp </w:t>
      </w:r>
      <w:r w:rsidR="00F131AC" w:rsidRPr="000D75C2">
        <w:rPr>
          <w:rFonts w:ascii="Times New Roman" w:eastAsia="Times New Roman" w:hAnsi="Times New Roman"/>
          <w:sz w:val="26"/>
          <w:szCs w:val="26"/>
        </w:rPr>
        <w:t>chuẩn hóa dữ liệu, như</w:t>
      </w:r>
      <w:r w:rsidR="00280952" w:rsidRPr="000D75C2">
        <w:rPr>
          <w:rFonts w:ascii="Times New Roman" w:eastAsia="Times New Roman" w:hAnsi="Times New Roman"/>
          <w:sz w:val="26"/>
          <w:szCs w:val="26"/>
        </w:rPr>
        <w:t>ng mỗi cách đều có ưu và nhược điểm riêng.</w:t>
      </w:r>
      <w:r w:rsidR="00323635" w:rsidRPr="000D75C2">
        <w:rPr>
          <w:rFonts w:ascii="Times New Roman" w:eastAsia="Times New Roman" w:hAnsi="Times New Roman"/>
          <w:sz w:val="26"/>
          <w:szCs w:val="26"/>
        </w:rPr>
        <w:t xml:space="preserve"> </w:t>
      </w:r>
      <w:r w:rsidR="004461AD" w:rsidRPr="000D75C2">
        <w:rPr>
          <w:rFonts w:ascii="Times New Roman" w:eastAsia="Times New Roman" w:hAnsi="Times New Roman"/>
          <w:sz w:val="26"/>
          <w:szCs w:val="26"/>
        </w:rPr>
        <w:t xml:space="preserve">Sử dụng phương </w:t>
      </w:r>
      <w:r w:rsidR="00323635" w:rsidRPr="000D75C2">
        <w:rPr>
          <w:rFonts w:ascii="Times New Roman" w:eastAsia="Times New Roman" w:hAnsi="Times New Roman"/>
          <w:sz w:val="26"/>
          <w:szCs w:val="26"/>
        </w:rPr>
        <w:t xml:space="preserve">pháp </w:t>
      </w:r>
      <w:r w:rsidR="00B55E47" w:rsidRPr="000D75C2">
        <w:rPr>
          <w:rFonts w:ascii="Times New Roman" w:eastAsia="Times New Roman" w:hAnsi="Times New Roman"/>
          <w:sz w:val="26"/>
          <w:szCs w:val="26"/>
        </w:rPr>
        <w:t>chuẩn</w:t>
      </w:r>
      <w:r w:rsidR="00F131AC" w:rsidRPr="000D75C2">
        <w:rPr>
          <w:rFonts w:ascii="Times New Roman" w:eastAsia="Times New Roman" w:hAnsi="Times New Roman"/>
          <w:sz w:val="26"/>
          <w:szCs w:val="26"/>
        </w:rPr>
        <w:t xml:space="preserve"> hóa</w:t>
      </w:r>
      <w:r w:rsidR="00323635" w:rsidRPr="000D75C2">
        <w:rPr>
          <w:rFonts w:ascii="Times New Roman" w:eastAsia="Times New Roman" w:hAnsi="Times New Roman"/>
          <w:sz w:val="26"/>
          <w:szCs w:val="26"/>
        </w:rPr>
        <w:t xml:space="preserve"> khác nhau sẽ tạo ra kết quả </w:t>
      </w:r>
      <w:r w:rsidR="00F131AC" w:rsidRPr="000D75C2">
        <w:rPr>
          <w:rFonts w:ascii="Times New Roman" w:eastAsia="Times New Roman" w:hAnsi="Times New Roman"/>
          <w:sz w:val="26"/>
          <w:szCs w:val="26"/>
        </w:rPr>
        <w:t xml:space="preserve">các chỉ số phức hợp </w:t>
      </w:r>
      <w:r w:rsidR="00323635" w:rsidRPr="000D75C2">
        <w:rPr>
          <w:rFonts w:ascii="Times New Roman" w:eastAsia="Times New Roman" w:hAnsi="Times New Roman"/>
          <w:sz w:val="26"/>
          <w:szCs w:val="26"/>
        </w:rPr>
        <w:t xml:space="preserve">khác nhau và những </w:t>
      </w:r>
      <w:r w:rsidR="00F131AC" w:rsidRPr="000D75C2">
        <w:rPr>
          <w:rFonts w:ascii="Times New Roman" w:eastAsia="Times New Roman" w:hAnsi="Times New Roman"/>
          <w:sz w:val="26"/>
          <w:szCs w:val="26"/>
        </w:rPr>
        <w:t>ảnh hưởng của quy trình thực hiện</w:t>
      </w:r>
      <w:r w:rsidR="00323635" w:rsidRPr="000D75C2">
        <w:rPr>
          <w:rFonts w:ascii="Times New Roman" w:eastAsia="Times New Roman" w:hAnsi="Times New Roman"/>
          <w:sz w:val="26"/>
          <w:szCs w:val="26"/>
        </w:rPr>
        <w:t xml:space="preserve"> khác nhau nên được kiểm tra thông qua </w:t>
      </w:r>
      <w:r w:rsidR="00F131AC" w:rsidRPr="000D75C2">
        <w:rPr>
          <w:rFonts w:ascii="Times New Roman" w:eastAsia="Times New Roman" w:hAnsi="Times New Roman"/>
          <w:sz w:val="26"/>
          <w:szCs w:val="26"/>
        </w:rPr>
        <w:t xml:space="preserve">việc </w:t>
      </w:r>
      <w:r w:rsidR="00323635" w:rsidRPr="000D75C2">
        <w:rPr>
          <w:rFonts w:ascii="Times New Roman" w:eastAsia="Times New Roman" w:hAnsi="Times New Roman"/>
          <w:sz w:val="26"/>
          <w:szCs w:val="26"/>
        </w:rPr>
        <w:t xml:space="preserve">phân tích </w:t>
      </w:r>
      <w:r w:rsidR="00F131AC" w:rsidRPr="000D75C2">
        <w:rPr>
          <w:rFonts w:ascii="Times New Roman" w:eastAsia="Times New Roman" w:hAnsi="Times New Roman"/>
          <w:sz w:val="26"/>
          <w:szCs w:val="26"/>
        </w:rPr>
        <w:t>chất lượng</w:t>
      </w:r>
      <w:r w:rsidR="00323635" w:rsidRPr="000D75C2">
        <w:rPr>
          <w:rFonts w:ascii="Times New Roman" w:eastAsia="Times New Roman" w:hAnsi="Times New Roman"/>
          <w:sz w:val="26"/>
          <w:szCs w:val="26"/>
        </w:rPr>
        <w:t xml:space="preserve"> / </w:t>
      </w:r>
      <w:r w:rsidR="0019078A" w:rsidRPr="000D75C2">
        <w:rPr>
          <w:rFonts w:ascii="Times New Roman" w:eastAsia="Times New Roman" w:hAnsi="Times New Roman"/>
          <w:sz w:val="26"/>
          <w:szCs w:val="26"/>
        </w:rPr>
        <w:t xml:space="preserve">độ </w:t>
      </w:r>
      <w:r w:rsidR="00323635" w:rsidRPr="000D75C2">
        <w:rPr>
          <w:rFonts w:ascii="Times New Roman" w:eastAsia="Times New Roman" w:hAnsi="Times New Roman"/>
          <w:sz w:val="26"/>
          <w:szCs w:val="26"/>
        </w:rPr>
        <w:t xml:space="preserve">nhạy </w:t>
      </w:r>
      <w:r w:rsidR="0019078A" w:rsidRPr="000D75C2">
        <w:rPr>
          <w:rFonts w:ascii="Times New Roman" w:eastAsia="Times New Roman" w:hAnsi="Times New Roman"/>
          <w:sz w:val="26"/>
          <w:szCs w:val="26"/>
        </w:rPr>
        <w:t>của dữ liệu</w:t>
      </w:r>
      <w:r w:rsidR="00323635" w:rsidRPr="000D75C2">
        <w:rPr>
          <w:rFonts w:ascii="Times New Roman" w:eastAsia="Times New Roman" w:hAnsi="Times New Roman"/>
          <w:sz w:val="26"/>
          <w:szCs w:val="26"/>
        </w:rPr>
        <w:t>.</w:t>
      </w:r>
    </w:p>
    <w:p w:rsidR="00AB0DA3" w:rsidRPr="000D75C2" w:rsidRDefault="00AB0DA3" w:rsidP="00405AE7">
      <w:pPr>
        <w:autoSpaceDE w:val="0"/>
        <w:autoSpaceDN w:val="0"/>
        <w:adjustRightInd w:val="0"/>
        <w:spacing w:before="0" w:after="0"/>
        <w:rPr>
          <w:rFonts w:ascii="Times New Roman" w:eastAsia="Times New Roman" w:hAnsi="Times New Roman"/>
          <w:sz w:val="26"/>
          <w:szCs w:val="26"/>
        </w:rPr>
      </w:pPr>
    </w:p>
    <w:p w:rsidR="004256AB" w:rsidRPr="000D75C2" w:rsidRDefault="004256AB" w:rsidP="00405AE7">
      <w:pPr>
        <w:autoSpaceDE w:val="0"/>
        <w:autoSpaceDN w:val="0"/>
        <w:adjustRightInd w:val="0"/>
        <w:spacing w:before="0" w:after="0"/>
        <w:rPr>
          <w:rFonts w:ascii="Times New Roman" w:eastAsia="Times New Roman" w:hAnsi="Times New Roman"/>
          <w:sz w:val="26"/>
          <w:szCs w:val="26"/>
        </w:rPr>
      </w:pPr>
      <w:r w:rsidRPr="000D75C2">
        <w:rPr>
          <w:rFonts w:ascii="Times New Roman" w:eastAsia="Times New Roman" w:hAnsi="Times New Roman"/>
          <w:sz w:val="26"/>
          <w:szCs w:val="26"/>
        </w:rPr>
        <w:t>Trong dự án</w:t>
      </w:r>
      <w:r w:rsidR="0027499B" w:rsidRPr="000D75C2">
        <w:rPr>
          <w:rFonts w:ascii="Times New Roman" w:eastAsia="Times New Roman" w:hAnsi="Times New Roman"/>
          <w:sz w:val="26"/>
          <w:szCs w:val="26"/>
        </w:rPr>
        <w:t xml:space="preserve"> </w:t>
      </w:r>
      <w:r w:rsidRPr="000D75C2">
        <w:rPr>
          <w:rFonts w:ascii="Times New Roman" w:eastAsia="Times New Roman" w:hAnsi="Times New Roman"/>
          <w:sz w:val="26"/>
          <w:szCs w:val="26"/>
        </w:rPr>
        <w:t xml:space="preserve">CRI, </w:t>
      </w:r>
      <w:r w:rsidR="00B62442" w:rsidRPr="000D75C2">
        <w:rPr>
          <w:rFonts w:ascii="Times New Roman" w:eastAsia="Times New Roman" w:hAnsi="Times New Roman"/>
          <w:sz w:val="26"/>
          <w:szCs w:val="26"/>
        </w:rPr>
        <w:t xml:space="preserve">phương pháp tỉ lệ các </w:t>
      </w:r>
      <w:r w:rsidR="007552CB" w:rsidRPr="000D75C2">
        <w:rPr>
          <w:rFonts w:ascii="Times New Roman" w:eastAsia="Times New Roman" w:hAnsi="Times New Roman"/>
          <w:sz w:val="26"/>
          <w:szCs w:val="26"/>
        </w:rPr>
        <w:t>đặc</w:t>
      </w:r>
      <w:r w:rsidR="00B62442" w:rsidRPr="000D75C2">
        <w:rPr>
          <w:rFonts w:ascii="Times New Roman" w:eastAsia="Times New Roman" w:hAnsi="Times New Roman"/>
          <w:sz w:val="26"/>
          <w:szCs w:val="26"/>
        </w:rPr>
        <w:t xml:space="preserve"> tính dữ liệu </w:t>
      </w:r>
      <w:r w:rsidRPr="000D75C2">
        <w:rPr>
          <w:rFonts w:ascii="Times New Roman" w:eastAsia="Times New Roman" w:hAnsi="Times New Roman"/>
          <w:sz w:val="26"/>
          <w:szCs w:val="26"/>
        </w:rPr>
        <w:t>được lựa chọn là</w:t>
      </w:r>
      <w:r w:rsidR="00AC2526" w:rsidRPr="000D75C2">
        <w:rPr>
          <w:rFonts w:ascii="Times New Roman" w:eastAsia="Times New Roman" w:hAnsi="Times New Roman"/>
          <w:sz w:val="26"/>
          <w:szCs w:val="26"/>
        </w:rPr>
        <w:t>m</w:t>
      </w:r>
      <w:r w:rsidRPr="000D75C2">
        <w:rPr>
          <w:rFonts w:ascii="Times New Roman" w:eastAsia="Times New Roman" w:hAnsi="Times New Roman"/>
          <w:sz w:val="26"/>
          <w:szCs w:val="26"/>
        </w:rPr>
        <w:t xml:space="preserve"> phương pháp </w:t>
      </w:r>
      <w:r w:rsidR="00AC2526" w:rsidRPr="000D75C2">
        <w:rPr>
          <w:rFonts w:ascii="Times New Roman" w:eastAsia="Times New Roman" w:hAnsi="Times New Roman"/>
          <w:sz w:val="26"/>
          <w:szCs w:val="26"/>
        </w:rPr>
        <w:t>chuẩn hóa dữ liệu</w:t>
      </w:r>
      <w:r w:rsidRPr="000D75C2">
        <w:rPr>
          <w:rFonts w:ascii="Times New Roman" w:eastAsia="Times New Roman" w:hAnsi="Times New Roman"/>
          <w:sz w:val="26"/>
          <w:szCs w:val="26"/>
        </w:rPr>
        <w:t xml:space="preserve">. </w:t>
      </w:r>
      <w:r w:rsidR="007552CB" w:rsidRPr="000D75C2">
        <w:rPr>
          <w:rFonts w:ascii="Times New Roman" w:eastAsia="Times New Roman" w:hAnsi="Times New Roman"/>
          <w:sz w:val="26"/>
          <w:szCs w:val="26"/>
        </w:rPr>
        <w:t xml:space="preserve">Phương pháp tỉ lệ các </w:t>
      </w:r>
      <w:r w:rsidR="001A2F7B" w:rsidRPr="000D75C2">
        <w:rPr>
          <w:rFonts w:ascii="Times New Roman" w:eastAsia="Times New Roman" w:hAnsi="Times New Roman"/>
          <w:sz w:val="26"/>
          <w:szCs w:val="26"/>
        </w:rPr>
        <w:t xml:space="preserve">đặc </w:t>
      </w:r>
      <w:r w:rsidR="007552CB" w:rsidRPr="000D75C2">
        <w:rPr>
          <w:rFonts w:ascii="Times New Roman" w:eastAsia="Times New Roman" w:hAnsi="Times New Roman"/>
          <w:sz w:val="26"/>
          <w:szCs w:val="26"/>
        </w:rPr>
        <w:t xml:space="preserve">tính dữ liệu </w:t>
      </w:r>
      <w:r w:rsidRPr="000D75C2">
        <w:rPr>
          <w:rFonts w:ascii="Times New Roman" w:eastAsia="Times New Roman" w:hAnsi="Times New Roman"/>
          <w:sz w:val="26"/>
          <w:szCs w:val="26"/>
        </w:rPr>
        <w:t xml:space="preserve">là một phương pháp được sử dụng để chuẩn hóa </w:t>
      </w:r>
      <w:r w:rsidR="007552CB" w:rsidRPr="000D75C2">
        <w:rPr>
          <w:rFonts w:ascii="Times New Roman" w:eastAsia="Times New Roman" w:hAnsi="Times New Roman"/>
          <w:sz w:val="26"/>
          <w:szCs w:val="26"/>
        </w:rPr>
        <w:t>độ biến thiên</w:t>
      </w:r>
      <w:r w:rsidRPr="000D75C2">
        <w:rPr>
          <w:rFonts w:ascii="Times New Roman" w:eastAsia="Times New Roman" w:hAnsi="Times New Roman"/>
          <w:sz w:val="26"/>
          <w:szCs w:val="26"/>
        </w:rPr>
        <w:t xml:space="preserve"> của các biến độc lập hoặc các </w:t>
      </w:r>
      <w:r w:rsidR="007552CB" w:rsidRPr="000D75C2">
        <w:rPr>
          <w:rFonts w:ascii="Times New Roman" w:eastAsia="Times New Roman" w:hAnsi="Times New Roman"/>
          <w:sz w:val="26"/>
          <w:szCs w:val="26"/>
        </w:rPr>
        <w:t>đặc tính</w:t>
      </w:r>
      <w:r w:rsidRPr="000D75C2">
        <w:rPr>
          <w:rFonts w:ascii="Times New Roman" w:eastAsia="Times New Roman" w:hAnsi="Times New Roman"/>
          <w:sz w:val="26"/>
          <w:szCs w:val="26"/>
        </w:rPr>
        <w:t xml:space="preserve"> của dữ liệu. </w:t>
      </w:r>
      <w:r w:rsidR="00790D0F" w:rsidRPr="000D75C2">
        <w:rPr>
          <w:rFonts w:ascii="Times New Roman" w:eastAsia="Times New Roman" w:hAnsi="Times New Roman"/>
          <w:sz w:val="26"/>
          <w:szCs w:val="26"/>
        </w:rPr>
        <w:t>Quy trình</w:t>
      </w:r>
      <w:r w:rsidRPr="000D75C2">
        <w:rPr>
          <w:rFonts w:ascii="Times New Roman" w:eastAsia="Times New Roman" w:hAnsi="Times New Roman"/>
          <w:sz w:val="26"/>
          <w:szCs w:val="26"/>
        </w:rPr>
        <w:t xml:space="preserve"> này cho phép </w:t>
      </w:r>
      <w:r w:rsidR="00790D0F" w:rsidRPr="000D75C2">
        <w:rPr>
          <w:rFonts w:ascii="Times New Roman" w:eastAsia="Times New Roman" w:hAnsi="Times New Roman"/>
          <w:sz w:val="26"/>
          <w:szCs w:val="26"/>
        </w:rPr>
        <w:t>độ biến thiên của</w:t>
      </w:r>
      <w:r w:rsidRPr="000D75C2">
        <w:rPr>
          <w:rFonts w:ascii="Times New Roman" w:eastAsia="Times New Roman" w:hAnsi="Times New Roman"/>
          <w:sz w:val="26"/>
          <w:szCs w:val="26"/>
        </w:rPr>
        <w:t xml:space="preserve"> các chỉ số được </w:t>
      </w:r>
      <w:r w:rsidR="00DF17E3" w:rsidRPr="000D75C2">
        <w:rPr>
          <w:rFonts w:ascii="Times New Roman" w:eastAsia="Times New Roman" w:hAnsi="Times New Roman"/>
          <w:sz w:val="26"/>
          <w:szCs w:val="26"/>
        </w:rPr>
        <w:t>chuẩn hóa</w:t>
      </w:r>
      <w:r w:rsidRPr="000D75C2">
        <w:rPr>
          <w:rFonts w:ascii="Times New Roman" w:eastAsia="Times New Roman" w:hAnsi="Times New Roman"/>
          <w:sz w:val="26"/>
          <w:szCs w:val="26"/>
        </w:rPr>
        <w:t xml:space="preserve"> để mỗi </w:t>
      </w:r>
      <w:r w:rsidR="00DF17E3" w:rsidRPr="000D75C2">
        <w:rPr>
          <w:rFonts w:ascii="Times New Roman" w:eastAsia="Times New Roman" w:hAnsi="Times New Roman"/>
          <w:sz w:val="26"/>
          <w:szCs w:val="26"/>
        </w:rPr>
        <w:t xml:space="preserve">đặc </w:t>
      </w:r>
      <w:r w:rsidR="00DF17E3" w:rsidRPr="000D75C2">
        <w:rPr>
          <w:rFonts w:ascii="Times New Roman" w:eastAsia="Times New Roman" w:hAnsi="Times New Roman"/>
          <w:sz w:val="26"/>
          <w:szCs w:val="26"/>
        </w:rPr>
        <w:lastRenderedPageBreak/>
        <w:t xml:space="preserve">tính </w:t>
      </w:r>
      <w:r w:rsidRPr="000D75C2">
        <w:rPr>
          <w:rFonts w:ascii="Times New Roman" w:eastAsia="Times New Roman" w:hAnsi="Times New Roman"/>
          <w:sz w:val="26"/>
          <w:szCs w:val="26"/>
        </w:rPr>
        <w:t xml:space="preserve">đóng </w:t>
      </w:r>
      <w:r w:rsidR="00DF17E3" w:rsidRPr="000D75C2">
        <w:rPr>
          <w:rFonts w:ascii="Times New Roman" w:eastAsia="Times New Roman" w:hAnsi="Times New Roman"/>
          <w:sz w:val="26"/>
          <w:szCs w:val="26"/>
        </w:rPr>
        <w:t>góp theo tỉ lệ tương đối cho</w:t>
      </w:r>
      <w:r w:rsidRPr="000D75C2">
        <w:rPr>
          <w:rFonts w:ascii="Times New Roman" w:eastAsia="Times New Roman" w:hAnsi="Times New Roman"/>
          <w:sz w:val="26"/>
          <w:szCs w:val="26"/>
        </w:rPr>
        <w:t xml:space="preserve"> chỉ số </w:t>
      </w:r>
      <w:r w:rsidR="00DF17E3" w:rsidRPr="000D75C2">
        <w:rPr>
          <w:rFonts w:ascii="Times New Roman" w:eastAsia="Times New Roman" w:hAnsi="Times New Roman"/>
          <w:sz w:val="26"/>
          <w:szCs w:val="26"/>
        </w:rPr>
        <w:t>phức</w:t>
      </w:r>
      <w:r w:rsidRPr="000D75C2">
        <w:rPr>
          <w:rFonts w:ascii="Times New Roman" w:eastAsia="Times New Roman" w:hAnsi="Times New Roman"/>
          <w:sz w:val="26"/>
          <w:szCs w:val="26"/>
        </w:rPr>
        <w:t xml:space="preserve"> hợp </w:t>
      </w:r>
      <w:r w:rsidR="00DF17E3" w:rsidRPr="000D75C2">
        <w:rPr>
          <w:rFonts w:ascii="Times New Roman" w:eastAsia="Times New Roman" w:hAnsi="Times New Roman"/>
          <w:sz w:val="26"/>
          <w:szCs w:val="26"/>
        </w:rPr>
        <w:t>cuối cùng</w:t>
      </w:r>
      <w:r w:rsidRPr="000D75C2">
        <w:rPr>
          <w:rFonts w:ascii="Times New Roman" w:eastAsia="Times New Roman" w:hAnsi="Times New Roman"/>
          <w:sz w:val="26"/>
          <w:szCs w:val="26"/>
        </w:rPr>
        <w:t xml:space="preserve">. Phương pháp này được </w:t>
      </w:r>
      <w:r w:rsidR="004B4096" w:rsidRPr="000D75C2">
        <w:rPr>
          <w:rFonts w:ascii="Times New Roman" w:eastAsia="Times New Roman" w:hAnsi="Times New Roman"/>
          <w:sz w:val="26"/>
          <w:szCs w:val="26"/>
        </w:rPr>
        <w:t>tiến hành</w:t>
      </w:r>
      <w:r w:rsidRPr="000D75C2">
        <w:rPr>
          <w:rFonts w:ascii="Times New Roman" w:eastAsia="Times New Roman" w:hAnsi="Times New Roman"/>
          <w:sz w:val="26"/>
          <w:szCs w:val="26"/>
        </w:rPr>
        <w:t xml:space="preserve"> như sau:</w:t>
      </w:r>
    </w:p>
    <w:p w:rsidR="00C47147" w:rsidRPr="000D75C2" w:rsidRDefault="00C47147" w:rsidP="00405AE7">
      <w:pPr>
        <w:autoSpaceDE w:val="0"/>
        <w:autoSpaceDN w:val="0"/>
        <w:adjustRightInd w:val="0"/>
        <w:spacing w:before="0" w:after="0"/>
        <w:rPr>
          <w:rFonts w:ascii="Times New Roman" w:eastAsia="Times New Roman" w:hAnsi="Times New Roman"/>
          <w:sz w:val="26"/>
          <w:szCs w:val="26"/>
        </w:rPr>
      </w:pPr>
    </w:p>
    <w:p w:rsidR="00051C10" w:rsidRPr="000D75C2" w:rsidRDefault="00051C10" w:rsidP="00405AE7">
      <w:pPr>
        <w:spacing w:after="0"/>
        <w:ind w:left="2160" w:firstLine="720"/>
        <w:rPr>
          <w:rFonts w:ascii="Times New Roman" w:hAnsi="Times New Roman"/>
          <w:sz w:val="26"/>
          <w:szCs w:val="26"/>
        </w:rPr>
      </w:pPr>
      <w:r w:rsidRPr="00B91ADB">
        <w:rPr>
          <w:rFonts w:ascii="Times New Roman" w:hAnsi="Times New Roman"/>
          <w:position w:val="-30"/>
          <w:sz w:val="26"/>
          <w:szCs w:val="26"/>
        </w:rPr>
        <w:object w:dxaOrig="5120" w:dyaOrig="700" w14:anchorId="33A05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05pt;height:34.2pt" o:ole="">
            <v:imagedata r:id="rId26" o:title=""/>
          </v:shape>
          <o:OLEObject Type="Embed" ProgID="Equation.3" ShapeID="_x0000_i1025" DrawAspect="Content" ObjectID="_1537172371" r:id="rId27"/>
        </w:object>
      </w:r>
    </w:p>
    <w:p w:rsidR="00051C10" w:rsidRPr="000D75C2" w:rsidRDefault="00DF50BD" w:rsidP="00405AE7">
      <w:pPr>
        <w:spacing w:after="0"/>
        <w:ind w:firstLine="720"/>
        <w:rPr>
          <w:rFonts w:ascii="Times New Roman" w:hAnsi="Times New Roman"/>
          <w:sz w:val="26"/>
          <w:szCs w:val="26"/>
        </w:rPr>
      </w:pPr>
      <w:r w:rsidRPr="000D75C2">
        <w:rPr>
          <w:rFonts w:ascii="Times New Roman" w:hAnsi="Times New Roman"/>
          <w:sz w:val="26"/>
          <w:szCs w:val="26"/>
        </w:rPr>
        <w:t>Trong đó</w:t>
      </w:r>
      <w:r w:rsidR="00051C10" w:rsidRPr="000D75C2">
        <w:rPr>
          <w:rFonts w:ascii="Times New Roman" w:hAnsi="Times New Roman"/>
          <w:sz w:val="26"/>
          <w:szCs w:val="26"/>
        </w:rPr>
        <w:t>:</w:t>
      </w:r>
    </w:p>
    <w:p w:rsidR="00051C10" w:rsidRPr="000D75C2" w:rsidRDefault="00051C10" w:rsidP="00405AE7">
      <w:pPr>
        <w:spacing w:after="0"/>
        <w:ind w:firstLine="720"/>
        <w:rPr>
          <w:rFonts w:ascii="Times New Roman" w:hAnsi="Times New Roman"/>
          <w:sz w:val="26"/>
          <w:szCs w:val="26"/>
          <w:lang w:val="nb-NO"/>
        </w:rPr>
      </w:pPr>
      <w:r w:rsidRPr="00B91ADB">
        <w:rPr>
          <w:rFonts w:ascii="Times New Roman" w:hAnsi="Times New Roman"/>
          <w:position w:val="-4"/>
          <w:sz w:val="26"/>
          <w:szCs w:val="26"/>
        </w:rPr>
        <w:object w:dxaOrig="200" w:dyaOrig="320" w14:anchorId="5BB8C92A">
          <v:shape id="_x0000_i1026" type="#_x0000_t75" style="width:12.35pt;height:15.25pt" o:ole="">
            <v:imagedata r:id="rId28" o:title=""/>
          </v:shape>
          <o:OLEObject Type="Embed" ProgID="Equation.3" ShapeID="_x0000_i1026" DrawAspect="Content" ObjectID="_1537172372" r:id="rId29"/>
        </w:object>
      </w:r>
      <w:r w:rsidRPr="000D75C2">
        <w:rPr>
          <w:rFonts w:ascii="Times New Roman" w:hAnsi="Times New Roman"/>
          <w:sz w:val="26"/>
          <w:szCs w:val="26"/>
          <w:lang w:val="nb-NO"/>
        </w:rPr>
        <w:t xml:space="preserve">- </w:t>
      </w:r>
      <w:r w:rsidR="00DF50BD" w:rsidRPr="000D75C2">
        <w:rPr>
          <w:rStyle w:val="hps"/>
          <w:rFonts w:ascii="Times New Roman" w:hAnsi="Times New Roman"/>
          <w:sz w:val="26"/>
          <w:szCs w:val="26"/>
        </w:rPr>
        <w:t xml:space="preserve">Giá trị của chỉ số </w:t>
      </w:r>
      <w:r w:rsidR="00DF50BD" w:rsidRPr="000D75C2">
        <w:rPr>
          <w:rFonts w:ascii="Times New Roman" w:hAnsi="Times New Roman"/>
          <w:sz w:val="26"/>
          <w:szCs w:val="26"/>
          <w:lang w:val="nb-NO"/>
        </w:rPr>
        <w:t>sau khi được chuẩn hóa</w:t>
      </w:r>
    </w:p>
    <w:p w:rsidR="00051C10" w:rsidRPr="000D75C2" w:rsidRDefault="00051C10" w:rsidP="00405AE7">
      <w:pPr>
        <w:spacing w:after="0"/>
        <w:ind w:firstLine="720"/>
        <w:rPr>
          <w:rFonts w:ascii="Times New Roman" w:hAnsi="Times New Roman"/>
          <w:sz w:val="26"/>
          <w:szCs w:val="26"/>
          <w:lang w:val="nb-NO"/>
        </w:rPr>
      </w:pPr>
      <w:r w:rsidRPr="00B91ADB">
        <w:rPr>
          <w:rFonts w:ascii="Times New Roman" w:hAnsi="Times New Roman"/>
          <w:position w:val="-4"/>
          <w:sz w:val="26"/>
          <w:szCs w:val="26"/>
          <w:lang w:val="nb-NO"/>
        </w:rPr>
        <w:object w:dxaOrig="200" w:dyaOrig="240" w14:anchorId="022886AA">
          <v:shape id="_x0000_i1027" type="#_x0000_t75" style="width:12.35pt;height:12.35pt" o:ole="">
            <v:imagedata r:id="rId30" o:title=""/>
          </v:shape>
          <o:OLEObject Type="Embed" ProgID="Equation.3" ShapeID="_x0000_i1027" DrawAspect="Content" ObjectID="_1537172373" r:id="rId31"/>
        </w:object>
      </w:r>
      <w:r w:rsidRPr="000D75C2">
        <w:rPr>
          <w:rFonts w:ascii="Times New Roman" w:hAnsi="Times New Roman"/>
          <w:sz w:val="26"/>
          <w:szCs w:val="26"/>
          <w:lang w:val="nb-NO"/>
        </w:rPr>
        <w:t xml:space="preserve">- </w:t>
      </w:r>
      <w:r w:rsidR="00DF50BD" w:rsidRPr="000D75C2">
        <w:rPr>
          <w:rFonts w:ascii="Times New Roman" w:hAnsi="Times New Roman"/>
          <w:sz w:val="26"/>
          <w:szCs w:val="26"/>
          <w:lang w:val="nb-NO"/>
        </w:rPr>
        <w:t>Giá trị của chỉ số trước khi được chuẩn hóa</w:t>
      </w:r>
    </w:p>
    <w:p w:rsidR="00051C10" w:rsidRPr="000D75C2" w:rsidRDefault="00051C10" w:rsidP="00405AE7">
      <w:pPr>
        <w:spacing w:after="0"/>
        <w:ind w:firstLine="720"/>
        <w:rPr>
          <w:rFonts w:ascii="Times New Roman" w:hAnsi="Times New Roman"/>
          <w:sz w:val="26"/>
          <w:szCs w:val="26"/>
          <w:lang w:val="nb-NO"/>
        </w:rPr>
      </w:pPr>
      <w:r w:rsidRPr="00B91ADB">
        <w:rPr>
          <w:rFonts w:ascii="Times New Roman" w:hAnsi="Times New Roman"/>
          <w:position w:val="-10"/>
          <w:sz w:val="26"/>
          <w:szCs w:val="26"/>
          <w:lang w:val="nb-NO"/>
        </w:rPr>
        <w:object w:dxaOrig="400" w:dyaOrig="340" w14:anchorId="67E2B2B1">
          <v:shape id="_x0000_i1028" type="#_x0000_t75" style="width:20.35pt;height:18.2pt" o:ole="">
            <v:imagedata r:id="rId32" o:title=""/>
          </v:shape>
          <o:OLEObject Type="Embed" ProgID="Equation.3" ShapeID="_x0000_i1028" DrawAspect="Content" ObjectID="_1537172374" r:id="rId33"/>
        </w:object>
      </w:r>
      <w:r w:rsidRPr="000D75C2">
        <w:rPr>
          <w:rFonts w:ascii="Times New Roman" w:hAnsi="Times New Roman"/>
          <w:sz w:val="26"/>
          <w:szCs w:val="26"/>
          <w:lang w:val="nb-NO"/>
        </w:rPr>
        <w:t xml:space="preserve">- </w:t>
      </w:r>
      <w:r w:rsidR="00DF50BD" w:rsidRPr="000D75C2">
        <w:rPr>
          <w:rFonts w:ascii="Times New Roman" w:hAnsi="Times New Roman"/>
          <w:sz w:val="26"/>
          <w:szCs w:val="26"/>
          <w:lang w:val="nb-NO"/>
        </w:rPr>
        <w:t>Giá trị nhỏ nhất của chỉ số trước khi được chuẩn hóa</w:t>
      </w:r>
    </w:p>
    <w:p w:rsidR="00051C10" w:rsidRPr="000D75C2" w:rsidRDefault="00051C10" w:rsidP="00405AE7">
      <w:pPr>
        <w:spacing w:after="0"/>
        <w:ind w:firstLine="720"/>
        <w:rPr>
          <w:rStyle w:val="hps"/>
          <w:rFonts w:ascii="Times New Roman" w:hAnsi="Times New Roman"/>
          <w:sz w:val="26"/>
          <w:szCs w:val="26"/>
        </w:rPr>
      </w:pPr>
      <w:r w:rsidRPr="00B91ADB">
        <w:rPr>
          <w:rFonts w:ascii="Times New Roman" w:hAnsi="Times New Roman"/>
          <w:position w:val="-12"/>
          <w:sz w:val="26"/>
          <w:szCs w:val="26"/>
          <w:lang w:val="nb-NO"/>
        </w:rPr>
        <w:object w:dxaOrig="440" w:dyaOrig="360" w14:anchorId="5C62D047">
          <v:shape id="_x0000_i1029" type="#_x0000_t75" style="width:21.8pt;height:18.2pt" o:ole="">
            <v:imagedata r:id="rId34" o:title=""/>
          </v:shape>
          <o:OLEObject Type="Embed" ProgID="Equation.3" ShapeID="_x0000_i1029" DrawAspect="Content" ObjectID="_1537172375" r:id="rId35"/>
        </w:object>
      </w:r>
      <w:r w:rsidRPr="000D75C2">
        <w:rPr>
          <w:rFonts w:ascii="Times New Roman" w:hAnsi="Times New Roman"/>
          <w:sz w:val="26"/>
          <w:szCs w:val="26"/>
          <w:lang w:val="nb-NO"/>
        </w:rPr>
        <w:t xml:space="preserve">- </w:t>
      </w:r>
      <w:r w:rsidR="00DF50BD" w:rsidRPr="000D75C2">
        <w:rPr>
          <w:rFonts w:ascii="Times New Roman" w:hAnsi="Times New Roman"/>
          <w:sz w:val="26"/>
          <w:szCs w:val="26"/>
          <w:lang w:val="nb-NO"/>
        </w:rPr>
        <w:t>Giá trị lớn nhất của chỉ số trước khi được chuẩn hóa</w:t>
      </w:r>
    </w:p>
    <w:p w:rsidR="00051C10" w:rsidRPr="000D75C2" w:rsidRDefault="00051C10" w:rsidP="00405AE7">
      <w:pPr>
        <w:autoSpaceDE w:val="0"/>
        <w:autoSpaceDN w:val="0"/>
        <w:adjustRightInd w:val="0"/>
        <w:spacing w:before="0" w:after="0"/>
        <w:rPr>
          <w:rFonts w:ascii="Times New Roman" w:eastAsia="Times New Roman" w:hAnsi="Times New Roman"/>
          <w:sz w:val="26"/>
          <w:szCs w:val="26"/>
        </w:rPr>
      </w:pPr>
    </w:p>
    <w:p w:rsidR="00D0779B" w:rsidRPr="000D75C2" w:rsidRDefault="00D0779B" w:rsidP="00405AE7">
      <w:pPr>
        <w:autoSpaceDE w:val="0"/>
        <w:autoSpaceDN w:val="0"/>
        <w:adjustRightInd w:val="0"/>
        <w:spacing w:before="0" w:after="0"/>
        <w:rPr>
          <w:rFonts w:ascii="Times New Roman" w:eastAsia="Times New Roman" w:hAnsi="Times New Roman"/>
          <w:sz w:val="26"/>
          <w:szCs w:val="26"/>
        </w:rPr>
      </w:pPr>
      <w:r w:rsidRPr="000D75C2">
        <w:rPr>
          <w:rFonts w:ascii="Times New Roman" w:eastAsia="Times New Roman" w:hAnsi="Times New Roman"/>
          <w:sz w:val="26"/>
          <w:szCs w:val="26"/>
        </w:rPr>
        <w:t xml:space="preserve">Phương pháp này thích hợp cho các chỉ số liên tục. Tuy nhiên, không phải tất cả các chỉ số </w:t>
      </w:r>
      <w:r w:rsidR="002E4333" w:rsidRPr="000D75C2">
        <w:rPr>
          <w:rFonts w:ascii="Times New Roman" w:eastAsia="Times New Roman" w:hAnsi="Times New Roman"/>
          <w:sz w:val="26"/>
          <w:szCs w:val="26"/>
        </w:rPr>
        <w:t>đều là chỉ số liên tục</w:t>
      </w:r>
      <w:r w:rsidRPr="000D75C2">
        <w:rPr>
          <w:rFonts w:ascii="Times New Roman" w:eastAsia="Times New Roman" w:hAnsi="Times New Roman"/>
          <w:sz w:val="26"/>
          <w:szCs w:val="26"/>
        </w:rPr>
        <w:t xml:space="preserve">. Để giải quyết vấn đề này, </w:t>
      </w:r>
      <w:r w:rsidR="002E4333" w:rsidRPr="000D75C2">
        <w:rPr>
          <w:rFonts w:ascii="Times New Roman" w:eastAsia="Times New Roman" w:hAnsi="Times New Roman"/>
          <w:sz w:val="26"/>
          <w:szCs w:val="26"/>
        </w:rPr>
        <w:t>dự án</w:t>
      </w:r>
      <w:r w:rsidRPr="000D75C2">
        <w:rPr>
          <w:rFonts w:ascii="Times New Roman" w:eastAsia="Times New Roman" w:hAnsi="Times New Roman"/>
          <w:sz w:val="26"/>
          <w:szCs w:val="26"/>
        </w:rPr>
        <w:t xml:space="preserve"> CRI </w:t>
      </w:r>
      <w:r w:rsidR="002E4333" w:rsidRPr="000D75C2">
        <w:rPr>
          <w:rFonts w:ascii="Times New Roman" w:eastAsia="Times New Roman" w:hAnsi="Times New Roman"/>
          <w:sz w:val="26"/>
          <w:szCs w:val="26"/>
        </w:rPr>
        <w:t>biến</w:t>
      </w:r>
      <w:r w:rsidRPr="000D75C2">
        <w:rPr>
          <w:rFonts w:ascii="Times New Roman" w:eastAsia="Times New Roman" w:hAnsi="Times New Roman"/>
          <w:sz w:val="26"/>
          <w:szCs w:val="26"/>
        </w:rPr>
        <w:t xml:space="preserve"> đổi tất cả các chỉ số </w:t>
      </w:r>
      <w:r w:rsidR="002E4333" w:rsidRPr="000D75C2">
        <w:rPr>
          <w:rFonts w:ascii="Times New Roman" w:eastAsia="Times New Roman" w:hAnsi="Times New Roman"/>
          <w:sz w:val="26"/>
          <w:szCs w:val="26"/>
        </w:rPr>
        <w:t>vào cùng một loại</w:t>
      </w:r>
      <w:r w:rsidRPr="000D75C2">
        <w:rPr>
          <w:rFonts w:ascii="Times New Roman" w:eastAsia="Times New Roman" w:hAnsi="Times New Roman"/>
          <w:sz w:val="26"/>
          <w:szCs w:val="26"/>
        </w:rPr>
        <w:t xml:space="preserve">. Vì vậy, sau khi </w:t>
      </w:r>
      <w:r w:rsidR="002E4333" w:rsidRPr="000D75C2">
        <w:rPr>
          <w:rFonts w:ascii="Times New Roman" w:eastAsia="Times New Roman" w:hAnsi="Times New Roman"/>
          <w:sz w:val="26"/>
          <w:szCs w:val="26"/>
        </w:rPr>
        <w:t>chuẩn hóa dữ liệu</w:t>
      </w:r>
      <w:r w:rsidRPr="000D75C2">
        <w:rPr>
          <w:rFonts w:ascii="Times New Roman" w:eastAsia="Times New Roman" w:hAnsi="Times New Roman"/>
          <w:sz w:val="26"/>
          <w:szCs w:val="26"/>
        </w:rPr>
        <w:t xml:space="preserve">, chỉ số được gán </w:t>
      </w:r>
      <w:r w:rsidR="002E4333" w:rsidRPr="000D75C2">
        <w:rPr>
          <w:rFonts w:ascii="Times New Roman" w:eastAsia="Times New Roman" w:hAnsi="Times New Roman"/>
          <w:sz w:val="26"/>
          <w:szCs w:val="26"/>
        </w:rPr>
        <w:t xml:space="preserve">cho </w:t>
      </w:r>
      <w:r w:rsidRPr="000D75C2">
        <w:rPr>
          <w:rFonts w:ascii="Times New Roman" w:eastAsia="Times New Roman" w:hAnsi="Times New Roman"/>
          <w:sz w:val="26"/>
          <w:szCs w:val="26"/>
        </w:rPr>
        <w:t xml:space="preserve">một giá trị như </w:t>
      </w:r>
      <w:r w:rsidR="002E4333" w:rsidRPr="000D75C2">
        <w:rPr>
          <w:rFonts w:ascii="Times New Roman" w:eastAsia="Times New Roman" w:hAnsi="Times New Roman"/>
          <w:sz w:val="26"/>
          <w:szCs w:val="26"/>
        </w:rPr>
        <w:t>sau</w:t>
      </w:r>
      <w:r w:rsidRPr="000D75C2">
        <w:rPr>
          <w:rFonts w:ascii="Times New Roman" w:eastAsia="Times New Roman" w:hAnsi="Times New Roman"/>
          <w:sz w:val="26"/>
          <w:szCs w:val="26"/>
        </w:rPr>
        <w:t>:</w:t>
      </w:r>
    </w:p>
    <w:p w:rsidR="00051C10" w:rsidRPr="000D75C2" w:rsidRDefault="00051C10" w:rsidP="00405AE7">
      <w:pPr>
        <w:rPr>
          <w:rFonts w:ascii="Times New Roman" w:hAnsi="Times New Roman"/>
          <w:sz w:val="26"/>
          <w:szCs w:val="26"/>
          <w:lang w:val="pt-BR"/>
        </w:rPr>
      </w:pPr>
    </w:p>
    <w:p w:rsidR="002D623A" w:rsidRPr="000D75C2" w:rsidRDefault="009C21AF" w:rsidP="00405AE7">
      <w:pPr>
        <w:pStyle w:val="Caption"/>
        <w:keepNext/>
        <w:rPr>
          <w:rFonts w:ascii="Times New Roman" w:hAnsi="Times New Roman"/>
          <w:sz w:val="26"/>
          <w:szCs w:val="26"/>
        </w:rPr>
      </w:pPr>
      <w:r w:rsidRPr="00B91ADB">
        <w:rPr>
          <w:rFonts w:ascii="Times New Roman" w:hAnsi="Times New Roman"/>
          <w:sz w:val="26"/>
          <w:szCs w:val="26"/>
        </w:rPr>
        <w:t>Bảng</w:t>
      </w:r>
      <w:r w:rsidR="002D623A" w:rsidRPr="00B91ADB">
        <w:rPr>
          <w:rFonts w:ascii="Times New Roman" w:hAnsi="Times New Roman"/>
          <w:sz w:val="26"/>
          <w:szCs w:val="26"/>
        </w:rPr>
        <w:t xml:space="preserve"> </w:t>
      </w:r>
      <w:r w:rsidR="005016EB" w:rsidRPr="00B91ADB">
        <w:rPr>
          <w:rFonts w:ascii="Times New Roman" w:hAnsi="Times New Roman"/>
          <w:sz w:val="26"/>
          <w:szCs w:val="26"/>
        </w:rPr>
        <w:t>8</w:t>
      </w:r>
      <w:r w:rsidR="002D623A" w:rsidRPr="00B91ADB">
        <w:rPr>
          <w:rFonts w:ascii="Times New Roman" w:hAnsi="Times New Roman"/>
          <w:sz w:val="26"/>
          <w:szCs w:val="26"/>
        </w:rPr>
        <w:t xml:space="preserve">: </w:t>
      </w:r>
      <w:r w:rsidR="00C75CE3" w:rsidRPr="00B91ADB">
        <w:rPr>
          <w:rFonts w:ascii="Times New Roman" w:hAnsi="Times New Roman"/>
          <w:sz w:val="26"/>
          <w:szCs w:val="26"/>
        </w:rPr>
        <w:t xml:space="preserve">Giá trị được gán cho các chỉ số </w:t>
      </w:r>
      <w:r w:rsidR="002E4333" w:rsidRPr="00B91ADB">
        <w:rPr>
          <w:rFonts w:ascii="Times New Roman" w:hAnsi="Times New Roman"/>
          <w:sz w:val="26"/>
          <w:szCs w:val="26"/>
        </w:rPr>
        <w:t>sau khi được</w:t>
      </w:r>
      <w:r w:rsidRPr="00B91ADB">
        <w:rPr>
          <w:rFonts w:ascii="Times New Roman" w:hAnsi="Times New Roman"/>
          <w:sz w:val="26"/>
          <w:szCs w:val="26"/>
        </w:rPr>
        <w:t xml:space="preserve"> </w:t>
      </w:r>
      <w:r w:rsidR="00C75CE3" w:rsidRPr="00B91ADB">
        <w:rPr>
          <w:rFonts w:ascii="Times New Roman" w:hAnsi="Times New Roman"/>
          <w:sz w:val="26"/>
          <w:szCs w:val="26"/>
        </w:rPr>
        <w:t xml:space="preserve">chuẩn hóa </w:t>
      </w:r>
    </w:p>
    <w:tbl>
      <w:tblPr>
        <w:tblW w:w="0" w:type="auto"/>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C5E0B3"/>
        <w:tblLook w:val="04A0" w:firstRow="1" w:lastRow="0" w:firstColumn="1" w:lastColumn="0" w:noHBand="0" w:noVBand="1"/>
      </w:tblPr>
      <w:tblGrid>
        <w:gridCol w:w="2015"/>
        <w:gridCol w:w="888"/>
      </w:tblGrid>
      <w:tr w:rsidR="00A37C4D" w:rsidRPr="000D75C2" w:rsidTr="00405AE7">
        <w:trPr>
          <w:jc w:val="center"/>
        </w:trPr>
        <w:tc>
          <w:tcPr>
            <w:tcW w:w="0" w:type="auto"/>
            <w:shd w:val="clear" w:color="auto" w:fill="C5E0B3"/>
            <w:vAlign w:val="center"/>
          </w:tcPr>
          <w:p w:rsidR="00051C10" w:rsidRPr="000D75C2" w:rsidRDefault="001D14F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Chỉ số chuẩn hóa</w:t>
            </w:r>
          </w:p>
        </w:tc>
        <w:tc>
          <w:tcPr>
            <w:tcW w:w="0" w:type="auto"/>
            <w:shd w:val="clear" w:color="auto" w:fill="C5E0B3"/>
            <w:vAlign w:val="center"/>
          </w:tcPr>
          <w:p w:rsidR="00051C10" w:rsidRPr="000D75C2" w:rsidRDefault="00C75CE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Giá trị</w:t>
            </w:r>
          </w:p>
        </w:tc>
      </w:tr>
      <w:tr w:rsidR="00A37C4D" w:rsidRPr="000D75C2" w:rsidTr="00405AE7">
        <w:trPr>
          <w:jc w:val="center"/>
        </w:trPr>
        <w:tc>
          <w:tcPr>
            <w:tcW w:w="0" w:type="auto"/>
            <w:shd w:val="clear" w:color="auto" w:fill="FFFFFF"/>
          </w:tcPr>
          <w:p w:rsidR="00051C10" w:rsidRPr="000D75C2" w:rsidRDefault="00051C10" w:rsidP="00405AE7">
            <w:pPr>
              <w:spacing w:after="0"/>
              <w:rPr>
                <w:rFonts w:ascii="Times New Roman" w:hAnsi="Times New Roman"/>
                <w:sz w:val="26"/>
                <w:szCs w:val="26"/>
              </w:rPr>
            </w:pPr>
            <w:r w:rsidRPr="000D75C2">
              <w:rPr>
                <w:rFonts w:ascii="Times New Roman" w:hAnsi="Times New Roman"/>
                <w:sz w:val="26"/>
                <w:szCs w:val="26"/>
              </w:rPr>
              <w:t>0 – 0.1</w:t>
            </w:r>
          </w:p>
        </w:tc>
        <w:tc>
          <w:tcPr>
            <w:tcW w:w="0" w:type="auto"/>
            <w:shd w:val="clear" w:color="auto" w:fill="FFFFFF"/>
          </w:tcPr>
          <w:p w:rsidR="00051C10" w:rsidRPr="00B91ADB" w:rsidRDefault="00051C10"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A37C4D" w:rsidRPr="000D75C2" w:rsidTr="00405AE7">
        <w:trPr>
          <w:jc w:val="center"/>
        </w:trPr>
        <w:tc>
          <w:tcPr>
            <w:tcW w:w="0" w:type="auto"/>
            <w:shd w:val="clear" w:color="auto" w:fill="FFFFFF"/>
          </w:tcPr>
          <w:p w:rsidR="00051C10" w:rsidRPr="00B91ADB" w:rsidRDefault="00051C10" w:rsidP="00405AE7">
            <w:pPr>
              <w:tabs>
                <w:tab w:val="left" w:pos="720"/>
              </w:tabs>
              <w:spacing w:after="0"/>
              <w:rPr>
                <w:rFonts w:ascii="Times New Roman" w:hAnsi="Times New Roman"/>
                <w:sz w:val="26"/>
                <w:szCs w:val="26"/>
              </w:rPr>
            </w:pPr>
            <w:r w:rsidRPr="000D75C2">
              <w:rPr>
                <w:rFonts w:ascii="Times New Roman" w:hAnsi="Times New Roman"/>
                <w:sz w:val="26"/>
                <w:szCs w:val="26"/>
              </w:rPr>
              <w:t>0.2 – 0.3</w:t>
            </w:r>
          </w:p>
        </w:tc>
        <w:tc>
          <w:tcPr>
            <w:tcW w:w="0" w:type="auto"/>
            <w:shd w:val="clear" w:color="auto" w:fill="FFFFFF"/>
          </w:tcPr>
          <w:p w:rsidR="00051C10" w:rsidRPr="00B91ADB" w:rsidRDefault="00051C10"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A37C4D" w:rsidRPr="000D75C2" w:rsidTr="00405AE7">
        <w:trPr>
          <w:jc w:val="center"/>
        </w:trPr>
        <w:tc>
          <w:tcPr>
            <w:tcW w:w="0" w:type="auto"/>
            <w:shd w:val="clear" w:color="auto" w:fill="FFFFFF"/>
          </w:tcPr>
          <w:p w:rsidR="00051C10" w:rsidRPr="00B91ADB" w:rsidRDefault="00051C10" w:rsidP="00405AE7">
            <w:pPr>
              <w:tabs>
                <w:tab w:val="left" w:pos="720"/>
              </w:tabs>
              <w:spacing w:after="0"/>
              <w:rPr>
                <w:rFonts w:ascii="Times New Roman" w:hAnsi="Times New Roman"/>
                <w:sz w:val="26"/>
                <w:szCs w:val="26"/>
              </w:rPr>
            </w:pPr>
            <w:r w:rsidRPr="000D75C2">
              <w:rPr>
                <w:rFonts w:ascii="Times New Roman" w:hAnsi="Times New Roman"/>
                <w:sz w:val="26"/>
                <w:szCs w:val="26"/>
              </w:rPr>
              <w:t>0.4 – 0.5</w:t>
            </w:r>
          </w:p>
        </w:tc>
        <w:tc>
          <w:tcPr>
            <w:tcW w:w="0" w:type="auto"/>
            <w:shd w:val="clear" w:color="auto" w:fill="FFFFFF"/>
          </w:tcPr>
          <w:p w:rsidR="00051C10" w:rsidRPr="00B91ADB" w:rsidRDefault="00051C10"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A37C4D" w:rsidRPr="000D75C2" w:rsidTr="00405AE7">
        <w:trPr>
          <w:jc w:val="center"/>
        </w:trPr>
        <w:tc>
          <w:tcPr>
            <w:tcW w:w="0" w:type="auto"/>
            <w:shd w:val="clear" w:color="auto" w:fill="FFFFFF"/>
          </w:tcPr>
          <w:p w:rsidR="00051C10" w:rsidRPr="00B91ADB" w:rsidRDefault="00051C10" w:rsidP="00405AE7">
            <w:pPr>
              <w:tabs>
                <w:tab w:val="left" w:pos="720"/>
              </w:tabs>
              <w:spacing w:after="0"/>
              <w:rPr>
                <w:rFonts w:ascii="Times New Roman" w:hAnsi="Times New Roman"/>
                <w:sz w:val="26"/>
                <w:szCs w:val="26"/>
              </w:rPr>
            </w:pPr>
            <w:r w:rsidRPr="000D75C2">
              <w:rPr>
                <w:rFonts w:ascii="Times New Roman" w:hAnsi="Times New Roman"/>
                <w:sz w:val="26"/>
                <w:szCs w:val="26"/>
              </w:rPr>
              <w:t>0.6 – 0.7</w:t>
            </w:r>
          </w:p>
        </w:tc>
        <w:tc>
          <w:tcPr>
            <w:tcW w:w="0" w:type="auto"/>
            <w:shd w:val="clear" w:color="auto" w:fill="FFFFFF"/>
          </w:tcPr>
          <w:p w:rsidR="00051C10" w:rsidRPr="00B91ADB" w:rsidRDefault="00051C10"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A37C4D" w:rsidRPr="000D75C2" w:rsidTr="00405AE7">
        <w:trPr>
          <w:jc w:val="center"/>
        </w:trPr>
        <w:tc>
          <w:tcPr>
            <w:tcW w:w="0" w:type="auto"/>
            <w:shd w:val="clear" w:color="auto" w:fill="FFFFFF"/>
          </w:tcPr>
          <w:p w:rsidR="00051C10" w:rsidRPr="00B91ADB" w:rsidRDefault="00051C10" w:rsidP="00405AE7">
            <w:pPr>
              <w:tabs>
                <w:tab w:val="left" w:pos="720"/>
              </w:tabs>
              <w:spacing w:after="0"/>
              <w:rPr>
                <w:rFonts w:ascii="Times New Roman" w:hAnsi="Times New Roman"/>
                <w:sz w:val="26"/>
                <w:szCs w:val="26"/>
              </w:rPr>
            </w:pPr>
            <w:r w:rsidRPr="000D75C2">
              <w:rPr>
                <w:rFonts w:ascii="Times New Roman" w:hAnsi="Times New Roman"/>
                <w:sz w:val="26"/>
                <w:szCs w:val="26"/>
              </w:rPr>
              <w:t>0.8 – 0.9</w:t>
            </w:r>
          </w:p>
        </w:tc>
        <w:tc>
          <w:tcPr>
            <w:tcW w:w="0" w:type="auto"/>
            <w:shd w:val="clear" w:color="auto" w:fill="FFFFFF"/>
          </w:tcPr>
          <w:p w:rsidR="00051C10" w:rsidRPr="00B91ADB" w:rsidRDefault="00051C10"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051C10" w:rsidRPr="000D75C2" w:rsidRDefault="00051C10" w:rsidP="00405AE7">
      <w:pPr>
        <w:rPr>
          <w:rFonts w:ascii="Times New Roman" w:hAnsi="Times New Roman"/>
          <w:sz w:val="26"/>
          <w:szCs w:val="26"/>
          <w:lang w:val="pt-BR"/>
        </w:rPr>
      </w:pPr>
    </w:p>
    <w:p w:rsidR="00B55EA5" w:rsidRPr="000D75C2" w:rsidRDefault="00B55EA5" w:rsidP="00405AE7">
      <w:pPr>
        <w:autoSpaceDE w:val="0"/>
        <w:autoSpaceDN w:val="0"/>
        <w:adjustRightInd w:val="0"/>
        <w:spacing w:before="0" w:after="0"/>
        <w:rPr>
          <w:rFonts w:ascii="Times New Roman" w:eastAsia="Times New Roman" w:hAnsi="Times New Roman"/>
          <w:sz w:val="26"/>
          <w:szCs w:val="26"/>
        </w:rPr>
      </w:pPr>
      <w:r w:rsidRPr="000D75C2">
        <w:rPr>
          <w:rFonts w:ascii="Times New Roman" w:eastAsia="Times New Roman" w:hAnsi="Times New Roman"/>
          <w:sz w:val="26"/>
          <w:szCs w:val="26"/>
        </w:rPr>
        <w:t xml:space="preserve">Chỉ số </w:t>
      </w:r>
      <w:r w:rsidR="009C21AF" w:rsidRPr="000D75C2">
        <w:rPr>
          <w:rFonts w:ascii="Times New Roman" w:eastAsia="Times New Roman" w:hAnsi="Times New Roman"/>
          <w:sz w:val="26"/>
          <w:szCs w:val="26"/>
        </w:rPr>
        <w:t>rời rạc</w:t>
      </w:r>
      <w:r w:rsidRPr="000D75C2">
        <w:rPr>
          <w:rFonts w:ascii="Times New Roman" w:eastAsia="Times New Roman" w:hAnsi="Times New Roman"/>
          <w:sz w:val="26"/>
          <w:szCs w:val="26"/>
        </w:rPr>
        <w:t xml:space="preserve"> cũng được </w:t>
      </w:r>
      <w:r w:rsidR="004C16CF" w:rsidRPr="000D75C2">
        <w:rPr>
          <w:rFonts w:ascii="Times New Roman" w:eastAsia="Times New Roman" w:hAnsi="Times New Roman"/>
          <w:sz w:val="26"/>
          <w:szCs w:val="26"/>
        </w:rPr>
        <w:t xml:space="preserve">xác định và </w:t>
      </w:r>
      <w:r w:rsidR="00A823C6" w:rsidRPr="000D75C2">
        <w:rPr>
          <w:rFonts w:ascii="Times New Roman" w:eastAsia="Times New Roman" w:hAnsi="Times New Roman"/>
          <w:sz w:val="26"/>
          <w:szCs w:val="26"/>
        </w:rPr>
        <w:t>xây dựng</w:t>
      </w:r>
      <w:r w:rsidR="004C16CF" w:rsidRPr="000D75C2">
        <w:rPr>
          <w:rFonts w:ascii="Times New Roman" w:eastAsia="Times New Roman" w:hAnsi="Times New Roman"/>
          <w:sz w:val="26"/>
          <w:szCs w:val="26"/>
        </w:rPr>
        <w:t xml:space="preserve"> </w:t>
      </w:r>
      <w:r w:rsidRPr="000D75C2">
        <w:rPr>
          <w:rFonts w:ascii="Times New Roman" w:eastAsia="Times New Roman" w:hAnsi="Times New Roman"/>
          <w:sz w:val="26"/>
          <w:szCs w:val="26"/>
        </w:rPr>
        <w:t xml:space="preserve">dựa trên ý kiến </w:t>
      </w:r>
      <w:r w:rsidR="004C16CF" w:rsidRPr="000D75C2">
        <w:rPr>
          <w:rFonts w:ascii="Times New Roman" w:eastAsia="Times New Roman" w:hAnsi="Times New Roman"/>
          <w:sz w:val="26"/>
          <w:szCs w:val="26"/>
        </w:rPr>
        <w:t xml:space="preserve">của các </w:t>
      </w:r>
      <w:r w:rsidRPr="000D75C2">
        <w:rPr>
          <w:rFonts w:ascii="Times New Roman" w:eastAsia="Times New Roman" w:hAnsi="Times New Roman"/>
          <w:sz w:val="26"/>
          <w:szCs w:val="26"/>
        </w:rPr>
        <w:t xml:space="preserve">chuyên gia </w:t>
      </w:r>
      <w:r w:rsidR="00A823C6" w:rsidRPr="000D75C2">
        <w:rPr>
          <w:rFonts w:ascii="Times New Roman" w:eastAsia="Times New Roman" w:hAnsi="Times New Roman"/>
          <w:sz w:val="26"/>
          <w:szCs w:val="26"/>
        </w:rPr>
        <w:t>về</w:t>
      </w:r>
      <w:r w:rsidRPr="000D75C2">
        <w:rPr>
          <w:rFonts w:ascii="Times New Roman" w:eastAsia="Times New Roman" w:hAnsi="Times New Roman"/>
          <w:sz w:val="26"/>
          <w:szCs w:val="26"/>
        </w:rPr>
        <w:t xml:space="preserve"> </w:t>
      </w:r>
      <w:r w:rsidR="005016EB" w:rsidRPr="000D75C2">
        <w:rPr>
          <w:rFonts w:ascii="Times New Roman" w:eastAsia="Times New Roman" w:hAnsi="Times New Roman"/>
          <w:sz w:val="26"/>
          <w:szCs w:val="26"/>
        </w:rPr>
        <w:t xml:space="preserve">mức độ tác </w:t>
      </w:r>
      <w:r w:rsidRPr="000D75C2">
        <w:rPr>
          <w:rFonts w:ascii="Times New Roman" w:eastAsia="Times New Roman" w:hAnsi="Times New Roman"/>
          <w:sz w:val="26"/>
          <w:szCs w:val="26"/>
        </w:rPr>
        <w:t xml:space="preserve">động của </w:t>
      </w:r>
      <w:r w:rsidR="00A823C6" w:rsidRPr="000D75C2">
        <w:rPr>
          <w:rFonts w:ascii="Times New Roman" w:eastAsia="Times New Roman" w:hAnsi="Times New Roman"/>
          <w:sz w:val="26"/>
          <w:szCs w:val="26"/>
        </w:rPr>
        <w:t>các</w:t>
      </w:r>
      <w:r w:rsidRPr="000D75C2">
        <w:rPr>
          <w:rFonts w:ascii="Times New Roman" w:eastAsia="Times New Roman" w:hAnsi="Times New Roman"/>
          <w:sz w:val="26"/>
          <w:szCs w:val="26"/>
        </w:rPr>
        <w:t xml:space="preserve"> chỉ số </w:t>
      </w:r>
      <w:r w:rsidR="005016EB" w:rsidRPr="000D75C2">
        <w:rPr>
          <w:rFonts w:ascii="Times New Roman" w:eastAsia="Times New Roman" w:hAnsi="Times New Roman"/>
          <w:sz w:val="26"/>
          <w:szCs w:val="26"/>
        </w:rPr>
        <w:t xml:space="preserve">cụ thể </w:t>
      </w:r>
      <w:r w:rsidR="00A823C6" w:rsidRPr="000D75C2">
        <w:rPr>
          <w:rFonts w:ascii="Times New Roman" w:eastAsia="Times New Roman" w:hAnsi="Times New Roman"/>
          <w:sz w:val="26"/>
          <w:szCs w:val="26"/>
        </w:rPr>
        <w:t>lên</w:t>
      </w:r>
      <w:r w:rsidRPr="000D75C2">
        <w:rPr>
          <w:rFonts w:ascii="Times New Roman" w:eastAsia="Times New Roman" w:hAnsi="Times New Roman"/>
          <w:sz w:val="26"/>
          <w:szCs w:val="26"/>
        </w:rPr>
        <w:t xml:space="preserve"> </w:t>
      </w:r>
      <w:r w:rsidR="004C16CF" w:rsidRPr="000D75C2">
        <w:rPr>
          <w:rFonts w:ascii="Times New Roman" w:eastAsia="Times New Roman" w:hAnsi="Times New Roman"/>
          <w:sz w:val="26"/>
          <w:szCs w:val="26"/>
        </w:rPr>
        <w:t>TTDBTT</w:t>
      </w:r>
      <w:r w:rsidRPr="000D75C2">
        <w:rPr>
          <w:rFonts w:ascii="Times New Roman" w:eastAsia="Times New Roman" w:hAnsi="Times New Roman"/>
          <w:sz w:val="26"/>
          <w:szCs w:val="26"/>
        </w:rPr>
        <w:t>.</w:t>
      </w:r>
    </w:p>
    <w:p w:rsidR="007E6809" w:rsidRPr="000D75C2" w:rsidRDefault="007E6809" w:rsidP="00405AE7">
      <w:pPr>
        <w:autoSpaceDE w:val="0"/>
        <w:autoSpaceDN w:val="0"/>
        <w:adjustRightInd w:val="0"/>
        <w:spacing w:before="0" w:after="0"/>
        <w:rPr>
          <w:rFonts w:ascii="Times New Roman" w:eastAsia="Times New Roman" w:hAnsi="Times New Roman"/>
          <w:sz w:val="26"/>
          <w:szCs w:val="26"/>
        </w:rPr>
      </w:pPr>
    </w:p>
    <w:p w:rsidR="00B55EA5" w:rsidRPr="000D75C2" w:rsidRDefault="00B55EA5" w:rsidP="00405AE7">
      <w:pPr>
        <w:autoSpaceDE w:val="0"/>
        <w:autoSpaceDN w:val="0"/>
        <w:adjustRightInd w:val="0"/>
        <w:spacing w:before="0" w:after="0"/>
        <w:rPr>
          <w:rFonts w:ascii="Times New Roman" w:eastAsia="Times New Roman" w:hAnsi="Times New Roman"/>
          <w:sz w:val="26"/>
          <w:szCs w:val="26"/>
        </w:rPr>
      </w:pPr>
    </w:p>
    <w:p w:rsidR="00B55EA5" w:rsidRPr="000D75C2" w:rsidRDefault="00B55EA5" w:rsidP="00405AE7">
      <w:pPr>
        <w:autoSpaceDE w:val="0"/>
        <w:autoSpaceDN w:val="0"/>
        <w:adjustRightInd w:val="0"/>
        <w:spacing w:before="0" w:after="0"/>
        <w:rPr>
          <w:rFonts w:ascii="Times New Roman" w:eastAsia="Times New Roman" w:hAnsi="Times New Roman"/>
          <w:sz w:val="26"/>
          <w:szCs w:val="26"/>
        </w:rPr>
      </w:pPr>
      <w:r w:rsidRPr="000D75C2">
        <w:rPr>
          <w:rFonts w:ascii="Times New Roman" w:eastAsia="Times New Roman" w:hAnsi="Times New Roman"/>
          <w:sz w:val="26"/>
          <w:szCs w:val="26"/>
        </w:rPr>
        <w:t>Ví dụ, vật liệu đường</w:t>
      </w:r>
      <w:r w:rsidR="00A823C6" w:rsidRPr="000D75C2">
        <w:rPr>
          <w:rFonts w:ascii="Times New Roman" w:eastAsia="Times New Roman" w:hAnsi="Times New Roman"/>
          <w:sz w:val="26"/>
          <w:szCs w:val="26"/>
        </w:rPr>
        <w:t xml:space="preserve"> giao thông</w:t>
      </w:r>
      <w:r w:rsidRPr="000D75C2">
        <w:rPr>
          <w:rFonts w:ascii="Times New Roman" w:eastAsia="Times New Roman" w:hAnsi="Times New Roman"/>
          <w:sz w:val="26"/>
          <w:szCs w:val="26"/>
        </w:rPr>
        <w:t xml:space="preserve"> là một yếu tố quan trọng trong sức </w:t>
      </w:r>
      <w:r w:rsidR="00A823C6" w:rsidRPr="000D75C2">
        <w:rPr>
          <w:rFonts w:ascii="Times New Roman" w:eastAsia="Times New Roman" w:hAnsi="Times New Roman"/>
          <w:sz w:val="26"/>
          <w:szCs w:val="26"/>
        </w:rPr>
        <w:t>bền</w:t>
      </w:r>
      <w:r w:rsidRPr="000D75C2">
        <w:rPr>
          <w:rFonts w:ascii="Times New Roman" w:eastAsia="Times New Roman" w:hAnsi="Times New Roman"/>
          <w:sz w:val="26"/>
          <w:szCs w:val="26"/>
        </w:rPr>
        <w:t xml:space="preserve"> </w:t>
      </w:r>
      <w:r w:rsidR="008C178C" w:rsidRPr="000D75C2">
        <w:rPr>
          <w:rFonts w:ascii="Times New Roman" w:eastAsia="Times New Roman" w:hAnsi="Times New Roman"/>
          <w:sz w:val="26"/>
          <w:szCs w:val="26"/>
        </w:rPr>
        <w:t>của</w:t>
      </w:r>
      <w:r w:rsidRPr="000D75C2">
        <w:rPr>
          <w:rFonts w:ascii="Times New Roman" w:eastAsia="Times New Roman" w:hAnsi="Times New Roman"/>
          <w:sz w:val="26"/>
          <w:szCs w:val="26"/>
        </w:rPr>
        <w:t xml:space="preserve"> đường </w:t>
      </w:r>
      <w:r w:rsidR="008C178C" w:rsidRPr="000D75C2">
        <w:rPr>
          <w:rFonts w:ascii="Times New Roman" w:eastAsia="Times New Roman" w:hAnsi="Times New Roman"/>
          <w:sz w:val="26"/>
          <w:szCs w:val="26"/>
        </w:rPr>
        <w:t xml:space="preserve">giao thông, </w:t>
      </w:r>
      <w:r w:rsidRPr="000D75C2">
        <w:rPr>
          <w:rFonts w:ascii="Times New Roman" w:eastAsia="Times New Roman" w:hAnsi="Times New Roman"/>
          <w:sz w:val="26"/>
          <w:szCs w:val="26"/>
        </w:rPr>
        <w:t xml:space="preserve">do đó </w:t>
      </w:r>
      <w:r w:rsidR="00D93854" w:rsidRPr="000D75C2">
        <w:rPr>
          <w:rFonts w:ascii="Times New Roman" w:eastAsia="Times New Roman" w:hAnsi="Times New Roman"/>
          <w:sz w:val="26"/>
          <w:szCs w:val="26"/>
        </w:rPr>
        <w:t xml:space="preserve">ảnh hưởng lên </w:t>
      </w:r>
      <w:r w:rsidRPr="000D75C2">
        <w:rPr>
          <w:rFonts w:ascii="Times New Roman" w:eastAsia="Times New Roman" w:hAnsi="Times New Roman"/>
          <w:sz w:val="26"/>
          <w:szCs w:val="26"/>
        </w:rPr>
        <w:t xml:space="preserve">khả năng </w:t>
      </w:r>
      <w:r w:rsidR="00D93854" w:rsidRPr="000D75C2">
        <w:rPr>
          <w:rFonts w:ascii="Times New Roman" w:eastAsia="Times New Roman" w:hAnsi="Times New Roman"/>
          <w:sz w:val="26"/>
          <w:szCs w:val="26"/>
        </w:rPr>
        <w:t xml:space="preserve">chống </w:t>
      </w:r>
      <w:r w:rsidRPr="000D75C2">
        <w:rPr>
          <w:rFonts w:ascii="Times New Roman" w:eastAsia="Times New Roman" w:hAnsi="Times New Roman"/>
          <w:sz w:val="26"/>
          <w:szCs w:val="26"/>
        </w:rPr>
        <w:t xml:space="preserve">chịu </w:t>
      </w:r>
      <w:r w:rsidR="00D93854" w:rsidRPr="000D75C2">
        <w:rPr>
          <w:rFonts w:ascii="Times New Roman" w:eastAsia="Times New Roman" w:hAnsi="Times New Roman"/>
          <w:sz w:val="26"/>
          <w:szCs w:val="26"/>
        </w:rPr>
        <w:t>tác động của</w:t>
      </w:r>
      <w:r w:rsidRPr="000D75C2">
        <w:rPr>
          <w:rFonts w:ascii="Times New Roman" w:eastAsia="Times New Roman" w:hAnsi="Times New Roman"/>
          <w:sz w:val="26"/>
          <w:szCs w:val="26"/>
        </w:rPr>
        <w:t xml:space="preserve"> lũ lụt và </w:t>
      </w:r>
      <w:r w:rsidR="00D93854" w:rsidRPr="000D75C2">
        <w:rPr>
          <w:rFonts w:ascii="Times New Roman" w:eastAsia="Times New Roman" w:hAnsi="Times New Roman"/>
          <w:sz w:val="26"/>
          <w:szCs w:val="26"/>
        </w:rPr>
        <w:t xml:space="preserve">sạt </w:t>
      </w:r>
      <w:r w:rsidRPr="000D75C2">
        <w:rPr>
          <w:rFonts w:ascii="Times New Roman" w:eastAsia="Times New Roman" w:hAnsi="Times New Roman"/>
          <w:sz w:val="26"/>
          <w:szCs w:val="26"/>
        </w:rPr>
        <w:t xml:space="preserve">lở đất. </w:t>
      </w:r>
      <w:r w:rsidR="00D93854" w:rsidRPr="000D75C2">
        <w:rPr>
          <w:rFonts w:ascii="Times New Roman" w:eastAsia="Times New Roman" w:hAnsi="Times New Roman"/>
          <w:sz w:val="26"/>
          <w:szCs w:val="26"/>
        </w:rPr>
        <w:t>Nhìn chung, đ</w:t>
      </w:r>
      <w:r w:rsidRPr="000D75C2">
        <w:rPr>
          <w:rFonts w:ascii="Times New Roman" w:eastAsia="Times New Roman" w:hAnsi="Times New Roman"/>
          <w:sz w:val="26"/>
          <w:szCs w:val="26"/>
        </w:rPr>
        <w:t xml:space="preserve">ường </w:t>
      </w:r>
      <w:r w:rsidR="00D93854" w:rsidRPr="000D75C2">
        <w:rPr>
          <w:rFonts w:ascii="Times New Roman" w:eastAsia="Times New Roman" w:hAnsi="Times New Roman"/>
          <w:sz w:val="26"/>
          <w:szCs w:val="26"/>
        </w:rPr>
        <w:t xml:space="preserve">giao thông </w:t>
      </w:r>
      <w:r w:rsidRPr="000D75C2">
        <w:rPr>
          <w:rFonts w:ascii="Times New Roman" w:eastAsia="Times New Roman" w:hAnsi="Times New Roman"/>
          <w:sz w:val="26"/>
          <w:szCs w:val="26"/>
        </w:rPr>
        <w:t xml:space="preserve">tại các tỉnh </w:t>
      </w:r>
      <w:r w:rsidR="009A1302" w:rsidRPr="000D75C2">
        <w:rPr>
          <w:rFonts w:ascii="Times New Roman" w:eastAsia="Times New Roman" w:hAnsi="Times New Roman"/>
          <w:sz w:val="26"/>
          <w:szCs w:val="26"/>
        </w:rPr>
        <w:t>MNPB</w:t>
      </w:r>
      <w:r w:rsidRPr="000D75C2">
        <w:rPr>
          <w:rFonts w:ascii="Times New Roman" w:eastAsia="Times New Roman" w:hAnsi="Times New Roman"/>
          <w:sz w:val="26"/>
          <w:szCs w:val="26"/>
        </w:rPr>
        <w:t xml:space="preserve"> </w:t>
      </w:r>
      <w:r w:rsidR="00D93854" w:rsidRPr="000D75C2">
        <w:rPr>
          <w:rFonts w:ascii="Times New Roman" w:eastAsia="Times New Roman" w:hAnsi="Times New Roman"/>
          <w:sz w:val="26"/>
          <w:szCs w:val="26"/>
        </w:rPr>
        <w:t xml:space="preserve">đều </w:t>
      </w:r>
      <w:r w:rsidRPr="000D75C2">
        <w:rPr>
          <w:rFonts w:ascii="Times New Roman" w:eastAsia="Times New Roman" w:hAnsi="Times New Roman"/>
          <w:sz w:val="26"/>
          <w:szCs w:val="26"/>
        </w:rPr>
        <w:t xml:space="preserve">được làm </w:t>
      </w:r>
      <w:r w:rsidR="00D93854" w:rsidRPr="000D75C2">
        <w:rPr>
          <w:rFonts w:ascii="Times New Roman" w:eastAsia="Times New Roman" w:hAnsi="Times New Roman"/>
          <w:sz w:val="26"/>
          <w:szCs w:val="26"/>
        </w:rPr>
        <w:t>từ</w:t>
      </w:r>
      <w:r w:rsidRPr="000D75C2">
        <w:rPr>
          <w:rFonts w:ascii="Times New Roman" w:eastAsia="Times New Roman" w:hAnsi="Times New Roman"/>
          <w:sz w:val="26"/>
          <w:szCs w:val="26"/>
        </w:rPr>
        <w:t xml:space="preserve"> bê tông, nhựa đường, sỏi, hoặc đất. Mỗi loại </w:t>
      </w:r>
      <w:r w:rsidR="00D93854" w:rsidRPr="000D75C2">
        <w:rPr>
          <w:rFonts w:ascii="Times New Roman" w:eastAsia="Times New Roman" w:hAnsi="Times New Roman"/>
          <w:sz w:val="26"/>
          <w:szCs w:val="26"/>
        </w:rPr>
        <w:t>đều được</w:t>
      </w:r>
      <w:r w:rsidRPr="000D75C2">
        <w:rPr>
          <w:rFonts w:ascii="Times New Roman" w:eastAsia="Times New Roman" w:hAnsi="Times New Roman"/>
          <w:sz w:val="26"/>
          <w:szCs w:val="26"/>
        </w:rPr>
        <w:t xml:space="preserve"> gán </w:t>
      </w:r>
      <w:r w:rsidR="00D93854" w:rsidRPr="000D75C2">
        <w:rPr>
          <w:rFonts w:ascii="Times New Roman" w:eastAsia="Times New Roman" w:hAnsi="Times New Roman"/>
          <w:sz w:val="26"/>
          <w:szCs w:val="26"/>
        </w:rPr>
        <w:t xml:space="preserve">cho </w:t>
      </w:r>
      <w:r w:rsidRPr="000D75C2">
        <w:rPr>
          <w:rFonts w:ascii="Times New Roman" w:eastAsia="Times New Roman" w:hAnsi="Times New Roman"/>
          <w:sz w:val="26"/>
          <w:szCs w:val="26"/>
        </w:rPr>
        <w:t xml:space="preserve">một giá trị chỉ </w:t>
      </w:r>
      <w:r w:rsidR="00D93854" w:rsidRPr="000D75C2">
        <w:rPr>
          <w:rFonts w:ascii="Times New Roman" w:eastAsia="Times New Roman" w:hAnsi="Times New Roman"/>
          <w:sz w:val="26"/>
          <w:szCs w:val="26"/>
        </w:rPr>
        <w:t xml:space="preserve">số </w:t>
      </w:r>
      <w:r w:rsidRPr="000D75C2">
        <w:rPr>
          <w:rFonts w:ascii="Times New Roman" w:eastAsia="Times New Roman" w:hAnsi="Times New Roman"/>
          <w:sz w:val="26"/>
          <w:szCs w:val="26"/>
        </w:rPr>
        <w:t xml:space="preserve">dựa trên ý kiến chuyên gia. Bảng dưới đây </w:t>
      </w:r>
      <w:r w:rsidR="00D93854" w:rsidRPr="000D75C2">
        <w:rPr>
          <w:rFonts w:ascii="Times New Roman" w:eastAsia="Times New Roman" w:hAnsi="Times New Roman"/>
          <w:sz w:val="26"/>
          <w:szCs w:val="26"/>
        </w:rPr>
        <w:t xml:space="preserve">thể hiện nhóm </w:t>
      </w:r>
      <w:r w:rsidR="00042CBF" w:rsidRPr="000D75C2">
        <w:rPr>
          <w:rFonts w:ascii="Times New Roman" w:eastAsia="Times New Roman" w:hAnsi="Times New Roman"/>
          <w:sz w:val="26"/>
          <w:szCs w:val="26"/>
        </w:rPr>
        <w:t xml:space="preserve">giá trị </w:t>
      </w:r>
      <w:r w:rsidR="00D93854" w:rsidRPr="000D75C2">
        <w:rPr>
          <w:rFonts w:ascii="Times New Roman" w:eastAsia="Times New Roman" w:hAnsi="Times New Roman"/>
          <w:sz w:val="26"/>
          <w:szCs w:val="26"/>
        </w:rPr>
        <w:t xml:space="preserve">chỉ số </w:t>
      </w:r>
      <w:r w:rsidR="004C16CF" w:rsidRPr="000D75C2">
        <w:rPr>
          <w:rFonts w:ascii="Times New Roman" w:eastAsia="Times New Roman" w:hAnsi="Times New Roman"/>
          <w:sz w:val="26"/>
          <w:szCs w:val="26"/>
        </w:rPr>
        <w:t>cho từng loại vật liệu của mỗi CSHT trong</w:t>
      </w:r>
      <w:r w:rsidRPr="000D75C2">
        <w:rPr>
          <w:rFonts w:ascii="Times New Roman" w:eastAsia="Times New Roman" w:hAnsi="Times New Roman"/>
          <w:sz w:val="26"/>
          <w:szCs w:val="26"/>
        </w:rPr>
        <w:t xml:space="preserve"> </w:t>
      </w:r>
      <w:r w:rsidR="00DE13E1" w:rsidRPr="000D75C2">
        <w:rPr>
          <w:rFonts w:ascii="Times New Roman" w:eastAsia="Times New Roman" w:hAnsi="Times New Roman"/>
          <w:sz w:val="26"/>
          <w:szCs w:val="26"/>
        </w:rPr>
        <w:t>dự án</w:t>
      </w:r>
      <w:r w:rsidRPr="000D75C2">
        <w:rPr>
          <w:rFonts w:ascii="Times New Roman" w:eastAsia="Times New Roman" w:hAnsi="Times New Roman"/>
          <w:sz w:val="26"/>
          <w:szCs w:val="26"/>
        </w:rPr>
        <w:t xml:space="preserve"> CRI. </w:t>
      </w:r>
      <w:r w:rsidR="00DE13E1" w:rsidRPr="000D75C2">
        <w:rPr>
          <w:rFonts w:ascii="Times New Roman" w:eastAsia="Times New Roman" w:hAnsi="Times New Roman"/>
          <w:sz w:val="26"/>
          <w:szCs w:val="26"/>
        </w:rPr>
        <w:t xml:space="preserve">Xem danh sách đầy đủ ở </w:t>
      </w:r>
      <w:r w:rsidR="00DE13E1" w:rsidRPr="00B91ADB">
        <w:rPr>
          <w:rFonts w:ascii="Times New Roman" w:eastAsia="Times New Roman" w:hAnsi="Times New Roman"/>
          <w:b/>
          <w:sz w:val="26"/>
          <w:szCs w:val="26"/>
        </w:rPr>
        <w:t xml:space="preserve">Nguồn </w:t>
      </w:r>
      <w:r w:rsidR="005016EB" w:rsidRPr="00B91ADB">
        <w:rPr>
          <w:rFonts w:ascii="Times New Roman" w:eastAsia="Times New Roman" w:hAnsi="Times New Roman"/>
          <w:b/>
          <w:sz w:val="26"/>
          <w:szCs w:val="26"/>
        </w:rPr>
        <w:t>6: Các chỉ số rời rạc (mẫu)</w:t>
      </w:r>
      <w:r w:rsidRPr="000D75C2">
        <w:rPr>
          <w:rFonts w:ascii="Times New Roman" w:eastAsia="Times New Roman" w:hAnsi="Times New Roman"/>
          <w:sz w:val="26"/>
          <w:szCs w:val="26"/>
        </w:rPr>
        <w:t>.</w:t>
      </w:r>
    </w:p>
    <w:p w:rsidR="007E6809" w:rsidRPr="000D75C2" w:rsidRDefault="007E6809" w:rsidP="00405AE7">
      <w:pPr>
        <w:spacing w:before="120" w:after="120"/>
        <w:rPr>
          <w:rFonts w:ascii="Times New Roman" w:hAnsi="Times New Roman"/>
          <w:sz w:val="26"/>
          <w:szCs w:val="26"/>
        </w:rPr>
      </w:pPr>
    </w:p>
    <w:p w:rsidR="00081EF6" w:rsidRPr="000D75C2" w:rsidRDefault="001D14F9" w:rsidP="00405AE7">
      <w:pPr>
        <w:pStyle w:val="Caption"/>
        <w:keepNext/>
        <w:rPr>
          <w:rFonts w:ascii="Times New Roman" w:hAnsi="Times New Roman"/>
          <w:sz w:val="26"/>
          <w:szCs w:val="26"/>
        </w:rPr>
      </w:pPr>
      <w:r w:rsidRPr="00B91ADB">
        <w:rPr>
          <w:rFonts w:ascii="Times New Roman" w:hAnsi="Times New Roman"/>
          <w:sz w:val="26"/>
          <w:szCs w:val="26"/>
        </w:rPr>
        <w:lastRenderedPageBreak/>
        <w:t>Bảng</w:t>
      </w:r>
      <w:r w:rsidR="00081EF6" w:rsidRPr="00B91ADB">
        <w:rPr>
          <w:rFonts w:ascii="Times New Roman" w:hAnsi="Times New Roman"/>
          <w:sz w:val="26"/>
          <w:szCs w:val="26"/>
        </w:rPr>
        <w:t xml:space="preserve"> </w:t>
      </w:r>
      <w:r w:rsidR="005016EB" w:rsidRPr="00B91ADB">
        <w:rPr>
          <w:rFonts w:ascii="Times New Roman" w:hAnsi="Times New Roman"/>
          <w:sz w:val="26"/>
          <w:szCs w:val="26"/>
        </w:rPr>
        <w:t>9</w:t>
      </w:r>
      <w:r w:rsidR="00081EF6" w:rsidRPr="00B91ADB">
        <w:rPr>
          <w:rFonts w:ascii="Times New Roman" w:hAnsi="Times New Roman"/>
          <w:sz w:val="26"/>
          <w:szCs w:val="26"/>
        </w:rPr>
        <w:t xml:space="preserve">: </w:t>
      </w:r>
      <w:r w:rsidR="006C4573" w:rsidRPr="00B91ADB">
        <w:rPr>
          <w:rFonts w:ascii="Times New Roman" w:hAnsi="Times New Roman"/>
          <w:sz w:val="26"/>
          <w:szCs w:val="26"/>
        </w:rPr>
        <w:t xml:space="preserve">Ví dụ về giá trị chỉ số cho một số loại vật liệu trong dự án </w:t>
      </w:r>
      <w:r w:rsidR="00081EF6" w:rsidRPr="00B91ADB">
        <w:rPr>
          <w:rFonts w:ascii="Times New Roman" w:hAnsi="Times New Roman"/>
          <w:sz w:val="26"/>
          <w:szCs w:val="26"/>
        </w:rPr>
        <w:t xml:space="preserve">CRI </w:t>
      </w:r>
    </w:p>
    <w:tbl>
      <w:tblPr>
        <w:tblW w:w="0" w:type="auto"/>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1928"/>
        <w:gridCol w:w="1379"/>
        <w:gridCol w:w="1654"/>
      </w:tblGrid>
      <w:tr w:rsidR="00A37C4D" w:rsidRPr="000D75C2" w:rsidTr="00405AE7">
        <w:trPr>
          <w:jc w:val="center"/>
        </w:trPr>
        <w:tc>
          <w:tcPr>
            <w:tcW w:w="0" w:type="auto"/>
            <w:shd w:val="clear" w:color="auto" w:fill="C5E0B3"/>
            <w:vAlign w:val="center"/>
          </w:tcPr>
          <w:p w:rsidR="007E6809" w:rsidRPr="000D75C2" w:rsidRDefault="001D14F9" w:rsidP="00405AE7">
            <w:pPr>
              <w:spacing w:after="0"/>
              <w:jc w:val="center"/>
              <w:rPr>
                <w:rFonts w:ascii="Times New Roman" w:hAnsi="Times New Roman"/>
                <w:b/>
                <w:sz w:val="26"/>
                <w:szCs w:val="26"/>
                <w:lang w:val="pt-BR"/>
              </w:rPr>
            </w:pPr>
            <w:r w:rsidRPr="000D75C2">
              <w:rPr>
                <w:rFonts w:ascii="Times New Roman" w:hAnsi="Times New Roman"/>
                <w:b/>
                <w:sz w:val="26"/>
                <w:szCs w:val="26"/>
                <w:lang w:val="pt-BR"/>
              </w:rPr>
              <w:t>Loại vật liệu</w:t>
            </w:r>
          </w:p>
        </w:tc>
        <w:tc>
          <w:tcPr>
            <w:tcW w:w="0" w:type="auto"/>
            <w:shd w:val="clear" w:color="auto" w:fill="C5E0B3"/>
            <w:vAlign w:val="center"/>
          </w:tcPr>
          <w:p w:rsidR="007E6809" w:rsidRPr="000D75C2" w:rsidRDefault="00BD0794" w:rsidP="00405AE7">
            <w:pPr>
              <w:spacing w:after="0"/>
              <w:jc w:val="center"/>
              <w:rPr>
                <w:rFonts w:ascii="Times New Roman" w:hAnsi="Times New Roman"/>
                <w:b/>
                <w:sz w:val="26"/>
                <w:szCs w:val="26"/>
                <w:lang w:val="pt-BR"/>
              </w:rPr>
            </w:pPr>
            <w:r w:rsidRPr="000D75C2">
              <w:rPr>
                <w:rFonts w:ascii="Times New Roman" w:hAnsi="Times New Roman"/>
                <w:b/>
                <w:sz w:val="26"/>
                <w:szCs w:val="26"/>
              </w:rPr>
              <w:t>TTDBTT</w:t>
            </w:r>
          </w:p>
        </w:tc>
        <w:tc>
          <w:tcPr>
            <w:tcW w:w="0" w:type="auto"/>
            <w:shd w:val="clear" w:color="auto" w:fill="C5E0B3"/>
            <w:vAlign w:val="center"/>
          </w:tcPr>
          <w:p w:rsidR="007E6809" w:rsidRPr="000D75C2" w:rsidRDefault="001D14F9" w:rsidP="00405AE7">
            <w:pPr>
              <w:spacing w:after="0"/>
              <w:jc w:val="center"/>
              <w:rPr>
                <w:rFonts w:ascii="Times New Roman" w:hAnsi="Times New Roman"/>
                <w:b/>
                <w:sz w:val="26"/>
                <w:szCs w:val="26"/>
                <w:lang w:val="pt-BR"/>
              </w:rPr>
            </w:pPr>
            <w:r w:rsidRPr="000D75C2">
              <w:rPr>
                <w:rFonts w:ascii="Times New Roman" w:hAnsi="Times New Roman"/>
                <w:b/>
                <w:sz w:val="26"/>
                <w:szCs w:val="26"/>
                <w:lang w:val="pt-BR"/>
              </w:rPr>
              <w:t>Giá trị chỉ số</w:t>
            </w:r>
          </w:p>
        </w:tc>
      </w:tr>
      <w:tr w:rsidR="00A37C4D" w:rsidRPr="000D75C2" w:rsidTr="00405AE7">
        <w:trPr>
          <w:jc w:val="center"/>
        </w:trPr>
        <w:tc>
          <w:tcPr>
            <w:tcW w:w="0" w:type="auto"/>
            <w:shd w:val="clear" w:color="auto" w:fill="auto"/>
            <w:vAlign w:val="center"/>
          </w:tcPr>
          <w:p w:rsidR="007E6809" w:rsidRPr="000D75C2" w:rsidRDefault="001D14F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Bê tông cốt thép</w:t>
            </w:r>
          </w:p>
        </w:tc>
        <w:tc>
          <w:tcPr>
            <w:tcW w:w="0" w:type="auto"/>
            <w:shd w:val="clear" w:color="auto" w:fill="auto"/>
            <w:vAlign w:val="center"/>
          </w:tcPr>
          <w:p w:rsidR="007E680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vAlign w:val="center"/>
          </w:tcPr>
          <w:p w:rsidR="007E6809" w:rsidRPr="00B91ADB" w:rsidRDefault="007E680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0.1</w:t>
            </w:r>
          </w:p>
        </w:tc>
      </w:tr>
      <w:tr w:rsidR="00A37C4D" w:rsidRPr="000D75C2" w:rsidTr="00405AE7">
        <w:trPr>
          <w:jc w:val="center"/>
        </w:trPr>
        <w:tc>
          <w:tcPr>
            <w:tcW w:w="0" w:type="auto"/>
            <w:shd w:val="clear" w:color="auto" w:fill="auto"/>
            <w:vAlign w:val="center"/>
          </w:tcPr>
          <w:p w:rsidR="007E680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Bê tông</w:t>
            </w:r>
          </w:p>
        </w:tc>
        <w:tc>
          <w:tcPr>
            <w:tcW w:w="0" w:type="auto"/>
            <w:shd w:val="clear" w:color="auto" w:fill="auto"/>
            <w:vAlign w:val="center"/>
          </w:tcPr>
          <w:p w:rsidR="007E680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vAlign w:val="center"/>
          </w:tcPr>
          <w:p w:rsidR="007E6809" w:rsidRPr="00B91ADB" w:rsidRDefault="007E680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0.3</w:t>
            </w:r>
          </w:p>
        </w:tc>
      </w:tr>
      <w:tr w:rsidR="001D14F9" w:rsidRPr="000D75C2" w:rsidTr="00405AE7">
        <w:trPr>
          <w:jc w:val="center"/>
        </w:trPr>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Nhựa đường</w:t>
            </w:r>
          </w:p>
        </w:tc>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vAlign w:val="center"/>
          </w:tcPr>
          <w:p w:rsidR="001D14F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0.5</w:t>
            </w:r>
          </w:p>
        </w:tc>
      </w:tr>
      <w:tr w:rsidR="001D14F9" w:rsidRPr="000D75C2" w:rsidTr="00405AE7">
        <w:trPr>
          <w:jc w:val="center"/>
        </w:trPr>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Sỏi</w:t>
            </w:r>
          </w:p>
        </w:tc>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vAlign w:val="center"/>
          </w:tcPr>
          <w:p w:rsidR="001D14F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0.7</w:t>
            </w:r>
          </w:p>
        </w:tc>
      </w:tr>
      <w:tr w:rsidR="001D14F9" w:rsidRPr="000D75C2" w:rsidTr="00405AE7">
        <w:trPr>
          <w:jc w:val="center"/>
        </w:trPr>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Đất</w:t>
            </w:r>
          </w:p>
        </w:tc>
        <w:tc>
          <w:tcPr>
            <w:tcW w:w="0" w:type="auto"/>
            <w:shd w:val="clear" w:color="auto" w:fill="auto"/>
            <w:vAlign w:val="center"/>
          </w:tcPr>
          <w:p w:rsidR="001D14F9" w:rsidRPr="00B91ADB" w:rsidRDefault="001D14F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vAlign w:val="center"/>
          </w:tcPr>
          <w:p w:rsidR="001D14F9" w:rsidRPr="00B91ADB" w:rsidRDefault="001D14F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0.9</w:t>
            </w:r>
          </w:p>
        </w:tc>
      </w:tr>
    </w:tbl>
    <w:p w:rsidR="00051C10" w:rsidRPr="000D75C2" w:rsidRDefault="00051C10" w:rsidP="00405AE7">
      <w:pPr>
        <w:spacing w:before="120" w:after="120"/>
        <w:rPr>
          <w:rFonts w:ascii="Times New Roman" w:hAnsi="Times New Roman"/>
          <w:sz w:val="26"/>
          <w:szCs w:val="26"/>
        </w:rPr>
      </w:pPr>
    </w:p>
    <w:p w:rsidR="00B279A3" w:rsidRPr="000D75C2" w:rsidRDefault="009A03FA" w:rsidP="00405AE7">
      <w:pPr>
        <w:pStyle w:val="Heading3"/>
        <w:numPr>
          <w:ilvl w:val="0"/>
          <w:numId w:val="0"/>
        </w:numPr>
        <w:spacing w:line="276" w:lineRule="auto"/>
        <w:ind w:left="720" w:hanging="720"/>
        <w:rPr>
          <w:rFonts w:ascii="Times New Roman" w:hAnsi="Times New Roman" w:cs="Times New Roman"/>
          <w:sz w:val="26"/>
          <w:lang w:val="pt-BR"/>
        </w:rPr>
      </w:pPr>
      <w:bookmarkStart w:id="53" w:name="_Toc463427351"/>
      <w:bookmarkStart w:id="54" w:name="_Toc453787654"/>
      <w:r w:rsidRPr="00B91ADB">
        <w:rPr>
          <w:rFonts w:ascii="Times New Roman" w:hAnsi="Times New Roman" w:cs="Times New Roman"/>
          <w:sz w:val="26"/>
          <w:lang w:val="pt-BR"/>
        </w:rPr>
        <w:t xml:space="preserve">Hoạt động </w:t>
      </w:r>
      <w:r w:rsidR="00D20C8A" w:rsidRPr="00B91ADB">
        <w:rPr>
          <w:rFonts w:ascii="Times New Roman" w:hAnsi="Times New Roman" w:cs="Times New Roman"/>
          <w:sz w:val="26"/>
          <w:lang w:val="pt-BR"/>
        </w:rPr>
        <w:t>12</w:t>
      </w:r>
      <w:r w:rsidR="007E6809" w:rsidRPr="00B91ADB">
        <w:rPr>
          <w:rFonts w:ascii="Times New Roman" w:hAnsi="Times New Roman" w:cs="Times New Roman"/>
          <w:sz w:val="26"/>
          <w:lang w:val="pt-BR"/>
        </w:rPr>
        <w:t xml:space="preserve">: </w:t>
      </w:r>
      <w:r w:rsidR="00656345" w:rsidRPr="00B91ADB">
        <w:rPr>
          <w:rFonts w:ascii="Times New Roman" w:hAnsi="Times New Roman" w:cs="Times New Roman"/>
          <w:sz w:val="26"/>
          <w:lang w:val="pt-BR"/>
        </w:rPr>
        <w:t>Tính tộng</w:t>
      </w:r>
      <w:r w:rsidR="00042CBF" w:rsidRPr="00B91ADB">
        <w:rPr>
          <w:rFonts w:ascii="Times New Roman" w:hAnsi="Times New Roman" w:cs="Times New Roman"/>
          <w:sz w:val="26"/>
          <w:lang w:val="pt-BR"/>
        </w:rPr>
        <w:t xml:space="preserve"> đnh tộng t th</w:t>
      </w:r>
      <w:r w:rsidR="00B47673" w:rsidRPr="00B91ADB">
        <w:rPr>
          <w:rFonts w:ascii="Times New Roman" w:hAnsi="Times New Roman" w:cs="Times New Roman"/>
          <w:sz w:val="26"/>
          <w:lang w:val="pt-BR"/>
        </w:rPr>
        <w:t>giá trộ</w:t>
      </w:r>
      <w:r w:rsidR="00042CBF" w:rsidRPr="00B91ADB">
        <w:rPr>
          <w:rFonts w:ascii="Times New Roman" w:hAnsi="Times New Roman" w:cs="Times New Roman"/>
          <w:sz w:val="26"/>
          <w:lang w:val="pt-BR"/>
        </w:rPr>
        <w:t xml:space="preserve"> </w:t>
      </w:r>
      <w:r w:rsidR="00884064" w:rsidRPr="00B91ADB">
        <w:rPr>
          <w:rFonts w:ascii="Times New Roman" w:hAnsi="Times New Roman" w:cs="Times New Roman"/>
          <w:sz w:val="26"/>
          <w:lang w:val="pt-BR"/>
        </w:rPr>
        <w:t>TTDBTT</w:t>
      </w:r>
      <w:r w:rsidR="00042CBF" w:rsidRPr="00B91ADB">
        <w:rPr>
          <w:rFonts w:ascii="Times New Roman" w:hAnsi="Times New Roman" w:cs="Times New Roman"/>
          <w:sz w:val="26"/>
          <w:lang w:val="pt-BR"/>
        </w:rPr>
        <w:t xml:space="preserve"> phBTTộng</w:t>
      </w:r>
      <w:bookmarkEnd w:id="53"/>
      <w:r w:rsidR="00042CBF" w:rsidRPr="00B91ADB">
        <w:rPr>
          <w:rFonts w:ascii="Times New Roman" w:hAnsi="Times New Roman" w:cs="Times New Roman"/>
          <w:sz w:val="26"/>
          <w:lang w:val="pt-BR"/>
        </w:rPr>
        <w:t xml:space="preserve"> </w:t>
      </w:r>
      <w:bookmarkEnd w:id="54"/>
    </w:p>
    <w:p w:rsidR="00B279A3" w:rsidRPr="000D75C2" w:rsidRDefault="00B279A3" w:rsidP="00405AE7">
      <w:pPr>
        <w:pStyle w:val="Heading3"/>
        <w:numPr>
          <w:ilvl w:val="0"/>
          <w:numId w:val="0"/>
        </w:numPr>
        <w:spacing w:line="276" w:lineRule="auto"/>
        <w:ind w:left="720" w:hanging="720"/>
        <w:rPr>
          <w:rFonts w:ascii="Times New Roman" w:hAnsi="Times New Roman" w:cs="Times New Roman"/>
          <w:sz w:val="26"/>
          <w:lang w:val="pt-BR"/>
        </w:rPr>
      </w:pPr>
    </w:p>
    <w:p w:rsidR="00656345" w:rsidRPr="000D75C2" w:rsidRDefault="00656345" w:rsidP="00405AE7">
      <w:pPr>
        <w:rPr>
          <w:rFonts w:ascii="Times New Roman" w:hAnsi="Times New Roman"/>
          <w:sz w:val="26"/>
          <w:szCs w:val="26"/>
          <w:lang w:val="pt-BR"/>
        </w:rPr>
      </w:pPr>
      <w:r w:rsidRPr="000D75C2">
        <w:rPr>
          <w:rFonts w:ascii="Times New Roman" w:hAnsi="Times New Roman"/>
          <w:sz w:val="26"/>
          <w:szCs w:val="26"/>
          <w:lang w:val="pt-BR"/>
        </w:rPr>
        <w:t xml:space="preserve">Có một số phương pháp toán học tính tổng các chỉ số </w:t>
      </w:r>
      <w:r w:rsidR="00EE1DE8" w:rsidRPr="000D75C2">
        <w:rPr>
          <w:rFonts w:ascii="Times New Roman" w:hAnsi="Times New Roman"/>
          <w:sz w:val="26"/>
          <w:szCs w:val="26"/>
          <w:lang w:val="pt-BR"/>
        </w:rPr>
        <w:t>thành phần</w:t>
      </w:r>
      <w:r w:rsidRPr="000D75C2">
        <w:rPr>
          <w:rFonts w:ascii="Times New Roman" w:hAnsi="Times New Roman"/>
          <w:sz w:val="26"/>
          <w:szCs w:val="26"/>
          <w:lang w:val="pt-BR"/>
        </w:rPr>
        <w:t xml:space="preserve"> để </w:t>
      </w:r>
      <w:r w:rsidR="00DD78ED" w:rsidRPr="000D75C2">
        <w:rPr>
          <w:rFonts w:ascii="Times New Roman" w:hAnsi="Times New Roman"/>
          <w:sz w:val="26"/>
          <w:szCs w:val="26"/>
          <w:lang w:val="pt-BR"/>
        </w:rPr>
        <w:t>đạt được</w:t>
      </w:r>
      <w:r w:rsidRPr="000D75C2">
        <w:rPr>
          <w:rFonts w:ascii="Times New Roman" w:hAnsi="Times New Roman"/>
          <w:sz w:val="26"/>
          <w:szCs w:val="26"/>
          <w:lang w:val="pt-BR"/>
        </w:rPr>
        <w:t xml:space="preserve"> </w:t>
      </w:r>
      <w:r w:rsidR="00B47673"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B47673" w:rsidRPr="000D75C2">
        <w:rPr>
          <w:rFonts w:ascii="Times New Roman" w:hAnsi="Times New Roman"/>
          <w:sz w:val="26"/>
          <w:szCs w:val="26"/>
          <w:lang w:val="pt-BR"/>
        </w:rPr>
        <w:t>TTDBTT</w:t>
      </w:r>
      <w:r w:rsidR="00F75FA8"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phức hợp. Phương pháp tính tổng đơn giản nhất đòi hỏi </w:t>
      </w:r>
      <w:r w:rsidR="00DD78ED" w:rsidRPr="000D75C2">
        <w:rPr>
          <w:rFonts w:ascii="Times New Roman" w:hAnsi="Times New Roman"/>
          <w:sz w:val="26"/>
          <w:szCs w:val="26"/>
          <w:lang w:val="pt-BR"/>
        </w:rPr>
        <w:t>việc</w:t>
      </w:r>
      <w:r w:rsidRPr="000D75C2">
        <w:rPr>
          <w:rFonts w:ascii="Times New Roman" w:hAnsi="Times New Roman"/>
          <w:sz w:val="26"/>
          <w:szCs w:val="26"/>
          <w:lang w:val="pt-BR"/>
        </w:rPr>
        <w:t xml:space="preserve"> tính toán xếp</w:t>
      </w:r>
      <w:r w:rsidR="00DD78ED" w:rsidRPr="000D75C2">
        <w:rPr>
          <w:rFonts w:ascii="Times New Roman" w:hAnsi="Times New Roman"/>
          <w:sz w:val="26"/>
          <w:szCs w:val="26"/>
          <w:lang w:val="pt-BR"/>
        </w:rPr>
        <w:t xml:space="preserve"> loại</w:t>
      </w:r>
      <w:r w:rsidRPr="000D75C2">
        <w:rPr>
          <w:rFonts w:ascii="Times New Roman" w:hAnsi="Times New Roman"/>
          <w:sz w:val="26"/>
          <w:szCs w:val="26"/>
          <w:lang w:val="pt-BR"/>
        </w:rPr>
        <w:t xml:space="preserve"> các tài sản</w:t>
      </w:r>
      <w:r w:rsidR="00DD78ED" w:rsidRPr="000D75C2">
        <w:rPr>
          <w:rFonts w:ascii="Times New Roman" w:hAnsi="Times New Roman"/>
          <w:sz w:val="26"/>
          <w:szCs w:val="26"/>
          <w:lang w:val="pt-BR"/>
        </w:rPr>
        <w:t xml:space="preserve"> CSHT</w:t>
      </w:r>
      <w:r w:rsidRPr="000D75C2">
        <w:rPr>
          <w:rFonts w:ascii="Times New Roman" w:hAnsi="Times New Roman"/>
          <w:sz w:val="26"/>
          <w:szCs w:val="26"/>
          <w:lang w:val="pt-BR"/>
        </w:rPr>
        <w:t xml:space="preserve"> theo từng chỉ số </w:t>
      </w:r>
      <w:r w:rsidR="00EE1DE8" w:rsidRPr="000D75C2">
        <w:rPr>
          <w:rFonts w:ascii="Times New Roman" w:hAnsi="Times New Roman"/>
          <w:sz w:val="26"/>
          <w:szCs w:val="26"/>
          <w:lang w:val="pt-BR"/>
        </w:rPr>
        <w:t xml:space="preserve">thành phần </w:t>
      </w:r>
      <w:r w:rsidRPr="000D75C2">
        <w:rPr>
          <w:rFonts w:ascii="Times New Roman" w:hAnsi="Times New Roman"/>
          <w:sz w:val="26"/>
          <w:szCs w:val="26"/>
          <w:lang w:val="pt-BR"/>
        </w:rPr>
        <w:t xml:space="preserve">và </w:t>
      </w:r>
      <w:r w:rsidR="00DD78ED" w:rsidRPr="000D75C2">
        <w:rPr>
          <w:rFonts w:ascii="Times New Roman" w:hAnsi="Times New Roman"/>
          <w:sz w:val="26"/>
          <w:szCs w:val="26"/>
          <w:lang w:val="pt-BR"/>
        </w:rPr>
        <w:t>bản tóm tắt</w:t>
      </w:r>
      <w:r w:rsidRPr="000D75C2">
        <w:rPr>
          <w:rFonts w:ascii="Times New Roman" w:hAnsi="Times New Roman"/>
          <w:sz w:val="26"/>
          <w:szCs w:val="26"/>
          <w:lang w:val="pt-BR"/>
        </w:rPr>
        <w:t xml:space="preserve"> bảng xếp </w:t>
      </w:r>
      <w:r w:rsidR="00DD78ED" w:rsidRPr="000D75C2">
        <w:rPr>
          <w:rFonts w:ascii="Times New Roman" w:hAnsi="Times New Roman"/>
          <w:sz w:val="26"/>
          <w:szCs w:val="26"/>
          <w:lang w:val="pt-BR"/>
        </w:rPr>
        <w:t>loại</w:t>
      </w:r>
      <w:r w:rsidRPr="000D75C2">
        <w:rPr>
          <w:rFonts w:ascii="Times New Roman" w:hAnsi="Times New Roman"/>
          <w:sz w:val="26"/>
          <w:szCs w:val="26"/>
          <w:lang w:val="pt-BR"/>
        </w:rPr>
        <w:t xml:space="preserve"> kết quả. </w:t>
      </w:r>
      <w:r w:rsidR="00935776" w:rsidRPr="000D75C2">
        <w:rPr>
          <w:rFonts w:ascii="Times New Roman" w:hAnsi="Times New Roman"/>
          <w:sz w:val="26"/>
          <w:szCs w:val="26"/>
          <w:lang w:val="pt-BR"/>
        </w:rPr>
        <w:t xml:space="preserve">Phương pháp này </w:t>
      </w:r>
      <w:r w:rsidRPr="000D75C2">
        <w:rPr>
          <w:rFonts w:ascii="Times New Roman" w:hAnsi="Times New Roman"/>
          <w:sz w:val="26"/>
          <w:szCs w:val="26"/>
          <w:lang w:val="pt-BR"/>
        </w:rPr>
        <w:t xml:space="preserve">đơn giản và độc lập với </w:t>
      </w:r>
      <w:r w:rsidR="00935776" w:rsidRPr="000D75C2">
        <w:rPr>
          <w:rFonts w:ascii="Times New Roman" w:hAnsi="Times New Roman"/>
          <w:sz w:val="26"/>
          <w:szCs w:val="26"/>
          <w:lang w:val="pt-BR"/>
        </w:rPr>
        <w:t>phần tử biên</w:t>
      </w:r>
      <w:r w:rsidRPr="000D75C2">
        <w:rPr>
          <w:rFonts w:ascii="Times New Roman" w:hAnsi="Times New Roman"/>
          <w:sz w:val="26"/>
          <w:szCs w:val="26"/>
          <w:lang w:val="pt-BR"/>
        </w:rPr>
        <w:t xml:space="preserve">. Tuy nhiên, giá trị </w:t>
      </w:r>
      <w:r w:rsidR="00E03C38" w:rsidRPr="000D75C2">
        <w:rPr>
          <w:rFonts w:ascii="Times New Roman" w:hAnsi="Times New Roman"/>
          <w:sz w:val="26"/>
          <w:szCs w:val="26"/>
          <w:lang w:val="pt-BR"/>
        </w:rPr>
        <w:t xml:space="preserve">t </w:t>
      </w:r>
      <w:r w:rsidRPr="000D75C2">
        <w:rPr>
          <w:rFonts w:ascii="Times New Roman" w:hAnsi="Times New Roman"/>
          <w:sz w:val="26"/>
          <w:szCs w:val="26"/>
          <w:lang w:val="pt-BR"/>
        </w:rPr>
        <w:t xml:space="preserve">tuyệt đối </w:t>
      </w:r>
      <w:r w:rsidR="007B6CC2" w:rsidRPr="000D75C2">
        <w:rPr>
          <w:rFonts w:ascii="Times New Roman" w:hAnsi="Times New Roman"/>
          <w:sz w:val="26"/>
          <w:szCs w:val="26"/>
          <w:lang w:val="pt-BR"/>
        </w:rPr>
        <w:t xml:space="preserve">không </w:t>
      </w:r>
      <w:r w:rsidR="00B42938" w:rsidRPr="000D75C2">
        <w:rPr>
          <w:rFonts w:ascii="Times New Roman" w:hAnsi="Times New Roman"/>
          <w:sz w:val="26"/>
          <w:szCs w:val="26"/>
          <w:lang w:val="pt-BR"/>
        </w:rPr>
        <w:t>thể hiện trong bảng này</w:t>
      </w:r>
      <w:r w:rsidR="007B6CC2"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 </w:t>
      </w:r>
      <w:r w:rsidR="00E03C38" w:rsidRPr="000D75C2">
        <w:rPr>
          <w:rFonts w:ascii="Times New Roman" w:hAnsi="Times New Roman"/>
          <w:sz w:val="26"/>
          <w:szCs w:val="26"/>
          <w:lang w:val="pt-BR"/>
        </w:rPr>
        <w:t>Một p</w:t>
      </w:r>
      <w:r w:rsidRPr="000D75C2">
        <w:rPr>
          <w:rFonts w:ascii="Times New Roman" w:hAnsi="Times New Roman"/>
          <w:sz w:val="26"/>
          <w:szCs w:val="26"/>
          <w:lang w:val="pt-BR"/>
        </w:rPr>
        <w:t xml:space="preserve">hương pháp khác là dựa vào số lượng các chỉ số ở trên và dưới một </w:t>
      </w:r>
      <w:r w:rsidR="008D417D" w:rsidRPr="000D75C2">
        <w:rPr>
          <w:rFonts w:ascii="Times New Roman" w:hAnsi="Times New Roman"/>
          <w:sz w:val="26"/>
          <w:szCs w:val="26"/>
          <w:lang w:val="pt-BR"/>
        </w:rPr>
        <w:t>mốc xác</w:t>
      </w:r>
      <w:r w:rsidRPr="000D75C2">
        <w:rPr>
          <w:rFonts w:ascii="Times New Roman" w:hAnsi="Times New Roman"/>
          <w:sz w:val="26"/>
          <w:szCs w:val="26"/>
          <w:lang w:val="pt-BR"/>
        </w:rPr>
        <w:t xml:space="preserve"> định. Phương pháp này sử dụng </w:t>
      </w:r>
      <w:r w:rsidR="00B63E84" w:rsidRPr="000D75C2">
        <w:rPr>
          <w:rFonts w:ascii="Times New Roman" w:hAnsi="Times New Roman"/>
          <w:sz w:val="26"/>
          <w:szCs w:val="26"/>
          <w:lang w:val="pt-BR"/>
        </w:rPr>
        <w:t>kết quả định danh</w:t>
      </w:r>
      <w:r w:rsidRPr="000D75C2">
        <w:rPr>
          <w:rFonts w:ascii="Times New Roman" w:hAnsi="Times New Roman"/>
          <w:sz w:val="26"/>
          <w:szCs w:val="26"/>
          <w:lang w:val="pt-BR"/>
        </w:rPr>
        <w:t xml:space="preserve"> cho mỗi chỉ số để tính toán sự khác biệt giữa số lượng các chỉ số trên và dưới một ngưỡng tự xác định quanh giá trị trung bình. </w:t>
      </w:r>
      <w:r w:rsidR="00B63E84" w:rsidRPr="000D75C2">
        <w:rPr>
          <w:rFonts w:ascii="Times New Roman" w:hAnsi="Times New Roman"/>
          <w:sz w:val="26"/>
          <w:szCs w:val="26"/>
          <w:lang w:val="pt-BR"/>
        </w:rPr>
        <w:t>Tuy nhiên, m</w:t>
      </w:r>
      <w:r w:rsidRPr="000D75C2">
        <w:rPr>
          <w:rFonts w:ascii="Times New Roman" w:hAnsi="Times New Roman"/>
          <w:sz w:val="26"/>
          <w:szCs w:val="26"/>
          <w:lang w:val="pt-BR"/>
        </w:rPr>
        <w:t xml:space="preserve">ột trong những phương pháp phổ biến nhất là tập hợp tuyến tính, </w:t>
      </w:r>
      <w:r w:rsidR="00B63E84" w:rsidRPr="000D75C2">
        <w:rPr>
          <w:rFonts w:ascii="Times New Roman" w:hAnsi="Times New Roman"/>
          <w:sz w:val="26"/>
          <w:szCs w:val="26"/>
          <w:lang w:val="pt-BR"/>
        </w:rPr>
        <w:t xml:space="preserve">tức </w:t>
      </w:r>
      <w:r w:rsidRPr="000D75C2">
        <w:rPr>
          <w:rFonts w:ascii="Times New Roman" w:hAnsi="Times New Roman"/>
          <w:sz w:val="26"/>
          <w:szCs w:val="26"/>
          <w:lang w:val="pt-BR"/>
        </w:rPr>
        <w:t xml:space="preserve">là tổng của </w:t>
      </w:r>
      <w:r w:rsidR="00B63E84" w:rsidRPr="000D75C2">
        <w:rPr>
          <w:rFonts w:ascii="Times New Roman" w:hAnsi="Times New Roman"/>
          <w:sz w:val="26"/>
          <w:szCs w:val="26"/>
          <w:lang w:val="pt-BR"/>
        </w:rPr>
        <w:t xml:space="preserve">các chỉ số </w:t>
      </w:r>
      <w:r w:rsidR="00EE1DE8" w:rsidRPr="000D75C2">
        <w:rPr>
          <w:rFonts w:ascii="Times New Roman" w:hAnsi="Times New Roman"/>
          <w:sz w:val="26"/>
          <w:szCs w:val="26"/>
          <w:lang w:val="pt-BR"/>
        </w:rPr>
        <w:t>thành phần</w:t>
      </w:r>
      <w:r w:rsidR="00B63E84" w:rsidRPr="000D75C2">
        <w:rPr>
          <w:rFonts w:ascii="Times New Roman" w:hAnsi="Times New Roman"/>
          <w:sz w:val="26"/>
          <w:szCs w:val="26"/>
          <w:lang w:val="pt-BR"/>
        </w:rPr>
        <w:t xml:space="preserve"> đã được gán </w:t>
      </w:r>
      <w:r w:rsidRPr="000D75C2">
        <w:rPr>
          <w:rFonts w:ascii="Times New Roman" w:hAnsi="Times New Roman"/>
          <w:sz w:val="26"/>
          <w:szCs w:val="26"/>
          <w:lang w:val="pt-BR"/>
        </w:rPr>
        <w:t xml:space="preserve">trọng </w:t>
      </w:r>
      <w:r w:rsidR="00B63E84" w:rsidRPr="000D75C2">
        <w:rPr>
          <w:rFonts w:ascii="Times New Roman" w:hAnsi="Times New Roman"/>
          <w:sz w:val="26"/>
          <w:szCs w:val="26"/>
          <w:lang w:val="pt-BR"/>
        </w:rPr>
        <w:t xml:space="preserve">số </w:t>
      </w:r>
      <w:r w:rsidRPr="000D75C2">
        <w:rPr>
          <w:rFonts w:ascii="Times New Roman" w:hAnsi="Times New Roman"/>
          <w:sz w:val="26"/>
          <w:szCs w:val="26"/>
          <w:lang w:val="pt-BR"/>
        </w:rPr>
        <w:t xml:space="preserve">và chuẩn hóa. Hạn chế của phương pháp này là nó hạn chế </w:t>
      </w:r>
      <w:r w:rsidR="00753407" w:rsidRPr="000D75C2">
        <w:rPr>
          <w:rFonts w:ascii="Times New Roman" w:hAnsi="Times New Roman"/>
          <w:sz w:val="26"/>
          <w:szCs w:val="26"/>
          <w:lang w:val="pt-BR"/>
        </w:rPr>
        <w:t>bản</w:t>
      </w:r>
      <w:r w:rsidRPr="000D75C2">
        <w:rPr>
          <w:rFonts w:ascii="Times New Roman" w:hAnsi="Times New Roman"/>
          <w:sz w:val="26"/>
          <w:szCs w:val="26"/>
          <w:lang w:val="pt-BR"/>
        </w:rPr>
        <w:t xml:space="preserve"> chất của từng chỉ </w:t>
      </w:r>
      <w:r w:rsidR="00753407" w:rsidRPr="000D75C2">
        <w:rPr>
          <w:rFonts w:ascii="Times New Roman" w:hAnsi="Times New Roman"/>
          <w:sz w:val="26"/>
          <w:szCs w:val="26"/>
          <w:lang w:val="pt-BR"/>
        </w:rPr>
        <w:t>số thành phần</w:t>
      </w:r>
      <w:r w:rsidRPr="000D75C2">
        <w:rPr>
          <w:rFonts w:ascii="Times New Roman" w:hAnsi="Times New Roman"/>
          <w:sz w:val="26"/>
          <w:szCs w:val="26"/>
          <w:lang w:val="pt-BR"/>
        </w:rPr>
        <w:t xml:space="preserve">. </w:t>
      </w:r>
      <w:r w:rsidR="00635AC8" w:rsidRPr="000D75C2">
        <w:rPr>
          <w:rFonts w:ascii="Times New Roman" w:hAnsi="Times New Roman"/>
          <w:sz w:val="26"/>
          <w:szCs w:val="26"/>
          <w:lang w:val="pt-BR"/>
        </w:rPr>
        <w:t>Cụ thể</w:t>
      </w:r>
      <w:r w:rsidRPr="000D75C2">
        <w:rPr>
          <w:rFonts w:ascii="Times New Roman" w:hAnsi="Times New Roman"/>
          <w:sz w:val="26"/>
          <w:szCs w:val="26"/>
          <w:lang w:val="pt-BR"/>
        </w:rPr>
        <w:t xml:space="preserve">, có được một chỉ số </w:t>
      </w:r>
      <w:r w:rsidR="00635AC8" w:rsidRPr="000D75C2">
        <w:rPr>
          <w:rFonts w:ascii="Times New Roman" w:hAnsi="Times New Roman"/>
          <w:sz w:val="26"/>
          <w:szCs w:val="26"/>
          <w:lang w:val="pt-BR"/>
        </w:rPr>
        <w:t>phức</w:t>
      </w:r>
      <w:r w:rsidRPr="000D75C2">
        <w:rPr>
          <w:rFonts w:ascii="Times New Roman" w:hAnsi="Times New Roman"/>
          <w:sz w:val="26"/>
          <w:szCs w:val="26"/>
          <w:lang w:val="pt-BR"/>
        </w:rPr>
        <w:t xml:space="preserve"> hợp phụ thuộc vào chất lượng của từng chỉ</w:t>
      </w:r>
      <w:r w:rsidR="00635AC8" w:rsidRPr="000D75C2">
        <w:rPr>
          <w:rFonts w:ascii="Times New Roman" w:hAnsi="Times New Roman"/>
          <w:sz w:val="26"/>
          <w:szCs w:val="26"/>
          <w:lang w:val="pt-BR"/>
        </w:rPr>
        <w:t xml:space="preserve"> số thành phần</w:t>
      </w:r>
      <w:r w:rsidRPr="000D75C2">
        <w:rPr>
          <w:rFonts w:ascii="Times New Roman" w:hAnsi="Times New Roman"/>
          <w:sz w:val="26"/>
          <w:szCs w:val="26"/>
          <w:lang w:val="pt-BR"/>
        </w:rPr>
        <w:t xml:space="preserve"> cơ bản và đơn vị đo lường</w:t>
      </w:r>
      <w:r w:rsidR="00635AC8" w:rsidRPr="000D75C2">
        <w:rPr>
          <w:rFonts w:ascii="Times New Roman" w:hAnsi="Times New Roman"/>
          <w:sz w:val="26"/>
          <w:szCs w:val="26"/>
          <w:lang w:val="pt-BR"/>
        </w:rPr>
        <w:t xml:space="preserve"> của chúng</w:t>
      </w:r>
      <w:r w:rsidRPr="000D75C2">
        <w:rPr>
          <w:rFonts w:ascii="Times New Roman" w:hAnsi="Times New Roman"/>
          <w:sz w:val="26"/>
          <w:szCs w:val="26"/>
          <w:lang w:val="pt-BR"/>
        </w:rPr>
        <w:t xml:space="preserve">. Hơn nữa, </w:t>
      </w:r>
      <w:r w:rsidR="00635AC8" w:rsidRPr="000D75C2">
        <w:rPr>
          <w:rFonts w:ascii="Times New Roman" w:hAnsi="Times New Roman"/>
          <w:sz w:val="26"/>
          <w:szCs w:val="26"/>
          <w:lang w:val="pt-BR"/>
        </w:rPr>
        <w:t>phương pháp tính tổng</w:t>
      </w:r>
      <w:r w:rsidRPr="000D75C2">
        <w:rPr>
          <w:rFonts w:ascii="Times New Roman" w:hAnsi="Times New Roman"/>
          <w:sz w:val="26"/>
          <w:szCs w:val="26"/>
          <w:lang w:val="pt-BR"/>
        </w:rPr>
        <w:t xml:space="preserve"> có ý nghĩa quan trọng đối với việc </w:t>
      </w:r>
      <w:r w:rsidR="00635AC8" w:rsidRPr="000D75C2">
        <w:rPr>
          <w:rFonts w:ascii="Times New Roman" w:hAnsi="Times New Roman"/>
          <w:sz w:val="26"/>
          <w:szCs w:val="26"/>
          <w:lang w:val="pt-BR"/>
        </w:rPr>
        <w:t>diễn giải</w:t>
      </w:r>
      <w:r w:rsidRPr="000D75C2">
        <w:rPr>
          <w:rFonts w:ascii="Times New Roman" w:hAnsi="Times New Roman"/>
          <w:sz w:val="26"/>
          <w:szCs w:val="26"/>
          <w:lang w:val="pt-BR"/>
        </w:rPr>
        <w:t xml:space="preserve"> </w:t>
      </w:r>
      <w:r w:rsidR="00635AC8" w:rsidRPr="000D75C2">
        <w:rPr>
          <w:rFonts w:ascii="Times New Roman" w:hAnsi="Times New Roman"/>
          <w:sz w:val="26"/>
          <w:szCs w:val="26"/>
          <w:lang w:val="pt-BR"/>
        </w:rPr>
        <w:t>các</w:t>
      </w:r>
      <w:r w:rsidRPr="000D75C2">
        <w:rPr>
          <w:rFonts w:ascii="Times New Roman" w:hAnsi="Times New Roman"/>
          <w:sz w:val="26"/>
          <w:szCs w:val="26"/>
          <w:lang w:val="pt-BR"/>
        </w:rPr>
        <w:t xml:space="preserve"> trọng </w:t>
      </w:r>
      <w:r w:rsidR="00635AC8" w:rsidRPr="000D75C2">
        <w:rPr>
          <w:rFonts w:ascii="Times New Roman" w:hAnsi="Times New Roman"/>
          <w:sz w:val="26"/>
          <w:szCs w:val="26"/>
          <w:lang w:val="pt-BR"/>
        </w:rPr>
        <w:t>số</w:t>
      </w:r>
      <w:r w:rsidRPr="000D75C2">
        <w:rPr>
          <w:rFonts w:ascii="Times New Roman" w:hAnsi="Times New Roman"/>
          <w:sz w:val="26"/>
          <w:szCs w:val="26"/>
          <w:lang w:val="pt-BR"/>
        </w:rPr>
        <w:t xml:space="preserve">. Khi sử dụng một kỹ thuật </w:t>
      </w:r>
      <w:r w:rsidR="00635AC8" w:rsidRPr="000D75C2">
        <w:rPr>
          <w:rFonts w:ascii="Times New Roman" w:hAnsi="Times New Roman"/>
          <w:sz w:val="26"/>
          <w:szCs w:val="26"/>
          <w:lang w:val="pt-BR"/>
        </w:rPr>
        <w:t>tập hợp tuyến tính</w:t>
      </w:r>
      <w:r w:rsidRPr="000D75C2">
        <w:rPr>
          <w:rFonts w:ascii="Times New Roman" w:hAnsi="Times New Roman"/>
          <w:sz w:val="26"/>
          <w:szCs w:val="26"/>
          <w:lang w:val="pt-BR"/>
        </w:rPr>
        <w:t xml:space="preserve">, một điều kiện cần và đủ cho </w:t>
      </w:r>
      <w:r w:rsidR="00635AC8" w:rsidRPr="000D75C2">
        <w:rPr>
          <w:rFonts w:ascii="Times New Roman" w:hAnsi="Times New Roman"/>
          <w:sz w:val="26"/>
          <w:szCs w:val="26"/>
          <w:lang w:val="pt-BR"/>
        </w:rPr>
        <w:t xml:space="preserve">một chỉ số phức hợp phù hợp </w:t>
      </w:r>
      <w:r w:rsidRPr="000D75C2">
        <w:rPr>
          <w:rFonts w:ascii="Times New Roman" w:hAnsi="Times New Roman"/>
          <w:sz w:val="26"/>
          <w:szCs w:val="26"/>
          <w:lang w:val="pt-BR"/>
        </w:rPr>
        <w:t xml:space="preserve">tồn tại là </w:t>
      </w:r>
      <w:r w:rsidR="00635AC8" w:rsidRPr="000D75C2">
        <w:rPr>
          <w:rFonts w:ascii="Times New Roman" w:hAnsi="Times New Roman"/>
          <w:sz w:val="26"/>
          <w:szCs w:val="26"/>
          <w:lang w:val="pt-BR"/>
        </w:rPr>
        <w:t>tính</w:t>
      </w:r>
      <w:r w:rsidRPr="000D75C2">
        <w:rPr>
          <w:rFonts w:ascii="Times New Roman" w:hAnsi="Times New Roman"/>
          <w:sz w:val="26"/>
          <w:szCs w:val="26"/>
          <w:lang w:val="pt-BR"/>
        </w:rPr>
        <w:t xml:space="preserve"> độc lập, </w:t>
      </w:r>
      <w:r w:rsidR="00635AC8" w:rsidRPr="000D75C2">
        <w:rPr>
          <w:rFonts w:ascii="Times New Roman" w:hAnsi="Times New Roman"/>
          <w:sz w:val="26"/>
          <w:szCs w:val="26"/>
          <w:lang w:val="pt-BR"/>
        </w:rPr>
        <w:t>ví dụ như</w:t>
      </w:r>
      <w:r w:rsidRPr="000D75C2">
        <w:rPr>
          <w:rFonts w:ascii="Times New Roman" w:hAnsi="Times New Roman"/>
          <w:sz w:val="26"/>
          <w:szCs w:val="26"/>
          <w:lang w:val="pt-BR"/>
        </w:rPr>
        <w:t xml:space="preserve">, mỗi chỉ số độc lập </w:t>
      </w:r>
      <w:r w:rsidR="00635AC8" w:rsidRPr="000D75C2">
        <w:rPr>
          <w:rFonts w:ascii="Times New Roman" w:hAnsi="Times New Roman"/>
          <w:sz w:val="26"/>
          <w:szCs w:val="26"/>
          <w:lang w:val="pt-BR"/>
        </w:rPr>
        <w:t>với</w:t>
      </w:r>
      <w:r w:rsidRPr="000D75C2">
        <w:rPr>
          <w:rFonts w:ascii="Times New Roman" w:hAnsi="Times New Roman"/>
          <w:sz w:val="26"/>
          <w:szCs w:val="26"/>
          <w:lang w:val="pt-BR"/>
        </w:rPr>
        <w:t xml:space="preserve"> nhau.</w:t>
      </w:r>
      <w:r w:rsidR="005016EB" w:rsidRPr="000D75C2">
        <w:rPr>
          <w:rStyle w:val="FootnoteReference"/>
          <w:rFonts w:ascii="Times New Roman" w:hAnsi="Times New Roman"/>
          <w:sz w:val="26"/>
          <w:szCs w:val="26"/>
          <w:lang w:val="pt-BR"/>
        </w:rPr>
        <w:footnoteReference w:id="6"/>
      </w:r>
    </w:p>
    <w:p w:rsidR="00807773" w:rsidRPr="000D75C2" w:rsidRDefault="00B279A3" w:rsidP="00405AE7">
      <w:pPr>
        <w:rPr>
          <w:rFonts w:ascii="Times New Roman" w:hAnsi="Times New Roman"/>
          <w:sz w:val="26"/>
          <w:szCs w:val="26"/>
          <w:lang w:val="pt-BR"/>
        </w:rPr>
      </w:pPr>
      <w:r w:rsidRPr="000D75C2">
        <w:rPr>
          <w:rFonts w:ascii="Times New Roman" w:hAnsi="Times New Roman"/>
          <w:sz w:val="26"/>
          <w:szCs w:val="26"/>
          <w:lang w:val="pt-BR"/>
        </w:rPr>
        <w:br/>
      </w:r>
      <w:r w:rsidR="00807773" w:rsidRPr="000D75C2">
        <w:rPr>
          <w:rFonts w:ascii="Times New Roman" w:hAnsi="Times New Roman"/>
          <w:sz w:val="26"/>
          <w:szCs w:val="26"/>
          <w:lang w:val="pt-BR"/>
        </w:rPr>
        <w:t>Trong dự án CRI, phương pháp tập hợp tuyến tính đã được sử dụng. Tuy nhiên, đây có thể không phải là sự lựa chọn tốt nhất, vì tính loại trừ lẫn nhau của các chỉ số không hoàn toàn được đảm bảo. Điều quan trọng là phải kiểm tra mối tương quan giữa các dữ liệu trước khi lựa chọn phương pháp này.</w:t>
      </w:r>
    </w:p>
    <w:p w:rsidR="00807773" w:rsidRPr="000D75C2" w:rsidRDefault="00807773" w:rsidP="00405AE7">
      <w:pPr>
        <w:rPr>
          <w:rFonts w:ascii="Times New Roman" w:hAnsi="Times New Roman"/>
          <w:sz w:val="26"/>
          <w:szCs w:val="26"/>
          <w:lang w:val="pt-BR"/>
        </w:rPr>
      </w:pPr>
    </w:p>
    <w:p w:rsidR="00807773" w:rsidRPr="000D75C2" w:rsidRDefault="00807773" w:rsidP="00405AE7">
      <w:pPr>
        <w:rPr>
          <w:rFonts w:ascii="Times New Roman" w:hAnsi="Times New Roman"/>
          <w:sz w:val="26"/>
          <w:szCs w:val="26"/>
          <w:lang w:val="pt-BR"/>
        </w:rPr>
      </w:pPr>
      <w:r w:rsidRPr="000D75C2">
        <w:rPr>
          <w:rFonts w:ascii="Times New Roman" w:hAnsi="Times New Roman"/>
          <w:sz w:val="26"/>
          <w:szCs w:val="26"/>
          <w:lang w:val="pt-BR"/>
        </w:rPr>
        <w:lastRenderedPageBreak/>
        <w:t xml:space="preserve">Dự án CRI sử dụng các phương trình sau đây để mô tả </w:t>
      </w:r>
      <w:r w:rsidR="00F75FA8"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cho một loại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(ví dụ, công trình kè) trong một </w:t>
      </w:r>
      <w:r w:rsidR="005669EE" w:rsidRPr="000D75C2">
        <w:rPr>
          <w:rFonts w:ascii="Times New Roman" w:hAnsi="Times New Roman"/>
          <w:sz w:val="26"/>
          <w:szCs w:val="26"/>
          <w:lang w:val="pt-BR"/>
        </w:rPr>
        <w:t xml:space="preserve">phạm vi </w:t>
      </w:r>
      <w:r w:rsidRPr="000D75C2">
        <w:rPr>
          <w:rFonts w:ascii="Times New Roman" w:hAnsi="Times New Roman"/>
          <w:sz w:val="26"/>
          <w:szCs w:val="26"/>
          <w:lang w:val="pt-BR"/>
        </w:rPr>
        <w:t xml:space="preserve">địa lý nhất định (X). Đó là </w:t>
      </w:r>
      <w:r w:rsidR="005669EE" w:rsidRPr="000D75C2">
        <w:rPr>
          <w:rFonts w:ascii="Times New Roman" w:hAnsi="Times New Roman"/>
          <w:sz w:val="26"/>
          <w:szCs w:val="26"/>
          <w:lang w:val="pt-BR"/>
        </w:rPr>
        <w:t>giá trị</w:t>
      </w:r>
      <w:r w:rsidRPr="000D75C2">
        <w:rPr>
          <w:rFonts w:ascii="Times New Roman" w:hAnsi="Times New Roman"/>
          <w:sz w:val="26"/>
          <w:szCs w:val="26"/>
          <w:lang w:val="pt-BR"/>
        </w:rPr>
        <w:t xml:space="preserve"> trung bình của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của </w:t>
      </w:r>
      <w:r w:rsidR="005669EE" w:rsidRPr="000D75C2">
        <w:rPr>
          <w:rFonts w:ascii="Times New Roman" w:hAnsi="Times New Roman"/>
          <w:sz w:val="26"/>
          <w:szCs w:val="26"/>
          <w:lang w:val="pt-BR"/>
        </w:rPr>
        <w:t xml:space="preserve">duy nhất </w:t>
      </w:r>
      <w:r w:rsidRPr="000D75C2">
        <w:rPr>
          <w:rFonts w:ascii="Times New Roman" w:hAnsi="Times New Roman"/>
          <w:sz w:val="26"/>
          <w:szCs w:val="26"/>
          <w:lang w:val="pt-BR"/>
        </w:rPr>
        <w:t>một</w:t>
      </w:r>
      <w:r w:rsidR="005669EE" w:rsidRPr="000D75C2">
        <w:rPr>
          <w:rFonts w:ascii="Times New Roman" w:hAnsi="Times New Roman"/>
          <w:sz w:val="26"/>
          <w:szCs w:val="26"/>
          <w:lang w:val="pt-BR"/>
        </w:rPr>
        <w:t xml:space="preserve"> công trình</w:t>
      </w:r>
      <w:r w:rsidRPr="000D75C2">
        <w:rPr>
          <w:rFonts w:ascii="Times New Roman" w:hAnsi="Times New Roman"/>
          <w:sz w:val="26"/>
          <w:szCs w:val="26"/>
          <w:lang w:val="pt-BR"/>
        </w:rPr>
        <w:t xml:space="preserve"> kè </w:t>
      </w:r>
      <w:r w:rsidR="006447A6" w:rsidRPr="000D75C2">
        <w:rPr>
          <w:rFonts w:ascii="Times New Roman" w:hAnsi="Times New Roman"/>
          <w:sz w:val="26"/>
          <w:szCs w:val="26"/>
          <w:lang w:val="pt-BR"/>
        </w:rPr>
        <w:t>ở</w:t>
      </w:r>
      <w:r w:rsidRPr="000D75C2">
        <w:rPr>
          <w:rFonts w:ascii="Times New Roman" w:hAnsi="Times New Roman"/>
          <w:sz w:val="26"/>
          <w:szCs w:val="26"/>
          <w:lang w:val="pt-BR"/>
        </w:rPr>
        <w:t xml:space="preserve"> khu vực đó. </w:t>
      </w:r>
      <w:r w:rsidR="006447A6" w:rsidRPr="000D75C2">
        <w:rPr>
          <w:rFonts w:ascii="Times New Roman" w:hAnsi="Times New Roman"/>
          <w:sz w:val="26"/>
          <w:szCs w:val="26"/>
          <w:lang w:val="pt-BR"/>
        </w:rPr>
        <w:t>Cách tính</w:t>
      </w:r>
      <w:r w:rsidRPr="000D75C2">
        <w:rPr>
          <w:rFonts w:ascii="Times New Roman" w:hAnsi="Times New Roman"/>
          <w:sz w:val="26"/>
          <w:szCs w:val="26"/>
          <w:lang w:val="pt-BR"/>
        </w:rPr>
        <w:t xml:space="preserve"> tương tự sẽ được thực hiện đối với các loại </w:t>
      </w:r>
      <w:r w:rsidR="009A1302" w:rsidRPr="000D75C2">
        <w:rPr>
          <w:rFonts w:ascii="Times New Roman" w:hAnsi="Times New Roman"/>
          <w:sz w:val="26"/>
          <w:szCs w:val="26"/>
          <w:lang w:val="pt-BR"/>
        </w:rPr>
        <w:t xml:space="preserve">CSHT </w:t>
      </w:r>
      <w:r w:rsidR="006447A6" w:rsidRPr="000D75C2">
        <w:rPr>
          <w:rFonts w:ascii="Times New Roman" w:hAnsi="Times New Roman"/>
          <w:sz w:val="26"/>
          <w:szCs w:val="26"/>
          <w:lang w:val="pt-BR"/>
        </w:rPr>
        <w:t xml:space="preserve">khác </w:t>
      </w:r>
      <w:r w:rsidRPr="000D75C2">
        <w:rPr>
          <w:rFonts w:ascii="Times New Roman" w:hAnsi="Times New Roman"/>
          <w:sz w:val="26"/>
          <w:szCs w:val="26"/>
          <w:lang w:val="pt-BR"/>
        </w:rPr>
        <w:t xml:space="preserve">và </w:t>
      </w:r>
      <w:r w:rsidR="006447A6" w:rsidRPr="000D75C2">
        <w:rPr>
          <w:rFonts w:ascii="Times New Roman" w:hAnsi="Times New Roman"/>
          <w:sz w:val="26"/>
          <w:szCs w:val="26"/>
          <w:lang w:val="pt-BR"/>
        </w:rPr>
        <w:t xml:space="preserve">cho các </w:t>
      </w:r>
      <w:r w:rsidRPr="000D75C2">
        <w:rPr>
          <w:rFonts w:ascii="Times New Roman" w:hAnsi="Times New Roman"/>
          <w:sz w:val="26"/>
          <w:szCs w:val="26"/>
          <w:lang w:val="pt-BR"/>
        </w:rPr>
        <w:t>quy mô địa lý khác nhau.</w:t>
      </w:r>
    </w:p>
    <w:p w:rsidR="00807773" w:rsidRPr="000D75C2" w:rsidRDefault="00807773" w:rsidP="00405AE7">
      <w:pPr>
        <w:rPr>
          <w:rFonts w:ascii="Times New Roman" w:hAnsi="Times New Roman"/>
          <w:sz w:val="26"/>
          <w:szCs w:val="26"/>
          <w:lang w:val="pt-BR"/>
        </w:rPr>
      </w:pPr>
    </w:p>
    <w:p w:rsidR="007E6809" w:rsidRPr="000D75C2" w:rsidRDefault="00CD052F" w:rsidP="00405AE7">
      <w:pPr>
        <w:spacing w:after="0"/>
        <w:ind w:left="720" w:firstLine="720"/>
        <w:rPr>
          <w:rFonts w:ascii="Times New Roman" w:hAnsi="Times New Roman"/>
          <w:sz w:val="26"/>
          <w:szCs w:val="26"/>
        </w:rPr>
      </w:pPr>
      <w:r w:rsidRPr="00B91ADB">
        <w:rPr>
          <w:rFonts w:ascii="Times New Roman" w:hAnsi="Times New Roman"/>
          <w:position w:val="-24"/>
          <w:sz w:val="26"/>
          <w:szCs w:val="26"/>
        </w:rPr>
        <w:object w:dxaOrig="5840" w:dyaOrig="660" w14:anchorId="3E358596">
          <v:shape id="_x0000_i1030" type="#_x0000_t75" style="width:282.95pt;height:29.8pt" o:ole="">
            <v:imagedata r:id="rId36" o:title=""/>
          </v:shape>
          <o:OLEObject Type="Embed" ProgID="Equation.3" ShapeID="_x0000_i1030" DrawAspect="Content" ObjectID="_1537172376" r:id="rId37"/>
        </w:object>
      </w:r>
    </w:p>
    <w:p w:rsidR="007E6809" w:rsidRPr="000D75C2" w:rsidRDefault="006447A6" w:rsidP="00405AE7">
      <w:pPr>
        <w:spacing w:before="120" w:after="120"/>
        <w:rPr>
          <w:rFonts w:ascii="Times New Roman" w:hAnsi="Times New Roman"/>
          <w:i/>
          <w:sz w:val="26"/>
          <w:szCs w:val="26"/>
        </w:rPr>
      </w:pPr>
      <w:r w:rsidRPr="000D75C2">
        <w:rPr>
          <w:rFonts w:ascii="Times New Roman" w:hAnsi="Times New Roman"/>
          <w:i/>
          <w:sz w:val="26"/>
          <w:szCs w:val="26"/>
        </w:rPr>
        <w:t>Trong đó</w:t>
      </w:r>
      <w:r w:rsidR="007E6809" w:rsidRPr="000D75C2">
        <w:rPr>
          <w:rFonts w:ascii="Times New Roman" w:hAnsi="Times New Roman"/>
          <w:i/>
          <w:sz w:val="26"/>
          <w:szCs w:val="26"/>
        </w:rPr>
        <w:t>:</w:t>
      </w:r>
      <w:r w:rsidR="007E6809" w:rsidRPr="000D75C2">
        <w:rPr>
          <w:rFonts w:ascii="Times New Roman" w:hAnsi="Times New Roman"/>
          <w:i/>
          <w:sz w:val="26"/>
          <w:szCs w:val="26"/>
        </w:rPr>
        <w:tab/>
      </w:r>
      <w:r w:rsidR="007E6809" w:rsidRPr="000D75C2">
        <w:rPr>
          <w:rFonts w:ascii="Times New Roman" w:hAnsi="Times New Roman"/>
          <w:i/>
          <w:sz w:val="26"/>
          <w:szCs w:val="26"/>
        </w:rPr>
        <w:tab/>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V</w:t>
      </w:r>
      <w:r w:rsidRPr="000D75C2">
        <w:rPr>
          <w:rFonts w:ascii="Times New Roman" w:hAnsi="Times New Roman"/>
          <w:sz w:val="26"/>
          <w:szCs w:val="26"/>
        </w:rPr>
        <w:t xml:space="preserve">: </w:t>
      </w:r>
      <w:r w:rsidR="005B6F27" w:rsidRPr="000D75C2">
        <w:rPr>
          <w:rFonts w:ascii="Times New Roman" w:hAnsi="Times New Roman"/>
          <w:sz w:val="26"/>
          <w:szCs w:val="26"/>
        </w:rPr>
        <w:t>giá trị</w:t>
      </w:r>
      <w:r w:rsidR="00B1227F" w:rsidRPr="000D75C2">
        <w:rPr>
          <w:rFonts w:ascii="Times New Roman" w:hAnsi="Times New Roman"/>
          <w:sz w:val="26"/>
          <w:szCs w:val="26"/>
        </w:rPr>
        <w:t xml:space="preserve"> </w:t>
      </w:r>
      <w:r w:rsidR="00884064" w:rsidRPr="000D75C2">
        <w:rPr>
          <w:rFonts w:ascii="Times New Roman" w:hAnsi="Times New Roman"/>
          <w:sz w:val="26"/>
          <w:szCs w:val="26"/>
        </w:rPr>
        <w:t>TTDBTT</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X</w:t>
      </w:r>
      <w:r w:rsidRPr="000D75C2">
        <w:rPr>
          <w:rFonts w:ascii="Times New Roman" w:hAnsi="Times New Roman"/>
          <w:sz w:val="26"/>
          <w:szCs w:val="26"/>
        </w:rPr>
        <w:t xml:space="preserve">: </w:t>
      </w:r>
      <w:r w:rsidR="00B1227F" w:rsidRPr="000D75C2">
        <w:rPr>
          <w:rFonts w:ascii="Times New Roman" w:hAnsi="Times New Roman"/>
          <w:sz w:val="26"/>
          <w:szCs w:val="26"/>
        </w:rPr>
        <w:t>tỉnh / huyện</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N</w:t>
      </w:r>
      <w:r w:rsidRPr="000D75C2">
        <w:rPr>
          <w:rFonts w:ascii="Times New Roman" w:hAnsi="Times New Roman"/>
          <w:sz w:val="26"/>
          <w:szCs w:val="26"/>
        </w:rPr>
        <w:t xml:space="preserve">: </w:t>
      </w:r>
      <w:r w:rsidR="00B1227F" w:rsidRPr="000D75C2">
        <w:rPr>
          <w:rFonts w:ascii="Times New Roman" w:hAnsi="Times New Roman"/>
          <w:sz w:val="26"/>
          <w:szCs w:val="26"/>
        </w:rPr>
        <w:t xml:space="preserve">tổng số công trình </w:t>
      </w:r>
      <w:r w:rsidR="009A1302" w:rsidRPr="000D75C2">
        <w:rPr>
          <w:rFonts w:ascii="Times New Roman" w:hAnsi="Times New Roman"/>
          <w:sz w:val="26"/>
          <w:szCs w:val="26"/>
        </w:rPr>
        <w:t xml:space="preserve">CSHT </w:t>
      </w:r>
      <w:r w:rsidR="00B1227F" w:rsidRPr="000D75C2">
        <w:rPr>
          <w:rFonts w:ascii="Times New Roman" w:hAnsi="Times New Roman"/>
          <w:sz w:val="26"/>
          <w:szCs w:val="26"/>
        </w:rPr>
        <w:t xml:space="preserve">trong tỉnh / huyện </w:t>
      </w:r>
      <w:r w:rsidRPr="000D75C2">
        <w:rPr>
          <w:rFonts w:ascii="Times New Roman" w:hAnsi="Times New Roman"/>
          <w:i/>
          <w:sz w:val="26"/>
          <w:szCs w:val="26"/>
        </w:rPr>
        <w:t>X</w:t>
      </w:r>
    </w:p>
    <w:p w:rsidR="006447A6" w:rsidRPr="000D75C2" w:rsidRDefault="006447A6" w:rsidP="00405AE7">
      <w:pPr>
        <w:spacing w:before="120" w:after="120"/>
        <w:rPr>
          <w:rFonts w:ascii="Times New Roman" w:hAnsi="Times New Roman"/>
          <w:sz w:val="26"/>
          <w:szCs w:val="26"/>
        </w:rPr>
      </w:pPr>
      <w:r w:rsidRPr="000D75C2">
        <w:rPr>
          <w:rFonts w:ascii="Times New Roman" w:hAnsi="Times New Roman"/>
          <w:sz w:val="26"/>
          <w:szCs w:val="26"/>
        </w:rPr>
        <w:t xml:space="preserve">Phương trình tiếp theo thể hiện việc tính tổng các chỉ số thành phần để đạt được </w:t>
      </w:r>
      <w:r w:rsidR="00F75FA8" w:rsidRPr="000D75C2">
        <w:rPr>
          <w:rFonts w:ascii="Times New Roman" w:hAnsi="Times New Roman"/>
          <w:sz w:val="26"/>
          <w:szCs w:val="26"/>
        </w:rPr>
        <w:t>giá trị</w:t>
      </w:r>
      <w:r w:rsidRPr="000D75C2">
        <w:rPr>
          <w:rFonts w:ascii="Times New Roman" w:hAnsi="Times New Roman"/>
          <w:sz w:val="26"/>
          <w:szCs w:val="26"/>
        </w:rPr>
        <w:t xml:space="preserve"> </w:t>
      </w:r>
      <w:r w:rsidR="00884064" w:rsidRPr="000D75C2">
        <w:rPr>
          <w:rFonts w:ascii="Times New Roman" w:hAnsi="Times New Roman"/>
          <w:sz w:val="26"/>
          <w:szCs w:val="26"/>
        </w:rPr>
        <w:t>TTDBTT</w:t>
      </w:r>
      <w:r w:rsidRPr="000D75C2">
        <w:rPr>
          <w:rFonts w:ascii="Times New Roman" w:hAnsi="Times New Roman"/>
          <w:sz w:val="26"/>
          <w:szCs w:val="26"/>
        </w:rPr>
        <w:t xml:space="preserve"> của một loại </w:t>
      </w:r>
      <w:r w:rsidR="009A1302" w:rsidRPr="000D75C2">
        <w:rPr>
          <w:rFonts w:ascii="Times New Roman" w:hAnsi="Times New Roman"/>
          <w:sz w:val="26"/>
          <w:szCs w:val="26"/>
        </w:rPr>
        <w:t xml:space="preserve">CSHT </w:t>
      </w:r>
      <w:r w:rsidRPr="000D75C2">
        <w:rPr>
          <w:rFonts w:ascii="Times New Roman" w:hAnsi="Times New Roman"/>
          <w:sz w:val="26"/>
          <w:szCs w:val="26"/>
        </w:rPr>
        <w:t xml:space="preserve">duy nhất (ví dụ: công trình kè) trong một </w:t>
      </w:r>
      <w:r w:rsidR="00FF2D95" w:rsidRPr="000D75C2">
        <w:rPr>
          <w:rFonts w:ascii="Times New Roman" w:hAnsi="Times New Roman"/>
          <w:sz w:val="26"/>
          <w:szCs w:val="26"/>
        </w:rPr>
        <w:t>phạm vi</w:t>
      </w:r>
      <w:r w:rsidRPr="000D75C2">
        <w:rPr>
          <w:rFonts w:ascii="Times New Roman" w:hAnsi="Times New Roman"/>
          <w:sz w:val="26"/>
          <w:szCs w:val="26"/>
        </w:rPr>
        <w:t xml:space="preserve"> địa lý nhất định (X). Đó là tổng </w:t>
      </w:r>
      <w:r w:rsidR="00FF2D95" w:rsidRPr="000D75C2">
        <w:rPr>
          <w:rFonts w:ascii="Times New Roman" w:hAnsi="Times New Roman"/>
          <w:sz w:val="26"/>
          <w:szCs w:val="26"/>
        </w:rPr>
        <w:t xml:space="preserve">các </w:t>
      </w:r>
      <w:r w:rsidRPr="000D75C2">
        <w:rPr>
          <w:rFonts w:ascii="Times New Roman" w:hAnsi="Times New Roman"/>
          <w:sz w:val="26"/>
          <w:szCs w:val="26"/>
        </w:rPr>
        <w:t>chỉ số</w:t>
      </w:r>
      <w:r w:rsidR="00C404DA" w:rsidRPr="000D75C2">
        <w:rPr>
          <w:rFonts w:ascii="Times New Roman" w:hAnsi="Times New Roman"/>
          <w:sz w:val="26"/>
          <w:szCs w:val="26"/>
        </w:rPr>
        <w:t xml:space="preserve"> đơn</w:t>
      </w:r>
      <w:r w:rsidRPr="000D75C2">
        <w:rPr>
          <w:rFonts w:ascii="Times New Roman" w:hAnsi="Times New Roman"/>
          <w:sz w:val="26"/>
          <w:szCs w:val="26"/>
        </w:rPr>
        <w:t xml:space="preserve"> </w:t>
      </w:r>
      <w:r w:rsidR="00FF2D95" w:rsidRPr="000D75C2">
        <w:rPr>
          <w:rFonts w:ascii="Times New Roman" w:hAnsi="Times New Roman"/>
          <w:sz w:val="26"/>
          <w:szCs w:val="26"/>
        </w:rPr>
        <w:t xml:space="preserve">/ </w:t>
      </w:r>
      <w:r w:rsidRPr="000D75C2">
        <w:rPr>
          <w:rFonts w:ascii="Times New Roman" w:hAnsi="Times New Roman"/>
          <w:sz w:val="26"/>
          <w:szCs w:val="26"/>
        </w:rPr>
        <w:t xml:space="preserve">nhân với mỗi trọng </w:t>
      </w:r>
      <w:r w:rsidR="00AC3391" w:rsidRPr="000D75C2">
        <w:rPr>
          <w:rFonts w:ascii="Times New Roman" w:hAnsi="Times New Roman"/>
          <w:sz w:val="26"/>
          <w:szCs w:val="26"/>
        </w:rPr>
        <w:t>số</w:t>
      </w:r>
      <w:r w:rsidRPr="000D75C2">
        <w:rPr>
          <w:rFonts w:ascii="Times New Roman" w:hAnsi="Times New Roman"/>
          <w:sz w:val="26"/>
          <w:szCs w:val="26"/>
        </w:rPr>
        <w:t xml:space="preserve"> w.</w:t>
      </w:r>
    </w:p>
    <w:p w:rsidR="006447A6" w:rsidRPr="000D75C2" w:rsidRDefault="006447A6" w:rsidP="00405AE7">
      <w:pPr>
        <w:spacing w:before="120" w:after="120"/>
        <w:rPr>
          <w:rFonts w:ascii="Times New Roman" w:hAnsi="Times New Roman"/>
          <w:sz w:val="26"/>
          <w:szCs w:val="26"/>
        </w:rPr>
      </w:pPr>
    </w:p>
    <w:p w:rsidR="007E6809" w:rsidRPr="000D75C2" w:rsidRDefault="00CD052F" w:rsidP="00405AE7">
      <w:pPr>
        <w:spacing w:after="0"/>
        <w:ind w:left="720" w:firstLine="720"/>
        <w:rPr>
          <w:rFonts w:ascii="Times New Roman" w:hAnsi="Times New Roman"/>
          <w:sz w:val="26"/>
          <w:szCs w:val="26"/>
        </w:rPr>
      </w:pPr>
      <w:r w:rsidRPr="00B91ADB">
        <w:rPr>
          <w:rFonts w:ascii="Times New Roman" w:hAnsi="Times New Roman"/>
          <w:position w:val="-12"/>
          <w:sz w:val="26"/>
          <w:szCs w:val="26"/>
        </w:rPr>
        <w:object w:dxaOrig="5840" w:dyaOrig="380" w14:anchorId="1AE870EF">
          <v:shape id="_x0000_i1031" type="#_x0000_t75" style="width:280.05pt;height:18.2pt" o:ole="">
            <v:imagedata r:id="rId38" o:title=""/>
          </v:shape>
          <o:OLEObject Type="Embed" ProgID="Equation.3" ShapeID="_x0000_i1031" DrawAspect="Content" ObjectID="_1537172377" r:id="rId39"/>
        </w:object>
      </w:r>
    </w:p>
    <w:p w:rsidR="007E6809" w:rsidRPr="000D75C2" w:rsidRDefault="009A03FA" w:rsidP="00405AE7">
      <w:pPr>
        <w:spacing w:before="120" w:after="120"/>
        <w:rPr>
          <w:rFonts w:ascii="Times New Roman" w:hAnsi="Times New Roman"/>
          <w:i/>
          <w:sz w:val="26"/>
          <w:szCs w:val="26"/>
        </w:rPr>
      </w:pPr>
      <w:r w:rsidRPr="000D75C2">
        <w:rPr>
          <w:rFonts w:ascii="Times New Roman" w:hAnsi="Times New Roman"/>
          <w:i/>
          <w:sz w:val="26"/>
          <w:szCs w:val="26"/>
        </w:rPr>
        <w:t>Trong đó</w:t>
      </w:r>
      <w:r w:rsidR="007E6809" w:rsidRPr="000D75C2">
        <w:rPr>
          <w:rFonts w:ascii="Times New Roman" w:hAnsi="Times New Roman"/>
          <w:i/>
          <w:sz w:val="26"/>
          <w:szCs w:val="26"/>
        </w:rPr>
        <w:t>:</w:t>
      </w:r>
      <w:r w:rsidR="007E6809" w:rsidRPr="000D75C2">
        <w:rPr>
          <w:rFonts w:ascii="Times New Roman" w:hAnsi="Times New Roman"/>
          <w:i/>
          <w:sz w:val="26"/>
          <w:szCs w:val="26"/>
        </w:rPr>
        <w:tab/>
      </w:r>
      <w:r w:rsidR="007E6809" w:rsidRPr="000D75C2">
        <w:rPr>
          <w:rFonts w:ascii="Times New Roman" w:hAnsi="Times New Roman"/>
          <w:i/>
          <w:sz w:val="26"/>
          <w:szCs w:val="26"/>
        </w:rPr>
        <w:tab/>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V</w:t>
      </w:r>
      <w:r w:rsidRPr="000D75C2">
        <w:rPr>
          <w:rFonts w:ascii="Times New Roman" w:hAnsi="Times New Roman"/>
          <w:sz w:val="26"/>
          <w:szCs w:val="26"/>
        </w:rPr>
        <w:t xml:space="preserve">: </w:t>
      </w:r>
      <w:r w:rsidR="00AC3391" w:rsidRPr="000D75C2">
        <w:rPr>
          <w:rFonts w:ascii="Times New Roman" w:hAnsi="Times New Roman"/>
          <w:sz w:val="26"/>
          <w:szCs w:val="26"/>
        </w:rPr>
        <w:t>giá trị</w:t>
      </w:r>
      <w:r w:rsidR="00FF2D95" w:rsidRPr="000D75C2">
        <w:rPr>
          <w:rFonts w:ascii="Times New Roman" w:hAnsi="Times New Roman"/>
          <w:sz w:val="26"/>
          <w:szCs w:val="26"/>
        </w:rPr>
        <w:t xml:space="preserve"> </w:t>
      </w:r>
      <w:r w:rsidR="00884064" w:rsidRPr="000D75C2">
        <w:rPr>
          <w:rFonts w:ascii="Times New Roman" w:hAnsi="Times New Roman"/>
          <w:sz w:val="26"/>
          <w:szCs w:val="26"/>
        </w:rPr>
        <w:t>TTDBTT</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X</w:t>
      </w:r>
      <w:r w:rsidRPr="000D75C2">
        <w:rPr>
          <w:rFonts w:ascii="Times New Roman" w:hAnsi="Times New Roman"/>
          <w:sz w:val="26"/>
          <w:szCs w:val="26"/>
        </w:rPr>
        <w:t xml:space="preserve">: </w:t>
      </w:r>
      <w:r w:rsidR="009A03FA" w:rsidRPr="000D75C2">
        <w:rPr>
          <w:rFonts w:ascii="Times New Roman" w:hAnsi="Times New Roman"/>
          <w:sz w:val="26"/>
          <w:szCs w:val="26"/>
        </w:rPr>
        <w:t>tỉnh / huyện</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I</w:t>
      </w:r>
      <w:r w:rsidRPr="000D75C2">
        <w:rPr>
          <w:rFonts w:ascii="Times New Roman" w:hAnsi="Times New Roman"/>
          <w:sz w:val="26"/>
          <w:szCs w:val="26"/>
        </w:rPr>
        <w:t xml:space="preserve">: </w:t>
      </w:r>
      <w:r w:rsidR="00A71993" w:rsidRPr="000D75C2">
        <w:rPr>
          <w:rFonts w:ascii="Times New Roman" w:hAnsi="Times New Roman"/>
          <w:sz w:val="26"/>
          <w:szCs w:val="26"/>
        </w:rPr>
        <w:t>chỉ số dễ bị tổn thương</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w</w:t>
      </w:r>
      <w:r w:rsidRPr="000D75C2">
        <w:rPr>
          <w:rFonts w:ascii="Times New Roman" w:hAnsi="Times New Roman"/>
          <w:sz w:val="26"/>
          <w:szCs w:val="26"/>
        </w:rPr>
        <w:t xml:space="preserve">: </w:t>
      </w:r>
      <w:r w:rsidR="00A71993" w:rsidRPr="000D75C2">
        <w:rPr>
          <w:rFonts w:ascii="Times New Roman" w:hAnsi="Times New Roman"/>
          <w:sz w:val="26"/>
          <w:szCs w:val="26"/>
        </w:rPr>
        <w:t>trọng số</w:t>
      </w:r>
    </w:p>
    <w:p w:rsidR="007E6809" w:rsidRPr="000D75C2" w:rsidRDefault="007E6809" w:rsidP="00405AE7">
      <w:pPr>
        <w:spacing w:before="120" w:after="120"/>
        <w:ind w:firstLine="720"/>
        <w:rPr>
          <w:rFonts w:ascii="Times New Roman" w:hAnsi="Times New Roman"/>
          <w:sz w:val="26"/>
          <w:szCs w:val="26"/>
        </w:rPr>
      </w:pPr>
      <w:r w:rsidRPr="000D75C2">
        <w:rPr>
          <w:rFonts w:ascii="Times New Roman" w:hAnsi="Times New Roman"/>
          <w:sz w:val="26"/>
          <w:szCs w:val="26"/>
        </w:rPr>
        <w:t xml:space="preserve">- </w:t>
      </w:r>
      <w:r w:rsidRPr="000D75C2">
        <w:rPr>
          <w:rFonts w:ascii="Times New Roman" w:hAnsi="Times New Roman"/>
          <w:i/>
          <w:sz w:val="26"/>
          <w:szCs w:val="26"/>
        </w:rPr>
        <w:t>N</w:t>
      </w:r>
      <w:r w:rsidRPr="000D75C2">
        <w:rPr>
          <w:rFonts w:ascii="Times New Roman" w:hAnsi="Times New Roman"/>
          <w:sz w:val="26"/>
          <w:szCs w:val="26"/>
        </w:rPr>
        <w:t xml:space="preserve">: </w:t>
      </w:r>
      <w:r w:rsidR="00A71993" w:rsidRPr="000D75C2">
        <w:rPr>
          <w:rFonts w:ascii="Times New Roman" w:hAnsi="Times New Roman"/>
          <w:sz w:val="26"/>
          <w:szCs w:val="26"/>
        </w:rPr>
        <w:t>tổng số các chỉ số dễ bị tổn thương</w:t>
      </w:r>
    </w:p>
    <w:p w:rsidR="007E6809" w:rsidRPr="000D75C2" w:rsidRDefault="00C404DA" w:rsidP="00405AE7">
      <w:pPr>
        <w:spacing w:before="120" w:after="120"/>
        <w:rPr>
          <w:rFonts w:ascii="Times New Roman" w:hAnsi="Times New Roman"/>
          <w:sz w:val="26"/>
          <w:szCs w:val="26"/>
        </w:rPr>
      </w:pPr>
      <w:r w:rsidRPr="000D75C2">
        <w:rPr>
          <w:rFonts w:ascii="Times New Roman" w:hAnsi="Times New Roman"/>
          <w:sz w:val="26"/>
          <w:szCs w:val="26"/>
        </w:rPr>
        <w:t xml:space="preserve">Tổng của tất cả các trọng số được áp dụng cho mỗi chỉ số </w:t>
      </w:r>
      <w:r w:rsidR="00884064" w:rsidRPr="000D75C2">
        <w:rPr>
          <w:rFonts w:ascii="Times New Roman" w:hAnsi="Times New Roman"/>
          <w:sz w:val="26"/>
          <w:szCs w:val="26"/>
        </w:rPr>
        <w:t>TTDBTT</w:t>
      </w:r>
      <w:r w:rsidRPr="000D75C2">
        <w:rPr>
          <w:rFonts w:ascii="Times New Roman" w:hAnsi="Times New Roman"/>
          <w:sz w:val="26"/>
          <w:szCs w:val="26"/>
        </w:rPr>
        <w:t xml:space="preserve"> </w:t>
      </w:r>
      <w:r w:rsidR="00C27933" w:rsidRPr="000D75C2">
        <w:rPr>
          <w:rFonts w:ascii="Times New Roman" w:hAnsi="Times New Roman"/>
          <w:sz w:val="26"/>
          <w:szCs w:val="26"/>
        </w:rPr>
        <w:t xml:space="preserve">phải bằng 1: </w:t>
      </w:r>
    </w:p>
    <w:p w:rsidR="007E6809" w:rsidRPr="000D75C2" w:rsidRDefault="00CD052F" w:rsidP="00405AE7">
      <w:pPr>
        <w:rPr>
          <w:rFonts w:ascii="Times New Roman" w:hAnsi="Times New Roman"/>
          <w:sz w:val="26"/>
          <w:szCs w:val="26"/>
        </w:rPr>
      </w:pPr>
      <w:r w:rsidRPr="00B91ADB">
        <w:rPr>
          <w:rFonts w:ascii="Times New Roman" w:hAnsi="Times New Roman"/>
          <w:position w:val="-12"/>
          <w:sz w:val="26"/>
          <w:szCs w:val="26"/>
        </w:rPr>
        <w:object w:dxaOrig="4400" w:dyaOrig="360" w14:anchorId="56932D9B">
          <v:shape id="_x0000_i1032" type="#_x0000_t75" style="width:213.85pt;height:18.2pt" o:ole="">
            <v:imagedata r:id="rId40" o:title=""/>
          </v:shape>
          <o:OLEObject Type="Embed" ProgID="Equation.3" ShapeID="_x0000_i1032" DrawAspect="Content" ObjectID="_1537172378" r:id="rId41"/>
        </w:object>
      </w:r>
    </w:p>
    <w:p w:rsidR="00CD052F" w:rsidRPr="000D75C2" w:rsidRDefault="00CD052F" w:rsidP="00405AE7">
      <w:pPr>
        <w:rPr>
          <w:rFonts w:ascii="Times New Roman" w:hAnsi="Times New Roman"/>
          <w:sz w:val="26"/>
          <w:szCs w:val="26"/>
        </w:rPr>
      </w:pPr>
    </w:p>
    <w:p w:rsidR="00D42FFF" w:rsidRPr="000D75C2" w:rsidRDefault="00D42FFF" w:rsidP="00405AE7">
      <w:pPr>
        <w:rPr>
          <w:rFonts w:ascii="Times New Roman" w:hAnsi="Times New Roman"/>
          <w:sz w:val="26"/>
          <w:szCs w:val="26"/>
        </w:rPr>
      </w:pPr>
      <w:r w:rsidRPr="000D75C2">
        <w:rPr>
          <w:rFonts w:ascii="Times New Roman" w:hAnsi="Times New Roman"/>
          <w:sz w:val="26"/>
          <w:szCs w:val="26"/>
        </w:rPr>
        <w:t xml:space="preserve">Cuối cùng, để tính được </w:t>
      </w:r>
      <w:r w:rsidR="00BA3BF2" w:rsidRPr="000D75C2">
        <w:rPr>
          <w:rFonts w:ascii="Times New Roman" w:hAnsi="Times New Roman"/>
          <w:sz w:val="26"/>
          <w:szCs w:val="26"/>
        </w:rPr>
        <w:t>giá trị</w:t>
      </w:r>
      <w:r w:rsidRPr="000D75C2">
        <w:rPr>
          <w:rFonts w:ascii="Times New Roman" w:hAnsi="Times New Roman"/>
          <w:sz w:val="26"/>
          <w:szCs w:val="26"/>
        </w:rPr>
        <w:t xml:space="preserve"> </w:t>
      </w:r>
      <w:r w:rsidR="00884064" w:rsidRPr="000D75C2">
        <w:rPr>
          <w:rFonts w:ascii="Times New Roman" w:hAnsi="Times New Roman"/>
          <w:sz w:val="26"/>
          <w:szCs w:val="26"/>
        </w:rPr>
        <w:t>TTDBTT</w:t>
      </w:r>
      <w:r w:rsidRPr="000D75C2">
        <w:rPr>
          <w:rFonts w:ascii="Times New Roman" w:hAnsi="Times New Roman"/>
          <w:sz w:val="26"/>
          <w:szCs w:val="26"/>
        </w:rPr>
        <w:t xml:space="preserve"> cho một loại </w:t>
      </w:r>
      <w:r w:rsidR="009A1302" w:rsidRPr="000D75C2">
        <w:rPr>
          <w:rFonts w:ascii="Times New Roman" w:hAnsi="Times New Roman"/>
          <w:sz w:val="26"/>
          <w:szCs w:val="26"/>
        </w:rPr>
        <w:t xml:space="preserve">CSHT </w:t>
      </w:r>
      <w:r w:rsidR="00D24091" w:rsidRPr="000D75C2">
        <w:rPr>
          <w:rFonts w:ascii="Times New Roman" w:hAnsi="Times New Roman"/>
          <w:sz w:val="26"/>
          <w:szCs w:val="26"/>
        </w:rPr>
        <w:t>nào đó</w:t>
      </w:r>
      <w:r w:rsidRPr="000D75C2">
        <w:rPr>
          <w:rFonts w:ascii="Times New Roman" w:hAnsi="Times New Roman"/>
          <w:sz w:val="26"/>
          <w:szCs w:val="26"/>
        </w:rPr>
        <w:t xml:space="preserve"> trong một huyện hoặc tỉnh cụ thể, giá trị trung bình được </w:t>
      </w:r>
      <w:r w:rsidR="00870A8C" w:rsidRPr="000D75C2">
        <w:rPr>
          <w:rFonts w:ascii="Times New Roman" w:hAnsi="Times New Roman"/>
          <w:sz w:val="26"/>
          <w:szCs w:val="26"/>
        </w:rPr>
        <w:t>lấy</w:t>
      </w:r>
      <w:r w:rsidRPr="000D75C2">
        <w:rPr>
          <w:rFonts w:ascii="Times New Roman" w:hAnsi="Times New Roman"/>
          <w:sz w:val="26"/>
          <w:szCs w:val="26"/>
        </w:rPr>
        <w:t xml:space="preserve"> từ tất cả các loại CSHT trong cùng một nhóm CSHT huyện hoặc tỉnh. </w:t>
      </w:r>
      <w:r w:rsidR="00D24091" w:rsidRPr="000D75C2">
        <w:rPr>
          <w:rFonts w:ascii="Times New Roman" w:hAnsi="Times New Roman"/>
          <w:sz w:val="26"/>
          <w:szCs w:val="26"/>
        </w:rPr>
        <w:t xml:space="preserve">Sau đó, ta sẽ có </w:t>
      </w:r>
      <w:r w:rsidR="00BA3BF2" w:rsidRPr="000D75C2">
        <w:rPr>
          <w:rFonts w:ascii="Times New Roman" w:hAnsi="Times New Roman"/>
          <w:sz w:val="26"/>
          <w:szCs w:val="26"/>
        </w:rPr>
        <w:t>giá trị</w:t>
      </w:r>
      <w:r w:rsidR="00D24091" w:rsidRPr="000D75C2">
        <w:rPr>
          <w:rFonts w:ascii="Times New Roman" w:hAnsi="Times New Roman"/>
          <w:sz w:val="26"/>
          <w:szCs w:val="26"/>
        </w:rPr>
        <w:t xml:space="preserve"> </w:t>
      </w:r>
      <w:r w:rsidR="00884064" w:rsidRPr="000D75C2">
        <w:rPr>
          <w:rFonts w:ascii="Times New Roman" w:hAnsi="Times New Roman"/>
          <w:sz w:val="26"/>
          <w:szCs w:val="26"/>
        </w:rPr>
        <w:t>TTDBTT</w:t>
      </w:r>
      <w:r w:rsidR="00D24091" w:rsidRPr="000D75C2">
        <w:rPr>
          <w:rFonts w:ascii="Times New Roman" w:hAnsi="Times New Roman"/>
          <w:sz w:val="26"/>
          <w:szCs w:val="26"/>
        </w:rPr>
        <w:t xml:space="preserve"> phức hợp cho từng loại tài sản CSHT </w:t>
      </w:r>
      <w:r w:rsidRPr="000D75C2">
        <w:rPr>
          <w:rFonts w:ascii="Times New Roman" w:hAnsi="Times New Roman"/>
          <w:sz w:val="26"/>
          <w:szCs w:val="26"/>
        </w:rPr>
        <w:t>cho từng huyện</w:t>
      </w:r>
      <w:r w:rsidR="00D24091" w:rsidRPr="000D75C2">
        <w:rPr>
          <w:rFonts w:ascii="Times New Roman" w:hAnsi="Times New Roman"/>
          <w:sz w:val="26"/>
          <w:szCs w:val="26"/>
        </w:rPr>
        <w:t>.</w:t>
      </w:r>
    </w:p>
    <w:p w:rsidR="00EB1B12" w:rsidRPr="000D75C2" w:rsidRDefault="00EB1B12" w:rsidP="00405AE7">
      <w:pPr>
        <w:rPr>
          <w:rFonts w:ascii="Times New Roman" w:hAnsi="Times New Roman"/>
          <w:sz w:val="26"/>
          <w:szCs w:val="26"/>
        </w:rPr>
      </w:pPr>
    </w:p>
    <w:p w:rsidR="00AF7AE7" w:rsidRPr="000D75C2" w:rsidRDefault="00AF7AE7" w:rsidP="00405AE7">
      <w:pPr>
        <w:rPr>
          <w:rFonts w:ascii="Times New Roman" w:hAnsi="Times New Roman"/>
          <w:sz w:val="26"/>
          <w:szCs w:val="26"/>
        </w:rPr>
      </w:pPr>
      <w:r w:rsidRPr="000D75C2">
        <w:rPr>
          <w:rFonts w:ascii="Times New Roman" w:hAnsi="Times New Roman"/>
          <w:sz w:val="26"/>
          <w:szCs w:val="26"/>
        </w:rPr>
        <w:t xml:space="preserve">Bảng dưới đây minh họa quá trình thực hiện để xây dựng chỉ số </w:t>
      </w:r>
      <w:r w:rsidR="00884064" w:rsidRPr="000D75C2">
        <w:rPr>
          <w:rFonts w:ascii="Times New Roman" w:hAnsi="Times New Roman"/>
          <w:sz w:val="26"/>
          <w:szCs w:val="26"/>
        </w:rPr>
        <w:t>TTDBTT</w:t>
      </w:r>
      <w:r w:rsidRPr="000D75C2">
        <w:rPr>
          <w:rFonts w:ascii="Times New Roman" w:hAnsi="Times New Roman"/>
          <w:sz w:val="26"/>
          <w:szCs w:val="26"/>
        </w:rPr>
        <w:t xml:space="preserve"> phức hợp cho một con đường tại một huyện của Sơn La. Con đường này tên là Bản Mai Thuận - Bản Ý Lường nằm ở huyện Mai Sơn.</w:t>
      </w:r>
    </w:p>
    <w:p w:rsidR="00EB1B12" w:rsidRPr="000D75C2" w:rsidRDefault="00EB1B12" w:rsidP="00405AE7">
      <w:pPr>
        <w:rPr>
          <w:rFonts w:ascii="Times New Roman" w:hAnsi="Times New Roman"/>
          <w:sz w:val="26"/>
          <w:szCs w:val="26"/>
        </w:rPr>
      </w:pPr>
    </w:p>
    <w:tbl>
      <w:tblPr>
        <w:tblStyle w:val="ListTable3Accent3"/>
        <w:tblW w:w="0" w:type="auto"/>
        <w:tblBorders>
          <w:insideH w:val="single" w:sz="4" w:space="0" w:color="A5A5A5" w:themeColor="accent3"/>
          <w:insideV w:val="single" w:sz="4" w:space="0" w:color="A5A5A5" w:themeColor="accent3"/>
        </w:tblBorders>
        <w:tblLook w:val="04A0" w:firstRow="1" w:lastRow="0" w:firstColumn="1" w:lastColumn="0" w:noHBand="0" w:noVBand="1"/>
      </w:tblPr>
      <w:tblGrid>
        <w:gridCol w:w="3510"/>
        <w:gridCol w:w="1276"/>
        <w:gridCol w:w="1701"/>
        <w:gridCol w:w="1276"/>
        <w:gridCol w:w="1417"/>
      </w:tblGrid>
      <w:tr w:rsidR="00EB1B12" w:rsidRPr="000D75C2" w:rsidTr="00405A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1B12" w:rsidRPr="00B91ADB" w:rsidRDefault="00E85696" w:rsidP="00405AE7">
            <w:pPr>
              <w:rPr>
                <w:rFonts w:ascii="Times New Roman" w:hAnsi="Times New Roman"/>
                <w:color w:val="auto"/>
                <w:sz w:val="26"/>
                <w:szCs w:val="26"/>
              </w:rPr>
            </w:pPr>
            <w:r w:rsidRPr="000D75C2">
              <w:rPr>
                <w:rFonts w:ascii="Times New Roman" w:hAnsi="Times New Roman"/>
                <w:sz w:val="26"/>
                <w:szCs w:val="26"/>
              </w:rPr>
              <w:t>Chỉ số</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1B12" w:rsidRPr="00B91ADB" w:rsidRDefault="00E85696" w:rsidP="00405A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D75C2">
              <w:rPr>
                <w:rFonts w:ascii="Times New Roman" w:hAnsi="Times New Roman"/>
                <w:sz w:val="26"/>
                <w:szCs w:val="26"/>
              </w:rPr>
              <w:t>Dữ liệu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1B12" w:rsidRPr="00B91ADB" w:rsidRDefault="00E85696" w:rsidP="00405A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D75C2">
              <w:rPr>
                <w:rFonts w:ascii="Times New Roman" w:hAnsi="Times New Roman"/>
                <w:sz w:val="26"/>
                <w:szCs w:val="26"/>
              </w:rPr>
              <w:t>Giá trị sau khi được chuẩn hóa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1B12" w:rsidRPr="00B91ADB" w:rsidRDefault="00E85696" w:rsidP="00405A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D75C2">
              <w:rPr>
                <w:rFonts w:ascii="Times New Roman" w:hAnsi="Times New Roman"/>
                <w:sz w:val="26"/>
                <w:szCs w:val="26"/>
              </w:rPr>
              <w:t>Trọng số</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B1B12" w:rsidRPr="00B91ADB" w:rsidRDefault="00E85696" w:rsidP="00405A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D75C2">
              <w:rPr>
                <w:rFonts w:ascii="Times New Roman" w:hAnsi="Times New Roman"/>
                <w:sz w:val="26"/>
                <w:szCs w:val="26"/>
              </w:rPr>
              <w:t>Chỉ số được gán trọng số</w:t>
            </w:r>
          </w:p>
        </w:tc>
      </w:tr>
      <w:tr w:rsidR="00EB1B12" w:rsidRPr="000D75C2" w:rsidTr="0040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tcBorders>
          </w:tcPr>
          <w:p w:rsidR="00EB1B12" w:rsidRPr="00B91ADB" w:rsidRDefault="00FD2C51" w:rsidP="00405AE7">
            <w:pPr>
              <w:rPr>
                <w:rFonts w:ascii="Times New Roman" w:hAnsi="Times New Roman"/>
                <w:sz w:val="26"/>
                <w:szCs w:val="26"/>
              </w:rPr>
            </w:pPr>
            <w:r w:rsidRPr="000D75C2">
              <w:rPr>
                <w:rFonts w:ascii="Times New Roman" w:hAnsi="Times New Roman"/>
                <w:sz w:val="26"/>
                <w:szCs w:val="26"/>
              </w:rPr>
              <w:t>Vật liệu xây dựng</w:t>
            </w:r>
          </w:p>
        </w:tc>
        <w:tc>
          <w:tcPr>
            <w:tcW w:w="1276" w:type="dxa"/>
            <w:tcBorders>
              <w:top w:val="single" w:sz="4" w:space="0" w:color="FFFFFF" w:themeColor="background1"/>
            </w:tcBorders>
          </w:tcPr>
          <w:p w:rsidR="00EB1B12" w:rsidRPr="00B91ADB" w:rsidRDefault="00FD2C51"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Đất</w:t>
            </w:r>
          </w:p>
        </w:tc>
        <w:tc>
          <w:tcPr>
            <w:tcW w:w="1701" w:type="dxa"/>
            <w:tcBorders>
              <w:top w:val="single" w:sz="4" w:space="0" w:color="FFFFFF" w:themeColor="background1"/>
            </w:tcBorders>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0.9</w:t>
            </w:r>
          </w:p>
        </w:tc>
        <w:tc>
          <w:tcPr>
            <w:tcW w:w="1276" w:type="dxa"/>
            <w:tcBorders>
              <w:top w:val="single" w:sz="4" w:space="0" w:color="FFFFFF" w:themeColor="background1"/>
            </w:tcBorders>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0.5</w:t>
            </w:r>
          </w:p>
        </w:tc>
        <w:tc>
          <w:tcPr>
            <w:tcW w:w="1417" w:type="dxa"/>
            <w:tcBorders>
              <w:top w:val="single" w:sz="4" w:space="0" w:color="FFFFFF" w:themeColor="background1"/>
            </w:tcBorders>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0.45</w:t>
            </w:r>
          </w:p>
        </w:tc>
      </w:tr>
      <w:tr w:rsidR="00EB1B12" w:rsidRPr="000D75C2" w:rsidTr="00405AE7">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EB1B12" w:rsidP="00405AE7">
            <w:pPr>
              <w:tabs>
                <w:tab w:val="left" w:pos="720"/>
              </w:tabs>
              <w:rPr>
                <w:rFonts w:ascii="Times New Roman" w:hAnsi="Times New Roman"/>
                <w:sz w:val="26"/>
                <w:szCs w:val="26"/>
              </w:rPr>
            </w:pPr>
            <w:r w:rsidRPr="000D75C2">
              <w:rPr>
                <w:rFonts w:ascii="Times New Roman" w:hAnsi="Times New Roman"/>
                <w:sz w:val="26"/>
                <w:szCs w:val="26"/>
              </w:rPr>
              <w:t xml:space="preserve"># </w:t>
            </w:r>
            <w:r w:rsidR="00FD2C51" w:rsidRPr="000D75C2">
              <w:rPr>
                <w:rFonts w:ascii="Times New Roman" w:hAnsi="Times New Roman"/>
                <w:sz w:val="26"/>
                <w:szCs w:val="26"/>
              </w:rPr>
              <w:t>Cầu</w:t>
            </w:r>
            <w:r w:rsidRPr="000D75C2">
              <w:rPr>
                <w:rFonts w:ascii="Times New Roman" w:hAnsi="Times New Roman"/>
                <w:sz w:val="26"/>
                <w:szCs w:val="26"/>
              </w:rPr>
              <w:t>/</w:t>
            </w:r>
            <w:r w:rsidR="00FD2C51" w:rsidRPr="000D75C2">
              <w:rPr>
                <w:rFonts w:ascii="Times New Roman" w:hAnsi="Times New Roman"/>
                <w:sz w:val="26"/>
                <w:szCs w:val="26"/>
              </w:rPr>
              <w:t>cống</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2</w:t>
            </w:r>
          </w:p>
        </w:tc>
        <w:tc>
          <w:tcPr>
            <w:tcW w:w="1701"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0.01</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w:t>
            </w:r>
          </w:p>
        </w:tc>
        <w:tc>
          <w:tcPr>
            <w:tcW w:w="1417"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0.002</w:t>
            </w:r>
          </w:p>
        </w:tc>
      </w:tr>
      <w:tr w:rsidR="00EB1B12" w:rsidRPr="000D75C2" w:rsidTr="0040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EB1B12" w:rsidP="00405AE7">
            <w:pPr>
              <w:tabs>
                <w:tab w:val="left" w:pos="720"/>
              </w:tabs>
              <w:rPr>
                <w:rFonts w:ascii="Times New Roman" w:hAnsi="Times New Roman"/>
                <w:sz w:val="26"/>
                <w:szCs w:val="26"/>
              </w:rPr>
            </w:pPr>
            <w:r w:rsidRPr="000D75C2">
              <w:rPr>
                <w:rFonts w:ascii="Times New Roman" w:hAnsi="Times New Roman"/>
                <w:sz w:val="26"/>
                <w:szCs w:val="26"/>
              </w:rPr>
              <w:t xml:space="preserve"># </w:t>
            </w:r>
            <w:r w:rsidR="00FD2C51" w:rsidRPr="000D75C2">
              <w:rPr>
                <w:rFonts w:ascii="Times New Roman" w:hAnsi="Times New Roman"/>
                <w:sz w:val="26"/>
                <w:szCs w:val="26"/>
              </w:rPr>
              <w:t>Số lượng xã bị chia cắt với đường chính mỗi năm</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2</w:t>
            </w:r>
          </w:p>
        </w:tc>
        <w:tc>
          <w:tcPr>
            <w:tcW w:w="1701"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0.22</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0.3</w:t>
            </w:r>
          </w:p>
        </w:tc>
        <w:tc>
          <w:tcPr>
            <w:tcW w:w="1417"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0.066</w:t>
            </w:r>
          </w:p>
        </w:tc>
      </w:tr>
      <w:tr w:rsidR="00EB1B12" w:rsidRPr="000D75C2" w:rsidTr="00405AE7">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FD2C51" w:rsidP="00405AE7">
            <w:pPr>
              <w:tabs>
                <w:tab w:val="left" w:pos="720"/>
              </w:tabs>
              <w:rPr>
                <w:rFonts w:ascii="Times New Roman" w:hAnsi="Times New Roman"/>
                <w:sz w:val="26"/>
                <w:szCs w:val="26"/>
              </w:rPr>
            </w:pPr>
            <w:r w:rsidRPr="000D75C2">
              <w:rPr>
                <w:rFonts w:ascii="Times New Roman" w:hAnsi="Times New Roman"/>
                <w:sz w:val="26"/>
                <w:szCs w:val="26"/>
              </w:rPr>
              <w:t xml:space="preserve">Các thiệt hại trong quá khứ do thiên tai đối với đường giao thông </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w:t>
            </w:r>
          </w:p>
        </w:tc>
        <w:tc>
          <w:tcPr>
            <w:tcW w:w="1701"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0.5</w:t>
            </w:r>
          </w:p>
        </w:tc>
        <w:tc>
          <w:tcPr>
            <w:tcW w:w="1417"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w:t>
            </w:r>
          </w:p>
        </w:tc>
      </w:tr>
      <w:tr w:rsidR="00EB1B12" w:rsidRPr="000D75C2" w:rsidTr="0040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D2C51" w:rsidRPr="00B91ADB" w:rsidRDefault="00FD2C51" w:rsidP="00405AE7">
            <w:pPr>
              <w:tabs>
                <w:tab w:val="left" w:pos="720"/>
              </w:tabs>
              <w:rPr>
                <w:rFonts w:ascii="Times New Roman" w:hAnsi="Times New Roman"/>
                <w:sz w:val="26"/>
                <w:szCs w:val="26"/>
              </w:rPr>
            </w:pPr>
            <w:r w:rsidRPr="000D75C2">
              <w:rPr>
                <w:rFonts w:ascii="Times New Roman" w:hAnsi="Times New Roman"/>
                <w:sz w:val="26"/>
                <w:szCs w:val="26"/>
              </w:rPr>
              <w:t>Phân bổ chi phí Vận hành và Bảo trì</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 xml:space="preserve">275 </w:t>
            </w:r>
            <w:r w:rsidR="00720F70" w:rsidRPr="000D75C2">
              <w:rPr>
                <w:rFonts w:ascii="Times New Roman" w:hAnsi="Times New Roman"/>
                <w:sz w:val="26"/>
                <w:szCs w:val="26"/>
              </w:rPr>
              <w:t>triệu</w:t>
            </w:r>
            <w:r w:rsidRPr="000D75C2">
              <w:rPr>
                <w:rFonts w:ascii="Times New Roman" w:hAnsi="Times New Roman"/>
                <w:sz w:val="26"/>
                <w:szCs w:val="26"/>
              </w:rPr>
              <w:t xml:space="preserve"> VND</w:t>
            </w:r>
          </w:p>
        </w:tc>
        <w:tc>
          <w:tcPr>
            <w:tcW w:w="1701"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0.976</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0.3</w:t>
            </w:r>
          </w:p>
        </w:tc>
        <w:tc>
          <w:tcPr>
            <w:tcW w:w="1417"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0.2928</w:t>
            </w:r>
          </w:p>
        </w:tc>
      </w:tr>
      <w:tr w:rsidR="00EB1B12" w:rsidRPr="000D75C2" w:rsidTr="00405AE7">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EB1B12" w:rsidP="00405AE7">
            <w:pPr>
              <w:tabs>
                <w:tab w:val="left" w:pos="720"/>
              </w:tabs>
              <w:rPr>
                <w:rFonts w:ascii="Times New Roman" w:hAnsi="Times New Roman"/>
                <w:sz w:val="26"/>
                <w:szCs w:val="26"/>
              </w:rPr>
            </w:pPr>
            <w:r w:rsidRPr="000D75C2">
              <w:rPr>
                <w:rFonts w:ascii="Times New Roman" w:hAnsi="Times New Roman"/>
                <w:sz w:val="26"/>
                <w:szCs w:val="26"/>
              </w:rPr>
              <w:t xml:space="preserve">% </w:t>
            </w:r>
            <w:r w:rsidR="00FD2C51" w:rsidRPr="000D75C2">
              <w:rPr>
                <w:rFonts w:ascii="Times New Roman" w:hAnsi="Times New Roman"/>
                <w:sz w:val="26"/>
                <w:szCs w:val="26"/>
              </w:rPr>
              <w:t>Tỷ lệ hộ nghèo</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26.65</w:t>
            </w:r>
          </w:p>
        </w:tc>
        <w:tc>
          <w:tcPr>
            <w:tcW w:w="1701"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0.22</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w:t>
            </w:r>
          </w:p>
        </w:tc>
        <w:tc>
          <w:tcPr>
            <w:tcW w:w="1417"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0.044</w:t>
            </w:r>
          </w:p>
        </w:tc>
      </w:tr>
      <w:tr w:rsidR="00EB1B12" w:rsidRPr="000D75C2" w:rsidTr="0040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EB1B12" w:rsidP="00405AE7">
            <w:pPr>
              <w:tabs>
                <w:tab w:val="left" w:pos="720"/>
              </w:tabs>
              <w:rPr>
                <w:rFonts w:ascii="Times New Roman" w:hAnsi="Times New Roman"/>
                <w:sz w:val="26"/>
                <w:szCs w:val="26"/>
              </w:rPr>
            </w:pPr>
            <w:r w:rsidRPr="000D75C2">
              <w:rPr>
                <w:rFonts w:ascii="Times New Roman" w:hAnsi="Times New Roman"/>
                <w:sz w:val="26"/>
                <w:szCs w:val="26"/>
              </w:rPr>
              <w:t xml:space="preserve">% </w:t>
            </w:r>
            <w:r w:rsidR="00FD2C51" w:rsidRPr="000D75C2">
              <w:rPr>
                <w:rFonts w:ascii="Times New Roman" w:hAnsi="Times New Roman"/>
                <w:sz w:val="26"/>
                <w:szCs w:val="26"/>
              </w:rPr>
              <w:t>Tỷ lệ dân tộc thiểu số</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94</w:t>
            </w:r>
          </w:p>
        </w:tc>
        <w:tc>
          <w:tcPr>
            <w:tcW w:w="1701"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0.9</w:t>
            </w:r>
          </w:p>
        </w:tc>
        <w:tc>
          <w:tcPr>
            <w:tcW w:w="1276"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w:t>
            </w:r>
          </w:p>
        </w:tc>
        <w:tc>
          <w:tcPr>
            <w:tcW w:w="1417" w:type="dxa"/>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0.18</w:t>
            </w:r>
          </w:p>
        </w:tc>
      </w:tr>
      <w:tr w:rsidR="00EB1B12" w:rsidRPr="000D75C2" w:rsidTr="00405AE7">
        <w:tc>
          <w:tcPr>
            <w:cnfStyle w:val="001000000000" w:firstRow="0" w:lastRow="0" w:firstColumn="1" w:lastColumn="0" w:oddVBand="0" w:evenVBand="0" w:oddHBand="0" w:evenHBand="0" w:firstRowFirstColumn="0" w:firstRowLastColumn="0" w:lastRowFirstColumn="0" w:lastRowLastColumn="0"/>
            <w:tcW w:w="3510" w:type="dxa"/>
          </w:tcPr>
          <w:p w:rsidR="00EB1B12" w:rsidRPr="00B91ADB" w:rsidRDefault="00EB1B12" w:rsidP="00405AE7">
            <w:pPr>
              <w:tabs>
                <w:tab w:val="left" w:pos="720"/>
              </w:tabs>
              <w:rPr>
                <w:rFonts w:ascii="Times New Roman" w:hAnsi="Times New Roman"/>
                <w:sz w:val="26"/>
                <w:szCs w:val="26"/>
              </w:rPr>
            </w:pPr>
            <w:r w:rsidRPr="000D75C2">
              <w:rPr>
                <w:rFonts w:ascii="Times New Roman" w:hAnsi="Times New Roman"/>
                <w:sz w:val="26"/>
                <w:szCs w:val="26"/>
              </w:rPr>
              <w:t xml:space="preserve">% </w:t>
            </w:r>
            <w:r w:rsidR="00FD2C51" w:rsidRPr="000D75C2">
              <w:rPr>
                <w:rFonts w:ascii="Times New Roman" w:hAnsi="Times New Roman"/>
                <w:sz w:val="26"/>
                <w:szCs w:val="26"/>
              </w:rPr>
              <w:t>Tỷ lệ dân số trong độ tuổi lao động</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86</w:t>
            </w:r>
          </w:p>
        </w:tc>
        <w:tc>
          <w:tcPr>
            <w:tcW w:w="1701"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0.17</w:t>
            </w:r>
          </w:p>
        </w:tc>
        <w:tc>
          <w:tcPr>
            <w:tcW w:w="1276"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0.2</w:t>
            </w:r>
          </w:p>
        </w:tc>
        <w:tc>
          <w:tcPr>
            <w:tcW w:w="1417" w:type="dxa"/>
          </w:tcPr>
          <w:p w:rsidR="00EB1B12" w:rsidRPr="00B91ADB" w:rsidRDefault="00EB1B12" w:rsidP="00405AE7">
            <w:pPr>
              <w:tabs>
                <w:tab w:val="left" w:pos="720"/>
              </w:tabs>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0D75C2">
              <w:rPr>
                <w:rFonts w:ascii="Times New Roman" w:hAnsi="Times New Roman"/>
                <w:sz w:val="26"/>
                <w:szCs w:val="26"/>
              </w:rPr>
              <w:t>0.034</w:t>
            </w:r>
          </w:p>
        </w:tc>
      </w:tr>
      <w:tr w:rsidR="00EB1B12" w:rsidRPr="000D75C2" w:rsidTr="00405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5B9BD5" w:themeFill="accent1"/>
          </w:tcPr>
          <w:p w:rsidR="00EB1B12" w:rsidRPr="00B91ADB" w:rsidRDefault="00D309E6" w:rsidP="005D58C8">
            <w:pPr>
              <w:tabs>
                <w:tab w:val="left" w:pos="720"/>
              </w:tabs>
              <w:rPr>
                <w:rFonts w:ascii="Times New Roman" w:hAnsi="Times New Roman"/>
                <w:sz w:val="26"/>
                <w:szCs w:val="26"/>
              </w:rPr>
            </w:pPr>
            <w:r w:rsidRPr="000D75C2">
              <w:rPr>
                <w:rFonts w:ascii="Times New Roman" w:hAnsi="Times New Roman"/>
                <w:sz w:val="26"/>
                <w:szCs w:val="26"/>
              </w:rPr>
              <w:t>Giá trị dễ bị tổn thương của tuyến đường</w:t>
            </w:r>
            <w:r w:rsidR="00720F70" w:rsidRPr="000D75C2">
              <w:rPr>
                <w:rFonts w:ascii="Times New Roman" w:hAnsi="Times New Roman"/>
                <w:sz w:val="26"/>
                <w:szCs w:val="26"/>
              </w:rPr>
              <w:t xml:space="preserve"> </w:t>
            </w:r>
          </w:p>
        </w:tc>
        <w:tc>
          <w:tcPr>
            <w:tcW w:w="1276" w:type="dxa"/>
            <w:shd w:val="clear" w:color="auto" w:fill="5B9BD5" w:themeFill="accent1"/>
          </w:tcPr>
          <w:p w:rsidR="00EB1B12" w:rsidRPr="000D75C2" w:rsidRDefault="00EB1B12" w:rsidP="00405AE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701" w:type="dxa"/>
            <w:shd w:val="clear" w:color="auto" w:fill="5B9BD5" w:themeFill="accent1"/>
          </w:tcPr>
          <w:p w:rsidR="00EB1B12" w:rsidRPr="000D75C2" w:rsidRDefault="00EB1B12" w:rsidP="00405AE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276" w:type="dxa"/>
            <w:shd w:val="clear" w:color="auto" w:fill="5B9BD5" w:themeFill="accent1"/>
          </w:tcPr>
          <w:p w:rsidR="00EB1B12" w:rsidRPr="000D75C2" w:rsidRDefault="00EB1B12" w:rsidP="00405AE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p>
        </w:tc>
        <w:tc>
          <w:tcPr>
            <w:tcW w:w="1417" w:type="dxa"/>
            <w:shd w:val="clear" w:color="auto" w:fill="5B9BD5" w:themeFill="accent1"/>
          </w:tcPr>
          <w:p w:rsidR="00EB1B12" w:rsidRPr="00B91ADB" w:rsidRDefault="00EB1B12" w:rsidP="00405AE7">
            <w:pPr>
              <w:tabs>
                <w:tab w:val="left" w:pos="720"/>
              </w:tabs>
              <w:cnfStyle w:val="000000100000" w:firstRow="0" w:lastRow="0" w:firstColumn="0" w:lastColumn="0" w:oddVBand="0" w:evenVBand="0" w:oddHBand="1" w:evenHBand="0" w:firstRowFirstColumn="0" w:firstRowLastColumn="0" w:lastRowFirstColumn="0" w:lastRowLastColumn="0"/>
              <w:rPr>
                <w:rFonts w:ascii="Times New Roman" w:hAnsi="Times New Roman"/>
                <w:b/>
                <w:sz w:val="26"/>
                <w:szCs w:val="26"/>
              </w:rPr>
            </w:pPr>
            <w:r w:rsidRPr="000D75C2">
              <w:rPr>
                <w:rFonts w:ascii="Times New Roman" w:hAnsi="Times New Roman"/>
                <w:b/>
                <w:sz w:val="26"/>
                <w:szCs w:val="26"/>
              </w:rPr>
              <w:t>1.07</w:t>
            </w:r>
          </w:p>
        </w:tc>
      </w:tr>
    </w:tbl>
    <w:p w:rsidR="00EB1B12" w:rsidRPr="000D75C2" w:rsidRDefault="00EB1B12" w:rsidP="00405AE7">
      <w:pPr>
        <w:rPr>
          <w:rFonts w:ascii="Times New Roman" w:hAnsi="Times New Roman"/>
          <w:sz w:val="26"/>
          <w:szCs w:val="26"/>
        </w:rPr>
      </w:pPr>
    </w:p>
    <w:p w:rsidR="00870A8C" w:rsidRPr="000D75C2" w:rsidRDefault="00870A8C" w:rsidP="00405AE7">
      <w:pPr>
        <w:rPr>
          <w:rFonts w:ascii="Times New Roman" w:hAnsi="Times New Roman"/>
          <w:sz w:val="26"/>
          <w:szCs w:val="26"/>
        </w:rPr>
      </w:pPr>
      <w:r w:rsidRPr="000D75C2">
        <w:rPr>
          <w:rFonts w:ascii="Times New Roman" w:hAnsi="Times New Roman"/>
          <w:sz w:val="26"/>
          <w:szCs w:val="26"/>
        </w:rPr>
        <w:t xml:space="preserve">Để đạt được một giá trị cho </w:t>
      </w:r>
      <w:r w:rsidR="00884064" w:rsidRPr="000D75C2">
        <w:rPr>
          <w:rFonts w:ascii="Times New Roman" w:hAnsi="Times New Roman"/>
          <w:sz w:val="26"/>
          <w:szCs w:val="26"/>
        </w:rPr>
        <w:t>TTDBTT</w:t>
      </w:r>
      <w:r w:rsidRPr="000D75C2">
        <w:rPr>
          <w:rFonts w:ascii="Times New Roman" w:hAnsi="Times New Roman"/>
          <w:sz w:val="26"/>
          <w:szCs w:val="26"/>
        </w:rPr>
        <w:t xml:space="preserve"> của đường giao thông ở một huyện, các chỉ số </w:t>
      </w:r>
      <w:r w:rsidR="00884064" w:rsidRPr="000D75C2">
        <w:rPr>
          <w:rFonts w:ascii="Times New Roman" w:hAnsi="Times New Roman"/>
          <w:sz w:val="26"/>
          <w:szCs w:val="26"/>
        </w:rPr>
        <w:t>TTDBTT</w:t>
      </w:r>
      <w:r w:rsidRPr="000D75C2">
        <w:rPr>
          <w:rFonts w:ascii="Times New Roman" w:hAnsi="Times New Roman"/>
          <w:sz w:val="26"/>
          <w:szCs w:val="26"/>
        </w:rPr>
        <w:t xml:space="preserve"> phức hợp cho mỗi đường trong huyện đó được tính bình quân. Hình bên dưới minh họa cho quá trình này.</w:t>
      </w:r>
    </w:p>
    <w:p w:rsidR="00EB1B12" w:rsidRPr="000D75C2" w:rsidRDefault="00EB1B12" w:rsidP="00405AE7">
      <w:pPr>
        <w:keepNext/>
        <w:rPr>
          <w:rFonts w:ascii="Times New Roman" w:hAnsi="Times New Roman"/>
          <w:sz w:val="26"/>
          <w:szCs w:val="26"/>
        </w:rPr>
      </w:pPr>
      <w:r w:rsidRPr="00B91ADB">
        <w:rPr>
          <w:rFonts w:ascii="Times New Roman" w:hAnsi="Times New Roman"/>
          <w:noProof/>
          <w:sz w:val="26"/>
          <w:szCs w:val="26"/>
        </w:rPr>
        <w:drawing>
          <wp:inline distT="0" distB="0" distL="0" distR="0" wp14:anchorId="444ED0D5" wp14:editId="1EAE657B">
            <wp:extent cx="5760720" cy="1465580"/>
            <wp:effectExtent l="19050" t="19050" r="11430" b="203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465580"/>
                    </a:xfrm>
                    <a:prstGeom prst="rect">
                      <a:avLst/>
                    </a:prstGeom>
                    <a:ln>
                      <a:solidFill>
                        <a:schemeClr val="accent1"/>
                      </a:solidFill>
                    </a:ln>
                  </pic:spPr>
                </pic:pic>
              </a:graphicData>
            </a:graphic>
          </wp:inline>
        </w:drawing>
      </w:r>
    </w:p>
    <w:p w:rsidR="00EB1B12" w:rsidRPr="000D75C2" w:rsidRDefault="00870A8C" w:rsidP="00405AE7">
      <w:pPr>
        <w:pStyle w:val="Caption"/>
        <w:rPr>
          <w:rFonts w:ascii="Times New Roman" w:hAnsi="Times New Roman"/>
          <w:sz w:val="26"/>
          <w:szCs w:val="26"/>
        </w:rPr>
      </w:pPr>
      <w:r w:rsidRPr="00B91ADB">
        <w:rPr>
          <w:rFonts w:ascii="Times New Roman" w:hAnsi="Times New Roman"/>
          <w:sz w:val="26"/>
          <w:szCs w:val="26"/>
        </w:rPr>
        <w:t>Hình</w:t>
      </w:r>
      <w:r w:rsidR="00EB1B12" w:rsidRPr="00B91ADB">
        <w:rPr>
          <w:rFonts w:ascii="Times New Roman" w:hAnsi="Times New Roman"/>
          <w:sz w:val="26"/>
          <w:szCs w:val="26"/>
        </w:rPr>
        <w:t xml:space="preserve"> </w:t>
      </w:r>
      <w:r w:rsidR="00FA31CE" w:rsidRPr="00B91ADB">
        <w:rPr>
          <w:rFonts w:ascii="Times New Roman" w:hAnsi="Times New Roman"/>
          <w:sz w:val="26"/>
          <w:szCs w:val="26"/>
        </w:rPr>
        <w:fldChar w:fldCharType="begin"/>
      </w:r>
      <w:r w:rsidR="00FA31CE" w:rsidRPr="00B91ADB">
        <w:rPr>
          <w:rFonts w:ascii="Times New Roman" w:hAnsi="Times New Roman"/>
          <w:sz w:val="26"/>
          <w:szCs w:val="26"/>
        </w:rPr>
        <w:instrText xml:space="preserve"> SEQ Figure \* ARABIC </w:instrText>
      </w:r>
      <w:r w:rsidR="00FA31CE" w:rsidRPr="00B91ADB">
        <w:rPr>
          <w:rFonts w:ascii="Times New Roman" w:hAnsi="Times New Roman"/>
          <w:sz w:val="26"/>
          <w:szCs w:val="26"/>
        </w:rPr>
        <w:fldChar w:fldCharType="separate"/>
      </w:r>
      <w:r w:rsidR="00C4750C">
        <w:rPr>
          <w:rFonts w:ascii="Times New Roman" w:hAnsi="Times New Roman"/>
          <w:noProof/>
          <w:sz w:val="26"/>
          <w:szCs w:val="26"/>
        </w:rPr>
        <w:t>5</w:t>
      </w:r>
      <w:r w:rsidR="00FA31CE" w:rsidRPr="00B91ADB">
        <w:rPr>
          <w:rFonts w:ascii="Times New Roman" w:hAnsi="Times New Roman"/>
          <w:sz w:val="26"/>
          <w:szCs w:val="26"/>
        </w:rPr>
        <w:fldChar w:fldCharType="end"/>
      </w:r>
      <w:r w:rsidR="00EB1B12" w:rsidRPr="00B91ADB">
        <w:rPr>
          <w:rFonts w:ascii="Times New Roman" w:hAnsi="Times New Roman"/>
          <w:sz w:val="26"/>
          <w:szCs w:val="26"/>
        </w:rPr>
        <w:t xml:space="preserve">: </w:t>
      </w:r>
      <w:r w:rsidRPr="00B91ADB">
        <w:rPr>
          <w:rFonts w:ascii="Times New Roman" w:hAnsi="Times New Roman"/>
          <w:sz w:val="26"/>
          <w:szCs w:val="26"/>
        </w:rPr>
        <w:t xml:space="preserve">Quá trình xác định chỉ số </w:t>
      </w:r>
      <w:r w:rsidR="00884064" w:rsidRPr="00B91ADB">
        <w:rPr>
          <w:rFonts w:ascii="Times New Roman" w:hAnsi="Times New Roman"/>
          <w:sz w:val="26"/>
          <w:szCs w:val="26"/>
        </w:rPr>
        <w:t>TTDBTT</w:t>
      </w:r>
      <w:r w:rsidRPr="00B91ADB">
        <w:rPr>
          <w:rFonts w:ascii="Times New Roman" w:hAnsi="Times New Roman"/>
          <w:sz w:val="26"/>
          <w:szCs w:val="26"/>
        </w:rPr>
        <w:t xml:space="preserve"> phức hợp cho một huyện hoặc tỉnh </w:t>
      </w:r>
    </w:p>
    <w:p w:rsidR="007D5233" w:rsidRPr="000D75C2" w:rsidRDefault="007D5233" w:rsidP="00405AE7">
      <w:pPr>
        <w:rPr>
          <w:rFonts w:ascii="Times New Roman" w:hAnsi="Times New Roman"/>
          <w:sz w:val="26"/>
          <w:szCs w:val="26"/>
        </w:rPr>
      </w:pPr>
    </w:p>
    <w:p w:rsidR="00514C94" w:rsidRPr="000D75C2" w:rsidRDefault="00BA3866" w:rsidP="00405AE7">
      <w:pPr>
        <w:pStyle w:val="Heading3"/>
        <w:numPr>
          <w:ilvl w:val="0"/>
          <w:numId w:val="0"/>
        </w:numPr>
        <w:spacing w:line="276" w:lineRule="auto"/>
        <w:ind w:left="720" w:hanging="720"/>
        <w:rPr>
          <w:rFonts w:ascii="Times New Roman" w:hAnsi="Times New Roman" w:cs="Times New Roman"/>
          <w:sz w:val="26"/>
          <w:lang w:val="pt-BR"/>
        </w:rPr>
      </w:pPr>
      <w:bookmarkStart w:id="55" w:name="_Toc453787655"/>
      <w:bookmarkStart w:id="56" w:name="_Toc463427352"/>
      <w:r w:rsidRPr="00B91ADB">
        <w:rPr>
          <w:rFonts w:ascii="Times New Roman" w:hAnsi="Times New Roman" w:cs="Times New Roman"/>
          <w:sz w:val="26"/>
          <w:lang w:val="pt-BR"/>
        </w:rPr>
        <w:t>Hohức hợp</w:t>
      </w:r>
      <w:r w:rsidR="00D20C8A" w:rsidRPr="00B91ADB">
        <w:rPr>
          <w:rFonts w:ascii="Times New Roman" w:hAnsi="Times New Roman" w:cs="Times New Roman"/>
          <w:sz w:val="26"/>
          <w:lang w:val="pt-BR"/>
        </w:rPr>
        <w:t xml:space="preserve"> 13</w:t>
      </w:r>
      <w:r w:rsidR="005D3F7F" w:rsidRPr="00B91ADB">
        <w:rPr>
          <w:rFonts w:ascii="Times New Roman" w:hAnsi="Times New Roman" w:cs="Times New Roman"/>
          <w:sz w:val="26"/>
          <w:lang w:val="pt-BR"/>
        </w:rPr>
        <w:t xml:space="preserve">: </w:t>
      </w:r>
      <w:bookmarkEnd w:id="55"/>
      <w:r w:rsidRPr="00B91ADB">
        <w:rPr>
          <w:rFonts w:ascii="Times New Roman" w:hAnsi="Times New Roman" w:cs="Times New Roman"/>
          <w:sz w:val="26"/>
          <w:lang w:val="pt-BR"/>
        </w:rPr>
        <w:t>Phân tích dho một</w:t>
      </w:r>
      <w:bookmarkEnd w:id="56"/>
      <w:r w:rsidR="005D3F7F" w:rsidRPr="00B91ADB">
        <w:rPr>
          <w:rFonts w:ascii="Times New Roman" w:hAnsi="Times New Roman" w:cs="Times New Roman"/>
          <w:sz w:val="26"/>
          <w:lang w:val="pt-BR"/>
        </w:rPr>
        <w:t xml:space="preserve"> </w:t>
      </w:r>
    </w:p>
    <w:p w:rsidR="00405AE7" w:rsidRPr="000D75C2" w:rsidRDefault="00405AE7" w:rsidP="00405AE7">
      <w:pPr>
        <w:spacing w:beforeLines="60" w:before="144" w:afterLines="60" w:after="144"/>
        <w:rPr>
          <w:rFonts w:ascii="Times New Roman" w:hAnsi="Times New Roman"/>
          <w:sz w:val="26"/>
          <w:szCs w:val="26"/>
          <w:lang w:val="pt-BR"/>
        </w:rPr>
      </w:pPr>
    </w:p>
    <w:p w:rsidR="00870A8C" w:rsidRPr="000D75C2" w:rsidRDefault="00870A8C" w:rsidP="00405AE7">
      <w:pPr>
        <w:spacing w:beforeLines="60" w:before="144" w:afterLines="60" w:after="144"/>
        <w:rPr>
          <w:rFonts w:ascii="Times New Roman" w:hAnsi="Times New Roman"/>
          <w:sz w:val="26"/>
          <w:szCs w:val="26"/>
          <w:lang w:val="pt-BR"/>
        </w:rPr>
      </w:pPr>
      <w:r w:rsidRPr="000D75C2">
        <w:rPr>
          <w:rFonts w:ascii="Times New Roman" w:hAnsi="Times New Roman"/>
          <w:sz w:val="26"/>
          <w:szCs w:val="26"/>
          <w:lang w:val="pt-BR"/>
        </w:rPr>
        <w:lastRenderedPageBreak/>
        <w:t xml:space="preserve">Sau khi </w:t>
      </w:r>
      <w:r w:rsidR="00C45521" w:rsidRPr="000D75C2">
        <w:rPr>
          <w:rFonts w:ascii="Times New Roman" w:hAnsi="Times New Roman"/>
          <w:sz w:val="26"/>
          <w:szCs w:val="26"/>
          <w:lang w:val="pt-BR"/>
        </w:rPr>
        <w:t xml:space="preserve">tất cả các dữ liệu được </w:t>
      </w:r>
      <w:r w:rsidRPr="000D75C2">
        <w:rPr>
          <w:rFonts w:ascii="Times New Roman" w:hAnsi="Times New Roman"/>
          <w:sz w:val="26"/>
          <w:szCs w:val="26"/>
          <w:lang w:val="pt-BR"/>
        </w:rPr>
        <w:t>thu thập, tổ chức, và xử lý theo phương pháp thố</w:t>
      </w:r>
      <w:r w:rsidR="00C45521" w:rsidRPr="000D75C2">
        <w:rPr>
          <w:rFonts w:ascii="Times New Roman" w:hAnsi="Times New Roman"/>
          <w:sz w:val="26"/>
          <w:szCs w:val="26"/>
          <w:lang w:val="pt-BR"/>
        </w:rPr>
        <w:t>ng kê, nhóm thực hiện</w:t>
      </w:r>
      <w:r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 xml:space="preserve">nên phân tích các dữ liệu và kết quả </w:t>
      </w:r>
      <w:r w:rsidR="00C45521" w:rsidRPr="000D75C2">
        <w:rPr>
          <w:rFonts w:ascii="Times New Roman" w:hAnsi="Times New Roman"/>
          <w:sz w:val="26"/>
          <w:szCs w:val="26"/>
          <w:lang w:val="pt-BR"/>
        </w:rPr>
        <w:t xml:space="preserve">cơ bản </w:t>
      </w:r>
      <w:r w:rsidRPr="000D75C2">
        <w:rPr>
          <w:rFonts w:ascii="Times New Roman" w:hAnsi="Times New Roman"/>
          <w:sz w:val="26"/>
          <w:szCs w:val="26"/>
          <w:lang w:val="pt-BR"/>
        </w:rPr>
        <w:t xml:space="preserve">của </w:t>
      </w:r>
      <w:r w:rsidR="00C45521" w:rsidRPr="000D75C2">
        <w:rPr>
          <w:rFonts w:ascii="Times New Roman" w:hAnsi="Times New Roman"/>
          <w:sz w:val="26"/>
          <w:szCs w:val="26"/>
          <w:lang w:val="pt-BR"/>
        </w:rPr>
        <w:t>công tác này</w:t>
      </w:r>
      <w:r w:rsidRPr="000D75C2">
        <w:rPr>
          <w:rFonts w:ascii="Times New Roman" w:hAnsi="Times New Roman"/>
          <w:sz w:val="26"/>
          <w:szCs w:val="26"/>
          <w:lang w:val="pt-BR"/>
        </w:rPr>
        <w:t xml:space="preserve"> trước khi bắt đầu quá trình lập bản đồ. </w:t>
      </w:r>
      <w:r w:rsidR="00C45521" w:rsidRPr="000D75C2">
        <w:rPr>
          <w:rFonts w:ascii="Times New Roman" w:hAnsi="Times New Roman"/>
          <w:sz w:val="26"/>
          <w:szCs w:val="26"/>
          <w:lang w:val="pt-BR"/>
        </w:rPr>
        <w:t>Trong</w:t>
      </w:r>
      <w:r w:rsidRPr="000D75C2">
        <w:rPr>
          <w:rFonts w:ascii="Times New Roman" w:hAnsi="Times New Roman"/>
          <w:sz w:val="26"/>
          <w:szCs w:val="26"/>
          <w:lang w:val="pt-BR"/>
        </w:rPr>
        <w:t xml:space="preserve"> giai đoạn này, những vấn đề quan trọng </w:t>
      </w:r>
      <w:r w:rsidR="00EA4C0A" w:rsidRPr="000D75C2">
        <w:rPr>
          <w:rFonts w:ascii="Times New Roman" w:hAnsi="Times New Roman"/>
          <w:sz w:val="26"/>
          <w:szCs w:val="26"/>
          <w:lang w:val="pt-BR"/>
        </w:rPr>
        <w:t>cần</w:t>
      </w:r>
      <w:r w:rsidRPr="000D75C2">
        <w:rPr>
          <w:rFonts w:ascii="Times New Roman" w:hAnsi="Times New Roman"/>
          <w:sz w:val="26"/>
          <w:szCs w:val="26"/>
          <w:lang w:val="pt-BR"/>
        </w:rPr>
        <w:t xml:space="preserve"> thảo luận có thể bao gồm </w:t>
      </w:r>
      <w:r w:rsidR="00EA4C0A" w:rsidRPr="000D75C2">
        <w:rPr>
          <w:rFonts w:ascii="Times New Roman" w:hAnsi="Times New Roman"/>
          <w:sz w:val="26"/>
          <w:szCs w:val="26"/>
          <w:lang w:val="pt-BR"/>
        </w:rPr>
        <w:t xml:space="preserve">việc </w:t>
      </w:r>
      <w:r w:rsidRPr="000D75C2">
        <w:rPr>
          <w:rFonts w:ascii="Times New Roman" w:hAnsi="Times New Roman"/>
          <w:sz w:val="26"/>
          <w:szCs w:val="26"/>
          <w:lang w:val="pt-BR"/>
        </w:rPr>
        <w:t xml:space="preserve">thiếu </w:t>
      </w:r>
      <w:r w:rsidR="00EA4C0A" w:rsidRPr="000D75C2">
        <w:rPr>
          <w:rFonts w:ascii="Times New Roman" w:hAnsi="Times New Roman"/>
          <w:sz w:val="26"/>
          <w:szCs w:val="26"/>
          <w:lang w:val="pt-BR"/>
        </w:rPr>
        <w:t xml:space="preserve">dữ liệu </w:t>
      </w:r>
      <w:r w:rsidRPr="000D75C2">
        <w:rPr>
          <w:rFonts w:ascii="Times New Roman" w:hAnsi="Times New Roman"/>
          <w:sz w:val="26"/>
          <w:szCs w:val="26"/>
          <w:lang w:val="pt-BR"/>
        </w:rPr>
        <w:t xml:space="preserve">hoặc </w:t>
      </w:r>
      <w:r w:rsidR="00EA4C0A" w:rsidRPr="000D75C2">
        <w:rPr>
          <w:rFonts w:ascii="Times New Roman" w:hAnsi="Times New Roman"/>
          <w:sz w:val="26"/>
          <w:szCs w:val="26"/>
          <w:lang w:val="pt-BR"/>
        </w:rPr>
        <w:t xml:space="preserve">dữ liệu </w:t>
      </w:r>
      <w:r w:rsidRPr="000D75C2">
        <w:rPr>
          <w:rFonts w:ascii="Times New Roman" w:hAnsi="Times New Roman"/>
          <w:sz w:val="26"/>
          <w:szCs w:val="26"/>
          <w:lang w:val="pt-BR"/>
        </w:rPr>
        <w:t xml:space="preserve">không đáng tin cậy, tầm quan trọng </w:t>
      </w:r>
      <w:r w:rsidR="00EA4C0A" w:rsidRPr="000D75C2">
        <w:rPr>
          <w:rFonts w:ascii="Times New Roman" w:hAnsi="Times New Roman"/>
          <w:sz w:val="26"/>
          <w:szCs w:val="26"/>
          <w:lang w:val="pt-BR"/>
        </w:rPr>
        <w:t xml:space="preserve">của chỉ số cụ thể </w:t>
      </w:r>
      <w:r w:rsidRPr="000D75C2">
        <w:rPr>
          <w:rFonts w:ascii="Times New Roman" w:hAnsi="Times New Roman"/>
          <w:sz w:val="26"/>
          <w:szCs w:val="26"/>
          <w:lang w:val="pt-BR"/>
        </w:rPr>
        <w:t xml:space="preserve">hoặc thiếu </w:t>
      </w:r>
      <w:r w:rsidR="00EA4C0A" w:rsidRPr="000D75C2">
        <w:rPr>
          <w:rFonts w:ascii="Times New Roman" w:hAnsi="Times New Roman"/>
          <w:sz w:val="26"/>
          <w:szCs w:val="26"/>
          <w:lang w:val="pt-BR"/>
        </w:rPr>
        <w:t>một chỉ số nào đó</w:t>
      </w:r>
      <w:r w:rsidRPr="000D75C2">
        <w:rPr>
          <w:rFonts w:ascii="Times New Roman" w:hAnsi="Times New Roman"/>
          <w:sz w:val="26"/>
          <w:szCs w:val="26"/>
          <w:lang w:val="pt-BR"/>
        </w:rPr>
        <w:t xml:space="preserve">, và bất kỳ giả </w:t>
      </w:r>
      <w:r w:rsidR="00EA4C0A" w:rsidRPr="000D75C2">
        <w:rPr>
          <w:rFonts w:ascii="Times New Roman" w:hAnsi="Times New Roman"/>
          <w:sz w:val="26"/>
          <w:szCs w:val="26"/>
          <w:lang w:val="pt-BR"/>
        </w:rPr>
        <w:t>thuyết nào được cho là tạo điều kiện thuận lợi</w:t>
      </w:r>
      <w:r w:rsidRPr="000D75C2">
        <w:rPr>
          <w:rFonts w:ascii="Times New Roman" w:hAnsi="Times New Roman"/>
          <w:sz w:val="26"/>
          <w:szCs w:val="26"/>
          <w:lang w:val="pt-BR"/>
        </w:rPr>
        <w:t xml:space="preserve"> </w:t>
      </w:r>
      <w:r w:rsidR="00EA4C0A" w:rsidRPr="000D75C2">
        <w:rPr>
          <w:rFonts w:ascii="Times New Roman" w:hAnsi="Times New Roman"/>
          <w:sz w:val="26"/>
          <w:szCs w:val="26"/>
          <w:lang w:val="pt-BR"/>
        </w:rPr>
        <w:t xml:space="preserve">cho </w:t>
      </w:r>
      <w:r w:rsidRPr="000D75C2">
        <w:rPr>
          <w:rFonts w:ascii="Times New Roman" w:hAnsi="Times New Roman"/>
          <w:sz w:val="26"/>
          <w:szCs w:val="26"/>
          <w:lang w:val="pt-BR"/>
        </w:rPr>
        <w:t xml:space="preserve">việc xây dựng các </w:t>
      </w:r>
      <w:r w:rsidR="008565C5"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482AB6" w:rsidRPr="000D75C2">
        <w:rPr>
          <w:rFonts w:ascii="Times New Roman" w:hAnsi="Times New Roman"/>
          <w:sz w:val="26"/>
          <w:szCs w:val="26"/>
          <w:lang w:val="pt-BR"/>
        </w:rPr>
        <w:t>Những c</w:t>
      </w:r>
      <w:r w:rsidRPr="000D75C2">
        <w:rPr>
          <w:rFonts w:ascii="Times New Roman" w:hAnsi="Times New Roman"/>
          <w:sz w:val="26"/>
          <w:szCs w:val="26"/>
          <w:lang w:val="pt-BR"/>
        </w:rPr>
        <w:t xml:space="preserve">ông cụ gồm </w:t>
      </w:r>
      <w:r w:rsidR="00482AB6" w:rsidRPr="000D75C2">
        <w:rPr>
          <w:rFonts w:ascii="Times New Roman" w:hAnsi="Times New Roman"/>
          <w:sz w:val="26"/>
          <w:szCs w:val="26"/>
          <w:lang w:val="pt-BR"/>
        </w:rPr>
        <w:t>biểu</w:t>
      </w:r>
      <w:r w:rsidRPr="000D75C2">
        <w:rPr>
          <w:rFonts w:ascii="Times New Roman" w:hAnsi="Times New Roman"/>
          <w:sz w:val="26"/>
          <w:szCs w:val="26"/>
          <w:lang w:val="pt-BR"/>
        </w:rPr>
        <w:t xml:space="preserve"> đồ </w:t>
      </w:r>
      <w:r w:rsidR="00482AB6" w:rsidRPr="000D75C2">
        <w:rPr>
          <w:rFonts w:ascii="Times New Roman" w:hAnsi="Times New Roman"/>
          <w:sz w:val="26"/>
          <w:szCs w:val="26"/>
          <w:lang w:val="pt-BR"/>
        </w:rPr>
        <w:t>dạng cột</w:t>
      </w:r>
      <w:r w:rsidRPr="000D75C2">
        <w:rPr>
          <w:rFonts w:ascii="Times New Roman" w:hAnsi="Times New Roman"/>
          <w:sz w:val="26"/>
          <w:szCs w:val="26"/>
          <w:lang w:val="pt-BR"/>
        </w:rPr>
        <w:t xml:space="preserve">, biểu đồ đường, biểu đồ </w:t>
      </w:r>
      <w:r w:rsidR="00482AB6" w:rsidRPr="000D75C2">
        <w:rPr>
          <w:rFonts w:ascii="Times New Roman" w:hAnsi="Times New Roman"/>
          <w:sz w:val="26"/>
          <w:szCs w:val="26"/>
          <w:lang w:val="pt-BR"/>
        </w:rPr>
        <w:t xml:space="preserve">hình tròn </w:t>
      </w:r>
      <w:r w:rsidRPr="000D75C2">
        <w:rPr>
          <w:rFonts w:ascii="Times New Roman" w:hAnsi="Times New Roman"/>
          <w:sz w:val="26"/>
          <w:szCs w:val="26"/>
          <w:lang w:val="pt-BR"/>
        </w:rPr>
        <w:t xml:space="preserve">và các kỹ thuật </w:t>
      </w:r>
      <w:r w:rsidR="00482AB6" w:rsidRPr="000D75C2">
        <w:rPr>
          <w:rFonts w:ascii="Times New Roman" w:hAnsi="Times New Roman"/>
          <w:sz w:val="26"/>
          <w:szCs w:val="26"/>
          <w:lang w:val="pt-BR"/>
        </w:rPr>
        <w:t>trực quan khác</w:t>
      </w:r>
      <w:r w:rsidRPr="000D75C2">
        <w:rPr>
          <w:rFonts w:ascii="Times New Roman" w:hAnsi="Times New Roman"/>
          <w:sz w:val="26"/>
          <w:szCs w:val="26"/>
          <w:lang w:val="pt-BR"/>
        </w:rPr>
        <w:t xml:space="preserve"> có thể hữu ích trong việc mô tả một số kết quả của </w:t>
      </w:r>
      <w:r w:rsidR="00482AB6" w:rsidRPr="000D75C2">
        <w:rPr>
          <w:rFonts w:ascii="Times New Roman" w:hAnsi="Times New Roman"/>
          <w:sz w:val="26"/>
          <w:szCs w:val="26"/>
          <w:lang w:val="pt-BR"/>
        </w:rPr>
        <w:t xml:space="preserve">công tác đánh giá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w:t>
      </w:r>
    </w:p>
    <w:p w:rsidR="004075B2" w:rsidRPr="000D75C2" w:rsidRDefault="004075B2" w:rsidP="00405AE7">
      <w:pPr>
        <w:spacing w:beforeLines="60" w:before="144" w:afterLines="60" w:after="144"/>
        <w:rPr>
          <w:rFonts w:ascii="Times New Roman" w:hAnsi="Times New Roman"/>
          <w:sz w:val="26"/>
          <w:szCs w:val="26"/>
          <w:lang w:val="pt-BR"/>
        </w:rPr>
      </w:pPr>
      <w:r w:rsidRPr="000D75C2">
        <w:rPr>
          <w:rFonts w:ascii="Times New Roman" w:hAnsi="Times New Roman"/>
          <w:sz w:val="26"/>
          <w:szCs w:val="26"/>
          <w:lang w:val="pt-BR"/>
        </w:rPr>
        <w:t xml:space="preserve">Dự án CRI phân tích kết quả của mỗi chỉ số và thảo luận </w:t>
      </w:r>
      <w:r w:rsidR="005D58C8" w:rsidRPr="000D75C2">
        <w:rPr>
          <w:rFonts w:ascii="Times New Roman" w:hAnsi="Times New Roman"/>
          <w:sz w:val="26"/>
          <w:szCs w:val="26"/>
          <w:lang w:val="pt-BR"/>
        </w:rPr>
        <w:t xml:space="preserve">cụ thể </w:t>
      </w:r>
      <w:r w:rsidRPr="000D75C2">
        <w:rPr>
          <w:rFonts w:ascii="Times New Roman" w:hAnsi="Times New Roman"/>
          <w:sz w:val="26"/>
          <w:szCs w:val="26"/>
          <w:lang w:val="pt-BR"/>
        </w:rPr>
        <w:t xml:space="preserve">trong báo cáo cuối cùng. Dưới đây là hai ví dụ </w:t>
      </w:r>
      <w:r w:rsidR="006B5CB7" w:rsidRPr="000D75C2">
        <w:rPr>
          <w:rFonts w:ascii="Times New Roman" w:hAnsi="Times New Roman"/>
          <w:sz w:val="26"/>
          <w:szCs w:val="26"/>
          <w:lang w:val="pt-BR"/>
        </w:rPr>
        <w:t>cho</w:t>
      </w:r>
      <w:r w:rsidRPr="000D75C2">
        <w:rPr>
          <w:rFonts w:ascii="Times New Roman" w:hAnsi="Times New Roman"/>
          <w:sz w:val="26"/>
          <w:szCs w:val="26"/>
          <w:lang w:val="pt-BR"/>
        </w:rPr>
        <w:t xml:space="preserve"> nội dung này</w:t>
      </w:r>
      <w:r w:rsidR="00113A98" w:rsidRPr="000D75C2">
        <w:rPr>
          <w:rFonts w:ascii="Times New Roman" w:hAnsi="Times New Roman"/>
          <w:sz w:val="26"/>
          <w:szCs w:val="26"/>
          <w:lang w:val="pt-BR"/>
        </w:rPr>
        <w:t>. Các tỉnh có thể liên hệ Bộ NN &amp; PTNT lấy bản đầy đủ để biết thêm chi tiết</w:t>
      </w:r>
      <w:r w:rsidRPr="000D75C2">
        <w:rPr>
          <w:rFonts w:ascii="Times New Roman" w:hAnsi="Times New Roman"/>
          <w:sz w:val="26"/>
          <w:szCs w:val="26"/>
          <w:lang w:val="pt-BR"/>
        </w:rPr>
        <w:t>:</w:t>
      </w:r>
    </w:p>
    <w:p w:rsidR="0026589E" w:rsidRPr="000D75C2" w:rsidRDefault="0026589E" w:rsidP="00405AE7">
      <w:pPr>
        <w:pStyle w:val="ListParagraph"/>
        <w:numPr>
          <w:ilvl w:val="0"/>
          <w:numId w:val="42"/>
        </w:numPr>
        <w:spacing w:beforeLines="60" w:before="144" w:afterLines="60" w:after="144" w:line="276" w:lineRule="auto"/>
        <w:rPr>
          <w:rFonts w:ascii="Times New Roman" w:hAnsi="Times New Roman"/>
          <w:sz w:val="26"/>
          <w:szCs w:val="26"/>
        </w:rPr>
      </w:pPr>
      <w:r w:rsidRPr="00B91ADB">
        <w:rPr>
          <w:rFonts w:ascii="Times New Roman" w:hAnsi="Times New Roman"/>
          <w:sz w:val="26"/>
          <w:szCs w:val="26"/>
        </w:rPr>
        <w:t>Thông tin về tỷ lệ hộ nghèo thu thập</w:t>
      </w:r>
      <w:r w:rsidR="004861C2" w:rsidRPr="00B91ADB">
        <w:rPr>
          <w:rFonts w:ascii="Times New Roman" w:hAnsi="Times New Roman"/>
          <w:sz w:val="26"/>
          <w:szCs w:val="26"/>
        </w:rPr>
        <w:t xml:space="preserve"> được</w:t>
      </w:r>
      <w:r w:rsidRPr="00B91ADB">
        <w:rPr>
          <w:rFonts w:ascii="Times New Roman" w:hAnsi="Times New Roman"/>
          <w:sz w:val="26"/>
          <w:szCs w:val="26"/>
        </w:rPr>
        <w:t xml:space="preserve"> </w:t>
      </w:r>
      <w:r w:rsidR="004861C2" w:rsidRPr="00B91ADB">
        <w:rPr>
          <w:rFonts w:ascii="Times New Roman" w:hAnsi="Times New Roman"/>
          <w:sz w:val="26"/>
          <w:szCs w:val="26"/>
        </w:rPr>
        <w:t>khi</w:t>
      </w:r>
      <w:r w:rsidRPr="00B91ADB">
        <w:rPr>
          <w:rFonts w:ascii="Times New Roman" w:hAnsi="Times New Roman"/>
          <w:sz w:val="26"/>
          <w:szCs w:val="26"/>
        </w:rPr>
        <w:t xml:space="preserve"> </w:t>
      </w:r>
      <w:r w:rsidR="004861C2" w:rsidRPr="00B91ADB">
        <w:rPr>
          <w:rFonts w:ascii="Times New Roman" w:hAnsi="Times New Roman"/>
          <w:sz w:val="26"/>
          <w:szCs w:val="26"/>
        </w:rPr>
        <w:t>thiợc ti</w:t>
      </w:r>
      <w:r w:rsidRPr="00B91ADB">
        <w:rPr>
          <w:rFonts w:ascii="Times New Roman" w:hAnsi="Times New Roman"/>
          <w:sz w:val="26"/>
          <w:szCs w:val="26"/>
        </w:rPr>
        <w:t xml:space="preserve"> cho thin về tỷ lệ hộ ngho là khá cao ở khu vực </w:t>
      </w:r>
      <w:r w:rsidR="009A1302" w:rsidRPr="00B91ADB">
        <w:rPr>
          <w:rFonts w:ascii="Times New Roman" w:hAnsi="Times New Roman"/>
          <w:sz w:val="26"/>
          <w:szCs w:val="26"/>
        </w:rPr>
        <w:t>MNPB</w:t>
      </w:r>
      <w:r w:rsidRPr="00B91ADB">
        <w:rPr>
          <w:rFonts w:ascii="Times New Roman" w:hAnsi="Times New Roman"/>
          <w:sz w:val="26"/>
          <w:szCs w:val="26"/>
        </w:rPr>
        <w:t xml:space="preserve">, như </w:t>
      </w:r>
      <w:r w:rsidR="004861C2" w:rsidRPr="00B91ADB">
        <w:rPr>
          <w:rFonts w:ascii="Times New Roman" w:hAnsi="Times New Roman"/>
          <w:sz w:val="26"/>
          <w:szCs w:val="26"/>
        </w:rPr>
        <w:t xml:space="preserve">có th </w:t>
      </w:r>
      <w:r w:rsidRPr="00B91ADB">
        <w:rPr>
          <w:rFonts w:ascii="Times New Roman" w:hAnsi="Times New Roman"/>
          <w:sz w:val="26"/>
          <w:szCs w:val="26"/>
        </w:rPr>
        <w:t xml:space="preserve"> thth hin về</w:t>
      </w:r>
      <w:r w:rsidR="008E2501" w:rsidRPr="00B91ADB">
        <w:rPr>
          <w:rFonts w:ascii="Times New Roman" w:hAnsi="Times New Roman"/>
          <w:sz w:val="26"/>
          <w:szCs w:val="26"/>
        </w:rPr>
        <w:t>Hình 9</w:t>
      </w:r>
      <w:r w:rsidRPr="00B91ADB">
        <w:rPr>
          <w:rFonts w:ascii="Times New Roman" w:hAnsi="Times New Roman"/>
          <w:sz w:val="26"/>
          <w:szCs w:val="26"/>
        </w:rPr>
        <w:t xml:space="preserve">. </w:t>
      </w:r>
      <w:r w:rsidR="004861C2" w:rsidRPr="00B91ADB">
        <w:rPr>
          <w:rFonts w:ascii="Times New Roman" w:hAnsi="Times New Roman"/>
          <w:sz w:val="26"/>
          <w:szCs w:val="26"/>
        </w:rPr>
        <w:t>Ví d  hi</w:t>
      </w:r>
      <w:r w:rsidRPr="00B91ADB">
        <w:rPr>
          <w:rFonts w:ascii="Times New Roman" w:hAnsi="Times New Roman"/>
          <w:sz w:val="26"/>
          <w:szCs w:val="26"/>
        </w:rPr>
        <w:t>ạí d  hin về tỷ lệ hộ ngho là khá cao ở khu vực ầy đủận ân. Hình bên dưới minh họa cho quá</w:t>
      </w:r>
      <w:r w:rsidR="004861C2" w:rsidRPr="00B91ADB">
        <w:rPr>
          <w:rFonts w:ascii="Times New Roman" w:hAnsi="Times New Roman"/>
          <w:sz w:val="26"/>
          <w:szCs w:val="26"/>
        </w:rPr>
        <w:t>là</w:t>
      </w:r>
      <w:r w:rsidRPr="00B91ADB">
        <w:rPr>
          <w:rFonts w:ascii="Times New Roman" w:hAnsi="Times New Roman"/>
          <w:sz w:val="26"/>
          <w:szCs w:val="26"/>
        </w:rPr>
        <w:t xml:space="preserve"> à d  hin về tỷ lệ hộ ngho là khá cao ở khu </w:t>
      </w:r>
      <w:r w:rsidR="00B80A6B" w:rsidRPr="00B91ADB">
        <w:rPr>
          <w:rFonts w:ascii="Times New Roman" w:hAnsi="Times New Roman"/>
          <w:sz w:val="26"/>
          <w:szCs w:val="26"/>
        </w:rPr>
        <w:t>thud  hin v</w:t>
      </w:r>
      <w:r w:rsidRPr="00B91ADB">
        <w:rPr>
          <w:rFonts w:ascii="Times New Roman" w:hAnsi="Times New Roman"/>
          <w:sz w:val="26"/>
          <w:szCs w:val="26"/>
        </w:rPr>
        <w:t xml:space="preserve"> nhóm </w:t>
      </w:r>
      <w:r w:rsidR="00B80A6B" w:rsidRPr="00B91ADB">
        <w:rPr>
          <w:rFonts w:ascii="Times New Roman" w:hAnsi="Times New Roman"/>
          <w:sz w:val="26"/>
          <w:szCs w:val="26"/>
        </w:rPr>
        <w:t xml:space="preserve">có tm hin về tỷ lệ </w:t>
      </w:r>
      <w:r w:rsidRPr="00B91ADB">
        <w:rPr>
          <w:rFonts w:ascii="Times New Roman" w:hAnsi="Times New Roman"/>
          <w:sz w:val="26"/>
          <w:szCs w:val="26"/>
        </w:rPr>
        <w:t xml:space="preserve">cao (41,7%) và thấp (26,06%) tương ứng. </w:t>
      </w:r>
      <w:r w:rsidR="004024A8" w:rsidRPr="00B91ADB">
        <w:rPr>
          <w:rFonts w:ascii="Times New Roman" w:hAnsi="Times New Roman"/>
          <w:sz w:val="26"/>
          <w:szCs w:val="26"/>
        </w:rPr>
        <w:t>Như v4</w:t>
      </w:r>
      <w:r w:rsidR="002C5397" w:rsidRPr="00B91ADB">
        <w:rPr>
          <w:rFonts w:ascii="Times New Roman" w:hAnsi="Times New Roman"/>
          <w:sz w:val="26"/>
          <w:szCs w:val="26"/>
        </w:rPr>
        <w:t>y, chúng ta có khấ</w:t>
      </w:r>
      <w:r w:rsidRPr="00B91ADB">
        <w:rPr>
          <w:rFonts w:ascii="Times New Roman" w:hAnsi="Times New Roman"/>
          <w:sz w:val="26"/>
          <w:szCs w:val="26"/>
        </w:rPr>
        <w:t>k, chúng ta có khấp (26,06%) tương ứn</w:t>
      </w:r>
      <w:r w:rsidR="00351808" w:rsidRPr="00B91ADB">
        <w:rPr>
          <w:rFonts w:ascii="Times New Roman" w:hAnsi="Times New Roman"/>
          <w:sz w:val="26"/>
          <w:szCs w:val="26"/>
        </w:rPr>
        <w:t>đ, c</w:t>
      </w:r>
      <w:r w:rsidRPr="00B91ADB">
        <w:rPr>
          <w:rFonts w:ascii="Times New Roman" w:hAnsi="Times New Roman"/>
          <w:sz w:val="26"/>
          <w:szCs w:val="26"/>
        </w:rPr>
        <w:t>phó túng ta có khấp (26,06%) tươ</w:t>
      </w:r>
      <w:r w:rsidR="004024A8" w:rsidRPr="00B91ADB">
        <w:rPr>
          <w:rFonts w:ascii="Times New Roman" w:hAnsi="Times New Roman"/>
          <w:sz w:val="26"/>
          <w:szCs w:val="26"/>
        </w:rPr>
        <w:t>Khó túng ta có k</w:t>
      </w:r>
      <w:r w:rsidRPr="00B91ADB">
        <w:rPr>
          <w:rFonts w:ascii="Times New Roman" w:hAnsi="Times New Roman"/>
          <w:sz w:val="26"/>
          <w:szCs w:val="26"/>
        </w:rPr>
        <w:t>có giá trta</w:t>
      </w:r>
      <w:r w:rsidR="004024A8" w:rsidRPr="00B91ADB">
        <w:rPr>
          <w:rFonts w:ascii="Times New Roman" w:hAnsi="Times New Roman"/>
          <w:sz w:val="26"/>
          <w:szCs w:val="26"/>
        </w:rPr>
        <w:t>hơn ná trta có khấp (26,06%</w:t>
      </w:r>
      <w:r w:rsidRPr="00B91ADB">
        <w:rPr>
          <w:rFonts w:ascii="Times New Roman" w:hAnsi="Times New Roman"/>
          <w:sz w:val="26"/>
          <w:szCs w:val="26"/>
        </w:rPr>
        <w:t xml:space="preserve"> sâu hơn </w:t>
      </w:r>
      <w:r w:rsidR="002216D8" w:rsidRPr="00B91ADB">
        <w:rPr>
          <w:rFonts w:ascii="Times New Roman" w:hAnsi="Times New Roman"/>
          <w:sz w:val="26"/>
          <w:szCs w:val="26"/>
        </w:rPr>
        <w:t>ssâu hơn ta có khấp (26,06%</w:t>
      </w:r>
      <w:r w:rsidR="00351808" w:rsidRPr="00B91ADB">
        <w:rPr>
          <w:rFonts w:ascii="Times New Roman" w:hAnsi="Times New Roman"/>
          <w:sz w:val="26"/>
          <w:szCs w:val="26"/>
        </w:rPr>
        <w:t>đsâu</w:t>
      </w:r>
      <w:r w:rsidR="002216D8" w:rsidRPr="00B91ADB">
        <w:rPr>
          <w:rFonts w:ascii="Times New Roman" w:hAnsi="Times New Roman"/>
          <w:sz w:val="26"/>
          <w:szCs w:val="26"/>
        </w:rPr>
        <w:t xml:space="preserve">phó, tơn ta có khấp (26,06KH </w:t>
      </w:r>
      <w:r w:rsidRPr="00B91ADB">
        <w:rPr>
          <w:rFonts w:ascii="Times New Roman" w:hAnsi="Times New Roman"/>
          <w:sz w:val="26"/>
          <w:szCs w:val="26"/>
        </w:rPr>
        <w:t>thó, tơn ta có khấp (26</w:t>
      </w:r>
      <w:r w:rsidR="002216D8" w:rsidRPr="00B91ADB">
        <w:rPr>
          <w:rFonts w:ascii="Times New Roman" w:hAnsi="Times New Roman"/>
          <w:sz w:val="26"/>
          <w:szCs w:val="26"/>
        </w:rPr>
        <w:t xml:space="preserve"> li, tơn ta có khấp (26,06KH tương ứng. khu vực ầy đủận ân. Hìn</w:t>
      </w:r>
      <w:r w:rsidRPr="00B91ADB">
        <w:rPr>
          <w:rFonts w:ascii="Times New Roman" w:hAnsi="Times New Roman"/>
          <w:sz w:val="26"/>
          <w:szCs w:val="26"/>
        </w:rPr>
        <w:t>.</w:t>
      </w:r>
    </w:p>
    <w:p w:rsidR="002216D8" w:rsidRPr="00B91ADB" w:rsidRDefault="00917311" w:rsidP="00B91ADB">
      <w:pPr>
        <w:pStyle w:val="ListParagraph"/>
        <w:numPr>
          <w:ilvl w:val="0"/>
          <w:numId w:val="42"/>
        </w:numPr>
        <w:spacing w:beforeLines="60" w:before="144" w:afterLines="60" w:after="144" w:line="276" w:lineRule="auto"/>
        <w:rPr>
          <w:rFonts w:ascii="Times New Roman" w:hAnsi="Times New Roman"/>
          <w:sz w:val="26"/>
          <w:szCs w:val="26"/>
        </w:rPr>
      </w:pPr>
      <w:r w:rsidRPr="00B91ADB">
        <w:rPr>
          <w:rFonts w:ascii="Times New Roman" w:hAnsi="Times New Roman"/>
          <w:noProof/>
          <w:sz w:val="26"/>
          <w:szCs w:val="26"/>
        </w:rPr>
        <mc:AlternateContent>
          <mc:Choice Requires="wps">
            <w:drawing>
              <wp:anchor distT="0" distB="0" distL="114300" distR="114300" simplePos="0" relativeHeight="251775488" behindDoc="0" locked="0" layoutInCell="1" allowOverlap="1" wp14:anchorId="77CB1ADA" wp14:editId="45D20C9D">
                <wp:simplePos x="0" y="0"/>
                <wp:positionH relativeFrom="column">
                  <wp:posOffset>817055</wp:posOffset>
                </wp:positionH>
                <wp:positionV relativeFrom="paragraph">
                  <wp:posOffset>1341755</wp:posOffset>
                </wp:positionV>
                <wp:extent cx="682625" cy="1403985"/>
                <wp:effectExtent l="0" t="2222" r="952" b="953"/>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625" cy="1403985"/>
                        </a:xfrm>
                        <a:prstGeom prst="rect">
                          <a:avLst/>
                        </a:prstGeom>
                        <a:solidFill>
                          <a:srgbClr val="FFFFFF"/>
                        </a:solidFill>
                        <a:ln w="9525">
                          <a:noFill/>
                          <a:miter lim="800000"/>
                          <a:headEnd/>
                          <a:tailEnd/>
                        </a:ln>
                      </wps:spPr>
                      <wps:txbx>
                        <w:txbxContent>
                          <w:p w:rsidR="00C4750C" w:rsidRPr="00B91ADB" w:rsidRDefault="00C4750C" w:rsidP="008A1CB3">
                            <w:pPr>
                              <w:rPr>
                                <w:rFonts w:cs="Arial"/>
                                <w:color w:val="2E74B5" w:themeColor="accent1" w:themeShade="BF"/>
                                <w:sz w:val="20"/>
                              </w:rPr>
                            </w:pPr>
                            <w:r w:rsidRPr="00B91ADB">
                              <w:rPr>
                                <w:rFonts w:cs="Arial"/>
                                <w:color w:val="2E74B5" w:themeColor="accent1" w:themeShade="BF"/>
                                <w:sz w:val="20"/>
                              </w:rPr>
                              <w:t>Tỉ lệ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64.35pt;margin-top:105.65pt;width:53.75pt;height:110.55pt;rotation:-90;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" stroked="f">
                <v:textbox style="mso-fit-shape-to-text:t">
                  <w:txbxContent>
                    <w:p w:rsidR="00C11FA2" w:rsidRPr="00B91ADB" w:rsidRDefault="00C11FA2" w:rsidP="008A1CB3">
                      <w:pPr>
                        <w:rPr>
                          <w:rFonts w:cs="Arial"/>
                          <w:color w:val="2E74B5" w:themeColor="accent1" w:themeShade="BF"/>
                          <w:sz w:val="20"/>
                        </w:rPr>
                      </w:pPr>
                      <w:r w:rsidRPr="00B91ADB">
                        <w:rPr>
                          <w:rFonts w:cs="Arial"/>
                          <w:color w:val="2E74B5" w:themeColor="accent1" w:themeShade="BF"/>
                          <w:sz w:val="20"/>
                        </w:rPr>
                        <w:t>Tỉ lệ (%)</w:t>
                      </w:r>
                    </w:p>
                  </w:txbxContent>
                </v:textbox>
              </v:shape>
            </w:pict>
          </mc:Fallback>
        </mc:AlternateContent>
      </w:r>
      <w:r w:rsidR="002216D8" w:rsidRPr="00B91ADB">
        <w:rPr>
          <w:rFonts w:ascii="Times New Roman" w:hAnsi="Times New Roman"/>
          <w:sz w:val="26"/>
          <w:szCs w:val="26"/>
        </w:rPr>
        <w:t>Trong hai t ta có th(26,06KH tương ứng. khu vực ầy đủận ân. Hình bên dưới minh họa cho quá trình này.g nằm ở huyện Mai Sơn.vì tính loại trừ lẫn nhau của các chỉ số ta có thể rút ra được bài học kinh nghiệm nào khôn. Tại tỉnh Sơn</w:t>
      </w:r>
      <w:r w:rsidR="00A6316B" w:rsidRPr="00B91ADB">
        <w:rPr>
          <w:rFonts w:ascii="Times New Roman" w:hAnsi="Times New Roman"/>
          <w:sz w:val="26"/>
          <w:szCs w:val="26"/>
        </w:rPr>
        <w:t>hro</w:t>
      </w:r>
      <w:r w:rsidR="002216D8" w:rsidRPr="00B91ADB">
        <w:rPr>
          <w:rFonts w:ascii="Times New Roman" w:hAnsi="Times New Roman"/>
          <w:sz w:val="26"/>
          <w:szCs w:val="26"/>
        </w:rPr>
        <w:t xml:space="preserve">nghèo </w:t>
      </w:r>
      <w:r w:rsidR="00A6316B" w:rsidRPr="00B91ADB">
        <w:rPr>
          <w:rFonts w:ascii="Times New Roman" w:hAnsi="Times New Roman"/>
          <w:sz w:val="26"/>
          <w:szCs w:val="26"/>
        </w:rPr>
        <w:t>thhèo ha</w:t>
      </w:r>
      <w:r w:rsidR="002216D8" w:rsidRPr="00B91ADB">
        <w:rPr>
          <w:rFonts w:ascii="Times New Roman" w:hAnsi="Times New Roman"/>
          <w:sz w:val="26"/>
          <w:szCs w:val="26"/>
        </w:rPr>
        <w:t>; huy hai t ta có th(26</w:t>
      </w:r>
      <w:r w:rsidR="00FE4136" w:rsidRPr="00B91ADB">
        <w:rPr>
          <w:rFonts w:ascii="Times New Roman" w:hAnsi="Times New Roman"/>
          <w:sz w:val="26"/>
          <w:szCs w:val="26"/>
        </w:rPr>
        <w:t>h h</w:t>
      </w:r>
      <w:r w:rsidR="002216D8" w:rsidRPr="00B91ADB">
        <w:rPr>
          <w:rFonts w:ascii="Times New Roman" w:hAnsi="Times New Roman"/>
          <w:sz w:val="26"/>
          <w:szCs w:val="26"/>
        </w:rPr>
        <w:t>nghèo cao nhta có th(26,06KH tương ứng. khu vực</w:t>
      </w:r>
      <w:r w:rsidR="00FE4136" w:rsidRPr="00B91ADB">
        <w:rPr>
          <w:rFonts w:ascii="Times New Roman" w:hAnsi="Times New Roman"/>
          <w:sz w:val="26"/>
          <w:szCs w:val="26"/>
        </w:rPr>
        <w:t>tghèo</w:t>
      </w:r>
      <w:r w:rsidR="002216D8" w:rsidRPr="00B91ADB">
        <w:rPr>
          <w:rFonts w:ascii="Times New Roman" w:hAnsi="Times New Roman"/>
          <w:sz w:val="26"/>
          <w:szCs w:val="26"/>
        </w:rPr>
        <w:t xml:space="preserve"> thèo cao nhta có th</w:t>
      </w:r>
      <w:r w:rsidR="00EB1B12" w:rsidRPr="00B91ADB">
        <w:rPr>
          <w:rFonts w:ascii="Times New Roman" w:hAnsi="Times New Roman"/>
          <w:noProof/>
          <w:sz w:val="26"/>
          <w:szCs w:val="26"/>
        </w:rPr>
        <w:drawing>
          <wp:inline distT="0" distB="0" distL="0" distR="0" wp14:anchorId="263AC0C6" wp14:editId="37022853">
            <wp:extent cx="4972469" cy="234638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srcRect b="20235"/>
                    <a:stretch>
                      <a:fillRect/>
                    </a:stretch>
                  </pic:blipFill>
                  <pic:spPr bwMode="auto">
                    <a:xfrm>
                      <a:off x="0" y="0"/>
                      <a:ext cx="4972469" cy="2346385"/>
                    </a:xfrm>
                    <a:prstGeom prst="rect">
                      <a:avLst/>
                    </a:prstGeom>
                    <a:noFill/>
                    <a:ln w="9525">
                      <a:noFill/>
                      <a:miter lim="800000"/>
                      <a:headEnd/>
                      <a:tailEnd/>
                    </a:ln>
                  </pic:spPr>
                </pic:pic>
              </a:graphicData>
            </a:graphic>
          </wp:inline>
        </w:drawing>
      </w:r>
    </w:p>
    <w:p w:rsidR="00EB1B12" w:rsidRPr="000D75C2" w:rsidRDefault="002647A0" w:rsidP="00405AE7">
      <w:pPr>
        <w:spacing w:after="0"/>
        <w:jc w:val="center"/>
        <w:rPr>
          <w:rFonts w:ascii="Times New Roman" w:hAnsi="Times New Roman"/>
          <w:sz w:val="26"/>
          <w:szCs w:val="26"/>
        </w:rPr>
      </w:pPr>
      <w:r w:rsidRPr="00B91ADB">
        <w:rPr>
          <w:rFonts w:ascii="Times New Roman" w:hAnsi="Times New Roman"/>
          <w:noProof/>
          <w:sz w:val="26"/>
          <w:szCs w:val="26"/>
        </w:rPr>
        <w:lastRenderedPageBreak/>
        <mc:AlternateContent>
          <mc:Choice Requires="wps">
            <w:drawing>
              <wp:anchor distT="0" distB="0" distL="114300" distR="114300" simplePos="0" relativeHeight="251771392" behindDoc="0" locked="0" layoutInCell="1" allowOverlap="1" wp14:anchorId="68D1BB10" wp14:editId="51023685">
                <wp:simplePos x="0" y="0"/>
                <wp:positionH relativeFrom="column">
                  <wp:posOffset>640079</wp:posOffset>
                </wp:positionH>
                <wp:positionV relativeFrom="paragraph">
                  <wp:posOffset>182245</wp:posOffset>
                </wp:positionV>
                <wp:extent cx="682943" cy="1403985"/>
                <wp:effectExtent l="0" t="2222" r="952" b="953"/>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943" cy="1403985"/>
                        </a:xfrm>
                        <a:prstGeom prst="rect">
                          <a:avLst/>
                        </a:prstGeom>
                        <a:solidFill>
                          <a:srgbClr val="FFFFFF"/>
                        </a:solidFill>
                        <a:ln w="9525">
                          <a:noFill/>
                          <a:miter lim="800000"/>
                          <a:headEnd/>
                          <a:tailEnd/>
                        </a:ln>
                      </wps:spPr>
                      <wps:txbx>
                        <w:txbxContent>
                          <w:p w:rsidR="00C4750C" w:rsidRPr="00B91ADB" w:rsidRDefault="00C4750C">
                            <w:pPr>
                              <w:rPr>
                                <w:rFonts w:cs="Arial"/>
                                <w:color w:val="2E74B5" w:themeColor="accent1" w:themeShade="BF"/>
                                <w:sz w:val="20"/>
                              </w:rPr>
                            </w:pPr>
                            <w:r w:rsidRPr="00B91ADB">
                              <w:rPr>
                                <w:rFonts w:cs="Arial"/>
                                <w:color w:val="2E74B5" w:themeColor="accent1" w:themeShade="BF"/>
                                <w:sz w:val="20"/>
                              </w:rPr>
                              <w:t>Tỉ lệ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50.4pt;margin-top:14.35pt;width:53.8pt;height:110.55pt;rotation:-90;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" stroked="f">
                <v:textbox style="mso-fit-shape-to-text:t">
                  <w:txbxContent>
                    <w:p w:rsidR="00C11FA2" w:rsidRPr="00B91ADB" w:rsidRDefault="00C11FA2">
                      <w:pPr>
                        <w:rPr>
                          <w:rFonts w:cs="Arial"/>
                          <w:color w:val="2E74B5" w:themeColor="accent1" w:themeShade="BF"/>
                          <w:sz w:val="20"/>
                        </w:rPr>
                      </w:pPr>
                      <w:r w:rsidRPr="00B91ADB">
                        <w:rPr>
                          <w:rFonts w:cs="Arial"/>
                          <w:color w:val="2E74B5" w:themeColor="accent1" w:themeShade="BF"/>
                          <w:sz w:val="20"/>
                        </w:rPr>
                        <w:t>Tỉ lệ (%)</w:t>
                      </w:r>
                    </w:p>
                  </w:txbxContent>
                </v:textbox>
              </v:shape>
            </w:pict>
          </mc:Fallback>
        </mc:AlternateContent>
      </w:r>
      <w:r w:rsidR="00EB1B12" w:rsidRPr="00B91ADB">
        <w:rPr>
          <w:rFonts w:ascii="Times New Roman" w:hAnsi="Times New Roman"/>
          <w:noProof/>
          <w:sz w:val="26"/>
          <w:szCs w:val="26"/>
        </w:rPr>
        <w:drawing>
          <wp:inline distT="0" distB="0" distL="0" distR="0" wp14:anchorId="5CF260C2" wp14:editId="5976E783">
            <wp:extent cx="5337954" cy="2432649"/>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t="2235" b="18994"/>
                    <a:stretch>
                      <a:fillRect/>
                    </a:stretch>
                  </pic:blipFill>
                  <pic:spPr bwMode="auto">
                    <a:xfrm>
                      <a:off x="0" y="0"/>
                      <a:ext cx="5337954" cy="2432649"/>
                    </a:xfrm>
                    <a:prstGeom prst="rect">
                      <a:avLst/>
                    </a:prstGeom>
                    <a:noFill/>
                    <a:ln w="9525">
                      <a:noFill/>
                      <a:miter lim="800000"/>
                      <a:headEnd/>
                      <a:tailEnd/>
                    </a:ln>
                  </pic:spPr>
                </pic:pic>
              </a:graphicData>
            </a:graphic>
          </wp:inline>
        </w:drawing>
      </w:r>
    </w:p>
    <w:p w:rsidR="00FE4136" w:rsidRPr="000D75C2" w:rsidRDefault="008A1CB3" w:rsidP="00405AE7">
      <w:pPr>
        <w:spacing w:after="0"/>
        <w:jc w:val="center"/>
        <w:rPr>
          <w:rFonts w:ascii="Times New Roman" w:hAnsi="Times New Roman"/>
          <w:sz w:val="26"/>
          <w:szCs w:val="26"/>
        </w:rPr>
      </w:pPr>
      <w:r w:rsidRPr="00B91ADB">
        <w:rPr>
          <w:rFonts w:ascii="Times New Roman" w:hAnsi="Times New Roman"/>
          <w:noProof/>
          <w:sz w:val="26"/>
          <w:szCs w:val="26"/>
        </w:rPr>
        <mc:AlternateContent>
          <mc:Choice Requires="wps">
            <w:drawing>
              <wp:anchor distT="0" distB="0" distL="114300" distR="114300" simplePos="0" relativeHeight="251773440" behindDoc="0" locked="0" layoutInCell="1" allowOverlap="1" wp14:anchorId="419C8227" wp14:editId="2C39EBC9">
                <wp:simplePos x="0" y="0"/>
                <wp:positionH relativeFrom="column">
                  <wp:posOffset>584835</wp:posOffset>
                </wp:positionH>
                <wp:positionV relativeFrom="paragraph">
                  <wp:posOffset>172085</wp:posOffset>
                </wp:positionV>
                <wp:extent cx="682625" cy="1403985"/>
                <wp:effectExtent l="0" t="2222" r="952" b="953"/>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625" cy="1403985"/>
                        </a:xfrm>
                        <a:prstGeom prst="rect">
                          <a:avLst/>
                        </a:prstGeom>
                        <a:solidFill>
                          <a:srgbClr val="FFFFFF"/>
                        </a:solidFill>
                        <a:ln w="9525">
                          <a:noFill/>
                          <a:miter lim="800000"/>
                          <a:headEnd/>
                          <a:tailEnd/>
                        </a:ln>
                      </wps:spPr>
                      <wps:txbx>
                        <w:txbxContent>
                          <w:p w:rsidR="00C4750C" w:rsidRPr="00B91ADB" w:rsidRDefault="00C4750C" w:rsidP="008A1CB3">
                            <w:pPr>
                              <w:rPr>
                                <w:rFonts w:cs="Arial"/>
                                <w:color w:val="2E74B5" w:themeColor="accent1" w:themeShade="BF"/>
                                <w:sz w:val="20"/>
                              </w:rPr>
                            </w:pPr>
                            <w:r w:rsidRPr="00B91ADB">
                              <w:rPr>
                                <w:rFonts w:cs="Arial"/>
                                <w:color w:val="2E74B5" w:themeColor="accent1" w:themeShade="BF"/>
                                <w:sz w:val="20"/>
                              </w:rPr>
                              <w:t>Tỉ lệ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46.05pt;margin-top:13.55pt;width:53.75pt;height:110.55pt;rotation:-90;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" stroked="f">
                <v:textbox style="mso-fit-shape-to-text:t">
                  <w:txbxContent>
                    <w:p w:rsidR="00C11FA2" w:rsidRPr="00B91ADB" w:rsidRDefault="00C11FA2" w:rsidP="008A1CB3">
                      <w:pPr>
                        <w:rPr>
                          <w:rFonts w:cs="Arial"/>
                          <w:color w:val="2E74B5" w:themeColor="accent1" w:themeShade="BF"/>
                          <w:sz w:val="20"/>
                        </w:rPr>
                      </w:pPr>
                      <w:r w:rsidRPr="00B91ADB">
                        <w:rPr>
                          <w:rFonts w:cs="Arial"/>
                          <w:color w:val="2E74B5" w:themeColor="accent1" w:themeShade="BF"/>
                          <w:sz w:val="20"/>
                        </w:rPr>
                        <w:t>Tỉ lệ (%)</w:t>
                      </w:r>
                    </w:p>
                  </w:txbxContent>
                </v:textbox>
              </v:shape>
            </w:pict>
          </mc:Fallback>
        </mc:AlternateContent>
      </w:r>
      <w:r w:rsidR="00FE4136" w:rsidRPr="00B91ADB">
        <w:rPr>
          <w:rFonts w:ascii="Times New Roman" w:hAnsi="Times New Roman"/>
          <w:noProof/>
          <w:sz w:val="26"/>
          <w:szCs w:val="26"/>
        </w:rPr>
        <w:drawing>
          <wp:inline distT="0" distB="0" distL="0" distR="0" wp14:anchorId="45173AC9" wp14:editId="273716C6">
            <wp:extent cx="5379720" cy="2346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45" cstate="print"/>
                    <a:srcRect t="2924" b="17498"/>
                    <a:stretch/>
                  </pic:blipFill>
                  <pic:spPr bwMode="auto">
                    <a:xfrm>
                      <a:off x="0" y="0"/>
                      <a:ext cx="5381457" cy="2347718"/>
                    </a:xfrm>
                    <a:prstGeom prst="rect">
                      <a:avLst/>
                    </a:prstGeom>
                    <a:noFill/>
                    <a:ln>
                      <a:noFill/>
                    </a:ln>
                    <a:extLst>
                      <a:ext uri="{53640926-AAD7-44D8-BBD7-CCE9431645EC}">
                        <a14:shadowObscured xmlns:a14="http://schemas.microsoft.com/office/drawing/2010/main"/>
                      </a:ext>
                    </a:extLst>
                  </pic:spPr>
                </pic:pic>
              </a:graphicData>
            </a:graphic>
          </wp:inline>
        </w:drawing>
      </w:r>
    </w:p>
    <w:p w:rsidR="00FE4136" w:rsidRPr="000D75C2" w:rsidRDefault="00FE4136" w:rsidP="00405AE7">
      <w:pPr>
        <w:spacing w:after="0"/>
        <w:ind w:firstLine="720"/>
        <w:rPr>
          <w:rFonts w:ascii="Times New Roman" w:hAnsi="Times New Roman"/>
          <w:color w:val="000000" w:themeColor="text1"/>
          <w:sz w:val="26"/>
          <w:szCs w:val="26"/>
        </w:rPr>
      </w:pPr>
      <w:r w:rsidRPr="000D75C2">
        <w:rPr>
          <w:rFonts w:ascii="Times New Roman" w:hAnsi="Times New Roman"/>
          <w:color w:val="92D050"/>
          <w:sz w:val="26"/>
          <w:szCs w:val="26"/>
        </w:rPr>
        <w:sym w:font="Wingdings" w:char="F06E"/>
      </w:r>
      <w:r w:rsidRPr="000D75C2">
        <w:rPr>
          <w:rFonts w:ascii="Times New Roman" w:hAnsi="Times New Roman"/>
          <w:color w:val="92D050"/>
          <w:sz w:val="26"/>
          <w:szCs w:val="26"/>
        </w:rPr>
        <w:t xml:space="preserve"> </w:t>
      </w:r>
      <w:r w:rsidRPr="000D75C2">
        <w:rPr>
          <w:rFonts w:ascii="Times New Roman" w:hAnsi="Times New Roman"/>
          <w:color w:val="000000" w:themeColor="text1"/>
          <w:sz w:val="26"/>
          <w:szCs w:val="26"/>
        </w:rPr>
        <w:t>Tỷ lệ hộ nghèo</w:t>
      </w:r>
      <w:r w:rsidRPr="000D75C2">
        <w:rPr>
          <w:rFonts w:ascii="Times New Roman" w:hAnsi="Times New Roman"/>
          <w:color w:val="000000" w:themeColor="text1"/>
          <w:sz w:val="26"/>
          <w:szCs w:val="26"/>
        </w:rPr>
        <w:tab/>
      </w:r>
      <w:r w:rsidRPr="000D75C2">
        <w:rPr>
          <w:rFonts w:ascii="Times New Roman" w:hAnsi="Times New Roman"/>
          <w:color w:val="000000" w:themeColor="text1"/>
          <w:sz w:val="26"/>
          <w:szCs w:val="26"/>
        </w:rPr>
        <w:tab/>
      </w:r>
      <w:r w:rsidRPr="000D75C2">
        <w:rPr>
          <w:rFonts w:ascii="Times New Roman" w:hAnsi="Times New Roman"/>
          <w:color w:val="000000" w:themeColor="text1"/>
          <w:sz w:val="26"/>
          <w:szCs w:val="26"/>
        </w:rPr>
        <w:tab/>
      </w:r>
      <w:r w:rsidRPr="000D75C2">
        <w:rPr>
          <w:rFonts w:ascii="Times New Roman" w:hAnsi="Times New Roman"/>
          <w:color w:val="000000" w:themeColor="text1"/>
          <w:sz w:val="26"/>
          <w:szCs w:val="26"/>
        </w:rPr>
        <w:tab/>
      </w:r>
      <w:r w:rsidRPr="000D75C2">
        <w:rPr>
          <w:rFonts w:ascii="Times New Roman" w:hAnsi="Times New Roman"/>
          <w:color w:val="C00000"/>
          <w:sz w:val="26"/>
          <w:szCs w:val="26"/>
        </w:rPr>
        <w:sym w:font="Wingdings" w:char="F06E"/>
      </w:r>
      <w:r w:rsidRPr="000D75C2">
        <w:rPr>
          <w:rFonts w:ascii="Times New Roman" w:hAnsi="Times New Roman"/>
          <w:color w:val="92D050"/>
          <w:sz w:val="26"/>
          <w:szCs w:val="26"/>
        </w:rPr>
        <w:t xml:space="preserve"> </w:t>
      </w:r>
      <w:r w:rsidRPr="000D75C2">
        <w:rPr>
          <w:rFonts w:ascii="Times New Roman" w:hAnsi="Times New Roman"/>
          <w:color w:val="000000" w:themeColor="text1"/>
          <w:sz w:val="26"/>
          <w:szCs w:val="26"/>
        </w:rPr>
        <w:t>Tỷ lệ dân tộc thiểu số</w:t>
      </w:r>
      <w:r w:rsidRPr="000D75C2">
        <w:rPr>
          <w:rFonts w:ascii="Times New Roman" w:hAnsi="Times New Roman"/>
          <w:color w:val="000000" w:themeColor="text1"/>
          <w:sz w:val="26"/>
          <w:szCs w:val="26"/>
        </w:rPr>
        <w:tab/>
      </w:r>
      <w:r w:rsidRPr="000D75C2">
        <w:rPr>
          <w:rFonts w:ascii="Times New Roman" w:hAnsi="Times New Roman"/>
          <w:color w:val="000000" w:themeColor="text1"/>
          <w:sz w:val="26"/>
          <w:szCs w:val="26"/>
        </w:rPr>
        <w:tab/>
      </w:r>
    </w:p>
    <w:p w:rsidR="00EB1B12" w:rsidRPr="000D75C2" w:rsidRDefault="00FE4136" w:rsidP="00405AE7">
      <w:pPr>
        <w:spacing w:after="0"/>
        <w:ind w:firstLine="720"/>
        <w:rPr>
          <w:rFonts w:ascii="Times New Roman" w:hAnsi="Times New Roman"/>
          <w:sz w:val="26"/>
          <w:szCs w:val="26"/>
        </w:rPr>
      </w:pPr>
      <w:r w:rsidRPr="000D75C2">
        <w:rPr>
          <w:rFonts w:ascii="Times New Roman" w:hAnsi="Times New Roman"/>
          <w:color w:val="0070C0"/>
          <w:sz w:val="26"/>
          <w:szCs w:val="26"/>
        </w:rPr>
        <w:sym w:font="Wingdings" w:char="F06E"/>
      </w:r>
      <w:r w:rsidRPr="000D75C2">
        <w:rPr>
          <w:rFonts w:ascii="Times New Roman" w:hAnsi="Times New Roman"/>
          <w:color w:val="92D050"/>
          <w:sz w:val="26"/>
          <w:szCs w:val="26"/>
        </w:rPr>
        <w:t xml:space="preserve"> </w:t>
      </w:r>
      <w:r w:rsidRPr="000D75C2">
        <w:rPr>
          <w:rFonts w:ascii="Times New Roman" w:hAnsi="Times New Roman"/>
          <w:color w:val="000000" w:themeColor="text1"/>
          <w:sz w:val="26"/>
          <w:szCs w:val="26"/>
        </w:rPr>
        <w:t>Tỷ lệ dân số trong độ tuổi lao động</w:t>
      </w:r>
    </w:p>
    <w:p w:rsidR="00EB1B12" w:rsidRPr="000D75C2" w:rsidRDefault="00FE4136" w:rsidP="00B91ADB">
      <w:pPr>
        <w:pStyle w:val="Caption"/>
        <w:rPr>
          <w:rFonts w:ascii="Times New Roman" w:hAnsi="Times New Roman"/>
          <w:sz w:val="26"/>
          <w:szCs w:val="26"/>
        </w:rPr>
      </w:pPr>
      <w:bookmarkStart w:id="57" w:name="_Toc424141253"/>
      <w:r w:rsidRPr="00B91ADB">
        <w:rPr>
          <w:rFonts w:ascii="Times New Roman" w:hAnsi="Times New Roman"/>
          <w:sz w:val="26"/>
          <w:szCs w:val="26"/>
        </w:rPr>
        <w:t>Hình</w:t>
      </w:r>
      <w:r w:rsidR="00EB1B12" w:rsidRPr="00B91ADB">
        <w:rPr>
          <w:rFonts w:ascii="Times New Roman" w:hAnsi="Times New Roman"/>
          <w:sz w:val="26"/>
          <w:szCs w:val="26"/>
        </w:rPr>
        <w:t xml:space="preserve"> </w:t>
      </w:r>
      <w:r w:rsidR="008E2501" w:rsidRPr="00B91ADB">
        <w:rPr>
          <w:rFonts w:ascii="Times New Roman" w:hAnsi="Times New Roman"/>
          <w:sz w:val="26"/>
          <w:szCs w:val="26"/>
        </w:rPr>
        <w:t>9</w:t>
      </w:r>
      <w:r w:rsidR="00EB1B12" w:rsidRPr="00B91ADB">
        <w:rPr>
          <w:rFonts w:ascii="Times New Roman" w:hAnsi="Times New Roman"/>
          <w:sz w:val="26"/>
          <w:szCs w:val="26"/>
        </w:rPr>
        <w:t xml:space="preserve"> </w:t>
      </w:r>
      <w:r w:rsidRPr="00B91ADB">
        <w:rPr>
          <w:rFonts w:ascii="Times New Roman" w:hAnsi="Times New Roman"/>
          <w:sz w:val="26"/>
          <w:szCs w:val="26"/>
        </w:rPr>
        <w:t xml:space="preserve">So sánh chỉ số xã hội giữa: 15 tỉnh MNPB (hình trên); các huyện tỉnh Sơn La (hình giữa) và tỉnh Bắc Kạn (hình dưới) </w:t>
      </w:r>
      <w:bookmarkEnd w:id="57"/>
    </w:p>
    <w:p w:rsidR="006756AF" w:rsidRPr="00B91ADB" w:rsidRDefault="006756AF" w:rsidP="006756AF">
      <w:pPr>
        <w:rPr>
          <w:rFonts w:ascii="Times New Roman" w:hAnsi="Times New Roman"/>
        </w:rPr>
      </w:pPr>
    </w:p>
    <w:p w:rsidR="0021385B" w:rsidRPr="000D75C2" w:rsidRDefault="0021385B" w:rsidP="00405AE7">
      <w:pPr>
        <w:spacing w:before="120" w:after="120"/>
        <w:rPr>
          <w:rFonts w:ascii="Times New Roman" w:hAnsi="Times New Roman"/>
          <w:sz w:val="26"/>
          <w:szCs w:val="26"/>
        </w:rPr>
      </w:pPr>
      <w:r w:rsidRPr="00B91ADB">
        <w:rPr>
          <w:rFonts w:ascii="Times New Roman" w:hAnsi="Times New Roman"/>
          <w:sz w:val="26"/>
          <w:szCs w:val="26"/>
        </w:rPr>
        <w:t xml:space="preserve">Hình </w:t>
      </w:r>
      <w:r w:rsidR="008E2501" w:rsidRPr="00B91ADB">
        <w:rPr>
          <w:rFonts w:ascii="Times New Roman" w:hAnsi="Times New Roman"/>
          <w:sz w:val="26"/>
          <w:szCs w:val="26"/>
        </w:rPr>
        <w:t>10</w:t>
      </w:r>
      <w:r w:rsidRPr="00B91ADB">
        <w:rPr>
          <w:rFonts w:ascii="Times New Roman" w:hAnsi="Times New Roman"/>
          <w:sz w:val="26"/>
          <w:szCs w:val="26"/>
        </w:rPr>
        <w:t xml:space="preserve"> cho thấy các thông tin về độ tuổi của các công trình kè ở các tỉnh MNPB. Có thể thấy rằng 57% các công trình kè được xây dựng trong thời gian 1990-2002. Hầu như tất cả các công trình kè tại các tỉnh Sơn La và Bắc Kạn được xây dựng trong giai đoạn này.</w:t>
      </w:r>
    </w:p>
    <w:p w:rsidR="0021385B" w:rsidRPr="000D75C2" w:rsidRDefault="0021385B" w:rsidP="00405AE7">
      <w:pPr>
        <w:spacing w:before="120" w:after="120"/>
        <w:rPr>
          <w:rFonts w:ascii="Times New Roman" w:hAnsi="Times New Roman"/>
          <w:sz w:val="26"/>
          <w:szCs w:val="26"/>
        </w:rPr>
      </w:pPr>
      <w:r w:rsidRPr="00B91ADB">
        <w:rPr>
          <w:rFonts w:ascii="Times New Roman" w:hAnsi="Times New Roman"/>
          <w:sz w:val="26"/>
          <w:szCs w:val="26"/>
        </w:rPr>
        <w:t xml:space="preserve">Tại tỉnh Sơn La, chỉ có hai huyện (Thuận Châu, Yên Châu) có công trình kè (10 công trình). Các huyện còn lại không có công trình kè </w:t>
      </w:r>
      <w:r w:rsidR="008E2501" w:rsidRPr="00B91ADB">
        <w:rPr>
          <w:rFonts w:ascii="Times New Roman" w:hAnsi="Times New Roman"/>
          <w:sz w:val="26"/>
          <w:szCs w:val="26"/>
        </w:rPr>
        <w:t>theo các dữ liệu có sẵn</w:t>
      </w:r>
      <w:r w:rsidRPr="00B91ADB">
        <w:rPr>
          <w:rFonts w:ascii="Times New Roman" w:hAnsi="Times New Roman"/>
          <w:sz w:val="26"/>
          <w:szCs w:val="26"/>
        </w:rPr>
        <w:t>. 2 trong số 10 công trình này được xây dựng gần đây (năm 2013), 2 công trình từ năm 2002 đến năm 2012, 4 công trình trong giai đoạn 1990-2002, và 2 công trình trước năm 1976.</w:t>
      </w:r>
    </w:p>
    <w:p w:rsidR="0021385B" w:rsidRPr="000D75C2" w:rsidRDefault="0021385B" w:rsidP="00405AE7">
      <w:pPr>
        <w:spacing w:before="120" w:after="120"/>
        <w:rPr>
          <w:rFonts w:ascii="Times New Roman" w:hAnsi="Times New Roman"/>
          <w:sz w:val="26"/>
          <w:szCs w:val="26"/>
        </w:rPr>
      </w:pPr>
      <w:r w:rsidRPr="00B91ADB">
        <w:rPr>
          <w:rFonts w:ascii="Times New Roman" w:hAnsi="Times New Roman"/>
          <w:sz w:val="26"/>
          <w:szCs w:val="26"/>
        </w:rPr>
        <w:t xml:space="preserve">Tại tỉnh Bắc Kạn, </w:t>
      </w:r>
      <w:r w:rsidR="003152C5" w:rsidRPr="00B91ADB">
        <w:rPr>
          <w:rFonts w:ascii="Times New Roman" w:hAnsi="Times New Roman"/>
          <w:sz w:val="26"/>
          <w:szCs w:val="26"/>
        </w:rPr>
        <w:t xml:space="preserve">2 huyện </w:t>
      </w:r>
      <w:r w:rsidRPr="00B91ADB">
        <w:rPr>
          <w:rFonts w:ascii="Times New Roman" w:hAnsi="Times New Roman"/>
          <w:sz w:val="26"/>
          <w:szCs w:val="26"/>
        </w:rPr>
        <w:t xml:space="preserve">Ba Bể, Chợ Đồn và thành phố Bắc Kạn không có </w:t>
      </w:r>
      <w:r w:rsidR="003152C5" w:rsidRPr="00B91ADB">
        <w:rPr>
          <w:rFonts w:ascii="Times New Roman" w:hAnsi="Times New Roman"/>
          <w:sz w:val="26"/>
          <w:szCs w:val="26"/>
        </w:rPr>
        <w:t>công trình kè</w:t>
      </w:r>
      <w:r w:rsidRPr="00B91ADB">
        <w:rPr>
          <w:rFonts w:ascii="Times New Roman" w:hAnsi="Times New Roman"/>
          <w:sz w:val="26"/>
          <w:szCs w:val="26"/>
        </w:rPr>
        <w:t xml:space="preserve">. Còn lại 5 huyện </w:t>
      </w:r>
      <w:r w:rsidR="003152C5" w:rsidRPr="00B91ADB">
        <w:rPr>
          <w:rFonts w:ascii="Times New Roman" w:hAnsi="Times New Roman"/>
          <w:sz w:val="26"/>
          <w:szCs w:val="26"/>
        </w:rPr>
        <w:t>có</w:t>
      </w:r>
      <w:r w:rsidRPr="00B91ADB">
        <w:rPr>
          <w:rFonts w:ascii="Times New Roman" w:hAnsi="Times New Roman"/>
          <w:sz w:val="26"/>
          <w:szCs w:val="26"/>
        </w:rPr>
        <w:t xml:space="preserve"> 26</w:t>
      </w:r>
      <w:r w:rsidR="003152C5" w:rsidRPr="00B91ADB">
        <w:rPr>
          <w:rFonts w:ascii="Times New Roman" w:hAnsi="Times New Roman"/>
          <w:sz w:val="26"/>
          <w:szCs w:val="26"/>
        </w:rPr>
        <w:t xml:space="preserve"> công trình</w:t>
      </w:r>
      <w:r w:rsidRPr="00B91ADB">
        <w:rPr>
          <w:rFonts w:ascii="Times New Roman" w:hAnsi="Times New Roman"/>
          <w:sz w:val="26"/>
          <w:szCs w:val="26"/>
        </w:rPr>
        <w:t xml:space="preserve"> kè</w:t>
      </w:r>
      <w:r w:rsidR="003152C5" w:rsidRPr="00B91ADB">
        <w:rPr>
          <w:rFonts w:ascii="Times New Roman" w:hAnsi="Times New Roman"/>
          <w:sz w:val="26"/>
          <w:szCs w:val="26"/>
        </w:rPr>
        <w:t>,</w:t>
      </w:r>
      <w:r w:rsidRPr="00B91ADB">
        <w:rPr>
          <w:rFonts w:ascii="Times New Roman" w:hAnsi="Times New Roman"/>
          <w:sz w:val="26"/>
          <w:szCs w:val="26"/>
        </w:rPr>
        <w:t xml:space="preserve"> chủ yếu được xây dựng từ năm 2002.</w:t>
      </w:r>
    </w:p>
    <w:p w:rsidR="00EB1B12" w:rsidRPr="000D75C2" w:rsidRDefault="00EB1B12" w:rsidP="00405AE7">
      <w:pPr>
        <w:spacing w:after="0"/>
        <w:jc w:val="center"/>
        <w:rPr>
          <w:rFonts w:ascii="Times New Roman" w:hAnsi="Times New Roman"/>
          <w:color w:val="000000" w:themeColor="text1"/>
          <w:sz w:val="26"/>
          <w:szCs w:val="26"/>
        </w:rPr>
      </w:pPr>
      <w:r w:rsidRPr="00B91ADB">
        <w:rPr>
          <w:rFonts w:ascii="Times New Roman" w:hAnsi="Times New Roman"/>
          <w:noProof/>
          <w:sz w:val="26"/>
          <w:szCs w:val="26"/>
        </w:rPr>
        <w:lastRenderedPageBreak/>
        <w:drawing>
          <wp:inline distT="0" distB="0" distL="0" distR="0" wp14:anchorId="63D20B68" wp14:editId="0C0C89D3">
            <wp:extent cx="2219960" cy="2656840"/>
            <wp:effectExtent l="0" t="0" r="0"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srcRect l="15908" t="9767" r="35483" b="-6146"/>
                    <a:stretch/>
                  </pic:blipFill>
                  <pic:spPr bwMode="auto">
                    <a:xfrm>
                      <a:off x="0" y="0"/>
                      <a:ext cx="2219343" cy="2656102"/>
                    </a:xfrm>
                    <a:prstGeom prst="rect">
                      <a:avLst/>
                    </a:prstGeom>
                    <a:noFill/>
                    <a:ln>
                      <a:noFill/>
                    </a:ln>
                    <a:extLst>
                      <a:ext uri="{53640926-AAD7-44D8-BBD7-CCE9431645EC}">
                        <a14:shadowObscured xmlns:a14="http://schemas.microsoft.com/office/drawing/2010/main"/>
                      </a:ext>
                    </a:extLst>
                  </pic:spPr>
                </pic:pic>
              </a:graphicData>
            </a:graphic>
          </wp:inline>
        </w:drawing>
      </w:r>
      <w:r w:rsidRPr="00B91ADB">
        <w:rPr>
          <w:rFonts w:ascii="Times New Roman" w:hAnsi="Times New Roman"/>
          <w:noProof/>
          <w:sz w:val="26"/>
          <w:szCs w:val="26"/>
        </w:rPr>
        <w:drawing>
          <wp:inline distT="0" distB="0" distL="0" distR="0" wp14:anchorId="58100C7D" wp14:editId="7ABBF105">
            <wp:extent cx="3479800" cy="2756666"/>
            <wp:effectExtent l="0" t="0" r="0" b="0"/>
            <wp:docPr id="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srcRect l="1224" r="22580"/>
                    <a:stretch/>
                  </pic:blipFill>
                  <pic:spPr bwMode="auto">
                    <a:xfrm>
                      <a:off x="0" y="0"/>
                      <a:ext cx="3478833" cy="2755900"/>
                    </a:xfrm>
                    <a:prstGeom prst="rect">
                      <a:avLst/>
                    </a:prstGeom>
                    <a:noFill/>
                    <a:ln>
                      <a:noFill/>
                    </a:ln>
                    <a:extLst>
                      <a:ext uri="{53640926-AAD7-44D8-BBD7-CCE9431645EC}">
                        <a14:shadowObscured xmlns:a14="http://schemas.microsoft.com/office/drawing/2010/main"/>
                      </a:ext>
                    </a:extLst>
                  </pic:spPr>
                </pic:pic>
              </a:graphicData>
            </a:graphic>
          </wp:inline>
        </w:drawing>
      </w:r>
      <w:r w:rsidRPr="00B91ADB">
        <w:rPr>
          <w:rFonts w:ascii="Times New Roman" w:hAnsi="Times New Roman"/>
          <w:color w:val="002060"/>
          <w:sz w:val="26"/>
          <w:szCs w:val="26"/>
        </w:rPr>
        <w:sym w:font="Wingdings" w:char="F06E"/>
      </w:r>
      <w:r w:rsidRPr="00B91ADB">
        <w:rPr>
          <w:rFonts w:ascii="Times New Roman" w:hAnsi="Times New Roman"/>
          <w:color w:val="92D050"/>
          <w:sz w:val="26"/>
          <w:szCs w:val="26"/>
          <w:lang w:val="vi-VN"/>
        </w:rPr>
        <w:t xml:space="preserve"> </w:t>
      </w:r>
      <w:r w:rsidR="003152C5" w:rsidRPr="00B91ADB">
        <w:rPr>
          <w:rFonts w:ascii="Times New Roman" w:hAnsi="Times New Roman"/>
          <w:color w:val="000000" w:themeColor="text1"/>
          <w:sz w:val="26"/>
          <w:szCs w:val="26"/>
        </w:rPr>
        <w:t>Sau</w:t>
      </w:r>
      <w:r w:rsidRPr="00B91ADB">
        <w:rPr>
          <w:rFonts w:ascii="Times New Roman" w:hAnsi="Times New Roman"/>
          <w:color w:val="000000" w:themeColor="text1"/>
          <w:sz w:val="26"/>
          <w:szCs w:val="26"/>
          <w:lang w:val="vi-VN"/>
        </w:rPr>
        <w:t xml:space="preserve"> 2012 </w:t>
      </w:r>
      <w:r w:rsidRPr="00B91ADB">
        <w:rPr>
          <w:rFonts w:ascii="Times New Roman" w:hAnsi="Times New Roman"/>
          <w:color w:val="C00000"/>
          <w:sz w:val="26"/>
          <w:szCs w:val="26"/>
        </w:rPr>
        <w:sym w:font="Wingdings" w:char="F06E"/>
      </w:r>
      <w:r w:rsidRPr="00B91ADB">
        <w:rPr>
          <w:rFonts w:ascii="Times New Roman" w:hAnsi="Times New Roman"/>
          <w:color w:val="92D050"/>
          <w:sz w:val="26"/>
          <w:szCs w:val="26"/>
          <w:lang w:val="vi-VN"/>
        </w:rPr>
        <w:t xml:space="preserve"> </w:t>
      </w:r>
      <w:r w:rsidRPr="00B91ADB">
        <w:rPr>
          <w:rFonts w:ascii="Times New Roman" w:hAnsi="Times New Roman"/>
          <w:color w:val="000000" w:themeColor="text1"/>
          <w:sz w:val="26"/>
          <w:szCs w:val="26"/>
          <w:lang w:val="vi-VN"/>
        </w:rPr>
        <w:t xml:space="preserve">2002-2012 </w:t>
      </w:r>
      <w:r w:rsidRPr="00B91ADB">
        <w:rPr>
          <w:rFonts w:ascii="Times New Roman" w:hAnsi="Times New Roman"/>
          <w:color w:val="92D050"/>
          <w:sz w:val="26"/>
          <w:szCs w:val="26"/>
        </w:rPr>
        <w:sym w:font="Wingdings" w:char="F06E"/>
      </w:r>
      <w:r w:rsidRPr="00B91ADB">
        <w:rPr>
          <w:rFonts w:ascii="Times New Roman" w:hAnsi="Times New Roman"/>
          <w:color w:val="92D050"/>
          <w:sz w:val="26"/>
          <w:szCs w:val="26"/>
          <w:lang w:val="vi-VN"/>
        </w:rPr>
        <w:t xml:space="preserve"> </w:t>
      </w:r>
      <w:r w:rsidRPr="00B91ADB">
        <w:rPr>
          <w:rFonts w:ascii="Times New Roman" w:hAnsi="Times New Roman"/>
          <w:color w:val="000000" w:themeColor="text1"/>
          <w:sz w:val="26"/>
          <w:szCs w:val="26"/>
          <w:lang w:val="vi-VN"/>
        </w:rPr>
        <w:t xml:space="preserve">1990-2002 </w:t>
      </w:r>
      <w:r w:rsidRPr="00B91ADB">
        <w:rPr>
          <w:rFonts w:ascii="Times New Roman" w:hAnsi="Times New Roman"/>
          <w:color w:val="7030A0"/>
          <w:sz w:val="26"/>
          <w:szCs w:val="26"/>
        </w:rPr>
        <w:sym w:font="Wingdings" w:char="F06E"/>
      </w:r>
      <w:r w:rsidRPr="00B91ADB">
        <w:rPr>
          <w:rFonts w:ascii="Times New Roman" w:hAnsi="Times New Roman"/>
          <w:color w:val="92D050"/>
          <w:sz w:val="26"/>
          <w:szCs w:val="26"/>
          <w:lang w:val="vi-VN"/>
        </w:rPr>
        <w:t xml:space="preserve"> </w:t>
      </w:r>
      <w:r w:rsidRPr="00B91ADB">
        <w:rPr>
          <w:rFonts w:ascii="Times New Roman" w:hAnsi="Times New Roman"/>
          <w:color w:val="000000" w:themeColor="text1"/>
          <w:sz w:val="26"/>
          <w:szCs w:val="26"/>
          <w:lang w:val="vi-VN"/>
        </w:rPr>
        <w:t xml:space="preserve">1976-1990 </w:t>
      </w:r>
      <w:r w:rsidRPr="00B91ADB">
        <w:rPr>
          <w:rFonts w:ascii="Times New Roman" w:hAnsi="Times New Roman"/>
          <w:color w:val="00B0F0"/>
          <w:sz w:val="26"/>
          <w:szCs w:val="26"/>
        </w:rPr>
        <w:sym w:font="Wingdings" w:char="F06E"/>
      </w:r>
      <w:r w:rsidRPr="00B91ADB">
        <w:rPr>
          <w:rFonts w:ascii="Times New Roman" w:hAnsi="Times New Roman"/>
          <w:color w:val="92D050"/>
          <w:sz w:val="26"/>
          <w:szCs w:val="26"/>
          <w:lang w:val="vi-VN"/>
        </w:rPr>
        <w:t xml:space="preserve"> </w:t>
      </w:r>
      <w:r w:rsidR="003152C5" w:rsidRPr="00B91ADB">
        <w:rPr>
          <w:rFonts w:ascii="Times New Roman" w:hAnsi="Times New Roman"/>
          <w:color w:val="000000" w:themeColor="text1"/>
          <w:sz w:val="26"/>
          <w:szCs w:val="26"/>
        </w:rPr>
        <w:t>Trước</w:t>
      </w:r>
      <w:r w:rsidRPr="00B91ADB">
        <w:rPr>
          <w:rFonts w:ascii="Times New Roman" w:hAnsi="Times New Roman"/>
          <w:color w:val="000000" w:themeColor="text1"/>
          <w:sz w:val="26"/>
          <w:szCs w:val="26"/>
          <w:lang w:val="vi-VN"/>
        </w:rPr>
        <w:t xml:space="preserve"> 1976</w:t>
      </w:r>
    </w:p>
    <w:p w:rsidR="008E2501" w:rsidRPr="00B91ADB" w:rsidRDefault="008E2501" w:rsidP="00B91ADB">
      <w:pPr>
        <w:pStyle w:val="Caption"/>
        <w:rPr>
          <w:rFonts w:ascii="Times New Roman" w:hAnsi="Times New Roman"/>
          <w:sz w:val="26"/>
          <w:szCs w:val="26"/>
        </w:rPr>
      </w:pPr>
      <w:r w:rsidRPr="00B91ADB">
        <w:rPr>
          <w:rFonts w:ascii="Times New Roman" w:hAnsi="Times New Roman"/>
          <w:sz w:val="26"/>
          <w:szCs w:val="26"/>
        </w:rPr>
        <w:t>Hình 10: So sánh tuổi của công trình kè</w:t>
      </w:r>
    </w:p>
    <w:p w:rsidR="00514C94" w:rsidRPr="000D75C2" w:rsidRDefault="00120A1A" w:rsidP="00405AE7">
      <w:pPr>
        <w:tabs>
          <w:tab w:val="left" w:pos="2367"/>
        </w:tabs>
        <w:rPr>
          <w:rFonts w:ascii="Times New Roman" w:hAnsi="Times New Roman"/>
          <w:sz w:val="26"/>
          <w:szCs w:val="26"/>
        </w:rPr>
      </w:pPr>
      <w:r w:rsidRPr="000D75C2">
        <w:rPr>
          <w:rFonts w:ascii="Times New Roman" w:hAnsi="Times New Roman"/>
          <w:sz w:val="26"/>
          <w:szCs w:val="26"/>
        </w:rPr>
        <w:tab/>
      </w:r>
    </w:p>
    <w:p w:rsidR="005D3F7F" w:rsidRPr="000D75C2" w:rsidRDefault="003152C5" w:rsidP="00405AE7">
      <w:pPr>
        <w:pStyle w:val="Heading3"/>
        <w:numPr>
          <w:ilvl w:val="0"/>
          <w:numId w:val="0"/>
        </w:numPr>
        <w:spacing w:line="276" w:lineRule="auto"/>
        <w:ind w:left="720" w:hanging="720"/>
        <w:rPr>
          <w:rFonts w:ascii="Times New Roman" w:hAnsi="Times New Roman" w:cs="Times New Roman"/>
          <w:sz w:val="26"/>
          <w:lang w:val="pt-BR"/>
        </w:rPr>
      </w:pPr>
      <w:bookmarkStart w:id="58" w:name="_Toc463427353"/>
      <w:bookmarkStart w:id="59" w:name="_Toc453787656"/>
      <w:r w:rsidRPr="00B91ADB">
        <w:rPr>
          <w:rFonts w:ascii="Times New Roman" w:hAnsi="Times New Roman" w:cs="Times New Roman"/>
          <w:sz w:val="26"/>
          <w:lang w:val="pt-BR"/>
        </w:rPr>
        <w:t>Hoạt động</w:t>
      </w:r>
      <w:r w:rsidR="005D3F7F" w:rsidRPr="00B91ADB">
        <w:rPr>
          <w:rFonts w:ascii="Times New Roman" w:hAnsi="Times New Roman" w:cs="Times New Roman"/>
          <w:sz w:val="26"/>
          <w:lang w:val="pt-BR"/>
        </w:rPr>
        <w:t xml:space="preserve"> 1</w:t>
      </w:r>
      <w:r w:rsidR="00D20C8A" w:rsidRPr="00B91ADB">
        <w:rPr>
          <w:rFonts w:ascii="Times New Roman" w:hAnsi="Times New Roman" w:cs="Times New Roman"/>
          <w:sz w:val="26"/>
          <w:lang w:val="pt-BR"/>
        </w:rPr>
        <w:t>4</w:t>
      </w:r>
      <w:r w:rsidR="005D3F7F" w:rsidRPr="00B91ADB">
        <w:rPr>
          <w:rFonts w:ascii="Times New Roman" w:hAnsi="Times New Roman" w:cs="Times New Roman"/>
          <w:sz w:val="26"/>
          <w:lang w:val="pt-BR"/>
        </w:rPr>
        <w:t xml:space="preserve">: </w:t>
      </w:r>
      <w:r w:rsidRPr="00B91ADB">
        <w:rPr>
          <w:rFonts w:ascii="Times New Roman" w:hAnsi="Times New Roman" w:cs="Times New Roman"/>
          <w:sz w:val="26"/>
          <w:lang w:val="pt-BR"/>
        </w:rPr>
        <w:t>L ạt độngSo sánh tuổ</w:t>
      </w:r>
      <w:r w:rsidR="00884064" w:rsidRPr="00B91ADB">
        <w:rPr>
          <w:rFonts w:ascii="Times New Roman" w:hAnsi="Times New Roman" w:cs="Times New Roman"/>
          <w:sz w:val="26"/>
          <w:lang w:val="pt-BR"/>
        </w:rPr>
        <w:t>TTDBTT</w:t>
      </w:r>
      <w:bookmarkEnd w:id="58"/>
      <w:r w:rsidRPr="00B91ADB">
        <w:rPr>
          <w:rFonts w:ascii="Times New Roman" w:hAnsi="Times New Roman" w:cs="Times New Roman"/>
          <w:sz w:val="26"/>
          <w:lang w:val="pt-BR"/>
        </w:rPr>
        <w:t xml:space="preserve"> </w:t>
      </w:r>
      <w:bookmarkEnd w:id="59"/>
    </w:p>
    <w:p w:rsidR="005D3F7F" w:rsidRPr="000D75C2" w:rsidRDefault="005D3F7F" w:rsidP="00405AE7">
      <w:pPr>
        <w:rPr>
          <w:rFonts w:ascii="Times New Roman" w:hAnsi="Times New Roman"/>
          <w:sz w:val="26"/>
          <w:szCs w:val="26"/>
          <w:lang w:val="pt-BR"/>
        </w:rPr>
      </w:pPr>
    </w:p>
    <w:p w:rsidR="00CC7CD4" w:rsidRPr="000D75C2" w:rsidRDefault="00CC7CD4" w:rsidP="00405AE7">
      <w:pPr>
        <w:spacing w:before="120" w:after="120"/>
        <w:rPr>
          <w:rFonts w:ascii="Times New Roman" w:hAnsi="Times New Roman"/>
          <w:sz w:val="26"/>
          <w:szCs w:val="26"/>
          <w:lang w:val="pt-BR"/>
        </w:rPr>
      </w:pPr>
      <w:r w:rsidRPr="000D75C2">
        <w:rPr>
          <w:rFonts w:ascii="Times New Roman" w:hAnsi="Times New Roman"/>
          <w:sz w:val="26"/>
          <w:szCs w:val="26"/>
          <w:lang w:val="pt-BR"/>
        </w:rPr>
        <w:t xml:space="preserve">Giai đoạn cuối cùng </w:t>
      </w:r>
      <w:r w:rsidR="00AA7F4C" w:rsidRPr="000D75C2">
        <w:rPr>
          <w:rFonts w:ascii="Times New Roman" w:hAnsi="Times New Roman"/>
          <w:sz w:val="26"/>
          <w:szCs w:val="26"/>
          <w:lang w:val="pt-BR"/>
        </w:rPr>
        <w:t>của</w:t>
      </w:r>
      <w:r w:rsidRPr="000D75C2">
        <w:rPr>
          <w:rFonts w:ascii="Times New Roman" w:hAnsi="Times New Roman"/>
          <w:sz w:val="26"/>
          <w:szCs w:val="26"/>
          <w:lang w:val="pt-BR"/>
        </w:rPr>
        <w:t xml:space="preserve"> </w:t>
      </w:r>
      <w:r w:rsidR="00AA7F4C" w:rsidRPr="000D75C2">
        <w:rPr>
          <w:rFonts w:ascii="Times New Roman" w:hAnsi="Times New Roman"/>
          <w:sz w:val="26"/>
          <w:szCs w:val="26"/>
          <w:lang w:val="pt-BR"/>
        </w:rPr>
        <w:t xml:space="preserve">việc đánh giá </w:t>
      </w:r>
      <w:r w:rsidR="00D4437B" w:rsidRPr="000D75C2">
        <w:rPr>
          <w:rFonts w:ascii="Times New Roman" w:hAnsi="Times New Roman"/>
          <w:sz w:val="26"/>
          <w:szCs w:val="26"/>
          <w:lang w:val="pt-BR"/>
        </w:rPr>
        <w:t xml:space="preserve">TTDBTT </w:t>
      </w:r>
      <w:r w:rsidRPr="000D75C2">
        <w:rPr>
          <w:rFonts w:ascii="Times New Roman" w:hAnsi="Times New Roman"/>
          <w:sz w:val="26"/>
          <w:szCs w:val="26"/>
          <w:lang w:val="pt-BR"/>
        </w:rPr>
        <w:t xml:space="preserve">là trình bày những phát hiện </w:t>
      </w:r>
      <w:r w:rsidR="00AA7F4C" w:rsidRPr="000D75C2">
        <w:rPr>
          <w:rFonts w:ascii="Times New Roman" w:hAnsi="Times New Roman"/>
          <w:sz w:val="26"/>
          <w:szCs w:val="26"/>
          <w:lang w:val="pt-BR"/>
        </w:rPr>
        <w:t>trong quá trình thực hiện</w:t>
      </w:r>
      <w:r w:rsidRPr="000D75C2">
        <w:rPr>
          <w:rFonts w:ascii="Times New Roman" w:hAnsi="Times New Roman"/>
          <w:sz w:val="26"/>
          <w:szCs w:val="26"/>
          <w:lang w:val="pt-BR"/>
        </w:rPr>
        <w:t xml:space="preserve"> </w:t>
      </w:r>
      <w:r w:rsidR="00AA7F4C" w:rsidRPr="000D75C2">
        <w:rPr>
          <w:rFonts w:ascii="Times New Roman" w:hAnsi="Times New Roman"/>
          <w:sz w:val="26"/>
          <w:szCs w:val="26"/>
          <w:lang w:val="pt-BR"/>
        </w:rPr>
        <w:t>theo</w:t>
      </w:r>
      <w:r w:rsidRPr="000D75C2">
        <w:rPr>
          <w:rFonts w:ascii="Times New Roman" w:hAnsi="Times New Roman"/>
          <w:sz w:val="26"/>
          <w:szCs w:val="26"/>
          <w:lang w:val="pt-BR"/>
        </w:rPr>
        <w:t xml:space="preserve"> địa lý để </w:t>
      </w:r>
      <w:r w:rsidR="00AA7F4C" w:rsidRPr="000D75C2">
        <w:rPr>
          <w:rFonts w:ascii="Times New Roman" w:hAnsi="Times New Roman"/>
          <w:sz w:val="26"/>
          <w:szCs w:val="26"/>
          <w:lang w:val="pt-BR"/>
        </w:rPr>
        <w:t xml:space="preserve">hỗ trợ trong việc đưa ra </w:t>
      </w:r>
      <w:r w:rsidRPr="000D75C2">
        <w:rPr>
          <w:rFonts w:ascii="Times New Roman" w:hAnsi="Times New Roman"/>
          <w:sz w:val="26"/>
          <w:szCs w:val="26"/>
          <w:lang w:val="pt-BR"/>
        </w:rPr>
        <w:t>quyết định và dễ dàng phân tích các kết quả. Những bản đồ</w:t>
      </w:r>
      <w:r w:rsidR="00AA7F4C" w:rsidRPr="000D75C2">
        <w:rPr>
          <w:rFonts w:ascii="Times New Roman" w:hAnsi="Times New Roman"/>
          <w:sz w:val="26"/>
          <w:szCs w:val="26"/>
          <w:lang w:val="pt-BR"/>
        </w:rPr>
        <w:t xml:space="preserve"> này</w:t>
      </w:r>
      <w:r w:rsidRPr="000D75C2">
        <w:rPr>
          <w:rFonts w:ascii="Times New Roman" w:hAnsi="Times New Roman"/>
          <w:sz w:val="26"/>
          <w:szCs w:val="26"/>
          <w:lang w:val="pt-BR"/>
        </w:rPr>
        <w:t xml:space="preserve"> không hiển thị chi tiết, nhưng là đại diện cho các </w:t>
      </w:r>
      <w:r w:rsidR="00D61C85"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sử dụng </w:t>
      </w:r>
      <w:r w:rsidR="00AA7F4C" w:rsidRPr="000D75C2">
        <w:rPr>
          <w:rFonts w:ascii="Times New Roman" w:hAnsi="Times New Roman"/>
          <w:sz w:val="26"/>
          <w:szCs w:val="26"/>
          <w:lang w:val="pt-BR"/>
        </w:rPr>
        <w:t>một cách đơn giả</w:t>
      </w:r>
      <w:r w:rsidR="006235D1" w:rsidRPr="000D75C2">
        <w:rPr>
          <w:rFonts w:ascii="Times New Roman" w:hAnsi="Times New Roman"/>
          <w:sz w:val="26"/>
          <w:szCs w:val="26"/>
          <w:lang w:val="pt-BR"/>
        </w:rPr>
        <w:t xml:space="preserve">n, </w:t>
      </w:r>
      <w:r w:rsidR="00C313A1" w:rsidRPr="000D75C2">
        <w:rPr>
          <w:rFonts w:ascii="Times New Roman" w:hAnsi="Times New Roman"/>
          <w:sz w:val="26"/>
          <w:szCs w:val="26"/>
          <w:lang w:val="pt-BR"/>
        </w:rPr>
        <w:t xml:space="preserve">sử dụng màu sắc để </w:t>
      </w:r>
      <w:r w:rsidRPr="000D75C2">
        <w:rPr>
          <w:rFonts w:ascii="Times New Roman" w:hAnsi="Times New Roman"/>
          <w:sz w:val="26"/>
          <w:szCs w:val="26"/>
          <w:lang w:val="pt-BR"/>
        </w:rPr>
        <w:t xml:space="preserve">mã hóa và </w:t>
      </w:r>
      <w:r w:rsidR="00C313A1" w:rsidRPr="000D75C2">
        <w:rPr>
          <w:rFonts w:ascii="Times New Roman" w:hAnsi="Times New Roman"/>
          <w:sz w:val="26"/>
          <w:szCs w:val="26"/>
          <w:lang w:val="pt-BR"/>
        </w:rPr>
        <w:t xml:space="preserve">phân chia ranh giới </w:t>
      </w:r>
      <w:r w:rsidRPr="000D75C2">
        <w:rPr>
          <w:rFonts w:ascii="Times New Roman" w:hAnsi="Times New Roman"/>
          <w:sz w:val="26"/>
          <w:szCs w:val="26"/>
          <w:lang w:val="pt-BR"/>
        </w:rPr>
        <w:t xml:space="preserve">hành chính. </w:t>
      </w:r>
      <w:r w:rsidR="00D4437B" w:rsidRPr="000D75C2">
        <w:rPr>
          <w:rFonts w:ascii="Times New Roman" w:hAnsi="Times New Roman"/>
          <w:sz w:val="26"/>
          <w:szCs w:val="26"/>
          <w:lang w:val="pt-BR"/>
        </w:rPr>
        <w:t xml:space="preserve">TTDBTT </w:t>
      </w:r>
      <w:r w:rsidRPr="000D75C2">
        <w:rPr>
          <w:rFonts w:ascii="Times New Roman" w:hAnsi="Times New Roman"/>
          <w:sz w:val="26"/>
          <w:szCs w:val="26"/>
          <w:lang w:val="pt-BR"/>
        </w:rPr>
        <w:t xml:space="preserve">của </w:t>
      </w:r>
      <w:r w:rsidR="00C313A1" w:rsidRPr="000D75C2">
        <w:rPr>
          <w:rFonts w:ascii="Times New Roman" w:hAnsi="Times New Roman"/>
          <w:sz w:val="26"/>
          <w:szCs w:val="26"/>
          <w:lang w:val="pt-BR"/>
        </w:rPr>
        <w:t xml:space="preserve">từng CSHT </w:t>
      </w:r>
      <w:r w:rsidRPr="000D75C2">
        <w:rPr>
          <w:rFonts w:ascii="Times New Roman" w:hAnsi="Times New Roman"/>
          <w:sz w:val="26"/>
          <w:szCs w:val="26"/>
          <w:lang w:val="pt-BR"/>
        </w:rPr>
        <w:t>được phân thành năm cấp độ: thấp, trung bình</w:t>
      </w:r>
      <w:r w:rsidR="00C313A1" w:rsidRPr="000D75C2">
        <w:rPr>
          <w:rFonts w:ascii="Times New Roman" w:hAnsi="Times New Roman"/>
          <w:sz w:val="26"/>
          <w:szCs w:val="26"/>
          <w:lang w:val="pt-BR"/>
        </w:rPr>
        <w:t xml:space="preserve"> thấp</w:t>
      </w:r>
      <w:r w:rsidRPr="000D75C2">
        <w:rPr>
          <w:rFonts w:ascii="Times New Roman" w:hAnsi="Times New Roman"/>
          <w:sz w:val="26"/>
          <w:szCs w:val="26"/>
          <w:lang w:val="pt-BR"/>
        </w:rPr>
        <w:t xml:space="preserve">, trung bình, trung bình cao, và </w:t>
      </w:r>
      <w:r w:rsidR="00C313A1" w:rsidRPr="000D75C2">
        <w:rPr>
          <w:rFonts w:ascii="Times New Roman" w:hAnsi="Times New Roman"/>
          <w:sz w:val="26"/>
          <w:szCs w:val="26"/>
          <w:lang w:val="pt-BR"/>
        </w:rPr>
        <w:t xml:space="preserve">cao </w:t>
      </w:r>
      <w:r w:rsidRPr="000D75C2">
        <w:rPr>
          <w:rFonts w:ascii="Times New Roman" w:hAnsi="Times New Roman"/>
          <w:sz w:val="26"/>
          <w:szCs w:val="26"/>
          <w:lang w:val="pt-BR"/>
        </w:rPr>
        <w:t xml:space="preserve">bằng cách sử dụng </w:t>
      </w:r>
      <w:r w:rsidR="00C313A1" w:rsidRPr="000D75C2">
        <w:rPr>
          <w:rFonts w:ascii="Times New Roman" w:hAnsi="Times New Roman"/>
          <w:sz w:val="26"/>
          <w:szCs w:val="26"/>
          <w:lang w:val="pt-BR"/>
        </w:rPr>
        <w:t xml:space="preserve">công thức tính toán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và các chỉ số </w:t>
      </w:r>
      <w:r w:rsidR="00C313A1" w:rsidRPr="000D75C2">
        <w:rPr>
          <w:rFonts w:ascii="Times New Roman" w:hAnsi="Times New Roman"/>
          <w:sz w:val="26"/>
          <w:szCs w:val="26"/>
          <w:lang w:val="pt-BR"/>
        </w:rPr>
        <w:t xml:space="preserve">đã </w:t>
      </w:r>
      <w:r w:rsidRPr="000D75C2">
        <w:rPr>
          <w:rFonts w:ascii="Times New Roman" w:hAnsi="Times New Roman"/>
          <w:sz w:val="26"/>
          <w:szCs w:val="26"/>
          <w:lang w:val="pt-BR"/>
        </w:rPr>
        <w:t xml:space="preserve">được trình bày trong </w:t>
      </w:r>
      <w:r w:rsidR="00414B47" w:rsidRPr="000D75C2">
        <w:rPr>
          <w:rFonts w:ascii="Times New Roman" w:hAnsi="Times New Roman"/>
          <w:sz w:val="26"/>
          <w:szCs w:val="26"/>
          <w:lang w:val="pt-BR"/>
        </w:rPr>
        <w:t>phần</w:t>
      </w:r>
      <w:r w:rsidRPr="000D75C2">
        <w:rPr>
          <w:rFonts w:ascii="Times New Roman" w:hAnsi="Times New Roman"/>
          <w:sz w:val="26"/>
          <w:szCs w:val="26"/>
          <w:lang w:val="pt-BR"/>
        </w:rPr>
        <w:t xml:space="preserve"> trước. Để đi đến một giá trị cuối cùng hiển thị trên bản đồ, giá trị của </w:t>
      </w:r>
      <w:r w:rsidR="00C313A1" w:rsidRPr="000D75C2">
        <w:rPr>
          <w:rFonts w:ascii="Times New Roman" w:hAnsi="Times New Roman"/>
          <w:sz w:val="26"/>
          <w:szCs w:val="26"/>
          <w:lang w:val="pt-BR"/>
        </w:rPr>
        <w:t>từng CSHT</w:t>
      </w:r>
      <w:r w:rsidR="006E1170" w:rsidRPr="000D75C2">
        <w:rPr>
          <w:rFonts w:ascii="Times New Roman" w:hAnsi="Times New Roman"/>
          <w:sz w:val="26"/>
          <w:szCs w:val="26"/>
          <w:lang w:val="pt-BR"/>
        </w:rPr>
        <w:t xml:space="preserve"> được tính trung bình</w:t>
      </w:r>
      <w:r w:rsidRPr="000D75C2">
        <w:rPr>
          <w:rFonts w:ascii="Times New Roman" w:hAnsi="Times New Roman"/>
          <w:sz w:val="26"/>
          <w:szCs w:val="26"/>
          <w:lang w:val="pt-BR"/>
        </w:rPr>
        <w:t xml:space="preserve">. </w:t>
      </w:r>
      <w:r w:rsidR="006E1170" w:rsidRPr="000D75C2">
        <w:rPr>
          <w:rFonts w:ascii="Times New Roman" w:hAnsi="Times New Roman"/>
          <w:sz w:val="26"/>
          <w:szCs w:val="26"/>
          <w:lang w:val="pt-BR"/>
        </w:rPr>
        <w:t>Việc</w:t>
      </w:r>
      <w:r w:rsidRPr="000D75C2">
        <w:rPr>
          <w:rFonts w:ascii="Times New Roman" w:hAnsi="Times New Roman"/>
          <w:sz w:val="26"/>
          <w:szCs w:val="26"/>
          <w:lang w:val="pt-BR"/>
        </w:rPr>
        <w:t xml:space="preserve"> này có thể cho phép </w:t>
      </w:r>
      <w:r w:rsidR="00B87873" w:rsidRPr="000D75C2">
        <w:rPr>
          <w:rFonts w:ascii="Times New Roman" w:hAnsi="Times New Roman"/>
          <w:sz w:val="26"/>
          <w:szCs w:val="26"/>
          <w:lang w:val="pt-BR"/>
        </w:rPr>
        <w:t xml:space="preserve">hiển thị số lượng </w:t>
      </w:r>
      <w:r w:rsidR="006E1170" w:rsidRPr="000D75C2">
        <w:rPr>
          <w:rFonts w:ascii="Times New Roman" w:hAnsi="Times New Roman"/>
          <w:sz w:val="26"/>
          <w:szCs w:val="26"/>
          <w:lang w:val="pt-BR"/>
        </w:rPr>
        <w:t xml:space="preserve">bản đồ </w:t>
      </w:r>
      <w:r w:rsidR="00B87873" w:rsidRPr="000D75C2">
        <w:rPr>
          <w:rFonts w:ascii="Times New Roman" w:hAnsi="Times New Roman"/>
          <w:sz w:val="26"/>
          <w:szCs w:val="26"/>
          <w:lang w:val="pt-BR"/>
        </w:rPr>
        <w:t>tương ứng mỗi huyện</w:t>
      </w:r>
      <w:r w:rsidRPr="000D75C2">
        <w:rPr>
          <w:rFonts w:ascii="Times New Roman" w:hAnsi="Times New Roman"/>
          <w:sz w:val="26"/>
          <w:szCs w:val="26"/>
          <w:lang w:val="pt-BR"/>
        </w:rPr>
        <w:t xml:space="preserve">. Ví dụ, các chỉ số dễ bị tổn thương của </w:t>
      </w:r>
      <w:r w:rsidR="00B87873" w:rsidRPr="000D75C2">
        <w:rPr>
          <w:rFonts w:ascii="Times New Roman" w:hAnsi="Times New Roman"/>
          <w:sz w:val="26"/>
          <w:szCs w:val="26"/>
          <w:lang w:val="pt-BR"/>
        </w:rPr>
        <w:t xml:space="preserve">tất cả </w:t>
      </w:r>
      <w:r w:rsidRPr="000D75C2">
        <w:rPr>
          <w:rFonts w:ascii="Times New Roman" w:hAnsi="Times New Roman"/>
          <w:sz w:val="26"/>
          <w:szCs w:val="26"/>
          <w:lang w:val="pt-BR"/>
        </w:rPr>
        <w:t>đường</w:t>
      </w:r>
      <w:r w:rsidR="006E1170" w:rsidRPr="000D75C2">
        <w:rPr>
          <w:rFonts w:ascii="Times New Roman" w:hAnsi="Times New Roman"/>
          <w:sz w:val="26"/>
          <w:szCs w:val="26"/>
          <w:lang w:val="pt-BR"/>
        </w:rPr>
        <w:t xml:space="preserve"> giao thông</w:t>
      </w:r>
      <w:r w:rsidRPr="000D75C2">
        <w:rPr>
          <w:rFonts w:ascii="Times New Roman" w:hAnsi="Times New Roman"/>
          <w:sz w:val="26"/>
          <w:szCs w:val="26"/>
          <w:lang w:val="pt-BR"/>
        </w:rPr>
        <w:t xml:space="preserve"> có thể được tính trung bình cho </w:t>
      </w:r>
      <w:r w:rsidR="00B87873" w:rsidRPr="000D75C2">
        <w:rPr>
          <w:rFonts w:ascii="Times New Roman" w:hAnsi="Times New Roman"/>
          <w:sz w:val="26"/>
          <w:szCs w:val="26"/>
          <w:lang w:val="pt-BR"/>
        </w:rPr>
        <w:t>tất cả các</w:t>
      </w:r>
      <w:r w:rsidRPr="000D75C2">
        <w:rPr>
          <w:rFonts w:ascii="Times New Roman" w:hAnsi="Times New Roman"/>
          <w:sz w:val="26"/>
          <w:szCs w:val="26"/>
          <w:lang w:val="pt-BR"/>
        </w:rPr>
        <w:t xml:space="preserve"> huyện và </w:t>
      </w:r>
      <w:r w:rsidR="004F409B" w:rsidRPr="000D75C2">
        <w:rPr>
          <w:rFonts w:ascii="Times New Roman" w:hAnsi="Times New Roman"/>
          <w:sz w:val="26"/>
          <w:szCs w:val="26"/>
          <w:lang w:val="pt-BR"/>
        </w:rPr>
        <w:t xml:space="preserve">như vậy cho phép hiển thị </w:t>
      </w:r>
      <w:r w:rsidRPr="000D75C2">
        <w:rPr>
          <w:rFonts w:ascii="Times New Roman" w:hAnsi="Times New Roman"/>
          <w:sz w:val="26"/>
          <w:szCs w:val="26"/>
          <w:lang w:val="pt-BR"/>
        </w:rPr>
        <w:t xml:space="preserve">bản đồ về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w:t>
      </w:r>
      <w:r w:rsidR="006E1170" w:rsidRPr="000D75C2">
        <w:rPr>
          <w:rFonts w:ascii="Times New Roman" w:hAnsi="Times New Roman"/>
          <w:sz w:val="26"/>
          <w:szCs w:val="26"/>
          <w:lang w:val="pt-BR"/>
        </w:rPr>
        <w:t xml:space="preserve">của các con </w:t>
      </w:r>
      <w:r w:rsidRPr="000D75C2">
        <w:rPr>
          <w:rFonts w:ascii="Times New Roman" w:hAnsi="Times New Roman"/>
          <w:sz w:val="26"/>
          <w:szCs w:val="26"/>
          <w:lang w:val="pt-BR"/>
        </w:rPr>
        <w:t xml:space="preserve">đường cho mỗi huyện trong một tỉnh. </w:t>
      </w:r>
      <w:r w:rsidR="00607EEB" w:rsidRPr="000D75C2">
        <w:rPr>
          <w:rFonts w:ascii="Times New Roman" w:hAnsi="Times New Roman"/>
          <w:sz w:val="26"/>
          <w:szCs w:val="26"/>
          <w:lang w:val="pt-BR"/>
        </w:rPr>
        <w:t>Dưới đây là m</w:t>
      </w:r>
      <w:r w:rsidRPr="000D75C2">
        <w:rPr>
          <w:rFonts w:ascii="Times New Roman" w:hAnsi="Times New Roman"/>
          <w:sz w:val="26"/>
          <w:szCs w:val="26"/>
          <w:lang w:val="pt-BR"/>
        </w:rPr>
        <w:t xml:space="preserve">ột bản đồ mẫu từ </w:t>
      </w:r>
      <w:r w:rsidR="00607EEB" w:rsidRPr="000D75C2">
        <w:rPr>
          <w:rFonts w:ascii="Times New Roman" w:hAnsi="Times New Roman"/>
          <w:sz w:val="26"/>
          <w:szCs w:val="26"/>
          <w:lang w:val="pt-BR"/>
        </w:rPr>
        <w:t xml:space="preserve">dự án </w:t>
      </w:r>
      <w:r w:rsidRPr="000D75C2">
        <w:rPr>
          <w:rFonts w:ascii="Times New Roman" w:hAnsi="Times New Roman"/>
          <w:sz w:val="26"/>
          <w:szCs w:val="26"/>
          <w:lang w:val="pt-BR"/>
        </w:rPr>
        <w:t xml:space="preserve">CRI </w:t>
      </w:r>
      <w:r w:rsidR="00607EEB" w:rsidRPr="000D75C2">
        <w:rPr>
          <w:rFonts w:ascii="Times New Roman" w:hAnsi="Times New Roman"/>
          <w:sz w:val="26"/>
          <w:szCs w:val="26"/>
          <w:lang w:val="pt-BR"/>
        </w:rPr>
        <w:t xml:space="preserve">về </w:t>
      </w:r>
      <w:r w:rsidR="00884064" w:rsidRPr="000D75C2">
        <w:rPr>
          <w:rFonts w:ascii="Times New Roman" w:hAnsi="Times New Roman"/>
          <w:sz w:val="26"/>
          <w:szCs w:val="26"/>
          <w:lang w:val="pt-BR"/>
        </w:rPr>
        <w:t>TTDBTT</w:t>
      </w:r>
      <w:r w:rsidR="00607EEB" w:rsidRPr="000D75C2">
        <w:rPr>
          <w:rFonts w:ascii="Times New Roman" w:hAnsi="Times New Roman"/>
          <w:sz w:val="26"/>
          <w:szCs w:val="26"/>
          <w:lang w:val="pt-BR"/>
        </w:rPr>
        <w:t xml:space="preserve"> cho đường giao thông </w:t>
      </w:r>
      <w:r w:rsidRPr="000D75C2">
        <w:rPr>
          <w:rFonts w:ascii="Times New Roman" w:hAnsi="Times New Roman"/>
          <w:sz w:val="26"/>
          <w:szCs w:val="26"/>
          <w:lang w:val="pt-BR"/>
        </w:rPr>
        <w:t>ở tỉnh Sơn La:</w:t>
      </w:r>
    </w:p>
    <w:p w:rsidR="0018239B" w:rsidRPr="000D75C2" w:rsidRDefault="0018239B" w:rsidP="00405AE7">
      <w:pPr>
        <w:spacing w:before="120" w:after="120"/>
        <w:rPr>
          <w:rFonts w:ascii="Times New Roman" w:hAnsi="Times New Roman"/>
          <w:sz w:val="26"/>
          <w:szCs w:val="26"/>
        </w:rPr>
      </w:pPr>
    </w:p>
    <w:p w:rsidR="0018239B" w:rsidRPr="000D75C2" w:rsidRDefault="008B2A41" w:rsidP="00405AE7">
      <w:pPr>
        <w:spacing w:before="120" w:after="120"/>
        <w:rPr>
          <w:rFonts w:ascii="Times New Roman" w:hAnsi="Times New Roman"/>
          <w:sz w:val="26"/>
          <w:szCs w:val="26"/>
        </w:rPr>
      </w:pPr>
      <w:r w:rsidRPr="00B91ADB">
        <w:rPr>
          <w:rFonts w:ascii="Times New Roman" w:hAnsi="Times New Roman"/>
          <w:noProof/>
          <w:sz w:val="26"/>
          <w:szCs w:val="26"/>
        </w:rPr>
        <w:lastRenderedPageBreak/>
        <mc:AlternateContent>
          <mc:Choice Requires="wpg">
            <w:drawing>
              <wp:anchor distT="0" distB="0" distL="114300" distR="114300" simplePos="0" relativeHeight="251784704" behindDoc="0" locked="0" layoutInCell="1" allowOverlap="1" wp14:anchorId="171A5650" wp14:editId="686DFA86">
                <wp:simplePos x="0" y="0"/>
                <wp:positionH relativeFrom="column">
                  <wp:posOffset>300990</wp:posOffset>
                </wp:positionH>
                <wp:positionV relativeFrom="paragraph">
                  <wp:posOffset>2679065</wp:posOffset>
                </wp:positionV>
                <wp:extent cx="1219200" cy="1257300"/>
                <wp:effectExtent l="0" t="0" r="0" b="0"/>
                <wp:wrapNone/>
                <wp:docPr id="245" name="Group 245"/>
                <wp:cNvGraphicFramePr/>
                <a:graphic xmlns:a="http://schemas.openxmlformats.org/drawingml/2006/main">
                  <a:graphicData uri="http://schemas.microsoft.com/office/word/2010/wordprocessingGroup">
                    <wpg:wgp>
                      <wpg:cNvGrpSpPr/>
                      <wpg:grpSpPr>
                        <a:xfrm>
                          <a:off x="0" y="0"/>
                          <a:ext cx="1219200" cy="1257300"/>
                          <a:chOff x="0" y="0"/>
                          <a:chExt cx="1219200" cy="1257300"/>
                        </a:xfrm>
                      </wpg:grpSpPr>
                      <wps:wsp>
                        <wps:cNvPr id="7" name="Rectangle 7"/>
                        <wps:cNvSpPr/>
                        <wps:spPr>
                          <a:xfrm>
                            <a:off x="0" y="0"/>
                            <a:ext cx="933450" cy="3048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sidRPr="00B91ADB">
                                <w:rPr>
                                  <w:sz w:val="20"/>
                                </w:rPr>
                                <w:t xml:space="preserve">Thấp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2286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t</w:t>
                              </w:r>
                              <w:r w:rsidRPr="00B91ADB">
                                <w:rPr>
                                  <w:sz w:val="20"/>
                                </w:rPr>
                                <w:t xml:space="preserve">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47625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 xml:space="preserve">Trung bình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7239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cao</w:t>
                              </w:r>
                              <w:r w:rsidRPr="00B91ADB">
                                <w:rPr>
                                  <w:noProof/>
                                  <w:sz w:val="20"/>
                                </w:rPr>
                                <w:drawing>
                                  <wp:inline distT="0" distB="0" distL="0" distR="0" wp14:anchorId="612CC10B" wp14:editId="0CF6AC33">
                                    <wp:extent cx="1023620" cy="264602"/>
                                    <wp:effectExtent l="0" t="0" r="5080" b="25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0" y="9525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Cao</w:t>
                              </w:r>
                              <w:r w:rsidRPr="00B91ADB">
                                <w:rPr>
                                  <w:noProof/>
                                  <w:sz w:val="20"/>
                                </w:rPr>
                                <w:drawing>
                                  <wp:inline distT="0" distB="0" distL="0" distR="0" wp14:anchorId="3203B57F" wp14:editId="5356A9CB">
                                    <wp:extent cx="1023620" cy="264602"/>
                                    <wp:effectExtent l="0" t="0" r="508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5" o:spid="_x0000_s1051" style="position:absolute;left:0;text-align:left;margin-left:23.7pt;margin-top:210.95pt;width:96pt;height:99pt;z-index:251784704" coordsize="1219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">
                <v:rect id="_x0000_s1052" style="position:absolute;width:9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YR8IA&#10;AADaAAAADwAAAGRycy9kb3ducmV2LnhtbESPS4vCQBCE74L/YWjBm0704Ep0IioEFjzI+jq3mc5D&#10;Mz0hMxvjv99ZWNhjUVVfUetNb2rRUesqywpm0wgEcWZ1xYWCyzmdLEE4j6yxtkwK3uRgkwwHa4y1&#10;ffEXdSdfiABhF6OC0vsmltJlJRl0U9sQBy+3rUEfZFtI3eIrwE0t51G0kAYrDgslNrQvKXuevo2C&#10;+7t6uJvs7PZayDT3+93xkO6UGo/67QqEp97/h//an1rBB/xeCTd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thHwgAAANoAAAAPAAAAAAAAAAAAAAAAAJgCAABkcnMvZG93&#10;bnJldi54bWxQSwUGAAAAAAQABAD1AAAAhwMAAAAA&#10;" fillcolor="white [3212]" stroked="f" strokeweight=".25pt">
                  <v:textbox>
                    <w:txbxContent>
                      <w:p w:rsidR="00C11FA2" w:rsidRPr="00B91ADB" w:rsidRDefault="00C11FA2" w:rsidP="00B91ADB">
                        <w:pPr>
                          <w:jc w:val="left"/>
                          <w:rPr>
                            <w:sz w:val="20"/>
                          </w:rPr>
                        </w:pPr>
                        <w:r w:rsidRPr="00B91ADB">
                          <w:rPr>
                            <w:sz w:val="20"/>
                          </w:rPr>
                          <w:t xml:space="preserve">Thấp </w:t>
                        </w:r>
                      </w:p>
                    </w:txbxContent>
                  </v:textbox>
                </v:rect>
                <v:rect id="Rectangle 31" o:spid="_x0000_s1053" style="position:absolute;top:2286;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mcQA&#10;AADbAAAADwAAAGRycy9kb3ducmV2LnhtbESPQWsCMRSE74X+h/AEL6VmbaCU1Si2UPDiQSulx8fm&#10;uQluXpZNurv6641Q6HGYmW+Y5Xr0jeipiy6whvmsAEFcBeO41nD8+nx+AxETssEmMGm4UIT16vFh&#10;iaUJA++pP6RaZAjHEjXYlNpSylhZ8hhnoSXO3il0HlOWXS1Nh0OG+0a+FMWr9Og4L1hs6cNSdT78&#10;eg27i1Lb/kmdh6NTtbvKn/dvG7SeTsbNAkSiMf2H/9pbo0HN4f4l/w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25nEAAAA2wAAAA8AAAAAAAAAAAAAAAAAmAIAAGRycy9k&#10;b3ducmV2LnhtbFBLBQYAAAAABAAEAPUAAACJAwAAAAA=&#10;" fillcolor="white [3212]" stroked="f" strokeweight="1pt">
                  <v:textbox>
                    <w:txbxContent>
                      <w:p w:rsidR="00C11FA2" w:rsidRPr="00B91ADB" w:rsidRDefault="00C11FA2" w:rsidP="00B91ADB">
                        <w:pPr>
                          <w:jc w:val="left"/>
                          <w:rPr>
                            <w:sz w:val="20"/>
                          </w:rPr>
                        </w:pPr>
                        <w:r>
                          <w:rPr>
                            <w:sz w:val="20"/>
                          </w:rPr>
                          <w:t>Trung bình t</w:t>
                        </w:r>
                        <w:r w:rsidRPr="00B91ADB">
                          <w:rPr>
                            <w:sz w:val="20"/>
                          </w:rPr>
                          <w:t xml:space="preserve">hấp </w:t>
                        </w:r>
                      </w:p>
                    </w:txbxContent>
                  </v:textbox>
                </v:rect>
                <v:rect id="Rectangle 224" o:spid="_x0000_s1054" style="position:absolute;top:4762;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5nMYA&#10;AADcAAAADwAAAGRycy9kb3ducmV2LnhtbESPQWvCQBSE7wX/w/IKXopumhQp0VWsIHjpoSrS4yP7&#10;ml3Mvg3ZNYn99d1CocdhZr5hVpvRNaKnLljPCp7nGQjiymvLtYLzaT97BREissbGMym4U4DNevKw&#10;wlL7gT+oP8ZaJAiHEhWYGNtSylAZchjmviVO3pfvHMYku1rqDocEd43Ms2whHVpOCwZb2hmqrseb&#10;U/B+L4pD/1Rch7MtavstP98uxis1fRy3SxCRxvgf/msftII8f4H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5nMYAAADcAAAADwAAAAAAAAAAAAAAAACYAgAAZHJz&#10;L2Rvd25yZXYueG1sUEsFBgAAAAAEAAQA9QAAAIsDAAAAAA==&#10;" fillcolor="white [3212]" stroked="f" strokeweight="1pt">
                  <v:textbox>
                    <w:txbxContent>
                      <w:p w:rsidR="00C11FA2" w:rsidRPr="00B91ADB" w:rsidRDefault="00C11FA2" w:rsidP="00B91ADB">
                        <w:pPr>
                          <w:jc w:val="left"/>
                          <w:rPr>
                            <w:sz w:val="20"/>
                          </w:rPr>
                        </w:pPr>
                        <w:r>
                          <w:rPr>
                            <w:sz w:val="20"/>
                          </w:rPr>
                          <w:t xml:space="preserve">Trung bình </w:t>
                        </w:r>
                      </w:p>
                    </w:txbxContent>
                  </v:textbox>
                </v:rect>
                <v:rect id="Rectangle 225" o:spid="_x0000_s1055" style="position:absolute;top:7239;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B8YA&#10;AADcAAAADwAAAGRycy9kb3ducmV2LnhtbESPQWvCQBSE7wX/w/IKXopumlAp0VWsIHjpoSrS4yP7&#10;ml3Mvg3ZNYn99d1CocdhZr5hVpvRNaKnLljPCp7nGQjiymvLtYLzaT97BREissbGMym4U4DNevKw&#10;wlL7gT+oP8ZaJAiHEhWYGNtSylAZchjmviVO3pfvHMYku1rqDocEd43Ms2whHVpOCwZb2hmqrseb&#10;U/B+L4pD/1Rch7MtavstP98uxis1fRy3SxCRxvgf/msftII8f4H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B8YAAADcAAAADwAAAAAAAAAAAAAAAACYAgAAZHJz&#10;L2Rvd25yZXYueG1sUEsFBgAAAAAEAAQA9QAAAIsDAAAAAA==&#10;" fillcolor="white [3212]" stroked="f" strokeweight="1pt">
                  <v:textbox>
                    <w:txbxContent>
                      <w:p w:rsidR="00C11FA2" w:rsidRPr="00B91ADB" w:rsidRDefault="00C11FA2" w:rsidP="00B91ADB">
                        <w:pPr>
                          <w:jc w:val="left"/>
                          <w:rPr>
                            <w:sz w:val="20"/>
                          </w:rPr>
                        </w:pPr>
                        <w:r>
                          <w:rPr>
                            <w:sz w:val="20"/>
                          </w:rPr>
                          <w:t>Trung bình cao</w:t>
                        </w:r>
                        <w:r w:rsidRPr="00B91ADB">
                          <w:rPr>
                            <w:noProof/>
                            <w:sz w:val="20"/>
                          </w:rPr>
                          <w:drawing>
                            <wp:inline distT="0" distB="0" distL="0" distR="0" wp14:anchorId="612CC10B" wp14:editId="0CF6AC33">
                              <wp:extent cx="1023620" cy="264602"/>
                              <wp:effectExtent l="0" t="0" r="5080" b="25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rect id="Rectangle 227" o:spid="_x0000_s1056" style="position:absolute;top:9525;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n68YA&#10;AADcAAAADwAAAGRycy9kb3ducmV2LnhtbESPQWvCQBSE7wX/w/IKXopumkAt0VWsIHjpoSrS4yP7&#10;ml3Mvg3ZNYn99d1CocdhZr5hVpvRNaKnLljPCp7nGQjiymvLtYLzaT97BREissbGMym4U4DNevKw&#10;wlL7gT+oP8ZaJAiHEhWYGNtSylAZchjmviVO3pfvHMYku1rqDocEd43Ms+xFOrScFgy2tDNUXY83&#10;p+D9XhSH/qm4Dmdb1PZbfr5djFdq+jhulyAijfE//Nc+aAV5v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In68YAAADcAAAADwAAAAAAAAAAAAAAAACYAgAAZHJz&#10;L2Rvd25yZXYueG1sUEsFBgAAAAAEAAQA9QAAAIsDAAAAAA==&#10;" fillcolor="white [3212]" stroked="f" strokeweight="1pt">
                  <v:textbox>
                    <w:txbxContent>
                      <w:p w:rsidR="00C11FA2" w:rsidRPr="00B91ADB" w:rsidRDefault="00C11FA2" w:rsidP="00B91ADB">
                        <w:pPr>
                          <w:jc w:val="left"/>
                          <w:rPr>
                            <w:sz w:val="20"/>
                          </w:rPr>
                        </w:pPr>
                        <w:r>
                          <w:rPr>
                            <w:sz w:val="20"/>
                          </w:rPr>
                          <w:t>Cao</w:t>
                        </w:r>
                        <w:r w:rsidRPr="00B91ADB">
                          <w:rPr>
                            <w:noProof/>
                            <w:sz w:val="20"/>
                          </w:rPr>
                          <w:drawing>
                            <wp:inline distT="0" distB="0" distL="0" distR="0" wp14:anchorId="3203B57F" wp14:editId="5356A9CB">
                              <wp:extent cx="1023620" cy="264602"/>
                              <wp:effectExtent l="0" t="0" r="5080"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group>
            </w:pict>
          </mc:Fallback>
        </mc:AlternateContent>
      </w:r>
      <w:r w:rsidR="002E7D84" w:rsidRPr="00B91ADB">
        <w:rPr>
          <w:rFonts w:ascii="Times New Roman" w:hAnsi="Times New Roman"/>
          <w:noProof/>
          <w:sz w:val="26"/>
          <w:szCs w:val="26"/>
        </w:rPr>
        <w:drawing>
          <wp:inline distT="0" distB="0" distL="0" distR="0" wp14:anchorId="5E30E11C" wp14:editId="1438E7BC">
            <wp:extent cx="5579745" cy="4148455"/>
            <wp:effectExtent l="0" t="0" r="1905" b="4445"/>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9745" cy="4148455"/>
                    </a:xfrm>
                    <a:prstGeom prst="rect">
                      <a:avLst/>
                    </a:prstGeom>
                    <a:noFill/>
                    <a:ln>
                      <a:noFill/>
                    </a:ln>
                  </pic:spPr>
                </pic:pic>
              </a:graphicData>
            </a:graphic>
          </wp:inline>
        </w:drawing>
      </w:r>
    </w:p>
    <w:p w:rsidR="0018239B" w:rsidRPr="000D75C2" w:rsidRDefault="008B2A41" w:rsidP="00405AE7">
      <w:pPr>
        <w:spacing w:before="120" w:after="120"/>
        <w:rPr>
          <w:rFonts w:ascii="Times New Roman" w:hAnsi="Times New Roman"/>
          <w:sz w:val="26"/>
          <w:szCs w:val="26"/>
        </w:rPr>
      </w:pPr>
      <w:r w:rsidRPr="00B91ADB">
        <w:rPr>
          <w:rFonts w:ascii="Times New Roman" w:hAnsi="Times New Roman"/>
          <w:noProof/>
          <w:sz w:val="26"/>
          <w:szCs w:val="26"/>
        </w:rPr>
        <mc:AlternateContent>
          <mc:Choice Requires="wpg">
            <w:drawing>
              <wp:anchor distT="0" distB="0" distL="114300" distR="114300" simplePos="0" relativeHeight="251790848" behindDoc="0" locked="0" layoutInCell="1" allowOverlap="1" wp14:anchorId="661ED4BC" wp14:editId="47D42E67">
                <wp:simplePos x="0" y="0"/>
                <wp:positionH relativeFrom="column">
                  <wp:posOffset>367665</wp:posOffset>
                </wp:positionH>
                <wp:positionV relativeFrom="paragraph">
                  <wp:posOffset>2660015</wp:posOffset>
                </wp:positionV>
                <wp:extent cx="1219200" cy="1257300"/>
                <wp:effectExtent l="0" t="0" r="0" b="0"/>
                <wp:wrapNone/>
                <wp:docPr id="244" name="Group 244"/>
                <wp:cNvGraphicFramePr/>
                <a:graphic xmlns:a="http://schemas.openxmlformats.org/drawingml/2006/main">
                  <a:graphicData uri="http://schemas.microsoft.com/office/word/2010/wordprocessingGroup">
                    <wpg:wgp>
                      <wpg:cNvGrpSpPr/>
                      <wpg:grpSpPr>
                        <a:xfrm>
                          <a:off x="0" y="0"/>
                          <a:ext cx="1219200" cy="1257300"/>
                          <a:chOff x="0" y="0"/>
                          <a:chExt cx="1219200" cy="1257300"/>
                        </a:xfrm>
                      </wpg:grpSpPr>
                      <wps:wsp>
                        <wps:cNvPr id="229" name="Rectangle 229"/>
                        <wps:cNvSpPr/>
                        <wps:spPr>
                          <a:xfrm>
                            <a:off x="0" y="0"/>
                            <a:ext cx="933450" cy="3048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sidRPr="00B91ADB">
                                <w:rPr>
                                  <w:sz w:val="20"/>
                                </w:rPr>
                                <w:t xml:space="preserve">Thấp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0" y="2286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t</w:t>
                              </w:r>
                              <w:r w:rsidRPr="00B91ADB">
                                <w:rPr>
                                  <w:sz w:val="20"/>
                                </w:rPr>
                                <w:t xml:space="preserve">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0" y="47625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 xml:space="preserve">Trung bình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7239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cao</w:t>
                              </w:r>
                              <w:r w:rsidRPr="00B91ADB">
                                <w:rPr>
                                  <w:noProof/>
                                  <w:sz w:val="20"/>
                                </w:rPr>
                                <w:drawing>
                                  <wp:inline distT="0" distB="0" distL="0" distR="0" wp14:anchorId="75900801" wp14:editId="319014F0">
                                    <wp:extent cx="1023620" cy="264602"/>
                                    <wp:effectExtent l="0" t="0" r="508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9525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Cao</w:t>
                              </w:r>
                              <w:r w:rsidRPr="00B91ADB">
                                <w:rPr>
                                  <w:noProof/>
                                  <w:sz w:val="20"/>
                                </w:rPr>
                                <w:drawing>
                                  <wp:inline distT="0" distB="0" distL="0" distR="0" wp14:anchorId="3F386DD1" wp14:editId="72D9CC41">
                                    <wp:extent cx="1023620" cy="264602"/>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4" o:spid="_x0000_s1057" style="position:absolute;left:0;text-align:left;margin-left:28.95pt;margin-top:209.45pt;width:96pt;height:99pt;z-index:251790848" coordsize="1219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">
                <v:rect id="Rectangle 229" o:spid="_x0000_s1058" style="position:absolute;width:9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sMA&#10;AADcAAAADwAAAGRycy9kb3ducmV2LnhtbESPQYvCMBSE7wv+h/AEb2tqD+JWo6hQEDyI7q7nZ/Ns&#10;q81LaWKt/94IgsdhZr5hZovOVKKlxpWWFYyGEQjizOqScwV/v+n3BITzyBory6TgQQ4W897XDBNt&#10;77yn9uBzESDsElRQeF8nUrqsIINuaGvi4J1tY9AH2eRSN3gPcFPJOIrG0mDJYaHAmtYFZdfDzSg4&#10;PcqLO8rWLv9zmZ79erXbpiulBv1uOQXhqfOf8Lu90Qri+Ad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sMAAADcAAAADwAAAAAAAAAAAAAAAACYAgAAZHJzL2Rv&#10;d25yZXYueG1sUEsFBgAAAAAEAAQA9QAAAIgDAAAAAA==&#10;" fillcolor="white [3212]" stroked="f" strokeweight=".25pt">
                  <v:textbox>
                    <w:txbxContent>
                      <w:p w:rsidR="00C11FA2" w:rsidRPr="00B91ADB" w:rsidRDefault="00C11FA2" w:rsidP="00B91ADB">
                        <w:pPr>
                          <w:jc w:val="left"/>
                          <w:rPr>
                            <w:sz w:val="20"/>
                          </w:rPr>
                        </w:pPr>
                        <w:r w:rsidRPr="00B91ADB">
                          <w:rPr>
                            <w:sz w:val="20"/>
                          </w:rPr>
                          <w:t xml:space="preserve">Thấp </w:t>
                        </w:r>
                      </w:p>
                    </w:txbxContent>
                  </v:textbox>
                </v:rect>
                <v:rect id="Rectangle 230" o:spid="_x0000_s1059" style="position:absolute;top:2286;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pQsIA&#10;AADcAAAADwAAAGRycy9kb3ducmV2LnhtbERPz2vCMBS+C/4P4Qm7iKYzIKMaxQ0GXnaYiuz4aJ5N&#10;sHkpTdbW/fXLYbDjx/d7ux99I3rqogus4XlZgCCugnFca7ic3xcvIGJCNtgEJg0PirDfTSdbLE0Y&#10;+JP6U6pFDuFYogabUltKGStLHuMytMSZu4XOY8qwq6XpcMjhvpGrolhLj45zg8WW3ixV99O31/Dx&#10;UOrYz9V9uDhVux/59Xq1Qeun2XjYgEg0pn/xn/toNKxUnp/P5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ilCwgAAANwAAAAPAAAAAAAAAAAAAAAAAJgCAABkcnMvZG93&#10;bnJldi54bWxQSwUGAAAAAAQABAD1AAAAhwMAAAAA&#10;" fillcolor="white [3212]" stroked="f" strokeweight="1pt">
                  <v:textbox>
                    <w:txbxContent>
                      <w:p w:rsidR="00C11FA2" w:rsidRPr="00B91ADB" w:rsidRDefault="00C11FA2" w:rsidP="00B91ADB">
                        <w:pPr>
                          <w:jc w:val="left"/>
                          <w:rPr>
                            <w:sz w:val="20"/>
                          </w:rPr>
                        </w:pPr>
                        <w:r>
                          <w:rPr>
                            <w:sz w:val="20"/>
                          </w:rPr>
                          <w:t>Trung bình t</w:t>
                        </w:r>
                        <w:r w:rsidRPr="00B91ADB">
                          <w:rPr>
                            <w:sz w:val="20"/>
                          </w:rPr>
                          <w:t xml:space="preserve">hấp </w:t>
                        </w:r>
                      </w:p>
                    </w:txbxContent>
                  </v:textbox>
                </v:rect>
                <v:rect id="Rectangle 233" o:spid="_x0000_s1060" style="position:absolute;top:4762;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3NcUA&#10;AADcAAAADwAAAGRycy9kb3ducmV2LnhtbESPQWsCMRSE74X+h/AKvZSarYFSVqO0BcGLB62UHh+b&#10;5ya4eVk2cXftrzeC4HGYmW+Y+XL0jeipiy6whrdJAYK4CsZxrWH/s3r9ABETssEmMGk4U4Tl4vFh&#10;jqUJA2+p36VaZAjHEjXYlNpSylhZ8hgnoSXO3iF0HlOWXS1Nh0OG+0ZOi+JdenScFyy29G2pOu5O&#10;XsPmrNS6f1HHYe9U7f7l39evDVo/P42fMxCJxnQP39pro2GqFFzP5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Lc1xQAAANwAAAAPAAAAAAAAAAAAAAAAAJgCAABkcnMv&#10;ZG93bnJldi54bWxQSwUGAAAAAAQABAD1AAAAigMAAAAA&#10;" fillcolor="white [3212]" stroked="f" strokeweight="1pt">
                  <v:textbox>
                    <w:txbxContent>
                      <w:p w:rsidR="00C11FA2" w:rsidRPr="00B91ADB" w:rsidRDefault="00C11FA2" w:rsidP="00B91ADB">
                        <w:pPr>
                          <w:jc w:val="left"/>
                          <w:rPr>
                            <w:sz w:val="20"/>
                          </w:rPr>
                        </w:pPr>
                        <w:r>
                          <w:rPr>
                            <w:sz w:val="20"/>
                          </w:rPr>
                          <w:t xml:space="preserve">Trung bình </w:t>
                        </w:r>
                      </w:p>
                    </w:txbxContent>
                  </v:textbox>
                </v:rect>
                <v:rect id="Rectangle 234" o:spid="_x0000_s1061" style="position:absolute;top:7239;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vQcUA&#10;AADcAAAADwAAAGRycy9kb3ducmV2LnhtbESPQUsDMRSE7wX/Q3iCl2KzNkVkbbaoIPTiwbaIx8fm&#10;uQm7eVk2cXfrrzeC0OMwM98w293sOzHSEF1gDXerAgRxHYzjRsPp+Hr7ACImZINdYNJwpgi76mqx&#10;xdKEid9pPKRGZAjHEjXYlPpSylhb8hhXoSfO3lcYPKYsh0aaAacM951cF8W99Og4L1js6cVS3R6+&#10;vYa3s1L7cana6eRU437k5/OHDVrfXM9PjyASzekS/m/vjYa12sDfmX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S9BxQAAANwAAAAPAAAAAAAAAAAAAAAAAJgCAABkcnMv&#10;ZG93bnJldi54bWxQSwUGAAAAAAQABAD1AAAAigMAAAAA&#10;" fillcolor="white [3212]" stroked="f" strokeweight="1pt">
                  <v:textbox>
                    <w:txbxContent>
                      <w:p w:rsidR="00C11FA2" w:rsidRPr="00B91ADB" w:rsidRDefault="00C11FA2" w:rsidP="00B91ADB">
                        <w:pPr>
                          <w:jc w:val="left"/>
                          <w:rPr>
                            <w:sz w:val="20"/>
                          </w:rPr>
                        </w:pPr>
                        <w:r>
                          <w:rPr>
                            <w:sz w:val="20"/>
                          </w:rPr>
                          <w:t>Trung bình cao</w:t>
                        </w:r>
                        <w:r w:rsidRPr="00B91ADB">
                          <w:rPr>
                            <w:noProof/>
                            <w:sz w:val="20"/>
                          </w:rPr>
                          <w:drawing>
                            <wp:inline distT="0" distB="0" distL="0" distR="0" wp14:anchorId="75900801" wp14:editId="319014F0">
                              <wp:extent cx="1023620" cy="264602"/>
                              <wp:effectExtent l="0" t="0" r="508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rect id="Rectangle 235" o:spid="_x0000_s1062" style="position:absolute;top:9525;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K2sUA&#10;AADcAAAADwAAAGRycy9kb3ducmV2LnhtbESPQUsDMRSE7wX/Q3iCl2KzNlRkbbaoIPTiwbaIx8fm&#10;uQm7eVk2cXfrrzeC0OMwM98w293sOzHSEF1gDXerAgRxHYzjRsPp+Hr7ACImZINdYNJwpgi76mqx&#10;xdKEid9pPKRGZAjHEjXYlPpSylhb8hhXoSfO3lcYPKYsh0aaAacM951cF8W99Og4L1js6cVS3R6+&#10;vYa3s1L7cana6eRU437k5/OHDVrfXM9PjyASzekS/m/vjYa12sDfmX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YraxQAAANwAAAAPAAAAAAAAAAAAAAAAAJgCAABkcnMv&#10;ZG93bnJldi54bWxQSwUGAAAAAAQABAD1AAAAigMAAAAA&#10;" fillcolor="white [3212]" stroked="f" strokeweight="1pt">
                  <v:textbox>
                    <w:txbxContent>
                      <w:p w:rsidR="00C11FA2" w:rsidRPr="00B91ADB" w:rsidRDefault="00C11FA2" w:rsidP="00B91ADB">
                        <w:pPr>
                          <w:jc w:val="left"/>
                          <w:rPr>
                            <w:sz w:val="20"/>
                          </w:rPr>
                        </w:pPr>
                        <w:r>
                          <w:rPr>
                            <w:sz w:val="20"/>
                          </w:rPr>
                          <w:t>Cao</w:t>
                        </w:r>
                        <w:r w:rsidRPr="00B91ADB">
                          <w:rPr>
                            <w:noProof/>
                            <w:sz w:val="20"/>
                          </w:rPr>
                          <w:drawing>
                            <wp:inline distT="0" distB="0" distL="0" distR="0" wp14:anchorId="3F386DD1" wp14:editId="72D9CC41">
                              <wp:extent cx="1023620" cy="264602"/>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group>
            </w:pict>
          </mc:Fallback>
        </mc:AlternateContent>
      </w:r>
      <w:r w:rsidR="00ED2F7A" w:rsidRPr="000D75C2">
        <w:rPr>
          <w:rFonts w:ascii="Times New Roman" w:hAnsi="Times New Roman"/>
          <w:noProof/>
          <w:sz w:val="26"/>
          <w:szCs w:val="26"/>
        </w:rPr>
        <w:t xml:space="preserve"> </w:t>
      </w:r>
      <w:r w:rsidR="00C91A39" w:rsidRPr="00B91ADB">
        <w:rPr>
          <w:rFonts w:ascii="Times New Roman" w:hAnsi="Times New Roman"/>
          <w:noProof/>
          <w:sz w:val="26"/>
          <w:szCs w:val="26"/>
        </w:rPr>
        <w:drawing>
          <wp:inline distT="0" distB="0" distL="0" distR="0" wp14:anchorId="3204F3CB" wp14:editId="03098C70">
            <wp:extent cx="5581015" cy="4151630"/>
            <wp:effectExtent l="0" t="0" r="635" b="127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015" cy="4151630"/>
                    </a:xfrm>
                    <a:prstGeom prst="rect">
                      <a:avLst/>
                    </a:prstGeom>
                    <a:noFill/>
                    <a:ln>
                      <a:noFill/>
                    </a:ln>
                  </pic:spPr>
                </pic:pic>
              </a:graphicData>
            </a:graphic>
          </wp:inline>
        </w:drawing>
      </w:r>
    </w:p>
    <w:p w:rsidR="0018239B" w:rsidRPr="000D75C2" w:rsidRDefault="0018239B" w:rsidP="00405AE7">
      <w:pPr>
        <w:rPr>
          <w:rFonts w:ascii="Times New Roman" w:hAnsi="Times New Roman"/>
          <w:sz w:val="26"/>
          <w:szCs w:val="26"/>
          <w:lang w:val="pt-BR"/>
        </w:rPr>
      </w:pPr>
    </w:p>
    <w:p w:rsidR="00607EEB" w:rsidRPr="000D75C2" w:rsidRDefault="00607EEB" w:rsidP="00405AE7">
      <w:pPr>
        <w:rPr>
          <w:rFonts w:ascii="Times New Roman" w:hAnsi="Times New Roman"/>
          <w:sz w:val="26"/>
          <w:szCs w:val="26"/>
          <w:lang w:val="pt-BR"/>
        </w:rPr>
      </w:pPr>
      <w:r w:rsidRPr="000D75C2">
        <w:rPr>
          <w:rFonts w:ascii="Times New Roman" w:hAnsi="Times New Roman"/>
          <w:sz w:val="26"/>
          <w:szCs w:val="26"/>
          <w:lang w:val="pt-BR"/>
        </w:rPr>
        <w:lastRenderedPageBreak/>
        <w:t xml:space="preserve">Một phương pháp khác </w:t>
      </w:r>
      <w:r w:rsidR="004A4958" w:rsidRPr="000D75C2">
        <w:rPr>
          <w:rFonts w:ascii="Times New Roman" w:hAnsi="Times New Roman"/>
          <w:sz w:val="26"/>
          <w:szCs w:val="26"/>
          <w:lang w:val="pt-BR"/>
        </w:rPr>
        <w:t xml:space="preserve">là </w:t>
      </w:r>
      <w:r w:rsidRPr="000D75C2">
        <w:rPr>
          <w:rFonts w:ascii="Times New Roman" w:hAnsi="Times New Roman"/>
          <w:sz w:val="26"/>
          <w:szCs w:val="26"/>
          <w:lang w:val="pt-BR"/>
        </w:rPr>
        <w:t>tính</w:t>
      </w:r>
      <w:r w:rsidR="009D1901" w:rsidRPr="000D75C2">
        <w:rPr>
          <w:rFonts w:ascii="Times New Roman" w:hAnsi="Times New Roman"/>
          <w:sz w:val="26"/>
          <w:szCs w:val="26"/>
          <w:lang w:val="pt-BR"/>
        </w:rPr>
        <w:t xml:space="preserve"> trung</w:t>
      </w:r>
      <w:r w:rsidRPr="000D75C2">
        <w:rPr>
          <w:rFonts w:ascii="Times New Roman" w:hAnsi="Times New Roman"/>
          <w:sz w:val="26"/>
          <w:szCs w:val="26"/>
          <w:lang w:val="pt-BR"/>
        </w:rPr>
        <w:t xml:space="preserve"> </w:t>
      </w:r>
      <w:r w:rsidR="009D1901" w:rsidRPr="000D75C2">
        <w:rPr>
          <w:rFonts w:ascii="Times New Roman" w:hAnsi="Times New Roman"/>
          <w:sz w:val="26"/>
          <w:szCs w:val="26"/>
          <w:lang w:val="pt-BR"/>
        </w:rPr>
        <w:t xml:space="preserve">bình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của tất cả các loại </w:t>
      </w:r>
      <w:r w:rsidR="00757F45" w:rsidRPr="000D75C2">
        <w:rPr>
          <w:rFonts w:ascii="Times New Roman" w:hAnsi="Times New Roman"/>
          <w:sz w:val="26"/>
          <w:szCs w:val="26"/>
          <w:lang w:val="pt-BR"/>
        </w:rPr>
        <w:t>CSHT</w:t>
      </w:r>
      <w:r w:rsidRPr="000D75C2">
        <w:rPr>
          <w:rFonts w:ascii="Times New Roman" w:hAnsi="Times New Roman"/>
          <w:sz w:val="26"/>
          <w:szCs w:val="26"/>
          <w:lang w:val="pt-BR"/>
        </w:rPr>
        <w:t xml:space="preserve"> </w:t>
      </w:r>
      <w:r w:rsidR="00757F45"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4A4958" w:rsidRPr="000D75C2">
        <w:rPr>
          <w:rFonts w:ascii="Times New Roman" w:hAnsi="Times New Roman"/>
          <w:sz w:val="26"/>
          <w:szCs w:val="26"/>
          <w:lang w:val="pt-BR"/>
        </w:rPr>
        <w:t>ví dụ:</w:t>
      </w:r>
      <w:r w:rsidRPr="000D75C2">
        <w:rPr>
          <w:rFonts w:ascii="Times New Roman" w:hAnsi="Times New Roman"/>
          <w:sz w:val="26"/>
          <w:szCs w:val="26"/>
          <w:lang w:val="pt-BR"/>
        </w:rPr>
        <w:t xml:space="preserve"> đường giao thông, đê kè, kênh mương, hồ chứa và đập tràn để </w:t>
      </w:r>
      <w:r w:rsidR="004A4958" w:rsidRPr="000D75C2">
        <w:rPr>
          <w:rFonts w:ascii="Times New Roman" w:hAnsi="Times New Roman"/>
          <w:sz w:val="26"/>
          <w:szCs w:val="26"/>
          <w:lang w:val="pt-BR"/>
        </w:rPr>
        <w:t>lập</w:t>
      </w:r>
      <w:r w:rsidRPr="000D75C2">
        <w:rPr>
          <w:rFonts w:ascii="Times New Roman" w:hAnsi="Times New Roman"/>
          <w:sz w:val="26"/>
          <w:szCs w:val="26"/>
          <w:lang w:val="pt-BR"/>
        </w:rPr>
        <w:t xml:space="preserve"> một</w:t>
      </w:r>
      <w:r w:rsidR="004A4958" w:rsidRPr="000D75C2">
        <w:rPr>
          <w:rFonts w:ascii="Times New Roman" w:hAnsi="Times New Roman"/>
          <w:sz w:val="26"/>
          <w:szCs w:val="26"/>
          <w:lang w:val="pt-BR"/>
        </w:rPr>
        <w:t xml:space="preserve"> bản đồ </w:t>
      </w:r>
      <w:r w:rsidRPr="000D75C2">
        <w:rPr>
          <w:rFonts w:ascii="Times New Roman" w:hAnsi="Times New Roman"/>
          <w:sz w:val="26"/>
          <w:szCs w:val="26"/>
          <w:lang w:val="pt-BR"/>
        </w:rPr>
        <w:t>"</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w:t>
      </w:r>
      <w:r w:rsidR="004A4958" w:rsidRPr="000D75C2">
        <w:rPr>
          <w:rFonts w:ascii="Times New Roman" w:hAnsi="Times New Roman"/>
          <w:sz w:val="26"/>
          <w:szCs w:val="26"/>
          <w:lang w:val="pt-BR"/>
        </w:rPr>
        <w:t xml:space="preserve">của </w:t>
      </w:r>
      <w:r w:rsidR="000D26A7" w:rsidRPr="000D75C2">
        <w:rPr>
          <w:rFonts w:ascii="Times New Roman" w:hAnsi="Times New Roman"/>
          <w:sz w:val="26"/>
          <w:szCs w:val="26"/>
          <w:lang w:val="pt-BR"/>
        </w:rPr>
        <w:t>CSHT</w:t>
      </w:r>
      <w:r w:rsidRPr="000D75C2">
        <w:rPr>
          <w:rFonts w:ascii="Times New Roman" w:hAnsi="Times New Roman"/>
          <w:sz w:val="26"/>
          <w:szCs w:val="26"/>
          <w:lang w:val="pt-BR"/>
        </w:rPr>
        <w:t xml:space="preserve">" </w:t>
      </w:r>
      <w:r w:rsidR="004A4958" w:rsidRPr="000D75C2">
        <w:rPr>
          <w:rFonts w:ascii="Times New Roman" w:hAnsi="Times New Roman"/>
          <w:sz w:val="26"/>
          <w:szCs w:val="26"/>
          <w:lang w:val="pt-BR"/>
        </w:rPr>
        <w:t>tổng thể</w:t>
      </w:r>
      <w:r w:rsidRPr="000D75C2">
        <w:rPr>
          <w:rFonts w:ascii="Times New Roman" w:hAnsi="Times New Roman"/>
          <w:sz w:val="26"/>
          <w:szCs w:val="26"/>
          <w:lang w:val="pt-BR"/>
        </w:rPr>
        <w:t>. Tuy nhiên</w:t>
      </w:r>
      <w:r w:rsidR="000D26A7" w:rsidRPr="000D75C2">
        <w:rPr>
          <w:rFonts w:ascii="Times New Roman" w:hAnsi="Times New Roman"/>
          <w:sz w:val="26"/>
          <w:szCs w:val="26"/>
          <w:lang w:val="pt-BR"/>
        </w:rPr>
        <w:t>,</w:t>
      </w:r>
      <w:r w:rsidRPr="000D75C2">
        <w:rPr>
          <w:rFonts w:ascii="Times New Roman" w:hAnsi="Times New Roman"/>
          <w:sz w:val="26"/>
          <w:szCs w:val="26"/>
          <w:lang w:val="pt-BR"/>
        </w:rPr>
        <w:t xml:space="preserve"> </w:t>
      </w:r>
      <w:r w:rsidR="000D26A7" w:rsidRPr="000D75C2">
        <w:rPr>
          <w:rFonts w:ascii="Times New Roman" w:hAnsi="Times New Roman"/>
          <w:sz w:val="26"/>
          <w:szCs w:val="26"/>
          <w:lang w:val="pt-BR"/>
        </w:rPr>
        <w:t>phương pháp</w:t>
      </w:r>
      <w:r w:rsidRPr="000D75C2">
        <w:rPr>
          <w:rFonts w:ascii="Times New Roman" w:hAnsi="Times New Roman"/>
          <w:sz w:val="26"/>
          <w:szCs w:val="26"/>
          <w:lang w:val="pt-BR"/>
        </w:rPr>
        <w:t xml:space="preserve"> này có thể không được hữu ích cho việc định hướng đầu tư đối với</w:t>
      </w:r>
      <w:r w:rsidR="000D26A7" w:rsidRPr="000D75C2">
        <w:rPr>
          <w:rFonts w:ascii="Times New Roman" w:hAnsi="Times New Roman"/>
          <w:sz w:val="26"/>
          <w:szCs w:val="26"/>
          <w:lang w:val="pt-BR"/>
        </w:rPr>
        <w:t xml:space="preserve"> một</w:t>
      </w:r>
      <w:r w:rsidRPr="000D75C2">
        <w:rPr>
          <w:rFonts w:ascii="Times New Roman" w:hAnsi="Times New Roman"/>
          <w:sz w:val="26"/>
          <w:szCs w:val="26"/>
          <w:lang w:val="pt-BR"/>
        </w:rPr>
        <w:t xml:space="preserve"> </w:t>
      </w:r>
      <w:r w:rsidR="007671B5" w:rsidRPr="000D75C2">
        <w:rPr>
          <w:rFonts w:ascii="Times New Roman" w:hAnsi="Times New Roman"/>
          <w:sz w:val="26"/>
          <w:szCs w:val="26"/>
          <w:lang w:val="pt-BR"/>
        </w:rPr>
        <w:t xml:space="preserve">số </w:t>
      </w:r>
      <w:r w:rsidRPr="000D75C2">
        <w:rPr>
          <w:rFonts w:ascii="Times New Roman" w:hAnsi="Times New Roman"/>
          <w:sz w:val="26"/>
          <w:szCs w:val="26"/>
          <w:lang w:val="pt-BR"/>
        </w:rPr>
        <w:t xml:space="preserve">loại </w:t>
      </w:r>
      <w:r w:rsidR="000D26A7" w:rsidRPr="000D75C2">
        <w:rPr>
          <w:rFonts w:ascii="Times New Roman" w:hAnsi="Times New Roman"/>
          <w:sz w:val="26"/>
          <w:szCs w:val="26"/>
          <w:lang w:val="pt-BR"/>
        </w:rPr>
        <w:t xml:space="preserve">CSHT </w:t>
      </w:r>
      <w:r w:rsidR="007671B5" w:rsidRPr="000D75C2">
        <w:rPr>
          <w:rFonts w:ascii="Times New Roman" w:hAnsi="Times New Roman"/>
          <w:sz w:val="26"/>
          <w:szCs w:val="26"/>
          <w:lang w:val="pt-BR"/>
        </w:rPr>
        <w:t xml:space="preserve">cụ </w:t>
      </w:r>
      <w:r w:rsidR="000D26A7" w:rsidRPr="000D75C2">
        <w:rPr>
          <w:rFonts w:ascii="Times New Roman" w:hAnsi="Times New Roman"/>
          <w:sz w:val="26"/>
          <w:szCs w:val="26"/>
          <w:lang w:val="pt-BR"/>
        </w:rPr>
        <w:t>thể</w:t>
      </w:r>
      <w:r w:rsidRPr="000D75C2">
        <w:rPr>
          <w:rFonts w:ascii="Times New Roman" w:hAnsi="Times New Roman"/>
          <w:sz w:val="26"/>
          <w:szCs w:val="26"/>
          <w:lang w:val="pt-BR"/>
        </w:rPr>
        <w:t xml:space="preserve">. </w:t>
      </w:r>
      <w:r w:rsidR="007671B5" w:rsidRPr="000D75C2">
        <w:rPr>
          <w:rFonts w:ascii="Times New Roman" w:hAnsi="Times New Roman"/>
          <w:sz w:val="26"/>
          <w:szCs w:val="26"/>
          <w:lang w:val="pt-BR"/>
        </w:rPr>
        <w:t>Việc lập bản đồ sẽ có ích trong việc phân bổ ngân sách</w:t>
      </w:r>
      <w:r w:rsidR="007828E6" w:rsidRPr="000D75C2">
        <w:rPr>
          <w:rFonts w:ascii="Times New Roman" w:hAnsi="Times New Roman"/>
          <w:sz w:val="26"/>
          <w:szCs w:val="26"/>
          <w:lang w:val="pt-BR"/>
        </w:rPr>
        <w:t>, có thể là của các nhà hoạch định cấp trung ương</w:t>
      </w:r>
      <w:r w:rsidR="00414B47" w:rsidRPr="000D75C2">
        <w:rPr>
          <w:rFonts w:ascii="Times New Roman" w:hAnsi="Times New Roman"/>
          <w:sz w:val="26"/>
          <w:szCs w:val="26"/>
          <w:lang w:val="pt-BR"/>
        </w:rPr>
        <w:t xml:space="preserve"> hoặc các đơn vị quản lý thiên tai</w:t>
      </w:r>
      <w:r w:rsidR="007828E6" w:rsidRPr="000D75C2">
        <w:rPr>
          <w:rFonts w:ascii="Times New Roman" w:hAnsi="Times New Roman"/>
          <w:sz w:val="26"/>
          <w:szCs w:val="26"/>
          <w:lang w:val="pt-BR"/>
        </w:rPr>
        <w:t>.</w:t>
      </w:r>
      <w:r w:rsidR="007671B5"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Trong </w:t>
      </w:r>
      <w:r w:rsidR="007828E6" w:rsidRPr="000D75C2">
        <w:rPr>
          <w:rFonts w:ascii="Times New Roman" w:hAnsi="Times New Roman"/>
          <w:sz w:val="26"/>
          <w:szCs w:val="26"/>
          <w:lang w:val="pt-BR"/>
        </w:rPr>
        <w:t xml:space="preserve">dự án </w:t>
      </w:r>
      <w:r w:rsidRPr="000D75C2">
        <w:rPr>
          <w:rFonts w:ascii="Times New Roman" w:hAnsi="Times New Roman"/>
          <w:sz w:val="26"/>
          <w:szCs w:val="26"/>
          <w:lang w:val="pt-BR"/>
        </w:rPr>
        <w:t xml:space="preserve">CRI, </w:t>
      </w:r>
      <w:r w:rsidR="007828E6" w:rsidRPr="000D75C2">
        <w:rPr>
          <w:rFonts w:ascii="Times New Roman" w:hAnsi="Times New Roman"/>
          <w:sz w:val="26"/>
          <w:szCs w:val="26"/>
          <w:lang w:val="pt-BR"/>
        </w:rPr>
        <w:t xml:space="preserve">đánh giá </w:t>
      </w:r>
      <w:r w:rsidR="00884064" w:rsidRPr="000D75C2">
        <w:rPr>
          <w:rFonts w:ascii="Times New Roman" w:hAnsi="Times New Roman"/>
          <w:sz w:val="26"/>
          <w:szCs w:val="26"/>
          <w:lang w:val="pt-BR"/>
        </w:rPr>
        <w:t>TTDBTT</w:t>
      </w:r>
      <w:r w:rsidR="007828E6"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không kết hợp các chỉ số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của các </w:t>
      </w:r>
      <w:r w:rsidR="007828E6" w:rsidRPr="000D75C2">
        <w:rPr>
          <w:rFonts w:ascii="Times New Roman" w:hAnsi="Times New Roman"/>
          <w:sz w:val="26"/>
          <w:szCs w:val="26"/>
          <w:lang w:val="pt-BR"/>
        </w:rPr>
        <w:t>CSHT</w:t>
      </w:r>
      <w:r w:rsidRPr="000D75C2">
        <w:rPr>
          <w:rFonts w:ascii="Times New Roman" w:hAnsi="Times New Roman"/>
          <w:sz w:val="26"/>
          <w:szCs w:val="26"/>
          <w:lang w:val="pt-BR"/>
        </w:rPr>
        <w:t xml:space="preserve"> khác nhau </w:t>
      </w:r>
      <w:r w:rsidR="007828E6" w:rsidRPr="000D75C2">
        <w:rPr>
          <w:rFonts w:ascii="Times New Roman" w:hAnsi="Times New Roman"/>
          <w:sz w:val="26"/>
          <w:szCs w:val="26"/>
          <w:lang w:val="pt-BR"/>
        </w:rPr>
        <w:t>bởi vì</w:t>
      </w:r>
      <w:r w:rsidRPr="000D75C2">
        <w:rPr>
          <w:rFonts w:ascii="Times New Roman" w:hAnsi="Times New Roman"/>
          <w:sz w:val="26"/>
          <w:szCs w:val="26"/>
          <w:lang w:val="pt-BR"/>
        </w:rPr>
        <w:t xml:space="preserve"> </w:t>
      </w:r>
      <w:r w:rsidR="007828E6" w:rsidRPr="000D75C2">
        <w:rPr>
          <w:rFonts w:ascii="Times New Roman" w:hAnsi="Times New Roman"/>
          <w:sz w:val="26"/>
          <w:szCs w:val="26"/>
          <w:lang w:val="pt-BR"/>
        </w:rPr>
        <w:t xml:space="preserve">việc này </w:t>
      </w:r>
      <w:r w:rsidRPr="000D75C2">
        <w:rPr>
          <w:rFonts w:ascii="Times New Roman" w:hAnsi="Times New Roman"/>
          <w:sz w:val="26"/>
          <w:szCs w:val="26"/>
          <w:lang w:val="pt-BR"/>
        </w:rPr>
        <w:t xml:space="preserve">không được </w:t>
      </w:r>
      <w:r w:rsidR="007828E6" w:rsidRPr="000D75C2">
        <w:rPr>
          <w:rFonts w:ascii="Times New Roman" w:hAnsi="Times New Roman"/>
          <w:sz w:val="26"/>
          <w:szCs w:val="26"/>
          <w:lang w:val="pt-BR"/>
        </w:rPr>
        <w:t>xem</w:t>
      </w:r>
      <w:r w:rsidRPr="000D75C2">
        <w:rPr>
          <w:rFonts w:ascii="Times New Roman" w:hAnsi="Times New Roman"/>
          <w:sz w:val="26"/>
          <w:szCs w:val="26"/>
          <w:lang w:val="pt-BR"/>
        </w:rPr>
        <w:t xml:space="preserve"> là một kết quả hữu ích cho các ban ngành cấp tỉnh và huyệ</w:t>
      </w:r>
      <w:r w:rsidR="007828E6" w:rsidRPr="000D75C2">
        <w:rPr>
          <w:rFonts w:ascii="Times New Roman" w:hAnsi="Times New Roman"/>
          <w:sz w:val="26"/>
          <w:szCs w:val="26"/>
          <w:lang w:val="pt-BR"/>
        </w:rPr>
        <w:t xml:space="preserve">n, những </w:t>
      </w:r>
      <w:r w:rsidRPr="000D75C2">
        <w:rPr>
          <w:rFonts w:ascii="Times New Roman" w:hAnsi="Times New Roman"/>
          <w:sz w:val="26"/>
          <w:szCs w:val="26"/>
          <w:lang w:val="pt-BR"/>
        </w:rPr>
        <w:t xml:space="preserve">người </w:t>
      </w:r>
      <w:r w:rsidR="007828E6" w:rsidRPr="000D75C2">
        <w:rPr>
          <w:rFonts w:ascii="Times New Roman" w:hAnsi="Times New Roman"/>
          <w:sz w:val="26"/>
          <w:szCs w:val="26"/>
          <w:lang w:val="pt-BR"/>
        </w:rPr>
        <w:t xml:space="preserve">mà </w:t>
      </w:r>
      <w:r w:rsidRPr="000D75C2">
        <w:rPr>
          <w:rFonts w:ascii="Times New Roman" w:hAnsi="Times New Roman"/>
          <w:sz w:val="26"/>
          <w:szCs w:val="26"/>
          <w:lang w:val="pt-BR"/>
        </w:rPr>
        <w:t>quan tâm đến</w:t>
      </w:r>
      <w:r w:rsidR="007828E6" w:rsidRPr="000D75C2">
        <w:rPr>
          <w:rFonts w:ascii="Times New Roman" w:hAnsi="Times New Roman"/>
          <w:sz w:val="26"/>
          <w:szCs w:val="26"/>
          <w:lang w:val="pt-BR"/>
        </w:rPr>
        <w:t xml:space="preserve"> CSHT</w:t>
      </w:r>
      <w:r w:rsidRPr="000D75C2">
        <w:rPr>
          <w:rFonts w:ascii="Times New Roman" w:hAnsi="Times New Roman"/>
          <w:sz w:val="26"/>
          <w:szCs w:val="26"/>
          <w:lang w:val="pt-BR"/>
        </w:rPr>
        <w:t xml:space="preserve"> cụ thể trong phạm vi </w:t>
      </w:r>
      <w:r w:rsidR="00774637" w:rsidRPr="000D75C2">
        <w:rPr>
          <w:rFonts w:ascii="Times New Roman" w:hAnsi="Times New Roman"/>
          <w:sz w:val="26"/>
          <w:szCs w:val="26"/>
          <w:lang w:val="pt-BR"/>
        </w:rPr>
        <w:t>thẩm quyền</w:t>
      </w:r>
      <w:r w:rsidRPr="000D75C2">
        <w:rPr>
          <w:rFonts w:ascii="Times New Roman" w:hAnsi="Times New Roman"/>
          <w:sz w:val="26"/>
          <w:szCs w:val="26"/>
          <w:lang w:val="pt-BR"/>
        </w:rPr>
        <w:t xml:space="preserve"> của họ. Ví dụ, Bộ NN &amp; PTNT quan tâm nhiều hơn </w:t>
      </w:r>
      <w:r w:rsidR="00774637" w:rsidRPr="000D75C2">
        <w:rPr>
          <w:rFonts w:ascii="Times New Roman" w:hAnsi="Times New Roman"/>
          <w:sz w:val="26"/>
          <w:szCs w:val="26"/>
          <w:lang w:val="pt-BR"/>
        </w:rPr>
        <w:t xml:space="preserve">đến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của </w:t>
      </w:r>
      <w:r w:rsidR="00774637" w:rsidRPr="000D75C2">
        <w:rPr>
          <w:rFonts w:ascii="Times New Roman" w:hAnsi="Times New Roman"/>
          <w:sz w:val="26"/>
          <w:szCs w:val="26"/>
          <w:lang w:val="pt-BR"/>
        </w:rPr>
        <w:t>CSHT</w:t>
      </w:r>
      <w:r w:rsidRPr="000D75C2">
        <w:rPr>
          <w:rFonts w:ascii="Times New Roman" w:hAnsi="Times New Roman"/>
          <w:sz w:val="26"/>
          <w:szCs w:val="26"/>
          <w:lang w:val="pt-BR"/>
        </w:rPr>
        <w:t xml:space="preserve"> thủy lợi, trong khi</w:t>
      </w:r>
      <w:r w:rsidR="00774637" w:rsidRPr="000D75C2">
        <w:rPr>
          <w:rFonts w:ascii="Times New Roman" w:hAnsi="Times New Roman"/>
          <w:sz w:val="26"/>
          <w:szCs w:val="26"/>
          <w:lang w:val="pt-BR"/>
        </w:rPr>
        <w:t xml:space="preserve"> đó</w:t>
      </w:r>
      <w:r w:rsidRPr="000D75C2">
        <w:rPr>
          <w:rFonts w:ascii="Times New Roman" w:hAnsi="Times New Roman"/>
          <w:sz w:val="26"/>
          <w:szCs w:val="26"/>
          <w:lang w:val="pt-BR"/>
        </w:rPr>
        <w:t xml:space="preserve"> Bộ Giao thông Vận tải </w:t>
      </w:r>
      <w:r w:rsidR="00774637" w:rsidRPr="000D75C2">
        <w:rPr>
          <w:rFonts w:ascii="Times New Roman" w:hAnsi="Times New Roman"/>
          <w:sz w:val="26"/>
          <w:szCs w:val="26"/>
          <w:lang w:val="pt-BR"/>
        </w:rPr>
        <w:t>lại</w:t>
      </w:r>
      <w:r w:rsidRPr="000D75C2">
        <w:rPr>
          <w:rFonts w:ascii="Times New Roman" w:hAnsi="Times New Roman"/>
          <w:sz w:val="26"/>
          <w:szCs w:val="26"/>
          <w:lang w:val="pt-BR"/>
        </w:rPr>
        <w:t xml:space="preserve"> tập trung vào </w:t>
      </w:r>
      <w:r w:rsidR="00A6329C" w:rsidRPr="000D75C2">
        <w:rPr>
          <w:rFonts w:ascii="Times New Roman" w:hAnsi="Times New Roman"/>
          <w:sz w:val="26"/>
          <w:szCs w:val="26"/>
        </w:rPr>
        <w:t>TTDBTT</w:t>
      </w:r>
      <w:r w:rsidR="00A6329C" w:rsidRPr="000D75C2">
        <w:rPr>
          <w:rFonts w:ascii="Times New Roman" w:hAnsi="Times New Roman"/>
          <w:sz w:val="26"/>
          <w:szCs w:val="26"/>
          <w:lang w:val="pt-BR"/>
        </w:rPr>
        <w:t xml:space="preserve"> </w:t>
      </w:r>
      <w:r w:rsidR="00774637" w:rsidRPr="000D75C2">
        <w:rPr>
          <w:rFonts w:ascii="Times New Roman" w:hAnsi="Times New Roman"/>
          <w:sz w:val="26"/>
          <w:szCs w:val="26"/>
          <w:lang w:val="pt-BR"/>
        </w:rPr>
        <w:t xml:space="preserve">của </w:t>
      </w:r>
      <w:r w:rsidRPr="000D75C2">
        <w:rPr>
          <w:rFonts w:ascii="Times New Roman" w:hAnsi="Times New Roman"/>
          <w:sz w:val="26"/>
          <w:szCs w:val="26"/>
          <w:lang w:val="pt-BR"/>
        </w:rPr>
        <w:t>đường</w:t>
      </w:r>
      <w:r w:rsidR="00774637" w:rsidRPr="000D75C2">
        <w:rPr>
          <w:rFonts w:ascii="Times New Roman" w:hAnsi="Times New Roman"/>
          <w:sz w:val="26"/>
          <w:szCs w:val="26"/>
          <w:lang w:val="pt-BR"/>
        </w:rPr>
        <w:t xml:space="preserve"> giao thông</w:t>
      </w:r>
      <w:r w:rsidRPr="000D75C2">
        <w:rPr>
          <w:rFonts w:ascii="Times New Roman" w:hAnsi="Times New Roman"/>
          <w:sz w:val="26"/>
          <w:szCs w:val="26"/>
          <w:lang w:val="pt-BR"/>
        </w:rPr>
        <w:t>.</w:t>
      </w:r>
    </w:p>
    <w:p w:rsidR="00514C94" w:rsidRPr="000D75C2" w:rsidRDefault="00514C94" w:rsidP="00405AE7">
      <w:pPr>
        <w:rPr>
          <w:rFonts w:ascii="Times New Roman" w:hAnsi="Times New Roman"/>
          <w:sz w:val="26"/>
          <w:szCs w:val="26"/>
        </w:rPr>
      </w:pPr>
    </w:p>
    <w:p w:rsidR="00120A1A" w:rsidRPr="000D75C2" w:rsidRDefault="0005255D" w:rsidP="00405AE7">
      <w:pPr>
        <w:pStyle w:val="Heading3"/>
        <w:numPr>
          <w:ilvl w:val="0"/>
          <w:numId w:val="0"/>
        </w:numPr>
        <w:spacing w:line="276" w:lineRule="auto"/>
        <w:ind w:left="720" w:hanging="720"/>
        <w:rPr>
          <w:rFonts w:ascii="Times New Roman" w:hAnsi="Times New Roman" w:cs="Times New Roman"/>
          <w:sz w:val="26"/>
          <w:lang w:val="pt-BR"/>
        </w:rPr>
      </w:pPr>
      <w:bookmarkStart w:id="60" w:name="_Toc453787657"/>
      <w:bookmarkStart w:id="61" w:name="_Toc463427354"/>
      <w:r w:rsidRPr="00B91ADB">
        <w:rPr>
          <w:rFonts w:ascii="Times New Roman" w:hAnsi="Times New Roman" w:cs="Times New Roman"/>
          <w:sz w:val="26"/>
          <w:lang w:val="pt-BR"/>
        </w:rPr>
        <w:t>Hoiao thô</w:t>
      </w:r>
      <w:r w:rsidR="00D20C8A" w:rsidRPr="00B91ADB">
        <w:rPr>
          <w:rFonts w:ascii="Times New Roman" w:hAnsi="Times New Roman" w:cs="Times New Roman"/>
          <w:sz w:val="26"/>
          <w:lang w:val="pt-BR"/>
        </w:rPr>
        <w:t xml:space="preserve"> 15</w:t>
      </w:r>
      <w:r w:rsidR="00120A1A" w:rsidRPr="00B91ADB">
        <w:rPr>
          <w:rFonts w:ascii="Times New Roman" w:hAnsi="Times New Roman" w:cs="Times New Roman"/>
          <w:sz w:val="26"/>
          <w:lang w:val="pt-BR"/>
        </w:rPr>
        <w:t xml:space="preserve">: </w:t>
      </w:r>
      <w:bookmarkEnd w:id="60"/>
      <w:r w:rsidRPr="00B91ADB">
        <w:rPr>
          <w:rFonts w:ascii="Times New Roman" w:hAnsi="Times New Roman" w:cs="Times New Roman"/>
          <w:sz w:val="26"/>
          <w:lang w:val="pt-BR"/>
        </w:rPr>
        <w:t>Di5ao thôngvào Vậ</w:t>
      </w:r>
      <w:bookmarkEnd w:id="61"/>
    </w:p>
    <w:p w:rsidR="00120A1A" w:rsidRPr="000D75C2" w:rsidRDefault="00FD778A" w:rsidP="00405AE7">
      <w:pPr>
        <w:rPr>
          <w:rFonts w:ascii="Times New Roman" w:hAnsi="Times New Roman"/>
          <w:sz w:val="26"/>
          <w:szCs w:val="26"/>
          <w:lang w:val="pt-BR"/>
        </w:rPr>
      </w:pPr>
      <w:r w:rsidRPr="000D75C2">
        <w:rPr>
          <w:rFonts w:ascii="Times New Roman" w:hAnsi="Times New Roman"/>
          <w:sz w:val="26"/>
          <w:szCs w:val="26"/>
          <w:lang w:val="pt-BR"/>
        </w:rPr>
        <w:t xml:space="preserve">Bước cuối cùng trong quá trình này là diễn giải các kết quả để kết luận và </w:t>
      </w:r>
      <w:r w:rsidR="00BA2E15" w:rsidRPr="000D75C2">
        <w:rPr>
          <w:rFonts w:ascii="Times New Roman" w:hAnsi="Times New Roman"/>
          <w:sz w:val="26"/>
          <w:szCs w:val="26"/>
          <w:lang w:val="pt-BR"/>
        </w:rPr>
        <w:t>đề xuất khuyến nghị</w:t>
      </w:r>
      <w:r w:rsidRPr="000D75C2">
        <w:rPr>
          <w:rFonts w:ascii="Times New Roman" w:hAnsi="Times New Roman"/>
          <w:sz w:val="26"/>
          <w:szCs w:val="26"/>
          <w:lang w:val="pt-BR"/>
        </w:rPr>
        <w:t xml:space="preserve">. </w:t>
      </w:r>
      <w:r w:rsidR="00104A30" w:rsidRPr="000D75C2">
        <w:rPr>
          <w:rFonts w:ascii="Times New Roman" w:hAnsi="Times New Roman"/>
          <w:sz w:val="26"/>
          <w:szCs w:val="26"/>
          <w:lang w:val="pt-BR"/>
        </w:rPr>
        <w:t>Nhóm thực hiện</w:t>
      </w:r>
      <w:r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nên xem xét các khía cạnh khác nhau của bản đồ</w:t>
      </w:r>
      <w:r w:rsidR="00104A30" w:rsidRPr="000D75C2">
        <w:rPr>
          <w:rFonts w:ascii="Times New Roman" w:hAnsi="Times New Roman"/>
          <w:sz w:val="26"/>
          <w:szCs w:val="26"/>
          <w:lang w:val="pt-BR"/>
        </w:rPr>
        <w:t xml:space="preserve"> </w:t>
      </w:r>
      <w:r w:rsidR="00485816" w:rsidRPr="000D75C2">
        <w:rPr>
          <w:rFonts w:ascii="Times New Roman" w:hAnsi="Times New Roman"/>
          <w:sz w:val="26"/>
          <w:szCs w:val="26"/>
          <w:lang w:val="pt-BR"/>
        </w:rPr>
        <w:t>và</w:t>
      </w:r>
      <w:r w:rsidR="00104A30"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kết quả </w:t>
      </w:r>
      <w:r w:rsidR="00485816" w:rsidRPr="000D75C2">
        <w:rPr>
          <w:rFonts w:ascii="Times New Roman" w:hAnsi="Times New Roman"/>
          <w:sz w:val="26"/>
          <w:szCs w:val="26"/>
          <w:lang w:val="pt-BR"/>
        </w:rPr>
        <w:t>thu được, từ đó</w:t>
      </w:r>
      <w:r w:rsidR="00104A30"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phân tích làm thế nào </w:t>
      </w:r>
      <w:r w:rsidR="00104A30" w:rsidRPr="000D75C2">
        <w:rPr>
          <w:rFonts w:ascii="Times New Roman" w:hAnsi="Times New Roman"/>
          <w:sz w:val="26"/>
          <w:szCs w:val="26"/>
          <w:lang w:val="pt-BR"/>
        </w:rPr>
        <w:t xml:space="preserve">để </w:t>
      </w:r>
      <w:r w:rsidRPr="000D75C2">
        <w:rPr>
          <w:rFonts w:ascii="Times New Roman" w:hAnsi="Times New Roman"/>
          <w:sz w:val="26"/>
          <w:szCs w:val="26"/>
          <w:lang w:val="pt-BR"/>
        </w:rPr>
        <w:t xml:space="preserve">những kết quả </w:t>
      </w:r>
      <w:r w:rsidR="00686912" w:rsidRPr="000D75C2">
        <w:rPr>
          <w:rFonts w:ascii="Times New Roman" w:hAnsi="Times New Roman"/>
          <w:sz w:val="26"/>
          <w:szCs w:val="26"/>
          <w:lang w:val="pt-BR"/>
        </w:rPr>
        <w:t xml:space="preserve">này có thể </w:t>
      </w:r>
      <w:r w:rsidR="00104A30" w:rsidRPr="000D75C2">
        <w:rPr>
          <w:rFonts w:ascii="Times New Roman" w:hAnsi="Times New Roman"/>
          <w:sz w:val="26"/>
          <w:szCs w:val="26"/>
          <w:lang w:val="pt-BR"/>
        </w:rPr>
        <w:t xml:space="preserve">cung cấp thêm thông tin trong việc </w:t>
      </w:r>
      <w:r w:rsidR="002B2103" w:rsidRPr="000D75C2">
        <w:rPr>
          <w:rFonts w:ascii="Times New Roman" w:hAnsi="Times New Roman"/>
          <w:sz w:val="26"/>
          <w:szCs w:val="26"/>
          <w:lang w:val="pt-BR"/>
        </w:rPr>
        <w:t xml:space="preserve">đưa ra các </w:t>
      </w:r>
      <w:r w:rsidR="00462DA0" w:rsidRPr="000D75C2">
        <w:rPr>
          <w:rFonts w:ascii="Times New Roman" w:hAnsi="Times New Roman"/>
          <w:sz w:val="26"/>
          <w:szCs w:val="26"/>
          <w:lang w:val="pt-BR"/>
        </w:rPr>
        <w:t>quyết định</w:t>
      </w:r>
      <w:r w:rsidR="00104A30"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chính sách và </w:t>
      </w:r>
      <w:r w:rsidR="002B2103" w:rsidRPr="000D75C2">
        <w:rPr>
          <w:rFonts w:ascii="Times New Roman" w:hAnsi="Times New Roman"/>
          <w:sz w:val="26"/>
          <w:szCs w:val="26"/>
          <w:lang w:val="pt-BR"/>
        </w:rPr>
        <w:t>quy</w:t>
      </w:r>
      <w:r w:rsidRPr="000D75C2">
        <w:rPr>
          <w:rFonts w:ascii="Times New Roman" w:hAnsi="Times New Roman"/>
          <w:sz w:val="26"/>
          <w:szCs w:val="26"/>
          <w:lang w:val="pt-BR"/>
        </w:rPr>
        <w:t xml:space="preserve"> hoạch. Do </w:t>
      </w:r>
      <w:r w:rsidR="00FF61ED" w:rsidRPr="000D75C2">
        <w:rPr>
          <w:rFonts w:ascii="Times New Roman" w:hAnsi="Times New Roman"/>
          <w:sz w:val="26"/>
          <w:szCs w:val="26"/>
          <w:lang w:val="pt-BR"/>
        </w:rPr>
        <w:t>có những</w:t>
      </w:r>
      <w:r w:rsidR="00462DA0"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hạn chế </w:t>
      </w:r>
      <w:r w:rsidR="00FF61ED" w:rsidRPr="000D75C2">
        <w:rPr>
          <w:rFonts w:ascii="Times New Roman" w:hAnsi="Times New Roman"/>
          <w:sz w:val="26"/>
          <w:szCs w:val="26"/>
          <w:lang w:val="pt-BR"/>
        </w:rPr>
        <w:t xml:space="preserve">nhất định </w:t>
      </w:r>
      <w:r w:rsidR="000D726F" w:rsidRPr="000D75C2">
        <w:rPr>
          <w:rFonts w:ascii="Times New Roman" w:hAnsi="Times New Roman"/>
          <w:sz w:val="26"/>
          <w:szCs w:val="26"/>
          <w:lang w:val="pt-BR"/>
        </w:rPr>
        <w:t xml:space="preserve">trong quá trình thực hiện nghiên cứu, tuy </w:t>
      </w:r>
      <w:r w:rsidRPr="000D75C2">
        <w:rPr>
          <w:rFonts w:ascii="Times New Roman" w:hAnsi="Times New Roman"/>
          <w:sz w:val="26"/>
          <w:szCs w:val="26"/>
          <w:lang w:val="pt-BR"/>
        </w:rPr>
        <w:t xml:space="preserve">công cụ </w:t>
      </w:r>
      <w:r w:rsidR="0022338F" w:rsidRPr="000D75C2">
        <w:rPr>
          <w:rFonts w:ascii="Times New Roman" w:hAnsi="Times New Roman"/>
          <w:sz w:val="26"/>
          <w:szCs w:val="26"/>
          <w:lang w:val="pt-BR"/>
        </w:rPr>
        <w:t xml:space="preserve">Đánh giá TTDBTT do BĐKH và lập bản đồ rủi ro </w:t>
      </w:r>
      <w:r w:rsidR="000D726F" w:rsidRPr="000D75C2">
        <w:rPr>
          <w:rFonts w:ascii="Times New Roman" w:hAnsi="Times New Roman"/>
          <w:sz w:val="26"/>
          <w:szCs w:val="26"/>
          <w:lang w:val="pt-BR"/>
        </w:rPr>
        <w:t>có</w:t>
      </w:r>
      <w:r w:rsidRPr="000D75C2">
        <w:rPr>
          <w:rFonts w:ascii="Times New Roman" w:hAnsi="Times New Roman"/>
          <w:sz w:val="26"/>
          <w:szCs w:val="26"/>
          <w:lang w:val="pt-BR"/>
        </w:rPr>
        <w:t xml:space="preserve"> thể </w:t>
      </w:r>
      <w:r w:rsidR="000D726F" w:rsidRPr="000D75C2">
        <w:rPr>
          <w:rFonts w:ascii="Times New Roman" w:hAnsi="Times New Roman"/>
          <w:sz w:val="26"/>
          <w:szCs w:val="26"/>
          <w:lang w:val="pt-BR"/>
        </w:rPr>
        <w:t xml:space="preserve">không </w:t>
      </w:r>
      <w:r w:rsidRPr="000D75C2">
        <w:rPr>
          <w:rFonts w:ascii="Times New Roman" w:hAnsi="Times New Roman"/>
          <w:sz w:val="26"/>
          <w:szCs w:val="26"/>
          <w:lang w:val="pt-BR"/>
        </w:rPr>
        <w:t xml:space="preserve">cung cấp dữ liệu </w:t>
      </w:r>
      <w:r w:rsidR="000D726F" w:rsidRPr="000D75C2">
        <w:rPr>
          <w:rFonts w:ascii="Times New Roman" w:hAnsi="Times New Roman"/>
          <w:sz w:val="26"/>
          <w:szCs w:val="26"/>
          <w:lang w:val="pt-BR"/>
        </w:rPr>
        <w:t>xác chứng về</w:t>
      </w:r>
      <w:r w:rsidRPr="000D75C2">
        <w:rPr>
          <w:rFonts w:ascii="Times New Roman" w:hAnsi="Times New Roman"/>
          <w:sz w:val="26"/>
          <w:szCs w:val="26"/>
          <w:lang w:val="pt-BR"/>
        </w:rPr>
        <w:t xml:space="preserve"> </w:t>
      </w:r>
      <w:r w:rsidR="00A6329C" w:rsidRPr="000D75C2">
        <w:rPr>
          <w:rFonts w:ascii="Times New Roman" w:hAnsi="Times New Roman"/>
          <w:sz w:val="26"/>
          <w:szCs w:val="26"/>
        </w:rPr>
        <w:t>TTDBTT</w:t>
      </w:r>
      <w:r w:rsidRPr="000D75C2">
        <w:rPr>
          <w:rFonts w:ascii="Times New Roman" w:hAnsi="Times New Roman"/>
          <w:sz w:val="26"/>
          <w:szCs w:val="26"/>
          <w:lang w:val="pt-BR"/>
        </w:rPr>
        <w:t>, nhưng</w:t>
      </w:r>
      <w:r w:rsidR="000D726F" w:rsidRPr="000D75C2">
        <w:rPr>
          <w:rFonts w:ascii="Times New Roman" w:hAnsi="Times New Roman"/>
          <w:sz w:val="26"/>
          <w:szCs w:val="26"/>
          <w:lang w:val="pt-BR"/>
        </w:rPr>
        <w:t xml:space="preserve"> các </w:t>
      </w:r>
      <w:r w:rsidRPr="000D75C2">
        <w:rPr>
          <w:rFonts w:ascii="Times New Roman" w:hAnsi="Times New Roman"/>
          <w:sz w:val="26"/>
          <w:szCs w:val="26"/>
          <w:lang w:val="pt-BR"/>
        </w:rPr>
        <w:t xml:space="preserve">phân tích kết quả </w:t>
      </w:r>
      <w:r w:rsidR="000D726F" w:rsidRPr="000D75C2">
        <w:rPr>
          <w:rFonts w:ascii="Times New Roman" w:hAnsi="Times New Roman"/>
          <w:sz w:val="26"/>
          <w:szCs w:val="26"/>
          <w:lang w:val="pt-BR"/>
        </w:rPr>
        <w:t xml:space="preserve">cho việc </w:t>
      </w:r>
      <w:r w:rsidRPr="000D75C2">
        <w:rPr>
          <w:rFonts w:ascii="Times New Roman" w:hAnsi="Times New Roman"/>
          <w:sz w:val="26"/>
          <w:szCs w:val="26"/>
          <w:lang w:val="pt-BR"/>
        </w:rPr>
        <w:t>ứng dụng công cụ này cho thấy</w:t>
      </w:r>
      <w:r w:rsidR="000D726F" w:rsidRPr="000D75C2">
        <w:rPr>
          <w:rFonts w:ascii="Times New Roman" w:hAnsi="Times New Roman"/>
          <w:sz w:val="26"/>
          <w:szCs w:val="26"/>
          <w:lang w:val="pt-BR"/>
        </w:rPr>
        <w:t xml:space="preserve"> công cụ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 xml:space="preserve">có thể là một </w:t>
      </w:r>
      <w:r w:rsidR="000D726F" w:rsidRPr="000D75C2">
        <w:rPr>
          <w:rFonts w:ascii="Times New Roman" w:hAnsi="Times New Roman"/>
          <w:sz w:val="26"/>
          <w:szCs w:val="26"/>
          <w:lang w:val="pt-BR"/>
        </w:rPr>
        <w:t xml:space="preserve">công cụ </w:t>
      </w:r>
      <w:r w:rsidRPr="000D75C2">
        <w:rPr>
          <w:rFonts w:ascii="Times New Roman" w:hAnsi="Times New Roman"/>
          <w:sz w:val="26"/>
          <w:szCs w:val="26"/>
          <w:lang w:val="pt-BR"/>
        </w:rPr>
        <w:t xml:space="preserve">đầu vào hữu ích </w:t>
      </w:r>
      <w:r w:rsidR="000D726F" w:rsidRPr="000D75C2">
        <w:rPr>
          <w:rFonts w:ascii="Times New Roman" w:hAnsi="Times New Roman"/>
          <w:sz w:val="26"/>
          <w:szCs w:val="26"/>
          <w:lang w:val="pt-BR"/>
        </w:rPr>
        <w:t xml:space="preserve">trong việc đưa ra các </w:t>
      </w:r>
      <w:r w:rsidRPr="000D75C2">
        <w:rPr>
          <w:rFonts w:ascii="Times New Roman" w:hAnsi="Times New Roman"/>
          <w:sz w:val="26"/>
          <w:szCs w:val="26"/>
          <w:lang w:val="pt-BR"/>
        </w:rPr>
        <w:t xml:space="preserve">quyết định </w:t>
      </w:r>
      <w:r w:rsidR="000D726F" w:rsidRPr="000D75C2">
        <w:rPr>
          <w:rFonts w:ascii="Times New Roman" w:hAnsi="Times New Roman"/>
          <w:sz w:val="26"/>
          <w:szCs w:val="26"/>
          <w:lang w:val="pt-BR"/>
        </w:rPr>
        <w:t xml:space="preserve">cấp </w:t>
      </w:r>
      <w:r w:rsidRPr="000D75C2">
        <w:rPr>
          <w:rFonts w:ascii="Times New Roman" w:hAnsi="Times New Roman"/>
          <w:sz w:val="26"/>
          <w:szCs w:val="26"/>
          <w:lang w:val="pt-BR"/>
        </w:rPr>
        <w:t xml:space="preserve">quốc gia, cấp tỉnh và dưới tỉnh </w:t>
      </w:r>
      <w:r w:rsidR="00C75C3D" w:rsidRPr="000D75C2">
        <w:rPr>
          <w:rFonts w:ascii="Times New Roman" w:hAnsi="Times New Roman"/>
          <w:sz w:val="26"/>
          <w:szCs w:val="26"/>
          <w:lang w:val="pt-BR"/>
        </w:rPr>
        <w:t xml:space="preserve">trong </w:t>
      </w:r>
      <w:r w:rsidRPr="000D75C2">
        <w:rPr>
          <w:rFonts w:ascii="Times New Roman" w:hAnsi="Times New Roman"/>
          <w:sz w:val="26"/>
          <w:szCs w:val="26"/>
          <w:lang w:val="pt-BR"/>
        </w:rPr>
        <w:t>tương lai. Công cụ này được thiết kế dựa trên các thông tin và dữ liệ</w:t>
      </w:r>
      <w:r w:rsidR="000D726F" w:rsidRPr="000D75C2">
        <w:rPr>
          <w:rFonts w:ascii="Times New Roman" w:hAnsi="Times New Roman"/>
          <w:sz w:val="26"/>
          <w:szCs w:val="26"/>
          <w:lang w:val="pt-BR"/>
        </w:rPr>
        <w:t xml:space="preserve">u, </w:t>
      </w:r>
      <w:r w:rsidR="008E5492" w:rsidRPr="000D75C2">
        <w:rPr>
          <w:rFonts w:ascii="Times New Roman" w:hAnsi="Times New Roman"/>
          <w:sz w:val="26"/>
          <w:szCs w:val="26"/>
          <w:lang w:val="pt-BR"/>
        </w:rPr>
        <w:t>về mặt</w:t>
      </w:r>
      <w:r w:rsidR="000D726F" w:rsidRPr="000D75C2">
        <w:rPr>
          <w:rFonts w:ascii="Times New Roman" w:hAnsi="Times New Roman"/>
          <w:sz w:val="26"/>
          <w:szCs w:val="26"/>
          <w:lang w:val="pt-BR"/>
        </w:rPr>
        <w:t xml:space="preserve"> lý thuyết, </w:t>
      </w:r>
      <w:r w:rsidR="00D127F0" w:rsidRPr="000D75C2">
        <w:rPr>
          <w:rFonts w:ascii="Times New Roman" w:hAnsi="Times New Roman"/>
          <w:sz w:val="26"/>
          <w:szCs w:val="26"/>
          <w:lang w:val="pt-BR"/>
        </w:rPr>
        <w:t xml:space="preserve">là </w:t>
      </w:r>
      <w:r w:rsidR="000D726F" w:rsidRPr="000D75C2">
        <w:rPr>
          <w:rFonts w:ascii="Times New Roman" w:hAnsi="Times New Roman"/>
          <w:sz w:val="26"/>
          <w:szCs w:val="26"/>
          <w:lang w:val="pt-BR"/>
        </w:rPr>
        <w:t>có sẵn trên khắp Việt Nam.</w:t>
      </w:r>
      <w:r w:rsidRPr="000D75C2">
        <w:rPr>
          <w:rFonts w:ascii="Times New Roman" w:hAnsi="Times New Roman"/>
          <w:sz w:val="26"/>
          <w:szCs w:val="26"/>
          <w:lang w:val="pt-BR"/>
        </w:rPr>
        <w:t xml:space="preserve"> </w:t>
      </w:r>
      <w:r w:rsidR="00725775" w:rsidRPr="000D75C2">
        <w:rPr>
          <w:rFonts w:ascii="Times New Roman" w:hAnsi="Times New Roman"/>
          <w:sz w:val="26"/>
          <w:szCs w:val="26"/>
          <w:lang w:val="pt-BR"/>
        </w:rPr>
        <w:t>C</w:t>
      </w:r>
      <w:r w:rsidRPr="000D75C2">
        <w:rPr>
          <w:rFonts w:ascii="Times New Roman" w:hAnsi="Times New Roman"/>
          <w:sz w:val="26"/>
          <w:szCs w:val="26"/>
          <w:lang w:val="pt-BR"/>
        </w:rPr>
        <w:t xml:space="preserve">ó nghĩa </w:t>
      </w:r>
      <w:r w:rsidR="00725775" w:rsidRPr="000D75C2">
        <w:rPr>
          <w:rFonts w:ascii="Times New Roman" w:hAnsi="Times New Roman"/>
          <w:sz w:val="26"/>
          <w:szCs w:val="26"/>
          <w:lang w:val="pt-BR"/>
        </w:rPr>
        <w:t>là</w:t>
      </w:r>
      <w:r w:rsidR="00EA0BC6" w:rsidRPr="000D75C2">
        <w:rPr>
          <w:rFonts w:ascii="Times New Roman" w:hAnsi="Times New Roman"/>
          <w:sz w:val="26"/>
          <w:szCs w:val="26"/>
          <w:lang w:val="pt-BR"/>
        </w:rPr>
        <w:t xml:space="preserve"> </w:t>
      </w:r>
      <w:r w:rsidR="00A46841" w:rsidRPr="000D75C2">
        <w:rPr>
          <w:rFonts w:ascii="Times New Roman" w:hAnsi="Times New Roman"/>
          <w:sz w:val="26"/>
          <w:szCs w:val="26"/>
          <w:lang w:val="pt-BR"/>
        </w:rPr>
        <w:t xml:space="preserve">việc </w:t>
      </w:r>
      <w:r w:rsidR="00EA0BC6" w:rsidRPr="000D75C2">
        <w:rPr>
          <w:rFonts w:ascii="Times New Roman" w:hAnsi="Times New Roman"/>
          <w:sz w:val="26"/>
          <w:szCs w:val="26"/>
          <w:lang w:val="pt-BR"/>
        </w:rPr>
        <w:t xml:space="preserve">đầu tư thu thập </w:t>
      </w:r>
      <w:r w:rsidR="00A46841" w:rsidRPr="000D75C2">
        <w:rPr>
          <w:rFonts w:ascii="Times New Roman" w:hAnsi="Times New Roman"/>
          <w:sz w:val="26"/>
          <w:szCs w:val="26"/>
          <w:lang w:val="pt-BR"/>
        </w:rPr>
        <w:t xml:space="preserve">những </w:t>
      </w:r>
      <w:r w:rsidR="00EA0BC6" w:rsidRPr="000D75C2">
        <w:rPr>
          <w:rFonts w:ascii="Times New Roman" w:hAnsi="Times New Roman"/>
          <w:sz w:val="26"/>
          <w:szCs w:val="26"/>
          <w:lang w:val="pt-BR"/>
        </w:rPr>
        <w:t>dữ liệu</w:t>
      </w:r>
      <w:r w:rsidR="00725775" w:rsidRPr="000D75C2">
        <w:rPr>
          <w:rFonts w:ascii="Times New Roman" w:hAnsi="Times New Roman"/>
          <w:sz w:val="26"/>
          <w:szCs w:val="26"/>
          <w:lang w:val="pt-BR"/>
        </w:rPr>
        <w:t xml:space="preserve"> </w:t>
      </w:r>
      <w:r w:rsidR="00A46841" w:rsidRPr="000D75C2">
        <w:rPr>
          <w:rFonts w:ascii="Times New Roman" w:hAnsi="Times New Roman"/>
          <w:sz w:val="26"/>
          <w:szCs w:val="26"/>
          <w:lang w:val="pt-BR"/>
        </w:rPr>
        <w:t xml:space="preserve">mà có thể sử dụng cho nhiều mục đích khác </w:t>
      </w:r>
      <w:r w:rsidR="00FF61ED" w:rsidRPr="000D75C2">
        <w:rPr>
          <w:rFonts w:ascii="Times New Roman" w:hAnsi="Times New Roman"/>
          <w:sz w:val="26"/>
          <w:szCs w:val="26"/>
          <w:lang w:val="pt-BR"/>
        </w:rPr>
        <w:t xml:space="preserve">nhau </w:t>
      </w:r>
      <w:r w:rsidR="00A46841" w:rsidRPr="000D75C2">
        <w:rPr>
          <w:rFonts w:ascii="Times New Roman" w:hAnsi="Times New Roman"/>
          <w:sz w:val="26"/>
          <w:szCs w:val="26"/>
          <w:lang w:val="pt-BR"/>
        </w:rPr>
        <w:t xml:space="preserve">hỗ trợ rất nhiều cho </w:t>
      </w:r>
      <w:r w:rsidRPr="000D75C2">
        <w:rPr>
          <w:rFonts w:ascii="Times New Roman" w:hAnsi="Times New Roman"/>
          <w:sz w:val="26"/>
          <w:szCs w:val="26"/>
          <w:lang w:val="pt-BR"/>
        </w:rPr>
        <w:t>độ chính xác của công cụ này</w:t>
      </w:r>
      <w:r w:rsidR="00A46841" w:rsidRPr="000D75C2">
        <w:rPr>
          <w:rFonts w:ascii="Times New Roman" w:hAnsi="Times New Roman"/>
          <w:sz w:val="26"/>
          <w:szCs w:val="26"/>
          <w:lang w:val="pt-BR"/>
        </w:rPr>
        <w:t>.</w:t>
      </w:r>
    </w:p>
    <w:p w:rsidR="007767FB" w:rsidRPr="000D75C2" w:rsidRDefault="007767FB" w:rsidP="00405AE7">
      <w:pPr>
        <w:rPr>
          <w:rFonts w:ascii="Times New Roman" w:hAnsi="Times New Roman"/>
          <w:sz w:val="26"/>
          <w:szCs w:val="26"/>
          <w:lang w:val="pt-BR"/>
        </w:rPr>
      </w:pPr>
      <w:r w:rsidRPr="000D75C2">
        <w:rPr>
          <w:rFonts w:ascii="Times New Roman" w:hAnsi="Times New Roman"/>
          <w:sz w:val="26"/>
          <w:szCs w:val="26"/>
          <w:lang w:val="pt-BR"/>
        </w:rPr>
        <w:t>Trong dự án CRI</w:t>
      </w:r>
      <w:r w:rsidR="008D1755" w:rsidRPr="000D75C2">
        <w:rPr>
          <w:rFonts w:ascii="Times New Roman" w:hAnsi="Times New Roman"/>
          <w:sz w:val="26"/>
          <w:szCs w:val="26"/>
          <w:lang w:val="pt-BR"/>
        </w:rPr>
        <w:t xml:space="preserve">, </w:t>
      </w:r>
      <w:r w:rsidR="00884064" w:rsidRPr="000D75C2">
        <w:rPr>
          <w:rFonts w:ascii="Times New Roman" w:hAnsi="Times New Roman"/>
          <w:sz w:val="26"/>
          <w:szCs w:val="26"/>
          <w:lang w:val="pt-BR"/>
        </w:rPr>
        <w:t>TTDBTT</w:t>
      </w:r>
      <w:r w:rsidR="008D1755" w:rsidRPr="000D75C2">
        <w:rPr>
          <w:rFonts w:ascii="Times New Roman" w:hAnsi="Times New Roman"/>
          <w:sz w:val="26"/>
          <w:szCs w:val="26"/>
          <w:lang w:val="pt-BR"/>
        </w:rPr>
        <w:t xml:space="preserve"> của mỗi loại CSHT được phát hiện ra là khác nhau đáng kể ở từng địa điểm khác nhau, và các </w:t>
      </w:r>
      <w:r w:rsidRPr="000D75C2">
        <w:rPr>
          <w:rFonts w:ascii="Times New Roman" w:hAnsi="Times New Roman"/>
          <w:sz w:val="26"/>
          <w:szCs w:val="26"/>
          <w:lang w:val="pt-BR"/>
        </w:rPr>
        <w:t xml:space="preserve">đánh giá </w:t>
      </w:r>
      <w:r w:rsidR="008D1755" w:rsidRPr="000D75C2">
        <w:rPr>
          <w:rFonts w:ascii="Times New Roman" w:hAnsi="Times New Roman"/>
          <w:sz w:val="26"/>
          <w:szCs w:val="26"/>
          <w:lang w:val="pt-BR"/>
        </w:rPr>
        <w:t>cấp</w:t>
      </w:r>
      <w:r w:rsidRPr="000D75C2">
        <w:rPr>
          <w:rFonts w:ascii="Times New Roman" w:hAnsi="Times New Roman"/>
          <w:sz w:val="26"/>
          <w:szCs w:val="26"/>
          <w:lang w:val="pt-BR"/>
        </w:rPr>
        <w:t xml:space="preserve"> tỉnh </w:t>
      </w:r>
      <w:r w:rsidR="008D1755" w:rsidRPr="000D75C2">
        <w:rPr>
          <w:rFonts w:ascii="Times New Roman" w:hAnsi="Times New Roman"/>
          <w:sz w:val="26"/>
          <w:szCs w:val="26"/>
          <w:lang w:val="pt-BR"/>
        </w:rPr>
        <w:t>thể hiện rõ hơn nữa</w:t>
      </w:r>
      <w:r w:rsidRPr="000D75C2">
        <w:rPr>
          <w:rFonts w:ascii="Times New Roman" w:hAnsi="Times New Roman"/>
          <w:sz w:val="26"/>
          <w:szCs w:val="26"/>
          <w:lang w:val="pt-BR"/>
        </w:rPr>
        <w:t xml:space="preserve"> đặc </w:t>
      </w:r>
      <w:r w:rsidR="008D1755" w:rsidRPr="000D75C2">
        <w:rPr>
          <w:rFonts w:ascii="Times New Roman" w:hAnsi="Times New Roman"/>
          <w:sz w:val="26"/>
          <w:szCs w:val="26"/>
          <w:lang w:val="pt-BR"/>
        </w:rPr>
        <w:t>tính</w:t>
      </w:r>
      <w:r w:rsidRPr="000D75C2">
        <w:rPr>
          <w:rFonts w:ascii="Times New Roman" w:hAnsi="Times New Roman"/>
          <w:sz w:val="26"/>
          <w:szCs w:val="26"/>
          <w:lang w:val="pt-BR"/>
        </w:rPr>
        <w:t xml:space="preserve"> này. </w:t>
      </w:r>
      <w:r w:rsidR="008D1755" w:rsidRPr="000D75C2">
        <w:rPr>
          <w:rFonts w:ascii="Times New Roman" w:hAnsi="Times New Roman"/>
          <w:sz w:val="26"/>
          <w:szCs w:val="26"/>
          <w:lang w:val="pt-BR"/>
        </w:rPr>
        <w:t>Các p</w:t>
      </w:r>
      <w:r w:rsidRPr="000D75C2">
        <w:rPr>
          <w:rFonts w:ascii="Times New Roman" w:hAnsi="Times New Roman"/>
          <w:sz w:val="26"/>
          <w:szCs w:val="26"/>
          <w:lang w:val="pt-BR"/>
        </w:rPr>
        <w:t xml:space="preserve">hân tích </w:t>
      </w:r>
      <w:r w:rsidR="008D1755" w:rsidRPr="000D75C2">
        <w:rPr>
          <w:rFonts w:ascii="Times New Roman" w:hAnsi="Times New Roman"/>
          <w:sz w:val="26"/>
          <w:szCs w:val="26"/>
          <w:lang w:val="pt-BR"/>
        </w:rPr>
        <w:t>chỉ ra rằng hầu hết các CSHT</w:t>
      </w:r>
      <w:r w:rsidRPr="000D75C2">
        <w:rPr>
          <w:rFonts w:ascii="Times New Roman" w:hAnsi="Times New Roman"/>
          <w:sz w:val="26"/>
          <w:szCs w:val="26"/>
          <w:lang w:val="pt-BR"/>
        </w:rPr>
        <w:t xml:space="preserve"> dễ bị tổn thương nhất (30%) </w:t>
      </w:r>
      <w:r w:rsidR="008D1755" w:rsidRPr="000D75C2">
        <w:rPr>
          <w:rFonts w:ascii="Times New Roman" w:hAnsi="Times New Roman"/>
          <w:sz w:val="26"/>
          <w:szCs w:val="26"/>
          <w:lang w:val="pt-BR"/>
        </w:rPr>
        <w:t xml:space="preserve">sẽ nằm </w:t>
      </w:r>
      <w:r w:rsidRPr="000D75C2">
        <w:rPr>
          <w:rFonts w:ascii="Times New Roman" w:hAnsi="Times New Roman"/>
          <w:sz w:val="26"/>
          <w:szCs w:val="26"/>
          <w:lang w:val="pt-BR"/>
        </w:rPr>
        <w:t xml:space="preserve">ở những nơi mà </w:t>
      </w:r>
      <w:r w:rsidR="008D1755" w:rsidRPr="000D75C2">
        <w:rPr>
          <w:rFonts w:ascii="Times New Roman" w:hAnsi="Times New Roman"/>
          <w:sz w:val="26"/>
          <w:szCs w:val="26"/>
          <w:lang w:val="pt-BR"/>
        </w:rPr>
        <w:t>CSHT</w:t>
      </w:r>
      <w:r w:rsidRPr="000D75C2">
        <w:rPr>
          <w:rFonts w:ascii="Times New Roman" w:hAnsi="Times New Roman"/>
          <w:sz w:val="26"/>
          <w:szCs w:val="26"/>
          <w:lang w:val="pt-BR"/>
        </w:rPr>
        <w:t xml:space="preserve"> được xây dựng chủ yếu </w:t>
      </w:r>
      <w:r w:rsidR="008D1755" w:rsidRPr="000D75C2">
        <w:rPr>
          <w:rFonts w:ascii="Times New Roman" w:hAnsi="Times New Roman"/>
          <w:sz w:val="26"/>
          <w:szCs w:val="26"/>
          <w:lang w:val="pt-BR"/>
        </w:rPr>
        <w:t>từ những</w:t>
      </w:r>
      <w:r w:rsidRPr="000D75C2">
        <w:rPr>
          <w:rFonts w:ascii="Times New Roman" w:hAnsi="Times New Roman"/>
          <w:sz w:val="26"/>
          <w:szCs w:val="26"/>
          <w:lang w:val="pt-BR"/>
        </w:rPr>
        <w:t xml:space="preserve"> vật liệu </w:t>
      </w:r>
      <w:r w:rsidR="008D1755" w:rsidRPr="000D75C2">
        <w:rPr>
          <w:rFonts w:ascii="Times New Roman" w:hAnsi="Times New Roman"/>
          <w:sz w:val="26"/>
          <w:szCs w:val="26"/>
          <w:lang w:val="pt-BR"/>
        </w:rPr>
        <w:t>có độ bền</w:t>
      </w:r>
      <w:r w:rsidRPr="000D75C2">
        <w:rPr>
          <w:rFonts w:ascii="Times New Roman" w:hAnsi="Times New Roman"/>
          <w:sz w:val="26"/>
          <w:szCs w:val="26"/>
          <w:lang w:val="pt-BR"/>
        </w:rPr>
        <w:t xml:space="preserve"> thấp và </w:t>
      </w:r>
      <w:r w:rsidR="006B5C33" w:rsidRPr="000D75C2">
        <w:rPr>
          <w:rFonts w:ascii="Times New Roman" w:hAnsi="Times New Roman"/>
          <w:sz w:val="26"/>
          <w:szCs w:val="26"/>
          <w:lang w:val="pt-BR"/>
        </w:rPr>
        <w:t>thường xuyên</w:t>
      </w:r>
      <w:r w:rsidR="008D1755" w:rsidRPr="000D75C2">
        <w:rPr>
          <w:rFonts w:ascii="Times New Roman" w:hAnsi="Times New Roman"/>
          <w:sz w:val="26"/>
          <w:szCs w:val="26"/>
          <w:lang w:val="pt-BR"/>
        </w:rPr>
        <w:t xml:space="preserve"> chịu các </w:t>
      </w:r>
      <w:r w:rsidR="00B86544" w:rsidRPr="000D75C2">
        <w:rPr>
          <w:rFonts w:ascii="Times New Roman" w:hAnsi="Times New Roman"/>
          <w:sz w:val="26"/>
          <w:szCs w:val="26"/>
          <w:lang w:val="pt-BR"/>
        </w:rPr>
        <w:t>hiểm họa</w:t>
      </w:r>
      <w:r w:rsidR="008D1755" w:rsidRPr="000D75C2">
        <w:rPr>
          <w:rFonts w:ascii="Times New Roman" w:hAnsi="Times New Roman"/>
          <w:sz w:val="26"/>
          <w:szCs w:val="26"/>
          <w:lang w:val="pt-BR"/>
        </w:rPr>
        <w:t xml:space="preserve"> </w:t>
      </w:r>
      <w:r w:rsidRPr="000D75C2">
        <w:rPr>
          <w:rFonts w:ascii="Times New Roman" w:hAnsi="Times New Roman"/>
          <w:sz w:val="26"/>
          <w:szCs w:val="26"/>
          <w:lang w:val="pt-BR"/>
        </w:rPr>
        <w:t xml:space="preserve">gây </w:t>
      </w:r>
      <w:r w:rsidR="008D1755" w:rsidRPr="000D75C2">
        <w:rPr>
          <w:rFonts w:ascii="Times New Roman" w:hAnsi="Times New Roman"/>
          <w:sz w:val="26"/>
          <w:szCs w:val="26"/>
          <w:lang w:val="pt-BR"/>
        </w:rPr>
        <w:t>hư</w:t>
      </w:r>
      <w:r w:rsidRPr="000D75C2">
        <w:rPr>
          <w:rFonts w:ascii="Times New Roman" w:hAnsi="Times New Roman"/>
          <w:sz w:val="26"/>
          <w:szCs w:val="26"/>
          <w:lang w:val="pt-BR"/>
        </w:rPr>
        <w:t xml:space="preserve"> hại </w:t>
      </w:r>
      <w:r w:rsidR="008D1755" w:rsidRPr="000D75C2">
        <w:rPr>
          <w:rFonts w:ascii="Times New Roman" w:hAnsi="Times New Roman"/>
          <w:sz w:val="26"/>
          <w:szCs w:val="26"/>
          <w:lang w:val="pt-BR"/>
        </w:rPr>
        <w:t>trước đây</w:t>
      </w:r>
      <w:r w:rsidRPr="000D75C2">
        <w:rPr>
          <w:rFonts w:ascii="Times New Roman" w:hAnsi="Times New Roman"/>
          <w:sz w:val="26"/>
          <w:szCs w:val="26"/>
          <w:lang w:val="pt-BR"/>
        </w:rPr>
        <w:t>; một yếu tố quan trọng</w:t>
      </w:r>
      <w:r w:rsidR="006B5C33" w:rsidRPr="000D75C2">
        <w:rPr>
          <w:rFonts w:ascii="Times New Roman" w:hAnsi="Times New Roman"/>
          <w:sz w:val="26"/>
          <w:szCs w:val="26"/>
          <w:lang w:val="pt-BR"/>
        </w:rPr>
        <w:t xml:space="preserve"> nữa</w:t>
      </w:r>
      <w:r w:rsidRPr="000D75C2">
        <w:rPr>
          <w:rFonts w:ascii="Times New Roman" w:hAnsi="Times New Roman"/>
          <w:sz w:val="26"/>
          <w:szCs w:val="26"/>
          <w:lang w:val="pt-BR"/>
        </w:rPr>
        <w:t xml:space="preserve"> là năng</w:t>
      </w:r>
      <w:r w:rsidR="006B5C33" w:rsidRPr="000D75C2">
        <w:rPr>
          <w:rFonts w:ascii="Times New Roman" w:hAnsi="Times New Roman"/>
          <w:sz w:val="26"/>
          <w:szCs w:val="26"/>
          <w:lang w:val="pt-BR"/>
        </w:rPr>
        <w:t xml:space="preserve"> lực</w:t>
      </w:r>
      <w:r w:rsidRPr="000D75C2">
        <w:rPr>
          <w:rFonts w:ascii="Times New Roman" w:hAnsi="Times New Roman"/>
          <w:sz w:val="26"/>
          <w:szCs w:val="26"/>
          <w:lang w:val="pt-BR"/>
        </w:rPr>
        <w:t xml:space="preserve"> </w:t>
      </w:r>
      <w:r w:rsidR="00351808" w:rsidRPr="000D75C2">
        <w:rPr>
          <w:rFonts w:ascii="Times New Roman" w:hAnsi="Times New Roman"/>
          <w:sz w:val="26"/>
          <w:szCs w:val="26"/>
          <w:lang w:val="pt-BR"/>
        </w:rPr>
        <w:t xml:space="preserve">đối </w:t>
      </w:r>
      <w:r w:rsidRPr="000D75C2">
        <w:rPr>
          <w:rFonts w:ascii="Times New Roman" w:hAnsi="Times New Roman"/>
          <w:sz w:val="26"/>
          <w:szCs w:val="26"/>
          <w:lang w:val="pt-BR"/>
        </w:rPr>
        <w:t xml:space="preserve">phó của cộng đồng </w:t>
      </w:r>
      <w:r w:rsidR="006B5C33" w:rsidRPr="000D75C2">
        <w:rPr>
          <w:rFonts w:ascii="Times New Roman" w:hAnsi="Times New Roman"/>
          <w:sz w:val="26"/>
          <w:szCs w:val="26"/>
          <w:lang w:val="pt-BR"/>
        </w:rPr>
        <w:t>chưa</w:t>
      </w:r>
      <w:r w:rsidRPr="000D75C2">
        <w:rPr>
          <w:rFonts w:ascii="Times New Roman" w:hAnsi="Times New Roman"/>
          <w:sz w:val="26"/>
          <w:szCs w:val="26"/>
          <w:lang w:val="pt-BR"/>
        </w:rPr>
        <w:t xml:space="preserve"> </w:t>
      </w:r>
      <w:r w:rsidR="006B5C33" w:rsidRPr="000D75C2">
        <w:rPr>
          <w:rFonts w:ascii="Times New Roman" w:hAnsi="Times New Roman"/>
          <w:sz w:val="26"/>
          <w:szCs w:val="26"/>
          <w:lang w:val="pt-BR"/>
        </w:rPr>
        <w:t>tốt</w:t>
      </w:r>
      <w:r w:rsidRPr="000D75C2">
        <w:rPr>
          <w:rFonts w:ascii="Times New Roman" w:hAnsi="Times New Roman"/>
          <w:sz w:val="26"/>
          <w:szCs w:val="26"/>
          <w:lang w:val="pt-BR"/>
        </w:rPr>
        <w:t xml:space="preserve">. </w:t>
      </w:r>
      <w:r w:rsidR="006B5C33" w:rsidRPr="000D75C2">
        <w:rPr>
          <w:rFonts w:ascii="Times New Roman" w:hAnsi="Times New Roman"/>
          <w:sz w:val="26"/>
          <w:szCs w:val="26"/>
          <w:lang w:val="pt-BR"/>
        </w:rPr>
        <w:t>Vấn đề c</w:t>
      </w:r>
      <w:r w:rsidRPr="000D75C2">
        <w:rPr>
          <w:rFonts w:ascii="Times New Roman" w:hAnsi="Times New Roman"/>
          <w:sz w:val="26"/>
          <w:szCs w:val="26"/>
          <w:lang w:val="pt-BR"/>
        </w:rPr>
        <w:t xml:space="preserve">hính cần </w:t>
      </w:r>
      <w:r w:rsidR="006B5C33" w:rsidRPr="000D75C2">
        <w:rPr>
          <w:rFonts w:ascii="Times New Roman" w:hAnsi="Times New Roman"/>
          <w:sz w:val="26"/>
          <w:szCs w:val="26"/>
          <w:lang w:val="pt-BR"/>
        </w:rPr>
        <w:t xml:space="preserve">phải </w:t>
      </w:r>
      <w:r w:rsidRPr="000D75C2">
        <w:rPr>
          <w:rFonts w:ascii="Times New Roman" w:hAnsi="Times New Roman"/>
          <w:sz w:val="26"/>
          <w:szCs w:val="26"/>
          <w:lang w:val="pt-BR"/>
        </w:rPr>
        <w:t xml:space="preserve">xem xét khi </w:t>
      </w:r>
      <w:r w:rsidR="006B5C33" w:rsidRPr="000D75C2">
        <w:rPr>
          <w:rFonts w:ascii="Times New Roman" w:hAnsi="Times New Roman"/>
          <w:sz w:val="26"/>
          <w:szCs w:val="26"/>
          <w:lang w:val="pt-BR"/>
        </w:rPr>
        <w:t>diễn giải</w:t>
      </w:r>
      <w:r w:rsidRPr="000D75C2">
        <w:rPr>
          <w:rFonts w:ascii="Times New Roman" w:hAnsi="Times New Roman"/>
          <w:sz w:val="26"/>
          <w:szCs w:val="26"/>
          <w:lang w:val="pt-BR"/>
        </w:rPr>
        <w:t xml:space="preserve"> kết quả là:</w:t>
      </w:r>
    </w:p>
    <w:p w:rsidR="006864EF" w:rsidRPr="000D75C2" w:rsidRDefault="006864EF" w:rsidP="00405AE7">
      <w:pPr>
        <w:rPr>
          <w:rFonts w:ascii="Times New Roman" w:hAnsi="Times New Roman"/>
          <w:sz w:val="26"/>
          <w:szCs w:val="26"/>
        </w:rPr>
      </w:pPr>
    </w:p>
    <w:p w:rsidR="00712FD0" w:rsidRPr="000D75C2" w:rsidRDefault="00712FD0" w:rsidP="00405AE7">
      <w:pPr>
        <w:numPr>
          <w:ilvl w:val="0"/>
          <w:numId w:val="8"/>
        </w:numPr>
        <w:rPr>
          <w:rFonts w:ascii="Times New Roman" w:hAnsi="Times New Roman"/>
          <w:sz w:val="26"/>
          <w:szCs w:val="26"/>
          <w:lang w:val="pt-BR"/>
        </w:rPr>
      </w:pPr>
      <w:r w:rsidRPr="000D75C2">
        <w:rPr>
          <w:rFonts w:ascii="Times New Roman" w:hAnsi="Times New Roman"/>
          <w:sz w:val="26"/>
          <w:szCs w:val="26"/>
          <w:lang w:val="pt-BR"/>
        </w:rPr>
        <w:t xml:space="preserve">Huyện nào dễ bị tổn thương nhất và chỉ số nào góp phần vào </w:t>
      </w:r>
      <w:r w:rsidR="00884064" w:rsidRPr="000D75C2">
        <w:rPr>
          <w:rFonts w:ascii="Times New Roman" w:hAnsi="Times New Roman"/>
          <w:sz w:val="26"/>
          <w:szCs w:val="26"/>
          <w:lang w:val="pt-BR"/>
        </w:rPr>
        <w:t>TTDBTT</w:t>
      </w:r>
      <w:r w:rsidRPr="000D75C2">
        <w:rPr>
          <w:rFonts w:ascii="Times New Roman" w:hAnsi="Times New Roman"/>
          <w:sz w:val="26"/>
          <w:szCs w:val="26"/>
          <w:lang w:val="pt-BR"/>
        </w:rPr>
        <w:t xml:space="preserve"> này nhiều nhất?</w:t>
      </w:r>
    </w:p>
    <w:p w:rsidR="00712FD0" w:rsidRPr="000D75C2" w:rsidRDefault="00712FD0" w:rsidP="00405AE7">
      <w:pPr>
        <w:numPr>
          <w:ilvl w:val="0"/>
          <w:numId w:val="8"/>
        </w:numPr>
        <w:rPr>
          <w:rFonts w:ascii="Times New Roman" w:hAnsi="Times New Roman"/>
          <w:sz w:val="26"/>
          <w:szCs w:val="26"/>
          <w:lang w:val="pt-BR"/>
        </w:rPr>
      </w:pPr>
      <w:r w:rsidRPr="000D75C2">
        <w:rPr>
          <w:rFonts w:ascii="Times New Roman" w:hAnsi="Times New Roman"/>
          <w:sz w:val="26"/>
          <w:szCs w:val="26"/>
          <w:lang w:val="pt-BR"/>
        </w:rPr>
        <w:t xml:space="preserve">Đường giao thông, công trình kè, hồ chứa cụ thể nào cho thấy </w:t>
      </w:r>
      <w:r w:rsidR="00A6329C" w:rsidRPr="000D75C2">
        <w:rPr>
          <w:rFonts w:ascii="Times New Roman" w:hAnsi="Times New Roman"/>
          <w:sz w:val="26"/>
          <w:szCs w:val="26"/>
        </w:rPr>
        <w:t>TTDBTT</w:t>
      </w:r>
      <w:r w:rsidRPr="000D75C2">
        <w:rPr>
          <w:rFonts w:ascii="Times New Roman" w:hAnsi="Times New Roman"/>
          <w:sz w:val="26"/>
          <w:szCs w:val="26"/>
          <w:lang w:val="pt-BR"/>
        </w:rPr>
        <w:t xml:space="preserve"> cao và </w:t>
      </w:r>
      <w:r w:rsidR="003F78D0" w:rsidRPr="000D75C2">
        <w:rPr>
          <w:rFonts w:ascii="Times New Roman" w:hAnsi="Times New Roman"/>
          <w:sz w:val="26"/>
          <w:szCs w:val="26"/>
          <w:lang w:val="pt-BR"/>
        </w:rPr>
        <w:t>nguyên nhân</w:t>
      </w:r>
      <w:r w:rsidRPr="000D75C2">
        <w:rPr>
          <w:rFonts w:ascii="Times New Roman" w:hAnsi="Times New Roman"/>
          <w:sz w:val="26"/>
          <w:szCs w:val="26"/>
          <w:lang w:val="pt-BR"/>
        </w:rPr>
        <w:t xml:space="preserve"> cơ bản là gì?</w:t>
      </w:r>
    </w:p>
    <w:p w:rsidR="003F78D0" w:rsidRPr="000D75C2" w:rsidRDefault="003F78D0" w:rsidP="00405AE7">
      <w:pPr>
        <w:numPr>
          <w:ilvl w:val="0"/>
          <w:numId w:val="8"/>
        </w:numPr>
        <w:rPr>
          <w:rFonts w:ascii="Times New Roman" w:hAnsi="Times New Roman"/>
          <w:sz w:val="26"/>
          <w:szCs w:val="26"/>
          <w:lang w:val="pt-BR"/>
        </w:rPr>
      </w:pPr>
      <w:r w:rsidRPr="000D75C2">
        <w:rPr>
          <w:rFonts w:ascii="Times New Roman" w:hAnsi="Times New Roman"/>
          <w:sz w:val="26"/>
          <w:szCs w:val="26"/>
          <w:lang w:val="pt-BR"/>
        </w:rPr>
        <w:lastRenderedPageBreak/>
        <w:t>Điều gì dẫn đến tình trạng ít bị tổn thương hơn, và làm thế nào mà có thể được nhân rộng để tăng khả năng chống chịu của CSHT khác?</w:t>
      </w:r>
    </w:p>
    <w:p w:rsidR="00712FD0" w:rsidRPr="000D75C2" w:rsidRDefault="00712FD0" w:rsidP="00405AE7">
      <w:pPr>
        <w:numPr>
          <w:ilvl w:val="0"/>
          <w:numId w:val="8"/>
        </w:numPr>
        <w:rPr>
          <w:rFonts w:ascii="Times New Roman" w:hAnsi="Times New Roman"/>
          <w:sz w:val="26"/>
          <w:szCs w:val="26"/>
          <w:lang w:val="pt-BR"/>
        </w:rPr>
      </w:pPr>
      <w:r w:rsidRPr="000D75C2">
        <w:rPr>
          <w:rFonts w:ascii="Times New Roman" w:hAnsi="Times New Roman"/>
          <w:sz w:val="26"/>
          <w:szCs w:val="26"/>
          <w:lang w:val="pt-BR"/>
        </w:rPr>
        <w:t xml:space="preserve">Những chỉ số </w:t>
      </w:r>
      <w:r w:rsidR="003F78D0" w:rsidRPr="000D75C2">
        <w:rPr>
          <w:rFonts w:ascii="Times New Roman" w:hAnsi="Times New Roman"/>
          <w:sz w:val="26"/>
          <w:szCs w:val="26"/>
          <w:lang w:val="pt-BR"/>
        </w:rPr>
        <w:t xml:space="preserve">nào </w:t>
      </w:r>
      <w:r w:rsidRPr="000D75C2">
        <w:rPr>
          <w:rFonts w:ascii="Times New Roman" w:hAnsi="Times New Roman"/>
          <w:sz w:val="26"/>
          <w:szCs w:val="26"/>
          <w:lang w:val="pt-BR"/>
        </w:rPr>
        <w:t xml:space="preserve">có ảnh hưởng nhất </w:t>
      </w:r>
      <w:r w:rsidR="003F78D0" w:rsidRPr="000D75C2">
        <w:rPr>
          <w:rFonts w:ascii="Times New Roman" w:hAnsi="Times New Roman"/>
          <w:sz w:val="26"/>
          <w:szCs w:val="26"/>
          <w:lang w:val="pt-BR"/>
        </w:rPr>
        <w:t xml:space="preserve">lên </w:t>
      </w:r>
      <w:r w:rsidR="00A6329C" w:rsidRPr="000D75C2">
        <w:rPr>
          <w:rFonts w:ascii="Times New Roman" w:hAnsi="Times New Roman"/>
          <w:sz w:val="26"/>
          <w:szCs w:val="26"/>
        </w:rPr>
        <w:t>TTDBTT</w:t>
      </w:r>
      <w:r w:rsidRPr="000D75C2">
        <w:rPr>
          <w:rFonts w:ascii="Times New Roman" w:hAnsi="Times New Roman"/>
          <w:sz w:val="26"/>
          <w:szCs w:val="26"/>
          <w:lang w:val="pt-BR"/>
        </w:rPr>
        <w:t>?</w:t>
      </w:r>
    </w:p>
    <w:p w:rsidR="00712FD0" w:rsidRPr="000D75C2" w:rsidRDefault="003F78D0" w:rsidP="00405AE7">
      <w:pPr>
        <w:numPr>
          <w:ilvl w:val="0"/>
          <w:numId w:val="8"/>
        </w:numPr>
        <w:rPr>
          <w:rFonts w:ascii="Times New Roman" w:hAnsi="Times New Roman"/>
          <w:sz w:val="26"/>
          <w:szCs w:val="26"/>
          <w:lang w:val="pt-BR"/>
        </w:rPr>
      </w:pPr>
      <w:r w:rsidRPr="000D75C2">
        <w:rPr>
          <w:rFonts w:ascii="Times New Roman" w:hAnsi="Times New Roman"/>
          <w:sz w:val="26"/>
          <w:szCs w:val="26"/>
          <w:lang w:val="pt-BR"/>
        </w:rPr>
        <w:t xml:space="preserve">Có nguyên nhân xã hội, môi trường hoặc địa lý nào cho tình trạng một số huyện / khu vực dễ bị tổn thương hơn những nơi khác không?  </w:t>
      </w:r>
      <w:r w:rsidR="00712FD0" w:rsidRPr="000D75C2">
        <w:rPr>
          <w:rFonts w:ascii="Times New Roman" w:hAnsi="Times New Roman"/>
          <w:sz w:val="26"/>
          <w:szCs w:val="26"/>
          <w:lang w:val="pt-BR"/>
        </w:rPr>
        <w:t xml:space="preserve"> </w:t>
      </w:r>
    </w:p>
    <w:p w:rsidR="00EB1B12" w:rsidRPr="000D75C2" w:rsidRDefault="00EB1B12" w:rsidP="00405AE7">
      <w:pPr>
        <w:ind w:left="720"/>
        <w:rPr>
          <w:rFonts w:ascii="Times New Roman" w:hAnsi="Times New Roman"/>
          <w:sz w:val="26"/>
          <w:szCs w:val="26"/>
          <w:lang w:val="pt-BR"/>
        </w:rPr>
      </w:pPr>
    </w:p>
    <w:p w:rsidR="00D60BF0" w:rsidRPr="000D75C2" w:rsidRDefault="00D60BF0" w:rsidP="00405AE7">
      <w:pPr>
        <w:rPr>
          <w:rFonts w:ascii="Times New Roman" w:hAnsi="Times New Roman"/>
          <w:sz w:val="26"/>
          <w:szCs w:val="26"/>
          <w:lang w:val="pt-BR"/>
        </w:rPr>
      </w:pPr>
      <w:r w:rsidRPr="000D75C2">
        <w:rPr>
          <w:rFonts w:ascii="Times New Roman" w:hAnsi="Times New Roman"/>
          <w:sz w:val="26"/>
          <w:szCs w:val="26"/>
          <w:lang w:val="pt-BR"/>
        </w:rPr>
        <w:t xml:space="preserve">Dưới đây là một ví dụ </w:t>
      </w:r>
      <w:r w:rsidR="00597EFD" w:rsidRPr="000D75C2">
        <w:rPr>
          <w:rFonts w:ascii="Times New Roman" w:hAnsi="Times New Roman"/>
          <w:sz w:val="26"/>
          <w:szCs w:val="26"/>
          <w:lang w:val="pt-BR"/>
        </w:rPr>
        <w:t xml:space="preserve">về </w:t>
      </w:r>
      <w:r w:rsidRPr="000D75C2">
        <w:rPr>
          <w:rFonts w:ascii="Times New Roman" w:hAnsi="Times New Roman"/>
          <w:sz w:val="26"/>
          <w:szCs w:val="26"/>
          <w:lang w:val="pt-BR"/>
        </w:rPr>
        <w:t>nội dung, định dạng và phân tích có thể có trong</w:t>
      </w:r>
      <w:r w:rsidR="00340651" w:rsidRPr="000D75C2">
        <w:rPr>
          <w:rFonts w:ascii="Times New Roman" w:hAnsi="Times New Roman"/>
          <w:sz w:val="26"/>
          <w:szCs w:val="26"/>
          <w:lang w:val="pt-BR"/>
        </w:rPr>
        <w:t xml:space="preserve"> giai đoạn này của việc nghiên cứu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 xml:space="preserve">được trích từ dự án CRI. </w:t>
      </w:r>
      <w:r w:rsidR="00340651" w:rsidRPr="000D75C2">
        <w:rPr>
          <w:rFonts w:ascii="Times New Roman" w:hAnsi="Times New Roman"/>
          <w:sz w:val="26"/>
          <w:szCs w:val="26"/>
          <w:lang w:val="pt-BR"/>
        </w:rPr>
        <w:t>Đây là p</w:t>
      </w:r>
      <w:r w:rsidRPr="000D75C2">
        <w:rPr>
          <w:rFonts w:ascii="Times New Roman" w:hAnsi="Times New Roman"/>
          <w:sz w:val="26"/>
          <w:szCs w:val="26"/>
          <w:lang w:val="pt-BR"/>
        </w:rPr>
        <w:t xml:space="preserve">hân tích </w:t>
      </w:r>
      <w:r w:rsidR="00340651" w:rsidRPr="000D75C2">
        <w:rPr>
          <w:rFonts w:ascii="Times New Roman" w:hAnsi="Times New Roman"/>
          <w:sz w:val="26"/>
          <w:szCs w:val="26"/>
          <w:lang w:val="pt-BR"/>
        </w:rPr>
        <w:t>cho</w:t>
      </w:r>
      <w:r w:rsidRPr="000D75C2">
        <w:rPr>
          <w:rFonts w:ascii="Times New Roman" w:hAnsi="Times New Roman"/>
          <w:sz w:val="26"/>
          <w:szCs w:val="26"/>
          <w:lang w:val="pt-BR"/>
        </w:rPr>
        <w:t xml:space="preserve"> từng loại </w:t>
      </w:r>
      <w:r w:rsidR="00340651" w:rsidRPr="000D75C2">
        <w:rPr>
          <w:rFonts w:ascii="Times New Roman" w:hAnsi="Times New Roman"/>
          <w:sz w:val="26"/>
          <w:szCs w:val="26"/>
          <w:lang w:val="pt-BR"/>
        </w:rPr>
        <w:t>CSHT</w:t>
      </w:r>
      <w:r w:rsidRPr="000D75C2">
        <w:rPr>
          <w:rFonts w:ascii="Times New Roman" w:hAnsi="Times New Roman"/>
          <w:sz w:val="26"/>
          <w:szCs w:val="26"/>
          <w:lang w:val="pt-BR"/>
        </w:rPr>
        <w:t>.</w:t>
      </w:r>
    </w:p>
    <w:p w:rsidR="00EB1B12" w:rsidRPr="000D75C2" w:rsidRDefault="00EB1B12" w:rsidP="00405AE7">
      <w:pPr>
        <w:rPr>
          <w:rFonts w:ascii="Times New Roman" w:hAnsi="Times New Roman"/>
          <w:sz w:val="26"/>
          <w:szCs w:val="26"/>
          <w:lang w:val="pt-BR"/>
        </w:rPr>
      </w:pPr>
    </w:p>
    <w:p w:rsidR="00EB1B12" w:rsidRPr="000D75C2" w:rsidRDefault="00D15C55" w:rsidP="00405AE7">
      <w:pPr>
        <w:rPr>
          <w:rFonts w:ascii="Times New Roman" w:hAnsi="Times New Roman"/>
          <w:b/>
          <w:sz w:val="26"/>
          <w:szCs w:val="26"/>
          <w:lang w:val="pt-BR"/>
        </w:rPr>
      </w:pPr>
      <w:r w:rsidRPr="000D75C2">
        <w:rPr>
          <w:rFonts w:ascii="Times New Roman" w:hAnsi="Times New Roman"/>
          <w:b/>
          <w:sz w:val="26"/>
          <w:szCs w:val="26"/>
          <w:lang w:val="pt-BR"/>
        </w:rPr>
        <w:t>Nhận xét</w:t>
      </w:r>
      <w:r w:rsidR="00340651" w:rsidRPr="000D75C2">
        <w:rPr>
          <w:rFonts w:ascii="Times New Roman" w:hAnsi="Times New Roman"/>
          <w:b/>
          <w:sz w:val="26"/>
          <w:szCs w:val="26"/>
          <w:lang w:val="pt-BR"/>
        </w:rPr>
        <w:t xml:space="preserve"> về </w:t>
      </w:r>
      <w:r w:rsidR="00884064" w:rsidRPr="000D75C2">
        <w:rPr>
          <w:rFonts w:ascii="Times New Roman" w:hAnsi="Times New Roman"/>
          <w:b/>
          <w:sz w:val="26"/>
          <w:szCs w:val="26"/>
          <w:lang w:val="pt-BR"/>
        </w:rPr>
        <w:t>TTDBTT</w:t>
      </w:r>
      <w:r w:rsidR="00340651" w:rsidRPr="000D75C2">
        <w:rPr>
          <w:rFonts w:ascii="Times New Roman" w:hAnsi="Times New Roman"/>
          <w:b/>
          <w:sz w:val="26"/>
          <w:szCs w:val="26"/>
          <w:lang w:val="pt-BR"/>
        </w:rPr>
        <w:t xml:space="preserve"> của đường giao thông ở tỉnh Sơn La</w:t>
      </w:r>
    </w:p>
    <w:p w:rsidR="0004008C" w:rsidRPr="000D75C2" w:rsidRDefault="0004008C" w:rsidP="00405AE7">
      <w:pPr>
        <w:pStyle w:val="ListParagraph"/>
        <w:spacing w:before="120" w:after="120" w:line="276" w:lineRule="auto"/>
        <w:ind w:left="0"/>
        <w:rPr>
          <w:rFonts w:ascii="Times New Roman" w:hAnsi="Times New Roman"/>
          <w:sz w:val="26"/>
          <w:szCs w:val="26"/>
        </w:rPr>
      </w:pPr>
      <w:r w:rsidRPr="00B91ADB">
        <w:rPr>
          <w:rFonts w:ascii="Times New Roman" w:hAnsi="Times New Roman"/>
          <w:sz w:val="26"/>
          <w:szCs w:val="26"/>
        </w:rPr>
        <w:t xml:space="preserve">Son Laư điều tra cho thấy có 450 tuyến đường giao thông nông thôn ở 12 huyện của tỉnh Sơn La. Kết quả đánh giá </w:t>
      </w:r>
      <w:r w:rsidR="00884064" w:rsidRPr="00B91ADB">
        <w:rPr>
          <w:rFonts w:ascii="Times New Roman" w:hAnsi="Times New Roman"/>
          <w:sz w:val="26"/>
          <w:szCs w:val="26"/>
        </w:rPr>
        <w:t>TTDBTT</w:t>
      </w:r>
      <w:r w:rsidRPr="00B91ADB">
        <w:rPr>
          <w:rFonts w:ascii="Times New Roman" w:hAnsi="Times New Roman"/>
          <w:sz w:val="26"/>
          <w:szCs w:val="26"/>
        </w:rPr>
        <w:t xml:space="preserve"> (phân thành năm cho thấy có 450 tuyến đường giao thông nông thôn ở 12 huyện của tỉnh Sơn La. Kết quả đánh g</w:t>
      </w:r>
      <w:r w:rsidR="00B86544" w:rsidRPr="00B91ADB">
        <w:rPr>
          <w:rFonts w:ascii="Times New Roman" w:hAnsi="Times New Roman"/>
          <w:sz w:val="26"/>
          <w:szCs w:val="26"/>
        </w:rPr>
        <w:t>Hình 11</w:t>
      </w:r>
      <w:r w:rsidR="00A9452E" w:rsidRPr="00B91ADB">
        <w:rPr>
          <w:rFonts w:ascii="Times New Roman" w:hAnsi="Times New Roman"/>
          <w:sz w:val="26"/>
          <w:szCs w:val="26"/>
        </w:rPr>
        <w:t>)</w:t>
      </w:r>
      <w:r w:rsidR="00AE4341" w:rsidRPr="00B91ADB">
        <w:rPr>
          <w:rFonts w:ascii="Times New Roman" w:hAnsi="Times New Roman"/>
          <w:sz w:val="26"/>
          <w:szCs w:val="26"/>
        </w:rPr>
        <w:t xml:space="preserve"> cho thth</w:t>
      </w:r>
      <w:r w:rsidRPr="00B91ADB">
        <w:rPr>
          <w:rFonts w:ascii="Times New Roman" w:hAnsi="Times New Roman"/>
          <w:sz w:val="26"/>
          <w:szCs w:val="26"/>
        </w:rPr>
        <w:t xml:space="preserve"> 61 (13,5%) trong tổng số đường giao thông </w:t>
      </w:r>
      <w:r w:rsidR="00AE4341" w:rsidRPr="00B91ADB">
        <w:rPr>
          <w:rFonts w:ascii="Times New Roman" w:hAnsi="Times New Roman"/>
          <w:sz w:val="26"/>
          <w:szCs w:val="26"/>
        </w:rPr>
        <w:t xml:space="preserve">nông thôn có </w:t>
      </w:r>
      <w:r w:rsidR="00884064" w:rsidRPr="00B91ADB">
        <w:rPr>
          <w:rFonts w:ascii="Times New Roman" w:hAnsi="Times New Roman"/>
          <w:sz w:val="26"/>
          <w:szCs w:val="26"/>
        </w:rPr>
        <w:t>TTDBTT</w:t>
      </w:r>
      <w:r w:rsidR="00AE4341" w:rsidRPr="00B91ADB">
        <w:rPr>
          <w:rFonts w:ascii="Times New Roman" w:hAnsi="Times New Roman"/>
          <w:sz w:val="26"/>
          <w:szCs w:val="26"/>
        </w:rPr>
        <w:t xml:space="preserve"> cao</w:t>
      </w:r>
      <w:r w:rsidRPr="00B91ADB">
        <w:rPr>
          <w:rFonts w:ascii="Times New Roman" w:hAnsi="Times New Roman"/>
          <w:sz w:val="26"/>
          <w:szCs w:val="26"/>
        </w:rPr>
        <w:t xml:space="preserve">, trong đó 35 </w:t>
      </w:r>
      <w:r w:rsidR="00AE4341" w:rsidRPr="00B91ADB">
        <w:rPr>
          <w:rFonts w:ascii="Times New Roman" w:hAnsi="Times New Roman"/>
          <w:sz w:val="26"/>
          <w:szCs w:val="26"/>
        </w:rPr>
        <w:t xml:space="preserve"> đưrong đó 3</w:t>
      </w:r>
      <w:r w:rsidRPr="00B91ADB">
        <w:rPr>
          <w:rFonts w:ascii="Times New Roman" w:hAnsi="Times New Roman"/>
          <w:sz w:val="26"/>
          <w:szCs w:val="26"/>
        </w:rPr>
        <w:t xml:space="preserve"> </w:t>
      </w:r>
      <w:r w:rsidR="00AE4341" w:rsidRPr="00B91ADB">
        <w:rPr>
          <w:rFonts w:ascii="Times New Roman" w:hAnsi="Times New Roman"/>
          <w:sz w:val="26"/>
          <w:szCs w:val="26"/>
        </w:rPr>
        <w:t>huyron</w:t>
      </w:r>
      <w:r w:rsidRPr="00B91ADB">
        <w:rPr>
          <w:rFonts w:ascii="Times New Roman" w:hAnsi="Times New Roman"/>
          <w:sz w:val="26"/>
          <w:szCs w:val="26"/>
        </w:rPr>
        <w:t xml:space="preserve">Buyrong đó 35 </w:t>
      </w:r>
      <w:r w:rsidR="00AE4341" w:rsidRPr="00B91ADB">
        <w:rPr>
          <w:rFonts w:ascii="Times New Roman" w:hAnsi="Times New Roman"/>
          <w:sz w:val="26"/>
          <w:szCs w:val="26"/>
        </w:rPr>
        <w:t>đưyrong đó 35 ong</w:t>
      </w:r>
      <w:r w:rsidRPr="00B91ADB">
        <w:rPr>
          <w:rFonts w:ascii="Times New Roman" w:hAnsi="Times New Roman"/>
          <w:sz w:val="26"/>
          <w:szCs w:val="26"/>
        </w:rPr>
        <w:t xml:space="preserve"> </w:t>
      </w:r>
      <w:r w:rsidR="00976D00" w:rsidRPr="00B91ADB">
        <w:rPr>
          <w:rFonts w:ascii="Times New Roman" w:hAnsi="Times New Roman"/>
          <w:sz w:val="26"/>
          <w:szCs w:val="26"/>
        </w:rPr>
        <w:t>Phù</w:t>
      </w:r>
      <w:r w:rsidRPr="00B91ADB">
        <w:rPr>
          <w:rFonts w:ascii="Times New Roman" w:hAnsi="Times New Roman"/>
          <w:sz w:val="26"/>
          <w:szCs w:val="26"/>
        </w:rPr>
        <w:t xml:space="preserve"> Yên.</w:t>
      </w:r>
    </w:p>
    <w:p w:rsidR="00A9452E" w:rsidRPr="000D75C2" w:rsidRDefault="006411BB" w:rsidP="00405AE7">
      <w:pPr>
        <w:pStyle w:val="ListParagraph"/>
        <w:spacing w:before="120" w:after="120" w:line="276" w:lineRule="auto"/>
        <w:ind w:left="0"/>
        <w:rPr>
          <w:rFonts w:ascii="Times New Roman" w:hAnsi="Times New Roman"/>
          <w:sz w:val="26"/>
          <w:szCs w:val="26"/>
        </w:rPr>
      </w:pPr>
      <w:r w:rsidRPr="00B91ADB">
        <w:rPr>
          <w:rFonts w:ascii="Times New Roman" w:hAnsi="Times New Roman"/>
          <w:sz w:val="26"/>
          <w:szCs w:val="26"/>
        </w:rPr>
        <w:t>Ảhên</w:t>
      </w:r>
      <w:r w:rsidR="00A9452E" w:rsidRPr="00B91ADB">
        <w:rPr>
          <w:rFonts w:ascii="Times New Roman" w:hAnsi="Times New Roman"/>
          <w:sz w:val="26"/>
          <w:szCs w:val="26"/>
        </w:rPr>
        <w:t>hưên.ng đó 35 ong tổn</w:t>
      </w:r>
      <w:r w:rsidR="0062705C" w:rsidRPr="00B91ADB">
        <w:rPr>
          <w:rFonts w:ascii="Times New Roman" w:hAnsi="Times New Roman"/>
          <w:sz w:val="26"/>
          <w:szCs w:val="26"/>
        </w:rPr>
        <w:t>đưê</w:t>
      </w:r>
      <w:r w:rsidR="00A9452E" w:rsidRPr="00B91ADB">
        <w:rPr>
          <w:rFonts w:ascii="Times New Roman" w:hAnsi="Times New Roman"/>
          <w:sz w:val="26"/>
          <w:szCs w:val="26"/>
        </w:rPr>
        <w:t xml:space="preserve"> kên.ng đ</w:t>
      </w:r>
      <w:r w:rsidR="0062705C" w:rsidRPr="00B91ADB">
        <w:rPr>
          <w:rFonts w:ascii="Times New Roman" w:hAnsi="Times New Roman"/>
          <w:sz w:val="26"/>
          <w:szCs w:val="26"/>
        </w:rPr>
        <w:t xml:space="preserve">đánh giá </w:t>
      </w:r>
      <w:r w:rsidR="00884064" w:rsidRPr="00B91ADB">
        <w:rPr>
          <w:rFonts w:ascii="Times New Roman" w:hAnsi="Times New Roman"/>
          <w:sz w:val="26"/>
          <w:szCs w:val="26"/>
        </w:rPr>
        <w:t>TTDBTT</w:t>
      </w:r>
      <w:r w:rsidR="00A9452E" w:rsidRPr="00B91ADB">
        <w:rPr>
          <w:rFonts w:ascii="Times New Roman" w:hAnsi="Times New Roman"/>
          <w:sz w:val="26"/>
          <w:szCs w:val="26"/>
        </w:rPr>
        <w:t xml:space="preserve"> là vTiá ó 35 ong tổng s</w:t>
      </w:r>
      <w:r w:rsidR="00DF364B" w:rsidRPr="00B91ADB">
        <w:rPr>
          <w:rFonts w:ascii="Times New Roman" w:hAnsi="Times New Roman"/>
          <w:sz w:val="26"/>
          <w:szCs w:val="26"/>
        </w:rPr>
        <w:t xml:space="preserve">viư </w:t>
      </w:r>
      <w:r w:rsidR="00A9452E" w:rsidRPr="00B91ADB">
        <w:rPr>
          <w:rFonts w:ascii="Times New Roman" w:hAnsi="Times New Roman"/>
          <w:sz w:val="26"/>
          <w:szCs w:val="26"/>
        </w:rPr>
        <w:t xml:space="preserve"> phân tích d5 ong tổng số đư</w:t>
      </w:r>
      <w:r w:rsidR="0062705C" w:rsidRPr="00B91ADB">
        <w:rPr>
          <w:rFonts w:ascii="Times New Roman" w:hAnsi="Times New Roman"/>
          <w:sz w:val="26"/>
          <w:szCs w:val="26"/>
        </w:rPr>
        <w:t>toàn bt</w:t>
      </w:r>
      <w:r w:rsidR="00A9452E" w:rsidRPr="00B91ADB">
        <w:rPr>
          <w:rFonts w:ascii="Times New Roman" w:hAnsi="Times New Roman"/>
          <w:sz w:val="26"/>
          <w:szCs w:val="26"/>
        </w:rPr>
        <w:t xml:space="preserve"> những con đường ở các huyện này chỉ đơn thuần là đất tự nhiên mà không </w:t>
      </w:r>
      <w:r w:rsidR="0062705C" w:rsidRPr="00B91ADB">
        <w:rPr>
          <w:rFonts w:ascii="Times New Roman" w:hAnsi="Times New Roman"/>
          <w:sz w:val="26"/>
          <w:szCs w:val="26"/>
        </w:rPr>
        <w:t>đưhững con đường</w:t>
      </w:r>
      <w:r w:rsidR="00A9452E" w:rsidRPr="00B91ADB">
        <w:rPr>
          <w:rFonts w:ascii="Times New Roman" w:hAnsi="Times New Roman"/>
          <w:sz w:val="26"/>
          <w:szCs w:val="26"/>
        </w:rPr>
        <w:t xml:space="preserve"> shững con đường ở các huyện này c</w:t>
      </w:r>
      <w:r w:rsidR="0062705C" w:rsidRPr="00B91ADB">
        <w:rPr>
          <w:rFonts w:ascii="Times New Roman" w:hAnsi="Times New Roman"/>
          <w:sz w:val="26"/>
          <w:szCs w:val="26"/>
        </w:rPr>
        <w:t>Công tác V đường ở các huyện n</w:t>
      </w:r>
      <w:r w:rsidR="00A9452E" w:rsidRPr="00B91ADB">
        <w:rPr>
          <w:rFonts w:ascii="Times New Roman" w:hAnsi="Times New Roman"/>
          <w:sz w:val="26"/>
          <w:szCs w:val="26"/>
        </w:rPr>
        <w:t>O &amp; M</w:t>
      </w:r>
      <w:r w:rsidR="0062705C" w:rsidRPr="00B91ADB">
        <w:rPr>
          <w:rFonts w:ascii="Times New Roman" w:hAnsi="Times New Roman"/>
          <w:sz w:val="26"/>
          <w:szCs w:val="26"/>
        </w:rPr>
        <w:t>)</w:t>
      </w:r>
      <w:r w:rsidR="00A9452E" w:rsidRPr="00B91ADB">
        <w:rPr>
          <w:rFonts w:ascii="Times New Roman" w:hAnsi="Times New Roman"/>
          <w:sz w:val="26"/>
          <w:szCs w:val="26"/>
        </w:rPr>
        <w:t xml:space="preserve"> (chMtác V đường ở các huyện này</w:t>
      </w:r>
      <w:r w:rsidR="0062705C" w:rsidRPr="00B91ADB">
        <w:rPr>
          <w:rFonts w:ascii="Times New Roman" w:hAnsi="Times New Roman"/>
          <w:sz w:val="26"/>
          <w:szCs w:val="26"/>
        </w:rPr>
        <w:t xml:space="preserve"> này</w:t>
      </w:r>
      <w:r w:rsidR="00A9452E" w:rsidRPr="00B91ADB">
        <w:rPr>
          <w:rFonts w:ascii="Times New Roman" w:hAnsi="Times New Roman"/>
          <w:sz w:val="26"/>
          <w:szCs w:val="26"/>
        </w:rPr>
        <w:t>) và sác V đường ở cá</w:t>
      </w:r>
      <w:r w:rsidR="0062705C" w:rsidRPr="00B91ADB">
        <w:rPr>
          <w:rFonts w:ascii="Times New Roman" w:hAnsi="Times New Roman"/>
          <w:sz w:val="26"/>
          <w:szCs w:val="26"/>
        </w:rPr>
        <w:t xml:space="preserve">b và sác V </w:t>
      </w:r>
      <w:r w:rsidR="00A9452E" w:rsidRPr="00B91ADB">
        <w:rPr>
          <w:rFonts w:ascii="Times New Roman" w:hAnsi="Times New Roman"/>
          <w:sz w:val="26"/>
          <w:szCs w:val="26"/>
        </w:rPr>
        <w:t xml:space="preserve"> (9 xã) </w:t>
      </w:r>
      <w:r w:rsidRPr="00B91ADB">
        <w:rPr>
          <w:rFonts w:ascii="Times New Roman" w:hAnsi="Times New Roman"/>
          <w:sz w:val="26"/>
          <w:szCs w:val="26"/>
        </w:rPr>
        <w:t>đư9 xã)  V đườ</w:t>
      </w:r>
      <w:r w:rsidR="00A9452E" w:rsidRPr="00B91ADB">
        <w:rPr>
          <w:rFonts w:ascii="Times New Roman" w:hAnsi="Times New Roman"/>
          <w:sz w:val="26"/>
          <w:szCs w:val="26"/>
        </w:rPr>
        <w:t xml:space="preserve">là </w:t>
      </w:r>
      <w:r w:rsidRPr="00B91ADB">
        <w:rPr>
          <w:rFonts w:ascii="Times New Roman" w:hAnsi="Times New Roman"/>
          <w:sz w:val="26"/>
          <w:szCs w:val="26"/>
        </w:rPr>
        <w:t xml:space="preserve">các </w:t>
      </w:r>
      <w:r w:rsidR="00A9452E" w:rsidRPr="00B91ADB">
        <w:rPr>
          <w:rFonts w:ascii="Times New Roman" w:hAnsi="Times New Roman"/>
          <w:sz w:val="26"/>
          <w:szCs w:val="26"/>
        </w:rPr>
        <w:t>chc xã)</w:t>
      </w:r>
      <w:r w:rsidRPr="00B91ADB">
        <w:rPr>
          <w:rFonts w:ascii="Times New Roman" w:hAnsi="Times New Roman"/>
          <w:sz w:val="26"/>
          <w:szCs w:val="26"/>
        </w:rPr>
        <w:t>có mxã)  V</w:t>
      </w:r>
      <w:r w:rsidR="00A9452E" w:rsidRPr="00B91ADB">
        <w:rPr>
          <w:rFonts w:ascii="Times New Roman" w:hAnsi="Times New Roman"/>
          <w:sz w:val="26"/>
          <w:szCs w:val="26"/>
        </w:rPr>
        <w:t>ảó mxã)  V đườn</w:t>
      </w:r>
      <w:r w:rsidR="0062705C" w:rsidRPr="00B91ADB">
        <w:rPr>
          <w:rFonts w:ascii="Times New Roman" w:hAnsi="Times New Roman"/>
          <w:sz w:val="26"/>
          <w:szCs w:val="26"/>
        </w:rPr>
        <w:t>20% và 15%</w:t>
      </w:r>
      <w:r w:rsidR="00A34427" w:rsidRPr="00B91ADB">
        <w:rPr>
          <w:rFonts w:ascii="Times New Roman" w:hAnsi="Times New Roman"/>
          <w:sz w:val="26"/>
          <w:szCs w:val="26"/>
        </w:rPr>
        <w:t xml:space="preserve"> tương 15%</w:t>
      </w:r>
      <w:r w:rsidR="00A9452E" w:rsidRPr="00B91ADB">
        <w:rPr>
          <w:rFonts w:ascii="Times New Roman" w:hAnsi="Times New Roman"/>
          <w:sz w:val="26"/>
          <w:szCs w:val="26"/>
        </w:rPr>
        <w:t xml:space="preserve">) </w:t>
      </w:r>
      <w:r w:rsidR="0062705C" w:rsidRPr="00B91ADB">
        <w:rPr>
          <w:rFonts w:ascii="Times New Roman" w:hAnsi="Times New Roman"/>
          <w:sz w:val="26"/>
          <w:szCs w:val="26"/>
        </w:rPr>
        <w:t>đ ương 15% đường ở cá</w:t>
      </w:r>
      <w:r w:rsidR="00884064" w:rsidRPr="00B91ADB">
        <w:rPr>
          <w:rFonts w:ascii="Times New Roman" w:hAnsi="Times New Roman"/>
          <w:sz w:val="26"/>
          <w:szCs w:val="26"/>
        </w:rPr>
        <w:t>TTDBTT</w:t>
      </w:r>
      <w:r w:rsidR="00A9452E" w:rsidRPr="00B91ADB">
        <w:rPr>
          <w:rFonts w:ascii="Times New Roman" w:hAnsi="Times New Roman"/>
          <w:sz w:val="26"/>
          <w:szCs w:val="26"/>
        </w:rPr>
        <w:t>. Tương t% đường ở c</w:t>
      </w:r>
      <w:r w:rsidR="00EC18A4" w:rsidRPr="00B91ADB">
        <w:rPr>
          <w:rFonts w:ascii="Times New Roman" w:hAnsi="Times New Roman"/>
          <w:sz w:val="26"/>
          <w:szCs w:val="26"/>
        </w:rPr>
        <w:t>các yng t% đường ở</w:t>
      </w:r>
      <w:r w:rsidR="00005DAE" w:rsidRPr="00B91ADB">
        <w:rPr>
          <w:rFonts w:ascii="Times New Roman" w:hAnsi="Times New Roman"/>
          <w:sz w:val="26"/>
          <w:szCs w:val="26"/>
        </w:rPr>
        <w:t xml:space="preserve">đưc yng t% đường </w:t>
      </w:r>
      <w:r w:rsidR="00EC18A4" w:rsidRPr="00B91ADB">
        <w:rPr>
          <w:rFonts w:ascii="Times New Roman" w:hAnsi="Times New Roman"/>
          <w:sz w:val="26"/>
          <w:szCs w:val="26"/>
        </w:rPr>
        <w:t>có myng t% đường ở các huyện này chỉ đơn thuầ</w:t>
      </w:r>
      <w:r w:rsidR="00884064" w:rsidRPr="00B91ADB">
        <w:rPr>
          <w:rFonts w:ascii="Times New Roman" w:hAnsi="Times New Roman"/>
          <w:sz w:val="26"/>
          <w:szCs w:val="26"/>
        </w:rPr>
        <w:t>TTDBTT</w:t>
      </w:r>
      <w:r w:rsidR="00005DAE" w:rsidRPr="00B91ADB">
        <w:rPr>
          <w:rFonts w:ascii="Times New Roman" w:hAnsi="Times New Roman"/>
          <w:sz w:val="26"/>
          <w:szCs w:val="26"/>
        </w:rPr>
        <w:t xml:space="preserve"> </w:t>
      </w:r>
      <w:r w:rsidR="00A9452E" w:rsidRPr="00B91ADB">
        <w:rPr>
          <w:rFonts w:ascii="Times New Roman" w:hAnsi="Times New Roman"/>
          <w:sz w:val="26"/>
          <w:szCs w:val="26"/>
        </w:rPr>
        <w:t>cTDB</w:t>
      </w:r>
      <w:r w:rsidR="00005DAE" w:rsidRPr="00B91ADB">
        <w:rPr>
          <w:rFonts w:ascii="Times New Roman" w:hAnsi="Times New Roman"/>
          <w:sz w:val="26"/>
          <w:szCs w:val="26"/>
        </w:rPr>
        <w:t xml:space="preserve">đưDBTTg t% đường ở các huyện này </w:t>
      </w:r>
      <w:r w:rsidR="00A9452E" w:rsidRPr="00B91ADB">
        <w:rPr>
          <w:rFonts w:ascii="Times New Roman" w:hAnsi="Times New Roman"/>
          <w:sz w:val="26"/>
          <w:szCs w:val="26"/>
        </w:rPr>
        <w:t xml:space="preserve"> tDBTTg t% đườo và các nhóm dân tộc thiểu số khá cao; </w:t>
      </w:r>
      <w:r w:rsidR="00005DAE" w:rsidRPr="00B91ADB">
        <w:rPr>
          <w:rFonts w:ascii="Times New Roman" w:hAnsi="Times New Roman"/>
          <w:sz w:val="26"/>
          <w:szCs w:val="26"/>
        </w:rPr>
        <w:t xml:space="preserve">trong </w:t>
      </w:r>
      <w:r w:rsidR="00A9452E" w:rsidRPr="00B91ADB">
        <w:rPr>
          <w:rFonts w:ascii="Times New Roman" w:hAnsi="Times New Roman"/>
          <w:sz w:val="26"/>
          <w:szCs w:val="26"/>
        </w:rPr>
        <w:t>khi đó, t% đườ</w:t>
      </w:r>
      <w:r w:rsidR="00005DAE" w:rsidRPr="00B91ADB">
        <w:rPr>
          <w:rFonts w:ascii="Times New Roman" w:hAnsi="Times New Roman"/>
          <w:sz w:val="26"/>
          <w:szCs w:val="26"/>
        </w:rPr>
        <w:t>dân só, t% đư</w:t>
      </w:r>
      <w:r w:rsidR="00A9452E" w:rsidRPr="00B91ADB">
        <w:rPr>
          <w:rFonts w:ascii="Times New Roman" w:hAnsi="Times New Roman"/>
          <w:sz w:val="26"/>
          <w:szCs w:val="26"/>
        </w:rPr>
        <w:t xml:space="preserve">đân só, t% đườo </w:t>
      </w:r>
      <w:r w:rsidR="00005DAE" w:rsidRPr="00B91ADB">
        <w:rPr>
          <w:rFonts w:ascii="Times New Roman" w:hAnsi="Times New Roman"/>
          <w:sz w:val="26"/>
          <w:szCs w:val="26"/>
        </w:rPr>
        <w:t xml:space="preserve"> ân só, t% đườo </w:t>
      </w:r>
      <w:r w:rsidR="00A9452E" w:rsidRPr="00B91ADB">
        <w:rPr>
          <w:rFonts w:ascii="Times New Roman" w:hAnsi="Times New Roman"/>
          <w:sz w:val="26"/>
          <w:szCs w:val="26"/>
        </w:rPr>
        <w:t xml:space="preserve"> là th, t</w:t>
      </w:r>
    </w:p>
    <w:p w:rsidR="00655903" w:rsidRPr="000D75C2" w:rsidRDefault="00DA72C9" w:rsidP="00405AE7">
      <w:pPr>
        <w:pStyle w:val="ListParagraph"/>
        <w:spacing w:before="120" w:after="120" w:line="276" w:lineRule="auto"/>
        <w:ind w:left="0"/>
        <w:rPr>
          <w:rFonts w:ascii="Times New Roman" w:hAnsi="Times New Roman"/>
          <w:sz w:val="26"/>
          <w:szCs w:val="26"/>
        </w:rPr>
      </w:pPr>
      <w:r w:rsidRPr="00B91ADB">
        <w:rPr>
          <w:rFonts w:ascii="Times New Roman" w:hAnsi="Times New Roman"/>
          <w:sz w:val="26"/>
          <w:szCs w:val="26"/>
        </w:rPr>
        <w:t>Huy th</w:t>
      </w:r>
      <w:r w:rsidR="00655903" w:rsidRPr="00B91ADB">
        <w:rPr>
          <w:rFonts w:ascii="Times New Roman" w:hAnsi="Times New Roman"/>
          <w:sz w:val="26"/>
          <w:szCs w:val="26"/>
        </w:rPr>
        <w:t>Muy th, t% đườo và</w:t>
      </w:r>
      <w:r w:rsidRPr="00B91ADB">
        <w:rPr>
          <w:rFonts w:ascii="Times New Roman" w:hAnsi="Times New Roman"/>
          <w:sz w:val="26"/>
          <w:szCs w:val="26"/>
        </w:rPr>
        <w:t>ít</w:t>
      </w:r>
      <w:r w:rsidR="00655903" w:rsidRPr="00B91ADB">
        <w:rPr>
          <w:rFonts w:ascii="Times New Roman" w:hAnsi="Times New Roman"/>
          <w:sz w:val="26"/>
          <w:szCs w:val="26"/>
        </w:rPr>
        <w:t xml:space="preserve"> </w:t>
      </w:r>
      <w:r w:rsidRPr="00B91ADB">
        <w:rPr>
          <w:rFonts w:ascii="Times New Roman" w:hAnsi="Times New Roman"/>
          <w:sz w:val="26"/>
          <w:szCs w:val="26"/>
        </w:rPr>
        <w:t>bty</w:t>
      </w:r>
      <w:r w:rsidR="00655903" w:rsidRPr="00B91ADB">
        <w:rPr>
          <w:rFonts w:ascii="Times New Roman" w:hAnsi="Times New Roman"/>
          <w:sz w:val="26"/>
          <w:szCs w:val="26"/>
        </w:rPr>
        <w:t xml:space="preserve">tty th, t% đườo </w:t>
      </w:r>
      <w:r w:rsidRPr="00B91ADB">
        <w:rPr>
          <w:rFonts w:ascii="Times New Roman" w:hAnsi="Times New Roman"/>
          <w:sz w:val="26"/>
          <w:szCs w:val="26"/>
        </w:rPr>
        <w:t>bty th</w:t>
      </w:r>
      <w:r w:rsidR="00655903" w:rsidRPr="00B91ADB">
        <w:rPr>
          <w:rFonts w:ascii="Times New Roman" w:hAnsi="Times New Roman"/>
          <w:sz w:val="26"/>
          <w:szCs w:val="26"/>
        </w:rPr>
        <w:t xml:space="preserve"> ngoài các điờo và cá</w:t>
      </w:r>
      <w:r w:rsidR="00B86544" w:rsidRPr="00B91ADB">
        <w:rPr>
          <w:rFonts w:ascii="Times New Roman" w:hAnsi="Times New Roman"/>
          <w:sz w:val="26"/>
          <w:szCs w:val="26"/>
        </w:rPr>
        <w:t>kinh t c</w:t>
      </w:r>
      <w:r w:rsidR="00655903" w:rsidRPr="00B91ADB">
        <w:rPr>
          <w:rFonts w:ascii="Times New Roman" w:hAnsi="Times New Roman"/>
          <w:sz w:val="26"/>
          <w:szCs w:val="26"/>
        </w:rPr>
        <w:t>xã h t các điờo và các n</w:t>
      </w:r>
      <w:r w:rsidRPr="00B91ADB">
        <w:rPr>
          <w:rFonts w:ascii="Times New Roman" w:hAnsi="Times New Roman"/>
          <w:sz w:val="26"/>
          <w:szCs w:val="26"/>
        </w:rPr>
        <w:t>hã h t c</w:t>
      </w:r>
      <w:r w:rsidR="00655903" w:rsidRPr="00B91ADB">
        <w:rPr>
          <w:rFonts w:ascii="Times New Roman" w:hAnsi="Times New Roman"/>
          <w:sz w:val="26"/>
          <w:szCs w:val="26"/>
        </w:rPr>
        <w:t xml:space="preserve"> và dân tc điờo và c</w:t>
      </w:r>
      <w:r w:rsidRPr="00B91ADB">
        <w:rPr>
          <w:rFonts w:ascii="Times New Roman" w:hAnsi="Times New Roman"/>
          <w:sz w:val="26"/>
          <w:szCs w:val="26"/>
        </w:rPr>
        <w:t xml:space="preserve"> th dân ỷ lệ dân số trong độ tuổi lao động cao</w:t>
      </w:r>
      <w:r w:rsidR="00655903" w:rsidRPr="00B91ADB">
        <w:rPr>
          <w:rFonts w:ascii="Times New Roman" w:hAnsi="Times New Roman"/>
          <w:sz w:val="26"/>
          <w:szCs w:val="26"/>
        </w:rPr>
        <w:t>)</w:t>
      </w:r>
      <w:r w:rsidRPr="00B91ADB">
        <w:rPr>
          <w:rFonts w:ascii="Times New Roman" w:hAnsi="Times New Roman"/>
          <w:sz w:val="26"/>
          <w:szCs w:val="26"/>
        </w:rPr>
        <w:t xml:space="preserve"> thì </w:t>
      </w:r>
      <w:r w:rsidR="009D3563" w:rsidRPr="00B91ADB">
        <w:rPr>
          <w:rFonts w:ascii="Times New Roman" w:hAnsi="Times New Roman"/>
          <w:sz w:val="26"/>
          <w:szCs w:val="26"/>
        </w:rPr>
        <w:t xml:space="preserve">toàn bn </w:t>
      </w:r>
      <w:r w:rsidRPr="00B91ADB">
        <w:rPr>
          <w:rFonts w:ascii="Times New Roman" w:hAnsi="Times New Roman"/>
          <w:sz w:val="26"/>
          <w:szCs w:val="26"/>
        </w:rPr>
        <w:t>đưàn bn ỷ lệ dân số</w:t>
      </w:r>
      <w:r w:rsidR="009D3563" w:rsidRPr="00B91ADB">
        <w:rPr>
          <w:rFonts w:ascii="Times New Roman" w:hAnsi="Times New Roman"/>
          <w:sz w:val="26"/>
          <w:szCs w:val="26"/>
        </w:rPr>
        <w:t xml:space="preserve">đây đưn </w:t>
      </w:r>
      <w:r w:rsidR="00655903" w:rsidRPr="00B91ADB">
        <w:rPr>
          <w:rFonts w:ascii="Times New Roman" w:hAnsi="Times New Roman"/>
          <w:sz w:val="26"/>
          <w:szCs w:val="26"/>
        </w:rPr>
        <w:t xml:space="preserve"> làm </w:t>
      </w:r>
      <w:r w:rsidR="009D3563" w:rsidRPr="00B91ADB">
        <w:rPr>
          <w:rFonts w:ascii="Times New Roman" w:hAnsi="Times New Roman"/>
          <w:sz w:val="26"/>
          <w:szCs w:val="26"/>
        </w:rPr>
        <w:t>tl</w:t>
      </w:r>
      <w:r w:rsidR="00655903" w:rsidRPr="00B91ADB">
        <w:rPr>
          <w:rFonts w:ascii="Times New Roman" w:hAnsi="Times New Roman"/>
          <w:sz w:val="26"/>
          <w:szCs w:val="26"/>
        </w:rPr>
        <w:t xml:space="preserve"> sàm ưn </w:t>
      </w:r>
      <w:r w:rsidR="009D3563" w:rsidRPr="00B91ADB">
        <w:rPr>
          <w:rFonts w:ascii="Times New Roman" w:hAnsi="Times New Roman"/>
          <w:sz w:val="26"/>
          <w:szCs w:val="26"/>
        </w:rPr>
        <w:t xml:space="preserve">ít k ưn ỷ </w:t>
      </w:r>
      <w:r w:rsidR="00655903" w:rsidRPr="00B91ADB">
        <w:rPr>
          <w:rFonts w:ascii="Times New Roman" w:hAnsi="Times New Roman"/>
          <w:sz w:val="26"/>
          <w:szCs w:val="26"/>
        </w:rPr>
        <w:t xml:space="preserve"> thk ưn ỷ lệ dân số</w:t>
      </w:r>
      <w:r w:rsidR="00884064" w:rsidRPr="00B91ADB">
        <w:rPr>
          <w:rFonts w:ascii="Times New Roman" w:hAnsi="Times New Roman"/>
          <w:sz w:val="26"/>
          <w:szCs w:val="26"/>
        </w:rPr>
        <w:t xml:space="preserve">có ngân sách đân số trong độ tuổi lao động caohá cao; </w:t>
      </w:r>
      <w:r w:rsidR="00655903" w:rsidRPr="00B91ADB">
        <w:rPr>
          <w:rFonts w:ascii="Times New Roman" w:hAnsi="Times New Roman"/>
          <w:sz w:val="26"/>
          <w:szCs w:val="26"/>
        </w:rPr>
        <w:t xml:space="preserve">. Nhgân </w:t>
      </w:r>
      <w:r w:rsidR="00884064" w:rsidRPr="00B91ADB">
        <w:rPr>
          <w:rFonts w:ascii="Times New Roman" w:hAnsi="Times New Roman"/>
          <w:sz w:val="26"/>
          <w:szCs w:val="26"/>
        </w:rPr>
        <w:t xml:space="preserve">đ Nhgân </w:t>
      </w:r>
      <w:r w:rsidR="00655903" w:rsidRPr="00B91ADB">
        <w:rPr>
          <w:rFonts w:ascii="Times New Roman" w:hAnsi="Times New Roman"/>
          <w:sz w:val="26"/>
          <w:szCs w:val="26"/>
        </w:rPr>
        <w:t xml:space="preserve"> xã hân sác</w:t>
      </w:r>
      <w:r w:rsidR="00884064" w:rsidRPr="00B91ADB">
        <w:rPr>
          <w:rFonts w:ascii="Times New Roman" w:hAnsi="Times New Roman"/>
          <w:sz w:val="26"/>
          <w:szCs w:val="26"/>
        </w:rPr>
        <w:t>vxã hân sác</w:t>
      </w:r>
      <w:r w:rsidR="00B86544" w:rsidRPr="00B91ADB">
        <w:rPr>
          <w:rFonts w:ascii="Times New Roman" w:hAnsi="Times New Roman"/>
          <w:sz w:val="26"/>
          <w:szCs w:val="26"/>
        </w:rPr>
        <w:t>tăng cưpsá</w:t>
      </w:r>
      <w:r w:rsidR="00884064" w:rsidRPr="00B91ADB">
        <w:rPr>
          <w:rFonts w:ascii="Times New Roman" w:hAnsi="Times New Roman"/>
          <w:sz w:val="26"/>
          <w:szCs w:val="26"/>
        </w:rPr>
        <w:t xml:space="preserve"> khg cưpsách đân số troi các hiểm họa liên quan đến khí hậu cao hơn.</w:t>
      </w:r>
    </w:p>
    <w:p w:rsidR="00EB1B12" w:rsidRPr="000D75C2" w:rsidRDefault="008B2A41" w:rsidP="00405AE7">
      <w:pPr>
        <w:pStyle w:val="ListParagraph"/>
        <w:spacing w:line="276" w:lineRule="auto"/>
        <w:ind w:left="0"/>
        <w:jc w:val="center"/>
        <w:rPr>
          <w:rFonts w:ascii="Times New Roman" w:hAnsi="Times New Roman"/>
          <w:sz w:val="26"/>
          <w:szCs w:val="26"/>
        </w:rPr>
      </w:pPr>
      <w:r w:rsidRPr="00B91ADB">
        <w:rPr>
          <w:rFonts w:ascii="Times New Roman" w:hAnsi="Times New Roman"/>
          <w:noProof/>
          <w:sz w:val="26"/>
          <w:szCs w:val="26"/>
        </w:rPr>
        <w:lastRenderedPageBreak/>
        <mc:AlternateContent>
          <mc:Choice Requires="wpg">
            <w:drawing>
              <wp:anchor distT="0" distB="0" distL="114300" distR="114300" simplePos="0" relativeHeight="251792896" behindDoc="0" locked="0" layoutInCell="1" allowOverlap="1" wp14:anchorId="47573ECD" wp14:editId="79112532">
                <wp:simplePos x="0" y="0"/>
                <wp:positionH relativeFrom="column">
                  <wp:posOffset>401320</wp:posOffset>
                </wp:positionH>
                <wp:positionV relativeFrom="paragraph">
                  <wp:posOffset>2663000</wp:posOffset>
                </wp:positionV>
                <wp:extent cx="1219200" cy="1257300"/>
                <wp:effectExtent l="0" t="0" r="0" b="0"/>
                <wp:wrapNone/>
                <wp:docPr id="246" name="Group 246"/>
                <wp:cNvGraphicFramePr/>
                <a:graphic xmlns:a="http://schemas.openxmlformats.org/drawingml/2006/main">
                  <a:graphicData uri="http://schemas.microsoft.com/office/word/2010/wordprocessingGroup">
                    <wpg:wgp>
                      <wpg:cNvGrpSpPr/>
                      <wpg:grpSpPr>
                        <a:xfrm>
                          <a:off x="0" y="0"/>
                          <a:ext cx="1219200" cy="1257300"/>
                          <a:chOff x="0" y="0"/>
                          <a:chExt cx="1219200" cy="1257300"/>
                        </a:xfrm>
                      </wpg:grpSpPr>
                      <wps:wsp>
                        <wps:cNvPr id="247" name="Rectangle 247"/>
                        <wps:cNvSpPr/>
                        <wps:spPr>
                          <a:xfrm>
                            <a:off x="0" y="0"/>
                            <a:ext cx="933450" cy="3048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sidRPr="00B91ADB">
                                <w:rPr>
                                  <w:sz w:val="20"/>
                                </w:rPr>
                                <w:t xml:space="preserve">Thấp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2286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t</w:t>
                              </w:r>
                              <w:r w:rsidRPr="00B91ADB">
                                <w:rPr>
                                  <w:sz w:val="20"/>
                                </w:rPr>
                                <w:t xml:space="preserve">hấp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0" y="47625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 xml:space="preserve">Trung bình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0" y="7239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Trung bình cao</w:t>
                              </w:r>
                              <w:r w:rsidRPr="00B91ADB">
                                <w:rPr>
                                  <w:noProof/>
                                  <w:sz w:val="20"/>
                                </w:rPr>
                                <w:drawing>
                                  <wp:inline distT="0" distB="0" distL="0" distR="0" wp14:anchorId="52E7002C" wp14:editId="02FE8695">
                                    <wp:extent cx="1023620" cy="264602"/>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952500"/>
                            <a:ext cx="12192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50C" w:rsidRPr="00B91ADB" w:rsidRDefault="00C4750C" w:rsidP="00B91ADB">
                              <w:pPr>
                                <w:jc w:val="left"/>
                                <w:rPr>
                                  <w:sz w:val="20"/>
                                </w:rPr>
                              </w:pPr>
                              <w:r>
                                <w:rPr>
                                  <w:sz w:val="20"/>
                                </w:rPr>
                                <w:t>Cao</w:t>
                              </w:r>
                              <w:r w:rsidRPr="00B91ADB">
                                <w:rPr>
                                  <w:noProof/>
                                  <w:sz w:val="20"/>
                                </w:rPr>
                                <w:drawing>
                                  <wp:inline distT="0" distB="0" distL="0" distR="0" wp14:anchorId="748E2BF6" wp14:editId="0D398258">
                                    <wp:extent cx="1023620" cy="264602"/>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6" o:spid="_x0000_s1063" style="position:absolute;left:0;text-align:left;margin-left:31.6pt;margin-top:209.7pt;width:96pt;height:99pt;z-index:251792896" coordsize="1219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">
                <v:rect id="Rectangle 247" o:spid="_x0000_s1064" style="position:absolute;width:9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6s8MA&#10;AADcAAAADwAAAGRycy9kb3ducmV2LnhtbESPT4vCMBTE7wt+h/CEvWmqLCrVKCoUFvYg/j0/m2db&#10;bV5KE2v99kYQ9jjMzG+Y2aI1pWiodoVlBYN+BII4tbrgTMFhn/QmIJxH1lhaJgVPcrCYd75mGGv7&#10;4C01O5+JAGEXo4Lc+yqW0qU5GXR9WxEH72Jrgz7IOpO6xkeAm1IOo2gkDRYcFnKsaJ1TetvdjYLz&#10;s7i6k2zs8pjJ5OLXq81fslLqu9supyA8tf4//Gn/agXDn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6s8MAAADcAAAADwAAAAAAAAAAAAAAAACYAgAAZHJzL2Rv&#10;d25yZXYueG1sUEsFBgAAAAAEAAQA9QAAAIgDAAAAAA==&#10;" fillcolor="white [3212]" stroked="f" strokeweight=".25pt">
                  <v:textbox>
                    <w:txbxContent>
                      <w:p w:rsidR="00C11FA2" w:rsidRPr="00B91ADB" w:rsidRDefault="00C11FA2" w:rsidP="00B91ADB">
                        <w:pPr>
                          <w:jc w:val="left"/>
                          <w:rPr>
                            <w:sz w:val="20"/>
                          </w:rPr>
                        </w:pPr>
                        <w:r w:rsidRPr="00B91ADB">
                          <w:rPr>
                            <w:sz w:val="20"/>
                          </w:rPr>
                          <w:t xml:space="preserve">Thấp </w:t>
                        </w:r>
                      </w:p>
                    </w:txbxContent>
                  </v:textbox>
                </v:rect>
                <v:rect id="Rectangle 248" o:spid="_x0000_s1065" style="position:absolute;top:2286;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WOcIA&#10;AADcAAAADwAAAGRycy9kb3ducmV2LnhtbERPz2vCMBS+D/Y/hDfwMjTVypDOKJsgePGgk7Hjo3lr&#10;gs1LaWJb/evNQfD48f1ergdXi47aYD0rmE4yEMSl15YrBaef7XgBIkRkjbVnUnClAOvV68sSC+17&#10;PlB3jJVIIRwKVGBibAopQ2nIYZj4hjhx/751GBNsK6lb7FO4q+Usyz6kQ8upwWBDG0Pl+XhxCvbX&#10;PN917/m5P9m8sjf59/1rvFKjt+HrE0SkIT7FD/dOK5jN09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lY5wgAAANwAAAAPAAAAAAAAAAAAAAAAAJgCAABkcnMvZG93&#10;bnJldi54bWxQSwUGAAAAAAQABAD1AAAAhwMAAAAA&#10;" fillcolor="white [3212]" stroked="f" strokeweight="1pt">
                  <v:textbox>
                    <w:txbxContent>
                      <w:p w:rsidR="00C11FA2" w:rsidRPr="00B91ADB" w:rsidRDefault="00C11FA2" w:rsidP="00B91ADB">
                        <w:pPr>
                          <w:jc w:val="left"/>
                          <w:rPr>
                            <w:sz w:val="20"/>
                          </w:rPr>
                        </w:pPr>
                        <w:r>
                          <w:rPr>
                            <w:sz w:val="20"/>
                          </w:rPr>
                          <w:t>Trung bình t</w:t>
                        </w:r>
                        <w:r w:rsidRPr="00B91ADB">
                          <w:rPr>
                            <w:sz w:val="20"/>
                          </w:rPr>
                          <w:t xml:space="preserve">hấp </w:t>
                        </w:r>
                      </w:p>
                    </w:txbxContent>
                  </v:textbox>
                </v:rect>
                <v:rect id="Rectangle 249" o:spid="_x0000_s1066" style="position:absolute;top:4762;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zosYA&#10;AADcAAAADwAAAGRycy9kb3ducmV2LnhtbESPQWsCMRSE7wX/Q3iCl1KzukXa1ShWELz0UCvS42Pz&#10;3AQ3L8sm3V399U2h0OMwM98wq83gatFRG6xnBbNpBoK49NpypeD0uX96AREissbaMym4UYDNevSw&#10;wkL7nj+oO8ZKJAiHAhWYGJtCylAachimviFO3sW3DmOSbSV1i32Cu1rOs2whHVpOCwYb2hkqr8dv&#10;p+D9lueH7jG/9iebV/Yuv97Oxis1GQ/bJYhIQ/wP/7UPWsH8+RV+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zosYAAADcAAAADwAAAAAAAAAAAAAAAACYAgAAZHJz&#10;L2Rvd25yZXYueG1sUEsFBgAAAAAEAAQA9QAAAIsDAAAAAA==&#10;" fillcolor="white [3212]" stroked="f" strokeweight="1pt">
                  <v:textbox>
                    <w:txbxContent>
                      <w:p w:rsidR="00C11FA2" w:rsidRPr="00B91ADB" w:rsidRDefault="00C11FA2" w:rsidP="00B91ADB">
                        <w:pPr>
                          <w:jc w:val="left"/>
                          <w:rPr>
                            <w:sz w:val="20"/>
                          </w:rPr>
                        </w:pPr>
                        <w:r>
                          <w:rPr>
                            <w:sz w:val="20"/>
                          </w:rPr>
                          <w:t xml:space="preserve">Trung bình </w:t>
                        </w:r>
                      </w:p>
                    </w:txbxContent>
                  </v:textbox>
                </v:rect>
                <v:rect id="Rectangle 250" o:spid="_x0000_s1067" style="position:absolute;top:7239;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M4sIA&#10;AADcAAAADwAAAGRycy9kb3ducmV2LnhtbERPz2vCMBS+D/Y/hDfwMjTV4pDOKJsgePGgk7Hjo3lr&#10;gs1LaWJb/evNQfD48f1ergdXi47aYD0rmE4yEMSl15YrBaef7XgBIkRkjbVnUnClAOvV68sSC+17&#10;PlB3jJVIIRwKVGBibAopQ2nIYZj4hjhx/751GBNsK6lb7FO4q+Usyz6kQ8upwWBDG0Pl+XhxCvbX&#10;PN917/m5P9m8sjf59/1rvFKjt+HrE0SkIT7FD/dOK5jN0/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cziwgAAANwAAAAPAAAAAAAAAAAAAAAAAJgCAABkcnMvZG93&#10;bnJldi54bWxQSwUGAAAAAAQABAD1AAAAhwMAAAAA&#10;" fillcolor="white [3212]" stroked="f" strokeweight="1pt">
                  <v:textbox>
                    <w:txbxContent>
                      <w:p w:rsidR="00C11FA2" w:rsidRPr="00B91ADB" w:rsidRDefault="00C11FA2" w:rsidP="00B91ADB">
                        <w:pPr>
                          <w:jc w:val="left"/>
                          <w:rPr>
                            <w:sz w:val="20"/>
                          </w:rPr>
                        </w:pPr>
                        <w:r>
                          <w:rPr>
                            <w:sz w:val="20"/>
                          </w:rPr>
                          <w:t>Trung bình cao</w:t>
                        </w:r>
                        <w:r w:rsidRPr="00B91ADB">
                          <w:rPr>
                            <w:noProof/>
                            <w:sz w:val="20"/>
                          </w:rPr>
                          <w:drawing>
                            <wp:inline distT="0" distB="0" distL="0" distR="0" wp14:anchorId="52E7002C" wp14:editId="02FE8695">
                              <wp:extent cx="1023620" cy="264602"/>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rect id="Rectangle 252" o:spid="_x0000_s1068" style="position:absolute;top:9525;width:12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3DsYA&#10;AADcAAAADwAAAGRycy9kb3ducmV2LnhtbESPQWvCQBSE7wX/w/IKXopumlAp0VWsIHjpoSrS4yP7&#10;ml3Mvg3ZNYn99d1CocdhZr5hVpvRNaKnLljPCp7nGQjiymvLtYLzaT97BREissbGMym4U4DNevKw&#10;wlL7gT+oP8ZaJAiHEhWYGNtSylAZchjmviVO3pfvHMYku1rqDocEd43Ms2whHVpOCwZb2hmqrseb&#10;U/B+L4pD/1Rch7MtavstP98uxis1fRy3SxCRxvgf/msftIL8JY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3DsYAAADcAAAADwAAAAAAAAAAAAAAAACYAgAAZHJz&#10;L2Rvd25yZXYueG1sUEsFBgAAAAAEAAQA9QAAAIsDAAAAAA==&#10;" fillcolor="white [3212]" stroked="f" strokeweight="1pt">
                  <v:textbox>
                    <w:txbxContent>
                      <w:p w:rsidR="00C11FA2" w:rsidRPr="00B91ADB" w:rsidRDefault="00C11FA2" w:rsidP="00B91ADB">
                        <w:pPr>
                          <w:jc w:val="left"/>
                          <w:rPr>
                            <w:sz w:val="20"/>
                          </w:rPr>
                        </w:pPr>
                        <w:r>
                          <w:rPr>
                            <w:sz w:val="20"/>
                          </w:rPr>
                          <w:t>Cao</w:t>
                        </w:r>
                        <w:r w:rsidRPr="00B91ADB">
                          <w:rPr>
                            <w:noProof/>
                            <w:sz w:val="20"/>
                          </w:rPr>
                          <w:drawing>
                            <wp:inline distT="0" distB="0" distL="0" distR="0" wp14:anchorId="748E2BF6" wp14:editId="0D398258">
                              <wp:extent cx="1023620" cy="264602"/>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264602"/>
                                      </a:xfrm>
                                      <a:prstGeom prst="rect">
                                        <a:avLst/>
                                      </a:prstGeom>
                                      <a:noFill/>
                                      <a:ln>
                                        <a:noFill/>
                                      </a:ln>
                                    </pic:spPr>
                                  </pic:pic>
                                </a:graphicData>
                              </a:graphic>
                            </wp:inline>
                          </w:drawing>
                        </w:r>
                      </w:p>
                    </w:txbxContent>
                  </v:textbox>
                </v:rect>
              </v:group>
            </w:pict>
          </mc:Fallback>
        </mc:AlternateContent>
      </w:r>
      <w:r w:rsidR="00EB1B12" w:rsidRPr="00B91ADB">
        <w:rPr>
          <w:rFonts w:ascii="Times New Roman" w:hAnsi="Times New Roman"/>
          <w:noProof/>
          <w:sz w:val="26"/>
          <w:szCs w:val="26"/>
        </w:rPr>
        <w:drawing>
          <wp:inline distT="0" distB="0" distL="0" distR="0" wp14:anchorId="21CCF07E" wp14:editId="4E32D908">
            <wp:extent cx="5580000" cy="4146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80000" cy="4146688"/>
                    </a:xfrm>
                    <a:prstGeom prst="rect">
                      <a:avLst/>
                    </a:prstGeom>
                  </pic:spPr>
                </pic:pic>
              </a:graphicData>
            </a:graphic>
          </wp:inline>
        </w:drawing>
      </w:r>
    </w:p>
    <w:p w:rsidR="006864EF" w:rsidRPr="00B91ADB" w:rsidRDefault="006756AF" w:rsidP="00B91ADB">
      <w:pPr>
        <w:pStyle w:val="Caption"/>
        <w:rPr>
          <w:rFonts w:ascii="Times New Roman" w:hAnsi="Times New Roman"/>
          <w:b w:val="0"/>
          <w:sz w:val="26"/>
          <w:szCs w:val="26"/>
        </w:rPr>
      </w:pPr>
      <w:bookmarkStart w:id="62" w:name="_Toc424141645"/>
      <w:r w:rsidRPr="00B91ADB">
        <w:rPr>
          <w:rFonts w:ascii="Times New Roman" w:hAnsi="Times New Roman"/>
          <w:sz w:val="26"/>
          <w:szCs w:val="26"/>
        </w:rPr>
        <w:t xml:space="preserve">Hình </w:t>
      </w:r>
      <w:r w:rsidR="00B86544" w:rsidRPr="00B91ADB">
        <w:rPr>
          <w:rFonts w:ascii="Times New Roman" w:hAnsi="Times New Roman"/>
          <w:sz w:val="26"/>
          <w:szCs w:val="26"/>
        </w:rPr>
        <w:t>11</w:t>
      </w:r>
      <w:bookmarkEnd w:id="62"/>
      <w:r w:rsidR="00917311">
        <w:rPr>
          <w:rFonts w:ascii="Times New Roman" w:hAnsi="Times New Roman"/>
          <w:sz w:val="26"/>
          <w:szCs w:val="26"/>
        </w:rPr>
        <w:t>: TTDBTT</w:t>
      </w:r>
      <w:r w:rsidR="0004008C" w:rsidRPr="00B91ADB">
        <w:rPr>
          <w:rFonts w:ascii="Times New Roman" w:hAnsi="Times New Roman"/>
          <w:sz w:val="26"/>
          <w:szCs w:val="26"/>
        </w:rPr>
        <w:t xml:space="preserve"> của đường giao thông nông thôn tỉnh Sơn La</w:t>
      </w:r>
    </w:p>
    <w:p w:rsidR="006756AF" w:rsidRPr="000D75C2" w:rsidRDefault="006756AF" w:rsidP="00405AE7">
      <w:pPr>
        <w:pStyle w:val="Heading2"/>
        <w:numPr>
          <w:ilvl w:val="0"/>
          <w:numId w:val="0"/>
        </w:numPr>
        <w:spacing w:line="276" w:lineRule="auto"/>
        <w:ind w:left="576" w:hanging="576"/>
        <w:rPr>
          <w:rFonts w:ascii="Times New Roman" w:hAnsi="Times New Roman"/>
          <w:sz w:val="26"/>
          <w:lang w:val="pt-BR"/>
        </w:rPr>
      </w:pPr>
      <w:bookmarkStart w:id="63" w:name="_Toc453787658"/>
    </w:p>
    <w:p w:rsidR="00DC7D8B" w:rsidRPr="000D75C2" w:rsidRDefault="005A7D4E" w:rsidP="00405AE7">
      <w:pPr>
        <w:pStyle w:val="Heading2"/>
        <w:numPr>
          <w:ilvl w:val="0"/>
          <w:numId w:val="0"/>
        </w:numPr>
        <w:spacing w:line="276" w:lineRule="auto"/>
        <w:ind w:left="576" w:hanging="576"/>
        <w:rPr>
          <w:rFonts w:ascii="Times New Roman" w:hAnsi="Times New Roman"/>
          <w:sz w:val="26"/>
          <w:lang w:val="pt-BR"/>
        </w:rPr>
      </w:pPr>
      <w:bookmarkStart w:id="64" w:name="_Toc463427355"/>
      <w:r w:rsidRPr="00B91ADB">
        <w:rPr>
          <w:rFonts w:ascii="Times New Roman" w:hAnsi="Times New Roman"/>
          <w:sz w:val="26"/>
          <w:lang w:val="pt-BR"/>
        </w:rPr>
        <w:t>Giai đoờn</w:t>
      </w:r>
      <w:r w:rsidR="006864EF" w:rsidRPr="00B91ADB">
        <w:rPr>
          <w:rFonts w:ascii="Times New Roman" w:hAnsi="Times New Roman"/>
          <w:sz w:val="26"/>
          <w:lang w:val="pt-BR"/>
        </w:rPr>
        <w:t xml:space="preserve"> 4: </w:t>
      </w:r>
      <w:r w:rsidRPr="00B91ADB">
        <w:rPr>
          <w:rFonts w:ascii="Times New Roman" w:hAnsi="Times New Roman"/>
          <w:sz w:val="26"/>
          <w:lang w:val="pt-BR"/>
        </w:rPr>
        <w:t>Đánh giá và lao thông nông th</w:t>
      </w:r>
      <w:bookmarkEnd w:id="64"/>
      <w:r w:rsidRPr="00B91ADB">
        <w:rPr>
          <w:rFonts w:ascii="Times New Roman" w:hAnsi="Times New Roman"/>
          <w:sz w:val="26"/>
          <w:lang w:val="pt-BR"/>
        </w:rPr>
        <w:t xml:space="preserve"> </w:t>
      </w:r>
      <w:bookmarkEnd w:id="63"/>
    </w:p>
    <w:p w:rsidR="004E2DDB" w:rsidRPr="000D75C2" w:rsidRDefault="004E2DDB" w:rsidP="00405AE7">
      <w:pPr>
        <w:rPr>
          <w:rFonts w:ascii="Times New Roman" w:hAnsi="Times New Roman"/>
          <w:sz w:val="26"/>
          <w:szCs w:val="26"/>
          <w:lang w:val="pt-BR"/>
        </w:rPr>
      </w:pPr>
    </w:p>
    <w:p w:rsidR="005A7D4E" w:rsidRPr="000D75C2" w:rsidRDefault="005A7D4E" w:rsidP="00405AE7">
      <w:pPr>
        <w:rPr>
          <w:rFonts w:ascii="Times New Roman" w:hAnsi="Times New Roman"/>
          <w:sz w:val="26"/>
          <w:szCs w:val="26"/>
          <w:lang w:val="pt-BR"/>
        </w:rPr>
      </w:pPr>
      <w:r w:rsidRPr="000D75C2">
        <w:rPr>
          <w:rFonts w:ascii="Times New Roman" w:hAnsi="Times New Roman"/>
          <w:sz w:val="26"/>
          <w:szCs w:val="26"/>
          <w:lang w:val="pt-BR"/>
        </w:rPr>
        <w:t>Như đã</w:t>
      </w:r>
      <w:r w:rsidR="00861D26" w:rsidRPr="000D75C2">
        <w:rPr>
          <w:rFonts w:ascii="Times New Roman" w:hAnsi="Times New Roman"/>
          <w:sz w:val="26"/>
          <w:szCs w:val="26"/>
          <w:lang w:val="pt-BR"/>
        </w:rPr>
        <w:t xml:space="preserve"> được</w:t>
      </w:r>
      <w:r w:rsidRPr="000D75C2">
        <w:rPr>
          <w:rFonts w:ascii="Times New Roman" w:hAnsi="Times New Roman"/>
          <w:sz w:val="26"/>
          <w:szCs w:val="26"/>
          <w:lang w:val="pt-BR"/>
        </w:rPr>
        <w:t xml:space="preserve"> thảo luận trong giai đoạn 2 và minh họa trong hình 1, </w:t>
      </w:r>
      <w:r w:rsidR="00861D26" w:rsidRPr="000D75C2">
        <w:rPr>
          <w:rFonts w:ascii="Times New Roman" w:hAnsi="Times New Roman"/>
          <w:sz w:val="26"/>
          <w:szCs w:val="26"/>
          <w:lang w:val="pt-BR"/>
        </w:rPr>
        <w:t xml:space="preserve">trong </w:t>
      </w:r>
      <w:r w:rsidR="00911565" w:rsidRPr="000D75C2">
        <w:rPr>
          <w:rFonts w:ascii="Times New Roman" w:hAnsi="Times New Roman"/>
          <w:sz w:val="26"/>
          <w:szCs w:val="26"/>
          <w:lang w:val="pt-BR"/>
        </w:rPr>
        <w:t>hoạt động</w:t>
      </w:r>
      <w:r w:rsidR="00861D26"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Đánh giá TTDBTT do BĐKH và lập bản đồ rủi ro</w:t>
      </w:r>
      <w:r w:rsidR="00861D26" w:rsidRPr="000D75C2">
        <w:rPr>
          <w:rFonts w:ascii="Times New Roman" w:hAnsi="Times New Roman"/>
          <w:sz w:val="26"/>
          <w:szCs w:val="26"/>
          <w:lang w:val="pt-BR"/>
        </w:rPr>
        <w:t xml:space="preserve">, rủi ro được định nghĩa là </w:t>
      </w:r>
      <w:r w:rsidR="00462DDC" w:rsidRPr="000D75C2">
        <w:rPr>
          <w:rFonts w:ascii="Times New Roman" w:hAnsi="Times New Roman"/>
          <w:sz w:val="26"/>
          <w:szCs w:val="26"/>
          <w:lang w:val="pt-BR"/>
        </w:rPr>
        <w:t>điểm giao thoa</w:t>
      </w:r>
      <w:r w:rsidRPr="000D75C2">
        <w:rPr>
          <w:rFonts w:ascii="Times New Roman" w:hAnsi="Times New Roman"/>
          <w:sz w:val="26"/>
          <w:szCs w:val="26"/>
          <w:lang w:val="pt-BR"/>
        </w:rPr>
        <w:t xml:space="preserve"> giữa </w:t>
      </w:r>
      <w:r w:rsidR="00FF3FE9" w:rsidRPr="000D75C2">
        <w:rPr>
          <w:rFonts w:ascii="Times New Roman" w:hAnsi="Times New Roman"/>
          <w:sz w:val="26"/>
          <w:szCs w:val="26"/>
          <w:lang w:val="pt-BR"/>
        </w:rPr>
        <w:t>nguy cơ</w:t>
      </w:r>
      <w:r w:rsidR="00DE1A46" w:rsidRPr="000D75C2">
        <w:rPr>
          <w:rFonts w:ascii="Times New Roman" w:hAnsi="Times New Roman"/>
          <w:sz w:val="26"/>
          <w:szCs w:val="26"/>
          <w:lang w:val="pt-BR"/>
        </w:rPr>
        <w:t xml:space="preserve"> </w:t>
      </w:r>
      <w:r w:rsidR="0004111C" w:rsidRPr="000D75C2">
        <w:rPr>
          <w:rFonts w:ascii="Times New Roman" w:hAnsi="Times New Roman"/>
          <w:sz w:val="26"/>
          <w:szCs w:val="26"/>
        </w:rPr>
        <w:t>tiềm tàng</w:t>
      </w:r>
      <w:r w:rsidR="0004111C" w:rsidRPr="000D75C2" w:rsidDel="0004111C">
        <w:rPr>
          <w:rFonts w:ascii="Times New Roman" w:hAnsi="Times New Roman"/>
          <w:sz w:val="26"/>
          <w:szCs w:val="26"/>
          <w:lang w:val="pt-BR"/>
        </w:rPr>
        <w:t xml:space="preserve"> </w:t>
      </w:r>
      <w:r w:rsidRPr="000D75C2">
        <w:rPr>
          <w:rFonts w:ascii="Times New Roman" w:hAnsi="Times New Roman"/>
          <w:sz w:val="26"/>
          <w:szCs w:val="26"/>
          <w:lang w:val="pt-BR"/>
        </w:rPr>
        <w:t xml:space="preserve">và </w:t>
      </w:r>
      <w:r w:rsidR="00462DDC" w:rsidRPr="000D75C2">
        <w:rPr>
          <w:rFonts w:ascii="Times New Roman" w:hAnsi="Times New Roman"/>
          <w:sz w:val="26"/>
          <w:szCs w:val="26"/>
          <w:lang w:val="pt-BR"/>
        </w:rPr>
        <w:t>TTDBTT</w:t>
      </w:r>
      <w:r w:rsidRPr="000D75C2">
        <w:rPr>
          <w:rFonts w:ascii="Times New Roman" w:hAnsi="Times New Roman"/>
          <w:sz w:val="26"/>
          <w:szCs w:val="26"/>
          <w:lang w:val="pt-BR"/>
        </w:rPr>
        <w:t xml:space="preserve"> đối với một</w:t>
      </w:r>
      <w:r w:rsidR="00462DDC" w:rsidRPr="000D75C2">
        <w:rPr>
          <w:rFonts w:ascii="Times New Roman" w:hAnsi="Times New Roman"/>
          <w:sz w:val="26"/>
          <w:szCs w:val="26"/>
          <w:lang w:val="pt-BR"/>
        </w:rPr>
        <w:t xml:space="preserve"> loại CSHT</w:t>
      </w:r>
      <w:r w:rsidRPr="000D75C2">
        <w:rPr>
          <w:rFonts w:ascii="Times New Roman" w:hAnsi="Times New Roman"/>
          <w:sz w:val="26"/>
          <w:szCs w:val="26"/>
          <w:lang w:val="pt-BR"/>
        </w:rPr>
        <w:t xml:space="preserve">. Qua Hoạt động 4, </w:t>
      </w:r>
      <w:r w:rsidR="00462DDC" w:rsidRPr="000D75C2">
        <w:rPr>
          <w:rFonts w:ascii="Times New Roman" w:hAnsi="Times New Roman"/>
          <w:sz w:val="26"/>
          <w:szCs w:val="26"/>
          <w:lang w:val="pt-BR"/>
        </w:rPr>
        <w:t xml:space="preserve">việc đánh giá hiểm họa tiềm tàng </w:t>
      </w:r>
      <w:r w:rsidR="00B86544" w:rsidRPr="000D75C2">
        <w:rPr>
          <w:rFonts w:ascii="Times New Roman" w:hAnsi="Times New Roman"/>
          <w:sz w:val="26"/>
          <w:szCs w:val="26"/>
          <w:lang w:val="pt-BR"/>
        </w:rPr>
        <w:t>đã</w:t>
      </w:r>
      <w:r w:rsidRPr="000D75C2">
        <w:rPr>
          <w:rFonts w:ascii="Times New Roman" w:hAnsi="Times New Roman"/>
          <w:sz w:val="26"/>
          <w:szCs w:val="26"/>
          <w:lang w:val="pt-BR"/>
        </w:rPr>
        <w:t xml:space="preserve"> xác định</w:t>
      </w:r>
      <w:r w:rsidR="00B86544" w:rsidRPr="000D75C2">
        <w:rPr>
          <w:rFonts w:ascii="Times New Roman" w:hAnsi="Times New Roman"/>
          <w:sz w:val="26"/>
          <w:szCs w:val="26"/>
          <w:lang w:val="pt-BR"/>
        </w:rPr>
        <w:t xml:space="preserve"> được</w:t>
      </w:r>
      <w:r w:rsidRPr="000D75C2">
        <w:rPr>
          <w:rFonts w:ascii="Times New Roman" w:hAnsi="Times New Roman"/>
          <w:sz w:val="26"/>
          <w:szCs w:val="26"/>
          <w:lang w:val="pt-BR"/>
        </w:rPr>
        <w:t xml:space="preserve"> </w:t>
      </w:r>
      <w:r w:rsidR="00462DDC" w:rsidRPr="000D75C2">
        <w:rPr>
          <w:rFonts w:ascii="Times New Roman" w:hAnsi="Times New Roman"/>
          <w:sz w:val="26"/>
          <w:szCs w:val="26"/>
          <w:lang w:val="pt-BR"/>
        </w:rPr>
        <w:t xml:space="preserve">hiểm họa nào liên quan đến </w:t>
      </w:r>
      <w:r w:rsidR="00911565" w:rsidRPr="000D75C2">
        <w:rPr>
          <w:rFonts w:ascii="Times New Roman" w:hAnsi="Times New Roman"/>
          <w:sz w:val="26"/>
          <w:szCs w:val="26"/>
          <w:lang w:val="pt-BR"/>
        </w:rPr>
        <w:t>hoạt động</w:t>
      </w:r>
      <w:r w:rsidR="00462DDC"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lang w:val="pt-BR"/>
        </w:rPr>
        <w:t xml:space="preserve">. Trong </w:t>
      </w:r>
      <w:r w:rsidR="00AF6715" w:rsidRPr="000D75C2">
        <w:rPr>
          <w:rFonts w:ascii="Times New Roman" w:hAnsi="Times New Roman"/>
          <w:sz w:val="26"/>
          <w:szCs w:val="26"/>
          <w:lang w:val="pt-BR"/>
        </w:rPr>
        <w:t xml:space="preserve">dự án </w:t>
      </w:r>
      <w:r w:rsidRPr="000D75C2">
        <w:rPr>
          <w:rFonts w:ascii="Times New Roman" w:hAnsi="Times New Roman"/>
          <w:sz w:val="26"/>
          <w:szCs w:val="26"/>
          <w:lang w:val="pt-BR"/>
        </w:rPr>
        <w:t xml:space="preserve">CRI, </w:t>
      </w:r>
      <w:r w:rsidR="00AF6715" w:rsidRPr="000D75C2">
        <w:rPr>
          <w:rFonts w:ascii="Times New Roman" w:hAnsi="Times New Roman"/>
          <w:sz w:val="26"/>
          <w:szCs w:val="26"/>
          <w:lang w:val="pt-BR"/>
        </w:rPr>
        <w:t xml:space="preserve">lũ quét và </w:t>
      </w:r>
      <w:r w:rsidRPr="000D75C2">
        <w:rPr>
          <w:rFonts w:ascii="Times New Roman" w:hAnsi="Times New Roman"/>
          <w:sz w:val="26"/>
          <w:szCs w:val="26"/>
          <w:lang w:val="pt-BR"/>
        </w:rPr>
        <w:t xml:space="preserve">sạt lở đất </w:t>
      </w:r>
      <w:r w:rsidR="007F241A" w:rsidRPr="000D75C2">
        <w:rPr>
          <w:rFonts w:ascii="Times New Roman" w:hAnsi="Times New Roman"/>
          <w:sz w:val="26"/>
          <w:szCs w:val="26"/>
          <w:lang w:val="pt-BR"/>
        </w:rPr>
        <w:t xml:space="preserve">được xem là những </w:t>
      </w:r>
      <w:r w:rsidR="00DE1A46" w:rsidRPr="000D75C2">
        <w:rPr>
          <w:rFonts w:ascii="Times New Roman" w:hAnsi="Times New Roman"/>
          <w:sz w:val="26"/>
          <w:szCs w:val="26"/>
          <w:lang w:val="pt-BR"/>
        </w:rPr>
        <w:t xml:space="preserve">tiềm tàng </w:t>
      </w:r>
      <w:r w:rsidR="007F241A" w:rsidRPr="000D75C2">
        <w:rPr>
          <w:rFonts w:ascii="Times New Roman" w:hAnsi="Times New Roman"/>
          <w:sz w:val="26"/>
          <w:szCs w:val="26"/>
          <w:lang w:val="pt-BR"/>
        </w:rPr>
        <w:t>hiểm họa cần được nghiên cứu</w:t>
      </w:r>
      <w:r w:rsidRPr="000D75C2">
        <w:rPr>
          <w:rFonts w:ascii="Times New Roman" w:hAnsi="Times New Roman"/>
          <w:sz w:val="26"/>
          <w:szCs w:val="26"/>
          <w:lang w:val="pt-BR"/>
        </w:rPr>
        <w:t xml:space="preserve">. </w:t>
      </w:r>
      <w:r w:rsidR="007F241A" w:rsidRPr="000D75C2">
        <w:rPr>
          <w:rFonts w:ascii="Times New Roman" w:hAnsi="Times New Roman"/>
          <w:sz w:val="26"/>
          <w:szCs w:val="26"/>
          <w:lang w:val="pt-BR"/>
        </w:rPr>
        <w:t xml:space="preserve">Giai </w:t>
      </w:r>
      <w:r w:rsidRPr="000D75C2">
        <w:rPr>
          <w:rFonts w:ascii="Times New Roman" w:hAnsi="Times New Roman"/>
          <w:sz w:val="26"/>
          <w:szCs w:val="26"/>
          <w:lang w:val="pt-BR"/>
        </w:rPr>
        <w:t xml:space="preserve">đoạn 4 </w:t>
      </w:r>
      <w:r w:rsidR="007F241A" w:rsidRPr="000D75C2">
        <w:rPr>
          <w:rFonts w:ascii="Times New Roman" w:hAnsi="Times New Roman"/>
          <w:sz w:val="26"/>
          <w:szCs w:val="26"/>
          <w:lang w:val="pt-BR"/>
        </w:rPr>
        <w:t xml:space="preserve">sẽ nghiên cứu những hiểm họa này kĩ hơn </w:t>
      </w:r>
      <w:r w:rsidRPr="000D75C2">
        <w:rPr>
          <w:rFonts w:ascii="Times New Roman" w:hAnsi="Times New Roman"/>
          <w:sz w:val="26"/>
          <w:szCs w:val="26"/>
          <w:lang w:val="pt-BR"/>
        </w:rPr>
        <w:t xml:space="preserve">và </w:t>
      </w:r>
      <w:r w:rsidR="00023251" w:rsidRPr="000D75C2">
        <w:rPr>
          <w:rFonts w:ascii="Times New Roman" w:hAnsi="Times New Roman"/>
          <w:sz w:val="26"/>
          <w:szCs w:val="26"/>
          <w:lang w:val="pt-BR"/>
        </w:rPr>
        <w:t>xây dựng</w:t>
      </w:r>
      <w:r w:rsidR="007F241A" w:rsidRPr="000D75C2">
        <w:rPr>
          <w:rFonts w:ascii="Times New Roman" w:hAnsi="Times New Roman"/>
          <w:sz w:val="26"/>
          <w:szCs w:val="26"/>
          <w:lang w:val="pt-BR"/>
        </w:rPr>
        <w:t xml:space="preserve"> </w:t>
      </w:r>
      <w:r w:rsidR="006809B9" w:rsidRPr="000D75C2">
        <w:rPr>
          <w:rFonts w:ascii="Times New Roman" w:hAnsi="Times New Roman"/>
          <w:sz w:val="26"/>
          <w:szCs w:val="26"/>
          <w:lang w:val="pt-BR"/>
        </w:rPr>
        <w:t>giá trị</w:t>
      </w:r>
      <w:r w:rsidR="007F241A" w:rsidRPr="000D75C2">
        <w:rPr>
          <w:rFonts w:ascii="Times New Roman" w:hAnsi="Times New Roman"/>
          <w:sz w:val="26"/>
          <w:szCs w:val="26"/>
          <w:lang w:val="pt-BR"/>
        </w:rPr>
        <w:t xml:space="preserve"> </w:t>
      </w:r>
      <w:r w:rsidR="00FF3FE9" w:rsidRPr="000D75C2">
        <w:rPr>
          <w:rFonts w:ascii="Times New Roman" w:hAnsi="Times New Roman"/>
          <w:sz w:val="26"/>
          <w:szCs w:val="26"/>
          <w:lang w:val="pt-BR"/>
        </w:rPr>
        <w:t>nguy cơ</w:t>
      </w:r>
      <w:r w:rsidR="00DE1A46" w:rsidRPr="000D75C2">
        <w:rPr>
          <w:rFonts w:ascii="Times New Roman" w:hAnsi="Times New Roman"/>
          <w:sz w:val="26"/>
          <w:szCs w:val="26"/>
          <w:lang w:val="pt-BR"/>
        </w:rPr>
        <w:t xml:space="preserve"> </w:t>
      </w:r>
      <w:r w:rsidR="0004111C" w:rsidRPr="000D75C2">
        <w:rPr>
          <w:rFonts w:ascii="Times New Roman" w:hAnsi="Times New Roman"/>
          <w:sz w:val="26"/>
          <w:szCs w:val="26"/>
        </w:rPr>
        <w:t>tiềm tàng</w:t>
      </w:r>
      <w:r w:rsidR="0004111C" w:rsidRPr="000D75C2" w:rsidDel="0004111C">
        <w:rPr>
          <w:rFonts w:ascii="Times New Roman" w:hAnsi="Times New Roman"/>
          <w:sz w:val="26"/>
          <w:szCs w:val="26"/>
          <w:lang w:val="pt-BR"/>
        </w:rPr>
        <w:t xml:space="preserve"> </w:t>
      </w:r>
      <w:r w:rsidR="007F241A" w:rsidRPr="000D75C2">
        <w:rPr>
          <w:rFonts w:ascii="Times New Roman" w:hAnsi="Times New Roman"/>
          <w:sz w:val="26"/>
          <w:szCs w:val="26"/>
          <w:lang w:val="pt-BR"/>
        </w:rPr>
        <w:t xml:space="preserve">theo </w:t>
      </w:r>
      <w:r w:rsidRPr="000D75C2">
        <w:rPr>
          <w:rFonts w:ascii="Times New Roman" w:hAnsi="Times New Roman"/>
          <w:sz w:val="26"/>
          <w:szCs w:val="26"/>
          <w:lang w:val="pt-BR"/>
        </w:rPr>
        <w:t xml:space="preserve">không gian. </w:t>
      </w:r>
      <w:r w:rsidR="006809B9" w:rsidRPr="000D75C2">
        <w:rPr>
          <w:rFonts w:ascii="Times New Roman" w:hAnsi="Times New Roman"/>
          <w:sz w:val="26"/>
          <w:szCs w:val="26"/>
          <w:lang w:val="pt-BR"/>
        </w:rPr>
        <w:t>Giá trị</w:t>
      </w:r>
      <w:r w:rsidRPr="000D75C2">
        <w:rPr>
          <w:rFonts w:ascii="Times New Roman" w:hAnsi="Times New Roman"/>
          <w:sz w:val="26"/>
          <w:szCs w:val="26"/>
          <w:lang w:val="pt-BR"/>
        </w:rPr>
        <w:t xml:space="preserve"> này sẽ được kết hợp với </w:t>
      </w:r>
      <w:r w:rsidR="00D423AE"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023251" w:rsidRPr="000D75C2">
        <w:rPr>
          <w:rFonts w:ascii="Times New Roman" w:hAnsi="Times New Roman"/>
          <w:sz w:val="26"/>
          <w:szCs w:val="26"/>
          <w:lang w:val="pt-BR"/>
        </w:rPr>
        <w:t xml:space="preserve">TTDBTT đã </w:t>
      </w:r>
      <w:r w:rsidRPr="000D75C2">
        <w:rPr>
          <w:rFonts w:ascii="Times New Roman" w:hAnsi="Times New Roman"/>
          <w:sz w:val="26"/>
          <w:szCs w:val="26"/>
          <w:lang w:val="pt-BR"/>
        </w:rPr>
        <w:t xml:space="preserve">được xây dựng trong giai đoạn 3 để đi đến các </w:t>
      </w:r>
      <w:r w:rsidR="00AC2B01" w:rsidRPr="000D75C2">
        <w:rPr>
          <w:rFonts w:ascii="Times New Roman" w:hAnsi="Times New Roman"/>
          <w:sz w:val="26"/>
          <w:szCs w:val="26"/>
          <w:lang w:val="pt-BR"/>
        </w:rPr>
        <w:t xml:space="preserve">giá trị </w:t>
      </w:r>
      <w:r w:rsidRPr="000D75C2">
        <w:rPr>
          <w:rFonts w:ascii="Times New Roman" w:hAnsi="Times New Roman"/>
          <w:sz w:val="26"/>
          <w:szCs w:val="26"/>
          <w:lang w:val="pt-BR"/>
        </w:rPr>
        <w:t xml:space="preserve">chỉ số rủi ro </w:t>
      </w:r>
      <w:r w:rsidR="007B2724" w:rsidRPr="000D75C2">
        <w:rPr>
          <w:rFonts w:ascii="Times New Roman" w:hAnsi="Times New Roman"/>
          <w:sz w:val="26"/>
          <w:szCs w:val="26"/>
          <w:lang w:val="pt-BR"/>
        </w:rPr>
        <w:t>cho</w:t>
      </w:r>
      <w:r w:rsidRPr="000D75C2">
        <w:rPr>
          <w:rFonts w:ascii="Times New Roman" w:hAnsi="Times New Roman"/>
          <w:sz w:val="26"/>
          <w:szCs w:val="26"/>
          <w:lang w:val="pt-BR"/>
        </w:rPr>
        <w:t xml:space="preserve"> các đơn vị hành chính quan tâm. Hơn nữa, rủi ro do </w:t>
      </w:r>
      <w:r w:rsidR="00E509E5" w:rsidRPr="000D75C2">
        <w:rPr>
          <w:rFonts w:ascii="Times New Roman" w:hAnsi="Times New Roman"/>
          <w:sz w:val="26"/>
          <w:szCs w:val="26"/>
          <w:lang w:val="pt-BR"/>
        </w:rPr>
        <w:t>BĐKH</w:t>
      </w:r>
      <w:r w:rsidRPr="000D75C2">
        <w:rPr>
          <w:rFonts w:ascii="Times New Roman" w:hAnsi="Times New Roman"/>
          <w:sz w:val="26"/>
          <w:szCs w:val="26"/>
          <w:lang w:val="pt-BR"/>
        </w:rPr>
        <w:t xml:space="preserve"> </w:t>
      </w:r>
      <w:r w:rsidR="007B2724" w:rsidRPr="000D75C2">
        <w:rPr>
          <w:rFonts w:ascii="Times New Roman" w:hAnsi="Times New Roman"/>
          <w:sz w:val="26"/>
          <w:szCs w:val="26"/>
          <w:lang w:val="pt-BR"/>
        </w:rPr>
        <w:t xml:space="preserve">trong tương lai </w:t>
      </w:r>
      <w:r w:rsidRPr="000D75C2">
        <w:rPr>
          <w:rFonts w:ascii="Times New Roman" w:hAnsi="Times New Roman"/>
          <w:sz w:val="26"/>
          <w:szCs w:val="26"/>
          <w:lang w:val="pt-BR"/>
        </w:rPr>
        <w:t xml:space="preserve">cũng được đánh giá </w:t>
      </w:r>
      <w:r w:rsidR="007B2724" w:rsidRPr="000D75C2">
        <w:rPr>
          <w:rFonts w:ascii="Times New Roman" w:hAnsi="Times New Roman"/>
          <w:sz w:val="26"/>
          <w:szCs w:val="26"/>
          <w:lang w:val="pt-BR"/>
        </w:rPr>
        <w:t>trong</w:t>
      </w:r>
      <w:r w:rsidRPr="000D75C2">
        <w:rPr>
          <w:rFonts w:ascii="Times New Roman" w:hAnsi="Times New Roman"/>
          <w:sz w:val="26"/>
          <w:szCs w:val="26"/>
          <w:lang w:val="pt-BR"/>
        </w:rPr>
        <w:t xml:space="preserve"> giai đoạn này bằng cách tích hợp mô hình khí hậu với các mô hình </w:t>
      </w:r>
      <w:r w:rsidR="00FF3FE9" w:rsidRPr="000D75C2">
        <w:rPr>
          <w:rFonts w:ascii="Times New Roman" w:hAnsi="Times New Roman"/>
          <w:sz w:val="26"/>
          <w:szCs w:val="26"/>
          <w:lang w:val="pt-BR"/>
        </w:rPr>
        <w:t xml:space="preserve">nguy cơ </w:t>
      </w:r>
      <w:r w:rsidR="0004111C" w:rsidRPr="000D75C2">
        <w:rPr>
          <w:rFonts w:ascii="Times New Roman" w:hAnsi="Times New Roman"/>
          <w:sz w:val="26"/>
          <w:szCs w:val="26"/>
        </w:rPr>
        <w:t>tiềm tàng</w:t>
      </w:r>
      <w:r w:rsidRPr="000D75C2">
        <w:rPr>
          <w:rFonts w:ascii="Times New Roman" w:hAnsi="Times New Roman"/>
          <w:sz w:val="26"/>
          <w:szCs w:val="26"/>
          <w:lang w:val="pt-BR"/>
        </w:rPr>
        <w:t xml:space="preserve">. </w:t>
      </w:r>
      <w:r w:rsidR="007B2724" w:rsidRPr="000D75C2">
        <w:rPr>
          <w:rFonts w:ascii="Times New Roman" w:hAnsi="Times New Roman"/>
          <w:sz w:val="26"/>
          <w:szCs w:val="26"/>
          <w:lang w:val="pt-BR"/>
        </w:rPr>
        <w:t>Cần phải chú</w:t>
      </w:r>
      <w:r w:rsidRPr="000D75C2">
        <w:rPr>
          <w:rFonts w:ascii="Times New Roman" w:hAnsi="Times New Roman"/>
          <w:sz w:val="26"/>
          <w:szCs w:val="26"/>
          <w:lang w:val="pt-BR"/>
        </w:rPr>
        <w:t xml:space="preserve"> ý rằng giai đoạn này của </w:t>
      </w:r>
      <w:r w:rsidR="00911565" w:rsidRPr="000D75C2">
        <w:rPr>
          <w:rFonts w:ascii="Times New Roman" w:hAnsi="Times New Roman"/>
          <w:sz w:val="26"/>
          <w:szCs w:val="26"/>
          <w:lang w:val="pt-BR"/>
        </w:rPr>
        <w:t>hoạt động</w:t>
      </w:r>
      <w:r w:rsidR="007B2724"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007B2724" w:rsidRPr="000D75C2">
        <w:rPr>
          <w:rFonts w:ascii="Times New Roman" w:hAnsi="Times New Roman"/>
          <w:sz w:val="26"/>
          <w:szCs w:val="26"/>
          <w:lang w:val="pt-BR"/>
        </w:rPr>
        <w:t>mang tính</w:t>
      </w:r>
      <w:r w:rsidRPr="000D75C2">
        <w:rPr>
          <w:rFonts w:ascii="Times New Roman" w:hAnsi="Times New Roman"/>
          <w:sz w:val="26"/>
          <w:szCs w:val="26"/>
          <w:lang w:val="pt-BR"/>
        </w:rPr>
        <w:t xml:space="preserve"> kỹ thuật cao và đòi hỏi năng lực </w:t>
      </w:r>
      <w:r w:rsidR="007B2724" w:rsidRPr="000D75C2">
        <w:rPr>
          <w:rFonts w:ascii="Times New Roman" w:hAnsi="Times New Roman"/>
          <w:sz w:val="26"/>
          <w:szCs w:val="26"/>
          <w:lang w:val="pt-BR"/>
        </w:rPr>
        <w:t xml:space="preserve">chuyên môn về lập mô hình </w:t>
      </w:r>
      <w:r w:rsidRPr="000D75C2">
        <w:rPr>
          <w:rFonts w:ascii="Times New Roman" w:hAnsi="Times New Roman"/>
          <w:sz w:val="26"/>
          <w:szCs w:val="26"/>
          <w:lang w:val="pt-BR"/>
        </w:rPr>
        <w:t xml:space="preserve">khí hậu và </w:t>
      </w:r>
      <w:r w:rsidR="007B2724" w:rsidRPr="000D75C2">
        <w:rPr>
          <w:rFonts w:ascii="Times New Roman" w:hAnsi="Times New Roman"/>
          <w:sz w:val="26"/>
          <w:szCs w:val="26"/>
          <w:lang w:val="pt-BR"/>
        </w:rPr>
        <w:t>hiểm họa</w:t>
      </w:r>
      <w:r w:rsidRPr="000D75C2">
        <w:rPr>
          <w:rFonts w:ascii="Times New Roman" w:hAnsi="Times New Roman"/>
          <w:sz w:val="26"/>
          <w:szCs w:val="26"/>
          <w:lang w:val="pt-BR"/>
        </w:rPr>
        <w:t xml:space="preserve">. </w:t>
      </w:r>
      <w:r w:rsidR="00AC3C4D" w:rsidRPr="000D75C2">
        <w:rPr>
          <w:rFonts w:ascii="Times New Roman" w:hAnsi="Times New Roman"/>
          <w:sz w:val="26"/>
          <w:szCs w:val="26"/>
          <w:lang w:val="pt-BR"/>
        </w:rPr>
        <w:t xml:space="preserve">Những chuyên gia này thuộc các tổ chức khác nhau ở Việt Nam và quốc tế, và </w:t>
      </w:r>
      <w:r w:rsidR="00B86544" w:rsidRPr="000D75C2">
        <w:rPr>
          <w:rFonts w:ascii="Times New Roman" w:hAnsi="Times New Roman"/>
          <w:sz w:val="26"/>
          <w:szCs w:val="26"/>
          <w:lang w:val="pt-BR"/>
        </w:rPr>
        <w:t xml:space="preserve">có thể </w:t>
      </w:r>
      <w:r w:rsidR="00AC3C4D" w:rsidRPr="000D75C2">
        <w:rPr>
          <w:rFonts w:ascii="Times New Roman" w:hAnsi="Times New Roman"/>
          <w:sz w:val="26"/>
          <w:szCs w:val="26"/>
          <w:lang w:val="pt-BR"/>
        </w:rPr>
        <w:t xml:space="preserve">cần phải hoàn thành giai đoạn này của dự án. </w:t>
      </w:r>
      <w:r w:rsidR="007B2724" w:rsidRPr="000D75C2">
        <w:rPr>
          <w:rFonts w:ascii="Times New Roman" w:hAnsi="Times New Roman"/>
          <w:sz w:val="26"/>
          <w:szCs w:val="26"/>
          <w:lang w:val="pt-BR"/>
        </w:rPr>
        <w:t xml:space="preserve">Do đó, nhóm thực hiện </w:t>
      </w:r>
      <w:r w:rsidR="0022338F" w:rsidRPr="000D75C2">
        <w:rPr>
          <w:rFonts w:ascii="Times New Roman" w:hAnsi="Times New Roman"/>
          <w:sz w:val="26"/>
          <w:szCs w:val="26"/>
          <w:lang w:val="pt-BR"/>
        </w:rPr>
        <w:t xml:space="preserve">Đánh giá </w:t>
      </w:r>
      <w:r w:rsidR="0022338F" w:rsidRPr="000D75C2">
        <w:rPr>
          <w:rFonts w:ascii="Times New Roman" w:hAnsi="Times New Roman"/>
          <w:sz w:val="26"/>
          <w:szCs w:val="26"/>
          <w:lang w:val="pt-BR"/>
        </w:rPr>
        <w:lastRenderedPageBreak/>
        <w:t xml:space="preserve">TTDBTT do BĐKH và lập bản đồ rủi ro </w:t>
      </w:r>
      <w:r w:rsidR="007B2724" w:rsidRPr="000D75C2">
        <w:rPr>
          <w:rFonts w:ascii="Times New Roman" w:hAnsi="Times New Roman"/>
          <w:sz w:val="26"/>
          <w:szCs w:val="26"/>
          <w:lang w:val="pt-BR"/>
        </w:rPr>
        <w:t xml:space="preserve">được khuyến nghị là nên làm rõ phân bổ ngân sách cho những hoạt động này. </w:t>
      </w:r>
    </w:p>
    <w:p w:rsidR="00EB1B12" w:rsidRPr="000D75C2" w:rsidRDefault="00EB1B12" w:rsidP="00405AE7">
      <w:pPr>
        <w:rPr>
          <w:rFonts w:ascii="Times New Roman" w:hAnsi="Times New Roman"/>
          <w:sz w:val="26"/>
          <w:szCs w:val="26"/>
          <w:lang w:val="pt-BR"/>
        </w:rPr>
      </w:pPr>
    </w:p>
    <w:p w:rsidR="00AC3C4D" w:rsidRPr="000D75C2" w:rsidRDefault="00B86544" w:rsidP="00405AE7">
      <w:pPr>
        <w:rPr>
          <w:rFonts w:ascii="Times New Roman" w:hAnsi="Times New Roman"/>
          <w:sz w:val="26"/>
          <w:szCs w:val="26"/>
          <w:lang w:val="pt-BR"/>
        </w:rPr>
      </w:pPr>
      <w:r w:rsidRPr="000D75C2">
        <w:rPr>
          <w:rFonts w:ascii="Times New Roman" w:hAnsi="Times New Roman"/>
          <w:sz w:val="26"/>
          <w:szCs w:val="26"/>
          <w:lang w:val="pt-BR"/>
        </w:rPr>
        <w:t>Tuy nhiên, m</w:t>
      </w:r>
      <w:r w:rsidR="00AC3C4D" w:rsidRPr="000D75C2">
        <w:rPr>
          <w:rFonts w:ascii="Times New Roman" w:hAnsi="Times New Roman"/>
          <w:sz w:val="26"/>
          <w:szCs w:val="26"/>
          <w:lang w:val="pt-BR"/>
        </w:rPr>
        <w:t xml:space="preserve">ột cách làm thiết thực </w:t>
      </w:r>
      <w:r w:rsidRPr="000D75C2">
        <w:rPr>
          <w:rFonts w:ascii="Times New Roman" w:hAnsi="Times New Roman"/>
          <w:sz w:val="26"/>
          <w:szCs w:val="26"/>
          <w:lang w:val="pt-BR"/>
        </w:rPr>
        <w:t xml:space="preserve">khác </w:t>
      </w:r>
      <w:r w:rsidR="00AC3C4D" w:rsidRPr="000D75C2">
        <w:rPr>
          <w:rFonts w:ascii="Times New Roman" w:hAnsi="Times New Roman"/>
          <w:sz w:val="26"/>
          <w:szCs w:val="26"/>
          <w:lang w:val="pt-BR"/>
        </w:rPr>
        <w:t xml:space="preserve">để giảm thiểu chi phí </w:t>
      </w:r>
      <w:r w:rsidRPr="000D75C2">
        <w:rPr>
          <w:rFonts w:ascii="Times New Roman" w:hAnsi="Times New Roman"/>
          <w:sz w:val="26"/>
          <w:szCs w:val="26"/>
          <w:lang w:val="pt-BR"/>
        </w:rPr>
        <w:t>và cần ít kiến thức chuyên môn kỹ thuật hơn đó</w:t>
      </w:r>
      <w:r w:rsidR="00AC3C4D" w:rsidRPr="000D75C2">
        <w:rPr>
          <w:rFonts w:ascii="Times New Roman" w:hAnsi="Times New Roman"/>
          <w:sz w:val="26"/>
          <w:szCs w:val="26"/>
          <w:lang w:val="pt-BR"/>
        </w:rPr>
        <w:t xml:space="preserve"> là xây dựng hoặc </w:t>
      </w:r>
      <w:r w:rsidRPr="000D75C2">
        <w:rPr>
          <w:rFonts w:ascii="Times New Roman" w:hAnsi="Times New Roman"/>
          <w:sz w:val="26"/>
          <w:szCs w:val="26"/>
          <w:lang w:val="pt-BR"/>
        </w:rPr>
        <w:t xml:space="preserve">trực tiếp </w:t>
      </w:r>
      <w:r w:rsidR="00AC3C4D" w:rsidRPr="000D75C2">
        <w:rPr>
          <w:rFonts w:ascii="Times New Roman" w:hAnsi="Times New Roman"/>
          <w:sz w:val="26"/>
          <w:szCs w:val="26"/>
          <w:lang w:val="pt-BR"/>
        </w:rPr>
        <w:t xml:space="preserve">sử dụng các dữ liệu và bản đồ </w:t>
      </w:r>
      <w:r w:rsidR="00DE238C" w:rsidRPr="000D75C2">
        <w:rPr>
          <w:rFonts w:ascii="Times New Roman" w:hAnsi="Times New Roman"/>
          <w:sz w:val="26"/>
          <w:szCs w:val="26"/>
          <w:lang w:val="pt-BR"/>
        </w:rPr>
        <w:t>đã được lập cho</w:t>
      </w:r>
      <w:r w:rsidR="00AC3C4D" w:rsidRPr="000D75C2">
        <w:rPr>
          <w:rFonts w:ascii="Times New Roman" w:hAnsi="Times New Roman"/>
          <w:sz w:val="26"/>
          <w:szCs w:val="26"/>
          <w:lang w:val="pt-BR"/>
        </w:rPr>
        <w:t xml:space="preserve"> dự án CRI. Trong trường hợp này, </w:t>
      </w:r>
      <w:r w:rsidR="00DE238C" w:rsidRPr="000D75C2">
        <w:rPr>
          <w:rFonts w:ascii="Times New Roman" w:hAnsi="Times New Roman"/>
          <w:sz w:val="26"/>
          <w:szCs w:val="26"/>
          <w:lang w:val="pt-BR"/>
        </w:rPr>
        <w:t>nhóm thực hiện</w:t>
      </w:r>
      <w:r w:rsidR="00AC3C4D"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00AC3C4D" w:rsidRPr="000D75C2">
        <w:rPr>
          <w:rFonts w:ascii="Times New Roman" w:hAnsi="Times New Roman"/>
          <w:sz w:val="26"/>
          <w:szCs w:val="26"/>
          <w:lang w:val="pt-BR"/>
        </w:rPr>
        <w:t xml:space="preserve">sẽ không cần phải làm lại các mô hình </w:t>
      </w:r>
      <w:r w:rsidR="00DE238C" w:rsidRPr="000D75C2">
        <w:rPr>
          <w:rFonts w:ascii="Times New Roman" w:hAnsi="Times New Roman"/>
          <w:sz w:val="26"/>
          <w:szCs w:val="26"/>
          <w:lang w:val="pt-BR"/>
        </w:rPr>
        <w:t>hiểm họa</w:t>
      </w:r>
      <w:r w:rsidR="00AC3C4D" w:rsidRPr="000D75C2">
        <w:rPr>
          <w:rFonts w:ascii="Times New Roman" w:hAnsi="Times New Roman"/>
          <w:sz w:val="26"/>
          <w:szCs w:val="26"/>
          <w:lang w:val="pt-BR"/>
        </w:rPr>
        <w:t xml:space="preserve">, nhưng vẫn sẽ </w:t>
      </w:r>
      <w:r w:rsidR="00DE238C" w:rsidRPr="000D75C2">
        <w:rPr>
          <w:rFonts w:ascii="Times New Roman" w:hAnsi="Times New Roman"/>
          <w:sz w:val="26"/>
          <w:szCs w:val="26"/>
          <w:lang w:val="pt-BR"/>
        </w:rPr>
        <w:t>cần</w:t>
      </w:r>
      <w:r w:rsidR="00AC3C4D" w:rsidRPr="000D75C2">
        <w:rPr>
          <w:rFonts w:ascii="Times New Roman" w:hAnsi="Times New Roman"/>
          <w:sz w:val="26"/>
          <w:szCs w:val="26"/>
          <w:lang w:val="pt-BR"/>
        </w:rPr>
        <w:t xml:space="preserve"> một thành viên trong nhóm </w:t>
      </w:r>
      <w:r w:rsidR="00DE238C" w:rsidRPr="000D75C2">
        <w:rPr>
          <w:rFonts w:ascii="Times New Roman" w:hAnsi="Times New Roman"/>
          <w:sz w:val="26"/>
          <w:szCs w:val="26"/>
          <w:lang w:val="pt-BR"/>
        </w:rPr>
        <w:t>phân tích, diễn giải</w:t>
      </w:r>
      <w:r w:rsidR="00AC3C4D" w:rsidRPr="000D75C2">
        <w:rPr>
          <w:rFonts w:ascii="Times New Roman" w:hAnsi="Times New Roman"/>
          <w:sz w:val="26"/>
          <w:szCs w:val="26"/>
          <w:lang w:val="pt-BR"/>
        </w:rPr>
        <w:t xml:space="preserve"> các dữ liệu, và cũng sẽ cần chuyên </w:t>
      </w:r>
      <w:r w:rsidR="00DE238C" w:rsidRPr="000D75C2">
        <w:rPr>
          <w:rFonts w:ascii="Times New Roman" w:hAnsi="Times New Roman"/>
          <w:sz w:val="26"/>
          <w:szCs w:val="26"/>
          <w:lang w:val="pt-BR"/>
        </w:rPr>
        <w:t>gia về</w:t>
      </w:r>
      <w:r w:rsidR="00AC3C4D" w:rsidRPr="000D75C2">
        <w:rPr>
          <w:rFonts w:ascii="Times New Roman" w:hAnsi="Times New Roman"/>
          <w:sz w:val="26"/>
          <w:szCs w:val="26"/>
          <w:lang w:val="pt-BR"/>
        </w:rPr>
        <w:t xml:space="preserve"> GIS để thao tác dữ liệu và </w:t>
      </w:r>
      <w:r w:rsidR="00DE238C" w:rsidRPr="000D75C2">
        <w:rPr>
          <w:rFonts w:ascii="Times New Roman" w:hAnsi="Times New Roman"/>
          <w:sz w:val="26"/>
          <w:szCs w:val="26"/>
          <w:lang w:val="pt-BR"/>
        </w:rPr>
        <w:t xml:space="preserve">bổ sung loại CSHT mới </w:t>
      </w:r>
      <w:r w:rsidR="00AC3C4D" w:rsidRPr="000D75C2">
        <w:rPr>
          <w:rFonts w:ascii="Times New Roman" w:hAnsi="Times New Roman"/>
          <w:sz w:val="26"/>
          <w:szCs w:val="26"/>
          <w:lang w:val="pt-BR"/>
        </w:rPr>
        <w:t xml:space="preserve">và </w:t>
      </w:r>
      <w:r w:rsidR="00DE238C" w:rsidRPr="000D75C2">
        <w:rPr>
          <w:rFonts w:ascii="Times New Roman" w:hAnsi="Times New Roman"/>
          <w:sz w:val="26"/>
          <w:szCs w:val="26"/>
          <w:lang w:val="pt-BR"/>
        </w:rPr>
        <w:t xml:space="preserve">các </w:t>
      </w:r>
      <w:r w:rsidR="00AC3C4D" w:rsidRPr="000D75C2">
        <w:rPr>
          <w:rFonts w:ascii="Times New Roman" w:hAnsi="Times New Roman"/>
          <w:sz w:val="26"/>
          <w:szCs w:val="26"/>
          <w:lang w:val="pt-BR"/>
        </w:rPr>
        <w:t xml:space="preserve">thông tin </w:t>
      </w:r>
      <w:r w:rsidR="00DE238C" w:rsidRPr="000D75C2">
        <w:rPr>
          <w:rFonts w:ascii="Times New Roman" w:hAnsi="Times New Roman"/>
          <w:sz w:val="26"/>
          <w:szCs w:val="26"/>
          <w:lang w:val="pt-BR"/>
        </w:rPr>
        <w:t>TTDBTT</w:t>
      </w:r>
      <w:r w:rsidR="00AC3C4D" w:rsidRPr="000D75C2">
        <w:rPr>
          <w:rFonts w:ascii="Times New Roman" w:hAnsi="Times New Roman"/>
          <w:sz w:val="26"/>
          <w:szCs w:val="26"/>
          <w:lang w:val="pt-BR"/>
        </w:rPr>
        <w:t>.</w:t>
      </w:r>
      <w:r w:rsidRPr="000D75C2">
        <w:rPr>
          <w:rFonts w:ascii="Times New Roman" w:hAnsi="Times New Roman"/>
          <w:sz w:val="26"/>
          <w:szCs w:val="26"/>
          <w:lang w:val="pt-BR"/>
        </w:rPr>
        <w:t xml:space="preserve"> Hạn chế của phương pháp tiếp cận này là việc </w:t>
      </w:r>
      <w:r w:rsidRPr="000D75C2">
        <w:rPr>
          <w:rFonts w:ascii="Times New Roman" w:hAnsi="Times New Roman"/>
          <w:sz w:val="26"/>
          <w:szCs w:val="26"/>
        </w:rPr>
        <w:t>Đánh giá TTDBTT do BĐKH và lập bản đồ rủi ro</w:t>
      </w:r>
      <w:r w:rsidR="006C0BEF" w:rsidRPr="000D75C2">
        <w:rPr>
          <w:rFonts w:ascii="Times New Roman" w:hAnsi="Times New Roman"/>
          <w:sz w:val="26"/>
          <w:szCs w:val="26"/>
        </w:rPr>
        <w:t xml:space="preserve"> có thể chỉ gồm lũ quét và sạt lở đất như là những mối hiểm họa được quan tâm.</w:t>
      </w:r>
    </w:p>
    <w:p w:rsidR="00AC3C4D" w:rsidRPr="000D75C2" w:rsidRDefault="00AC3C4D" w:rsidP="00405AE7">
      <w:pPr>
        <w:rPr>
          <w:rFonts w:ascii="Times New Roman" w:hAnsi="Times New Roman"/>
          <w:sz w:val="26"/>
          <w:szCs w:val="26"/>
          <w:lang w:val="pt-BR"/>
        </w:rPr>
      </w:pPr>
    </w:p>
    <w:p w:rsidR="00AC3C4D" w:rsidRPr="000D75C2" w:rsidRDefault="006C0BEF" w:rsidP="00405AE7">
      <w:pPr>
        <w:rPr>
          <w:rFonts w:ascii="Times New Roman" w:hAnsi="Times New Roman"/>
          <w:sz w:val="26"/>
          <w:szCs w:val="26"/>
          <w:lang w:val="pt-BR"/>
        </w:rPr>
      </w:pPr>
      <w:r w:rsidRPr="000D75C2">
        <w:rPr>
          <w:rFonts w:ascii="Times New Roman" w:hAnsi="Times New Roman"/>
          <w:sz w:val="26"/>
          <w:szCs w:val="26"/>
          <w:lang w:val="pt-BR"/>
        </w:rPr>
        <w:t>Các tỉnh đều có thể truy cập toàn bộ các lớp dữ liệu GIS, các bảng Excel, và các nghiên cứu thông qua Bộ NN &amp; PTNT khi thực hiện công tác Đánh giá TTDBTT do BĐKH và lập bản đồ rủi ro.</w:t>
      </w:r>
    </w:p>
    <w:p w:rsidR="004E2DDB" w:rsidRPr="000D75C2" w:rsidRDefault="004E2DDB" w:rsidP="00405AE7">
      <w:pPr>
        <w:rPr>
          <w:rFonts w:ascii="Times New Roman" w:hAnsi="Times New Roman"/>
          <w:sz w:val="26"/>
          <w:szCs w:val="26"/>
          <w:lang w:val="pt-BR"/>
        </w:rPr>
      </w:pPr>
    </w:p>
    <w:p w:rsidR="004E2DDB" w:rsidRPr="000D75C2" w:rsidRDefault="00420333" w:rsidP="00405AE7">
      <w:pPr>
        <w:pStyle w:val="Heading3"/>
        <w:numPr>
          <w:ilvl w:val="0"/>
          <w:numId w:val="0"/>
        </w:numPr>
        <w:spacing w:line="276" w:lineRule="auto"/>
        <w:ind w:left="720" w:hanging="720"/>
        <w:rPr>
          <w:rFonts w:ascii="Times New Roman" w:hAnsi="Times New Roman" w:cs="Times New Roman"/>
          <w:sz w:val="26"/>
          <w:lang w:val="pt-BR"/>
        </w:rPr>
      </w:pPr>
      <w:bookmarkStart w:id="65" w:name="_Toc463427356"/>
      <w:bookmarkStart w:id="66" w:name="_Toc453787659"/>
      <w:r w:rsidRPr="00B91ADB">
        <w:rPr>
          <w:rFonts w:ascii="Times New Roman" w:hAnsi="Times New Roman" w:cs="Times New Roman"/>
          <w:sz w:val="26"/>
          <w:lang w:val="pt-BR"/>
        </w:rPr>
        <w:t xml:space="preserve">Honh giá </w:t>
      </w:r>
      <w:r w:rsidR="004E2DDB" w:rsidRPr="00B91ADB">
        <w:rPr>
          <w:rFonts w:ascii="Times New Roman" w:hAnsi="Times New Roman" w:cs="Times New Roman"/>
          <w:sz w:val="26"/>
          <w:lang w:val="pt-BR"/>
        </w:rPr>
        <w:t xml:space="preserve"> </w:t>
      </w:r>
      <w:r w:rsidR="00C131EE" w:rsidRPr="00B91ADB">
        <w:rPr>
          <w:rFonts w:ascii="Times New Roman" w:hAnsi="Times New Roman" w:cs="Times New Roman"/>
          <w:sz w:val="26"/>
          <w:lang w:val="pt-BR"/>
        </w:rPr>
        <w:t>1</w:t>
      </w:r>
      <w:r w:rsidR="00D20C8A" w:rsidRPr="00B91ADB">
        <w:rPr>
          <w:rFonts w:ascii="Times New Roman" w:hAnsi="Times New Roman" w:cs="Times New Roman"/>
          <w:sz w:val="26"/>
          <w:lang w:val="pt-BR"/>
        </w:rPr>
        <w:t>6</w:t>
      </w:r>
      <w:r w:rsidR="00C131EE" w:rsidRPr="00B91ADB">
        <w:rPr>
          <w:rFonts w:ascii="Times New Roman" w:hAnsi="Times New Roman" w:cs="Times New Roman"/>
          <w:sz w:val="26"/>
          <w:lang w:val="pt-BR"/>
        </w:rPr>
        <w:t xml:space="preserve">: </w:t>
      </w:r>
      <w:r w:rsidRPr="00B91ADB">
        <w:rPr>
          <w:rFonts w:ascii="Times New Roman" w:hAnsi="Times New Roman" w:cs="Times New Roman"/>
          <w:sz w:val="26"/>
          <w:lang w:val="pt-BR"/>
        </w:rPr>
        <w:t>Xây dgiá TTDBTT dháp luận cho việc lập bản đồ và chỉ số rủi ro</w:t>
      </w:r>
      <w:bookmarkEnd w:id="65"/>
      <w:r w:rsidRPr="00B91ADB">
        <w:rPr>
          <w:rFonts w:ascii="Times New Roman" w:hAnsi="Times New Roman" w:cs="Times New Roman"/>
          <w:sz w:val="26"/>
          <w:lang w:val="pt-BR"/>
        </w:rPr>
        <w:t xml:space="preserve"> </w:t>
      </w:r>
      <w:bookmarkEnd w:id="66"/>
    </w:p>
    <w:p w:rsidR="00C131EE" w:rsidRPr="000D75C2" w:rsidRDefault="00150371" w:rsidP="00405AE7">
      <w:pPr>
        <w:rPr>
          <w:rFonts w:ascii="Times New Roman" w:hAnsi="Times New Roman"/>
          <w:sz w:val="26"/>
          <w:szCs w:val="26"/>
          <w:lang w:val="pt-BR"/>
        </w:rPr>
      </w:pPr>
      <w:r w:rsidRPr="000D75C2">
        <w:rPr>
          <w:rFonts w:ascii="Times New Roman" w:hAnsi="Times New Roman"/>
          <w:sz w:val="26"/>
          <w:szCs w:val="26"/>
          <w:lang w:val="pt-BR"/>
        </w:rPr>
        <w:t xml:space="preserve">Phương pháp kỹ thuật để lập bản đồ sẽ khác nhau tùy thuộc </w:t>
      </w:r>
      <w:r w:rsidR="00597EFD" w:rsidRPr="000D75C2">
        <w:rPr>
          <w:rFonts w:ascii="Times New Roman" w:hAnsi="Times New Roman"/>
          <w:sz w:val="26"/>
          <w:szCs w:val="26"/>
          <w:lang w:val="pt-BR"/>
        </w:rPr>
        <w:t>vào việc</w:t>
      </w:r>
      <w:r w:rsidRPr="000D75C2">
        <w:rPr>
          <w:rFonts w:ascii="Times New Roman" w:hAnsi="Times New Roman"/>
          <w:sz w:val="26"/>
          <w:szCs w:val="26"/>
          <w:lang w:val="pt-BR"/>
        </w:rPr>
        <w:t xml:space="preserve"> đang </w:t>
      </w:r>
      <w:r w:rsidR="00850A5B" w:rsidRPr="000D75C2">
        <w:rPr>
          <w:rFonts w:ascii="Times New Roman" w:hAnsi="Times New Roman"/>
          <w:sz w:val="26"/>
          <w:szCs w:val="26"/>
          <w:lang w:val="pt-BR"/>
        </w:rPr>
        <w:t xml:space="preserve">xây dựng </w:t>
      </w:r>
      <w:r w:rsidRPr="000D75C2">
        <w:rPr>
          <w:rFonts w:ascii="Times New Roman" w:hAnsi="Times New Roman"/>
          <w:sz w:val="26"/>
          <w:szCs w:val="26"/>
          <w:lang w:val="pt-BR"/>
        </w:rPr>
        <w:t>mô hình</w:t>
      </w:r>
      <w:r w:rsidR="00597EFD" w:rsidRPr="000D75C2">
        <w:rPr>
          <w:rFonts w:ascii="Times New Roman" w:hAnsi="Times New Roman"/>
          <w:sz w:val="26"/>
          <w:szCs w:val="26"/>
          <w:lang w:val="pt-BR"/>
        </w:rPr>
        <w:t xml:space="preserve"> cho hiểm họa nào</w:t>
      </w:r>
      <w:r w:rsidRPr="000D75C2">
        <w:rPr>
          <w:rFonts w:ascii="Times New Roman" w:hAnsi="Times New Roman"/>
          <w:sz w:val="26"/>
          <w:szCs w:val="26"/>
          <w:lang w:val="pt-BR"/>
        </w:rPr>
        <w:t xml:space="preserve">. Tuy nhiên, các bước cơ bản và nguyên tắc sẽ như </w:t>
      </w:r>
      <w:r w:rsidR="00850A5B" w:rsidRPr="000D75C2">
        <w:rPr>
          <w:rFonts w:ascii="Times New Roman" w:hAnsi="Times New Roman"/>
          <w:sz w:val="26"/>
          <w:szCs w:val="26"/>
          <w:lang w:val="pt-BR"/>
        </w:rPr>
        <w:t>nhau</w:t>
      </w:r>
      <w:r w:rsidRPr="000D75C2">
        <w:rPr>
          <w:rFonts w:ascii="Times New Roman" w:hAnsi="Times New Roman"/>
          <w:sz w:val="26"/>
          <w:szCs w:val="26"/>
          <w:lang w:val="pt-BR"/>
        </w:rPr>
        <w:t xml:space="preserve">. Mục tiêu của </w:t>
      </w:r>
      <w:r w:rsidR="00850A5B" w:rsidRPr="000D75C2">
        <w:rPr>
          <w:rFonts w:ascii="Times New Roman" w:hAnsi="Times New Roman"/>
          <w:sz w:val="26"/>
          <w:szCs w:val="26"/>
          <w:lang w:val="pt-BR"/>
        </w:rPr>
        <w:t xml:space="preserve">việc lập </w:t>
      </w:r>
      <w:r w:rsidRPr="000D75C2">
        <w:rPr>
          <w:rFonts w:ascii="Times New Roman" w:hAnsi="Times New Roman"/>
          <w:sz w:val="26"/>
          <w:szCs w:val="26"/>
          <w:lang w:val="pt-BR"/>
        </w:rPr>
        <w:t xml:space="preserve">mô hình </w:t>
      </w:r>
      <w:r w:rsidR="00850A5B" w:rsidRPr="000D75C2">
        <w:rPr>
          <w:rFonts w:ascii="Times New Roman" w:hAnsi="Times New Roman"/>
          <w:sz w:val="26"/>
          <w:szCs w:val="26"/>
          <w:lang w:val="pt-BR"/>
        </w:rPr>
        <w:t xml:space="preserve">các </w:t>
      </w:r>
      <w:r w:rsidRPr="000D75C2">
        <w:rPr>
          <w:rFonts w:ascii="Times New Roman" w:hAnsi="Times New Roman"/>
          <w:sz w:val="26"/>
          <w:szCs w:val="26"/>
          <w:lang w:val="pt-BR"/>
        </w:rPr>
        <w:t xml:space="preserve">hiểm </w:t>
      </w:r>
      <w:r w:rsidR="00850A5B" w:rsidRPr="000D75C2">
        <w:rPr>
          <w:rFonts w:ascii="Times New Roman" w:hAnsi="Times New Roman"/>
          <w:sz w:val="26"/>
          <w:szCs w:val="26"/>
          <w:lang w:val="pt-BR"/>
        </w:rPr>
        <w:t xml:space="preserve">họa </w:t>
      </w:r>
      <w:r w:rsidRPr="000D75C2">
        <w:rPr>
          <w:rFonts w:ascii="Times New Roman" w:hAnsi="Times New Roman"/>
          <w:sz w:val="26"/>
          <w:szCs w:val="26"/>
          <w:lang w:val="pt-BR"/>
        </w:rPr>
        <w:t xml:space="preserve">là </w:t>
      </w:r>
      <w:r w:rsidR="00850A5B" w:rsidRPr="000D75C2">
        <w:rPr>
          <w:rFonts w:ascii="Times New Roman" w:hAnsi="Times New Roman"/>
          <w:sz w:val="26"/>
          <w:szCs w:val="26"/>
          <w:lang w:val="pt-BR"/>
        </w:rPr>
        <w:t>xây dựng</w:t>
      </w:r>
      <w:r w:rsidRPr="000D75C2">
        <w:rPr>
          <w:rFonts w:ascii="Times New Roman" w:hAnsi="Times New Roman"/>
          <w:sz w:val="26"/>
          <w:szCs w:val="26"/>
          <w:lang w:val="pt-BR"/>
        </w:rPr>
        <w:t xml:space="preserve"> </w:t>
      </w:r>
      <w:r w:rsidR="00E732FB"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850A5B" w:rsidRPr="000D75C2">
        <w:rPr>
          <w:rFonts w:ascii="Times New Roman" w:hAnsi="Times New Roman"/>
          <w:sz w:val="26"/>
          <w:szCs w:val="26"/>
          <w:lang w:val="pt-BR"/>
        </w:rPr>
        <w:t>hiểm họa dưới dạng</w:t>
      </w:r>
      <w:r w:rsidRPr="000D75C2">
        <w:rPr>
          <w:rFonts w:ascii="Times New Roman" w:hAnsi="Times New Roman"/>
          <w:sz w:val="26"/>
          <w:szCs w:val="26"/>
          <w:lang w:val="pt-BR"/>
        </w:rPr>
        <w:t xml:space="preserve"> số</w:t>
      </w:r>
      <w:r w:rsidR="00DC25F9" w:rsidRPr="000D75C2">
        <w:rPr>
          <w:rFonts w:ascii="Times New Roman" w:hAnsi="Times New Roman"/>
          <w:sz w:val="26"/>
          <w:szCs w:val="26"/>
          <w:lang w:val="pt-BR"/>
        </w:rPr>
        <w:t xml:space="preserve">, sau đó </w:t>
      </w:r>
      <w:r w:rsidRPr="000D75C2">
        <w:rPr>
          <w:rFonts w:ascii="Times New Roman" w:hAnsi="Times New Roman"/>
          <w:sz w:val="26"/>
          <w:szCs w:val="26"/>
          <w:lang w:val="pt-BR"/>
        </w:rPr>
        <w:t xml:space="preserve">kết hợp với các </w:t>
      </w:r>
      <w:r w:rsidR="008574CE" w:rsidRPr="000D75C2">
        <w:rPr>
          <w:rFonts w:ascii="Times New Roman" w:hAnsi="Times New Roman"/>
          <w:sz w:val="26"/>
          <w:szCs w:val="26"/>
          <w:lang w:val="pt-BR"/>
        </w:rPr>
        <w:t>giá trị</w:t>
      </w:r>
      <w:r w:rsidRPr="000D75C2">
        <w:rPr>
          <w:rFonts w:ascii="Times New Roman" w:hAnsi="Times New Roman"/>
          <w:sz w:val="26"/>
          <w:szCs w:val="26"/>
          <w:lang w:val="pt-BR"/>
        </w:rPr>
        <w:t xml:space="preserve"> </w:t>
      </w:r>
      <w:r w:rsidR="00850A5B" w:rsidRPr="000D75C2">
        <w:rPr>
          <w:rFonts w:ascii="Times New Roman" w:hAnsi="Times New Roman"/>
          <w:sz w:val="26"/>
          <w:szCs w:val="26"/>
          <w:lang w:val="pt-BR"/>
        </w:rPr>
        <w:t>đánh giá TTDBTT</w:t>
      </w:r>
      <w:r w:rsidRPr="000D75C2">
        <w:rPr>
          <w:rFonts w:ascii="Times New Roman" w:hAnsi="Times New Roman"/>
          <w:sz w:val="26"/>
          <w:szCs w:val="26"/>
          <w:lang w:val="pt-BR"/>
        </w:rPr>
        <w:t xml:space="preserve"> để </w:t>
      </w:r>
      <w:r w:rsidR="00850A5B" w:rsidRPr="000D75C2">
        <w:rPr>
          <w:rFonts w:ascii="Times New Roman" w:hAnsi="Times New Roman"/>
          <w:sz w:val="26"/>
          <w:szCs w:val="26"/>
          <w:lang w:val="pt-BR"/>
        </w:rPr>
        <w:t xml:space="preserve">xây dựng </w:t>
      </w:r>
      <w:r w:rsidR="008574CE" w:rsidRPr="000D75C2">
        <w:rPr>
          <w:rFonts w:ascii="Times New Roman" w:hAnsi="Times New Roman"/>
          <w:sz w:val="26"/>
          <w:szCs w:val="26"/>
          <w:lang w:val="pt-BR"/>
        </w:rPr>
        <w:t>giá trị</w:t>
      </w:r>
      <w:r w:rsidRPr="000D75C2">
        <w:rPr>
          <w:rFonts w:ascii="Times New Roman" w:hAnsi="Times New Roman"/>
          <w:sz w:val="26"/>
          <w:szCs w:val="26"/>
          <w:lang w:val="pt-BR"/>
        </w:rPr>
        <w:t xml:space="preserve"> rủi ro. Do đó, </w:t>
      </w:r>
      <w:r w:rsidR="00850A5B" w:rsidRPr="000D75C2">
        <w:rPr>
          <w:rFonts w:ascii="Times New Roman" w:hAnsi="Times New Roman"/>
          <w:sz w:val="26"/>
          <w:szCs w:val="26"/>
          <w:lang w:val="pt-BR"/>
        </w:rPr>
        <w:t>tỉ lệ</w:t>
      </w:r>
      <w:r w:rsidRPr="000D75C2">
        <w:rPr>
          <w:rFonts w:ascii="Times New Roman" w:hAnsi="Times New Roman"/>
          <w:sz w:val="26"/>
          <w:szCs w:val="26"/>
          <w:lang w:val="pt-BR"/>
        </w:rPr>
        <w:t xml:space="preserve"> của mô hình và bản đồ </w:t>
      </w:r>
      <w:r w:rsidR="00850A5B" w:rsidRPr="000D75C2">
        <w:rPr>
          <w:rFonts w:ascii="Times New Roman" w:hAnsi="Times New Roman"/>
          <w:sz w:val="26"/>
          <w:szCs w:val="26"/>
          <w:lang w:val="pt-BR"/>
        </w:rPr>
        <w:t>các hiểm họa</w:t>
      </w:r>
      <w:r w:rsidRPr="000D75C2">
        <w:rPr>
          <w:rFonts w:ascii="Times New Roman" w:hAnsi="Times New Roman"/>
          <w:sz w:val="26"/>
          <w:szCs w:val="26"/>
          <w:lang w:val="pt-BR"/>
        </w:rPr>
        <w:t xml:space="preserve"> có thể khác nhau, miễn là nó có thể được </w:t>
      </w:r>
      <w:r w:rsidR="00850A5B" w:rsidRPr="000D75C2">
        <w:rPr>
          <w:rFonts w:ascii="Times New Roman" w:hAnsi="Times New Roman"/>
          <w:sz w:val="26"/>
          <w:szCs w:val="26"/>
          <w:lang w:val="pt-BR"/>
        </w:rPr>
        <w:t>tổng</w:t>
      </w:r>
      <w:r w:rsidRPr="000D75C2">
        <w:rPr>
          <w:rFonts w:ascii="Times New Roman" w:hAnsi="Times New Roman"/>
          <w:sz w:val="26"/>
          <w:szCs w:val="26"/>
          <w:lang w:val="pt-BR"/>
        </w:rPr>
        <w:t xml:space="preserve"> hợp để </w:t>
      </w:r>
      <w:r w:rsidR="00850A5B" w:rsidRPr="000D75C2">
        <w:rPr>
          <w:rFonts w:ascii="Times New Roman" w:hAnsi="Times New Roman"/>
          <w:sz w:val="26"/>
          <w:szCs w:val="26"/>
          <w:lang w:val="pt-BR"/>
        </w:rPr>
        <w:t>cân xứng với tỉ lệ</w:t>
      </w:r>
      <w:r w:rsidRPr="000D75C2">
        <w:rPr>
          <w:rFonts w:ascii="Times New Roman" w:hAnsi="Times New Roman"/>
          <w:sz w:val="26"/>
          <w:szCs w:val="26"/>
          <w:lang w:val="pt-BR"/>
        </w:rPr>
        <w:t xml:space="preserve"> của các đơn vị hành chính </w:t>
      </w:r>
      <w:r w:rsidR="00850A5B" w:rsidRPr="000D75C2">
        <w:rPr>
          <w:rFonts w:ascii="Times New Roman" w:hAnsi="Times New Roman"/>
          <w:sz w:val="26"/>
          <w:szCs w:val="26"/>
          <w:lang w:val="pt-BR"/>
        </w:rPr>
        <w:t>nhỏ nhất trong nghiên cứu</w:t>
      </w:r>
      <w:r w:rsidRPr="000D75C2">
        <w:rPr>
          <w:rFonts w:ascii="Times New Roman" w:hAnsi="Times New Roman"/>
          <w:sz w:val="26"/>
          <w:szCs w:val="26"/>
          <w:lang w:val="pt-BR"/>
        </w:rPr>
        <w:t xml:space="preserve">, </w:t>
      </w:r>
      <w:r w:rsidR="00850A5B" w:rsidRPr="000D75C2">
        <w:rPr>
          <w:rFonts w:ascii="Times New Roman" w:hAnsi="Times New Roman"/>
          <w:sz w:val="26"/>
          <w:szCs w:val="26"/>
          <w:lang w:val="pt-BR"/>
        </w:rPr>
        <w:t xml:space="preserve">ví dụ như: </w:t>
      </w:r>
      <w:r w:rsidRPr="000D75C2">
        <w:rPr>
          <w:rFonts w:ascii="Times New Roman" w:hAnsi="Times New Roman"/>
          <w:sz w:val="26"/>
          <w:szCs w:val="26"/>
          <w:lang w:val="pt-BR"/>
        </w:rPr>
        <w:t>xã, huyện, tỉnh.</w:t>
      </w:r>
      <w:r w:rsidR="00A25FD0" w:rsidRPr="000D75C2">
        <w:rPr>
          <w:rFonts w:ascii="Times New Roman" w:hAnsi="Times New Roman"/>
          <w:sz w:val="26"/>
          <w:szCs w:val="26"/>
          <w:lang w:val="pt-BR"/>
        </w:rPr>
        <w:t xml:space="preserve"> </w:t>
      </w:r>
    </w:p>
    <w:p w:rsidR="00150371" w:rsidRPr="000D75C2" w:rsidRDefault="00150371" w:rsidP="00405AE7">
      <w:pPr>
        <w:rPr>
          <w:rFonts w:ascii="Times New Roman" w:hAnsi="Times New Roman"/>
          <w:sz w:val="26"/>
          <w:szCs w:val="26"/>
          <w:lang w:val="pt-BR"/>
        </w:rPr>
      </w:pPr>
    </w:p>
    <w:p w:rsidR="00850A5B" w:rsidRPr="000D75C2" w:rsidRDefault="00850A5B" w:rsidP="00405AE7">
      <w:pPr>
        <w:rPr>
          <w:rFonts w:ascii="Times New Roman" w:hAnsi="Times New Roman"/>
          <w:sz w:val="26"/>
          <w:szCs w:val="26"/>
          <w:lang w:val="pt-BR"/>
        </w:rPr>
      </w:pPr>
      <w:r w:rsidRPr="000D75C2">
        <w:rPr>
          <w:rFonts w:ascii="Times New Roman" w:hAnsi="Times New Roman"/>
          <w:sz w:val="26"/>
          <w:szCs w:val="26"/>
          <w:lang w:val="pt-BR"/>
        </w:rPr>
        <w:t xml:space="preserve">Trong dự án CRI, </w:t>
      </w:r>
      <w:r w:rsidR="006E68E5" w:rsidRPr="000D75C2">
        <w:rPr>
          <w:rFonts w:ascii="Times New Roman" w:hAnsi="Times New Roman"/>
          <w:sz w:val="26"/>
          <w:szCs w:val="26"/>
          <w:lang w:val="pt-BR"/>
        </w:rPr>
        <w:t>sử dụng các nghiên cứu mô hình hiện có cho khu vực được xem</w:t>
      </w:r>
      <w:r w:rsidRPr="000D75C2">
        <w:rPr>
          <w:rFonts w:ascii="Times New Roman" w:hAnsi="Times New Roman"/>
          <w:sz w:val="26"/>
          <w:szCs w:val="26"/>
          <w:lang w:val="pt-BR"/>
        </w:rPr>
        <w:t xml:space="preserve"> là cần thiết. Thực ra </w:t>
      </w:r>
      <w:r w:rsidR="006E68E5" w:rsidRPr="000D75C2">
        <w:rPr>
          <w:rFonts w:ascii="Times New Roman" w:hAnsi="Times New Roman"/>
          <w:sz w:val="26"/>
          <w:szCs w:val="26"/>
          <w:lang w:val="pt-BR"/>
        </w:rPr>
        <w:t xml:space="preserve">lập mô hình </w:t>
      </w:r>
      <w:r w:rsidRPr="000D75C2">
        <w:rPr>
          <w:rFonts w:ascii="Times New Roman" w:hAnsi="Times New Roman"/>
          <w:sz w:val="26"/>
          <w:szCs w:val="26"/>
          <w:lang w:val="pt-BR"/>
        </w:rPr>
        <w:t>lũ quét và sạt lở đất là một quá trình rấ</w:t>
      </w:r>
      <w:r w:rsidR="006E68E5" w:rsidRPr="000D75C2">
        <w:rPr>
          <w:rFonts w:ascii="Times New Roman" w:hAnsi="Times New Roman"/>
          <w:sz w:val="26"/>
          <w:szCs w:val="26"/>
          <w:lang w:val="pt-BR"/>
        </w:rPr>
        <w:t>t dài, cần rất nhiều chuyến đi thực địa để thu thập dữ liệu</w:t>
      </w:r>
      <w:r w:rsidRPr="000D75C2">
        <w:rPr>
          <w:rFonts w:ascii="Times New Roman" w:hAnsi="Times New Roman"/>
          <w:sz w:val="26"/>
          <w:szCs w:val="26"/>
          <w:lang w:val="pt-BR"/>
        </w:rPr>
        <w:t xml:space="preserve"> và phân tích các ghi chép</w:t>
      </w:r>
      <w:r w:rsidR="006E68E5" w:rsidRPr="000D75C2">
        <w:rPr>
          <w:rFonts w:ascii="Times New Roman" w:hAnsi="Times New Roman"/>
          <w:sz w:val="26"/>
          <w:szCs w:val="26"/>
          <w:lang w:val="pt-BR"/>
        </w:rPr>
        <w:t xml:space="preserve"> dữ liệu</w:t>
      </w:r>
      <w:r w:rsidRPr="000D75C2">
        <w:rPr>
          <w:rFonts w:ascii="Times New Roman" w:hAnsi="Times New Roman"/>
          <w:sz w:val="26"/>
          <w:szCs w:val="26"/>
          <w:lang w:val="pt-BR"/>
        </w:rPr>
        <w:t xml:space="preserve"> lịch sử</w:t>
      </w:r>
      <w:r w:rsidR="006E68E5" w:rsidRPr="000D75C2">
        <w:rPr>
          <w:rFonts w:ascii="Times New Roman" w:hAnsi="Times New Roman"/>
          <w:sz w:val="26"/>
          <w:szCs w:val="26"/>
          <w:lang w:val="pt-BR"/>
        </w:rPr>
        <w:t xml:space="preserve"> trong một thời gian</w:t>
      </w:r>
      <w:r w:rsidRPr="000D75C2">
        <w:rPr>
          <w:rFonts w:ascii="Times New Roman" w:hAnsi="Times New Roman"/>
          <w:sz w:val="26"/>
          <w:szCs w:val="26"/>
          <w:lang w:val="pt-BR"/>
        </w:rPr>
        <w:t xml:space="preserve"> dài. Những nghiên cứu </w:t>
      </w:r>
      <w:r w:rsidR="006E68E5" w:rsidRPr="000D75C2">
        <w:rPr>
          <w:rFonts w:ascii="Times New Roman" w:hAnsi="Times New Roman"/>
          <w:sz w:val="26"/>
          <w:szCs w:val="26"/>
          <w:lang w:val="pt-BR"/>
        </w:rPr>
        <w:t>như vậy</w:t>
      </w:r>
      <w:r w:rsidRPr="000D75C2">
        <w:rPr>
          <w:rFonts w:ascii="Times New Roman" w:hAnsi="Times New Roman"/>
          <w:sz w:val="26"/>
          <w:szCs w:val="26"/>
          <w:lang w:val="pt-BR"/>
        </w:rPr>
        <w:t xml:space="preserve"> có thể mất nhiều năm để hoàn thành. Do đó, </w:t>
      </w:r>
      <w:r w:rsidR="006E68E5" w:rsidRPr="000D75C2">
        <w:rPr>
          <w:rFonts w:ascii="Times New Roman" w:hAnsi="Times New Roman"/>
          <w:sz w:val="26"/>
          <w:szCs w:val="26"/>
          <w:lang w:val="pt-BR"/>
        </w:rPr>
        <w:t>giải pháp</w:t>
      </w:r>
      <w:r w:rsidRPr="000D75C2">
        <w:rPr>
          <w:rFonts w:ascii="Times New Roman" w:hAnsi="Times New Roman"/>
          <w:sz w:val="26"/>
          <w:szCs w:val="26"/>
          <w:lang w:val="pt-BR"/>
        </w:rPr>
        <w:t xml:space="preserve"> thiết thực nhất là để sử dụng </w:t>
      </w:r>
      <w:r w:rsidR="006E68E5" w:rsidRPr="000D75C2">
        <w:rPr>
          <w:rFonts w:ascii="Times New Roman" w:hAnsi="Times New Roman"/>
          <w:sz w:val="26"/>
          <w:szCs w:val="26"/>
          <w:lang w:val="pt-BR"/>
        </w:rPr>
        <w:t xml:space="preserve">các </w:t>
      </w:r>
      <w:r w:rsidRPr="000D75C2">
        <w:rPr>
          <w:rFonts w:ascii="Times New Roman" w:hAnsi="Times New Roman"/>
          <w:sz w:val="26"/>
          <w:szCs w:val="26"/>
          <w:lang w:val="pt-BR"/>
        </w:rPr>
        <w:t xml:space="preserve">nghiên cứu </w:t>
      </w:r>
      <w:r w:rsidR="006E68E5" w:rsidRPr="000D75C2">
        <w:rPr>
          <w:rFonts w:ascii="Times New Roman" w:hAnsi="Times New Roman"/>
          <w:sz w:val="26"/>
          <w:szCs w:val="26"/>
          <w:lang w:val="pt-BR"/>
        </w:rPr>
        <w:t>đã hoàn thành</w:t>
      </w:r>
      <w:r w:rsidRPr="000D75C2">
        <w:rPr>
          <w:rFonts w:ascii="Times New Roman" w:hAnsi="Times New Roman"/>
          <w:sz w:val="26"/>
          <w:szCs w:val="26"/>
          <w:lang w:val="pt-BR"/>
        </w:rPr>
        <w:t xml:space="preserve"> nếu </w:t>
      </w:r>
      <w:r w:rsidR="006E68E5" w:rsidRPr="000D75C2">
        <w:rPr>
          <w:rFonts w:ascii="Times New Roman" w:hAnsi="Times New Roman"/>
          <w:sz w:val="26"/>
          <w:szCs w:val="26"/>
          <w:lang w:val="pt-BR"/>
        </w:rPr>
        <w:t>có</w:t>
      </w:r>
      <w:r w:rsidRPr="000D75C2">
        <w:rPr>
          <w:rFonts w:ascii="Times New Roman" w:hAnsi="Times New Roman"/>
          <w:sz w:val="26"/>
          <w:szCs w:val="26"/>
          <w:lang w:val="pt-BR"/>
        </w:rPr>
        <w:t xml:space="preserve">. </w:t>
      </w:r>
      <w:r w:rsidR="006E68E5" w:rsidRPr="000D75C2">
        <w:rPr>
          <w:rFonts w:ascii="Times New Roman" w:hAnsi="Times New Roman"/>
          <w:sz w:val="26"/>
          <w:szCs w:val="26"/>
          <w:lang w:val="pt-BR"/>
        </w:rPr>
        <w:t xml:space="preserve">Lựa </w:t>
      </w:r>
      <w:r w:rsidRPr="000D75C2">
        <w:rPr>
          <w:rFonts w:ascii="Times New Roman" w:hAnsi="Times New Roman"/>
          <w:sz w:val="26"/>
          <w:szCs w:val="26"/>
          <w:lang w:val="pt-BR"/>
        </w:rPr>
        <w:t xml:space="preserve">chọn khác có thể là </w:t>
      </w:r>
      <w:r w:rsidR="006E68E5" w:rsidRPr="000D75C2">
        <w:rPr>
          <w:rFonts w:ascii="Times New Roman" w:hAnsi="Times New Roman"/>
          <w:sz w:val="26"/>
          <w:szCs w:val="26"/>
          <w:lang w:val="pt-BR"/>
        </w:rPr>
        <w:t>lập</w:t>
      </w:r>
      <w:r w:rsidRPr="000D75C2">
        <w:rPr>
          <w:rFonts w:ascii="Times New Roman" w:hAnsi="Times New Roman"/>
          <w:sz w:val="26"/>
          <w:szCs w:val="26"/>
          <w:lang w:val="pt-BR"/>
        </w:rPr>
        <w:t xml:space="preserve"> bản đồ </w:t>
      </w:r>
      <w:r w:rsidR="00FF3FE9" w:rsidRPr="000D75C2">
        <w:rPr>
          <w:rFonts w:ascii="Times New Roman" w:hAnsi="Times New Roman"/>
          <w:sz w:val="26"/>
          <w:szCs w:val="26"/>
          <w:lang w:val="pt-BR"/>
        </w:rPr>
        <w:t>nguy cơ</w:t>
      </w:r>
      <w:r w:rsidRPr="000D75C2">
        <w:rPr>
          <w:rFonts w:ascii="Times New Roman" w:hAnsi="Times New Roman"/>
          <w:sz w:val="26"/>
          <w:szCs w:val="26"/>
          <w:lang w:val="pt-BR"/>
        </w:rPr>
        <w:t xml:space="preserve"> </w:t>
      </w:r>
      <w:r w:rsidR="0004111C" w:rsidRPr="000D75C2">
        <w:rPr>
          <w:rFonts w:ascii="Times New Roman" w:hAnsi="Times New Roman"/>
          <w:sz w:val="26"/>
          <w:szCs w:val="26"/>
        </w:rPr>
        <w:t>tiềm tàng</w:t>
      </w:r>
      <w:r w:rsidR="0004111C" w:rsidRPr="000D75C2" w:rsidDel="0004111C">
        <w:rPr>
          <w:rFonts w:ascii="Times New Roman" w:hAnsi="Times New Roman"/>
          <w:sz w:val="26"/>
          <w:szCs w:val="26"/>
          <w:lang w:val="pt-BR"/>
        </w:rPr>
        <w:t xml:space="preserve"> </w:t>
      </w:r>
      <w:r w:rsidR="006E68E5" w:rsidRPr="000D75C2">
        <w:rPr>
          <w:rFonts w:ascii="Times New Roman" w:hAnsi="Times New Roman"/>
          <w:sz w:val="26"/>
          <w:szCs w:val="26"/>
          <w:lang w:val="pt-BR"/>
        </w:rPr>
        <w:t xml:space="preserve">mới </w:t>
      </w:r>
      <w:r w:rsidRPr="000D75C2">
        <w:rPr>
          <w:rFonts w:ascii="Times New Roman" w:hAnsi="Times New Roman"/>
          <w:sz w:val="26"/>
          <w:szCs w:val="26"/>
          <w:lang w:val="pt-BR"/>
        </w:rPr>
        <w:t xml:space="preserve">dựa trên dữ liệu thô. Các phần dưới đây mô tả phương pháp và </w:t>
      </w:r>
      <w:r w:rsidR="006E68E5" w:rsidRPr="000D75C2">
        <w:rPr>
          <w:rFonts w:ascii="Times New Roman" w:hAnsi="Times New Roman"/>
          <w:sz w:val="26"/>
          <w:szCs w:val="26"/>
          <w:lang w:val="pt-BR"/>
        </w:rPr>
        <w:t>quy trình</w:t>
      </w:r>
      <w:r w:rsidRPr="000D75C2">
        <w:rPr>
          <w:rFonts w:ascii="Times New Roman" w:hAnsi="Times New Roman"/>
          <w:sz w:val="26"/>
          <w:szCs w:val="26"/>
          <w:lang w:val="pt-BR"/>
        </w:rPr>
        <w:t xml:space="preserve"> thực hiện </w:t>
      </w:r>
      <w:r w:rsidR="006E68E5" w:rsidRPr="000D75C2">
        <w:rPr>
          <w:rFonts w:ascii="Times New Roman" w:hAnsi="Times New Roman"/>
          <w:sz w:val="26"/>
          <w:szCs w:val="26"/>
          <w:lang w:val="pt-BR"/>
        </w:rPr>
        <w:t>dự án</w:t>
      </w:r>
      <w:r w:rsidRPr="000D75C2">
        <w:rPr>
          <w:rFonts w:ascii="Times New Roman" w:hAnsi="Times New Roman"/>
          <w:sz w:val="26"/>
          <w:szCs w:val="26"/>
          <w:lang w:val="pt-BR"/>
        </w:rPr>
        <w:t xml:space="preserve"> CRI.</w:t>
      </w:r>
      <w:r w:rsidR="00A25FD0" w:rsidRPr="000D75C2">
        <w:rPr>
          <w:rFonts w:ascii="Times New Roman" w:hAnsi="Times New Roman"/>
          <w:sz w:val="26"/>
          <w:szCs w:val="26"/>
          <w:lang w:val="pt-BR"/>
        </w:rPr>
        <w:t xml:space="preserve"> Các tổ chức bên ngoài mà có dữ liệu liên quan đến sạt lở đất và lũ quét được ký hợp đồng thể thực hiện công việc này.</w:t>
      </w:r>
    </w:p>
    <w:p w:rsidR="00622659" w:rsidRPr="000D75C2" w:rsidRDefault="00622659" w:rsidP="00405AE7">
      <w:pPr>
        <w:rPr>
          <w:rFonts w:ascii="Times New Roman" w:hAnsi="Times New Roman"/>
          <w:sz w:val="26"/>
          <w:szCs w:val="26"/>
          <w:lang w:val="pt-BR"/>
        </w:rPr>
      </w:pPr>
    </w:p>
    <w:p w:rsidR="00622659" w:rsidRPr="000D75C2" w:rsidRDefault="006E68E5" w:rsidP="00405AE7">
      <w:pPr>
        <w:rPr>
          <w:rFonts w:ascii="Times New Roman" w:hAnsi="Times New Roman"/>
          <w:b/>
          <w:i/>
          <w:sz w:val="26"/>
          <w:szCs w:val="26"/>
          <w:lang w:val="pt-BR"/>
        </w:rPr>
      </w:pPr>
      <w:r w:rsidRPr="000D75C2">
        <w:rPr>
          <w:rFonts w:ascii="Times New Roman" w:hAnsi="Times New Roman"/>
          <w:b/>
          <w:i/>
          <w:sz w:val="26"/>
          <w:szCs w:val="26"/>
          <w:lang w:val="pt-BR"/>
        </w:rPr>
        <w:lastRenderedPageBreak/>
        <w:t>Định lượng</w:t>
      </w:r>
      <w:r w:rsidR="00DE1A46" w:rsidRPr="000D75C2">
        <w:rPr>
          <w:rFonts w:ascii="Times New Roman" w:hAnsi="Times New Roman"/>
          <w:b/>
          <w:i/>
          <w:sz w:val="26"/>
          <w:szCs w:val="26"/>
          <w:lang w:val="pt-BR"/>
        </w:rPr>
        <w:t xml:space="preserve"> </w:t>
      </w:r>
      <w:r w:rsidR="00FF3FE9" w:rsidRPr="000D75C2">
        <w:rPr>
          <w:rFonts w:ascii="Times New Roman" w:hAnsi="Times New Roman"/>
          <w:b/>
          <w:i/>
          <w:sz w:val="26"/>
          <w:szCs w:val="26"/>
          <w:lang w:val="pt-BR"/>
        </w:rPr>
        <w:t xml:space="preserve">tiềm ẩn </w:t>
      </w:r>
      <w:r w:rsidR="00DE1A46" w:rsidRPr="000D75C2">
        <w:rPr>
          <w:rFonts w:ascii="Times New Roman" w:hAnsi="Times New Roman"/>
          <w:b/>
          <w:i/>
          <w:sz w:val="26"/>
          <w:szCs w:val="26"/>
          <w:lang w:val="pt-BR"/>
        </w:rPr>
        <w:t xml:space="preserve">/ </w:t>
      </w:r>
      <w:r w:rsidR="00E62FCE" w:rsidRPr="000D75C2">
        <w:rPr>
          <w:rFonts w:ascii="Times New Roman" w:hAnsi="Times New Roman"/>
          <w:b/>
          <w:i/>
          <w:sz w:val="26"/>
          <w:szCs w:val="26"/>
          <w:lang w:val="pt-BR"/>
        </w:rPr>
        <w:t>tính nhạy cảm</w:t>
      </w:r>
      <w:r w:rsidR="00DE1A46" w:rsidRPr="000D75C2">
        <w:rPr>
          <w:rFonts w:ascii="Times New Roman" w:hAnsi="Times New Roman"/>
          <w:b/>
          <w:i/>
          <w:sz w:val="26"/>
          <w:szCs w:val="26"/>
          <w:lang w:val="pt-BR"/>
        </w:rPr>
        <w:t xml:space="preserve"> với hiểm họa sạt lở</w:t>
      </w:r>
      <w:r w:rsidRPr="000D75C2">
        <w:rPr>
          <w:rFonts w:ascii="Times New Roman" w:hAnsi="Times New Roman"/>
          <w:b/>
          <w:i/>
          <w:sz w:val="26"/>
          <w:szCs w:val="26"/>
          <w:lang w:val="pt-BR"/>
        </w:rPr>
        <w:t xml:space="preserve"> đấ</w:t>
      </w:r>
      <w:r w:rsidR="00DE1A46" w:rsidRPr="000D75C2">
        <w:rPr>
          <w:rFonts w:ascii="Times New Roman" w:hAnsi="Times New Roman"/>
          <w:b/>
          <w:i/>
          <w:sz w:val="26"/>
          <w:szCs w:val="26"/>
          <w:lang w:val="pt-BR"/>
        </w:rPr>
        <w:t>t</w:t>
      </w:r>
      <w:r w:rsidR="00985270" w:rsidRPr="000D75C2">
        <w:rPr>
          <w:rStyle w:val="FootnoteReference"/>
          <w:rFonts w:ascii="Times New Roman" w:hAnsi="Times New Roman"/>
          <w:b/>
          <w:i/>
          <w:sz w:val="26"/>
          <w:szCs w:val="26"/>
          <w:lang w:val="pt-BR"/>
        </w:rPr>
        <w:footnoteReference w:id="7"/>
      </w:r>
      <w:r w:rsidR="00622659" w:rsidRPr="000D75C2">
        <w:rPr>
          <w:rFonts w:ascii="Times New Roman" w:hAnsi="Times New Roman"/>
          <w:b/>
          <w:i/>
          <w:sz w:val="26"/>
          <w:szCs w:val="26"/>
          <w:lang w:val="pt-BR"/>
        </w:rPr>
        <w:t xml:space="preserve"> </w:t>
      </w:r>
    </w:p>
    <w:p w:rsidR="00FF3FE9" w:rsidRPr="000D75C2" w:rsidRDefault="00FF3FE9"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Các bản đồ nguy cơ sạt lở đất được lập dựa trên mô hình tự nghiệm và kinh nghiệm của các chuyên gia.</w:t>
      </w:r>
    </w:p>
    <w:p w:rsidR="00FF3FE9" w:rsidRPr="000D75C2" w:rsidRDefault="00FF3FE9"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 xml:space="preserve">Trong mô hình kinh nghiệm chuyên gia này, đầu tiên là xác định các yếu tố gây ra </w:t>
      </w:r>
      <w:r w:rsidR="00A01A41" w:rsidRPr="000D75C2">
        <w:rPr>
          <w:rFonts w:ascii="Times New Roman" w:hAnsi="Times New Roman"/>
          <w:sz w:val="26"/>
          <w:szCs w:val="26"/>
          <w:lang w:val="pt-BR"/>
        </w:rPr>
        <w:t>tính bất ổn định của mái dốc</w:t>
      </w:r>
      <w:r w:rsidRPr="000D75C2">
        <w:rPr>
          <w:rFonts w:ascii="Times New Roman" w:hAnsi="Times New Roman"/>
          <w:sz w:val="26"/>
          <w:szCs w:val="26"/>
          <w:lang w:val="pt-BR"/>
        </w:rPr>
        <w:t xml:space="preserve">. Mỗi yếu tố được coi như một </w:t>
      </w:r>
      <w:r w:rsidR="00A01A41" w:rsidRPr="000D75C2">
        <w:rPr>
          <w:rFonts w:ascii="Times New Roman" w:hAnsi="Times New Roman"/>
          <w:sz w:val="26"/>
          <w:szCs w:val="26"/>
          <w:lang w:val="pt-BR"/>
        </w:rPr>
        <w:t xml:space="preserve">thông </w:t>
      </w:r>
      <w:r w:rsidRPr="000D75C2">
        <w:rPr>
          <w:rFonts w:ascii="Times New Roman" w:hAnsi="Times New Roman"/>
          <w:sz w:val="26"/>
          <w:szCs w:val="26"/>
          <w:lang w:val="pt-BR"/>
        </w:rPr>
        <w:t>số trong các bản đồ nguy cơ sạt lở đất</w:t>
      </w:r>
      <w:r w:rsidR="00A01A41" w:rsidRPr="000D75C2">
        <w:rPr>
          <w:rFonts w:ascii="Times New Roman" w:hAnsi="Times New Roman"/>
          <w:sz w:val="26"/>
          <w:szCs w:val="26"/>
          <w:lang w:val="pt-BR"/>
        </w:rPr>
        <w:t xml:space="preserve"> cuối cùng</w:t>
      </w:r>
      <w:r w:rsidRPr="000D75C2">
        <w:rPr>
          <w:rFonts w:ascii="Times New Roman" w:hAnsi="Times New Roman"/>
          <w:sz w:val="26"/>
          <w:szCs w:val="26"/>
          <w:lang w:val="pt-BR"/>
        </w:rPr>
        <w:t>.</w:t>
      </w:r>
    </w:p>
    <w:p w:rsidR="00A01A41" w:rsidRPr="000D75C2" w:rsidRDefault="00A01A41"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 xml:space="preserve">Mức độ quan trọng tương đối của mỗi thông số gây ra tính bất ổn định của mái dốc </w:t>
      </w:r>
      <w:r w:rsidR="00DA383F" w:rsidRPr="000D75C2">
        <w:rPr>
          <w:rFonts w:ascii="Times New Roman" w:hAnsi="Times New Roman"/>
          <w:sz w:val="26"/>
          <w:szCs w:val="26"/>
          <w:lang w:val="pt-BR"/>
        </w:rPr>
        <w:t xml:space="preserve">sau đó </w:t>
      </w:r>
      <w:r w:rsidRPr="000D75C2">
        <w:rPr>
          <w:rFonts w:ascii="Times New Roman" w:hAnsi="Times New Roman"/>
          <w:sz w:val="26"/>
          <w:szCs w:val="26"/>
          <w:lang w:val="pt-BR"/>
        </w:rPr>
        <w:t>được đánh giá dựa trên kiến thức chủ quan của các chuyên gia, và phân tích số liệu thống kê</w:t>
      </w:r>
      <w:r w:rsidR="009D3D6A" w:rsidRPr="000D75C2">
        <w:rPr>
          <w:rFonts w:ascii="Times New Roman" w:hAnsi="Times New Roman"/>
          <w:sz w:val="26"/>
          <w:szCs w:val="26"/>
          <w:lang w:val="pt-BR"/>
        </w:rPr>
        <w:t xml:space="preserve"> vụ</w:t>
      </w:r>
      <w:r w:rsidRPr="000D75C2">
        <w:rPr>
          <w:rFonts w:ascii="Times New Roman" w:hAnsi="Times New Roman"/>
          <w:sz w:val="26"/>
          <w:szCs w:val="26"/>
          <w:lang w:val="pt-BR"/>
        </w:rPr>
        <w:t xml:space="preserve"> sạt lở đất </w:t>
      </w:r>
      <w:r w:rsidR="009D3D6A" w:rsidRPr="000D75C2">
        <w:rPr>
          <w:rFonts w:ascii="Times New Roman" w:hAnsi="Times New Roman"/>
          <w:sz w:val="26"/>
          <w:szCs w:val="26"/>
          <w:lang w:val="pt-BR"/>
        </w:rPr>
        <w:t xml:space="preserve">xảy ra </w:t>
      </w:r>
      <w:r w:rsidRPr="000D75C2">
        <w:rPr>
          <w:rFonts w:ascii="Times New Roman" w:hAnsi="Times New Roman"/>
          <w:sz w:val="26"/>
          <w:szCs w:val="26"/>
          <w:lang w:val="pt-BR"/>
        </w:rPr>
        <w:t>và phân bố không gian. Dựa trên phân tích của hai phương pháp này, giá trị khối số đã được gán cho mỗi thông số.</w:t>
      </w:r>
    </w:p>
    <w:p w:rsidR="009D3D6A" w:rsidRPr="000D75C2" w:rsidRDefault="009D3D6A"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 xml:space="preserve">Tiếp theo, mỗi thông số được phân chia thành nhiều lớp khác nhau dựa trên ảnh hưởng tương đối của lớp đó về tai biến sạt sở đất (Barredo và </w:t>
      </w:r>
      <w:r w:rsidR="00E5419D" w:rsidRPr="000D75C2">
        <w:rPr>
          <w:rFonts w:ascii="Times New Roman" w:hAnsi="Times New Roman"/>
          <w:sz w:val="26"/>
          <w:szCs w:val="26"/>
          <w:lang w:val="pt-BR"/>
        </w:rPr>
        <w:t>nnk</w:t>
      </w:r>
      <w:r w:rsidRPr="000D75C2">
        <w:rPr>
          <w:rFonts w:ascii="Times New Roman" w:hAnsi="Times New Roman"/>
          <w:sz w:val="26"/>
          <w:szCs w:val="26"/>
          <w:lang w:val="pt-BR"/>
        </w:rPr>
        <w:t>, 2000) và các giá trị trọng số được gán cho mỗi lớp tùy thuộc vào ảnh hưởng của chúng lên  tính bất ổn định của mái dốc. Các giá trị trọng số này cũng dựa trên ý kiến chuyên gia.</w:t>
      </w:r>
    </w:p>
    <w:p w:rsidR="00E5419D" w:rsidRPr="000D75C2" w:rsidRDefault="00E5419D"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 xml:space="preserve">Phương pháp phân tích thứ bậc (AHP) đã được sử dụng để so sánh và phân tích ảnh hưởng của các yếu tố gây ra sạt lở đất khác nhau. Phương pháp này sử dụng các giá trị eigenvector trong ma trận so sánh được gán trọng số / giá trị tỷ </w:t>
      </w:r>
      <w:r w:rsidR="00AB1711" w:rsidRPr="000D75C2">
        <w:rPr>
          <w:rFonts w:ascii="Times New Roman" w:hAnsi="Times New Roman"/>
          <w:sz w:val="26"/>
          <w:szCs w:val="26"/>
          <w:lang w:val="pt-BR"/>
        </w:rPr>
        <w:t>số</w:t>
      </w:r>
      <w:r w:rsidRPr="000D75C2">
        <w:rPr>
          <w:rFonts w:ascii="Times New Roman" w:hAnsi="Times New Roman"/>
          <w:sz w:val="26"/>
          <w:szCs w:val="26"/>
          <w:lang w:val="pt-BR"/>
        </w:rPr>
        <w:t xml:space="preserve"> cho mỗi yếu tố. Rất nhiều công trình nghiên cứu khác cũng sử dụng phương pháp AHP cho việc phân vùng nguy cơ sạt lở đất và đây là một phương pháp luận chung phục vụ cho cùng một mục đích như vậy (ví dụ: Chung và Leclerc, 1994; Barredo và nnk, 2000; Ayalew và nnk, 2004; Komac, 2006; Nguyễn Trọng Yêm và nnk, 2006; Akgün và Bulut, 2007; Yalcin, năm 2007, Nguyễn Thanh Long, 2008, 2013). </w:t>
      </w:r>
      <w:r w:rsidR="0041618B" w:rsidRPr="000D75C2">
        <w:rPr>
          <w:rFonts w:ascii="Times New Roman" w:hAnsi="Times New Roman"/>
          <w:sz w:val="26"/>
          <w:szCs w:val="26"/>
          <w:lang w:val="pt-BR"/>
        </w:rPr>
        <w:t>Bản đồ g</w:t>
      </w:r>
      <w:r w:rsidR="00B477E3" w:rsidRPr="000D75C2">
        <w:rPr>
          <w:rFonts w:ascii="Times New Roman" w:hAnsi="Times New Roman"/>
          <w:sz w:val="26"/>
          <w:szCs w:val="26"/>
          <w:lang w:val="pt-BR"/>
        </w:rPr>
        <w:t xml:space="preserve">iá </w:t>
      </w:r>
      <w:r w:rsidR="00E154F2" w:rsidRPr="000D75C2">
        <w:rPr>
          <w:rFonts w:ascii="Times New Roman" w:hAnsi="Times New Roman"/>
          <w:sz w:val="26"/>
          <w:szCs w:val="26"/>
          <w:lang w:val="pt-BR"/>
        </w:rPr>
        <w:t>trị</w:t>
      </w:r>
      <w:r w:rsidRPr="000D75C2">
        <w:rPr>
          <w:rFonts w:ascii="Times New Roman" w:hAnsi="Times New Roman"/>
          <w:sz w:val="26"/>
          <w:szCs w:val="26"/>
          <w:lang w:val="pt-BR"/>
        </w:rPr>
        <w:t xml:space="preserve"> </w:t>
      </w:r>
      <w:r w:rsidR="00E154F2" w:rsidRPr="000D75C2">
        <w:rPr>
          <w:rFonts w:ascii="Times New Roman" w:hAnsi="Times New Roman"/>
          <w:sz w:val="26"/>
          <w:szCs w:val="26"/>
          <w:lang w:val="pt-BR"/>
        </w:rPr>
        <w:t>nguy cơ sạt</w:t>
      </w:r>
      <w:r w:rsidRPr="000D75C2">
        <w:rPr>
          <w:rFonts w:ascii="Times New Roman" w:hAnsi="Times New Roman"/>
          <w:sz w:val="26"/>
          <w:szCs w:val="26"/>
          <w:lang w:val="pt-BR"/>
        </w:rPr>
        <w:t xml:space="preserve"> lở đất dựa trên </w:t>
      </w:r>
      <w:r w:rsidR="00E154F2" w:rsidRPr="000D75C2">
        <w:rPr>
          <w:rFonts w:ascii="Times New Roman" w:hAnsi="Times New Roman"/>
          <w:sz w:val="26"/>
          <w:szCs w:val="26"/>
          <w:lang w:val="pt-BR"/>
        </w:rPr>
        <w:t>phương pháp</w:t>
      </w:r>
      <w:r w:rsidRPr="000D75C2">
        <w:rPr>
          <w:rFonts w:ascii="Times New Roman" w:hAnsi="Times New Roman"/>
          <w:sz w:val="26"/>
          <w:szCs w:val="26"/>
          <w:lang w:val="pt-BR"/>
        </w:rPr>
        <w:t xml:space="preserve"> AHP được tính </w:t>
      </w:r>
      <w:r w:rsidR="005B6F4E" w:rsidRPr="000D75C2">
        <w:rPr>
          <w:rFonts w:ascii="Times New Roman" w:hAnsi="Times New Roman"/>
          <w:sz w:val="26"/>
          <w:szCs w:val="26"/>
          <w:lang w:val="pt-BR"/>
        </w:rPr>
        <w:t>dựa trên công thức kết hợp trọng số tuyến tính (WLC) </w:t>
      </w:r>
      <w:r w:rsidRPr="000D75C2">
        <w:rPr>
          <w:rFonts w:ascii="Times New Roman" w:hAnsi="Times New Roman"/>
          <w:sz w:val="26"/>
          <w:szCs w:val="26"/>
          <w:lang w:val="pt-BR"/>
        </w:rPr>
        <w:t xml:space="preserve"> </w:t>
      </w:r>
      <w:r w:rsidR="005B6F4E" w:rsidRPr="000D75C2">
        <w:rPr>
          <w:rFonts w:ascii="Times New Roman" w:hAnsi="Times New Roman"/>
          <w:sz w:val="26"/>
          <w:szCs w:val="26"/>
          <w:lang w:val="pt-BR"/>
        </w:rPr>
        <w:t>của</w:t>
      </w:r>
      <w:r w:rsidRPr="000D75C2">
        <w:rPr>
          <w:rFonts w:ascii="Times New Roman" w:hAnsi="Times New Roman"/>
          <w:sz w:val="26"/>
          <w:szCs w:val="26"/>
          <w:lang w:val="pt-BR"/>
        </w:rPr>
        <w:t xml:space="preserve"> Voogd (1983), như sau:</w:t>
      </w:r>
    </w:p>
    <w:p w:rsidR="009B305B" w:rsidRPr="000D75C2" w:rsidRDefault="002E7D84" w:rsidP="00405AE7">
      <w:pPr>
        <w:widowControl w:val="0"/>
        <w:tabs>
          <w:tab w:val="right" w:pos="7938"/>
        </w:tabs>
        <w:spacing w:after="120"/>
        <w:ind w:left="2552"/>
        <w:rPr>
          <w:rFonts w:ascii="Times New Roman" w:hAnsi="Times New Roman"/>
          <w:color w:val="000000"/>
          <w:sz w:val="26"/>
          <w:szCs w:val="26"/>
        </w:rPr>
      </w:pPr>
      <w:r w:rsidRPr="00B91ADB">
        <w:rPr>
          <w:rFonts w:ascii="Times New Roman" w:hAnsi="Times New Roman"/>
          <w:noProof/>
          <w:color w:val="000000"/>
          <w:position w:val="-30"/>
          <w:sz w:val="26"/>
          <w:szCs w:val="26"/>
        </w:rPr>
        <w:drawing>
          <wp:inline distT="0" distB="0" distL="0" distR="0" wp14:anchorId="0CDDF6AA" wp14:editId="3A4C9E6B">
            <wp:extent cx="990600" cy="4654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465455"/>
                    </a:xfrm>
                    <a:prstGeom prst="rect">
                      <a:avLst/>
                    </a:prstGeom>
                    <a:noFill/>
                    <a:ln>
                      <a:noFill/>
                    </a:ln>
                  </pic:spPr>
                </pic:pic>
              </a:graphicData>
            </a:graphic>
          </wp:inline>
        </w:drawing>
      </w:r>
      <w:r w:rsidR="00614C8B" w:rsidRPr="000D75C2">
        <w:rPr>
          <w:rFonts w:ascii="Times New Roman" w:hAnsi="Times New Roman"/>
          <w:color w:val="000000"/>
          <w:sz w:val="26"/>
          <w:szCs w:val="26"/>
        </w:rPr>
        <w:tab/>
      </w:r>
    </w:p>
    <w:p w:rsidR="009B305B" w:rsidRPr="000D75C2" w:rsidRDefault="00AB1711" w:rsidP="00B91ADB">
      <w:pPr>
        <w:widowControl w:val="0"/>
        <w:tabs>
          <w:tab w:val="left" w:pos="7938"/>
        </w:tabs>
        <w:autoSpaceDE w:val="0"/>
        <w:autoSpaceDN w:val="0"/>
        <w:adjustRightInd w:val="0"/>
        <w:spacing w:after="120"/>
        <w:ind w:firstLine="357"/>
        <w:rPr>
          <w:rFonts w:ascii="Times New Roman" w:hAnsi="Times New Roman"/>
          <w:color w:val="000000"/>
          <w:sz w:val="26"/>
          <w:szCs w:val="26"/>
        </w:rPr>
      </w:pPr>
      <w:r w:rsidRPr="000D75C2">
        <w:rPr>
          <w:rFonts w:ascii="Times New Roman" w:hAnsi="Times New Roman"/>
          <w:color w:val="000000"/>
          <w:sz w:val="26"/>
          <w:szCs w:val="26"/>
        </w:rPr>
        <w:t>Trong đó</w:t>
      </w:r>
      <w:r w:rsidR="009B305B" w:rsidRPr="000D75C2">
        <w:rPr>
          <w:rFonts w:ascii="Times New Roman" w:hAnsi="Times New Roman"/>
          <w:color w:val="000000"/>
          <w:sz w:val="26"/>
          <w:szCs w:val="26"/>
        </w:rPr>
        <w:t>:</w:t>
      </w:r>
    </w:p>
    <w:p w:rsidR="009B305B" w:rsidRPr="000D75C2" w:rsidRDefault="009B305B" w:rsidP="00405AE7">
      <w:pPr>
        <w:pStyle w:val="onvnlitk"/>
        <w:widowControl w:val="0"/>
        <w:autoSpaceDE w:val="0"/>
        <w:autoSpaceDN w:val="0"/>
        <w:adjustRightInd w:val="0"/>
        <w:spacing w:after="120"/>
        <w:ind w:left="0" w:firstLine="357"/>
        <w:contextualSpacing w:val="0"/>
        <w:jc w:val="both"/>
        <w:rPr>
          <w:color w:val="000000"/>
          <w:sz w:val="26"/>
          <w:szCs w:val="26"/>
          <w:lang w:val="en-US"/>
        </w:rPr>
      </w:pPr>
      <w:r w:rsidRPr="00B91ADB">
        <w:rPr>
          <w:color w:val="000000"/>
          <w:sz w:val="26"/>
          <w:szCs w:val="26"/>
        </w:rPr>
        <w:t xml:space="preserve">LSI: </w:t>
      </w:r>
      <w:r w:rsidR="00614C8B" w:rsidRPr="00B91ADB">
        <w:rPr>
          <w:color w:val="000000"/>
          <w:sz w:val="26"/>
          <w:szCs w:val="26"/>
          <w:lang w:val="en-US"/>
        </w:rPr>
        <w:t xml:space="preserve"> </w:t>
      </w:r>
      <w:r w:rsidR="00084AC4" w:rsidRPr="00B91ADB">
        <w:rPr>
          <w:color w:val="000000"/>
          <w:sz w:val="26"/>
          <w:szCs w:val="26"/>
          <w:lang w:val="en-US"/>
        </w:rPr>
        <w:t xml:space="preserve">Giá </w:t>
      </w:r>
      <w:r w:rsidR="00AB1711" w:rsidRPr="00B91ADB">
        <w:rPr>
          <w:color w:val="000000"/>
          <w:sz w:val="26"/>
          <w:szCs w:val="26"/>
          <w:lang w:val="en-US"/>
        </w:rPr>
        <w:t xml:space="preserve">trị nguy cơ </w:t>
      </w:r>
      <w:r w:rsidR="00BB4D65" w:rsidRPr="00B91ADB">
        <w:rPr>
          <w:sz w:val="26"/>
          <w:szCs w:val="28"/>
        </w:rPr>
        <w:t>xảy ra tai biến trượt lở đấ</w:t>
      </w:r>
      <w:r w:rsidR="00087384" w:rsidRPr="00B91ADB">
        <w:rPr>
          <w:sz w:val="26"/>
          <w:szCs w:val="28"/>
        </w:rPr>
        <w:t>t</w:t>
      </w:r>
    </w:p>
    <w:p w:rsidR="009B305B" w:rsidRPr="000D75C2" w:rsidRDefault="009B305B" w:rsidP="00405AE7">
      <w:pPr>
        <w:pStyle w:val="onvnlitk"/>
        <w:widowControl w:val="0"/>
        <w:autoSpaceDE w:val="0"/>
        <w:autoSpaceDN w:val="0"/>
        <w:adjustRightInd w:val="0"/>
        <w:spacing w:after="120"/>
        <w:ind w:left="0" w:firstLine="357"/>
        <w:contextualSpacing w:val="0"/>
        <w:jc w:val="both"/>
        <w:rPr>
          <w:color w:val="000000"/>
          <w:sz w:val="26"/>
          <w:szCs w:val="26"/>
        </w:rPr>
      </w:pPr>
      <w:r w:rsidRPr="00B91ADB">
        <w:rPr>
          <w:color w:val="000000"/>
          <w:sz w:val="26"/>
          <w:szCs w:val="26"/>
        </w:rPr>
        <w:t>W</w:t>
      </w:r>
      <w:r w:rsidRPr="00B91ADB">
        <w:rPr>
          <w:color w:val="000000"/>
          <w:sz w:val="26"/>
          <w:szCs w:val="26"/>
          <w:vertAlign w:val="subscript"/>
        </w:rPr>
        <w:t>j</w:t>
      </w:r>
      <w:r w:rsidRPr="00B91ADB">
        <w:rPr>
          <w:color w:val="000000"/>
          <w:sz w:val="26"/>
          <w:szCs w:val="26"/>
        </w:rPr>
        <w:t xml:space="preserve">: </w:t>
      </w:r>
      <w:r w:rsidR="00614C8B" w:rsidRPr="00B91ADB">
        <w:rPr>
          <w:color w:val="000000"/>
          <w:sz w:val="26"/>
          <w:szCs w:val="26"/>
          <w:lang w:val="en-US"/>
        </w:rPr>
        <w:t xml:space="preserve">  </w:t>
      </w:r>
      <w:r w:rsidR="00AB1711" w:rsidRPr="00B91ADB">
        <w:rPr>
          <w:color w:val="000000"/>
          <w:sz w:val="26"/>
          <w:szCs w:val="26"/>
          <w:lang w:val="en-US"/>
        </w:rPr>
        <w:t>Giá trị trọng số của thông số</w:t>
      </w:r>
      <w:r w:rsidRPr="00B91ADB">
        <w:rPr>
          <w:color w:val="000000"/>
          <w:sz w:val="26"/>
          <w:szCs w:val="26"/>
        </w:rPr>
        <w:t xml:space="preserve"> j</w:t>
      </w:r>
    </w:p>
    <w:p w:rsidR="009B305B" w:rsidRPr="000D75C2" w:rsidRDefault="009B305B" w:rsidP="00405AE7">
      <w:pPr>
        <w:pStyle w:val="onvnlitk"/>
        <w:widowControl w:val="0"/>
        <w:autoSpaceDE w:val="0"/>
        <w:autoSpaceDN w:val="0"/>
        <w:adjustRightInd w:val="0"/>
        <w:spacing w:after="120"/>
        <w:ind w:left="0" w:firstLine="357"/>
        <w:contextualSpacing w:val="0"/>
        <w:jc w:val="both"/>
        <w:rPr>
          <w:color w:val="000000"/>
          <w:sz w:val="26"/>
          <w:szCs w:val="26"/>
        </w:rPr>
      </w:pPr>
      <w:r w:rsidRPr="00B91ADB">
        <w:rPr>
          <w:color w:val="000000"/>
          <w:sz w:val="26"/>
          <w:szCs w:val="26"/>
        </w:rPr>
        <w:t>w</w:t>
      </w:r>
      <w:r w:rsidRPr="00B91ADB">
        <w:rPr>
          <w:color w:val="000000"/>
          <w:sz w:val="26"/>
          <w:szCs w:val="26"/>
          <w:vertAlign w:val="subscript"/>
        </w:rPr>
        <w:t>ij</w:t>
      </w:r>
      <w:r w:rsidRPr="00B91ADB">
        <w:rPr>
          <w:color w:val="000000"/>
          <w:sz w:val="26"/>
          <w:szCs w:val="26"/>
        </w:rPr>
        <w:t xml:space="preserve">: </w:t>
      </w:r>
      <w:r w:rsidR="00614C8B" w:rsidRPr="00B91ADB">
        <w:rPr>
          <w:color w:val="000000"/>
          <w:sz w:val="26"/>
          <w:szCs w:val="26"/>
          <w:lang w:val="en-US"/>
        </w:rPr>
        <w:t xml:space="preserve">  </w:t>
      </w:r>
      <w:r w:rsidR="00BB4D65" w:rsidRPr="00B91ADB">
        <w:rPr>
          <w:sz w:val="26"/>
          <w:szCs w:val="28"/>
        </w:rPr>
        <w:t>Giá trị trọng số của lớp i thuộc tác nhân thứ j gây ra tai biến trượt lở đất</w:t>
      </w:r>
    </w:p>
    <w:p w:rsidR="009B305B" w:rsidRPr="000D75C2" w:rsidRDefault="009B305B" w:rsidP="00405AE7">
      <w:pPr>
        <w:pStyle w:val="onvnlitk"/>
        <w:widowControl w:val="0"/>
        <w:autoSpaceDE w:val="0"/>
        <w:autoSpaceDN w:val="0"/>
        <w:adjustRightInd w:val="0"/>
        <w:spacing w:after="120"/>
        <w:ind w:left="0" w:firstLine="357"/>
        <w:contextualSpacing w:val="0"/>
        <w:jc w:val="both"/>
        <w:rPr>
          <w:color w:val="000000"/>
          <w:sz w:val="26"/>
          <w:szCs w:val="26"/>
        </w:rPr>
      </w:pPr>
      <w:r w:rsidRPr="00B91ADB">
        <w:rPr>
          <w:color w:val="000000"/>
          <w:sz w:val="26"/>
          <w:szCs w:val="26"/>
        </w:rPr>
        <w:t>n</w:t>
      </w:r>
      <w:r w:rsidR="00614C8B" w:rsidRPr="00B91ADB">
        <w:rPr>
          <w:color w:val="000000"/>
          <w:sz w:val="26"/>
          <w:szCs w:val="26"/>
          <w:lang w:val="en-US"/>
        </w:rPr>
        <w:t xml:space="preserve">: </w:t>
      </w:r>
      <w:r w:rsidRPr="00B91ADB">
        <w:rPr>
          <w:color w:val="000000"/>
          <w:sz w:val="26"/>
          <w:szCs w:val="26"/>
        </w:rPr>
        <w:t xml:space="preserve"> </w:t>
      </w:r>
      <w:r w:rsidR="00614C8B" w:rsidRPr="00B91ADB">
        <w:rPr>
          <w:color w:val="000000"/>
          <w:sz w:val="26"/>
          <w:szCs w:val="26"/>
          <w:lang w:val="en-US"/>
        </w:rPr>
        <w:t xml:space="preserve">   </w:t>
      </w:r>
      <w:r w:rsidR="00BB4D65" w:rsidRPr="00B91ADB">
        <w:rPr>
          <w:sz w:val="26"/>
          <w:szCs w:val="28"/>
        </w:rPr>
        <w:t>Số lượng tác nhân gây ra tai biến trượt lở đất của khu vực nghiên cứu.</w:t>
      </w:r>
    </w:p>
    <w:p w:rsidR="000F2F57" w:rsidRPr="000D75C2" w:rsidRDefault="00B432BD"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 xml:space="preserve">Các trọng số Wj và các giá trị tỉ số wij </w:t>
      </w:r>
      <w:r w:rsidR="00425BCF" w:rsidRPr="000D75C2">
        <w:rPr>
          <w:rFonts w:ascii="Times New Roman" w:hAnsi="Times New Roman"/>
          <w:sz w:val="26"/>
          <w:szCs w:val="26"/>
          <w:lang w:val="pt-BR"/>
        </w:rPr>
        <w:t xml:space="preserve">được xác định dựa trên các so sánh cặp và các tính toán giá trị eigenvector. </w:t>
      </w:r>
      <w:r w:rsidR="000F2F57" w:rsidRPr="000D75C2">
        <w:rPr>
          <w:rFonts w:ascii="Times New Roman" w:hAnsi="Times New Roman"/>
          <w:sz w:val="26"/>
          <w:szCs w:val="26"/>
          <w:lang w:val="pt-BR"/>
        </w:rPr>
        <w:t xml:space="preserve">Cụ thể, giá trị trọng số Wj </w:t>
      </w:r>
      <w:r w:rsidRPr="000D75C2">
        <w:rPr>
          <w:rFonts w:ascii="Times New Roman" w:hAnsi="Times New Roman"/>
          <w:sz w:val="26"/>
          <w:szCs w:val="26"/>
          <w:lang w:val="pt-BR"/>
        </w:rPr>
        <w:t xml:space="preserve">thu được chính là các giá trị </w:t>
      </w:r>
      <w:r w:rsidRPr="000D75C2">
        <w:rPr>
          <w:rFonts w:ascii="Times New Roman" w:hAnsi="Times New Roman"/>
          <w:sz w:val="26"/>
          <w:szCs w:val="26"/>
          <w:lang w:val="pt-BR"/>
        </w:rPr>
        <w:lastRenderedPageBreak/>
        <w:t>eigenvector</w:t>
      </w:r>
      <w:r w:rsidR="000F2F57" w:rsidRPr="000D75C2">
        <w:rPr>
          <w:rFonts w:ascii="Times New Roman" w:hAnsi="Times New Roman"/>
          <w:sz w:val="26"/>
          <w:szCs w:val="26"/>
          <w:lang w:val="pt-BR"/>
        </w:rPr>
        <w:t xml:space="preserve"> </w:t>
      </w:r>
      <w:r w:rsidRPr="000D75C2">
        <w:rPr>
          <w:rFonts w:ascii="Times New Roman" w:hAnsi="Times New Roman"/>
          <w:sz w:val="26"/>
          <w:szCs w:val="26"/>
          <w:lang w:val="pt-BR"/>
        </w:rPr>
        <w:t>trong ma trận</w:t>
      </w:r>
      <w:r w:rsidR="000F2F57" w:rsidRPr="000D75C2">
        <w:rPr>
          <w:rFonts w:ascii="Times New Roman" w:hAnsi="Times New Roman"/>
          <w:sz w:val="26"/>
          <w:szCs w:val="26"/>
          <w:lang w:val="pt-BR"/>
        </w:rPr>
        <w:t xml:space="preserve"> </w:t>
      </w:r>
      <w:r w:rsidRPr="000D75C2">
        <w:rPr>
          <w:rFonts w:ascii="Times New Roman" w:hAnsi="Times New Roman"/>
          <w:sz w:val="26"/>
          <w:szCs w:val="26"/>
          <w:lang w:val="pt-BR"/>
        </w:rPr>
        <w:t>mô tả mối quan hệ giữa các yếu tố khác nhau</w:t>
      </w:r>
      <w:r w:rsidR="000F2F57" w:rsidRPr="000D75C2">
        <w:rPr>
          <w:rFonts w:ascii="Times New Roman" w:hAnsi="Times New Roman"/>
          <w:sz w:val="26"/>
          <w:szCs w:val="26"/>
          <w:lang w:val="pt-BR"/>
        </w:rPr>
        <w:t xml:space="preserve">, và các giá trị </w:t>
      </w:r>
      <w:r w:rsidRPr="000D75C2">
        <w:rPr>
          <w:rFonts w:ascii="Times New Roman" w:hAnsi="Times New Roman"/>
          <w:sz w:val="26"/>
          <w:szCs w:val="26"/>
          <w:lang w:val="pt-BR"/>
        </w:rPr>
        <w:t xml:space="preserve">tỉ số </w:t>
      </w:r>
      <w:r w:rsidR="000F2F57" w:rsidRPr="000D75C2">
        <w:rPr>
          <w:rFonts w:ascii="Times New Roman" w:hAnsi="Times New Roman"/>
          <w:sz w:val="26"/>
          <w:szCs w:val="26"/>
          <w:lang w:val="pt-BR"/>
        </w:rPr>
        <w:t xml:space="preserve">wij </w:t>
      </w:r>
      <w:r w:rsidRPr="000D75C2">
        <w:rPr>
          <w:rFonts w:ascii="Times New Roman" w:hAnsi="Times New Roman"/>
          <w:sz w:val="26"/>
          <w:szCs w:val="26"/>
          <w:lang w:val="pt-BR"/>
        </w:rPr>
        <w:t>là các giá trị eigenvector trong</w:t>
      </w:r>
      <w:r w:rsidR="000F2F57" w:rsidRPr="000D75C2">
        <w:rPr>
          <w:rFonts w:ascii="Times New Roman" w:hAnsi="Times New Roman"/>
          <w:sz w:val="26"/>
          <w:szCs w:val="26"/>
          <w:lang w:val="pt-BR"/>
        </w:rPr>
        <w:t xml:space="preserve"> ma trận </w:t>
      </w:r>
      <w:r w:rsidRPr="000D75C2">
        <w:rPr>
          <w:rFonts w:ascii="Times New Roman" w:hAnsi="Times New Roman"/>
          <w:sz w:val="26"/>
          <w:szCs w:val="26"/>
          <w:lang w:val="pt-BR"/>
        </w:rPr>
        <w:t>mô</w:t>
      </w:r>
      <w:r w:rsidR="000F2F57" w:rsidRPr="000D75C2">
        <w:rPr>
          <w:rFonts w:ascii="Times New Roman" w:hAnsi="Times New Roman"/>
          <w:sz w:val="26"/>
          <w:szCs w:val="26"/>
          <w:lang w:val="pt-BR"/>
        </w:rPr>
        <w:t xml:space="preserve"> tả mối quan hệ giữa tất cả các lớp </w:t>
      </w:r>
      <w:r w:rsidRPr="000D75C2">
        <w:rPr>
          <w:rFonts w:ascii="Times New Roman" w:hAnsi="Times New Roman"/>
          <w:sz w:val="26"/>
          <w:szCs w:val="26"/>
          <w:lang w:val="pt-BR"/>
        </w:rPr>
        <w:t>của</w:t>
      </w:r>
      <w:r w:rsidR="000F2F57" w:rsidRPr="000D75C2">
        <w:rPr>
          <w:rFonts w:ascii="Times New Roman" w:hAnsi="Times New Roman"/>
          <w:sz w:val="26"/>
          <w:szCs w:val="26"/>
          <w:lang w:val="pt-BR"/>
        </w:rPr>
        <w:t xml:space="preserve"> một yếu tố.</w:t>
      </w:r>
    </w:p>
    <w:p w:rsidR="00492DDE" w:rsidRPr="000D75C2" w:rsidRDefault="00492DDE" w:rsidP="00405AE7">
      <w:pPr>
        <w:widowControl w:val="0"/>
        <w:spacing w:after="120"/>
        <w:rPr>
          <w:rFonts w:ascii="Times New Roman" w:hAnsi="Times New Roman"/>
          <w:sz w:val="26"/>
          <w:szCs w:val="26"/>
          <w:lang w:val="pt-BR"/>
        </w:rPr>
      </w:pPr>
    </w:p>
    <w:p w:rsidR="00425BCF" w:rsidRPr="000D75C2" w:rsidRDefault="00425BCF" w:rsidP="00405AE7">
      <w:pPr>
        <w:widowControl w:val="0"/>
        <w:spacing w:after="120"/>
        <w:rPr>
          <w:rFonts w:ascii="Times New Roman" w:hAnsi="Times New Roman"/>
          <w:sz w:val="26"/>
          <w:szCs w:val="26"/>
          <w:lang w:val="pt-BR"/>
        </w:rPr>
      </w:pPr>
      <w:r w:rsidRPr="000D75C2">
        <w:rPr>
          <w:rFonts w:ascii="Times New Roman" w:hAnsi="Times New Roman"/>
          <w:sz w:val="26"/>
          <w:szCs w:val="26"/>
          <w:lang w:val="pt-BR"/>
        </w:rPr>
        <w:t>Đối với dự án CRI, bản đồ GIS được phát triển dựa trên ba thuộc tính quan trọng sau: tính phù hợp, tính sẵn có và quy mô. Tính phù hợp đề cập đến các yếu tố nguyên nhân chính của sạt lở đất ở khu vực nghiên cứu. Tính sẵn có đề cập đến việc tiếp cận các dữ liệu của mỗi yếu tố liên quan. Thuộc tính quy mô cũng là một yếu tố quan trọng, và đề cập đến quy mô không gian của các thông tin sẵn</w:t>
      </w:r>
      <w:r w:rsidR="000C140C" w:rsidRPr="000D75C2">
        <w:rPr>
          <w:rFonts w:ascii="Times New Roman" w:hAnsi="Times New Roman"/>
          <w:sz w:val="26"/>
          <w:szCs w:val="26"/>
          <w:lang w:val="pt-BR"/>
        </w:rPr>
        <w:t xml:space="preserve"> có</w:t>
      </w:r>
      <w:r w:rsidRPr="000D75C2">
        <w:rPr>
          <w:rFonts w:ascii="Times New Roman" w:hAnsi="Times New Roman"/>
          <w:sz w:val="26"/>
          <w:szCs w:val="26"/>
          <w:lang w:val="pt-BR"/>
        </w:rPr>
        <w:t xml:space="preserve"> cho các yếu tố </w:t>
      </w:r>
      <w:r w:rsidR="000C140C" w:rsidRPr="000D75C2">
        <w:rPr>
          <w:rFonts w:ascii="Times New Roman" w:hAnsi="Times New Roman"/>
          <w:sz w:val="26"/>
          <w:szCs w:val="26"/>
          <w:lang w:val="pt-BR"/>
        </w:rPr>
        <w:t>nguyên nhân</w:t>
      </w:r>
      <w:r w:rsidRPr="000D75C2">
        <w:rPr>
          <w:rFonts w:ascii="Times New Roman" w:hAnsi="Times New Roman"/>
          <w:sz w:val="26"/>
          <w:szCs w:val="26"/>
          <w:lang w:val="pt-BR"/>
        </w:rPr>
        <w:t xml:space="preserve">. </w:t>
      </w:r>
      <w:r w:rsidR="000C140C" w:rsidRPr="000D75C2">
        <w:rPr>
          <w:rFonts w:ascii="Times New Roman" w:hAnsi="Times New Roman"/>
          <w:sz w:val="26"/>
          <w:szCs w:val="26"/>
          <w:lang w:val="pt-BR"/>
        </w:rPr>
        <w:t xml:space="preserve">Khi </w:t>
      </w:r>
      <w:r w:rsidRPr="000D75C2">
        <w:rPr>
          <w:rFonts w:ascii="Times New Roman" w:hAnsi="Times New Roman"/>
          <w:sz w:val="26"/>
          <w:szCs w:val="26"/>
          <w:lang w:val="pt-BR"/>
        </w:rPr>
        <w:t>xem xét ba thuộc tính</w:t>
      </w:r>
      <w:r w:rsidR="000C140C" w:rsidRPr="000D75C2">
        <w:rPr>
          <w:rFonts w:ascii="Times New Roman" w:hAnsi="Times New Roman"/>
          <w:sz w:val="26"/>
          <w:szCs w:val="26"/>
          <w:lang w:val="pt-BR"/>
        </w:rPr>
        <w:t xml:space="preserve"> này</w:t>
      </w:r>
      <w:r w:rsidRPr="000D75C2">
        <w:rPr>
          <w:rFonts w:ascii="Times New Roman" w:hAnsi="Times New Roman"/>
          <w:sz w:val="26"/>
          <w:szCs w:val="26"/>
          <w:lang w:val="pt-BR"/>
        </w:rPr>
        <w:t xml:space="preserve">, 09 thông số (j = 9) được lựa chọn </w:t>
      </w:r>
      <w:r w:rsidR="000C140C" w:rsidRPr="000D75C2">
        <w:rPr>
          <w:rFonts w:ascii="Times New Roman" w:hAnsi="Times New Roman"/>
          <w:sz w:val="26"/>
          <w:szCs w:val="26"/>
          <w:lang w:val="pt-BR"/>
        </w:rPr>
        <w:t>cho</w:t>
      </w:r>
      <w:r w:rsidRPr="000D75C2">
        <w:rPr>
          <w:rFonts w:ascii="Times New Roman" w:hAnsi="Times New Roman"/>
          <w:sz w:val="26"/>
          <w:szCs w:val="26"/>
          <w:lang w:val="pt-BR"/>
        </w:rPr>
        <w:t xml:space="preserve"> tính toán LSI </w:t>
      </w:r>
      <w:r w:rsidR="000C140C" w:rsidRPr="000D75C2">
        <w:rPr>
          <w:rFonts w:ascii="Times New Roman" w:hAnsi="Times New Roman"/>
          <w:sz w:val="26"/>
          <w:szCs w:val="26"/>
          <w:lang w:val="pt-BR"/>
        </w:rPr>
        <w:t>trong dự án</w:t>
      </w:r>
      <w:r w:rsidR="00492DDE" w:rsidRPr="000D75C2">
        <w:rPr>
          <w:rFonts w:ascii="Times New Roman" w:hAnsi="Times New Roman"/>
          <w:sz w:val="26"/>
          <w:szCs w:val="26"/>
          <w:lang w:val="pt-BR"/>
        </w:rPr>
        <w:t xml:space="preserve"> </w:t>
      </w:r>
      <w:r w:rsidRPr="000D75C2">
        <w:rPr>
          <w:rFonts w:ascii="Times New Roman" w:hAnsi="Times New Roman"/>
          <w:sz w:val="26"/>
          <w:szCs w:val="26"/>
          <w:lang w:val="pt-BR"/>
        </w:rPr>
        <w:t>CRI. Bao gồm:</w:t>
      </w:r>
    </w:p>
    <w:p w:rsidR="009B305B" w:rsidRPr="000D75C2" w:rsidRDefault="000C140C"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Độ dốc địa hình</w:t>
      </w:r>
    </w:p>
    <w:p w:rsidR="009B305B" w:rsidRPr="000D75C2" w:rsidRDefault="000C140C"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Thành phần đất đá</w:t>
      </w:r>
    </w:p>
    <w:p w:rsidR="009B305B" w:rsidRPr="000D75C2" w:rsidRDefault="000C140C"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Phấn bố lượng mưa</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Thảm phủ thực vật</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Mật độ đứt gãy</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Mật độ sông suối</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 xml:space="preserve">Mật độ phân cắt sâu </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color w:val="000000"/>
          <w:spacing w:val="-4"/>
          <w:sz w:val="26"/>
          <w:szCs w:val="26"/>
        </w:rPr>
        <w:t>Hướng sườn</w:t>
      </w:r>
    </w:p>
    <w:p w:rsidR="009B305B" w:rsidRPr="000D75C2" w:rsidRDefault="00995B0B" w:rsidP="00405AE7">
      <w:pPr>
        <w:numPr>
          <w:ilvl w:val="0"/>
          <w:numId w:val="13"/>
        </w:numPr>
        <w:rPr>
          <w:rFonts w:ascii="Times New Roman" w:hAnsi="Times New Roman"/>
          <w:color w:val="000000"/>
          <w:spacing w:val="-4"/>
          <w:sz w:val="26"/>
          <w:szCs w:val="26"/>
        </w:rPr>
      </w:pPr>
      <w:r w:rsidRPr="000D75C2">
        <w:rPr>
          <w:rFonts w:ascii="Times New Roman" w:hAnsi="Times New Roman"/>
          <w:sz w:val="26"/>
          <w:szCs w:val="26"/>
        </w:rPr>
        <w:t>Khoảng cách đến đường giao thông</w:t>
      </w:r>
      <w:r w:rsidR="009B305B" w:rsidRPr="000D75C2">
        <w:rPr>
          <w:rFonts w:ascii="Times New Roman" w:hAnsi="Times New Roman"/>
          <w:color w:val="000000"/>
          <w:spacing w:val="-4"/>
          <w:sz w:val="26"/>
          <w:szCs w:val="26"/>
        </w:rPr>
        <w:t xml:space="preserve">. </w:t>
      </w:r>
    </w:p>
    <w:p w:rsidR="00985270" w:rsidRPr="000D75C2" w:rsidRDefault="00985270" w:rsidP="00405AE7">
      <w:pPr>
        <w:rPr>
          <w:rFonts w:ascii="Times New Roman" w:hAnsi="Times New Roman"/>
          <w:color w:val="000000"/>
          <w:spacing w:val="-4"/>
          <w:sz w:val="26"/>
          <w:szCs w:val="26"/>
        </w:rPr>
      </w:pPr>
    </w:p>
    <w:p w:rsidR="00995B0B" w:rsidRPr="000D75C2" w:rsidRDefault="00995B0B" w:rsidP="00405AE7">
      <w:pPr>
        <w:rPr>
          <w:rFonts w:ascii="Times New Roman" w:hAnsi="Times New Roman"/>
          <w:color w:val="000000"/>
          <w:spacing w:val="-4"/>
          <w:sz w:val="26"/>
          <w:szCs w:val="26"/>
        </w:rPr>
      </w:pPr>
      <w:r w:rsidRPr="000D75C2">
        <w:rPr>
          <w:rFonts w:ascii="Times New Roman" w:hAnsi="Times New Roman"/>
          <w:color w:val="000000"/>
          <w:spacing w:val="-4"/>
          <w:sz w:val="26"/>
          <w:szCs w:val="26"/>
        </w:rPr>
        <w:t xml:space="preserve">Dưới đây là hai lớp </w:t>
      </w:r>
      <w:r w:rsidR="005A3243" w:rsidRPr="000D75C2">
        <w:rPr>
          <w:rFonts w:ascii="Times New Roman" w:hAnsi="Times New Roman"/>
          <w:color w:val="000000"/>
          <w:spacing w:val="-4"/>
          <w:sz w:val="26"/>
          <w:szCs w:val="26"/>
        </w:rPr>
        <w:t xml:space="preserve">ví dụ </w:t>
      </w:r>
      <w:r w:rsidRPr="000D75C2">
        <w:rPr>
          <w:rFonts w:ascii="Times New Roman" w:hAnsi="Times New Roman"/>
          <w:color w:val="000000"/>
          <w:spacing w:val="-4"/>
          <w:sz w:val="26"/>
          <w:szCs w:val="26"/>
        </w:rPr>
        <w:t xml:space="preserve">(độ dốc địa hình và thảm phủ thực vật) đã được sử dụng để thành lập bản đồ LSI để </w:t>
      </w:r>
      <w:r w:rsidR="008A1BBD" w:rsidRPr="000D75C2">
        <w:rPr>
          <w:rFonts w:ascii="Times New Roman" w:hAnsi="Times New Roman"/>
          <w:color w:val="000000"/>
          <w:spacing w:val="-4"/>
          <w:sz w:val="26"/>
          <w:szCs w:val="26"/>
        </w:rPr>
        <w:t>giúp hiểu hơn</w:t>
      </w:r>
      <w:r w:rsidRPr="000D75C2">
        <w:rPr>
          <w:rFonts w:ascii="Times New Roman" w:hAnsi="Times New Roman"/>
          <w:color w:val="000000"/>
          <w:spacing w:val="-4"/>
          <w:sz w:val="26"/>
          <w:szCs w:val="26"/>
        </w:rPr>
        <w:t xml:space="preserve"> về mức độ chi tiết cần thiết cho việc xây dựng mô hình </w:t>
      </w:r>
      <w:r w:rsidR="008A1BBD" w:rsidRPr="000D75C2">
        <w:rPr>
          <w:rFonts w:ascii="Times New Roman" w:hAnsi="Times New Roman"/>
          <w:color w:val="000000"/>
          <w:spacing w:val="-4"/>
          <w:sz w:val="26"/>
          <w:szCs w:val="26"/>
        </w:rPr>
        <w:t>hiểm họa</w:t>
      </w:r>
      <w:r w:rsidRPr="000D75C2">
        <w:rPr>
          <w:rFonts w:ascii="Times New Roman" w:hAnsi="Times New Roman"/>
          <w:color w:val="000000"/>
          <w:spacing w:val="-4"/>
          <w:sz w:val="26"/>
          <w:szCs w:val="26"/>
        </w:rPr>
        <w:t>:</w:t>
      </w:r>
    </w:p>
    <w:p w:rsidR="00995B0B" w:rsidRPr="000D75C2" w:rsidRDefault="00995B0B" w:rsidP="00405AE7">
      <w:pPr>
        <w:rPr>
          <w:rFonts w:ascii="Times New Roman" w:hAnsi="Times New Roman"/>
          <w:color w:val="000000"/>
          <w:spacing w:val="-4"/>
          <w:sz w:val="26"/>
          <w:szCs w:val="26"/>
        </w:rPr>
      </w:pPr>
    </w:p>
    <w:p w:rsidR="00985270" w:rsidRPr="000D75C2" w:rsidRDefault="008A1BBD" w:rsidP="00405AE7">
      <w:pPr>
        <w:pStyle w:val="Heading3"/>
        <w:widowControl w:val="0"/>
        <w:numPr>
          <w:ilvl w:val="0"/>
          <w:numId w:val="43"/>
        </w:numPr>
        <w:spacing w:after="240" w:line="276" w:lineRule="auto"/>
        <w:rPr>
          <w:rFonts w:ascii="Times New Roman" w:hAnsi="Times New Roman" w:cs="Times New Roman"/>
          <w:i w:val="0"/>
          <w:sz w:val="26"/>
        </w:rPr>
      </w:pPr>
      <w:bookmarkStart w:id="67" w:name="_Toc463427357"/>
      <w:r w:rsidRPr="00B91ADB">
        <w:rPr>
          <w:rFonts w:ascii="Times New Roman" w:hAnsi="Times New Roman" w:cs="Times New Roman"/>
          <w:i w:val="0"/>
          <w:sz w:val="26"/>
        </w:rPr>
        <w:t xml:space="preserve">Bản đm họađộ </w:t>
      </w:r>
      <w:bookmarkEnd w:id="67"/>
    </w:p>
    <w:p w:rsidR="00CA071E" w:rsidRPr="000D75C2" w:rsidRDefault="00CA071E" w:rsidP="00405AE7">
      <w:pPr>
        <w:widowControl w:val="0"/>
        <w:spacing w:after="240"/>
        <w:rPr>
          <w:rFonts w:ascii="Times New Roman" w:hAnsi="Times New Roman"/>
          <w:sz w:val="26"/>
          <w:szCs w:val="26"/>
        </w:rPr>
      </w:pPr>
      <w:r w:rsidRPr="000D75C2">
        <w:rPr>
          <w:rFonts w:ascii="Times New Roman" w:hAnsi="Times New Roman"/>
          <w:sz w:val="26"/>
          <w:szCs w:val="26"/>
        </w:rPr>
        <w:t xml:space="preserve">Bản đồ độ dốc của khu vực nghiên cứu các tỉnh </w:t>
      </w:r>
      <w:r w:rsidR="009A1302" w:rsidRPr="000D75C2">
        <w:rPr>
          <w:rFonts w:ascii="Times New Roman" w:hAnsi="Times New Roman"/>
          <w:sz w:val="26"/>
          <w:szCs w:val="26"/>
        </w:rPr>
        <w:t>MNPB</w:t>
      </w:r>
      <w:r w:rsidRPr="000D75C2">
        <w:rPr>
          <w:rFonts w:ascii="Times New Roman" w:hAnsi="Times New Roman"/>
          <w:sz w:val="26"/>
          <w:szCs w:val="26"/>
        </w:rPr>
        <w:t xml:space="preserve"> được thành lập từ </w:t>
      </w:r>
      <w:r w:rsidR="005B4AE7" w:rsidRPr="000D75C2">
        <w:rPr>
          <w:rFonts w:ascii="Times New Roman" w:hAnsi="Times New Roman"/>
          <w:sz w:val="26"/>
          <w:szCs w:val="26"/>
        </w:rPr>
        <w:t xml:space="preserve">mô hình số độ cao </w:t>
      </w:r>
      <w:r w:rsidRPr="000D75C2">
        <w:rPr>
          <w:rFonts w:ascii="Times New Roman" w:hAnsi="Times New Roman"/>
          <w:sz w:val="26"/>
          <w:szCs w:val="26"/>
        </w:rPr>
        <w:t xml:space="preserve">DEM với độ phân giải 90x90m trên cơ sở sử dụng mô-đun SLOPE trong ArcGIS 10.0 (ARCGIS User's Judea, năm 2015). </w:t>
      </w:r>
      <w:r w:rsidR="002B08DE" w:rsidRPr="000D75C2">
        <w:rPr>
          <w:rFonts w:ascii="Times New Roman" w:hAnsi="Times New Roman"/>
          <w:sz w:val="26"/>
          <w:szCs w:val="26"/>
        </w:rPr>
        <w:t xml:space="preserve">Kết </w:t>
      </w:r>
      <w:r w:rsidRPr="000D75C2">
        <w:rPr>
          <w:rFonts w:ascii="Times New Roman" w:hAnsi="Times New Roman"/>
          <w:sz w:val="26"/>
          <w:szCs w:val="26"/>
        </w:rPr>
        <w:t>quả tính toán biểu đồ của các bản đồ độ dốc trong phần mềm ArcGIS cho thấy độ dốc trung bình của khu vực</w:t>
      </w:r>
      <w:r w:rsidR="002B08DE" w:rsidRPr="000D75C2">
        <w:rPr>
          <w:rFonts w:ascii="Times New Roman" w:hAnsi="Times New Roman"/>
          <w:sz w:val="26"/>
          <w:szCs w:val="26"/>
        </w:rPr>
        <w:t xml:space="preserve"> này</w:t>
      </w:r>
      <w:r w:rsidRPr="000D75C2">
        <w:rPr>
          <w:rFonts w:ascii="Times New Roman" w:hAnsi="Times New Roman"/>
          <w:sz w:val="26"/>
          <w:szCs w:val="26"/>
        </w:rPr>
        <w:t xml:space="preserve"> là </w:t>
      </w:r>
      <w:r w:rsidR="002B08DE" w:rsidRPr="000D75C2">
        <w:rPr>
          <w:rFonts w:ascii="Times New Roman" w:hAnsi="Times New Roman"/>
          <w:sz w:val="26"/>
          <w:szCs w:val="26"/>
        </w:rPr>
        <w:t>16.3</w:t>
      </w:r>
      <w:r w:rsidR="002B08DE" w:rsidRPr="000D75C2">
        <w:rPr>
          <w:rFonts w:ascii="Times New Roman" w:hAnsi="Times New Roman"/>
          <w:sz w:val="26"/>
          <w:szCs w:val="26"/>
          <w:vertAlign w:val="superscript"/>
        </w:rPr>
        <w:t xml:space="preserve">o </w:t>
      </w:r>
      <w:r w:rsidRPr="000D75C2">
        <w:rPr>
          <w:rFonts w:ascii="Times New Roman" w:hAnsi="Times New Roman"/>
          <w:sz w:val="26"/>
          <w:szCs w:val="26"/>
        </w:rPr>
        <w:t xml:space="preserve">với độ lệch chuẩn </w:t>
      </w:r>
      <w:r w:rsidR="002B08DE" w:rsidRPr="000D75C2">
        <w:rPr>
          <w:rFonts w:ascii="Times New Roman" w:hAnsi="Times New Roman"/>
          <w:sz w:val="26"/>
          <w:szCs w:val="26"/>
        </w:rPr>
        <w:t>là</w:t>
      </w:r>
      <w:r w:rsidRPr="000D75C2">
        <w:rPr>
          <w:rFonts w:ascii="Times New Roman" w:hAnsi="Times New Roman"/>
          <w:sz w:val="26"/>
          <w:szCs w:val="26"/>
        </w:rPr>
        <w:t xml:space="preserve"> </w:t>
      </w:r>
      <w:r w:rsidR="002B08DE" w:rsidRPr="000D75C2">
        <w:rPr>
          <w:rFonts w:ascii="Times New Roman" w:hAnsi="Times New Roman"/>
          <w:sz w:val="26"/>
          <w:szCs w:val="26"/>
        </w:rPr>
        <w:t>9.97</w:t>
      </w:r>
      <w:r w:rsidR="002B08DE" w:rsidRPr="000D75C2">
        <w:rPr>
          <w:rFonts w:ascii="Times New Roman" w:hAnsi="Times New Roman"/>
          <w:sz w:val="26"/>
          <w:szCs w:val="26"/>
          <w:vertAlign w:val="superscript"/>
        </w:rPr>
        <w:t>o</w:t>
      </w:r>
      <w:r w:rsidRPr="000D75C2">
        <w:rPr>
          <w:rFonts w:ascii="Times New Roman" w:hAnsi="Times New Roman"/>
          <w:sz w:val="26"/>
          <w:szCs w:val="26"/>
        </w:rPr>
        <w:t>. Nhìn chung, hầu hết các khu vực nghiên cứu khá</w:t>
      </w:r>
      <w:r w:rsidR="002B08DE" w:rsidRPr="000D75C2">
        <w:rPr>
          <w:rFonts w:ascii="Times New Roman" w:hAnsi="Times New Roman"/>
          <w:sz w:val="26"/>
          <w:szCs w:val="26"/>
        </w:rPr>
        <w:t xml:space="preserve"> là</w:t>
      </w:r>
      <w:r w:rsidRPr="000D75C2">
        <w:rPr>
          <w:rFonts w:ascii="Times New Roman" w:hAnsi="Times New Roman"/>
          <w:sz w:val="26"/>
          <w:szCs w:val="26"/>
        </w:rPr>
        <w:t xml:space="preserve"> dốc. </w:t>
      </w:r>
      <w:r w:rsidR="00DA383F" w:rsidRPr="000D75C2">
        <w:rPr>
          <w:rFonts w:ascii="Times New Roman" w:hAnsi="Times New Roman"/>
          <w:sz w:val="26"/>
          <w:szCs w:val="26"/>
        </w:rPr>
        <w:t xml:space="preserve">Để hỗ trợ trong công tác </w:t>
      </w:r>
      <w:r w:rsidRPr="000D75C2">
        <w:rPr>
          <w:rFonts w:ascii="Times New Roman" w:hAnsi="Times New Roman"/>
          <w:sz w:val="26"/>
          <w:szCs w:val="26"/>
        </w:rPr>
        <w:t xml:space="preserve">đánh giá </w:t>
      </w:r>
      <w:r w:rsidR="00DA383F" w:rsidRPr="000D75C2">
        <w:rPr>
          <w:rFonts w:ascii="Times New Roman" w:hAnsi="Times New Roman"/>
          <w:sz w:val="26"/>
          <w:szCs w:val="26"/>
        </w:rPr>
        <w:t>và xây dựng giá trị rủi ro,</w:t>
      </w:r>
      <w:r w:rsidRPr="000D75C2">
        <w:rPr>
          <w:rFonts w:ascii="Times New Roman" w:hAnsi="Times New Roman"/>
          <w:sz w:val="26"/>
          <w:szCs w:val="26"/>
        </w:rPr>
        <w:t xml:space="preserve"> bản đồ độ dốc được chia thành 5 nhóm khác nhau, cụ thể là </w:t>
      </w:r>
      <w:r w:rsidR="002B08DE" w:rsidRPr="000D75C2">
        <w:rPr>
          <w:rFonts w:ascii="Times New Roman" w:hAnsi="Times New Roman"/>
          <w:sz w:val="26"/>
          <w:szCs w:val="26"/>
        </w:rPr>
        <w:t xml:space="preserve">Phẳng </w:t>
      </w:r>
      <w:r w:rsidRPr="000D75C2">
        <w:rPr>
          <w:rFonts w:ascii="Times New Roman" w:hAnsi="Times New Roman"/>
          <w:sz w:val="26"/>
          <w:szCs w:val="26"/>
        </w:rPr>
        <w:t>(</w:t>
      </w:r>
      <w:r w:rsidR="002B08DE" w:rsidRPr="000D75C2">
        <w:rPr>
          <w:rFonts w:ascii="Times New Roman" w:hAnsi="Times New Roman"/>
          <w:sz w:val="26"/>
          <w:szCs w:val="26"/>
        </w:rPr>
        <w:t>0-3</w:t>
      </w:r>
      <w:r w:rsidR="002B08DE" w:rsidRPr="000D75C2">
        <w:rPr>
          <w:rFonts w:ascii="Times New Roman" w:hAnsi="Times New Roman"/>
          <w:sz w:val="26"/>
          <w:szCs w:val="26"/>
          <w:vertAlign w:val="superscript"/>
        </w:rPr>
        <w:t>0</w:t>
      </w:r>
      <w:r w:rsidRPr="000D75C2">
        <w:rPr>
          <w:rFonts w:ascii="Times New Roman" w:hAnsi="Times New Roman"/>
          <w:sz w:val="26"/>
          <w:szCs w:val="26"/>
        </w:rPr>
        <w:t xml:space="preserve">), </w:t>
      </w:r>
      <w:r w:rsidR="002B08DE" w:rsidRPr="000D75C2">
        <w:rPr>
          <w:rFonts w:ascii="Times New Roman" w:hAnsi="Times New Roman"/>
          <w:sz w:val="26"/>
          <w:szCs w:val="26"/>
        </w:rPr>
        <w:t>nghiêng</w:t>
      </w:r>
      <w:r w:rsidRPr="000D75C2">
        <w:rPr>
          <w:rFonts w:ascii="Times New Roman" w:hAnsi="Times New Roman"/>
          <w:sz w:val="26"/>
          <w:szCs w:val="26"/>
        </w:rPr>
        <w:t xml:space="preserve"> (3-8</w:t>
      </w:r>
      <w:r w:rsidRPr="000D75C2">
        <w:rPr>
          <w:rFonts w:ascii="Times New Roman" w:hAnsi="Times New Roman"/>
          <w:sz w:val="26"/>
          <w:szCs w:val="26"/>
          <w:vertAlign w:val="superscript"/>
        </w:rPr>
        <w:t>0</w:t>
      </w:r>
      <w:r w:rsidRPr="000D75C2">
        <w:rPr>
          <w:rFonts w:ascii="Times New Roman" w:hAnsi="Times New Roman"/>
          <w:sz w:val="26"/>
          <w:szCs w:val="26"/>
        </w:rPr>
        <w:t xml:space="preserve">), </w:t>
      </w:r>
      <w:r w:rsidR="002B08DE" w:rsidRPr="000D75C2">
        <w:rPr>
          <w:rFonts w:ascii="Times New Roman" w:hAnsi="Times New Roman"/>
          <w:sz w:val="26"/>
          <w:szCs w:val="26"/>
        </w:rPr>
        <w:t>hơi dốc</w:t>
      </w:r>
      <w:r w:rsidRPr="000D75C2">
        <w:rPr>
          <w:rFonts w:ascii="Times New Roman" w:hAnsi="Times New Roman"/>
          <w:sz w:val="26"/>
          <w:szCs w:val="26"/>
        </w:rPr>
        <w:t xml:space="preserve"> (8</w:t>
      </w:r>
      <w:r w:rsidRPr="000D75C2">
        <w:rPr>
          <w:rFonts w:ascii="Times New Roman" w:hAnsi="Times New Roman"/>
          <w:sz w:val="26"/>
          <w:szCs w:val="26"/>
          <w:vertAlign w:val="superscript"/>
        </w:rPr>
        <w:t>0</w:t>
      </w:r>
      <w:r w:rsidRPr="000D75C2">
        <w:rPr>
          <w:rFonts w:ascii="Times New Roman" w:hAnsi="Times New Roman"/>
          <w:sz w:val="26"/>
          <w:szCs w:val="26"/>
        </w:rPr>
        <w:t>- 15</w:t>
      </w:r>
      <w:r w:rsidRPr="000D75C2">
        <w:rPr>
          <w:rFonts w:ascii="Times New Roman" w:hAnsi="Times New Roman"/>
          <w:sz w:val="26"/>
          <w:szCs w:val="26"/>
          <w:vertAlign w:val="superscript"/>
        </w:rPr>
        <w:t>0</w:t>
      </w:r>
      <w:r w:rsidRPr="000D75C2">
        <w:rPr>
          <w:rFonts w:ascii="Times New Roman" w:hAnsi="Times New Roman"/>
          <w:sz w:val="26"/>
          <w:szCs w:val="26"/>
        </w:rPr>
        <w:t>), dốc (15</w:t>
      </w:r>
      <w:r w:rsidRPr="000D75C2">
        <w:rPr>
          <w:rFonts w:ascii="Times New Roman" w:hAnsi="Times New Roman"/>
          <w:sz w:val="26"/>
          <w:szCs w:val="26"/>
          <w:vertAlign w:val="superscript"/>
        </w:rPr>
        <w:t>0</w:t>
      </w:r>
      <w:r w:rsidRPr="000D75C2">
        <w:rPr>
          <w:rFonts w:ascii="Times New Roman" w:hAnsi="Times New Roman"/>
          <w:sz w:val="26"/>
          <w:szCs w:val="26"/>
        </w:rPr>
        <w:t>-25</w:t>
      </w:r>
      <w:r w:rsidRPr="000D75C2">
        <w:rPr>
          <w:rFonts w:ascii="Times New Roman" w:hAnsi="Times New Roman"/>
          <w:sz w:val="26"/>
          <w:szCs w:val="26"/>
          <w:vertAlign w:val="superscript"/>
        </w:rPr>
        <w:t>0</w:t>
      </w:r>
      <w:r w:rsidRPr="000D75C2">
        <w:rPr>
          <w:rFonts w:ascii="Times New Roman" w:hAnsi="Times New Roman"/>
          <w:sz w:val="26"/>
          <w:szCs w:val="26"/>
        </w:rPr>
        <w:t>), rất dốc (25</w:t>
      </w:r>
      <w:r w:rsidRPr="000D75C2">
        <w:rPr>
          <w:rFonts w:ascii="Times New Roman" w:hAnsi="Times New Roman"/>
          <w:sz w:val="26"/>
          <w:szCs w:val="26"/>
          <w:vertAlign w:val="superscript"/>
        </w:rPr>
        <w:t>0</w:t>
      </w:r>
      <w:r w:rsidRPr="000D75C2">
        <w:rPr>
          <w:rFonts w:ascii="Times New Roman" w:hAnsi="Times New Roman"/>
          <w:sz w:val="26"/>
          <w:szCs w:val="26"/>
        </w:rPr>
        <w:t>-45</w:t>
      </w:r>
      <w:r w:rsidRPr="000D75C2">
        <w:rPr>
          <w:rFonts w:ascii="Times New Roman" w:hAnsi="Times New Roman"/>
          <w:sz w:val="26"/>
          <w:szCs w:val="26"/>
          <w:vertAlign w:val="superscript"/>
        </w:rPr>
        <w:t>0</w:t>
      </w:r>
      <w:r w:rsidRPr="000D75C2">
        <w:rPr>
          <w:rFonts w:ascii="Times New Roman" w:hAnsi="Times New Roman"/>
          <w:sz w:val="26"/>
          <w:szCs w:val="26"/>
        </w:rPr>
        <w:t xml:space="preserve">), dốc </w:t>
      </w:r>
      <w:r w:rsidR="002B08DE" w:rsidRPr="000D75C2">
        <w:rPr>
          <w:rFonts w:ascii="Times New Roman" w:hAnsi="Times New Roman"/>
          <w:sz w:val="26"/>
          <w:szCs w:val="26"/>
        </w:rPr>
        <w:t xml:space="preserve">đứng </w:t>
      </w:r>
      <w:r w:rsidRPr="000D75C2">
        <w:rPr>
          <w:rFonts w:ascii="Times New Roman" w:hAnsi="Times New Roman"/>
          <w:sz w:val="26"/>
          <w:szCs w:val="26"/>
        </w:rPr>
        <w:t xml:space="preserve">và </w:t>
      </w:r>
      <w:r w:rsidR="002B08DE" w:rsidRPr="000D75C2">
        <w:rPr>
          <w:rFonts w:ascii="Times New Roman" w:hAnsi="Times New Roman"/>
          <w:sz w:val="26"/>
          <w:szCs w:val="26"/>
        </w:rPr>
        <w:t xml:space="preserve">vách </w:t>
      </w:r>
      <w:r w:rsidRPr="000D75C2">
        <w:rPr>
          <w:rFonts w:ascii="Times New Roman" w:hAnsi="Times New Roman"/>
          <w:sz w:val="26"/>
          <w:szCs w:val="26"/>
        </w:rPr>
        <w:t>treo (&gt; 45</w:t>
      </w:r>
      <w:r w:rsidRPr="000D75C2">
        <w:rPr>
          <w:rFonts w:ascii="Times New Roman" w:hAnsi="Times New Roman"/>
          <w:sz w:val="26"/>
          <w:szCs w:val="26"/>
          <w:vertAlign w:val="superscript"/>
        </w:rPr>
        <w:t>0</w:t>
      </w:r>
      <w:r w:rsidRPr="000D75C2">
        <w:rPr>
          <w:rFonts w:ascii="Times New Roman" w:hAnsi="Times New Roman"/>
          <w:sz w:val="26"/>
          <w:szCs w:val="26"/>
        </w:rPr>
        <w:t xml:space="preserve">). </w:t>
      </w:r>
      <w:r w:rsidR="002B08DE" w:rsidRPr="000D75C2">
        <w:rPr>
          <w:rFonts w:ascii="Times New Roman" w:hAnsi="Times New Roman"/>
          <w:sz w:val="26"/>
          <w:szCs w:val="26"/>
        </w:rPr>
        <w:t xml:space="preserve">Bản </w:t>
      </w:r>
      <w:r w:rsidRPr="000D75C2">
        <w:rPr>
          <w:rFonts w:ascii="Times New Roman" w:hAnsi="Times New Roman"/>
          <w:sz w:val="26"/>
          <w:szCs w:val="26"/>
        </w:rPr>
        <w:t xml:space="preserve">đồ độ dốc của khu vực nghiên cứu được </w:t>
      </w:r>
      <w:r w:rsidR="00DA383F" w:rsidRPr="000D75C2">
        <w:rPr>
          <w:rFonts w:ascii="Times New Roman" w:hAnsi="Times New Roman"/>
          <w:sz w:val="26"/>
          <w:szCs w:val="26"/>
        </w:rPr>
        <w:t>thể hiện</w:t>
      </w:r>
      <w:r w:rsidRPr="000D75C2">
        <w:rPr>
          <w:rFonts w:ascii="Times New Roman" w:hAnsi="Times New Roman"/>
          <w:sz w:val="26"/>
          <w:szCs w:val="26"/>
        </w:rPr>
        <w:t xml:space="preserve"> trong </w:t>
      </w:r>
      <w:r w:rsidR="002B08DE" w:rsidRPr="000D75C2">
        <w:rPr>
          <w:rFonts w:ascii="Times New Roman" w:hAnsi="Times New Roman"/>
          <w:sz w:val="26"/>
          <w:szCs w:val="26"/>
        </w:rPr>
        <w:t xml:space="preserve">Hình </w:t>
      </w:r>
      <w:r w:rsidR="00DA383F" w:rsidRPr="000D75C2">
        <w:rPr>
          <w:rFonts w:ascii="Times New Roman" w:hAnsi="Times New Roman"/>
          <w:sz w:val="26"/>
          <w:szCs w:val="26"/>
        </w:rPr>
        <w:t>12</w:t>
      </w:r>
      <w:r w:rsidRPr="000D75C2">
        <w:rPr>
          <w:rFonts w:ascii="Times New Roman" w:hAnsi="Times New Roman"/>
          <w:sz w:val="26"/>
          <w:szCs w:val="26"/>
        </w:rPr>
        <w:t>.</w:t>
      </w:r>
    </w:p>
    <w:p w:rsidR="00985270" w:rsidRPr="000D75C2" w:rsidRDefault="00985270" w:rsidP="00405AE7">
      <w:pPr>
        <w:widowControl w:val="0"/>
        <w:spacing w:after="240"/>
        <w:rPr>
          <w:rFonts w:ascii="Times New Roman" w:hAnsi="Times New Roman"/>
          <w:sz w:val="26"/>
          <w:szCs w:val="26"/>
        </w:rPr>
      </w:pPr>
      <w:r w:rsidRPr="00B91ADB">
        <w:rPr>
          <w:rFonts w:ascii="Times New Roman" w:hAnsi="Times New Roman"/>
          <w:noProof/>
          <w:sz w:val="26"/>
          <w:szCs w:val="26"/>
        </w:rPr>
        <w:lastRenderedPageBreak/>
        <w:drawing>
          <wp:inline distT="0" distB="0" distL="0" distR="0" wp14:anchorId="28663BBD" wp14:editId="750E9A26">
            <wp:extent cx="5720080" cy="3796030"/>
            <wp:effectExtent l="19050" t="0" r="0" b="0"/>
            <wp:docPr id="13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2" cstate="screen"/>
                    <a:srcRect/>
                    <a:stretch>
                      <a:fillRect/>
                    </a:stretch>
                  </pic:blipFill>
                  <pic:spPr bwMode="auto">
                    <a:xfrm>
                      <a:off x="0" y="0"/>
                      <a:ext cx="5720080" cy="3796030"/>
                    </a:xfrm>
                    <a:prstGeom prst="rect">
                      <a:avLst/>
                    </a:prstGeom>
                    <a:noFill/>
                    <a:ln w="9525">
                      <a:noFill/>
                      <a:miter lim="800000"/>
                      <a:headEnd/>
                      <a:tailEnd/>
                    </a:ln>
                  </pic:spPr>
                </pic:pic>
              </a:graphicData>
            </a:graphic>
          </wp:inline>
        </w:drawing>
      </w:r>
    </w:p>
    <w:p w:rsidR="00985270" w:rsidRPr="00B91ADB" w:rsidRDefault="008A1BBD" w:rsidP="00B91ADB">
      <w:pPr>
        <w:pStyle w:val="Caption"/>
        <w:rPr>
          <w:szCs w:val="26"/>
        </w:rPr>
      </w:pPr>
      <w:bookmarkStart w:id="68" w:name="_Toc203546995"/>
      <w:bookmarkStart w:id="69" w:name="_Toc306464065"/>
      <w:bookmarkStart w:id="70" w:name="_Toc455409997"/>
      <w:r w:rsidRPr="00B91ADB">
        <w:rPr>
          <w:rFonts w:ascii="Times New Roman" w:hAnsi="Times New Roman"/>
          <w:sz w:val="26"/>
          <w:szCs w:val="26"/>
        </w:rPr>
        <w:t xml:space="preserve">Hình </w:t>
      </w:r>
      <w:r w:rsidR="00E535CE" w:rsidRPr="00B91ADB">
        <w:rPr>
          <w:rFonts w:ascii="Times New Roman" w:hAnsi="Times New Roman"/>
          <w:sz w:val="26"/>
          <w:szCs w:val="26"/>
        </w:rPr>
        <w:t>12</w:t>
      </w:r>
      <w:r w:rsidR="00985270" w:rsidRPr="00B91ADB">
        <w:rPr>
          <w:rFonts w:ascii="Times New Roman" w:hAnsi="Times New Roman"/>
          <w:sz w:val="26"/>
          <w:szCs w:val="26"/>
        </w:rPr>
        <w:t>.</w:t>
      </w:r>
      <w:r w:rsidRPr="00B91ADB">
        <w:rPr>
          <w:rFonts w:ascii="Times New Roman" w:hAnsi="Times New Roman"/>
          <w:sz w:val="26"/>
          <w:szCs w:val="26"/>
        </w:rPr>
        <w:t xml:space="preserve"> Bản đồ độ dốc ở các tỉnh MNPB Việt Nam</w:t>
      </w:r>
      <w:r w:rsidR="00985270" w:rsidRPr="00B91ADB">
        <w:rPr>
          <w:rFonts w:ascii="Times New Roman" w:hAnsi="Times New Roman"/>
          <w:sz w:val="26"/>
          <w:szCs w:val="26"/>
        </w:rPr>
        <w:t>.</w:t>
      </w:r>
      <w:bookmarkEnd w:id="68"/>
      <w:bookmarkEnd w:id="69"/>
      <w:bookmarkEnd w:id="70"/>
    </w:p>
    <w:p w:rsidR="005B4AE7" w:rsidRPr="000D75C2" w:rsidRDefault="005B4AE7" w:rsidP="00405AE7">
      <w:pPr>
        <w:widowControl w:val="0"/>
        <w:spacing w:after="240"/>
        <w:rPr>
          <w:rFonts w:ascii="Times New Roman" w:hAnsi="Times New Roman"/>
          <w:sz w:val="26"/>
          <w:szCs w:val="26"/>
        </w:rPr>
      </w:pPr>
      <w:r w:rsidRPr="00B91ADB">
        <w:rPr>
          <w:rFonts w:ascii="Times New Roman" w:hAnsi="Times New Roman"/>
          <w:sz w:val="26"/>
          <w:szCs w:val="26"/>
        </w:rPr>
        <w:t xml:space="preserve">Một quy trình tương tự cũng được thực hiện đối với tỉnh Bắc Kạn, Sơn La từ mô hình số độ cao DEM với độ phân giải 30x30m. </w:t>
      </w:r>
      <w:r w:rsidR="00E535CE" w:rsidRPr="00B91ADB">
        <w:rPr>
          <w:rFonts w:ascii="Times New Roman" w:hAnsi="Times New Roman"/>
          <w:sz w:val="26"/>
          <w:szCs w:val="26"/>
        </w:rPr>
        <w:t>Dưới đây là k</w:t>
      </w:r>
      <w:r w:rsidRPr="00B91ADB">
        <w:rPr>
          <w:rFonts w:ascii="Times New Roman" w:hAnsi="Times New Roman"/>
          <w:sz w:val="26"/>
          <w:szCs w:val="26"/>
        </w:rPr>
        <w:t>ết quả bản đồ độ dốc của hai tỉnh.</w:t>
      </w:r>
    </w:p>
    <w:p w:rsidR="00985270" w:rsidRPr="000D75C2" w:rsidRDefault="00985270" w:rsidP="00405AE7">
      <w:pPr>
        <w:widowControl w:val="0"/>
        <w:spacing w:after="120"/>
        <w:ind w:right="-2"/>
        <w:jc w:val="center"/>
        <w:rPr>
          <w:rFonts w:ascii="Times New Roman" w:hAnsi="Times New Roman"/>
          <w:color w:val="000000" w:themeColor="text1"/>
          <w:sz w:val="26"/>
          <w:szCs w:val="26"/>
        </w:rPr>
      </w:pPr>
      <w:r w:rsidRPr="00B91ADB">
        <w:rPr>
          <w:rFonts w:ascii="Times New Roman" w:hAnsi="Times New Roman"/>
          <w:noProof/>
          <w:color w:val="000000" w:themeColor="text1"/>
          <w:sz w:val="26"/>
          <w:szCs w:val="26"/>
        </w:rPr>
        <w:drawing>
          <wp:inline distT="0" distB="0" distL="0" distR="0" wp14:anchorId="4C3C9180" wp14:editId="4AA6B257">
            <wp:extent cx="1867542" cy="2937539"/>
            <wp:effectExtent l="19050" t="0" r="0" b="0"/>
            <wp:docPr id="1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email"/>
                    <a:srcRect/>
                    <a:stretch>
                      <a:fillRect/>
                    </a:stretch>
                  </pic:blipFill>
                  <pic:spPr bwMode="auto">
                    <a:xfrm>
                      <a:off x="0" y="0"/>
                      <a:ext cx="1867542" cy="2937539"/>
                    </a:xfrm>
                    <a:prstGeom prst="rect">
                      <a:avLst/>
                    </a:prstGeom>
                    <a:noFill/>
                    <a:ln w="9525">
                      <a:noFill/>
                      <a:miter lim="800000"/>
                      <a:headEnd/>
                      <a:tailEnd/>
                    </a:ln>
                  </pic:spPr>
                </pic:pic>
              </a:graphicData>
            </a:graphic>
          </wp:inline>
        </w:drawing>
      </w:r>
      <w:r w:rsidRPr="00B91ADB">
        <w:rPr>
          <w:rFonts w:ascii="Times New Roman" w:hAnsi="Times New Roman"/>
          <w:noProof/>
          <w:color w:val="000000" w:themeColor="text1"/>
          <w:sz w:val="26"/>
          <w:szCs w:val="26"/>
        </w:rPr>
        <w:drawing>
          <wp:inline distT="0" distB="0" distL="0" distR="0" wp14:anchorId="7814A172" wp14:editId="4A829D8E">
            <wp:extent cx="3705361" cy="2916952"/>
            <wp:effectExtent l="19050" t="0" r="9389" b="0"/>
            <wp:docPr id="2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email"/>
                    <a:srcRect/>
                    <a:stretch>
                      <a:fillRect/>
                    </a:stretch>
                  </pic:blipFill>
                  <pic:spPr bwMode="auto">
                    <a:xfrm>
                      <a:off x="0" y="0"/>
                      <a:ext cx="3705361" cy="2916952"/>
                    </a:xfrm>
                    <a:prstGeom prst="rect">
                      <a:avLst/>
                    </a:prstGeom>
                    <a:noFill/>
                    <a:ln w="9525">
                      <a:noFill/>
                      <a:miter lim="800000"/>
                      <a:headEnd/>
                      <a:tailEnd/>
                    </a:ln>
                  </pic:spPr>
                </pic:pic>
              </a:graphicData>
            </a:graphic>
          </wp:inline>
        </w:drawing>
      </w:r>
    </w:p>
    <w:p w:rsidR="00985270" w:rsidRPr="000D75C2" w:rsidRDefault="00985270" w:rsidP="00405AE7">
      <w:pPr>
        <w:widowControl w:val="0"/>
        <w:tabs>
          <w:tab w:val="center" w:pos="1560"/>
          <w:tab w:val="center" w:pos="6379"/>
        </w:tabs>
        <w:spacing w:after="120"/>
        <w:rPr>
          <w:rFonts w:ascii="Times New Roman" w:hAnsi="Times New Roman"/>
          <w:color w:val="000000" w:themeColor="text1"/>
          <w:sz w:val="26"/>
          <w:szCs w:val="26"/>
        </w:rPr>
      </w:pPr>
      <w:r w:rsidRPr="00B91ADB">
        <w:rPr>
          <w:rFonts w:ascii="Times New Roman" w:hAnsi="Times New Roman"/>
          <w:color w:val="000000" w:themeColor="text1"/>
          <w:sz w:val="26"/>
          <w:szCs w:val="26"/>
        </w:rPr>
        <w:tab/>
        <w:t>a)</w:t>
      </w:r>
      <w:r w:rsidRPr="00B91ADB">
        <w:rPr>
          <w:rFonts w:ascii="Times New Roman" w:hAnsi="Times New Roman"/>
          <w:color w:val="000000" w:themeColor="text1"/>
          <w:sz w:val="26"/>
          <w:szCs w:val="26"/>
        </w:rPr>
        <w:tab/>
        <w:t xml:space="preserve"> b)</w:t>
      </w:r>
    </w:p>
    <w:p w:rsidR="00985270" w:rsidRPr="00B91ADB" w:rsidRDefault="008A1BBD" w:rsidP="00B91ADB">
      <w:pPr>
        <w:pStyle w:val="Caption"/>
        <w:rPr>
          <w:szCs w:val="26"/>
        </w:rPr>
      </w:pPr>
      <w:bookmarkStart w:id="71" w:name="_Toc455409998"/>
      <w:r w:rsidRPr="00B91ADB">
        <w:rPr>
          <w:rFonts w:ascii="Times New Roman" w:hAnsi="Times New Roman"/>
          <w:sz w:val="26"/>
          <w:szCs w:val="26"/>
        </w:rPr>
        <w:t>Hình</w:t>
      </w:r>
      <w:r w:rsidR="00985270" w:rsidRPr="00B91ADB">
        <w:rPr>
          <w:rFonts w:ascii="Times New Roman" w:hAnsi="Times New Roman"/>
          <w:sz w:val="26"/>
          <w:szCs w:val="26"/>
        </w:rPr>
        <w:t xml:space="preserve"> </w:t>
      </w:r>
      <w:r w:rsidR="003D4F96" w:rsidRPr="00B91ADB">
        <w:rPr>
          <w:rFonts w:ascii="Times New Roman" w:hAnsi="Times New Roman"/>
          <w:sz w:val="26"/>
          <w:szCs w:val="26"/>
        </w:rPr>
        <w:t>13</w:t>
      </w:r>
      <w:r w:rsidR="00985270" w:rsidRPr="00B91ADB">
        <w:rPr>
          <w:rFonts w:ascii="Times New Roman" w:hAnsi="Times New Roman"/>
          <w:sz w:val="26"/>
          <w:szCs w:val="26"/>
        </w:rPr>
        <w:t xml:space="preserve">. </w:t>
      </w:r>
      <w:r w:rsidRPr="00B91ADB">
        <w:rPr>
          <w:rFonts w:ascii="Times New Roman" w:hAnsi="Times New Roman"/>
          <w:sz w:val="26"/>
          <w:szCs w:val="26"/>
        </w:rPr>
        <w:t>Bản đồ độ dốc</w:t>
      </w:r>
      <w:r w:rsidR="00985270" w:rsidRPr="00B91ADB">
        <w:rPr>
          <w:rFonts w:ascii="Times New Roman" w:hAnsi="Times New Roman"/>
          <w:sz w:val="26"/>
          <w:szCs w:val="26"/>
        </w:rPr>
        <w:t xml:space="preserve"> </w:t>
      </w:r>
      <w:r w:rsidRPr="00B91ADB">
        <w:rPr>
          <w:rFonts w:ascii="Times New Roman" w:hAnsi="Times New Roman"/>
          <w:sz w:val="26"/>
          <w:szCs w:val="26"/>
        </w:rPr>
        <w:t>a) tỉnh Bắc Kạn và b) tỉnh Sơn La.</w:t>
      </w:r>
      <w:bookmarkEnd w:id="71"/>
    </w:p>
    <w:p w:rsidR="00985270" w:rsidRPr="000D75C2" w:rsidRDefault="008A1BBD" w:rsidP="00405AE7">
      <w:pPr>
        <w:pStyle w:val="Heading3"/>
        <w:widowControl w:val="0"/>
        <w:numPr>
          <w:ilvl w:val="0"/>
          <w:numId w:val="43"/>
        </w:numPr>
        <w:spacing w:after="240" w:line="276" w:lineRule="auto"/>
        <w:rPr>
          <w:rFonts w:ascii="Times New Roman" w:hAnsi="Times New Roman" w:cs="Times New Roman"/>
          <w:i w:val="0"/>
          <w:sz w:val="26"/>
        </w:rPr>
      </w:pPr>
      <w:bookmarkStart w:id="72" w:name="_Toc463427358"/>
      <w:bookmarkStart w:id="73" w:name="_Toc206387321"/>
      <w:bookmarkStart w:id="74" w:name="_Toc306371055"/>
      <w:bookmarkStart w:id="75" w:name="_Toc149448665"/>
      <w:r w:rsidRPr="00B91ADB">
        <w:rPr>
          <w:rFonts w:ascii="Times New Roman" w:hAnsi="Times New Roman" w:cs="Times New Roman"/>
          <w:i w:val="0"/>
          <w:sz w:val="26"/>
        </w:rPr>
        <w:lastRenderedPageBreak/>
        <w:t>Th tỉnh Bắc Kạn v</w:t>
      </w:r>
      <w:bookmarkEnd w:id="72"/>
    </w:p>
    <w:p w:rsidR="00985270" w:rsidRPr="000D75C2" w:rsidRDefault="005B4AE7" w:rsidP="00B91ADB">
      <w:pPr>
        <w:widowControl w:val="0"/>
        <w:spacing w:after="240"/>
        <w:rPr>
          <w:rFonts w:ascii="Times New Roman" w:hAnsi="Times New Roman"/>
          <w:color w:val="000000" w:themeColor="text1"/>
          <w:sz w:val="26"/>
          <w:szCs w:val="26"/>
        </w:rPr>
      </w:pPr>
      <w:r w:rsidRPr="00B91ADB">
        <w:rPr>
          <w:rFonts w:ascii="Times New Roman" w:hAnsi="Times New Roman"/>
          <w:sz w:val="26"/>
          <w:szCs w:val="26"/>
        </w:rPr>
        <w:t xml:space="preserve">Sơ đồ thảm thực vật </w:t>
      </w:r>
      <w:r w:rsidR="00051B36" w:rsidRPr="00B91ADB">
        <w:rPr>
          <w:rFonts w:ascii="Times New Roman" w:hAnsi="Times New Roman"/>
          <w:sz w:val="26"/>
          <w:szCs w:val="26"/>
        </w:rPr>
        <w:t>với</w:t>
      </w:r>
      <w:r w:rsidRPr="00B91ADB">
        <w:rPr>
          <w:rFonts w:ascii="Times New Roman" w:hAnsi="Times New Roman"/>
          <w:sz w:val="26"/>
          <w:szCs w:val="26"/>
        </w:rPr>
        <w:t xml:space="preserve"> tỷ lệ 1: 100.000 của toàn bộ khu vực các tỉnh </w:t>
      </w:r>
      <w:r w:rsidR="009A1302" w:rsidRPr="00B91ADB">
        <w:rPr>
          <w:rFonts w:ascii="Times New Roman" w:hAnsi="Times New Roman"/>
          <w:sz w:val="26"/>
          <w:szCs w:val="26"/>
        </w:rPr>
        <w:t>MNPB</w:t>
      </w:r>
      <w:r w:rsidRPr="00B91ADB">
        <w:rPr>
          <w:rFonts w:ascii="Times New Roman" w:hAnsi="Times New Roman"/>
          <w:sz w:val="26"/>
          <w:szCs w:val="26"/>
        </w:rPr>
        <w:t xml:space="preserve"> được lấy từ Viện Quy hoạch Nông nghiệp, Bộ </w:t>
      </w:r>
      <w:r w:rsidR="00051B36" w:rsidRPr="00B91ADB">
        <w:rPr>
          <w:rFonts w:ascii="Times New Roman" w:hAnsi="Times New Roman"/>
          <w:sz w:val="26"/>
          <w:szCs w:val="26"/>
        </w:rPr>
        <w:t>NN</w:t>
      </w:r>
      <w:r w:rsidRPr="00B91ADB">
        <w:rPr>
          <w:rFonts w:ascii="Times New Roman" w:hAnsi="Times New Roman"/>
          <w:sz w:val="26"/>
          <w:szCs w:val="26"/>
        </w:rPr>
        <w:t xml:space="preserve"> và </w:t>
      </w:r>
      <w:r w:rsidR="00051B36" w:rsidRPr="00B91ADB">
        <w:rPr>
          <w:rFonts w:ascii="Times New Roman" w:hAnsi="Times New Roman"/>
          <w:sz w:val="26"/>
          <w:szCs w:val="26"/>
        </w:rPr>
        <w:t>PTNT</w:t>
      </w:r>
      <w:r w:rsidRPr="00B91ADB">
        <w:rPr>
          <w:rFonts w:ascii="Times New Roman" w:hAnsi="Times New Roman"/>
          <w:sz w:val="26"/>
          <w:szCs w:val="26"/>
        </w:rPr>
        <w:t xml:space="preserve">. Toàn bộ khu vực nghiên cứu được chia thành 14 loại che phủ đất </w:t>
      </w:r>
      <w:r w:rsidR="00BE6736" w:rsidRPr="00B91ADB">
        <w:rPr>
          <w:rFonts w:ascii="Times New Roman" w:hAnsi="Times New Roman"/>
          <w:sz w:val="26"/>
          <w:szCs w:val="26"/>
        </w:rPr>
        <w:t xml:space="preserve">khác nhau </w:t>
      </w:r>
      <w:r w:rsidRPr="00B91ADB">
        <w:rPr>
          <w:rFonts w:ascii="Times New Roman" w:hAnsi="Times New Roman"/>
          <w:sz w:val="26"/>
          <w:szCs w:val="26"/>
        </w:rPr>
        <w:t xml:space="preserve">(Hình 30). Các bản đồ </w:t>
      </w:r>
      <w:r w:rsidR="00BE6736" w:rsidRPr="00B91ADB">
        <w:rPr>
          <w:rFonts w:ascii="Times New Roman" w:hAnsi="Times New Roman"/>
          <w:sz w:val="26"/>
          <w:szCs w:val="26"/>
        </w:rPr>
        <w:t xml:space="preserve">này </w:t>
      </w:r>
      <w:r w:rsidRPr="00B91ADB">
        <w:rPr>
          <w:rFonts w:ascii="Times New Roman" w:hAnsi="Times New Roman"/>
          <w:sz w:val="26"/>
          <w:szCs w:val="26"/>
        </w:rPr>
        <w:t xml:space="preserve">được </w:t>
      </w:r>
      <w:r w:rsidR="000A2C26" w:rsidRPr="00B91ADB">
        <w:rPr>
          <w:rFonts w:ascii="Times New Roman" w:hAnsi="Times New Roman"/>
          <w:sz w:val="26"/>
          <w:szCs w:val="26"/>
        </w:rPr>
        <w:t>sử dụng</w:t>
      </w:r>
      <w:r w:rsidRPr="00B91ADB">
        <w:rPr>
          <w:rFonts w:ascii="Times New Roman" w:hAnsi="Times New Roman"/>
          <w:sz w:val="26"/>
          <w:szCs w:val="26"/>
        </w:rPr>
        <w:t xml:space="preserve"> </w:t>
      </w:r>
      <w:r w:rsidR="00BE6736" w:rsidRPr="00B91ADB">
        <w:rPr>
          <w:rFonts w:ascii="Times New Roman" w:hAnsi="Times New Roman"/>
          <w:sz w:val="26"/>
          <w:szCs w:val="26"/>
        </w:rPr>
        <w:t>dạng shape file</w:t>
      </w:r>
      <w:r w:rsidRPr="00B91ADB">
        <w:rPr>
          <w:rFonts w:ascii="Times New Roman" w:hAnsi="Times New Roman"/>
          <w:sz w:val="26"/>
          <w:szCs w:val="26"/>
        </w:rPr>
        <w:t xml:space="preserve"> và được quản lý bằng phần mềm ArcGIS.</w:t>
      </w:r>
    </w:p>
    <w:p w:rsidR="000A2C26" w:rsidRPr="000D75C2" w:rsidRDefault="000A2C26" w:rsidP="00405AE7">
      <w:pPr>
        <w:widowControl w:val="0"/>
        <w:spacing w:after="240"/>
        <w:jc w:val="center"/>
        <w:rPr>
          <w:rFonts w:ascii="Times New Roman" w:hAnsi="Times New Roman"/>
          <w:color w:val="000000" w:themeColor="text1"/>
          <w:sz w:val="26"/>
          <w:szCs w:val="26"/>
        </w:rPr>
      </w:pPr>
      <w:r w:rsidRPr="00B91ADB">
        <w:rPr>
          <w:rFonts w:ascii="Times New Roman" w:hAnsi="Times New Roman"/>
          <w:noProof/>
        </w:rPr>
        <w:drawing>
          <wp:inline distT="0" distB="0" distL="0" distR="0" wp14:anchorId="0FE33644" wp14:editId="1AA594D7">
            <wp:extent cx="5760720" cy="350901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760720" cy="3509010"/>
                    </a:xfrm>
                    <a:prstGeom prst="rect">
                      <a:avLst/>
                    </a:prstGeom>
                    <a:noFill/>
                    <a:ln w="9525">
                      <a:noFill/>
                      <a:miter lim="800000"/>
                      <a:headEnd/>
                      <a:tailEnd/>
                    </a:ln>
                  </pic:spPr>
                </pic:pic>
              </a:graphicData>
            </a:graphic>
          </wp:inline>
        </w:drawing>
      </w:r>
    </w:p>
    <w:p w:rsidR="00985270" w:rsidRPr="00B91ADB" w:rsidRDefault="008A1BBD" w:rsidP="00B91ADB">
      <w:pPr>
        <w:pStyle w:val="Caption"/>
        <w:rPr>
          <w:szCs w:val="26"/>
        </w:rPr>
      </w:pPr>
      <w:bookmarkStart w:id="76" w:name="_Toc454504659"/>
      <w:bookmarkStart w:id="77" w:name="_Toc455410005"/>
      <w:r w:rsidRPr="00B91ADB">
        <w:rPr>
          <w:rFonts w:ascii="Times New Roman" w:hAnsi="Times New Roman"/>
          <w:sz w:val="26"/>
          <w:szCs w:val="26"/>
        </w:rPr>
        <w:t xml:space="preserve">Hình </w:t>
      </w:r>
      <w:r w:rsidR="000A2C26" w:rsidRPr="00B91ADB">
        <w:rPr>
          <w:rFonts w:ascii="Times New Roman" w:hAnsi="Times New Roman"/>
          <w:sz w:val="26"/>
          <w:szCs w:val="26"/>
        </w:rPr>
        <w:t>14</w:t>
      </w:r>
      <w:r w:rsidR="00985270" w:rsidRPr="00B91ADB">
        <w:rPr>
          <w:rFonts w:ascii="Times New Roman" w:hAnsi="Times New Roman"/>
          <w:sz w:val="26"/>
          <w:szCs w:val="26"/>
        </w:rPr>
        <w:t>.</w:t>
      </w:r>
      <w:r w:rsidRPr="00B91ADB">
        <w:rPr>
          <w:rFonts w:ascii="Times New Roman" w:hAnsi="Times New Roman"/>
          <w:sz w:val="26"/>
          <w:szCs w:val="26"/>
        </w:rPr>
        <w:t xml:space="preserve"> Thảm phủ thực vật ở các tỉnh MNPB</w:t>
      </w:r>
      <w:r w:rsidR="00985270" w:rsidRPr="00B91ADB">
        <w:rPr>
          <w:rFonts w:ascii="Times New Roman" w:hAnsi="Times New Roman"/>
          <w:sz w:val="26"/>
          <w:szCs w:val="26"/>
        </w:rPr>
        <w:t>.</w:t>
      </w:r>
      <w:bookmarkEnd w:id="76"/>
      <w:bookmarkEnd w:id="77"/>
    </w:p>
    <w:p w:rsidR="00985270" w:rsidRPr="000D75C2" w:rsidRDefault="00985270" w:rsidP="00405AE7">
      <w:pPr>
        <w:spacing w:after="0"/>
        <w:rPr>
          <w:rFonts w:ascii="Times New Roman" w:hAnsi="Times New Roman"/>
          <w:color w:val="000000" w:themeColor="text1"/>
          <w:sz w:val="26"/>
          <w:szCs w:val="26"/>
        </w:rPr>
      </w:pPr>
      <w:r w:rsidRPr="00B91ADB">
        <w:rPr>
          <w:rFonts w:ascii="Times New Roman" w:hAnsi="Times New Roman"/>
          <w:noProof/>
          <w:color w:val="000000" w:themeColor="text1"/>
          <w:sz w:val="26"/>
          <w:szCs w:val="26"/>
        </w:rPr>
        <w:drawing>
          <wp:inline distT="0" distB="0" distL="0" distR="0" wp14:anchorId="5D4BB02E" wp14:editId="3BB2B7C4">
            <wp:extent cx="1872000" cy="3064302"/>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srcRect/>
                    <a:stretch>
                      <a:fillRect/>
                    </a:stretch>
                  </pic:blipFill>
                  <pic:spPr bwMode="auto">
                    <a:xfrm>
                      <a:off x="0" y="0"/>
                      <a:ext cx="1872000" cy="3064302"/>
                    </a:xfrm>
                    <a:prstGeom prst="rect">
                      <a:avLst/>
                    </a:prstGeom>
                    <a:noFill/>
                    <a:ln w="9525">
                      <a:noFill/>
                      <a:miter lim="800000"/>
                      <a:headEnd/>
                      <a:tailEnd/>
                    </a:ln>
                  </pic:spPr>
                </pic:pic>
              </a:graphicData>
            </a:graphic>
          </wp:inline>
        </w:drawing>
      </w:r>
      <w:r w:rsidRPr="00B91ADB">
        <w:rPr>
          <w:rFonts w:ascii="Times New Roman" w:hAnsi="Times New Roman"/>
          <w:noProof/>
          <w:color w:val="000000" w:themeColor="text1"/>
          <w:sz w:val="26"/>
          <w:szCs w:val="26"/>
        </w:rPr>
        <w:drawing>
          <wp:inline distT="0" distB="0" distL="0" distR="0" wp14:anchorId="5240B8FD" wp14:editId="18059323">
            <wp:extent cx="3746895" cy="3048000"/>
            <wp:effectExtent l="19050" t="0" r="59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srcRect b="-4261"/>
                    <a:stretch>
                      <a:fillRect/>
                    </a:stretch>
                  </pic:blipFill>
                  <pic:spPr bwMode="auto">
                    <a:xfrm>
                      <a:off x="0" y="0"/>
                      <a:ext cx="3746895" cy="3048000"/>
                    </a:xfrm>
                    <a:prstGeom prst="rect">
                      <a:avLst/>
                    </a:prstGeom>
                    <a:noFill/>
                    <a:ln w="9525">
                      <a:noFill/>
                      <a:miter lim="800000"/>
                      <a:headEnd/>
                      <a:tailEnd/>
                    </a:ln>
                  </pic:spPr>
                </pic:pic>
              </a:graphicData>
            </a:graphic>
          </wp:inline>
        </w:drawing>
      </w:r>
    </w:p>
    <w:p w:rsidR="00985270" w:rsidRPr="000D75C2" w:rsidRDefault="00985270" w:rsidP="00405AE7">
      <w:pPr>
        <w:widowControl w:val="0"/>
        <w:tabs>
          <w:tab w:val="center" w:pos="1418"/>
          <w:tab w:val="center" w:pos="6379"/>
        </w:tabs>
        <w:spacing w:after="120"/>
        <w:rPr>
          <w:rFonts w:ascii="Times New Roman" w:hAnsi="Times New Roman"/>
          <w:color w:val="000000" w:themeColor="text1"/>
          <w:sz w:val="26"/>
          <w:szCs w:val="26"/>
        </w:rPr>
      </w:pPr>
      <w:r w:rsidRPr="00B91ADB">
        <w:rPr>
          <w:rFonts w:ascii="Times New Roman" w:hAnsi="Times New Roman"/>
          <w:color w:val="000000" w:themeColor="text1"/>
          <w:sz w:val="26"/>
          <w:szCs w:val="26"/>
        </w:rPr>
        <w:tab/>
        <w:t>a)</w:t>
      </w:r>
      <w:r w:rsidRPr="00B91ADB">
        <w:rPr>
          <w:rFonts w:ascii="Times New Roman" w:hAnsi="Times New Roman"/>
          <w:color w:val="000000" w:themeColor="text1"/>
          <w:sz w:val="26"/>
          <w:szCs w:val="26"/>
        </w:rPr>
        <w:tab/>
        <w:t xml:space="preserve"> b)</w:t>
      </w:r>
    </w:p>
    <w:p w:rsidR="00985270" w:rsidRPr="00B91ADB" w:rsidRDefault="00BE6736" w:rsidP="00B91ADB">
      <w:pPr>
        <w:pStyle w:val="Caption"/>
        <w:rPr>
          <w:szCs w:val="26"/>
        </w:rPr>
      </w:pPr>
      <w:bookmarkStart w:id="78" w:name="_Toc455070479"/>
      <w:bookmarkStart w:id="79" w:name="_Toc455410006"/>
      <w:bookmarkEnd w:id="73"/>
      <w:bookmarkEnd w:id="74"/>
      <w:bookmarkEnd w:id="75"/>
      <w:r w:rsidRPr="00B91ADB">
        <w:rPr>
          <w:rFonts w:ascii="Times New Roman" w:hAnsi="Times New Roman"/>
          <w:sz w:val="26"/>
          <w:szCs w:val="26"/>
        </w:rPr>
        <w:lastRenderedPageBreak/>
        <w:t xml:space="preserve">Hình </w:t>
      </w:r>
      <w:r w:rsidR="000A2C26" w:rsidRPr="00B91ADB">
        <w:rPr>
          <w:rFonts w:ascii="Times New Roman" w:hAnsi="Times New Roman"/>
          <w:sz w:val="26"/>
          <w:szCs w:val="26"/>
        </w:rPr>
        <w:t>15</w:t>
      </w:r>
      <w:r w:rsidR="00985270" w:rsidRPr="00B91ADB">
        <w:rPr>
          <w:rFonts w:ascii="Times New Roman" w:hAnsi="Times New Roman"/>
          <w:sz w:val="26"/>
          <w:szCs w:val="26"/>
        </w:rPr>
        <w:t xml:space="preserve">. </w:t>
      </w:r>
      <w:r w:rsidRPr="00B91ADB">
        <w:rPr>
          <w:rFonts w:ascii="Times New Roman" w:hAnsi="Times New Roman"/>
          <w:sz w:val="26"/>
          <w:szCs w:val="26"/>
        </w:rPr>
        <w:t xml:space="preserve">Bản đồ thảm phủ thực vật </w:t>
      </w:r>
      <w:r w:rsidR="00985270" w:rsidRPr="00B91ADB">
        <w:rPr>
          <w:rFonts w:ascii="Times New Roman" w:hAnsi="Times New Roman"/>
          <w:sz w:val="26"/>
          <w:szCs w:val="26"/>
        </w:rPr>
        <w:t xml:space="preserve"> </w:t>
      </w:r>
      <w:bookmarkEnd w:id="78"/>
      <w:bookmarkEnd w:id="79"/>
      <w:r w:rsidRPr="00B91ADB">
        <w:rPr>
          <w:rFonts w:ascii="Times New Roman" w:hAnsi="Times New Roman"/>
          <w:sz w:val="26"/>
          <w:szCs w:val="26"/>
        </w:rPr>
        <w:t>a) tỉnh Bắc Kạn và b) tỉnh Sơn La.</w:t>
      </w:r>
    </w:p>
    <w:p w:rsidR="00BE6736" w:rsidRPr="000D75C2" w:rsidRDefault="000A2C26" w:rsidP="00405AE7">
      <w:pPr>
        <w:rPr>
          <w:rFonts w:ascii="Times New Roman" w:hAnsi="Times New Roman"/>
          <w:sz w:val="26"/>
          <w:szCs w:val="26"/>
        </w:rPr>
      </w:pPr>
      <w:r w:rsidRPr="00B91ADB">
        <w:rPr>
          <w:rFonts w:ascii="Times New Roman" w:hAnsi="Times New Roman"/>
          <w:sz w:val="26"/>
          <w:szCs w:val="26"/>
        </w:rPr>
        <w:t xml:space="preserve">Nhóm thực hiện Đánh giá TTDBTT do BĐKH và lập bản đồ rủi ro có thể truy cập những hình trên cùng với các lớp bản đồ khác sử dụng để lập mô hình sạt lở đất. </w:t>
      </w:r>
      <w:r w:rsidR="00BE6736" w:rsidRPr="00B91ADB">
        <w:rPr>
          <w:rFonts w:ascii="Times New Roman" w:hAnsi="Times New Roman"/>
          <w:sz w:val="26"/>
          <w:szCs w:val="26"/>
        </w:rPr>
        <w:t>Phương pháp xây dựng mô hình nguy cơ sạt lở đất được minh họa trong hình dưới đây:</w:t>
      </w:r>
    </w:p>
    <w:p w:rsidR="00081EF6" w:rsidRPr="000D75C2" w:rsidRDefault="00E003DC" w:rsidP="00EF7B87">
      <w:pPr>
        <w:rPr>
          <w:rFonts w:ascii="Times New Roman" w:hAnsi="Times New Roman"/>
          <w:sz w:val="26"/>
          <w:szCs w:val="26"/>
        </w:rPr>
      </w:pPr>
      <w:r w:rsidRPr="00B91ADB">
        <w:rPr>
          <w:rFonts w:ascii="Times New Roman" w:eastAsia="MS Mincho" w:hAnsi="Times New Roman"/>
          <w:b/>
          <w:noProof/>
          <w:sz w:val="26"/>
          <w:szCs w:val="26"/>
        </w:rPr>
        <w:drawing>
          <wp:inline distT="0" distB="0" distL="0" distR="0" wp14:anchorId="28EA554C" wp14:editId="40D70533">
            <wp:extent cx="5660533" cy="3483735"/>
            <wp:effectExtent l="19050" t="0" r="0" b="0"/>
            <wp:docPr id="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5661061" cy="3484060"/>
                    </a:xfrm>
                    <a:prstGeom prst="rect">
                      <a:avLst/>
                    </a:prstGeom>
                    <a:noFill/>
                    <a:ln w="9525">
                      <a:noFill/>
                      <a:miter lim="800000"/>
                      <a:headEnd/>
                      <a:tailEnd/>
                    </a:ln>
                  </pic:spPr>
                </pic:pic>
              </a:graphicData>
            </a:graphic>
          </wp:inline>
        </w:drawing>
      </w:r>
      <w:r w:rsidR="00C91A39" w:rsidRPr="00B91ADB">
        <w:rPr>
          <w:rFonts w:ascii="Times New Roman" w:hAnsi="Times New Roman"/>
          <w:noProof/>
          <w:sz w:val="26"/>
          <w:szCs w:val="26"/>
        </w:rPr>
        <w:drawing>
          <wp:anchor distT="0" distB="0" distL="114300" distR="114300" simplePos="0" relativeHeight="251655680" behindDoc="0" locked="0" layoutInCell="1" allowOverlap="1" wp14:anchorId="13EF3F09" wp14:editId="5C51F703">
            <wp:simplePos x="0" y="0"/>
            <wp:positionH relativeFrom="column">
              <wp:posOffset>2708275</wp:posOffset>
            </wp:positionH>
            <wp:positionV relativeFrom="paragraph">
              <wp:posOffset>2149475</wp:posOffset>
            </wp:positionV>
            <wp:extent cx="652145" cy="3111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2145" cy="311150"/>
                    </a:xfrm>
                    <a:prstGeom prst="rect">
                      <a:avLst/>
                    </a:prstGeom>
                    <a:noFill/>
                  </pic:spPr>
                </pic:pic>
              </a:graphicData>
            </a:graphic>
            <wp14:sizeRelH relativeFrom="page">
              <wp14:pctWidth>0</wp14:pctWidth>
            </wp14:sizeRelH>
            <wp14:sizeRelV relativeFrom="page">
              <wp14:pctHeight>0</wp14:pctHeight>
            </wp14:sizeRelV>
          </wp:anchor>
        </w:drawing>
      </w:r>
    </w:p>
    <w:p w:rsidR="009B305B" w:rsidRPr="00B91ADB" w:rsidRDefault="00410C50" w:rsidP="00405AE7">
      <w:pPr>
        <w:pStyle w:val="Caption"/>
        <w:rPr>
          <w:rFonts w:ascii="Times New Roman" w:hAnsi="Times New Roman"/>
          <w:sz w:val="26"/>
          <w:szCs w:val="26"/>
        </w:rPr>
      </w:pPr>
      <w:bookmarkStart w:id="80" w:name="_Toc463427314"/>
      <w:r w:rsidRPr="00B91ADB">
        <w:rPr>
          <w:rFonts w:ascii="Times New Roman" w:hAnsi="Times New Roman"/>
          <w:sz w:val="26"/>
          <w:szCs w:val="26"/>
        </w:rPr>
        <w:t xml:space="preserve">Hình </w:t>
      </w:r>
      <w:r w:rsidR="000A2C26" w:rsidRPr="00B91ADB">
        <w:rPr>
          <w:rFonts w:ascii="Times New Roman" w:hAnsi="Times New Roman"/>
          <w:sz w:val="26"/>
          <w:szCs w:val="26"/>
        </w:rPr>
        <w:t>16</w:t>
      </w:r>
      <w:r w:rsidR="00081EF6" w:rsidRPr="00B91ADB">
        <w:rPr>
          <w:rFonts w:ascii="Times New Roman" w:hAnsi="Times New Roman"/>
          <w:sz w:val="26"/>
          <w:szCs w:val="26"/>
        </w:rPr>
        <w:t xml:space="preserve">: </w:t>
      </w:r>
      <w:r w:rsidRPr="00B91ADB">
        <w:rPr>
          <w:rFonts w:ascii="Times New Roman" w:hAnsi="Times New Roman"/>
          <w:sz w:val="26"/>
          <w:szCs w:val="26"/>
        </w:rPr>
        <w:t xml:space="preserve">Quy trình tính toán rủi ro </w:t>
      </w:r>
      <w:r w:rsidR="00CD41AE" w:rsidRPr="00B91ADB">
        <w:rPr>
          <w:rFonts w:ascii="Times New Roman" w:hAnsi="Times New Roman"/>
          <w:sz w:val="26"/>
          <w:szCs w:val="26"/>
        </w:rPr>
        <w:t>sạt lở đất đối với</w:t>
      </w:r>
      <w:r w:rsidRPr="00B91ADB">
        <w:rPr>
          <w:rFonts w:ascii="Times New Roman" w:hAnsi="Times New Roman"/>
          <w:sz w:val="26"/>
          <w:szCs w:val="26"/>
        </w:rPr>
        <w:t xml:space="preserve"> </w:t>
      </w:r>
      <w:r w:rsidR="009A1302" w:rsidRPr="00B91ADB">
        <w:rPr>
          <w:rFonts w:ascii="Times New Roman" w:hAnsi="Times New Roman"/>
          <w:sz w:val="26"/>
          <w:szCs w:val="26"/>
        </w:rPr>
        <w:t>CSHTNT</w:t>
      </w:r>
      <w:bookmarkEnd w:id="80"/>
      <w:r w:rsidRPr="00B91ADB">
        <w:rPr>
          <w:rFonts w:ascii="Times New Roman" w:hAnsi="Times New Roman"/>
          <w:sz w:val="26"/>
          <w:szCs w:val="26"/>
        </w:rPr>
        <w:t xml:space="preserve"> </w:t>
      </w:r>
    </w:p>
    <w:p w:rsidR="00714EEF" w:rsidRPr="000D75C2" w:rsidRDefault="00714EEF" w:rsidP="00405AE7">
      <w:pPr>
        <w:rPr>
          <w:rFonts w:ascii="Times New Roman" w:hAnsi="Times New Roman"/>
          <w:sz w:val="26"/>
          <w:szCs w:val="26"/>
          <w:lang w:val="pt-BR"/>
        </w:rPr>
      </w:pPr>
    </w:p>
    <w:p w:rsidR="00CD41AE" w:rsidRPr="000D75C2" w:rsidRDefault="00CD41AE" w:rsidP="00405AE7">
      <w:pPr>
        <w:rPr>
          <w:rFonts w:ascii="Times New Roman" w:hAnsi="Times New Roman"/>
          <w:color w:val="000000"/>
          <w:sz w:val="26"/>
          <w:szCs w:val="26"/>
        </w:rPr>
      </w:pPr>
      <w:r w:rsidRPr="00B91ADB">
        <w:rPr>
          <w:rFonts w:ascii="Times New Roman" w:hAnsi="Times New Roman"/>
          <w:color w:val="000000"/>
          <w:sz w:val="26"/>
          <w:szCs w:val="26"/>
        </w:rPr>
        <w:t>Theo phương pháp phân loại do Galang (2004) đề xuất, phương pháp phân loại thủ công được sử dụng để phân loại lại các giá trị LSI thành bốn khu vực dễ có nguy cơ sạt lở đất khác nhau</w:t>
      </w:r>
      <w:r w:rsidR="00B668E2" w:rsidRPr="00B91ADB">
        <w:rPr>
          <w:rFonts w:ascii="Times New Roman" w:hAnsi="Times New Roman"/>
          <w:color w:val="000000"/>
          <w:sz w:val="26"/>
          <w:szCs w:val="26"/>
        </w:rPr>
        <w:t>, b</w:t>
      </w:r>
      <w:r w:rsidRPr="00B91ADB">
        <w:rPr>
          <w:rFonts w:ascii="Times New Roman" w:hAnsi="Times New Roman"/>
          <w:color w:val="000000"/>
          <w:sz w:val="26"/>
          <w:szCs w:val="26"/>
        </w:rPr>
        <w:t>ao gồm: rất thấp, thấp, trung bình, cao và rất cao. Lý tưởng nhấ</w:t>
      </w:r>
      <w:r w:rsidR="00B71339" w:rsidRPr="00B91ADB">
        <w:rPr>
          <w:rFonts w:ascii="Times New Roman" w:hAnsi="Times New Roman"/>
          <w:color w:val="000000"/>
          <w:sz w:val="26"/>
          <w:szCs w:val="26"/>
        </w:rPr>
        <w:t>t là</w:t>
      </w:r>
      <w:r w:rsidRPr="00B91ADB">
        <w:rPr>
          <w:rFonts w:ascii="Times New Roman" w:hAnsi="Times New Roman"/>
          <w:color w:val="000000"/>
          <w:sz w:val="26"/>
          <w:szCs w:val="26"/>
        </w:rPr>
        <w:t xml:space="preserve"> phương pháp phân loại </w:t>
      </w:r>
      <w:r w:rsidR="00B71339" w:rsidRPr="00B91ADB">
        <w:rPr>
          <w:rFonts w:ascii="Times New Roman" w:hAnsi="Times New Roman"/>
          <w:color w:val="000000"/>
          <w:sz w:val="26"/>
          <w:szCs w:val="26"/>
        </w:rPr>
        <w:t xml:space="preserve">cần </w:t>
      </w:r>
      <w:r w:rsidRPr="00B91ADB">
        <w:rPr>
          <w:rFonts w:ascii="Times New Roman" w:hAnsi="Times New Roman"/>
          <w:color w:val="000000"/>
          <w:sz w:val="26"/>
          <w:szCs w:val="26"/>
        </w:rPr>
        <w:t xml:space="preserve">đáp ứng </w:t>
      </w:r>
      <w:r w:rsidR="00B71339" w:rsidRPr="00B91ADB">
        <w:rPr>
          <w:rFonts w:ascii="Times New Roman" w:hAnsi="Times New Roman"/>
          <w:color w:val="000000"/>
          <w:sz w:val="26"/>
          <w:szCs w:val="26"/>
        </w:rPr>
        <w:t>một</w:t>
      </w:r>
      <w:r w:rsidRPr="00B91ADB">
        <w:rPr>
          <w:rFonts w:ascii="Times New Roman" w:hAnsi="Times New Roman"/>
          <w:color w:val="000000"/>
          <w:sz w:val="26"/>
          <w:szCs w:val="26"/>
        </w:rPr>
        <w:t xml:space="preserve"> nguyên tắc </w:t>
      </w:r>
      <w:r w:rsidR="00B71339" w:rsidRPr="00B91ADB">
        <w:rPr>
          <w:rFonts w:ascii="Times New Roman" w:hAnsi="Times New Roman"/>
          <w:color w:val="000000"/>
          <w:sz w:val="26"/>
          <w:szCs w:val="26"/>
        </w:rPr>
        <w:t xml:space="preserve">là các </w:t>
      </w:r>
      <w:r w:rsidRPr="00B91ADB">
        <w:rPr>
          <w:rFonts w:ascii="Times New Roman" w:hAnsi="Times New Roman"/>
          <w:color w:val="000000"/>
          <w:sz w:val="26"/>
          <w:szCs w:val="26"/>
        </w:rPr>
        <w:t xml:space="preserve">lớp </w:t>
      </w:r>
      <w:r w:rsidR="00B71339" w:rsidRPr="00B91ADB">
        <w:rPr>
          <w:rFonts w:ascii="Times New Roman" w:hAnsi="Times New Roman"/>
          <w:color w:val="000000"/>
          <w:sz w:val="26"/>
          <w:szCs w:val="26"/>
        </w:rPr>
        <w:t>có nguy cơ sạt</w:t>
      </w:r>
      <w:r w:rsidRPr="00B91ADB">
        <w:rPr>
          <w:rFonts w:ascii="Times New Roman" w:hAnsi="Times New Roman"/>
          <w:color w:val="000000"/>
          <w:sz w:val="26"/>
          <w:szCs w:val="26"/>
        </w:rPr>
        <w:t xml:space="preserve"> lở đất cao </w:t>
      </w:r>
      <w:r w:rsidR="00B71339" w:rsidRPr="00B91ADB">
        <w:rPr>
          <w:rFonts w:ascii="Times New Roman" w:hAnsi="Times New Roman"/>
          <w:color w:val="000000"/>
          <w:sz w:val="26"/>
          <w:szCs w:val="26"/>
        </w:rPr>
        <w:t>nên thể hiện được nhiều hơn hoặc</w:t>
      </w:r>
      <w:r w:rsidRPr="00B91ADB">
        <w:rPr>
          <w:rFonts w:ascii="Times New Roman" w:hAnsi="Times New Roman"/>
          <w:color w:val="000000"/>
          <w:sz w:val="26"/>
          <w:szCs w:val="26"/>
        </w:rPr>
        <w:t xml:space="preserve"> nhiều nhất những </w:t>
      </w:r>
      <w:r w:rsidR="00B71339" w:rsidRPr="00B91ADB">
        <w:rPr>
          <w:rFonts w:ascii="Times New Roman" w:hAnsi="Times New Roman"/>
          <w:color w:val="000000"/>
          <w:sz w:val="26"/>
          <w:szCs w:val="26"/>
        </w:rPr>
        <w:t>tai biến</w:t>
      </w:r>
      <w:r w:rsidRPr="00B91ADB">
        <w:rPr>
          <w:rFonts w:ascii="Times New Roman" w:hAnsi="Times New Roman"/>
          <w:color w:val="000000"/>
          <w:sz w:val="26"/>
          <w:szCs w:val="26"/>
        </w:rPr>
        <w:t xml:space="preserve"> sạt lở đất. Sự phân chia này dựa trên việc xác định ngưỡng </w:t>
      </w:r>
      <w:r w:rsidR="00B71339" w:rsidRPr="00B91ADB">
        <w:rPr>
          <w:rFonts w:ascii="Times New Roman" w:hAnsi="Times New Roman"/>
          <w:color w:val="000000"/>
          <w:sz w:val="26"/>
          <w:szCs w:val="26"/>
        </w:rPr>
        <w:t>tại</w:t>
      </w:r>
      <w:r w:rsidRPr="00B91ADB">
        <w:rPr>
          <w:rFonts w:ascii="Times New Roman" w:hAnsi="Times New Roman"/>
          <w:color w:val="000000"/>
          <w:sz w:val="26"/>
          <w:szCs w:val="26"/>
        </w:rPr>
        <w:t xml:space="preserve"> đường cong tích lũy được tạo ra thông qua </w:t>
      </w:r>
      <w:r w:rsidR="005011D5" w:rsidRPr="00B91ADB">
        <w:rPr>
          <w:rFonts w:ascii="Times New Roman" w:hAnsi="Times New Roman"/>
          <w:color w:val="000000"/>
          <w:sz w:val="26"/>
          <w:szCs w:val="26"/>
        </w:rPr>
        <w:t>chồng</w:t>
      </w:r>
      <w:r w:rsidR="00FF6916" w:rsidRPr="00B91ADB">
        <w:rPr>
          <w:rFonts w:ascii="Times New Roman" w:hAnsi="Times New Roman"/>
          <w:color w:val="000000"/>
          <w:sz w:val="26"/>
          <w:szCs w:val="26"/>
        </w:rPr>
        <w:t xml:space="preserve"> </w:t>
      </w:r>
      <w:r w:rsidRPr="00B91ADB">
        <w:rPr>
          <w:rFonts w:ascii="Times New Roman" w:hAnsi="Times New Roman"/>
          <w:color w:val="000000"/>
          <w:sz w:val="26"/>
          <w:szCs w:val="26"/>
        </w:rPr>
        <w:t xml:space="preserve">bản đồ sạt lở đất và </w:t>
      </w:r>
      <w:r w:rsidR="00B71339" w:rsidRPr="00B91ADB">
        <w:rPr>
          <w:rFonts w:ascii="Times New Roman" w:hAnsi="Times New Roman"/>
          <w:color w:val="000000"/>
          <w:sz w:val="26"/>
          <w:szCs w:val="26"/>
        </w:rPr>
        <w:t xml:space="preserve">giá trị nguy cơ </w:t>
      </w:r>
      <w:r w:rsidR="00FF6916" w:rsidRPr="00B91ADB">
        <w:rPr>
          <w:rFonts w:ascii="Times New Roman" w:hAnsi="Times New Roman"/>
          <w:color w:val="000000"/>
          <w:sz w:val="26"/>
          <w:szCs w:val="26"/>
        </w:rPr>
        <w:t>sạt</w:t>
      </w:r>
      <w:r w:rsidRPr="00B91ADB">
        <w:rPr>
          <w:rFonts w:ascii="Times New Roman" w:hAnsi="Times New Roman"/>
          <w:color w:val="000000"/>
          <w:sz w:val="26"/>
          <w:szCs w:val="26"/>
        </w:rPr>
        <w:t xml:space="preserve"> lở đất.</w:t>
      </w:r>
    </w:p>
    <w:p w:rsidR="007D070F" w:rsidRPr="000D75C2" w:rsidRDefault="007D070F" w:rsidP="00405AE7">
      <w:pPr>
        <w:spacing w:before="100" w:beforeAutospacing="1" w:after="100" w:afterAutospacing="1"/>
        <w:rPr>
          <w:rFonts w:ascii="Times New Roman" w:hAnsi="Times New Roman"/>
          <w:color w:val="000000"/>
          <w:sz w:val="26"/>
          <w:szCs w:val="26"/>
        </w:rPr>
      </w:pPr>
      <w:r w:rsidRPr="00B91ADB">
        <w:rPr>
          <w:rFonts w:ascii="Times New Roman" w:hAnsi="Times New Roman"/>
          <w:color w:val="000000"/>
          <w:sz w:val="26"/>
          <w:szCs w:val="26"/>
        </w:rPr>
        <w:t xml:space="preserve">Để ước tính </w:t>
      </w:r>
      <w:r w:rsidR="00E509E5" w:rsidRPr="00B91ADB">
        <w:rPr>
          <w:rFonts w:ascii="Times New Roman" w:hAnsi="Times New Roman"/>
          <w:color w:val="000000"/>
          <w:sz w:val="26"/>
          <w:szCs w:val="26"/>
        </w:rPr>
        <w:t>BĐKH</w:t>
      </w:r>
      <w:r w:rsidRPr="00B91ADB">
        <w:rPr>
          <w:rFonts w:ascii="Times New Roman" w:hAnsi="Times New Roman"/>
          <w:color w:val="000000"/>
          <w:sz w:val="26"/>
          <w:szCs w:val="26"/>
        </w:rPr>
        <w:t xml:space="preserve"> gây ra </w:t>
      </w:r>
      <w:r w:rsidR="00712852" w:rsidRPr="00B91ADB">
        <w:rPr>
          <w:rFonts w:ascii="Times New Roman" w:hAnsi="Times New Roman"/>
          <w:color w:val="000000"/>
          <w:sz w:val="26"/>
          <w:szCs w:val="26"/>
        </w:rPr>
        <w:t>nguy cơ sạt l</w:t>
      </w:r>
      <w:r w:rsidRPr="00B91ADB">
        <w:rPr>
          <w:rFonts w:ascii="Times New Roman" w:hAnsi="Times New Roman"/>
          <w:color w:val="000000"/>
          <w:sz w:val="26"/>
          <w:szCs w:val="26"/>
        </w:rPr>
        <w:t xml:space="preserve">ở đất, một giả thiết </w:t>
      </w:r>
      <w:r w:rsidR="00712852" w:rsidRPr="00B91ADB">
        <w:rPr>
          <w:rFonts w:ascii="Times New Roman" w:hAnsi="Times New Roman"/>
          <w:color w:val="000000"/>
          <w:sz w:val="26"/>
          <w:szCs w:val="26"/>
        </w:rPr>
        <w:t xml:space="preserve">được đưa ra ở đây là </w:t>
      </w:r>
      <w:r w:rsidRPr="00B91ADB">
        <w:rPr>
          <w:rFonts w:ascii="Times New Roman" w:hAnsi="Times New Roman"/>
          <w:color w:val="000000"/>
          <w:sz w:val="26"/>
          <w:szCs w:val="26"/>
        </w:rPr>
        <w:t xml:space="preserve">những </w:t>
      </w:r>
      <w:r w:rsidR="00712852" w:rsidRPr="00B91ADB">
        <w:rPr>
          <w:rFonts w:ascii="Times New Roman" w:hAnsi="Times New Roman"/>
          <w:color w:val="000000"/>
          <w:sz w:val="26"/>
          <w:szCs w:val="26"/>
        </w:rPr>
        <w:t>biến</w:t>
      </w:r>
      <w:r w:rsidRPr="00B91ADB">
        <w:rPr>
          <w:rFonts w:ascii="Times New Roman" w:hAnsi="Times New Roman"/>
          <w:color w:val="000000"/>
          <w:sz w:val="26"/>
          <w:szCs w:val="26"/>
        </w:rPr>
        <w:t xml:space="preserve"> đổi về lượng mưa sẽ là yếu tố </w:t>
      </w:r>
      <w:r w:rsidR="00712852" w:rsidRPr="00B91ADB">
        <w:rPr>
          <w:rFonts w:ascii="Times New Roman" w:hAnsi="Times New Roman"/>
          <w:color w:val="000000"/>
          <w:sz w:val="26"/>
          <w:szCs w:val="26"/>
        </w:rPr>
        <w:t>nguyên nhân</w:t>
      </w:r>
      <w:r w:rsidRPr="00B91ADB">
        <w:rPr>
          <w:rFonts w:ascii="Times New Roman" w:hAnsi="Times New Roman"/>
          <w:color w:val="000000"/>
          <w:sz w:val="26"/>
          <w:szCs w:val="26"/>
        </w:rPr>
        <w:t xml:space="preserve"> sẽ thay đổi do </w:t>
      </w:r>
      <w:r w:rsidR="00E509E5" w:rsidRPr="00B91ADB">
        <w:rPr>
          <w:rFonts w:ascii="Times New Roman" w:hAnsi="Times New Roman"/>
          <w:color w:val="000000"/>
          <w:sz w:val="26"/>
          <w:szCs w:val="26"/>
        </w:rPr>
        <w:t>BĐKH</w:t>
      </w:r>
      <w:r w:rsidRPr="00B91ADB">
        <w:rPr>
          <w:rFonts w:ascii="Times New Roman" w:hAnsi="Times New Roman"/>
          <w:color w:val="000000"/>
          <w:sz w:val="26"/>
          <w:szCs w:val="26"/>
        </w:rPr>
        <w:t xml:space="preserve">. Như vậy, kịch bản khí hậu và khoảng thời gian </w:t>
      </w:r>
      <w:r w:rsidR="00712852" w:rsidRPr="00B91ADB">
        <w:rPr>
          <w:rFonts w:ascii="Times New Roman" w:hAnsi="Times New Roman"/>
          <w:color w:val="000000"/>
          <w:sz w:val="26"/>
          <w:szCs w:val="26"/>
        </w:rPr>
        <w:t xml:space="preserve">khác nhau </w:t>
      </w:r>
      <w:r w:rsidRPr="00B91ADB">
        <w:rPr>
          <w:rFonts w:ascii="Times New Roman" w:hAnsi="Times New Roman"/>
          <w:color w:val="000000"/>
          <w:sz w:val="26"/>
          <w:szCs w:val="26"/>
        </w:rPr>
        <w:t xml:space="preserve">sẽ </w:t>
      </w:r>
      <w:r w:rsidR="00712852" w:rsidRPr="00B91ADB">
        <w:rPr>
          <w:rFonts w:ascii="Times New Roman" w:hAnsi="Times New Roman"/>
          <w:color w:val="000000"/>
          <w:sz w:val="26"/>
          <w:szCs w:val="26"/>
        </w:rPr>
        <w:t>thành lập</w:t>
      </w:r>
      <w:r w:rsidRPr="00B91ADB">
        <w:rPr>
          <w:rFonts w:ascii="Times New Roman" w:hAnsi="Times New Roman"/>
          <w:color w:val="000000"/>
          <w:sz w:val="26"/>
          <w:szCs w:val="26"/>
        </w:rPr>
        <w:t xml:space="preserve"> bản đồ lượng mưa </w:t>
      </w:r>
      <w:r w:rsidR="00712852" w:rsidRPr="00B91ADB">
        <w:rPr>
          <w:rFonts w:ascii="Times New Roman" w:hAnsi="Times New Roman"/>
          <w:color w:val="000000"/>
          <w:sz w:val="26"/>
          <w:szCs w:val="26"/>
        </w:rPr>
        <w:t>đồng mức,</w:t>
      </w:r>
      <w:r w:rsidRPr="00B91ADB">
        <w:rPr>
          <w:rFonts w:ascii="Times New Roman" w:hAnsi="Times New Roman"/>
          <w:color w:val="000000"/>
          <w:sz w:val="26"/>
          <w:szCs w:val="26"/>
        </w:rPr>
        <w:t xml:space="preserve"> </w:t>
      </w:r>
      <w:r w:rsidR="00712852" w:rsidRPr="00B91ADB">
        <w:rPr>
          <w:rFonts w:ascii="Times New Roman" w:hAnsi="Times New Roman"/>
          <w:color w:val="000000"/>
          <w:sz w:val="26"/>
          <w:szCs w:val="26"/>
        </w:rPr>
        <w:t>có thể là đầu vào cho</w:t>
      </w:r>
      <w:r w:rsidRPr="00B91ADB">
        <w:rPr>
          <w:rFonts w:ascii="Times New Roman" w:hAnsi="Times New Roman"/>
          <w:color w:val="000000"/>
          <w:sz w:val="26"/>
          <w:szCs w:val="26"/>
        </w:rPr>
        <w:t xml:space="preserve"> mô hình </w:t>
      </w:r>
      <w:r w:rsidR="00712852" w:rsidRPr="00B91ADB">
        <w:rPr>
          <w:rFonts w:ascii="Times New Roman" w:hAnsi="Times New Roman"/>
          <w:color w:val="000000"/>
          <w:sz w:val="26"/>
          <w:szCs w:val="26"/>
        </w:rPr>
        <w:t xml:space="preserve">nguy cơ </w:t>
      </w:r>
      <w:r w:rsidRPr="00B91ADB">
        <w:rPr>
          <w:rFonts w:ascii="Times New Roman" w:hAnsi="Times New Roman"/>
          <w:color w:val="000000"/>
          <w:sz w:val="26"/>
          <w:szCs w:val="26"/>
        </w:rPr>
        <w:t xml:space="preserve">sạt lở đất. </w:t>
      </w:r>
      <w:r w:rsidR="00712852" w:rsidRPr="00B91ADB">
        <w:rPr>
          <w:rFonts w:ascii="Times New Roman" w:hAnsi="Times New Roman"/>
          <w:color w:val="000000"/>
          <w:sz w:val="26"/>
          <w:szCs w:val="26"/>
        </w:rPr>
        <w:t xml:space="preserve">Để biết thêm chi tiết, vui </w:t>
      </w:r>
      <w:r w:rsidRPr="00B91ADB">
        <w:rPr>
          <w:rFonts w:ascii="Times New Roman" w:hAnsi="Times New Roman"/>
          <w:color w:val="000000"/>
          <w:sz w:val="26"/>
          <w:szCs w:val="26"/>
        </w:rPr>
        <w:t xml:space="preserve">lòng tham khảo </w:t>
      </w:r>
      <w:r w:rsidRPr="00B91ADB">
        <w:rPr>
          <w:rFonts w:ascii="Times New Roman" w:hAnsi="Times New Roman"/>
          <w:b/>
          <w:color w:val="000000"/>
          <w:sz w:val="26"/>
          <w:szCs w:val="26"/>
        </w:rPr>
        <w:t xml:space="preserve">Hoạt động 6: </w:t>
      </w:r>
      <w:r w:rsidR="00712852" w:rsidRPr="00B91ADB">
        <w:rPr>
          <w:rFonts w:ascii="Times New Roman" w:hAnsi="Times New Roman"/>
          <w:b/>
          <w:color w:val="000000"/>
          <w:sz w:val="26"/>
          <w:szCs w:val="26"/>
        </w:rPr>
        <w:t>Xây dựng</w:t>
      </w:r>
      <w:r w:rsidRPr="00B91ADB">
        <w:rPr>
          <w:rFonts w:ascii="Times New Roman" w:hAnsi="Times New Roman"/>
          <w:b/>
          <w:color w:val="000000"/>
          <w:sz w:val="26"/>
          <w:szCs w:val="26"/>
        </w:rPr>
        <w:t xml:space="preserve"> Dự </w:t>
      </w:r>
      <w:r w:rsidR="00712852" w:rsidRPr="00B91ADB">
        <w:rPr>
          <w:rFonts w:ascii="Times New Roman" w:hAnsi="Times New Roman"/>
          <w:b/>
          <w:color w:val="000000"/>
          <w:sz w:val="26"/>
          <w:szCs w:val="26"/>
        </w:rPr>
        <w:t xml:space="preserve">tính </w:t>
      </w:r>
      <w:r w:rsidRPr="00B91ADB">
        <w:rPr>
          <w:rFonts w:ascii="Times New Roman" w:hAnsi="Times New Roman"/>
          <w:b/>
          <w:color w:val="000000"/>
          <w:sz w:val="26"/>
          <w:szCs w:val="26"/>
        </w:rPr>
        <w:t>Khí hậu</w:t>
      </w:r>
      <w:r w:rsidRPr="00B91ADB">
        <w:rPr>
          <w:rFonts w:ascii="Times New Roman" w:hAnsi="Times New Roman"/>
          <w:color w:val="000000"/>
          <w:sz w:val="26"/>
          <w:szCs w:val="26"/>
        </w:rPr>
        <w:t xml:space="preserve"> trong </w:t>
      </w:r>
      <w:r w:rsidR="00712852" w:rsidRPr="00B91ADB">
        <w:rPr>
          <w:rFonts w:ascii="Times New Roman" w:hAnsi="Times New Roman"/>
          <w:color w:val="000000"/>
          <w:sz w:val="26"/>
          <w:szCs w:val="26"/>
        </w:rPr>
        <w:t>cuốn sổ tay</w:t>
      </w:r>
      <w:r w:rsidRPr="00B91ADB">
        <w:rPr>
          <w:rFonts w:ascii="Times New Roman" w:hAnsi="Times New Roman"/>
          <w:color w:val="000000"/>
          <w:sz w:val="26"/>
          <w:szCs w:val="26"/>
        </w:rPr>
        <w:t xml:space="preserve"> này. </w:t>
      </w:r>
    </w:p>
    <w:p w:rsidR="00625474" w:rsidRPr="000D75C2" w:rsidRDefault="00625474" w:rsidP="00405AE7">
      <w:pPr>
        <w:widowControl w:val="0"/>
        <w:spacing w:after="240"/>
        <w:rPr>
          <w:rFonts w:ascii="Times New Roman" w:hAnsi="Times New Roman"/>
          <w:color w:val="000000" w:themeColor="text1"/>
          <w:sz w:val="26"/>
          <w:szCs w:val="26"/>
        </w:rPr>
      </w:pPr>
      <w:r w:rsidRPr="00B91ADB">
        <w:rPr>
          <w:rFonts w:ascii="Times New Roman" w:hAnsi="Times New Roman"/>
          <w:color w:val="000000" w:themeColor="text1"/>
          <w:sz w:val="26"/>
          <w:szCs w:val="26"/>
        </w:rPr>
        <w:t xml:space="preserve">Lý do cho việc sử dụng của lượng mưa ngày lớn nhất cho bối cảnh </w:t>
      </w:r>
      <w:r w:rsidR="00E509E5" w:rsidRPr="00B91ADB">
        <w:rPr>
          <w:rFonts w:ascii="Times New Roman" w:hAnsi="Times New Roman"/>
          <w:color w:val="000000" w:themeColor="text1"/>
          <w:sz w:val="26"/>
          <w:szCs w:val="26"/>
        </w:rPr>
        <w:t>BĐKH</w:t>
      </w:r>
      <w:r w:rsidRPr="00B91ADB">
        <w:rPr>
          <w:rFonts w:ascii="Times New Roman" w:hAnsi="Times New Roman"/>
          <w:color w:val="000000" w:themeColor="text1"/>
          <w:sz w:val="26"/>
          <w:szCs w:val="26"/>
        </w:rPr>
        <w:t xml:space="preserve"> vì nó là một yếu tố rất quan trọng ảnh hưởng đến sạt lở đất. Khảo sát thực địa tại một số khu vực </w:t>
      </w:r>
      <w:r w:rsidR="009A1302" w:rsidRPr="00B91ADB">
        <w:rPr>
          <w:rFonts w:ascii="Times New Roman" w:hAnsi="Times New Roman"/>
          <w:color w:val="000000" w:themeColor="text1"/>
          <w:sz w:val="26"/>
          <w:szCs w:val="26"/>
        </w:rPr>
        <w:t>MNPB</w:t>
      </w:r>
      <w:r w:rsidRPr="00B91ADB">
        <w:rPr>
          <w:rFonts w:ascii="Times New Roman" w:hAnsi="Times New Roman"/>
          <w:color w:val="000000" w:themeColor="text1"/>
          <w:sz w:val="26"/>
          <w:szCs w:val="26"/>
        </w:rPr>
        <w:t xml:space="preserve"> cho thấy gần như tất cả các vụ sạt lở đất xảy ra trong mùa mưa hoặc sau cơn </w:t>
      </w:r>
      <w:r w:rsidRPr="00B91ADB">
        <w:rPr>
          <w:rFonts w:ascii="Times New Roman" w:hAnsi="Times New Roman"/>
          <w:color w:val="000000" w:themeColor="text1"/>
          <w:sz w:val="26"/>
          <w:szCs w:val="26"/>
        </w:rPr>
        <w:lastRenderedPageBreak/>
        <w:t xml:space="preserve">bão. </w:t>
      </w:r>
      <w:r w:rsidR="008B33E8" w:rsidRPr="00B91ADB">
        <w:rPr>
          <w:rFonts w:ascii="Times New Roman" w:hAnsi="Times New Roman"/>
          <w:color w:val="000000" w:themeColor="text1"/>
          <w:sz w:val="26"/>
          <w:szCs w:val="26"/>
        </w:rPr>
        <w:t>Trong khi mưa</w:t>
      </w:r>
      <w:r w:rsidRPr="00B91ADB">
        <w:rPr>
          <w:rFonts w:ascii="Times New Roman" w:hAnsi="Times New Roman"/>
          <w:color w:val="000000" w:themeColor="text1"/>
          <w:sz w:val="26"/>
          <w:szCs w:val="26"/>
        </w:rPr>
        <w:t>, đất có</w:t>
      </w:r>
      <w:r w:rsidR="008B33E8" w:rsidRPr="00B91ADB">
        <w:rPr>
          <w:rFonts w:ascii="Times New Roman" w:hAnsi="Times New Roman"/>
          <w:color w:val="000000" w:themeColor="text1"/>
          <w:sz w:val="26"/>
          <w:szCs w:val="26"/>
        </w:rPr>
        <w:t xml:space="preserve"> thể có</w:t>
      </w:r>
      <w:r w:rsidRPr="00B91ADB">
        <w:rPr>
          <w:rFonts w:ascii="Times New Roman" w:hAnsi="Times New Roman"/>
          <w:color w:val="000000" w:themeColor="text1"/>
          <w:sz w:val="26"/>
          <w:szCs w:val="26"/>
        </w:rPr>
        <w:t xml:space="preserve"> chứa </w:t>
      </w:r>
      <w:r w:rsidR="008B33E8" w:rsidRPr="00B91ADB">
        <w:rPr>
          <w:rFonts w:ascii="Times New Roman" w:hAnsi="Times New Roman"/>
          <w:color w:val="000000" w:themeColor="text1"/>
          <w:sz w:val="26"/>
          <w:szCs w:val="26"/>
        </w:rPr>
        <w:t>một lượng</w:t>
      </w:r>
      <w:r w:rsidRPr="00B91ADB">
        <w:rPr>
          <w:rFonts w:ascii="Times New Roman" w:hAnsi="Times New Roman"/>
          <w:color w:val="000000" w:themeColor="text1"/>
          <w:sz w:val="26"/>
          <w:szCs w:val="26"/>
        </w:rPr>
        <w:t xml:space="preserve"> nước</w:t>
      </w:r>
      <w:r w:rsidR="008B33E8" w:rsidRPr="00B91ADB">
        <w:rPr>
          <w:rFonts w:ascii="Times New Roman" w:hAnsi="Times New Roman"/>
          <w:color w:val="000000" w:themeColor="text1"/>
          <w:sz w:val="26"/>
          <w:szCs w:val="26"/>
        </w:rPr>
        <w:t xml:space="preserve"> lớn</w:t>
      </w:r>
      <w:r w:rsidRPr="00B91ADB">
        <w:rPr>
          <w:rFonts w:ascii="Times New Roman" w:hAnsi="Times New Roman"/>
          <w:color w:val="000000" w:themeColor="text1"/>
          <w:sz w:val="26"/>
          <w:szCs w:val="26"/>
        </w:rPr>
        <w:t>, vì vậy có thể dẫn đến sạt lở đất.</w:t>
      </w:r>
    </w:p>
    <w:p w:rsidR="00625474" w:rsidRPr="000D75C2" w:rsidRDefault="008B33E8" w:rsidP="00405AE7">
      <w:pPr>
        <w:widowControl w:val="0"/>
        <w:spacing w:after="240"/>
        <w:rPr>
          <w:rFonts w:ascii="Times New Roman" w:hAnsi="Times New Roman"/>
          <w:color w:val="000000" w:themeColor="text1"/>
          <w:sz w:val="26"/>
          <w:szCs w:val="26"/>
        </w:rPr>
      </w:pPr>
      <w:r w:rsidRPr="00B91ADB">
        <w:rPr>
          <w:rFonts w:ascii="Times New Roman" w:hAnsi="Times New Roman"/>
          <w:color w:val="000000" w:themeColor="text1"/>
          <w:sz w:val="26"/>
          <w:szCs w:val="26"/>
        </w:rPr>
        <w:t xml:space="preserve">Để </w:t>
      </w:r>
      <w:r w:rsidR="00625474" w:rsidRPr="00B91ADB">
        <w:rPr>
          <w:rFonts w:ascii="Times New Roman" w:hAnsi="Times New Roman"/>
          <w:color w:val="000000" w:themeColor="text1"/>
          <w:sz w:val="26"/>
          <w:szCs w:val="26"/>
        </w:rPr>
        <w:t xml:space="preserve">tạo thuận lợi cho việc đánh giá sạt lở đất, các giá trị được phân loại thành ba nhóm khu vực như sau: &lt;150mm/ngày, 150-200mm/ngày, và &gt; 200mm/ngày. Đối với lượng mưa ngày lớn nhất, khu vực càng có giá trị cao thì càng có nguy cơ sạt lở đất cao. Giá trị trọng số cho khu vực có lượng mưa ngày lớn nhất </w:t>
      </w:r>
      <w:r w:rsidR="008F47BE" w:rsidRPr="00B91ADB">
        <w:rPr>
          <w:rFonts w:ascii="Times New Roman" w:hAnsi="Times New Roman"/>
          <w:color w:val="000000" w:themeColor="text1"/>
          <w:sz w:val="26"/>
          <w:szCs w:val="26"/>
        </w:rPr>
        <w:t>&lt;100 mm/ngày, 100 - 200 mm/</w:t>
      </w:r>
      <w:r w:rsidR="00625474" w:rsidRPr="00B91ADB">
        <w:rPr>
          <w:rFonts w:ascii="Times New Roman" w:hAnsi="Times New Roman"/>
          <w:color w:val="000000" w:themeColor="text1"/>
          <w:sz w:val="26"/>
          <w:szCs w:val="26"/>
        </w:rPr>
        <w:t>ngày, và ≥</w:t>
      </w:r>
      <w:r w:rsidR="008F47BE" w:rsidRPr="00B91ADB">
        <w:rPr>
          <w:rFonts w:ascii="Times New Roman" w:hAnsi="Times New Roman"/>
          <w:color w:val="000000" w:themeColor="text1"/>
          <w:sz w:val="26"/>
          <w:szCs w:val="26"/>
        </w:rPr>
        <w:t>200 mm /</w:t>
      </w:r>
      <w:r w:rsidR="00625474" w:rsidRPr="00B91ADB">
        <w:rPr>
          <w:rFonts w:ascii="Times New Roman" w:hAnsi="Times New Roman"/>
          <w:color w:val="000000" w:themeColor="text1"/>
          <w:sz w:val="26"/>
          <w:szCs w:val="26"/>
        </w:rPr>
        <w:t xml:space="preserve">ngày </w:t>
      </w:r>
      <w:r w:rsidR="008F47BE" w:rsidRPr="00B91ADB">
        <w:rPr>
          <w:rFonts w:ascii="Times New Roman" w:hAnsi="Times New Roman"/>
          <w:color w:val="000000" w:themeColor="text1"/>
          <w:sz w:val="26"/>
          <w:szCs w:val="26"/>
        </w:rPr>
        <w:t xml:space="preserve">sẽ </w:t>
      </w:r>
      <w:r w:rsidR="00625474" w:rsidRPr="00B91ADB">
        <w:rPr>
          <w:rFonts w:ascii="Times New Roman" w:hAnsi="Times New Roman"/>
          <w:color w:val="000000" w:themeColor="text1"/>
          <w:sz w:val="26"/>
          <w:szCs w:val="26"/>
        </w:rPr>
        <w:t xml:space="preserve">tăng dần </w:t>
      </w:r>
      <w:r w:rsidR="008F47BE" w:rsidRPr="00B91ADB">
        <w:rPr>
          <w:rFonts w:ascii="Times New Roman" w:hAnsi="Times New Roman"/>
          <w:color w:val="000000" w:themeColor="text1"/>
          <w:sz w:val="26"/>
          <w:szCs w:val="26"/>
        </w:rPr>
        <w:t>theo thứ tự</w:t>
      </w:r>
      <w:r w:rsidR="00625474" w:rsidRPr="00B91ADB">
        <w:rPr>
          <w:rFonts w:ascii="Times New Roman" w:hAnsi="Times New Roman"/>
          <w:color w:val="000000" w:themeColor="text1"/>
          <w:sz w:val="26"/>
          <w:szCs w:val="26"/>
        </w:rPr>
        <w:t xml:space="preserve"> 0,122, 0,230, và 0,648.</w:t>
      </w:r>
    </w:p>
    <w:p w:rsidR="008F47BE" w:rsidRPr="000D75C2" w:rsidRDefault="008F47BE" w:rsidP="00405AE7">
      <w:pPr>
        <w:rPr>
          <w:rFonts w:ascii="Times New Roman" w:hAnsi="Times New Roman"/>
          <w:sz w:val="26"/>
          <w:szCs w:val="26"/>
        </w:rPr>
      </w:pPr>
      <w:r w:rsidRPr="00B91ADB">
        <w:rPr>
          <w:rFonts w:ascii="Times New Roman" w:hAnsi="Times New Roman"/>
          <w:sz w:val="26"/>
          <w:szCs w:val="26"/>
        </w:rPr>
        <w:t xml:space="preserve">Trên cơ sở đó, bản đồ lượng mưa ngày lớn nhất của khu vực </w:t>
      </w:r>
      <w:r w:rsidR="009A1302" w:rsidRPr="00B91ADB">
        <w:rPr>
          <w:rFonts w:ascii="Times New Roman" w:hAnsi="Times New Roman"/>
          <w:sz w:val="26"/>
          <w:szCs w:val="26"/>
        </w:rPr>
        <w:t>MNPB</w:t>
      </w:r>
      <w:r w:rsidRPr="00B91ADB">
        <w:rPr>
          <w:rFonts w:ascii="Times New Roman" w:hAnsi="Times New Roman"/>
          <w:sz w:val="26"/>
          <w:szCs w:val="26"/>
        </w:rPr>
        <w:t xml:space="preserve"> Việt Nam được sử dụng để phân vùng sạt lở đất đã được thành lập và thể hiện trong hình dưới đây.</w:t>
      </w:r>
    </w:p>
    <w:p w:rsidR="00985270" w:rsidRPr="000D75C2" w:rsidRDefault="00985270" w:rsidP="00405AE7">
      <w:pPr>
        <w:spacing w:after="120"/>
        <w:rPr>
          <w:rFonts w:ascii="Times New Roman" w:hAnsi="Times New Roman"/>
          <w:color w:val="FF0000"/>
          <w:sz w:val="26"/>
          <w:szCs w:val="26"/>
        </w:rPr>
      </w:pPr>
      <w:r w:rsidRPr="00B91ADB">
        <w:rPr>
          <w:rFonts w:ascii="Times New Roman" w:hAnsi="Times New Roman"/>
          <w:noProof/>
          <w:color w:val="FF0000"/>
          <w:sz w:val="26"/>
          <w:szCs w:val="26"/>
        </w:rPr>
        <w:drawing>
          <wp:inline distT="0" distB="0" distL="0" distR="0" wp14:anchorId="4F7E1783" wp14:editId="3358EC3C">
            <wp:extent cx="5715000" cy="3794230"/>
            <wp:effectExtent l="19050" t="0" r="0" b="0"/>
            <wp:docPr id="2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5715000" cy="3794230"/>
                    </a:xfrm>
                    <a:prstGeom prst="rect">
                      <a:avLst/>
                    </a:prstGeom>
                    <a:noFill/>
                    <a:ln w="9525">
                      <a:noFill/>
                      <a:miter lim="800000"/>
                      <a:headEnd/>
                      <a:tailEnd/>
                    </a:ln>
                  </pic:spPr>
                </pic:pic>
              </a:graphicData>
            </a:graphic>
          </wp:inline>
        </w:drawing>
      </w:r>
      <w:r w:rsidRPr="00B91ADB">
        <w:rPr>
          <w:rFonts w:ascii="Times New Roman" w:hAnsi="Times New Roman"/>
          <w:color w:val="FF0000"/>
          <w:sz w:val="26"/>
          <w:szCs w:val="26"/>
        </w:rPr>
        <w:t>.</w:t>
      </w:r>
    </w:p>
    <w:p w:rsidR="00985270" w:rsidRPr="00B91ADB" w:rsidRDefault="00FF6916" w:rsidP="00B91ADB">
      <w:pPr>
        <w:pStyle w:val="Caption"/>
        <w:rPr>
          <w:szCs w:val="26"/>
        </w:rPr>
      </w:pPr>
      <w:bookmarkStart w:id="81" w:name="_Toc455070488"/>
      <w:bookmarkStart w:id="82" w:name="_Toc455410015"/>
      <w:r w:rsidRPr="00B91ADB">
        <w:rPr>
          <w:rFonts w:ascii="Times New Roman" w:hAnsi="Times New Roman"/>
          <w:sz w:val="26"/>
          <w:szCs w:val="26"/>
        </w:rPr>
        <w:t xml:space="preserve">Hình </w:t>
      </w:r>
      <w:r w:rsidR="008B33E8" w:rsidRPr="00B91ADB">
        <w:rPr>
          <w:rFonts w:ascii="Times New Roman" w:hAnsi="Times New Roman"/>
          <w:sz w:val="26"/>
          <w:szCs w:val="26"/>
        </w:rPr>
        <w:t>17</w:t>
      </w:r>
      <w:r w:rsidR="00985270" w:rsidRPr="00B91ADB">
        <w:rPr>
          <w:rFonts w:ascii="Times New Roman" w:hAnsi="Times New Roman"/>
          <w:sz w:val="26"/>
          <w:szCs w:val="26"/>
        </w:rPr>
        <w:t xml:space="preserve">. </w:t>
      </w:r>
      <w:r w:rsidRPr="00B91ADB">
        <w:rPr>
          <w:rFonts w:ascii="Times New Roman" w:hAnsi="Times New Roman"/>
          <w:sz w:val="26"/>
          <w:szCs w:val="26"/>
        </w:rPr>
        <w:t xml:space="preserve">Bản đồ lượng mưa ngày lớn nhất năm </w:t>
      </w:r>
      <w:r w:rsidR="00985270" w:rsidRPr="00B91ADB">
        <w:rPr>
          <w:rFonts w:ascii="Times New Roman" w:hAnsi="Times New Roman"/>
          <w:sz w:val="26"/>
          <w:szCs w:val="26"/>
        </w:rPr>
        <w:t xml:space="preserve">2015 </w:t>
      </w:r>
      <w:r w:rsidRPr="00B91ADB">
        <w:rPr>
          <w:rFonts w:ascii="Times New Roman" w:hAnsi="Times New Roman"/>
          <w:sz w:val="26"/>
          <w:szCs w:val="26"/>
        </w:rPr>
        <w:t>ở các tỉnh MNPB Việt nam để đánh giá và phân vùng rủi ro sạt lở đất</w:t>
      </w:r>
      <w:r w:rsidR="00985270" w:rsidRPr="00B91ADB">
        <w:rPr>
          <w:rFonts w:ascii="Times New Roman" w:hAnsi="Times New Roman"/>
          <w:sz w:val="26"/>
          <w:szCs w:val="26"/>
        </w:rPr>
        <w:t>.</w:t>
      </w:r>
      <w:bookmarkEnd w:id="81"/>
      <w:bookmarkEnd w:id="82"/>
    </w:p>
    <w:p w:rsidR="00985270" w:rsidRPr="000D75C2" w:rsidRDefault="00985270" w:rsidP="00405AE7">
      <w:pPr>
        <w:spacing w:after="120"/>
        <w:rPr>
          <w:rFonts w:ascii="Times New Roman" w:hAnsi="Times New Roman"/>
          <w:color w:val="FF0000"/>
          <w:sz w:val="26"/>
          <w:szCs w:val="26"/>
        </w:rPr>
      </w:pPr>
      <w:r w:rsidRPr="00B91ADB">
        <w:rPr>
          <w:rFonts w:ascii="Times New Roman" w:hAnsi="Times New Roman"/>
          <w:noProof/>
          <w:color w:val="FF0000"/>
          <w:sz w:val="26"/>
          <w:szCs w:val="26"/>
        </w:rPr>
        <w:lastRenderedPageBreak/>
        <w:drawing>
          <wp:inline distT="0" distB="0" distL="0" distR="0" wp14:anchorId="756B85FF" wp14:editId="39007D6D">
            <wp:extent cx="5753100" cy="3800475"/>
            <wp:effectExtent l="19050" t="0" r="0" b="0"/>
            <wp:docPr id="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753100" cy="3800475"/>
                    </a:xfrm>
                    <a:prstGeom prst="rect">
                      <a:avLst/>
                    </a:prstGeom>
                    <a:noFill/>
                    <a:ln w="9525">
                      <a:noFill/>
                      <a:miter lim="800000"/>
                      <a:headEnd/>
                      <a:tailEnd/>
                    </a:ln>
                  </pic:spPr>
                </pic:pic>
              </a:graphicData>
            </a:graphic>
          </wp:inline>
        </w:drawing>
      </w:r>
    </w:p>
    <w:p w:rsidR="00985270" w:rsidRPr="000D75C2" w:rsidRDefault="00FF6916" w:rsidP="00405AE7">
      <w:pPr>
        <w:pStyle w:val="StyleFigureAutoCenteredBefore12ptAfter12pt"/>
        <w:spacing w:line="276" w:lineRule="auto"/>
        <w:rPr>
          <w:szCs w:val="26"/>
        </w:rPr>
      </w:pPr>
      <w:bookmarkStart w:id="83" w:name="_Toc455070489"/>
      <w:bookmarkStart w:id="84" w:name="_Toc455410016"/>
      <w:r w:rsidRPr="00B91ADB">
        <w:rPr>
          <w:rFonts w:eastAsia="Calibri"/>
          <w:b/>
          <w:bCs/>
          <w:i w:val="0"/>
          <w:iCs w:val="0"/>
          <w:szCs w:val="26"/>
          <w:lang w:val="en-US"/>
        </w:rPr>
        <w:t xml:space="preserve">Hình </w:t>
      </w:r>
      <w:r w:rsidR="008B33E8" w:rsidRPr="00B91ADB">
        <w:rPr>
          <w:rFonts w:eastAsia="Calibri"/>
          <w:b/>
          <w:bCs/>
          <w:i w:val="0"/>
          <w:iCs w:val="0"/>
          <w:szCs w:val="26"/>
          <w:lang w:val="en-US"/>
        </w:rPr>
        <w:t>18</w:t>
      </w:r>
      <w:r w:rsidR="00985270" w:rsidRPr="00B91ADB">
        <w:rPr>
          <w:rFonts w:eastAsia="Calibri"/>
          <w:b/>
          <w:bCs/>
          <w:i w:val="0"/>
          <w:iCs w:val="0"/>
          <w:szCs w:val="26"/>
          <w:lang w:val="en-US"/>
        </w:rPr>
        <w:t xml:space="preserve">. </w:t>
      </w:r>
      <w:bookmarkEnd w:id="83"/>
      <w:bookmarkEnd w:id="84"/>
      <w:r w:rsidRPr="00B91ADB">
        <w:rPr>
          <w:rFonts w:eastAsia="Calibri"/>
          <w:b/>
          <w:bCs/>
          <w:i w:val="0"/>
          <w:iCs w:val="0"/>
          <w:szCs w:val="26"/>
          <w:lang w:val="en-US"/>
        </w:rPr>
        <w:t>Bản đồ lượng mưa ngày lớn nhất dự báo cho năm 2025 ở các tỉnh MNPB Việt nam để đánh giá và phân vùng rủi ro sạt lở đất.</w:t>
      </w:r>
    </w:p>
    <w:p w:rsidR="00985270" w:rsidRPr="000D75C2" w:rsidRDefault="00985270" w:rsidP="00405AE7">
      <w:pPr>
        <w:rPr>
          <w:rFonts w:ascii="Times New Roman" w:hAnsi="Times New Roman"/>
          <w:color w:val="FF0000"/>
          <w:sz w:val="26"/>
          <w:szCs w:val="26"/>
        </w:rPr>
      </w:pPr>
      <w:r w:rsidRPr="00B91ADB">
        <w:rPr>
          <w:rFonts w:ascii="Times New Roman" w:hAnsi="Times New Roman"/>
          <w:noProof/>
          <w:color w:val="FF0000"/>
          <w:sz w:val="26"/>
          <w:szCs w:val="26"/>
        </w:rPr>
        <w:drawing>
          <wp:inline distT="0" distB="0" distL="0" distR="0" wp14:anchorId="62D886C0" wp14:editId="27B670E2">
            <wp:extent cx="5753100" cy="3800475"/>
            <wp:effectExtent l="19050" t="0" r="0" b="0"/>
            <wp:docPr id="2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5753100" cy="3800475"/>
                    </a:xfrm>
                    <a:prstGeom prst="rect">
                      <a:avLst/>
                    </a:prstGeom>
                    <a:noFill/>
                    <a:ln w="9525">
                      <a:noFill/>
                      <a:miter lim="800000"/>
                      <a:headEnd/>
                      <a:tailEnd/>
                    </a:ln>
                  </pic:spPr>
                </pic:pic>
              </a:graphicData>
            </a:graphic>
          </wp:inline>
        </w:drawing>
      </w:r>
    </w:p>
    <w:p w:rsidR="00985270" w:rsidRPr="00B91ADB" w:rsidRDefault="00FF6916" w:rsidP="00405AE7">
      <w:pPr>
        <w:pStyle w:val="StyleFigureAutoCenteredBefore12ptAfter12pt"/>
        <w:spacing w:line="276" w:lineRule="auto"/>
        <w:rPr>
          <w:rFonts w:eastAsia="Calibri"/>
          <w:b/>
          <w:bCs/>
          <w:i w:val="0"/>
          <w:iCs w:val="0"/>
          <w:szCs w:val="26"/>
          <w:lang w:val="en-US"/>
        </w:rPr>
      </w:pPr>
      <w:bookmarkStart w:id="85" w:name="_Toc455070490"/>
      <w:bookmarkStart w:id="86" w:name="_Toc455410017"/>
      <w:r w:rsidRPr="00B91ADB">
        <w:rPr>
          <w:rFonts w:eastAsia="Calibri"/>
          <w:b/>
          <w:bCs/>
          <w:i w:val="0"/>
          <w:iCs w:val="0"/>
          <w:szCs w:val="26"/>
          <w:lang w:val="en-US"/>
        </w:rPr>
        <w:t xml:space="preserve">Hình </w:t>
      </w:r>
      <w:r w:rsidR="008B33E8" w:rsidRPr="00B91ADB">
        <w:rPr>
          <w:rFonts w:eastAsia="Calibri"/>
          <w:b/>
          <w:bCs/>
          <w:i w:val="0"/>
          <w:iCs w:val="0"/>
          <w:szCs w:val="26"/>
          <w:lang w:val="en-US"/>
        </w:rPr>
        <w:t>19</w:t>
      </w:r>
      <w:r w:rsidR="00985270" w:rsidRPr="00B91ADB">
        <w:rPr>
          <w:rFonts w:eastAsia="Calibri"/>
          <w:b/>
          <w:bCs/>
          <w:i w:val="0"/>
          <w:iCs w:val="0"/>
          <w:szCs w:val="26"/>
          <w:lang w:val="en-US"/>
        </w:rPr>
        <w:t xml:space="preserve">. </w:t>
      </w:r>
      <w:bookmarkEnd w:id="85"/>
      <w:bookmarkEnd w:id="86"/>
      <w:r w:rsidRPr="00B91ADB">
        <w:rPr>
          <w:rFonts w:eastAsia="Calibri"/>
          <w:b/>
          <w:bCs/>
          <w:i w:val="0"/>
          <w:iCs w:val="0"/>
          <w:szCs w:val="26"/>
          <w:lang w:val="en-US"/>
        </w:rPr>
        <w:t>Bản đồ lượng mưa ngày lớn nhất dự báo cho năm 2050 ở các tỉnh MNPB Việt nam để đánh giá và phân vùng rủi ro sạt lở đất.</w:t>
      </w:r>
    </w:p>
    <w:p w:rsidR="00BD4CFE" w:rsidRPr="000D75C2" w:rsidRDefault="00BD4CFE" w:rsidP="00405AE7">
      <w:pPr>
        <w:spacing w:after="240"/>
        <w:rPr>
          <w:rFonts w:ascii="Times New Roman" w:hAnsi="Times New Roman"/>
          <w:sz w:val="26"/>
          <w:szCs w:val="26"/>
        </w:rPr>
      </w:pPr>
      <w:r w:rsidRPr="00B91ADB">
        <w:rPr>
          <w:rFonts w:ascii="Times New Roman" w:hAnsi="Times New Roman"/>
          <w:sz w:val="26"/>
          <w:szCs w:val="26"/>
        </w:rPr>
        <w:lastRenderedPageBreak/>
        <w:t xml:space="preserve">Bước tiếp theo và cuối cùng để định lượng và </w:t>
      </w:r>
      <w:r w:rsidR="00C6707B" w:rsidRPr="00B91ADB">
        <w:rPr>
          <w:rFonts w:ascii="Times New Roman" w:hAnsi="Times New Roman"/>
          <w:sz w:val="26"/>
          <w:szCs w:val="26"/>
        </w:rPr>
        <w:t xml:space="preserve">lập bản đồ </w:t>
      </w:r>
      <w:r w:rsidR="00120B71" w:rsidRPr="00B91ADB">
        <w:rPr>
          <w:rFonts w:ascii="Times New Roman" w:hAnsi="Times New Roman"/>
          <w:sz w:val="26"/>
          <w:szCs w:val="26"/>
        </w:rPr>
        <w:t>rủi ro</w:t>
      </w:r>
      <w:r w:rsidRPr="00B91ADB">
        <w:rPr>
          <w:rFonts w:ascii="Times New Roman" w:hAnsi="Times New Roman"/>
          <w:sz w:val="26"/>
          <w:szCs w:val="26"/>
        </w:rPr>
        <w:t xml:space="preserve"> sạt lở đất là kết hợp</w:t>
      </w:r>
      <w:r w:rsidR="003B20A0" w:rsidRPr="00B91ADB">
        <w:rPr>
          <w:rFonts w:ascii="Times New Roman" w:hAnsi="Times New Roman"/>
          <w:sz w:val="26"/>
          <w:szCs w:val="26"/>
        </w:rPr>
        <w:t xml:space="preserve"> bản đồ / dữ liệu nguy cơ sạt</w:t>
      </w:r>
      <w:r w:rsidRPr="00B91ADB">
        <w:rPr>
          <w:rFonts w:ascii="Times New Roman" w:hAnsi="Times New Roman"/>
          <w:sz w:val="26"/>
          <w:szCs w:val="26"/>
        </w:rPr>
        <w:t xml:space="preserve"> lở đất với </w:t>
      </w:r>
      <w:r w:rsidR="00E843F6" w:rsidRPr="00B91ADB">
        <w:rPr>
          <w:rFonts w:ascii="Times New Roman" w:hAnsi="Times New Roman"/>
          <w:sz w:val="26"/>
          <w:szCs w:val="26"/>
        </w:rPr>
        <w:t xml:space="preserve">bản đồ / </w:t>
      </w:r>
      <w:r w:rsidR="00497C8F" w:rsidRPr="00B91ADB">
        <w:rPr>
          <w:rFonts w:ascii="Times New Roman" w:hAnsi="Times New Roman"/>
          <w:sz w:val="26"/>
          <w:szCs w:val="26"/>
        </w:rPr>
        <w:t>giá trị TTDBTT</w:t>
      </w:r>
      <w:r w:rsidRPr="00B91ADB">
        <w:rPr>
          <w:rFonts w:ascii="Times New Roman" w:hAnsi="Times New Roman"/>
          <w:sz w:val="26"/>
          <w:szCs w:val="26"/>
        </w:rPr>
        <w:t xml:space="preserve"> trong </w:t>
      </w:r>
      <w:r w:rsidR="00497C8F" w:rsidRPr="00B91ADB">
        <w:rPr>
          <w:rFonts w:ascii="Times New Roman" w:hAnsi="Times New Roman"/>
          <w:sz w:val="26"/>
          <w:szCs w:val="26"/>
        </w:rPr>
        <w:t xml:space="preserve">giai đoạn </w:t>
      </w:r>
      <w:r w:rsidRPr="00B91ADB">
        <w:rPr>
          <w:rFonts w:ascii="Times New Roman" w:hAnsi="Times New Roman"/>
          <w:sz w:val="26"/>
          <w:szCs w:val="26"/>
        </w:rPr>
        <w:t xml:space="preserve">3: Đánh giá </w:t>
      </w:r>
      <w:r w:rsidR="00497C8F" w:rsidRPr="00B91ADB">
        <w:rPr>
          <w:rFonts w:ascii="Times New Roman" w:hAnsi="Times New Roman"/>
          <w:sz w:val="26"/>
          <w:szCs w:val="26"/>
        </w:rPr>
        <w:t>TTDBTT</w:t>
      </w:r>
      <w:r w:rsidRPr="00B91ADB">
        <w:rPr>
          <w:rFonts w:ascii="Times New Roman" w:hAnsi="Times New Roman"/>
          <w:sz w:val="26"/>
          <w:szCs w:val="26"/>
        </w:rPr>
        <w:t>. Rủi ro được tính như sau:</w:t>
      </w:r>
    </w:p>
    <w:p w:rsidR="00BD4CFE" w:rsidRPr="000D75C2" w:rsidRDefault="00497C8F" w:rsidP="00405AE7">
      <w:pPr>
        <w:spacing w:after="240"/>
        <w:rPr>
          <w:rFonts w:ascii="Times New Roman" w:hAnsi="Times New Roman"/>
          <w:sz w:val="26"/>
          <w:szCs w:val="26"/>
        </w:rPr>
      </w:pPr>
      <w:r w:rsidRPr="00B91ADB">
        <w:rPr>
          <w:rFonts w:ascii="Times New Roman" w:hAnsi="Times New Roman"/>
          <w:sz w:val="26"/>
          <w:szCs w:val="26"/>
        </w:rPr>
        <w:t>Rủi ro</w:t>
      </w:r>
      <w:r w:rsidR="00BD4CFE" w:rsidRPr="00B91ADB">
        <w:rPr>
          <w:rFonts w:ascii="Times New Roman" w:hAnsi="Times New Roman"/>
          <w:sz w:val="26"/>
          <w:szCs w:val="26"/>
        </w:rPr>
        <w:t xml:space="preserve"> sạt lở đất của </w:t>
      </w:r>
      <w:r w:rsidRPr="00B91ADB">
        <w:rPr>
          <w:rFonts w:ascii="Times New Roman" w:hAnsi="Times New Roman"/>
          <w:sz w:val="26"/>
          <w:szCs w:val="26"/>
        </w:rPr>
        <w:t>CSHTNT</w:t>
      </w:r>
      <w:r w:rsidR="00BD4CFE" w:rsidRPr="00B91ADB">
        <w:rPr>
          <w:rFonts w:ascii="Times New Roman" w:hAnsi="Times New Roman"/>
          <w:sz w:val="26"/>
          <w:szCs w:val="26"/>
        </w:rPr>
        <w:t xml:space="preserve"> = </w:t>
      </w:r>
      <w:r w:rsidRPr="00B91ADB">
        <w:rPr>
          <w:rFonts w:ascii="Times New Roman" w:hAnsi="Times New Roman"/>
          <w:sz w:val="26"/>
          <w:szCs w:val="26"/>
        </w:rPr>
        <w:t>nguy cơ sạt lở đất x TTDBTT</w:t>
      </w:r>
    </w:p>
    <w:p w:rsidR="00BD4CFE" w:rsidRPr="000D75C2" w:rsidRDefault="00BD4CFE" w:rsidP="00405AE7">
      <w:pPr>
        <w:spacing w:after="240"/>
        <w:rPr>
          <w:rFonts w:ascii="Times New Roman" w:hAnsi="Times New Roman"/>
          <w:sz w:val="26"/>
          <w:szCs w:val="26"/>
        </w:rPr>
      </w:pPr>
      <w:r w:rsidRPr="00B91ADB">
        <w:rPr>
          <w:rFonts w:ascii="Times New Roman" w:hAnsi="Times New Roman"/>
          <w:sz w:val="26"/>
          <w:szCs w:val="26"/>
        </w:rPr>
        <w:t xml:space="preserve">Thực tế, </w:t>
      </w:r>
      <w:r w:rsidR="00320077" w:rsidRPr="00B91ADB">
        <w:rPr>
          <w:rFonts w:ascii="Times New Roman" w:hAnsi="Times New Roman"/>
          <w:sz w:val="26"/>
          <w:szCs w:val="26"/>
        </w:rPr>
        <w:t>có thể có kết quả này</w:t>
      </w:r>
      <w:r w:rsidRPr="00B91ADB">
        <w:rPr>
          <w:rFonts w:ascii="Times New Roman" w:hAnsi="Times New Roman"/>
          <w:sz w:val="26"/>
          <w:szCs w:val="26"/>
        </w:rPr>
        <w:t xml:space="preserve"> bằng cách </w:t>
      </w:r>
      <w:r w:rsidR="00320077" w:rsidRPr="00B91ADB">
        <w:rPr>
          <w:rFonts w:ascii="Times New Roman" w:hAnsi="Times New Roman"/>
          <w:sz w:val="26"/>
          <w:szCs w:val="26"/>
        </w:rPr>
        <w:t>chồng</w:t>
      </w:r>
      <w:r w:rsidRPr="00B91ADB">
        <w:rPr>
          <w:rFonts w:ascii="Times New Roman" w:hAnsi="Times New Roman"/>
          <w:sz w:val="26"/>
          <w:szCs w:val="26"/>
        </w:rPr>
        <w:t xml:space="preserve"> hai bản đồ và phân loại rủi ro theo </w:t>
      </w:r>
      <w:r w:rsidR="00320077" w:rsidRPr="00B91ADB">
        <w:rPr>
          <w:rFonts w:ascii="Times New Roman" w:hAnsi="Times New Roman"/>
          <w:sz w:val="26"/>
          <w:szCs w:val="26"/>
        </w:rPr>
        <w:t>nhóm</w:t>
      </w:r>
      <w:r w:rsidRPr="00B91ADB">
        <w:rPr>
          <w:rFonts w:ascii="Times New Roman" w:hAnsi="Times New Roman"/>
          <w:sz w:val="26"/>
          <w:szCs w:val="26"/>
        </w:rPr>
        <w:t xml:space="preserve">. Biểu đồ dưới đây minh họa cách </w:t>
      </w:r>
      <w:r w:rsidR="00320077" w:rsidRPr="00B91ADB">
        <w:rPr>
          <w:rFonts w:ascii="Times New Roman" w:hAnsi="Times New Roman"/>
          <w:sz w:val="26"/>
          <w:szCs w:val="26"/>
        </w:rPr>
        <w:t xml:space="preserve">kết hợp </w:t>
      </w:r>
      <w:r w:rsidRPr="00B91ADB">
        <w:rPr>
          <w:rFonts w:ascii="Times New Roman" w:hAnsi="Times New Roman"/>
          <w:sz w:val="26"/>
          <w:szCs w:val="26"/>
        </w:rPr>
        <w:t xml:space="preserve">thông tin </w:t>
      </w:r>
      <w:r w:rsidR="00320077" w:rsidRPr="00B91ADB">
        <w:rPr>
          <w:rFonts w:ascii="Times New Roman" w:hAnsi="Times New Roman"/>
          <w:sz w:val="26"/>
          <w:szCs w:val="26"/>
        </w:rPr>
        <w:t xml:space="preserve">nguy cơ </w:t>
      </w:r>
      <w:r w:rsidRPr="00B91ADB">
        <w:rPr>
          <w:rFonts w:ascii="Times New Roman" w:hAnsi="Times New Roman"/>
          <w:sz w:val="26"/>
          <w:szCs w:val="26"/>
        </w:rPr>
        <w:t xml:space="preserve">sạt lở </w:t>
      </w:r>
      <w:r w:rsidR="00320077" w:rsidRPr="00B91ADB">
        <w:rPr>
          <w:rFonts w:ascii="Times New Roman" w:hAnsi="Times New Roman"/>
          <w:sz w:val="26"/>
          <w:szCs w:val="26"/>
        </w:rPr>
        <w:t>đất vớii TTDBTT</w:t>
      </w:r>
      <w:r w:rsidRPr="00B91ADB">
        <w:rPr>
          <w:rFonts w:ascii="Times New Roman" w:hAnsi="Times New Roman"/>
          <w:sz w:val="26"/>
          <w:szCs w:val="26"/>
        </w:rPr>
        <w:t>.</w:t>
      </w:r>
    </w:p>
    <w:p w:rsidR="00081EF6" w:rsidRPr="000D75C2" w:rsidRDefault="00C91A39" w:rsidP="00405AE7">
      <w:pPr>
        <w:keepNext/>
        <w:spacing w:before="100" w:beforeAutospacing="1" w:after="100" w:afterAutospacing="1"/>
        <w:jc w:val="center"/>
        <w:rPr>
          <w:rFonts w:ascii="Times New Roman" w:hAnsi="Times New Roman"/>
          <w:sz w:val="26"/>
          <w:szCs w:val="26"/>
        </w:rPr>
      </w:pPr>
      <w:r w:rsidRPr="00B91ADB">
        <w:rPr>
          <w:rFonts w:ascii="Times New Roman" w:hAnsi="Times New Roman"/>
          <w:noProof/>
          <w:sz w:val="26"/>
          <w:szCs w:val="26"/>
        </w:rPr>
        <mc:AlternateContent>
          <mc:Choice Requires="wps">
            <w:drawing>
              <wp:anchor distT="0" distB="0" distL="114300" distR="114300" simplePos="0" relativeHeight="251653632" behindDoc="0" locked="0" layoutInCell="1" allowOverlap="1" wp14:anchorId="1D154E9E" wp14:editId="5575C5EF">
                <wp:simplePos x="0" y="0"/>
                <wp:positionH relativeFrom="column">
                  <wp:posOffset>154899</wp:posOffset>
                </wp:positionH>
                <wp:positionV relativeFrom="paragraph">
                  <wp:posOffset>4981</wp:posOffset>
                </wp:positionV>
                <wp:extent cx="629392" cy="2137558"/>
                <wp:effectExtent l="0" t="0" r="18415" b="1524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2" cy="2137558"/>
                        </a:xfrm>
                        <a:prstGeom prst="rect">
                          <a:avLst/>
                        </a:prstGeom>
                        <a:solidFill>
                          <a:srgbClr val="FFFFFF"/>
                        </a:solidFill>
                        <a:ln w="9525">
                          <a:solidFill>
                            <a:sysClr val="window" lastClr="FFFFFF">
                              <a:lumMod val="100000"/>
                              <a:lumOff val="0"/>
                            </a:sysClr>
                          </a:solidFill>
                          <a:miter lim="800000"/>
                          <a:headEnd/>
                          <a:tailEnd/>
                        </a:ln>
                      </wps:spPr>
                      <wps:txbx>
                        <w:txbxContent>
                          <w:p w:rsidR="00C4750C" w:rsidRPr="004837C5" w:rsidRDefault="00C4750C" w:rsidP="004837C5">
                            <w:pPr>
                              <w:jc w:val="center"/>
                              <w:rPr>
                                <w:rFonts w:ascii="Times New Roman" w:hAnsi="Times New Roman"/>
                                <w:b/>
                                <w:sz w:val="26"/>
                                <w:szCs w:val="26"/>
                              </w:rPr>
                            </w:pPr>
                            <w:r w:rsidRPr="004837C5">
                              <w:rPr>
                                <w:rFonts w:ascii="Times New Roman" w:hAnsi="Times New Roman"/>
                                <w:b/>
                                <w:sz w:val="26"/>
                                <w:szCs w:val="26"/>
                              </w:rPr>
                              <w:t xml:space="preserve">Nguy cơ xảy ra </w:t>
                            </w:r>
                            <w:r>
                              <w:rPr>
                                <w:rFonts w:ascii="Times New Roman" w:hAnsi="Times New Roman"/>
                                <w:b/>
                                <w:sz w:val="26"/>
                                <w:szCs w:val="26"/>
                              </w:rPr>
                              <w:t>sạt</w:t>
                            </w:r>
                            <w:r w:rsidRPr="004837C5">
                              <w:rPr>
                                <w:rFonts w:ascii="Times New Roman" w:hAnsi="Times New Roman"/>
                                <w:b/>
                                <w:sz w:val="26"/>
                                <w:szCs w:val="26"/>
                              </w:rPr>
                              <w:t xml:space="preserve"> lở đất</w:t>
                            </w:r>
                          </w:p>
                          <w:p w:rsidR="00C4750C" w:rsidRPr="004837C5" w:rsidRDefault="00C4750C" w:rsidP="00622659">
                            <w:pPr>
                              <w:jc w:val="center"/>
                              <w:rPr>
                                <w:rFonts w:cs="Arial"/>
                                <w:sz w:val="26"/>
                                <w:szCs w:val="2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12.2pt;margin-top:.4pt;width:49.55pt;height:16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" strokecolor="white">
                <v:textbox style="layout-flow:vertical;mso-layout-flow-alt:bottom-to-top">
                  <w:txbxContent>
                    <w:p w:rsidR="00C11FA2" w:rsidRPr="004837C5" w:rsidRDefault="00C11FA2" w:rsidP="004837C5">
                      <w:pPr>
                        <w:jc w:val="center"/>
                        <w:rPr>
                          <w:rFonts w:ascii="Times New Roman" w:hAnsi="Times New Roman"/>
                          <w:b/>
                          <w:sz w:val="26"/>
                          <w:szCs w:val="26"/>
                        </w:rPr>
                      </w:pPr>
                      <w:r w:rsidRPr="004837C5">
                        <w:rPr>
                          <w:rFonts w:ascii="Times New Roman" w:hAnsi="Times New Roman"/>
                          <w:b/>
                          <w:sz w:val="26"/>
                          <w:szCs w:val="26"/>
                        </w:rPr>
                        <w:t xml:space="preserve">Nguy cơ xảy ra </w:t>
                      </w:r>
                      <w:r>
                        <w:rPr>
                          <w:rFonts w:ascii="Times New Roman" w:hAnsi="Times New Roman"/>
                          <w:b/>
                          <w:sz w:val="26"/>
                          <w:szCs w:val="26"/>
                        </w:rPr>
                        <w:t>sạt</w:t>
                      </w:r>
                      <w:r w:rsidRPr="004837C5">
                        <w:rPr>
                          <w:rFonts w:ascii="Times New Roman" w:hAnsi="Times New Roman"/>
                          <w:b/>
                          <w:sz w:val="26"/>
                          <w:szCs w:val="26"/>
                        </w:rPr>
                        <w:t xml:space="preserve"> lở đất</w:t>
                      </w:r>
                    </w:p>
                    <w:p w:rsidR="00C11FA2" w:rsidRPr="004837C5" w:rsidRDefault="00C11FA2" w:rsidP="00622659">
                      <w:pPr>
                        <w:jc w:val="center"/>
                        <w:rPr>
                          <w:rFonts w:cs="Arial"/>
                          <w:sz w:val="26"/>
                          <w:szCs w:val="26"/>
                        </w:rPr>
                      </w:pPr>
                    </w:p>
                  </w:txbxContent>
                </v:textbox>
              </v:shape>
            </w:pict>
          </mc:Fallback>
        </mc:AlternateContent>
      </w:r>
      <w:r w:rsidR="004837C5" w:rsidRPr="00B91ADB">
        <w:rPr>
          <w:rFonts w:ascii="Times New Roman" w:hAnsi="Times New Roman"/>
          <w:noProof/>
        </w:rPr>
        <w:t xml:space="preserve"> </w:t>
      </w:r>
      <w:r w:rsidR="004837C5" w:rsidRPr="00B91ADB">
        <w:rPr>
          <w:rFonts w:ascii="Times New Roman" w:hAnsi="Times New Roman"/>
          <w:noProof/>
        </w:rPr>
        <w:drawing>
          <wp:inline distT="0" distB="0" distL="0" distR="0" wp14:anchorId="2237470E" wp14:editId="3DADA6C6">
            <wp:extent cx="4220210" cy="2432685"/>
            <wp:effectExtent l="0" t="0" r="8890" b="5715"/>
            <wp:docPr id="6" name="Picture 11"/>
            <wp:cNvGraphicFramePr/>
            <a:graphic xmlns:a="http://schemas.openxmlformats.org/drawingml/2006/main">
              <a:graphicData uri="http://schemas.openxmlformats.org/drawingml/2006/picture">
                <pic:pic xmlns:pic="http://schemas.openxmlformats.org/drawingml/2006/picture">
                  <pic:nvPicPr>
                    <pic:cNvPr id="13" name="Picture 11"/>
                    <pic:cNvPicPr/>
                  </pic:nvPicPr>
                  <pic:blipFill>
                    <a:blip r:embed="rId63" cstate="screen"/>
                    <a:srcRect/>
                    <a:stretch>
                      <a:fillRect/>
                    </a:stretch>
                  </pic:blipFill>
                  <pic:spPr bwMode="auto">
                    <a:xfrm>
                      <a:off x="0" y="0"/>
                      <a:ext cx="4220210" cy="2432685"/>
                    </a:xfrm>
                    <a:prstGeom prst="rect">
                      <a:avLst/>
                    </a:prstGeom>
                    <a:noFill/>
                    <a:ln w="9525">
                      <a:noFill/>
                      <a:miter lim="800000"/>
                      <a:headEnd/>
                      <a:tailEnd/>
                    </a:ln>
                  </pic:spPr>
                </pic:pic>
              </a:graphicData>
            </a:graphic>
          </wp:inline>
        </w:drawing>
      </w:r>
    </w:p>
    <w:p w:rsidR="00622659" w:rsidRPr="000D75C2" w:rsidRDefault="008F47BE" w:rsidP="00B91ADB">
      <w:pPr>
        <w:pStyle w:val="StyleFigureAutoCenteredBefore12ptAfter12pt"/>
        <w:spacing w:line="276" w:lineRule="auto"/>
        <w:rPr>
          <w:szCs w:val="26"/>
        </w:rPr>
      </w:pPr>
      <w:bookmarkStart w:id="87" w:name="_Toc463427315"/>
      <w:r w:rsidRPr="000D75C2">
        <w:rPr>
          <w:rFonts w:eastAsia="Calibri"/>
          <w:b/>
          <w:bCs/>
          <w:i w:val="0"/>
          <w:iCs w:val="0"/>
          <w:szCs w:val="26"/>
          <w:lang w:val="en-US"/>
        </w:rPr>
        <w:t xml:space="preserve">Hình </w:t>
      </w:r>
      <w:r w:rsidR="00083E9B" w:rsidRPr="00B91ADB">
        <w:rPr>
          <w:rFonts w:eastAsia="Calibri"/>
          <w:b/>
          <w:bCs/>
          <w:i w:val="0"/>
          <w:iCs w:val="0"/>
          <w:szCs w:val="26"/>
          <w:lang w:val="en-US"/>
        </w:rPr>
        <w:t>20</w:t>
      </w:r>
      <w:r w:rsidR="00081EF6" w:rsidRPr="00B91ADB">
        <w:rPr>
          <w:rFonts w:eastAsia="Calibri"/>
          <w:b/>
          <w:bCs/>
          <w:i w:val="0"/>
          <w:iCs w:val="0"/>
          <w:szCs w:val="26"/>
          <w:lang w:val="en-US"/>
        </w:rPr>
        <w:t xml:space="preserve">: </w:t>
      </w:r>
      <w:r w:rsidRPr="00B91ADB">
        <w:rPr>
          <w:rFonts w:eastAsia="Calibri"/>
          <w:b/>
          <w:bCs/>
          <w:i w:val="0"/>
          <w:iCs w:val="0"/>
          <w:szCs w:val="26"/>
          <w:lang w:val="en-US"/>
        </w:rPr>
        <w:t xml:space="preserve">Phân loại rủi ro dựa trên TTDBTT và mức độ </w:t>
      </w:r>
      <w:r w:rsidR="00351808" w:rsidRPr="00B91ADB">
        <w:rPr>
          <w:rFonts w:eastAsia="Calibri"/>
          <w:b/>
          <w:bCs/>
          <w:i w:val="0"/>
          <w:iCs w:val="0"/>
          <w:szCs w:val="26"/>
          <w:lang w:val="en-US"/>
        </w:rPr>
        <w:t xml:space="preserve">phơi </w:t>
      </w:r>
      <w:r w:rsidR="00083E9B" w:rsidRPr="00B91ADB">
        <w:rPr>
          <w:rFonts w:eastAsia="Calibri"/>
          <w:b/>
          <w:bCs/>
          <w:i w:val="0"/>
          <w:iCs w:val="0"/>
          <w:szCs w:val="26"/>
          <w:lang w:val="en-US"/>
        </w:rPr>
        <w:t>bày trước</w:t>
      </w:r>
      <w:r w:rsidRPr="00B91ADB">
        <w:rPr>
          <w:rFonts w:eastAsia="Calibri"/>
          <w:b/>
          <w:bCs/>
          <w:i w:val="0"/>
          <w:iCs w:val="0"/>
          <w:szCs w:val="26"/>
          <w:lang w:val="en-US"/>
        </w:rPr>
        <w:t xml:space="preserve"> các hiểm họa</w:t>
      </w:r>
      <w:bookmarkEnd w:id="87"/>
      <w:r w:rsidRPr="00B91ADB">
        <w:rPr>
          <w:rFonts w:eastAsia="Calibri"/>
          <w:b/>
          <w:bCs/>
          <w:i w:val="0"/>
          <w:iCs w:val="0"/>
          <w:szCs w:val="26"/>
          <w:lang w:val="en-US"/>
        </w:rPr>
        <w:t xml:space="preserve"> </w:t>
      </w:r>
    </w:p>
    <w:p w:rsidR="00985270" w:rsidRPr="000D75C2" w:rsidRDefault="00985270" w:rsidP="00405AE7">
      <w:pPr>
        <w:widowControl w:val="0"/>
        <w:autoSpaceDE w:val="0"/>
        <w:autoSpaceDN w:val="0"/>
        <w:adjustRightInd w:val="0"/>
        <w:spacing w:after="240"/>
        <w:rPr>
          <w:rFonts w:ascii="Times New Roman" w:hAnsi="Times New Roman"/>
          <w:sz w:val="26"/>
          <w:szCs w:val="26"/>
        </w:rPr>
      </w:pPr>
    </w:p>
    <w:p w:rsidR="00320077" w:rsidRPr="000D75C2" w:rsidRDefault="00320077" w:rsidP="00405AE7">
      <w:pPr>
        <w:widowControl w:val="0"/>
        <w:autoSpaceDE w:val="0"/>
        <w:autoSpaceDN w:val="0"/>
        <w:adjustRightInd w:val="0"/>
        <w:spacing w:after="240"/>
        <w:rPr>
          <w:rFonts w:ascii="Times New Roman" w:hAnsi="Times New Roman"/>
          <w:sz w:val="26"/>
          <w:szCs w:val="26"/>
        </w:rPr>
      </w:pPr>
      <w:r w:rsidRPr="00B91ADB">
        <w:rPr>
          <w:rFonts w:ascii="Times New Roman" w:hAnsi="Times New Roman"/>
          <w:sz w:val="26"/>
          <w:szCs w:val="26"/>
        </w:rPr>
        <w:t xml:space="preserve">Kết quả cuối cùng của quá trình này là một tập các bản đồ </w:t>
      </w:r>
      <w:r w:rsidR="00120B71" w:rsidRPr="00B91ADB">
        <w:rPr>
          <w:rFonts w:ascii="Times New Roman" w:hAnsi="Times New Roman"/>
          <w:sz w:val="26"/>
          <w:szCs w:val="26"/>
        </w:rPr>
        <w:t>rủi ro</w:t>
      </w:r>
      <w:r w:rsidRPr="00B91ADB">
        <w:rPr>
          <w:rFonts w:ascii="Times New Roman" w:hAnsi="Times New Roman"/>
          <w:sz w:val="26"/>
          <w:szCs w:val="26"/>
        </w:rPr>
        <w:t xml:space="preserve"> </w:t>
      </w:r>
      <w:r w:rsidR="00A0641F" w:rsidRPr="00B91ADB">
        <w:rPr>
          <w:rFonts w:ascii="Times New Roman" w:hAnsi="Times New Roman"/>
          <w:sz w:val="26"/>
          <w:szCs w:val="26"/>
        </w:rPr>
        <w:t xml:space="preserve">sạt </w:t>
      </w:r>
      <w:r w:rsidRPr="00B91ADB">
        <w:rPr>
          <w:rFonts w:ascii="Times New Roman" w:hAnsi="Times New Roman"/>
          <w:sz w:val="26"/>
          <w:szCs w:val="26"/>
        </w:rPr>
        <w:t xml:space="preserve">lở đất của </w:t>
      </w:r>
      <w:r w:rsidR="00A0641F" w:rsidRPr="00B91ADB">
        <w:rPr>
          <w:rFonts w:ascii="Times New Roman" w:hAnsi="Times New Roman"/>
          <w:sz w:val="26"/>
          <w:szCs w:val="26"/>
        </w:rPr>
        <w:t>CSHTNT</w:t>
      </w:r>
      <w:r w:rsidRPr="00B91ADB">
        <w:rPr>
          <w:rFonts w:ascii="Times New Roman" w:hAnsi="Times New Roman"/>
          <w:sz w:val="26"/>
          <w:szCs w:val="26"/>
        </w:rPr>
        <w:t xml:space="preserve"> theo 3 kịch bản </w:t>
      </w:r>
      <w:r w:rsidR="00A0641F" w:rsidRPr="00B91ADB">
        <w:rPr>
          <w:rFonts w:ascii="Times New Roman" w:hAnsi="Times New Roman"/>
          <w:sz w:val="26"/>
          <w:szCs w:val="26"/>
        </w:rPr>
        <w:t>BĐKH</w:t>
      </w:r>
      <w:r w:rsidRPr="00B91ADB">
        <w:rPr>
          <w:rFonts w:ascii="Times New Roman" w:hAnsi="Times New Roman"/>
          <w:sz w:val="26"/>
          <w:szCs w:val="26"/>
        </w:rPr>
        <w:t xml:space="preserve"> trong giai đoạn hiện nay, dự báo cho năm </w:t>
      </w:r>
      <w:r w:rsidR="005A3243" w:rsidRPr="00B91ADB">
        <w:rPr>
          <w:rFonts w:ascii="Times New Roman" w:hAnsi="Times New Roman"/>
          <w:sz w:val="26"/>
          <w:szCs w:val="26"/>
        </w:rPr>
        <w:t xml:space="preserve">2025 </w:t>
      </w:r>
      <w:r w:rsidRPr="00B91ADB">
        <w:rPr>
          <w:rFonts w:ascii="Times New Roman" w:hAnsi="Times New Roman"/>
          <w:sz w:val="26"/>
          <w:szCs w:val="26"/>
        </w:rPr>
        <w:t xml:space="preserve">và 2050. </w:t>
      </w:r>
      <w:r w:rsidR="00A6329C" w:rsidRPr="00B91ADB">
        <w:rPr>
          <w:rFonts w:ascii="Times New Roman" w:hAnsi="Times New Roman"/>
          <w:sz w:val="26"/>
          <w:szCs w:val="26"/>
        </w:rPr>
        <w:t>Kết quả d</w:t>
      </w:r>
      <w:r w:rsidR="00A0641F" w:rsidRPr="00B91ADB">
        <w:rPr>
          <w:rFonts w:ascii="Times New Roman" w:hAnsi="Times New Roman"/>
          <w:sz w:val="26"/>
          <w:szCs w:val="26"/>
        </w:rPr>
        <w:t>ự án</w:t>
      </w:r>
      <w:r w:rsidRPr="00B91ADB">
        <w:rPr>
          <w:rFonts w:ascii="Times New Roman" w:hAnsi="Times New Roman"/>
          <w:sz w:val="26"/>
          <w:szCs w:val="26"/>
        </w:rPr>
        <w:t xml:space="preserve"> CRI bao gồm các </w:t>
      </w:r>
      <w:r w:rsidR="00BB109E" w:rsidRPr="00B91ADB">
        <w:rPr>
          <w:rFonts w:ascii="Times New Roman" w:hAnsi="Times New Roman"/>
          <w:sz w:val="26"/>
          <w:szCs w:val="26"/>
        </w:rPr>
        <w:t>bộ</w:t>
      </w:r>
      <w:r w:rsidRPr="00B91ADB">
        <w:rPr>
          <w:rFonts w:ascii="Times New Roman" w:hAnsi="Times New Roman"/>
          <w:sz w:val="26"/>
          <w:szCs w:val="26"/>
        </w:rPr>
        <w:t xml:space="preserve"> bản đồ</w:t>
      </w:r>
      <w:r w:rsidR="00A0641F" w:rsidRPr="00B91ADB">
        <w:rPr>
          <w:rFonts w:ascii="Times New Roman" w:hAnsi="Times New Roman"/>
          <w:sz w:val="26"/>
          <w:szCs w:val="26"/>
        </w:rPr>
        <w:t xml:space="preserve"> sau</w:t>
      </w:r>
      <w:r w:rsidRPr="00B91ADB">
        <w:rPr>
          <w:rFonts w:ascii="Times New Roman" w:hAnsi="Times New Roman"/>
          <w:sz w:val="26"/>
          <w:szCs w:val="26"/>
        </w:rPr>
        <w:t>:</w:t>
      </w:r>
    </w:p>
    <w:p w:rsidR="00A0641F" w:rsidRPr="000D75C2" w:rsidRDefault="00A0641F" w:rsidP="00405AE7">
      <w:pPr>
        <w:pStyle w:val="ListParagraph"/>
        <w:widowControl w:val="0"/>
        <w:numPr>
          <w:ilvl w:val="0"/>
          <w:numId w:val="46"/>
        </w:numPr>
        <w:spacing w:after="200" w:line="276" w:lineRule="auto"/>
        <w:rPr>
          <w:rFonts w:ascii="Times New Roman" w:hAnsi="Times New Roman"/>
          <w:sz w:val="26"/>
          <w:szCs w:val="26"/>
        </w:rPr>
      </w:pPr>
      <w:r w:rsidRPr="00B91ADB">
        <w:rPr>
          <w:rFonts w:ascii="Times New Roman" w:hAnsi="Times New Roman"/>
          <w:sz w:val="26"/>
          <w:szCs w:val="26"/>
        </w:rPr>
        <w:t xml:space="preserve">Bản đu </w:t>
      </w:r>
      <w:r w:rsidR="00120B71" w:rsidRPr="00B91ADB">
        <w:rPr>
          <w:rFonts w:ascii="Times New Roman" w:hAnsi="Times New Roman"/>
          <w:sz w:val="26"/>
          <w:szCs w:val="26"/>
        </w:rPr>
        <w:t>r đu đồ</w:t>
      </w:r>
      <w:r w:rsidRPr="00B91ADB">
        <w:rPr>
          <w:rFonts w:ascii="Times New Roman" w:hAnsi="Times New Roman"/>
          <w:sz w:val="26"/>
          <w:szCs w:val="26"/>
        </w:rPr>
        <w:t>s đu đồo gồm các hiện nay, d</w:t>
      </w:r>
      <w:r w:rsidR="003125A6" w:rsidRPr="00B91ADB">
        <w:rPr>
          <w:rFonts w:ascii="Times New Roman" w:hAnsi="Times New Roman"/>
          <w:sz w:val="26"/>
          <w:szCs w:val="26"/>
        </w:rPr>
        <w:t>ở</w:t>
      </w:r>
      <w:r w:rsidR="009B17E0" w:rsidRPr="00B91ADB">
        <w:rPr>
          <w:rFonts w:ascii="Times New Roman" w:hAnsi="Times New Roman"/>
          <w:sz w:val="26"/>
          <w:szCs w:val="26"/>
        </w:rPr>
        <w:t xml:space="preserve"> tđu đồo </w:t>
      </w:r>
      <w:r w:rsidRPr="00B91ADB">
        <w:rPr>
          <w:rFonts w:ascii="Times New Roman" w:hAnsi="Times New Roman"/>
          <w:sz w:val="26"/>
          <w:szCs w:val="26"/>
        </w:rPr>
        <w:t>500.000, tương c hiện nay, dự báo ch</w:t>
      </w:r>
      <w:r w:rsidR="009B17E0" w:rsidRPr="00B91ADB">
        <w:rPr>
          <w:rFonts w:ascii="Times New Roman" w:hAnsi="Times New Roman"/>
          <w:sz w:val="26"/>
          <w:szCs w:val="26"/>
        </w:rPr>
        <w:t xml:space="preserve">BĐKH </w:t>
      </w:r>
      <w:r w:rsidRPr="00B91ADB">
        <w:rPr>
          <w:rFonts w:ascii="Times New Roman" w:hAnsi="Times New Roman"/>
          <w:sz w:val="26"/>
          <w:szCs w:val="26"/>
        </w:rPr>
        <w:t>cho th0, tương c hiện nay, dự năm 2025 và 2050 cho 3 loại CSHT bao gồm:</w:t>
      </w:r>
    </w:p>
    <w:p w:rsidR="00A0641F" w:rsidRPr="000D75C2" w:rsidRDefault="00A0641F" w:rsidP="00B91ADB">
      <w:pPr>
        <w:pStyle w:val="ListParagraph"/>
        <w:widowControl w:val="0"/>
        <w:numPr>
          <w:ilvl w:val="0"/>
          <w:numId w:val="46"/>
        </w:numPr>
        <w:spacing w:after="200" w:line="276" w:lineRule="auto"/>
        <w:rPr>
          <w:rFonts w:ascii="Times New Roman" w:hAnsi="Times New Roman"/>
          <w:sz w:val="26"/>
          <w:szCs w:val="26"/>
        </w:rPr>
      </w:pPr>
      <w:r w:rsidRPr="000D75C2">
        <w:rPr>
          <w:rFonts w:ascii="Times New Roman" w:hAnsi="Times New Roman"/>
          <w:sz w:val="26"/>
          <w:szCs w:val="26"/>
        </w:rPr>
        <w:t>03 bản đồ cho hệ thống đường giao thông.</w:t>
      </w:r>
    </w:p>
    <w:p w:rsidR="00A0641F" w:rsidRPr="000D75C2" w:rsidRDefault="003B6871" w:rsidP="00B91ADB">
      <w:pPr>
        <w:pStyle w:val="ListParagraph"/>
        <w:widowControl w:val="0"/>
        <w:numPr>
          <w:ilvl w:val="0"/>
          <w:numId w:val="46"/>
        </w:numPr>
        <w:spacing w:after="200" w:line="276" w:lineRule="auto"/>
        <w:rPr>
          <w:rFonts w:ascii="Times New Roman" w:hAnsi="Times New Roman"/>
          <w:sz w:val="26"/>
          <w:szCs w:val="26"/>
        </w:rPr>
      </w:pPr>
      <w:r w:rsidRPr="000D75C2">
        <w:rPr>
          <w:rFonts w:ascii="Times New Roman" w:hAnsi="Times New Roman"/>
          <w:sz w:val="26"/>
          <w:szCs w:val="26"/>
        </w:rPr>
        <w:t>03 bản đồ cho hệ thống công trình kè sông</w:t>
      </w:r>
    </w:p>
    <w:p w:rsidR="00080710" w:rsidRPr="000D75C2" w:rsidRDefault="00A0641F" w:rsidP="00B91ADB">
      <w:pPr>
        <w:pStyle w:val="ListParagraph"/>
        <w:widowControl w:val="0"/>
        <w:numPr>
          <w:ilvl w:val="0"/>
          <w:numId w:val="46"/>
        </w:numPr>
        <w:spacing w:after="200" w:line="276" w:lineRule="auto"/>
        <w:rPr>
          <w:rFonts w:ascii="Times New Roman" w:hAnsi="Times New Roman"/>
          <w:sz w:val="26"/>
          <w:szCs w:val="26"/>
        </w:rPr>
      </w:pPr>
      <w:r w:rsidRPr="000D75C2">
        <w:rPr>
          <w:rFonts w:ascii="Times New Roman" w:hAnsi="Times New Roman"/>
          <w:sz w:val="26"/>
          <w:szCs w:val="26"/>
        </w:rPr>
        <w:t>03 bản đồ cho các hệ thống thủy lợi (hồ chứa, kênh mương, đập tràn).</w:t>
      </w:r>
    </w:p>
    <w:p w:rsidR="003B6871" w:rsidRPr="00B91ADB" w:rsidRDefault="00080710" w:rsidP="00B91ADB">
      <w:pPr>
        <w:pStyle w:val="ListParagraph"/>
        <w:widowControl w:val="0"/>
        <w:numPr>
          <w:ilvl w:val="0"/>
          <w:numId w:val="46"/>
        </w:numPr>
        <w:spacing w:after="200" w:line="276" w:lineRule="auto"/>
        <w:rPr>
          <w:rFonts w:ascii="Times New Roman" w:hAnsi="Times New Roman"/>
        </w:rPr>
      </w:pPr>
      <w:r w:rsidRPr="000D75C2">
        <w:rPr>
          <w:rFonts w:ascii="Times New Roman" w:hAnsi="Times New Roman"/>
          <w:sz w:val="26"/>
          <w:szCs w:val="26"/>
        </w:rPr>
        <w:t xml:space="preserve">18 </w:t>
      </w:r>
      <w:r w:rsidR="003B6871" w:rsidRPr="000D75C2">
        <w:rPr>
          <w:rFonts w:ascii="Times New Roman" w:hAnsi="Times New Roman"/>
          <w:sz w:val="26"/>
          <w:szCs w:val="26"/>
        </w:rPr>
        <w:t xml:space="preserve">bản đồ </w:t>
      </w:r>
      <w:r w:rsidR="00120B71" w:rsidRPr="000D75C2">
        <w:rPr>
          <w:rFonts w:ascii="Times New Roman" w:hAnsi="Times New Roman"/>
          <w:sz w:val="26"/>
          <w:szCs w:val="26"/>
        </w:rPr>
        <w:t xml:space="preserve">rủi ro </w:t>
      </w:r>
      <w:r w:rsidR="003B6871" w:rsidRPr="000D75C2">
        <w:rPr>
          <w:rFonts w:ascii="Times New Roman" w:hAnsi="Times New Roman"/>
          <w:sz w:val="26"/>
          <w:szCs w:val="26"/>
        </w:rPr>
        <w:t xml:space="preserve">sạt lở đất </w:t>
      </w:r>
      <w:r w:rsidR="003125A6" w:rsidRPr="000D75C2">
        <w:rPr>
          <w:rFonts w:ascii="Times New Roman" w:hAnsi="Times New Roman"/>
          <w:sz w:val="26"/>
          <w:szCs w:val="26"/>
        </w:rPr>
        <w:t>ở</w:t>
      </w:r>
      <w:r w:rsidR="009B17E0" w:rsidRPr="000D75C2">
        <w:rPr>
          <w:rFonts w:ascii="Times New Roman" w:hAnsi="Times New Roman"/>
          <w:sz w:val="26"/>
          <w:szCs w:val="26"/>
        </w:rPr>
        <w:t xml:space="preserve"> tỷ lệ 1/</w:t>
      </w:r>
      <w:r w:rsidR="003B6871" w:rsidRPr="000D75C2">
        <w:rPr>
          <w:rFonts w:ascii="Times New Roman" w:hAnsi="Times New Roman"/>
          <w:sz w:val="26"/>
          <w:szCs w:val="26"/>
        </w:rPr>
        <w:t xml:space="preserve">200.000 cho hai tỉnh Sơn La và Bắc Kạn, tương ứng với các kịch bản </w:t>
      </w:r>
      <w:r w:rsidR="009B17E0" w:rsidRPr="000D75C2">
        <w:rPr>
          <w:rFonts w:ascii="Times New Roman" w:hAnsi="Times New Roman"/>
          <w:sz w:val="26"/>
          <w:szCs w:val="26"/>
        </w:rPr>
        <w:t xml:space="preserve">BĐKH </w:t>
      </w:r>
      <w:r w:rsidR="003B6871" w:rsidRPr="000D75C2">
        <w:rPr>
          <w:rFonts w:ascii="Times New Roman" w:hAnsi="Times New Roman"/>
          <w:sz w:val="26"/>
          <w:szCs w:val="26"/>
        </w:rPr>
        <w:t xml:space="preserve">trong thời điểm hiện tại, trong năm 2025 và </w:t>
      </w:r>
      <w:r w:rsidR="003B6871" w:rsidRPr="000D75C2">
        <w:rPr>
          <w:rFonts w:ascii="Times New Roman" w:hAnsi="Times New Roman"/>
          <w:sz w:val="26"/>
          <w:szCs w:val="26"/>
        </w:rPr>
        <w:lastRenderedPageBreak/>
        <w:t xml:space="preserve">2050 cho 3 loại </w:t>
      </w:r>
      <w:r w:rsidR="009B17E0" w:rsidRPr="000D75C2">
        <w:rPr>
          <w:rFonts w:ascii="Times New Roman" w:hAnsi="Times New Roman"/>
          <w:sz w:val="26"/>
          <w:szCs w:val="26"/>
        </w:rPr>
        <w:t xml:space="preserve">CSHT </w:t>
      </w:r>
      <w:r w:rsidR="003B6871" w:rsidRPr="000D75C2">
        <w:rPr>
          <w:rFonts w:ascii="Times New Roman" w:hAnsi="Times New Roman"/>
          <w:sz w:val="26"/>
          <w:szCs w:val="26"/>
        </w:rPr>
        <w:t>bao gồm:</w:t>
      </w:r>
      <w:r w:rsidRPr="00B91ADB">
        <w:rPr>
          <w:rFonts w:ascii="Times New Roman" w:hAnsi="Times New Roman"/>
        </w:rPr>
        <w:t xml:space="preserve"> </w:t>
      </w:r>
      <w:r w:rsidR="003B6871" w:rsidRPr="00B91ADB">
        <w:rPr>
          <w:rFonts w:ascii="Times New Roman" w:hAnsi="Times New Roman"/>
        </w:rPr>
        <w:t>06 bản đồ cho hệ thống đường giao thông</w:t>
      </w:r>
      <w:r w:rsidRPr="00B91ADB">
        <w:rPr>
          <w:rFonts w:ascii="Times New Roman" w:hAnsi="Times New Roman"/>
        </w:rPr>
        <w:t xml:space="preserve">, </w:t>
      </w:r>
      <w:r w:rsidR="003B6871" w:rsidRPr="00B91ADB">
        <w:rPr>
          <w:rFonts w:ascii="Times New Roman" w:hAnsi="Times New Roman"/>
        </w:rPr>
        <w:t xml:space="preserve">06 bản đồ cho hệ thống </w:t>
      </w:r>
      <w:r w:rsidR="009B17E0" w:rsidRPr="00B91ADB">
        <w:rPr>
          <w:rFonts w:ascii="Times New Roman" w:hAnsi="Times New Roman"/>
        </w:rPr>
        <w:t xml:space="preserve">công trình kè </w:t>
      </w:r>
      <w:r w:rsidRPr="00B91ADB">
        <w:rPr>
          <w:rFonts w:ascii="Times New Roman" w:hAnsi="Times New Roman"/>
        </w:rPr>
        <w:t xml:space="preserve">song, </w:t>
      </w:r>
      <w:r w:rsidR="003B6871" w:rsidRPr="00B91ADB">
        <w:rPr>
          <w:rFonts w:ascii="Times New Roman" w:hAnsi="Times New Roman"/>
        </w:rPr>
        <w:t>06 bản đồ cho các hệ thống thủy lợi (hồ chứa, kênh mương, đập tràn).</w:t>
      </w:r>
    </w:p>
    <w:p w:rsidR="00F1159C" w:rsidRPr="000D75C2" w:rsidRDefault="00F1159C" w:rsidP="00405AE7">
      <w:pPr>
        <w:pStyle w:val="ListParagraph"/>
        <w:widowControl w:val="0"/>
        <w:numPr>
          <w:ilvl w:val="0"/>
          <w:numId w:val="46"/>
        </w:numPr>
        <w:spacing w:after="200" w:line="276" w:lineRule="auto"/>
        <w:rPr>
          <w:rFonts w:ascii="Times New Roman" w:hAnsi="Times New Roman"/>
          <w:sz w:val="26"/>
          <w:szCs w:val="26"/>
        </w:rPr>
      </w:pPr>
      <w:r w:rsidRPr="000D75C2">
        <w:rPr>
          <w:rFonts w:ascii="Times New Roman" w:hAnsi="Times New Roman"/>
          <w:sz w:val="26"/>
          <w:szCs w:val="26"/>
        </w:rPr>
        <w:t xml:space="preserve">03 bản đồ </w:t>
      </w:r>
      <w:r w:rsidR="00120B71" w:rsidRPr="000D75C2">
        <w:rPr>
          <w:rFonts w:ascii="Times New Roman" w:hAnsi="Times New Roman"/>
          <w:sz w:val="26"/>
          <w:szCs w:val="26"/>
        </w:rPr>
        <w:t>rủi ro</w:t>
      </w:r>
      <w:r w:rsidRPr="000D75C2">
        <w:rPr>
          <w:rFonts w:ascii="Times New Roman" w:hAnsi="Times New Roman"/>
          <w:sz w:val="26"/>
          <w:szCs w:val="26"/>
        </w:rPr>
        <w:t xml:space="preserve"> sạt lở đất cho CSHTNT </w:t>
      </w:r>
      <w:r w:rsidR="003125A6" w:rsidRPr="000D75C2">
        <w:rPr>
          <w:rFonts w:ascii="Times New Roman" w:hAnsi="Times New Roman"/>
          <w:sz w:val="26"/>
          <w:szCs w:val="26"/>
        </w:rPr>
        <w:t xml:space="preserve">cho 3 </w:t>
      </w:r>
      <w:r w:rsidR="00080710" w:rsidRPr="000D75C2">
        <w:rPr>
          <w:rFonts w:ascii="Times New Roman" w:hAnsi="Times New Roman"/>
          <w:sz w:val="26"/>
          <w:szCs w:val="26"/>
        </w:rPr>
        <w:t>kịch bản</w:t>
      </w:r>
      <w:r w:rsidRPr="000D75C2">
        <w:rPr>
          <w:rFonts w:ascii="Times New Roman" w:hAnsi="Times New Roman"/>
          <w:sz w:val="26"/>
          <w:szCs w:val="26"/>
        </w:rPr>
        <w:t xml:space="preserve">: giai đoạn hiện nay, dự báo cho năm 2025 và 2050 cho toàn bộ khu vực </w:t>
      </w:r>
      <w:r w:rsidR="003125A6" w:rsidRPr="000D75C2">
        <w:rPr>
          <w:rFonts w:ascii="Times New Roman" w:hAnsi="Times New Roman"/>
          <w:sz w:val="26"/>
          <w:szCs w:val="26"/>
        </w:rPr>
        <w:t>MNPB</w:t>
      </w:r>
      <w:r w:rsidRPr="000D75C2">
        <w:rPr>
          <w:rFonts w:ascii="Times New Roman" w:hAnsi="Times New Roman"/>
          <w:sz w:val="26"/>
          <w:szCs w:val="26"/>
        </w:rPr>
        <w:t xml:space="preserve"> </w:t>
      </w:r>
      <w:r w:rsidR="003125A6" w:rsidRPr="000D75C2">
        <w:rPr>
          <w:rFonts w:ascii="Times New Roman" w:hAnsi="Times New Roman"/>
          <w:sz w:val="26"/>
          <w:szCs w:val="26"/>
        </w:rPr>
        <w:t>ở tỷ lệ 1:</w:t>
      </w:r>
      <w:r w:rsidRPr="000D75C2">
        <w:rPr>
          <w:rFonts w:ascii="Times New Roman" w:hAnsi="Times New Roman"/>
          <w:sz w:val="26"/>
          <w:szCs w:val="26"/>
        </w:rPr>
        <w:t>500.000.</w:t>
      </w:r>
    </w:p>
    <w:p w:rsidR="00985270" w:rsidRPr="000D75C2" w:rsidRDefault="00985270" w:rsidP="00405AE7">
      <w:pPr>
        <w:widowControl w:val="0"/>
        <w:spacing w:after="200"/>
        <w:ind w:left="720"/>
        <w:rPr>
          <w:rFonts w:ascii="Times New Roman" w:hAnsi="Times New Roman"/>
          <w:sz w:val="26"/>
          <w:szCs w:val="26"/>
        </w:rPr>
      </w:pPr>
    </w:p>
    <w:p w:rsidR="00EF5FA0" w:rsidRPr="000D75C2" w:rsidRDefault="00EF5FA0" w:rsidP="00405AE7">
      <w:pPr>
        <w:widowControl w:val="0"/>
        <w:spacing w:after="200"/>
        <w:rPr>
          <w:rFonts w:ascii="Times New Roman" w:hAnsi="Times New Roman"/>
          <w:sz w:val="26"/>
          <w:szCs w:val="26"/>
        </w:rPr>
      </w:pPr>
      <w:r w:rsidRPr="00B91ADB">
        <w:rPr>
          <w:rFonts w:ascii="Times New Roman" w:hAnsi="Times New Roman"/>
          <w:sz w:val="26"/>
          <w:szCs w:val="26"/>
        </w:rPr>
        <w:t>Những bản đồ này rất hữu ích cho các nhà hoạch định, đặc biệt là ở Sơn La và Bắc Kạn, là 2 tỉnh có các kết quả chi tiết hơn. Đối với các tỉnh khác, khuyến khích sử dụng cuốn sổ tay này như một hướng dẫn để lập bản đồ rủi ro chi tiết như vậy cho tình mình. Không cần phải lập bản đồ nguy cơ mới</w:t>
      </w:r>
      <w:r w:rsidR="00C15B07" w:rsidRPr="00B91ADB">
        <w:rPr>
          <w:rFonts w:ascii="Times New Roman" w:hAnsi="Times New Roman"/>
          <w:sz w:val="26"/>
          <w:szCs w:val="26"/>
        </w:rPr>
        <w:t xml:space="preserve"> trừ khi mong muốn hoặc quan tâm các hiểm họa khác. Toàn bộ dữ liệu, bản đồ và báo cáo từ dự án CRI đều có thể truy cập qua</w:t>
      </w:r>
      <w:r w:rsidRPr="00B91ADB">
        <w:rPr>
          <w:rFonts w:ascii="Times New Roman" w:hAnsi="Times New Roman"/>
          <w:sz w:val="26"/>
          <w:szCs w:val="26"/>
        </w:rPr>
        <w:t xml:space="preserve"> Bộ NN &amp; PTNT</w:t>
      </w:r>
      <w:r w:rsidR="00C15B07" w:rsidRPr="00B91ADB">
        <w:rPr>
          <w:rFonts w:ascii="Times New Roman" w:hAnsi="Times New Roman"/>
          <w:sz w:val="26"/>
          <w:szCs w:val="26"/>
        </w:rPr>
        <w:t xml:space="preserve"> nếu có nhu cầu</w:t>
      </w:r>
      <w:r w:rsidRPr="00B91ADB">
        <w:rPr>
          <w:rFonts w:ascii="Times New Roman" w:hAnsi="Times New Roman"/>
          <w:sz w:val="26"/>
          <w:szCs w:val="26"/>
        </w:rPr>
        <w:t xml:space="preserve">. Tuy nhiên, điều quan trọng là cần tạo ra một cơ sở dữ liệu mới về CSHT và TTDBTT, sau đó sẽ chồng những dữ liệu này lên bản đồ nguy cơ. </w:t>
      </w:r>
      <w:r w:rsidR="00236529" w:rsidRPr="00B91ADB">
        <w:rPr>
          <w:rFonts w:ascii="Times New Roman" w:hAnsi="Times New Roman"/>
          <w:sz w:val="26"/>
          <w:szCs w:val="26"/>
        </w:rPr>
        <w:t xml:space="preserve">Với công tác này, các tỉnh có thể </w:t>
      </w:r>
      <w:r w:rsidRPr="00B91ADB">
        <w:rPr>
          <w:rFonts w:ascii="Times New Roman" w:hAnsi="Times New Roman"/>
          <w:sz w:val="26"/>
          <w:szCs w:val="26"/>
        </w:rPr>
        <w:t xml:space="preserve">xác định </w:t>
      </w:r>
      <w:r w:rsidR="00236529" w:rsidRPr="00B91ADB">
        <w:rPr>
          <w:rFonts w:ascii="Times New Roman" w:hAnsi="Times New Roman"/>
          <w:sz w:val="26"/>
          <w:szCs w:val="26"/>
        </w:rPr>
        <w:t xml:space="preserve">CSHT nào </w:t>
      </w:r>
      <w:r w:rsidRPr="00B91ADB">
        <w:rPr>
          <w:rFonts w:ascii="Times New Roman" w:hAnsi="Times New Roman"/>
          <w:sz w:val="26"/>
          <w:szCs w:val="26"/>
        </w:rPr>
        <w:t xml:space="preserve">có nguy cơ cao nhất với sự </w:t>
      </w:r>
      <w:r w:rsidR="00236529" w:rsidRPr="00B91ADB">
        <w:rPr>
          <w:rFonts w:ascii="Times New Roman" w:hAnsi="Times New Roman"/>
          <w:sz w:val="26"/>
          <w:szCs w:val="26"/>
        </w:rPr>
        <w:t>BĐKH</w:t>
      </w:r>
      <w:r w:rsidRPr="00B91ADB">
        <w:rPr>
          <w:rFonts w:ascii="Times New Roman" w:hAnsi="Times New Roman"/>
          <w:sz w:val="26"/>
          <w:szCs w:val="26"/>
        </w:rPr>
        <w:t>.</w:t>
      </w:r>
    </w:p>
    <w:p w:rsidR="00236529" w:rsidRPr="000D75C2" w:rsidRDefault="00236529" w:rsidP="00405AE7">
      <w:pPr>
        <w:widowControl w:val="0"/>
        <w:spacing w:after="200"/>
        <w:rPr>
          <w:rFonts w:ascii="Times New Roman" w:hAnsi="Times New Roman"/>
          <w:sz w:val="26"/>
          <w:szCs w:val="26"/>
        </w:rPr>
      </w:pPr>
      <w:r w:rsidRPr="00B91ADB">
        <w:rPr>
          <w:rFonts w:ascii="Times New Roman" w:hAnsi="Times New Roman"/>
          <w:sz w:val="26"/>
          <w:szCs w:val="26"/>
        </w:rPr>
        <w:t xml:space="preserve">Mặc dù không cần phải xây dựng lại mô hình nguy cơ, nhóm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rPr>
        <w:t>sẽ cần năng lực sử dụng GIS và các bản đồ nguy cơ và xếp chồng với bản đồ TTDBTT.</w:t>
      </w:r>
    </w:p>
    <w:p w:rsidR="00622659" w:rsidRPr="000D75C2" w:rsidRDefault="00622659" w:rsidP="00405AE7">
      <w:pPr>
        <w:spacing w:before="100" w:beforeAutospacing="1" w:after="100" w:afterAutospacing="1"/>
        <w:rPr>
          <w:rFonts w:ascii="Times New Roman" w:hAnsi="Times New Roman"/>
          <w:sz w:val="26"/>
          <w:szCs w:val="26"/>
        </w:rPr>
      </w:pPr>
    </w:p>
    <w:p w:rsidR="009B305B" w:rsidRPr="000D75C2" w:rsidRDefault="009E370A" w:rsidP="00405AE7">
      <w:pPr>
        <w:spacing w:before="100" w:beforeAutospacing="1" w:after="100" w:afterAutospacing="1"/>
        <w:rPr>
          <w:rFonts w:ascii="Times New Roman" w:hAnsi="Times New Roman"/>
          <w:b/>
          <w:i/>
          <w:color w:val="FF0000"/>
          <w:sz w:val="26"/>
          <w:szCs w:val="26"/>
        </w:rPr>
      </w:pPr>
      <w:r w:rsidRPr="00B91ADB">
        <w:rPr>
          <w:rFonts w:ascii="Times New Roman" w:hAnsi="Times New Roman"/>
          <w:b/>
          <w:i/>
          <w:color w:val="FF0000"/>
          <w:sz w:val="26"/>
          <w:szCs w:val="26"/>
        </w:rPr>
        <w:t>Định lượng nguy cơ lũ quét</w:t>
      </w:r>
      <w:r w:rsidR="0004111C" w:rsidRPr="00B91ADB">
        <w:rPr>
          <w:rFonts w:ascii="Times New Roman" w:hAnsi="Times New Roman"/>
          <w:b/>
          <w:i/>
          <w:color w:val="FF0000"/>
          <w:sz w:val="26"/>
          <w:szCs w:val="26"/>
        </w:rPr>
        <w:t xml:space="preserve"> </w:t>
      </w:r>
      <w:r w:rsidR="0004111C" w:rsidRPr="00B91ADB">
        <w:rPr>
          <w:rFonts w:ascii="Times New Roman" w:hAnsi="Times New Roman"/>
          <w:b/>
          <w:i/>
          <w:sz w:val="26"/>
          <w:szCs w:val="26"/>
        </w:rPr>
        <w:t>tiềm tàng</w:t>
      </w:r>
      <w:r w:rsidRPr="00B91ADB">
        <w:rPr>
          <w:rFonts w:ascii="Times New Roman" w:hAnsi="Times New Roman"/>
          <w:b/>
          <w:i/>
          <w:color w:val="FF0000"/>
          <w:sz w:val="26"/>
          <w:szCs w:val="26"/>
        </w:rPr>
        <w:t xml:space="preserve"> </w:t>
      </w:r>
      <w:r w:rsidR="00073FC8" w:rsidRPr="00B91ADB">
        <w:rPr>
          <w:rStyle w:val="FootnoteReference"/>
          <w:rFonts w:ascii="Times New Roman" w:hAnsi="Times New Roman"/>
          <w:b/>
          <w:i/>
          <w:color w:val="FF0000"/>
          <w:sz w:val="26"/>
          <w:szCs w:val="26"/>
        </w:rPr>
        <w:footnoteReference w:id="8"/>
      </w:r>
    </w:p>
    <w:p w:rsidR="00FB6D7E" w:rsidRPr="000D75C2" w:rsidRDefault="00C15B07" w:rsidP="00405AE7">
      <w:pPr>
        <w:spacing w:after="240"/>
        <w:rPr>
          <w:rFonts w:ascii="Times New Roman" w:hAnsi="Times New Roman"/>
          <w:sz w:val="26"/>
          <w:szCs w:val="26"/>
        </w:rPr>
      </w:pPr>
      <w:bookmarkStart w:id="88" w:name="_Toc290891786"/>
      <w:bookmarkStart w:id="89" w:name="_Toc301799325"/>
      <w:bookmarkStart w:id="90" w:name="_Toc400827358"/>
      <w:bookmarkStart w:id="91" w:name="_Toc400827489"/>
      <w:r w:rsidRPr="00B91ADB">
        <w:rPr>
          <w:rFonts w:ascii="Times New Roman" w:hAnsi="Times New Roman"/>
          <w:sz w:val="26"/>
          <w:szCs w:val="26"/>
        </w:rPr>
        <w:t xml:space="preserve">Dự </w:t>
      </w:r>
      <w:r w:rsidR="00FB6D7E" w:rsidRPr="00B91ADB">
        <w:rPr>
          <w:rFonts w:ascii="Times New Roman" w:hAnsi="Times New Roman"/>
          <w:sz w:val="26"/>
          <w:szCs w:val="26"/>
        </w:rPr>
        <w:t xml:space="preserve">án CRI đánh giá </w:t>
      </w:r>
      <w:r w:rsidR="00E50D4F" w:rsidRPr="00B91ADB">
        <w:rPr>
          <w:rFonts w:ascii="Times New Roman" w:hAnsi="Times New Roman"/>
          <w:sz w:val="26"/>
          <w:szCs w:val="26"/>
        </w:rPr>
        <w:t>rủi ro lũ quét</w:t>
      </w:r>
      <w:r w:rsidR="00FB6D7E" w:rsidRPr="00B91ADB">
        <w:rPr>
          <w:rFonts w:ascii="Times New Roman" w:hAnsi="Times New Roman"/>
          <w:sz w:val="26"/>
          <w:szCs w:val="26"/>
        </w:rPr>
        <w:t xml:space="preserve"> bằng cách xác định các mối đe dọa tiềm tàng từ lũ quét và </w:t>
      </w:r>
      <w:r w:rsidR="00E50D4F" w:rsidRPr="00B91ADB">
        <w:rPr>
          <w:rFonts w:ascii="Times New Roman" w:hAnsi="Times New Roman"/>
          <w:sz w:val="26"/>
          <w:szCs w:val="26"/>
        </w:rPr>
        <w:t>BĐKH</w:t>
      </w:r>
      <w:r w:rsidR="00FB6D7E" w:rsidRPr="00B91ADB">
        <w:rPr>
          <w:rFonts w:ascii="Times New Roman" w:hAnsi="Times New Roman"/>
          <w:sz w:val="26"/>
          <w:szCs w:val="26"/>
        </w:rPr>
        <w:t xml:space="preserve"> thông qua </w:t>
      </w:r>
      <w:r w:rsidR="00E50D4F" w:rsidRPr="00B91ADB">
        <w:rPr>
          <w:rFonts w:ascii="Times New Roman" w:hAnsi="Times New Roman"/>
          <w:sz w:val="26"/>
          <w:szCs w:val="26"/>
        </w:rPr>
        <w:t xml:space="preserve">bản đồ nguy cơ lũ quét </w:t>
      </w:r>
      <w:r w:rsidR="00FB6D7E" w:rsidRPr="00B91ADB">
        <w:rPr>
          <w:rFonts w:ascii="Times New Roman" w:hAnsi="Times New Roman"/>
          <w:sz w:val="26"/>
          <w:szCs w:val="26"/>
        </w:rPr>
        <w:t xml:space="preserve">và bản đồ lượng mưa cực </w:t>
      </w:r>
      <w:r w:rsidR="00E50D4F" w:rsidRPr="00B91ADB">
        <w:rPr>
          <w:rFonts w:ascii="Times New Roman" w:hAnsi="Times New Roman"/>
          <w:sz w:val="26"/>
          <w:szCs w:val="26"/>
        </w:rPr>
        <w:t>đại</w:t>
      </w:r>
      <w:r w:rsidR="00FB6D7E" w:rsidRPr="00B91ADB">
        <w:rPr>
          <w:rFonts w:ascii="Times New Roman" w:hAnsi="Times New Roman"/>
          <w:sz w:val="26"/>
          <w:szCs w:val="26"/>
        </w:rPr>
        <w:t xml:space="preserve"> trong bối cảnh </w:t>
      </w:r>
      <w:r w:rsidR="00E50D4F" w:rsidRPr="00B91ADB">
        <w:rPr>
          <w:rFonts w:ascii="Times New Roman" w:hAnsi="Times New Roman"/>
          <w:sz w:val="26"/>
          <w:szCs w:val="26"/>
        </w:rPr>
        <w:t>BĐKH</w:t>
      </w:r>
      <w:r w:rsidR="00FB6D7E" w:rsidRPr="00B91ADB">
        <w:rPr>
          <w:rFonts w:ascii="Times New Roman" w:hAnsi="Times New Roman"/>
          <w:sz w:val="26"/>
          <w:szCs w:val="26"/>
        </w:rPr>
        <w:t>.</w:t>
      </w:r>
    </w:p>
    <w:p w:rsidR="00E50D4F" w:rsidRPr="000D75C2" w:rsidRDefault="00E50D4F" w:rsidP="00405AE7">
      <w:pPr>
        <w:spacing w:after="240"/>
        <w:rPr>
          <w:rFonts w:ascii="Times New Roman" w:hAnsi="Times New Roman"/>
          <w:sz w:val="26"/>
          <w:szCs w:val="26"/>
        </w:rPr>
      </w:pPr>
      <w:r w:rsidRPr="00B91ADB">
        <w:rPr>
          <w:rFonts w:ascii="Times New Roman" w:hAnsi="Times New Roman"/>
          <w:sz w:val="26"/>
          <w:szCs w:val="26"/>
        </w:rPr>
        <w:t>Bản đồ nguy cơ lũ quét được thành lập bằng cách kết hợp rất nhiều yếu tố nguyên nhân (sau đây gọi là các chỉ số) trong đó có độ dốc địa hình, khả năng xói mòn đất, khả năng bảo vệ</w:t>
      </w:r>
      <w:r w:rsidR="00192912" w:rsidRPr="00B91ADB">
        <w:rPr>
          <w:rFonts w:ascii="Times New Roman" w:hAnsi="Times New Roman"/>
          <w:sz w:val="26"/>
          <w:szCs w:val="26"/>
        </w:rPr>
        <w:t xml:space="preserve"> thảm</w:t>
      </w:r>
      <w:r w:rsidRPr="00B91ADB">
        <w:rPr>
          <w:rFonts w:ascii="Times New Roman" w:hAnsi="Times New Roman"/>
          <w:sz w:val="26"/>
          <w:szCs w:val="26"/>
        </w:rPr>
        <w:t xml:space="preserve"> thực vật và sử dụng đất. Các yếu tố nguyên nhân sau đó được phân tích và</w:t>
      </w:r>
      <w:r w:rsidR="00192912" w:rsidRPr="00B91ADB">
        <w:rPr>
          <w:rFonts w:ascii="Times New Roman" w:hAnsi="Times New Roman"/>
          <w:sz w:val="26"/>
          <w:szCs w:val="26"/>
        </w:rPr>
        <w:t xml:space="preserve"> gán</w:t>
      </w:r>
      <w:r w:rsidRPr="00B91ADB">
        <w:rPr>
          <w:rFonts w:ascii="Times New Roman" w:hAnsi="Times New Roman"/>
          <w:sz w:val="26"/>
          <w:szCs w:val="26"/>
        </w:rPr>
        <w:t xml:space="preserve"> trọng </w:t>
      </w:r>
      <w:r w:rsidR="00192912" w:rsidRPr="00B91ADB">
        <w:rPr>
          <w:rFonts w:ascii="Times New Roman" w:hAnsi="Times New Roman"/>
          <w:sz w:val="26"/>
          <w:szCs w:val="26"/>
        </w:rPr>
        <w:t xml:space="preserve">số dựa trên </w:t>
      </w:r>
      <w:r w:rsidRPr="00B91ADB">
        <w:rPr>
          <w:rFonts w:ascii="Times New Roman" w:hAnsi="Times New Roman"/>
          <w:sz w:val="26"/>
          <w:szCs w:val="26"/>
        </w:rPr>
        <w:t>ý kiến chuyên gia</w:t>
      </w:r>
      <w:r w:rsidR="00192912" w:rsidRPr="00B91ADB">
        <w:rPr>
          <w:rFonts w:ascii="Times New Roman" w:hAnsi="Times New Roman"/>
          <w:sz w:val="26"/>
          <w:szCs w:val="26"/>
        </w:rPr>
        <w:t xml:space="preserve"> sử dụng</w:t>
      </w:r>
      <w:r w:rsidRPr="00B91ADB">
        <w:rPr>
          <w:rFonts w:ascii="Times New Roman" w:hAnsi="Times New Roman"/>
          <w:sz w:val="26"/>
          <w:szCs w:val="26"/>
        </w:rPr>
        <w:t xml:space="preserve"> phương pháp phân tích nhân tố và địa lý để tạo ra bản đồ </w:t>
      </w:r>
      <w:r w:rsidR="00192912" w:rsidRPr="00B91ADB">
        <w:rPr>
          <w:rFonts w:ascii="Times New Roman" w:hAnsi="Times New Roman"/>
          <w:sz w:val="26"/>
          <w:szCs w:val="26"/>
        </w:rPr>
        <w:t>nguy cơ lũ quét</w:t>
      </w:r>
      <w:r w:rsidRPr="00B91ADB">
        <w:rPr>
          <w:rFonts w:ascii="Times New Roman" w:hAnsi="Times New Roman"/>
          <w:sz w:val="26"/>
          <w:szCs w:val="26"/>
        </w:rPr>
        <w:t xml:space="preserve">. </w:t>
      </w:r>
      <w:r w:rsidR="00190A63" w:rsidRPr="00B91ADB">
        <w:rPr>
          <w:rFonts w:ascii="Times New Roman" w:hAnsi="Times New Roman"/>
          <w:sz w:val="26"/>
          <w:szCs w:val="26"/>
        </w:rPr>
        <w:t>Quy trình</w:t>
      </w:r>
      <w:r w:rsidRPr="00B91ADB">
        <w:rPr>
          <w:rFonts w:ascii="Times New Roman" w:hAnsi="Times New Roman"/>
          <w:sz w:val="26"/>
          <w:szCs w:val="26"/>
        </w:rPr>
        <w:t xml:space="preserve"> </w:t>
      </w:r>
      <w:r w:rsidR="00682BFA" w:rsidRPr="00B91ADB">
        <w:rPr>
          <w:rFonts w:ascii="Times New Roman" w:hAnsi="Times New Roman"/>
          <w:sz w:val="26"/>
          <w:szCs w:val="26"/>
        </w:rPr>
        <w:t>thành lập</w:t>
      </w:r>
      <w:r w:rsidRPr="00B91ADB">
        <w:rPr>
          <w:rFonts w:ascii="Times New Roman" w:hAnsi="Times New Roman"/>
          <w:sz w:val="26"/>
          <w:szCs w:val="26"/>
        </w:rPr>
        <w:t xml:space="preserve"> bản đồ </w:t>
      </w:r>
      <w:r w:rsidR="00190A63" w:rsidRPr="00B91ADB">
        <w:rPr>
          <w:rFonts w:ascii="Times New Roman" w:hAnsi="Times New Roman"/>
          <w:sz w:val="26"/>
          <w:szCs w:val="26"/>
        </w:rPr>
        <w:t xml:space="preserve">nguy cơ lũ quét </w:t>
      </w:r>
      <w:r w:rsidRPr="00B91ADB">
        <w:rPr>
          <w:rFonts w:ascii="Times New Roman" w:hAnsi="Times New Roman"/>
          <w:sz w:val="26"/>
          <w:szCs w:val="26"/>
        </w:rPr>
        <w:t xml:space="preserve">được thể hiện trong </w:t>
      </w:r>
      <w:r w:rsidR="00BB094B" w:rsidRPr="00B91ADB">
        <w:rPr>
          <w:rFonts w:ascii="Times New Roman" w:hAnsi="Times New Roman"/>
          <w:sz w:val="26"/>
          <w:szCs w:val="26"/>
        </w:rPr>
        <w:t>Hình 21: Quy trình thành lập bản đồ nguy cơ lũ quét</w:t>
      </w:r>
      <w:r w:rsidRPr="00B91ADB">
        <w:rPr>
          <w:rFonts w:ascii="Times New Roman" w:hAnsi="Times New Roman"/>
          <w:sz w:val="26"/>
          <w:szCs w:val="26"/>
        </w:rPr>
        <w:t>.</w:t>
      </w:r>
    </w:p>
    <w:p w:rsidR="007B7FA7" w:rsidRPr="000D75C2" w:rsidRDefault="007B7FA7" w:rsidP="00405AE7">
      <w:pPr>
        <w:spacing w:after="240"/>
        <w:rPr>
          <w:rFonts w:ascii="Times New Roman" w:hAnsi="Times New Roman"/>
          <w:sz w:val="26"/>
          <w:szCs w:val="26"/>
        </w:rPr>
      </w:pPr>
      <w:r w:rsidRPr="00B91ADB">
        <w:rPr>
          <w:rFonts w:ascii="Times New Roman" w:hAnsi="Times New Roman"/>
          <w:sz w:val="26"/>
          <w:szCs w:val="26"/>
        </w:rPr>
        <w:t>Các dữ liệu chỉ số đã được chuẩn hóa bằ</w:t>
      </w:r>
      <w:r w:rsidR="00682BFA" w:rsidRPr="00B91ADB">
        <w:rPr>
          <w:rFonts w:ascii="Times New Roman" w:hAnsi="Times New Roman"/>
          <w:sz w:val="26"/>
          <w:szCs w:val="26"/>
        </w:rPr>
        <w:t>ng phân cấp cho các</w:t>
      </w:r>
      <w:r w:rsidRPr="00B91ADB">
        <w:rPr>
          <w:rFonts w:ascii="Times New Roman" w:hAnsi="Times New Roman"/>
          <w:sz w:val="26"/>
          <w:szCs w:val="26"/>
        </w:rPr>
        <w:t xml:space="preserve"> giá trị </w:t>
      </w:r>
      <w:r w:rsidR="00682BFA" w:rsidRPr="00B91ADB">
        <w:rPr>
          <w:rFonts w:ascii="Times New Roman" w:hAnsi="Times New Roman"/>
          <w:sz w:val="26"/>
          <w:szCs w:val="26"/>
        </w:rPr>
        <w:t>theo</w:t>
      </w:r>
      <w:r w:rsidRPr="00B91ADB">
        <w:rPr>
          <w:rFonts w:ascii="Times New Roman" w:hAnsi="Times New Roman"/>
          <w:sz w:val="26"/>
          <w:szCs w:val="26"/>
        </w:rPr>
        <w:t xml:space="preserve"> từng </w:t>
      </w:r>
      <w:r w:rsidR="00682BFA" w:rsidRPr="00B91ADB">
        <w:rPr>
          <w:rFonts w:ascii="Times New Roman" w:hAnsi="Times New Roman"/>
          <w:sz w:val="26"/>
          <w:szCs w:val="26"/>
        </w:rPr>
        <w:t>cấp</w:t>
      </w:r>
      <w:r w:rsidRPr="00B91ADB">
        <w:rPr>
          <w:rFonts w:ascii="Times New Roman" w:hAnsi="Times New Roman"/>
          <w:sz w:val="26"/>
          <w:szCs w:val="26"/>
        </w:rPr>
        <w:t xml:space="preserve"> </w:t>
      </w:r>
      <w:r w:rsidR="00682BFA" w:rsidRPr="00B91ADB">
        <w:rPr>
          <w:rFonts w:ascii="Times New Roman" w:hAnsi="Times New Roman"/>
          <w:sz w:val="26"/>
          <w:szCs w:val="26"/>
        </w:rPr>
        <w:t xml:space="preserve">như </w:t>
      </w:r>
      <w:r w:rsidRPr="00B91ADB">
        <w:rPr>
          <w:rFonts w:ascii="Times New Roman" w:hAnsi="Times New Roman"/>
          <w:sz w:val="26"/>
          <w:szCs w:val="26"/>
        </w:rPr>
        <w:t xml:space="preserve">sau: rất thấp, thấp, trung bình, cao, rất cao. </w:t>
      </w:r>
      <w:r w:rsidR="00682BFA" w:rsidRPr="00B91ADB">
        <w:rPr>
          <w:rFonts w:ascii="Times New Roman" w:hAnsi="Times New Roman"/>
          <w:sz w:val="26"/>
          <w:szCs w:val="26"/>
        </w:rPr>
        <w:t xml:space="preserve">Quá </w:t>
      </w:r>
      <w:r w:rsidRPr="00B91ADB">
        <w:rPr>
          <w:rFonts w:ascii="Times New Roman" w:hAnsi="Times New Roman"/>
          <w:sz w:val="26"/>
          <w:szCs w:val="26"/>
        </w:rPr>
        <w:t xml:space="preserve">trình tiêu chuẩn </w:t>
      </w:r>
      <w:r w:rsidR="00682BFA" w:rsidRPr="00B91ADB">
        <w:rPr>
          <w:rFonts w:ascii="Times New Roman" w:hAnsi="Times New Roman"/>
          <w:sz w:val="26"/>
          <w:szCs w:val="26"/>
        </w:rPr>
        <w:t xml:space="preserve">hóa </w:t>
      </w:r>
      <w:r w:rsidRPr="00B91ADB">
        <w:rPr>
          <w:rFonts w:ascii="Times New Roman" w:hAnsi="Times New Roman"/>
          <w:sz w:val="26"/>
          <w:szCs w:val="26"/>
        </w:rPr>
        <w:t xml:space="preserve">này dựa trên đánh </w:t>
      </w:r>
      <w:r w:rsidRPr="00B91ADB">
        <w:rPr>
          <w:rFonts w:ascii="Times New Roman" w:hAnsi="Times New Roman"/>
          <w:sz w:val="26"/>
          <w:szCs w:val="26"/>
        </w:rPr>
        <w:lastRenderedPageBreak/>
        <w:t xml:space="preserve">giá chủ quan của </w:t>
      </w:r>
      <w:r w:rsidR="00682BFA" w:rsidRPr="00B91ADB">
        <w:rPr>
          <w:rFonts w:ascii="Times New Roman" w:hAnsi="Times New Roman"/>
          <w:sz w:val="26"/>
          <w:szCs w:val="26"/>
        </w:rPr>
        <w:t>nhóm</w:t>
      </w:r>
      <w:r w:rsidRPr="00B91ADB">
        <w:rPr>
          <w:rFonts w:ascii="Times New Roman" w:hAnsi="Times New Roman"/>
          <w:sz w:val="26"/>
          <w:szCs w:val="26"/>
        </w:rPr>
        <w:t xml:space="preserve"> </w:t>
      </w:r>
      <w:r w:rsidR="00BB094B" w:rsidRPr="00B91ADB">
        <w:rPr>
          <w:rFonts w:ascii="Times New Roman" w:hAnsi="Times New Roman"/>
          <w:sz w:val="26"/>
          <w:szCs w:val="26"/>
        </w:rPr>
        <w:t xml:space="preserve">thực hiện </w:t>
      </w:r>
      <w:r w:rsidR="00BB094B" w:rsidRPr="00B91ADB">
        <w:rPr>
          <w:rFonts w:ascii="Times New Roman" w:hAnsi="Times New Roman"/>
          <w:sz w:val="26"/>
          <w:szCs w:val="26"/>
          <w:lang w:val="pt-BR"/>
        </w:rPr>
        <w:t>Đánh giá TTDBTT do BĐKH và lập bản đồ rủi ro</w:t>
      </w:r>
      <w:r w:rsidR="00BB094B" w:rsidRPr="00B91ADB">
        <w:rPr>
          <w:rFonts w:ascii="Times New Roman" w:hAnsi="Times New Roman"/>
          <w:sz w:val="26"/>
          <w:szCs w:val="26"/>
        </w:rPr>
        <w:t xml:space="preserve"> </w:t>
      </w:r>
      <w:r w:rsidRPr="00B91ADB">
        <w:rPr>
          <w:rFonts w:ascii="Times New Roman" w:hAnsi="Times New Roman"/>
          <w:sz w:val="26"/>
          <w:szCs w:val="26"/>
        </w:rPr>
        <w:t xml:space="preserve">và các chuyên gia khác. Mỗi chỉ số được giải thích </w:t>
      </w:r>
      <w:r w:rsidR="00682BFA" w:rsidRPr="00B91ADB">
        <w:rPr>
          <w:rFonts w:ascii="Times New Roman" w:hAnsi="Times New Roman"/>
          <w:sz w:val="26"/>
          <w:szCs w:val="26"/>
        </w:rPr>
        <w:t xml:space="preserve">cụ thể theo </w:t>
      </w:r>
      <w:r w:rsidR="003C5C10" w:rsidRPr="00B91ADB">
        <w:rPr>
          <w:rFonts w:ascii="Times New Roman" w:hAnsi="Times New Roman"/>
          <w:sz w:val="26"/>
          <w:szCs w:val="26"/>
        </w:rPr>
        <w:t>bảng</w:t>
      </w:r>
      <w:r w:rsidR="00682BFA" w:rsidRPr="00B91ADB">
        <w:rPr>
          <w:rFonts w:ascii="Times New Roman" w:hAnsi="Times New Roman"/>
          <w:sz w:val="26"/>
          <w:szCs w:val="26"/>
        </w:rPr>
        <w:t xml:space="preserve"> dưới đây</w:t>
      </w:r>
      <w:r w:rsidRPr="00B91ADB">
        <w:rPr>
          <w:rFonts w:ascii="Times New Roman" w:hAnsi="Times New Roman"/>
          <w:sz w:val="26"/>
          <w:szCs w:val="26"/>
        </w:rPr>
        <w:t>.</w:t>
      </w:r>
    </w:p>
    <w:p w:rsidR="00622659" w:rsidRPr="000D75C2" w:rsidRDefault="00622659" w:rsidP="00405AE7">
      <w:pPr>
        <w:pStyle w:val="NormalWeb"/>
        <w:spacing w:before="60" w:beforeAutospacing="0" w:after="60" w:afterAutospacing="0" w:line="276" w:lineRule="auto"/>
        <w:rPr>
          <w:rFonts w:ascii="Times New Roman" w:hAnsi="Times New Roman"/>
          <w:sz w:val="26"/>
          <w:szCs w:val="26"/>
        </w:rPr>
      </w:pPr>
    </w:p>
    <w:p w:rsidR="00081EF6" w:rsidRPr="000D75C2" w:rsidRDefault="00081EF6" w:rsidP="00405AE7">
      <w:pPr>
        <w:pStyle w:val="NormalWeb"/>
        <w:keepNext/>
        <w:spacing w:before="60" w:beforeAutospacing="0" w:after="60" w:afterAutospacing="0" w:line="276" w:lineRule="auto"/>
        <w:rPr>
          <w:rFonts w:ascii="Times New Roman" w:hAnsi="Times New Roman"/>
          <w:sz w:val="26"/>
          <w:szCs w:val="26"/>
        </w:rPr>
      </w:pPr>
    </w:p>
    <w:p w:rsidR="00081EF6" w:rsidRPr="000D75C2" w:rsidRDefault="00C91A39" w:rsidP="00405AE7">
      <w:pPr>
        <w:pStyle w:val="NormalWeb"/>
        <w:keepNext/>
        <w:spacing w:before="60" w:beforeAutospacing="0" w:after="60" w:afterAutospacing="0" w:line="276" w:lineRule="auto"/>
        <w:rPr>
          <w:rFonts w:ascii="Times New Roman" w:hAnsi="Times New Roman"/>
          <w:sz w:val="26"/>
          <w:szCs w:val="26"/>
        </w:rPr>
      </w:pPr>
      <w:r w:rsidRPr="00B91ADB">
        <w:rPr>
          <w:rFonts w:ascii="Times New Roman" w:hAnsi="Times New Roman"/>
          <w:noProof/>
          <w:sz w:val="26"/>
          <w:szCs w:val="26"/>
        </w:rPr>
        <w:drawing>
          <wp:inline distT="0" distB="0" distL="0" distR="0" wp14:anchorId="49E3C6BB" wp14:editId="424BD4BE">
            <wp:extent cx="5759450" cy="3331845"/>
            <wp:effectExtent l="0" t="0" r="0" b="19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331845"/>
                    </a:xfrm>
                    <a:prstGeom prst="rect">
                      <a:avLst/>
                    </a:prstGeom>
                    <a:noFill/>
                    <a:ln>
                      <a:noFill/>
                    </a:ln>
                  </pic:spPr>
                </pic:pic>
              </a:graphicData>
            </a:graphic>
          </wp:inline>
        </w:drawing>
      </w:r>
    </w:p>
    <w:p w:rsidR="00622659" w:rsidRPr="000D75C2" w:rsidRDefault="005A6CA5" w:rsidP="00B91ADB">
      <w:pPr>
        <w:pStyle w:val="StyleFigureAutoCenteredBefore12ptAfter12pt"/>
        <w:spacing w:line="276" w:lineRule="auto"/>
        <w:rPr>
          <w:szCs w:val="26"/>
        </w:rPr>
      </w:pPr>
      <w:bookmarkStart w:id="92" w:name="_Toc463427316"/>
      <w:r w:rsidRPr="00B91ADB">
        <w:rPr>
          <w:rFonts w:eastAsia="Calibri"/>
          <w:b/>
          <w:bCs/>
          <w:i w:val="0"/>
          <w:iCs w:val="0"/>
          <w:szCs w:val="26"/>
          <w:lang w:val="en-US"/>
        </w:rPr>
        <w:t xml:space="preserve">Hình </w:t>
      </w:r>
      <w:r w:rsidR="005E6273" w:rsidRPr="00B91ADB">
        <w:rPr>
          <w:rFonts w:eastAsia="Calibri"/>
          <w:b/>
          <w:bCs/>
          <w:i w:val="0"/>
          <w:iCs w:val="0"/>
          <w:szCs w:val="26"/>
          <w:lang w:val="en-US"/>
        </w:rPr>
        <w:t>21</w:t>
      </w:r>
      <w:r w:rsidR="00081EF6" w:rsidRPr="00B91ADB">
        <w:rPr>
          <w:rFonts w:eastAsia="Calibri"/>
          <w:b/>
          <w:bCs/>
          <w:i w:val="0"/>
          <w:iCs w:val="0"/>
          <w:szCs w:val="26"/>
          <w:lang w:val="en-US"/>
        </w:rPr>
        <w:t xml:space="preserve">: </w:t>
      </w:r>
      <w:r w:rsidRPr="00B91ADB">
        <w:rPr>
          <w:rFonts w:eastAsia="Calibri"/>
          <w:b/>
          <w:bCs/>
          <w:i w:val="0"/>
          <w:iCs w:val="0"/>
          <w:szCs w:val="26"/>
          <w:lang w:val="en-US"/>
        </w:rPr>
        <w:t>Quy trình thành lập bản đồ nguy cơ lũ quét</w:t>
      </w:r>
      <w:bookmarkEnd w:id="92"/>
      <w:r w:rsidRPr="00B91ADB">
        <w:rPr>
          <w:rFonts w:eastAsia="Calibri"/>
          <w:b/>
          <w:bCs/>
          <w:i w:val="0"/>
          <w:iCs w:val="0"/>
          <w:szCs w:val="26"/>
          <w:lang w:val="en-US"/>
        </w:rPr>
        <w:t xml:space="preserve"> </w:t>
      </w:r>
    </w:p>
    <w:p w:rsidR="00622659" w:rsidRPr="000D75C2" w:rsidRDefault="00622659" w:rsidP="00405AE7">
      <w:pPr>
        <w:pStyle w:val="NormalWeb"/>
        <w:spacing w:before="60" w:beforeAutospacing="0" w:after="60" w:afterAutospacing="0" w:line="276" w:lineRule="auto"/>
        <w:rPr>
          <w:rFonts w:ascii="Times New Roman" w:hAnsi="Times New Roman"/>
          <w:sz w:val="26"/>
          <w:szCs w:val="26"/>
        </w:rPr>
      </w:pPr>
    </w:p>
    <w:p w:rsidR="00E838EE" w:rsidRPr="000D75C2" w:rsidRDefault="005A6CA5" w:rsidP="00405AE7">
      <w:pPr>
        <w:pStyle w:val="NormalWeb"/>
        <w:spacing w:before="60" w:beforeAutospacing="0" w:after="60" w:afterAutospacing="0" w:line="276" w:lineRule="auto"/>
        <w:rPr>
          <w:rFonts w:ascii="Times New Roman" w:hAnsi="Times New Roman"/>
          <w:i/>
          <w:sz w:val="26"/>
          <w:szCs w:val="26"/>
        </w:rPr>
      </w:pPr>
      <w:r w:rsidRPr="00B91ADB">
        <w:rPr>
          <w:rFonts w:ascii="Times New Roman" w:hAnsi="Times New Roman"/>
          <w:i/>
          <w:sz w:val="26"/>
          <w:szCs w:val="26"/>
        </w:rPr>
        <w:t xml:space="preserve">Phân </w:t>
      </w:r>
      <w:r w:rsidR="002141D8" w:rsidRPr="00B91ADB">
        <w:rPr>
          <w:rFonts w:ascii="Times New Roman" w:hAnsi="Times New Roman"/>
          <w:i/>
          <w:sz w:val="26"/>
          <w:szCs w:val="26"/>
        </w:rPr>
        <w:t>cấp</w:t>
      </w:r>
      <w:r w:rsidRPr="00B91ADB">
        <w:rPr>
          <w:rFonts w:ascii="Times New Roman" w:hAnsi="Times New Roman"/>
          <w:i/>
          <w:sz w:val="26"/>
          <w:szCs w:val="26"/>
        </w:rPr>
        <w:t xml:space="preserve"> độ dốc địa hình </w:t>
      </w:r>
    </w:p>
    <w:p w:rsidR="003C5C10" w:rsidRPr="000D75C2" w:rsidRDefault="003C5C10" w:rsidP="00405AE7">
      <w:pPr>
        <w:spacing w:after="240"/>
        <w:rPr>
          <w:rFonts w:ascii="Times New Roman" w:hAnsi="Times New Roman"/>
          <w:sz w:val="26"/>
          <w:szCs w:val="26"/>
        </w:rPr>
      </w:pPr>
      <w:bookmarkStart w:id="93" w:name="_Toc400975310"/>
      <w:bookmarkStart w:id="94" w:name="_Toc429498685"/>
      <w:bookmarkEnd w:id="88"/>
      <w:bookmarkEnd w:id="89"/>
      <w:bookmarkEnd w:id="90"/>
      <w:bookmarkEnd w:id="91"/>
      <w:r w:rsidRPr="00B91ADB">
        <w:rPr>
          <w:rFonts w:ascii="Times New Roman" w:hAnsi="Times New Roman"/>
          <w:sz w:val="26"/>
          <w:szCs w:val="26"/>
        </w:rPr>
        <w:t xml:space="preserve">Dựa trên kết quả dữ liệu địa hình, độ dốc địa hình đã được tính toán và phân thành 5 cấp độ dựa trên giá trị của độ dốc như thể hiện trong </w:t>
      </w:r>
      <w:r w:rsidR="005E6273" w:rsidRPr="00B91ADB">
        <w:rPr>
          <w:rFonts w:ascii="Times New Roman" w:hAnsi="Times New Roman"/>
          <w:sz w:val="26"/>
          <w:szCs w:val="26"/>
        </w:rPr>
        <w:t xml:space="preserve">Bảng 10 </w:t>
      </w:r>
      <w:r w:rsidRPr="00B91ADB">
        <w:rPr>
          <w:rFonts w:ascii="Times New Roman" w:hAnsi="Times New Roman"/>
          <w:sz w:val="26"/>
          <w:szCs w:val="26"/>
        </w:rPr>
        <w:t>dưới đây:</w:t>
      </w:r>
    </w:p>
    <w:p w:rsidR="005A6CA5" w:rsidRPr="000D75C2" w:rsidRDefault="005A6CA5" w:rsidP="00405AE7">
      <w:pPr>
        <w:spacing w:after="240"/>
        <w:rPr>
          <w:rFonts w:ascii="Times New Roman" w:hAnsi="Times New Roman"/>
          <w:sz w:val="26"/>
          <w:szCs w:val="26"/>
        </w:rPr>
      </w:pPr>
    </w:p>
    <w:bookmarkEnd w:id="93"/>
    <w:bookmarkEnd w:id="94"/>
    <w:p w:rsidR="00622659" w:rsidRPr="000D75C2" w:rsidRDefault="00622659" w:rsidP="00405AE7">
      <w:pPr>
        <w:pStyle w:val="Caption"/>
        <w:rPr>
          <w:rFonts w:ascii="Times New Roman" w:hAnsi="Times New Roman"/>
          <w:sz w:val="26"/>
          <w:szCs w:val="26"/>
        </w:rPr>
      </w:pPr>
    </w:p>
    <w:p w:rsidR="004D1AA6" w:rsidRPr="000D75C2" w:rsidRDefault="002551DF" w:rsidP="00405AE7">
      <w:pPr>
        <w:pStyle w:val="Caption"/>
        <w:keepNext/>
        <w:rPr>
          <w:rFonts w:ascii="Times New Roman" w:hAnsi="Times New Roman"/>
          <w:sz w:val="26"/>
          <w:szCs w:val="26"/>
        </w:rPr>
      </w:pPr>
      <w:r w:rsidRPr="00B91ADB">
        <w:rPr>
          <w:rFonts w:ascii="Times New Roman" w:hAnsi="Times New Roman"/>
          <w:sz w:val="26"/>
          <w:szCs w:val="26"/>
        </w:rPr>
        <w:t xml:space="preserve">Bảng </w:t>
      </w:r>
      <w:r w:rsidR="005E6273" w:rsidRPr="00B91ADB">
        <w:rPr>
          <w:rFonts w:ascii="Times New Roman" w:hAnsi="Times New Roman"/>
          <w:sz w:val="26"/>
          <w:szCs w:val="26"/>
        </w:rPr>
        <w:t>10</w:t>
      </w:r>
      <w:r w:rsidR="004D1AA6" w:rsidRPr="00B91ADB">
        <w:rPr>
          <w:rFonts w:ascii="Times New Roman" w:hAnsi="Times New Roman"/>
          <w:sz w:val="26"/>
          <w:szCs w:val="26"/>
        </w:rPr>
        <w:t xml:space="preserve">: </w:t>
      </w:r>
      <w:r w:rsidRPr="00B91ADB">
        <w:rPr>
          <w:rFonts w:ascii="Times New Roman" w:hAnsi="Times New Roman"/>
          <w:sz w:val="26"/>
          <w:szCs w:val="26"/>
        </w:rPr>
        <w:t>Phân cấp độ dốc địa hình</w:t>
      </w:r>
      <w:r w:rsidR="004D1AA6" w:rsidRPr="00B91ADB">
        <w:rPr>
          <w:rFonts w:ascii="Times New Roman" w:hAnsi="Times New Roman"/>
          <w:sz w:val="26"/>
          <w:szCs w:val="26"/>
        </w:rPr>
        <w:t xml:space="preserve"> </w:t>
      </w:r>
    </w:p>
    <w:tbl>
      <w:tblPr>
        <w:tblW w:w="8778" w:type="dxa"/>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1015"/>
        <w:gridCol w:w="1513"/>
        <w:gridCol w:w="2383"/>
        <w:gridCol w:w="1605"/>
        <w:gridCol w:w="2262"/>
      </w:tblGrid>
      <w:tr w:rsidR="00A37C4D" w:rsidRPr="000D75C2" w:rsidTr="00D866A7">
        <w:trPr>
          <w:trHeight w:hRule="exact" w:val="872"/>
          <w:jc w:val="center"/>
        </w:trPr>
        <w:tc>
          <w:tcPr>
            <w:tcW w:w="1015" w:type="dxa"/>
            <w:shd w:val="clear" w:color="auto" w:fill="auto"/>
          </w:tcPr>
          <w:p w:rsidR="00622659" w:rsidRPr="000D75C2" w:rsidRDefault="002551DF" w:rsidP="00D866A7">
            <w:pPr>
              <w:pStyle w:val="inhangbang"/>
              <w:spacing w:before="60" w:after="60" w:line="276" w:lineRule="auto"/>
              <w:rPr>
                <w:sz w:val="26"/>
                <w:szCs w:val="26"/>
                <w:lang w:eastAsia="ja-JP"/>
              </w:rPr>
            </w:pPr>
            <w:r w:rsidRPr="00B91ADB">
              <w:rPr>
                <w:sz w:val="26"/>
                <w:szCs w:val="26"/>
                <w:lang w:eastAsia="ja-JP"/>
              </w:rPr>
              <w:t>Cấp</w:t>
            </w:r>
          </w:p>
        </w:tc>
        <w:tc>
          <w:tcPr>
            <w:tcW w:w="1513" w:type="dxa"/>
            <w:shd w:val="clear" w:color="auto" w:fill="auto"/>
          </w:tcPr>
          <w:p w:rsidR="00622659" w:rsidRPr="000D75C2" w:rsidRDefault="002551DF" w:rsidP="00D866A7">
            <w:pPr>
              <w:pStyle w:val="inhangbang"/>
              <w:spacing w:before="60" w:after="60" w:line="276" w:lineRule="auto"/>
              <w:rPr>
                <w:sz w:val="26"/>
                <w:szCs w:val="26"/>
                <w:lang w:eastAsia="ja-JP"/>
              </w:rPr>
            </w:pPr>
            <w:r w:rsidRPr="00B91ADB">
              <w:rPr>
                <w:sz w:val="26"/>
                <w:szCs w:val="26"/>
                <w:lang w:eastAsia="ja-JP"/>
              </w:rPr>
              <w:t>Ký hiệu</w:t>
            </w:r>
          </w:p>
        </w:tc>
        <w:tc>
          <w:tcPr>
            <w:tcW w:w="2383" w:type="dxa"/>
            <w:shd w:val="clear" w:color="auto" w:fill="auto"/>
          </w:tcPr>
          <w:p w:rsidR="00622659" w:rsidRPr="000D75C2" w:rsidRDefault="00393174" w:rsidP="00D866A7">
            <w:pPr>
              <w:pStyle w:val="inhangbang"/>
              <w:spacing w:before="60" w:after="60" w:line="276" w:lineRule="auto"/>
              <w:rPr>
                <w:sz w:val="26"/>
                <w:szCs w:val="26"/>
                <w:lang w:eastAsia="ja-JP"/>
              </w:rPr>
            </w:pPr>
            <w:r w:rsidRPr="00B91ADB">
              <w:rPr>
                <w:sz w:val="26"/>
                <w:szCs w:val="26"/>
                <w:lang w:eastAsia="ja-JP"/>
              </w:rPr>
              <w:t>Độ dốc</w:t>
            </w:r>
            <w:r w:rsidR="00622659" w:rsidRPr="00B91ADB">
              <w:rPr>
                <w:sz w:val="26"/>
                <w:szCs w:val="26"/>
                <w:lang w:eastAsia="ja-JP"/>
              </w:rPr>
              <w:t xml:space="preserve"> (</w:t>
            </w:r>
            <w:r w:rsidR="002551DF" w:rsidRPr="00B91ADB">
              <w:rPr>
                <w:sz w:val="26"/>
                <w:szCs w:val="26"/>
                <w:lang w:eastAsia="ja-JP"/>
              </w:rPr>
              <w:t>độ</w:t>
            </w:r>
            <w:r w:rsidR="00622659" w:rsidRPr="00B91ADB">
              <w:rPr>
                <w:sz w:val="26"/>
                <w:szCs w:val="26"/>
                <w:lang w:eastAsia="ja-JP"/>
              </w:rPr>
              <w:t xml:space="preserve"> </w:t>
            </w:r>
            <w:r w:rsidR="00622659" w:rsidRPr="00B91ADB">
              <w:rPr>
                <w:sz w:val="26"/>
                <w:szCs w:val="26"/>
                <w:vertAlign w:val="superscript"/>
                <w:lang w:eastAsia="ja-JP"/>
              </w:rPr>
              <w:t>o</w:t>
            </w:r>
            <w:r w:rsidR="00622659" w:rsidRPr="00B91ADB">
              <w:rPr>
                <w:sz w:val="26"/>
                <w:szCs w:val="26"/>
                <w:lang w:eastAsia="ja-JP"/>
              </w:rPr>
              <w:t>)</w:t>
            </w:r>
          </w:p>
        </w:tc>
        <w:tc>
          <w:tcPr>
            <w:tcW w:w="1605" w:type="dxa"/>
            <w:shd w:val="clear" w:color="auto" w:fill="auto"/>
          </w:tcPr>
          <w:p w:rsidR="00622659" w:rsidRPr="000D75C2" w:rsidRDefault="002551DF" w:rsidP="00D866A7">
            <w:pPr>
              <w:pStyle w:val="inhangbang"/>
              <w:spacing w:before="60" w:after="60" w:line="276" w:lineRule="auto"/>
              <w:rPr>
                <w:sz w:val="26"/>
                <w:szCs w:val="26"/>
                <w:lang w:eastAsia="ja-JP"/>
              </w:rPr>
            </w:pPr>
            <w:r w:rsidRPr="00B91ADB">
              <w:rPr>
                <w:sz w:val="26"/>
                <w:szCs w:val="26"/>
                <w:lang w:eastAsia="ja-JP"/>
              </w:rPr>
              <w:t>Mức độ nguy</w:t>
            </w:r>
            <w:r w:rsidR="00393174" w:rsidRPr="00B91ADB">
              <w:rPr>
                <w:sz w:val="26"/>
                <w:szCs w:val="26"/>
                <w:lang w:eastAsia="ja-JP"/>
              </w:rPr>
              <w:t xml:space="preserve"> cơ</w:t>
            </w:r>
          </w:p>
        </w:tc>
        <w:tc>
          <w:tcPr>
            <w:tcW w:w="2262" w:type="dxa"/>
            <w:shd w:val="clear" w:color="auto" w:fill="auto"/>
          </w:tcPr>
          <w:p w:rsidR="00622659" w:rsidRPr="000D75C2" w:rsidRDefault="00393174" w:rsidP="00D866A7">
            <w:pPr>
              <w:pStyle w:val="inhangbang"/>
              <w:spacing w:before="60" w:after="60" w:line="276" w:lineRule="auto"/>
              <w:rPr>
                <w:sz w:val="26"/>
                <w:szCs w:val="26"/>
                <w:lang w:eastAsia="ja-JP"/>
              </w:rPr>
            </w:pPr>
            <w:r w:rsidRPr="00B91ADB">
              <w:rPr>
                <w:sz w:val="26"/>
                <w:szCs w:val="26"/>
                <w:lang w:eastAsia="ja-JP"/>
              </w:rPr>
              <w:t>Giá trị chỉ số</w:t>
            </w:r>
          </w:p>
        </w:tc>
      </w:tr>
      <w:tr w:rsidR="00A37C4D" w:rsidRPr="000D75C2" w:rsidTr="00D866A7">
        <w:trPr>
          <w:trHeight w:hRule="exact" w:val="397"/>
          <w:jc w:val="center"/>
        </w:trPr>
        <w:tc>
          <w:tcPr>
            <w:tcW w:w="1015" w:type="dxa"/>
            <w:shd w:val="clear" w:color="auto" w:fill="auto"/>
          </w:tcPr>
          <w:p w:rsidR="00622659" w:rsidRPr="000D75C2" w:rsidRDefault="00622659" w:rsidP="00D866A7">
            <w:pPr>
              <w:pStyle w:val="inhangbang"/>
              <w:spacing w:before="60" w:after="60" w:line="276" w:lineRule="auto"/>
              <w:jc w:val="left"/>
              <w:rPr>
                <w:b w:val="0"/>
                <w:sz w:val="26"/>
                <w:szCs w:val="26"/>
                <w:lang w:eastAsia="ja-JP"/>
              </w:rPr>
            </w:pPr>
            <w:r w:rsidRPr="00B91ADB">
              <w:rPr>
                <w:b w:val="0"/>
                <w:sz w:val="26"/>
                <w:szCs w:val="26"/>
                <w:lang w:eastAsia="ja-JP"/>
              </w:rPr>
              <w:t>I</w:t>
            </w:r>
          </w:p>
        </w:tc>
        <w:tc>
          <w:tcPr>
            <w:tcW w:w="151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w:t>
            </w:r>
            <w:r w:rsidRPr="00B91ADB">
              <w:rPr>
                <w:b w:val="0"/>
                <w:sz w:val="26"/>
                <w:szCs w:val="26"/>
                <w:vertAlign w:val="subscript"/>
                <w:lang w:eastAsia="ja-JP"/>
              </w:rPr>
              <w:t>1</w:t>
            </w:r>
          </w:p>
        </w:tc>
        <w:tc>
          <w:tcPr>
            <w:tcW w:w="238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 45</w:t>
            </w:r>
          </w:p>
        </w:tc>
        <w:tc>
          <w:tcPr>
            <w:tcW w:w="1605" w:type="dxa"/>
            <w:shd w:val="clear" w:color="auto" w:fill="auto"/>
          </w:tcPr>
          <w:p w:rsidR="00622659" w:rsidRPr="00B91ADB" w:rsidRDefault="0091132E"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Rất cao</w:t>
            </w:r>
          </w:p>
        </w:tc>
        <w:tc>
          <w:tcPr>
            <w:tcW w:w="2262" w:type="dxa"/>
            <w:shd w:val="clear" w:color="auto" w:fill="auto"/>
          </w:tcPr>
          <w:p w:rsidR="00622659" w:rsidRPr="00B91ADB" w:rsidRDefault="0091132E" w:rsidP="00D866A7">
            <w:pPr>
              <w:pStyle w:val="inhangbang"/>
              <w:tabs>
                <w:tab w:val="left" w:pos="720"/>
              </w:tabs>
              <w:spacing w:before="60" w:after="60" w:line="276" w:lineRule="auto"/>
              <w:rPr>
                <w:b w:val="0"/>
                <w:sz w:val="26"/>
                <w:szCs w:val="26"/>
                <w:lang w:eastAsia="ja-JP"/>
              </w:rPr>
            </w:pPr>
            <w:r w:rsidRPr="00B91ADB">
              <w:rPr>
                <w:b w:val="0"/>
                <w:sz w:val="26"/>
                <w:szCs w:val="26"/>
                <w:lang w:val="pt-BR"/>
              </w:rPr>
              <w:t>0.9</w:t>
            </w:r>
          </w:p>
        </w:tc>
      </w:tr>
      <w:tr w:rsidR="00A37C4D" w:rsidRPr="000D75C2" w:rsidTr="00D866A7">
        <w:trPr>
          <w:trHeight w:hRule="exact" w:val="397"/>
          <w:jc w:val="center"/>
        </w:trPr>
        <w:tc>
          <w:tcPr>
            <w:tcW w:w="1015"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II</w:t>
            </w:r>
          </w:p>
        </w:tc>
        <w:tc>
          <w:tcPr>
            <w:tcW w:w="151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w:t>
            </w:r>
            <w:r w:rsidRPr="00B91ADB">
              <w:rPr>
                <w:b w:val="0"/>
                <w:sz w:val="26"/>
                <w:szCs w:val="26"/>
                <w:vertAlign w:val="subscript"/>
                <w:lang w:eastAsia="ja-JP"/>
              </w:rPr>
              <w:t>2</w:t>
            </w:r>
          </w:p>
        </w:tc>
        <w:tc>
          <w:tcPr>
            <w:tcW w:w="238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35≤ BS&lt;45</w:t>
            </w:r>
          </w:p>
        </w:tc>
        <w:tc>
          <w:tcPr>
            <w:tcW w:w="1605" w:type="dxa"/>
            <w:shd w:val="clear" w:color="auto" w:fill="auto"/>
          </w:tcPr>
          <w:p w:rsidR="00622659" w:rsidRPr="00B91ADB" w:rsidRDefault="0091132E"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 xml:space="preserve">Cao </w:t>
            </w:r>
          </w:p>
        </w:tc>
        <w:tc>
          <w:tcPr>
            <w:tcW w:w="2262" w:type="dxa"/>
            <w:shd w:val="clear" w:color="auto" w:fill="auto"/>
          </w:tcPr>
          <w:p w:rsidR="00622659" w:rsidRPr="00B91ADB" w:rsidRDefault="0091132E" w:rsidP="00D866A7">
            <w:pPr>
              <w:pStyle w:val="inhangbang"/>
              <w:tabs>
                <w:tab w:val="left" w:pos="720"/>
              </w:tabs>
              <w:spacing w:before="60" w:after="60" w:line="276" w:lineRule="auto"/>
              <w:rPr>
                <w:b w:val="0"/>
                <w:sz w:val="26"/>
                <w:szCs w:val="26"/>
                <w:lang w:eastAsia="ja-JP"/>
              </w:rPr>
            </w:pPr>
            <w:r w:rsidRPr="00B91ADB">
              <w:rPr>
                <w:b w:val="0"/>
                <w:sz w:val="26"/>
                <w:szCs w:val="26"/>
                <w:lang w:val="pt-BR"/>
              </w:rPr>
              <w:t>0.7</w:t>
            </w:r>
          </w:p>
        </w:tc>
      </w:tr>
      <w:tr w:rsidR="00A37C4D" w:rsidRPr="000D75C2" w:rsidTr="00D866A7">
        <w:trPr>
          <w:trHeight w:hRule="exact" w:val="397"/>
          <w:jc w:val="center"/>
        </w:trPr>
        <w:tc>
          <w:tcPr>
            <w:tcW w:w="1015"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III</w:t>
            </w:r>
          </w:p>
        </w:tc>
        <w:tc>
          <w:tcPr>
            <w:tcW w:w="151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w:t>
            </w:r>
            <w:r w:rsidRPr="00B91ADB">
              <w:rPr>
                <w:b w:val="0"/>
                <w:sz w:val="26"/>
                <w:szCs w:val="26"/>
                <w:vertAlign w:val="subscript"/>
                <w:lang w:eastAsia="ja-JP"/>
              </w:rPr>
              <w:t>3</w:t>
            </w:r>
          </w:p>
        </w:tc>
        <w:tc>
          <w:tcPr>
            <w:tcW w:w="238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25≤BS&lt;35</w:t>
            </w:r>
          </w:p>
        </w:tc>
        <w:tc>
          <w:tcPr>
            <w:tcW w:w="1605" w:type="dxa"/>
            <w:shd w:val="clear" w:color="auto" w:fill="auto"/>
          </w:tcPr>
          <w:p w:rsidR="00622659" w:rsidRPr="00B91ADB" w:rsidRDefault="0091132E"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 xml:space="preserve">Trung bình </w:t>
            </w:r>
          </w:p>
        </w:tc>
        <w:tc>
          <w:tcPr>
            <w:tcW w:w="2262" w:type="dxa"/>
            <w:shd w:val="clear" w:color="auto" w:fill="auto"/>
          </w:tcPr>
          <w:p w:rsidR="00622659" w:rsidRPr="00B91ADB" w:rsidRDefault="00622659" w:rsidP="00D866A7">
            <w:pPr>
              <w:pStyle w:val="inhangbang"/>
              <w:tabs>
                <w:tab w:val="left" w:pos="720"/>
              </w:tabs>
              <w:spacing w:before="60" w:after="60" w:line="276" w:lineRule="auto"/>
              <w:rPr>
                <w:b w:val="0"/>
                <w:sz w:val="26"/>
                <w:szCs w:val="26"/>
                <w:lang w:eastAsia="ja-JP"/>
              </w:rPr>
            </w:pPr>
            <w:r w:rsidRPr="00B91ADB">
              <w:rPr>
                <w:b w:val="0"/>
                <w:sz w:val="26"/>
                <w:szCs w:val="26"/>
                <w:lang w:val="pt-BR"/>
              </w:rPr>
              <w:t>0.5</w:t>
            </w:r>
          </w:p>
        </w:tc>
      </w:tr>
      <w:tr w:rsidR="00A37C4D" w:rsidRPr="000D75C2" w:rsidTr="00D866A7">
        <w:trPr>
          <w:trHeight w:hRule="exact" w:val="397"/>
          <w:jc w:val="center"/>
        </w:trPr>
        <w:tc>
          <w:tcPr>
            <w:tcW w:w="1015"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IV</w:t>
            </w:r>
          </w:p>
        </w:tc>
        <w:tc>
          <w:tcPr>
            <w:tcW w:w="151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w:t>
            </w:r>
            <w:r w:rsidRPr="00B91ADB">
              <w:rPr>
                <w:b w:val="0"/>
                <w:sz w:val="26"/>
                <w:szCs w:val="26"/>
                <w:vertAlign w:val="subscript"/>
                <w:lang w:eastAsia="ja-JP"/>
              </w:rPr>
              <w:t>4</w:t>
            </w:r>
          </w:p>
        </w:tc>
        <w:tc>
          <w:tcPr>
            <w:tcW w:w="238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12≤ BS&lt;25</w:t>
            </w:r>
          </w:p>
        </w:tc>
        <w:tc>
          <w:tcPr>
            <w:tcW w:w="1605" w:type="dxa"/>
            <w:shd w:val="clear" w:color="auto" w:fill="auto"/>
          </w:tcPr>
          <w:p w:rsidR="00622659" w:rsidRPr="00B91ADB" w:rsidRDefault="0091132E"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 xml:space="preserve">Thấp </w:t>
            </w:r>
          </w:p>
        </w:tc>
        <w:tc>
          <w:tcPr>
            <w:tcW w:w="2262" w:type="dxa"/>
            <w:shd w:val="clear" w:color="auto" w:fill="auto"/>
          </w:tcPr>
          <w:p w:rsidR="00622659" w:rsidRPr="00B91ADB" w:rsidRDefault="0091132E" w:rsidP="00D866A7">
            <w:pPr>
              <w:pStyle w:val="inhangbang"/>
              <w:tabs>
                <w:tab w:val="left" w:pos="720"/>
              </w:tabs>
              <w:spacing w:before="60" w:after="60" w:line="276" w:lineRule="auto"/>
              <w:rPr>
                <w:b w:val="0"/>
                <w:sz w:val="26"/>
                <w:szCs w:val="26"/>
                <w:lang w:eastAsia="ja-JP"/>
              </w:rPr>
            </w:pPr>
            <w:r w:rsidRPr="00B91ADB">
              <w:rPr>
                <w:b w:val="0"/>
                <w:sz w:val="26"/>
                <w:szCs w:val="26"/>
                <w:lang w:val="pt-BR"/>
              </w:rPr>
              <w:t>0.3</w:t>
            </w:r>
          </w:p>
        </w:tc>
      </w:tr>
      <w:tr w:rsidR="00A37C4D" w:rsidRPr="000D75C2" w:rsidTr="00D866A7">
        <w:trPr>
          <w:trHeight w:hRule="exact" w:val="397"/>
          <w:jc w:val="center"/>
        </w:trPr>
        <w:tc>
          <w:tcPr>
            <w:tcW w:w="1015"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V</w:t>
            </w:r>
          </w:p>
        </w:tc>
        <w:tc>
          <w:tcPr>
            <w:tcW w:w="151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w:t>
            </w:r>
            <w:r w:rsidRPr="00B91ADB">
              <w:rPr>
                <w:b w:val="0"/>
                <w:sz w:val="26"/>
                <w:szCs w:val="26"/>
                <w:vertAlign w:val="subscript"/>
                <w:lang w:eastAsia="ja-JP"/>
              </w:rPr>
              <w:t>5</w:t>
            </w:r>
          </w:p>
        </w:tc>
        <w:tc>
          <w:tcPr>
            <w:tcW w:w="2383" w:type="dxa"/>
            <w:shd w:val="clear" w:color="auto" w:fill="auto"/>
          </w:tcPr>
          <w:p w:rsidR="00622659" w:rsidRPr="00B91ADB" w:rsidRDefault="00622659"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BS&lt;12</w:t>
            </w:r>
          </w:p>
        </w:tc>
        <w:tc>
          <w:tcPr>
            <w:tcW w:w="1605" w:type="dxa"/>
            <w:shd w:val="clear" w:color="auto" w:fill="auto"/>
          </w:tcPr>
          <w:p w:rsidR="00622659" w:rsidRPr="00B91ADB" w:rsidRDefault="0091132E" w:rsidP="00D866A7">
            <w:pPr>
              <w:pStyle w:val="inhangbang"/>
              <w:tabs>
                <w:tab w:val="left" w:pos="720"/>
              </w:tabs>
              <w:spacing w:before="60" w:after="60" w:line="276" w:lineRule="auto"/>
              <w:jc w:val="left"/>
              <w:rPr>
                <w:b w:val="0"/>
                <w:sz w:val="26"/>
                <w:szCs w:val="26"/>
                <w:lang w:eastAsia="ja-JP"/>
              </w:rPr>
            </w:pPr>
            <w:r w:rsidRPr="00B91ADB">
              <w:rPr>
                <w:b w:val="0"/>
                <w:sz w:val="26"/>
                <w:szCs w:val="26"/>
                <w:lang w:eastAsia="ja-JP"/>
              </w:rPr>
              <w:t>Rất thấp</w:t>
            </w:r>
          </w:p>
        </w:tc>
        <w:tc>
          <w:tcPr>
            <w:tcW w:w="2262" w:type="dxa"/>
            <w:shd w:val="clear" w:color="auto" w:fill="auto"/>
          </w:tcPr>
          <w:p w:rsidR="00622659" w:rsidRPr="00B91ADB" w:rsidRDefault="0091132E" w:rsidP="00D866A7">
            <w:pPr>
              <w:pStyle w:val="inhangbang"/>
              <w:tabs>
                <w:tab w:val="left" w:pos="720"/>
              </w:tabs>
              <w:spacing w:before="60" w:after="60" w:line="276" w:lineRule="auto"/>
              <w:rPr>
                <w:b w:val="0"/>
                <w:sz w:val="26"/>
                <w:szCs w:val="26"/>
                <w:lang w:eastAsia="ja-JP"/>
              </w:rPr>
            </w:pPr>
            <w:r w:rsidRPr="00B91ADB">
              <w:rPr>
                <w:b w:val="0"/>
                <w:sz w:val="26"/>
                <w:szCs w:val="26"/>
                <w:lang w:val="pt-BR"/>
              </w:rPr>
              <w:t>0.1</w:t>
            </w:r>
          </w:p>
        </w:tc>
      </w:tr>
    </w:tbl>
    <w:p w:rsidR="004D1AA6" w:rsidRPr="000D75C2" w:rsidRDefault="004D1AA6" w:rsidP="00405AE7">
      <w:pPr>
        <w:rPr>
          <w:rFonts w:ascii="Times New Roman" w:hAnsi="Times New Roman"/>
          <w:sz w:val="26"/>
          <w:szCs w:val="26"/>
          <w:lang w:val="it-IT"/>
        </w:rPr>
      </w:pPr>
    </w:p>
    <w:p w:rsidR="004D1AA6" w:rsidRPr="000D75C2" w:rsidRDefault="002141D8" w:rsidP="00405AE7">
      <w:pPr>
        <w:rPr>
          <w:rFonts w:ascii="Times New Roman" w:hAnsi="Times New Roman"/>
          <w:i/>
          <w:sz w:val="26"/>
          <w:szCs w:val="26"/>
          <w:lang w:val="it-IT"/>
        </w:rPr>
      </w:pPr>
      <w:r w:rsidRPr="00B91ADB">
        <w:rPr>
          <w:rFonts w:ascii="Times New Roman" w:hAnsi="Times New Roman"/>
          <w:i/>
          <w:sz w:val="26"/>
          <w:szCs w:val="26"/>
          <w:lang w:val="it-IT"/>
        </w:rPr>
        <w:t xml:space="preserve">Phân cấp nguy cơ xói mòn đất </w:t>
      </w:r>
    </w:p>
    <w:p w:rsidR="002141D8" w:rsidRPr="000D75C2" w:rsidRDefault="002141D8" w:rsidP="00405AE7">
      <w:pPr>
        <w:spacing w:after="240"/>
        <w:rPr>
          <w:rFonts w:ascii="Times New Roman" w:hAnsi="Times New Roman"/>
          <w:sz w:val="26"/>
          <w:szCs w:val="26"/>
        </w:rPr>
      </w:pPr>
      <w:bookmarkStart w:id="95" w:name="_Toc400975313"/>
      <w:r w:rsidRPr="00B91ADB">
        <w:rPr>
          <w:rFonts w:ascii="Times New Roman" w:hAnsi="Times New Roman"/>
          <w:sz w:val="26"/>
          <w:szCs w:val="26"/>
        </w:rPr>
        <w:t>Căn cứ vào đặc điểm của đất cũng như các mối quan hệ giữa đất và đá mẹ, đất có nguy cơ xói mòn được phân thành 5 cấp như bảng dưới đây.</w:t>
      </w:r>
    </w:p>
    <w:p w:rsidR="004D1AA6" w:rsidRPr="000D75C2" w:rsidRDefault="002141D8" w:rsidP="00405AE7">
      <w:pPr>
        <w:pStyle w:val="Caption"/>
        <w:keepNext/>
        <w:rPr>
          <w:rFonts w:ascii="Times New Roman" w:hAnsi="Times New Roman"/>
          <w:sz w:val="26"/>
          <w:szCs w:val="26"/>
        </w:rPr>
      </w:pPr>
      <w:r w:rsidRPr="00B91ADB">
        <w:rPr>
          <w:rFonts w:ascii="Times New Roman" w:hAnsi="Times New Roman"/>
          <w:sz w:val="26"/>
          <w:szCs w:val="26"/>
        </w:rPr>
        <w:t>Bảng</w:t>
      </w:r>
      <w:r w:rsidR="004D1AA6" w:rsidRPr="00B91ADB">
        <w:rPr>
          <w:rFonts w:ascii="Times New Roman" w:hAnsi="Times New Roman"/>
          <w:sz w:val="26"/>
          <w:szCs w:val="26"/>
        </w:rPr>
        <w:t xml:space="preserve"> </w:t>
      </w:r>
      <w:r w:rsidR="005E6273" w:rsidRPr="00B91ADB">
        <w:rPr>
          <w:rFonts w:ascii="Times New Roman" w:hAnsi="Times New Roman"/>
          <w:sz w:val="26"/>
          <w:szCs w:val="26"/>
        </w:rPr>
        <w:t>11</w:t>
      </w:r>
      <w:r w:rsidR="004D1AA6" w:rsidRPr="00B91ADB">
        <w:rPr>
          <w:rFonts w:ascii="Times New Roman" w:hAnsi="Times New Roman"/>
          <w:sz w:val="26"/>
          <w:szCs w:val="26"/>
        </w:rPr>
        <w:t xml:space="preserve">: </w:t>
      </w:r>
      <w:r w:rsidRPr="00B91ADB">
        <w:rPr>
          <w:rFonts w:ascii="Times New Roman" w:hAnsi="Times New Roman"/>
          <w:sz w:val="26"/>
          <w:szCs w:val="26"/>
        </w:rPr>
        <w:t xml:space="preserve">Phân cấp nguy cơ xói mòn đất </w:t>
      </w:r>
    </w:p>
    <w:tbl>
      <w:tblPr>
        <w:tblW w:w="8075" w:type="dxa"/>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831"/>
        <w:gridCol w:w="1541"/>
        <w:gridCol w:w="3242"/>
        <w:gridCol w:w="2461"/>
      </w:tblGrid>
      <w:tr w:rsidR="009C7E58" w:rsidRPr="000D75C2" w:rsidTr="00D866A7">
        <w:trPr>
          <w:trHeight w:val="340"/>
          <w:jc w:val="center"/>
        </w:trPr>
        <w:tc>
          <w:tcPr>
            <w:tcW w:w="831" w:type="dxa"/>
            <w:vAlign w:val="center"/>
          </w:tcPr>
          <w:bookmarkEnd w:id="95"/>
          <w:p w:rsidR="00622659" w:rsidRPr="000D75C2" w:rsidRDefault="002141D8" w:rsidP="00D866A7">
            <w:pPr>
              <w:jc w:val="center"/>
              <w:rPr>
                <w:rFonts w:ascii="Times New Roman" w:eastAsia="MS Mincho" w:hAnsi="Times New Roman"/>
                <w:b/>
                <w:sz w:val="26"/>
                <w:szCs w:val="26"/>
                <w:lang w:eastAsia="ja-JP"/>
              </w:rPr>
            </w:pPr>
            <w:r w:rsidRPr="00B91ADB">
              <w:rPr>
                <w:rFonts w:ascii="Times New Roman" w:eastAsia="MS Mincho" w:hAnsi="Times New Roman"/>
                <w:b/>
                <w:sz w:val="26"/>
                <w:szCs w:val="26"/>
                <w:lang w:eastAsia="ja-JP"/>
              </w:rPr>
              <w:t>Cấp</w:t>
            </w:r>
          </w:p>
        </w:tc>
        <w:tc>
          <w:tcPr>
            <w:tcW w:w="1541" w:type="dxa"/>
            <w:vAlign w:val="center"/>
          </w:tcPr>
          <w:p w:rsidR="00622659" w:rsidRPr="000D75C2" w:rsidRDefault="002141D8" w:rsidP="00D866A7">
            <w:pPr>
              <w:jc w:val="center"/>
              <w:rPr>
                <w:rFonts w:ascii="Times New Roman" w:eastAsia="MS Mincho" w:hAnsi="Times New Roman"/>
                <w:b/>
                <w:sz w:val="26"/>
                <w:szCs w:val="26"/>
                <w:lang w:eastAsia="ja-JP"/>
              </w:rPr>
            </w:pPr>
            <w:r w:rsidRPr="00B91ADB">
              <w:rPr>
                <w:rFonts w:ascii="Times New Roman" w:eastAsia="MS Mincho" w:hAnsi="Times New Roman"/>
                <w:b/>
                <w:sz w:val="26"/>
                <w:szCs w:val="26"/>
                <w:lang w:eastAsia="ja-JP"/>
              </w:rPr>
              <w:t>Ký hiệu</w:t>
            </w:r>
          </w:p>
        </w:tc>
        <w:tc>
          <w:tcPr>
            <w:tcW w:w="3242" w:type="dxa"/>
            <w:vAlign w:val="center"/>
          </w:tcPr>
          <w:p w:rsidR="00622659" w:rsidRPr="000D75C2" w:rsidRDefault="002141D8" w:rsidP="00D866A7">
            <w:pPr>
              <w:jc w:val="center"/>
              <w:rPr>
                <w:rFonts w:ascii="Times New Roman" w:eastAsia="MS Mincho" w:hAnsi="Times New Roman"/>
                <w:b/>
                <w:sz w:val="26"/>
                <w:szCs w:val="26"/>
                <w:lang w:eastAsia="ja-JP"/>
              </w:rPr>
            </w:pPr>
            <w:r w:rsidRPr="00B91ADB">
              <w:rPr>
                <w:rFonts w:ascii="Times New Roman" w:eastAsia="MS Mincho" w:hAnsi="Times New Roman"/>
                <w:b/>
                <w:sz w:val="26"/>
                <w:szCs w:val="26"/>
                <w:lang w:eastAsia="ja-JP"/>
              </w:rPr>
              <w:t>Nguy cơ xói mòn</w:t>
            </w:r>
          </w:p>
        </w:tc>
        <w:tc>
          <w:tcPr>
            <w:tcW w:w="2461" w:type="dxa"/>
            <w:vAlign w:val="center"/>
          </w:tcPr>
          <w:p w:rsidR="00622659" w:rsidRPr="000D75C2" w:rsidRDefault="001E0974" w:rsidP="00D866A7">
            <w:pPr>
              <w:jc w:val="center"/>
              <w:rPr>
                <w:rFonts w:ascii="Times New Roman" w:eastAsia="MS Mincho" w:hAnsi="Times New Roman"/>
                <w:b/>
                <w:sz w:val="26"/>
                <w:szCs w:val="26"/>
                <w:lang w:eastAsia="ja-JP"/>
              </w:rPr>
            </w:pPr>
            <w:r w:rsidRPr="00B91ADB">
              <w:rPr>
                <w:rFonts w:ascii="Times New Roman" w:hAnsi="Times New Roman"/>
                <w:b/>
                <w:sz w:val="26"/>
                <w:szCs w:val="26"/>
                <w:lang w:eastAsia="ja-JP"/>
              </w:rPr>
              <w:t>Giá trị chỉ  số</w:t>
            </w:r>
          </w:p>
        </w:tc>
      </w:tr>
      <w:tr w:rsidR="001E0974" w:rsidRPr="000D75C2" w:rsidTr="00D866A7">
        <w:trPr>
          <w:trHeight w:val="340"/>
          <w:jc w:val="center"/>
        </w:trPr>
        <w:tc>
          <w:tcPr>
            <w:tcW w:w="831" w:type="dxa"/>
            <w:vAlign w:val="center"/>
          </w:tcPr>
          <w:p w:rsidR="001E0974" w:rsidRPr="000D75C2" w:rsidRDefault="001E0974" w:rsidP="00405AE7">
            <w:pPr>
              <w:rPr>
                <w:rFonts w:ascii="Times New Roman" w:eastAsia="MS Mincho" w:hAnsi="Times New Roman"/>
                <w:sz w:val="26"/>
                <w:szCs w:val="26"/>
                <w:lang w:eastAsia="ja-JP"/>
              </w:rPr>
            </w:pPr>
            <w:r w:rsidRPr="00B91ADB">
              <w:rPr>
                <w:rFonts w:ascii="Times New Roman" w:eastAsia="MS Mincho" w:hAnsi="Times New Roman"/>
                <w:sz w:val="26"/>
                <w:szCs w:val="26"/>
                <w:lang w:eastAsia="ja-JP"/>
              </w:rPr>
              <w:t>V</w:t>
            </w:r>
          </w:p>
        </w:tc>
        <w:tc>
          <w:tcPr>
            <w:tcW w:w="154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G</w:t>
            </w:r>
            <w:r w:rsidRPr="00B91ADB">
              <w:rPr>
                <w:rFonts w:ascii="Times New Roman" w:eastAsia="MS Mincho" w:hAnsi="Times New Roman"/>
                <w:sz w:val="26"/>
                <w:szCs w:val="26"/>
                <w:vertAlign w:val="subscript"/>
                <w:lang w:eastAsia="ja-JP"/>
              </w:rPr>
              <w:t>1</w:t>
            </w:r>
          </w:p>
        </w:tc>
        <w:tc>
          <w:tcPr>
            <w:tcW w:w="3242" w:type="dxa"/>
            <w:vAlign w:val="center"/>
          </w:tcPr>
          <w:p w:rsidR="001E0974" w:rsidRPr="00B91ADB" w:rsidRDefault="001E0974" w:rsidP="00405AE7">
            <w:pPr>
              <w:pStyle w:val="HINH0"/>
              <w:tabs>
                <w:tab w:val="left" w:pos="720"/>
              </w:tabs>
              <w:spacing w:line="276" w:lineRule="auto"/>
              <w:rPr>
                <w:rFonts w:cs="Times New Roman"/>
                <w:sz w:val="26"/>
                <w:szCs w:val="26"/>
              </w:rPr>
            </w:pPr>
            <w:r w:rsidRPr="00B91ADB">
              <w:rPr>
                <w:rFonts w:cs="Times New Roman"/>
                <w:sz w:val="26"/>
                <w:szCs w:val="26"/>
              </w:rPr>
              <w:t>Rất cao</w:t>
            </w:r>
          </w:p>
        </w:tc>
        <w:tc>
          <w:tcPr>
            <w:tcW w:w="2461" w:type="dxa"/>
            <w:vAlign w:val="center"/>
          </w:tcPr>
          <w:p w:rsidR="001E0974" w:rsidRPr="00B91ADB" w:rsidRDefault="001E0974" w:rsidP="00405AE7">
            <w:pPr>
              <w:pStyle w:val="HINH0"/>
              <w:tabs>
                <w:tab w:val="left" w:pos="720"/>
              </w:tabs>
              <w:spacing w:line="276" w:lineRule="auto"/>
              <w:rPr>
                <w:rFonts w:eastAsia="MS Mincho" w:cs="Times New Roman"/>
                <w:sz w:val="26"/>
                <w:szCs w:val="26"/>
              </w:rPr>
            </w:pPr>
            <w:r w:rsidRPr="00B91ADB">
              <w:rPr>
                <w:rFonts w:cs="Times New Roman"/>
                <w:sz w:val="26"/>
                <w:szCs w:val="26"/>
                <w:lang w:val="pt-BR"/>
              </w:rPr>
              <w:t>0.9</w:t>
            </w:r>
          </w:p>
        </w:tc>
      </w:tr>
      <w:tr w:rsidR="001E0974" w:rsidRPr="000D75C2" w:rsidTr="00D866A7">
        <w:trPr>
          <w:trHeight w:val="340"/>
          <w:jc w:val="center"/>
        </w:trPr>
        <w:tc>
          <w:tcPr>
            <w:tcW w:w="83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IV</w:t>
            </w:r>
          </w:p>
        </w:tc>
        <w:tc>
          <w:tcPr>
            <w:tcW w:w="154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G</w:t>
            </w:r>
            <w:r w:rsidRPr="00B91ADB">
              <w:rPr>
                <w:rFonts w:ascii="Times New Roman" w:eastAsia="MS Mincho" w:hAnsi="Times New Roman"/>
                <w:sz w:val="26"/>
                <w:szCs w:val="26"/>
                <w:vertAlign w:val="subscript"/>
                <w:lang w:eastAsia="ja-JP"/>
              </w:rPr>
              <w:t>2</w:t>
            </w:r>
          </w:p>
        </w:tc>
        <w:tc>
          <w:tcPr>
            <w:tcW w:w="3242" w:type="dxa"/>
            <w:vAlign w:val="center"/>
          </w:tcPr>
          <w:p w:rsidR="001E0974" w:rsidRPr="00B91ADB" w:rsidRDefault="001E0974" w:rsidP="00405AE7">
            <w:pPr>
              <w:pStyle w:val="HINH0"/>
              <w:tabs>
                <w:tab w:val="left" w:pos="720"/>
              </w:tabs>
              <w:spacing w:line="276" w:lineRule="auto"/>
              <w:rPr>
                <w:rFonts w:cs="Times New Roman"/>
                <w:sz w:val="26"/>
                <w:szCs w:val="26"/>
              </w:rPr>
            </w:pPr>
            <w:r w:rsidRPr="00B91ADB">
              <w:rPr>
                <w:rFonts w:cs="Times New Roman"/>
                <w:sz w:val="26"/>
                <w:szCs w:val="26"/>
              </w:rPr>
              <w:t>Cao</w:t>
            </w:r>
          </w:p>
        </w:tc>
        <w:tc>
          <w:tcPr>
            <w:tcW w:w="2461" w:type="dxa"/>
            <w:vAlign w:val="center"/>
          </w:tcPr>
          <w:p w:rsidR="001E0974" w:rsidRPr="00B91ADB" w:rsidRDefault="001E0974" w:rsidP="00405AE7">
            <w:pPr>
              <w:pStyle w:val="HINH0"/>
              <w:tabs>
                <w:tab w:val="left" w:pos="720"/>
              </w:tabs>
              <w:spacing w:line="276" w:lineRule="auto"/>
              <w:rPr>
                <w:rFonts w:eastAsia="MS Mincho" w:cs="Times New Roman"/>
                <w:sz w:val="26"/>
                <w:szCs w:val="26"/>
              </w:rPr>
            </w:pPr>
            <w:r w:rsidRPr="00B91ADB">
              <w:rPr>
                <w:rFonts w:cs="Times New Roman"/>
                <w:sz w:val="26"/>
                <w:szCs w:val="26"/>
                <w:lang w:val="pt-BR"/>
              </w:rPr>
              <w:t>0.7</w:t>
            </w:r>
          </w:p>
        </w:tc>
      </w:tr>
      <w:tr w:rsidR="001E0974" w:rsidRPr="000D75C2" w:rsidTr="00D866A7">
        <w:trPr>
          <w:trHeight w:val="340"/>
          <w:jc w:val="center"/>
        </w:trPr>
        <w:tc>
          <w:tcPr>
            <w:tcW w:w="83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III</w:t>
            </w:r>
          </w:p>
        </w:tc>
        <w:tc>
          <w:tcPr>
            <w:tcW w:w="154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G</w:t>
            </w:r>
            <w:r w:rsidRPr="00B91ADB">
              <w:rPr>
                <w:rFonts w:ascii="Times New Roman" w:eastAsia="MS Mincho" w:hAnsi="Times New Roman"/>
                <w:sz w:val="26"/>
                <w:szCs w:val="26"/>
                <w:vertAlign w:val="subscript"/>
                <w:lang w:eastAsia="ja-JP"/>
              </w:rPr>
              <w:t>3</w:t>
            </w:r>
          </w:p>
        </w:tc>
        <w:tc>
          <w:tcPr>
            <w:tcW w:w="3242" w:type="dxa"/>
            <w:vAlign w:val="center"/>
          </w:tcPr>
          <w:p w:rsidR="001E0974" w:rsidRPr="00B91ADB" w:rsidRDefault="001E0974" w:rsidP="00405AE7">
            <w:pPr>
              <w:pStyle w:val="HINH0"/>
              <w:tabs>
                <w:tab w:val="left" w:pos="720"/>
              </w:tabs>
              <w:spacing w:line="276" w:lineRule="auto"/>
              <w:rPr>
                <w:rFonts w:cs="Times New Roman"/>
                <w:sz w:val="26"/>
                <w:szCs w:val="26"/>
              </w:rPr>
            </w:pPr>
            <w:r w:rsidRPr="00B91ADB">
              <w:rPr>
                <w:rFonts w:cs="Times New Roman"/>
                <w:sz w:val="26"/>
                <w:szCs w:val="26"/>
              </w:rPr>
              <w:t>Trung bình</w:t>
            </w:r>
          </w:p>
        </w:tc>
        <w:tc>
          <w:tcPr>
            <w:tcW w:w="2461" w:type="dxa"/>
            <w:vAlign w:val="center"/>
          </w:tcPr>
          <w:p w:rsidR="001E0974" w:rsidRPr="00B91ADB" w:rsidRDefault="001E0974" w:rsidP="00405AE7">
            <w:pPr>
              <w:pStyle w:val="HINH0"/>
              <w:tabs>
                <w:tab w:val="left" w:pos="720"/>
              </w:tabs>
              <w:spacing w:line="276" w:lineRule="auto"/>
              <w:rPr>
                <w:rFonts w:eastAsia="MS Mincho" w:cs="Times New Roman"/>
                <w:sz w:val="26"/>
                <w:szCs w:val="26"/>
              </w:rPr>
            </w:pPr>
            <w:r w:rsidRPr="00B91ADB">
              <w:rPr>
                <w:rFonts w:cs="Times New Roman"/>
                <w:sz w:val="26"/>
                <w:szCs w:val="26"/>
                <w:lang w:val="pt-BR"/>
              </w:rPr>
              <w:t>0.5</w:t>
            </w:r>
          </w:p>
        </w:tc>
      </w:tr>
      <w:tr w:rsidR="001E0974" w:rsidRPr="000D75C2" w:rsidTr="00D866A7">
        <w:trPr>
          <w:trHeight w:val="340"/>
          <w:jc w:val="center"/>
        </w:trPr>
        <w:tc>
          <w:tcPr>
            <w:tcW w:w="83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II</w:t>
            </w:r>
          </w:p>
        </w:tc>
        <w:tc>
          <w:tcPr>
            <w:tcW w:w="154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G</w:t>
            </w:r>
            <w:r w:rsidRPr="00B91ADB">
              <w:rPr>
                <w:rFonts w:ascii="Times New Roman" w:eastAsia="MS Mincho" w:hAnsi="Times New Roman"/>
                <w:sz w:val="26"/>
                <w:szCs w:val="26"/>
                <w:vertAlign w:val="subscript"/>
                <w:lang w:eastAsia="ja-JP"/>
              </w:rPr>
              <w:t>4</w:t>
            </w:r>
          </w:p>
        </w:tc>
        <w:tc>
          <w:tcPr>
            <w:tcW w:w="3242" w:type="dxa"/>
            <w:vAlign w:val="center"/>
          </w:tcPr>
          <w:p w:rsidR="001E0974" w:rsidRPr="00B91ADB" w:rsidRDefault="001E0974" w:rsidP="00405AE7">
            <w:pPr>
              <w:pStyle w:val="HINH0"/>
              <w:tabs>
                <w:tab w:val="left" w:pos="720"/>
              </w:tabs>
              <w:spacing w:line="276" w:lineRule="auto"/>
              <w:rPr>
                <w:rFonts w:cs="Times New Roman"/>
                <w:sz w:val="26"/>
                <w:szCs w:val="26"/>
              </w:rPr>
            </w:pPr>
            <w:r w:rsidRPr="00B91ADB">
              <w:rPr>
                <w:rFonts w:cs="Times New Roman"/>
                <w:sz w:val="26"/>
                <w:szCs w:val="26"/>
              </w:rPr>
              <w:t>Thấp</w:t>
            </w:r>
          </w:p>
        </w:tc>
        <w:tc>
          <w:tcPr>
            <w:tcW w:w="2461" w:type="dxa"/>
            <w:vAlign w:val="center"/>
          </w:tcPr>
          <w:p w:rsidR="001E0974" w:rsidRPr="00B91ADB" w:rsidRDefault="001E0974" w:rsidP="00405AE7">
            <w:pPr>
              <w:pStyle w:val="HINH0"/>
              <w:tabs>
                <w:tab w:val="left" w:pos="720"/>
              </w:tabs>
              <w:spacing w:line="276" w:lineRule="auto"/>
              <w:rPr>
                <w:rFonts w:eastAsia="MS Mincho" w:cs="Times New Roman"/>
                <w:sz w:val="26"/>
                <w:szCs w:val="26"/>
              </w:rPr>
            </w:pPr>
            <w:r w:rsidRPr="00B91ADB">
              <w:rPr>
                <w:rFonts w:cs="Times New Roman"/>
                <w:sz w:val="26"/>
                <w:szCs w:val="26"/>
                <w:lang w:val="pt-BR"/>
              </w:rPr>
              <w:t>0.3</w:t>
            </w:r>
          </w:p>
        </w:tc>
      </w:tr>
      <w:tr w:rsidR="001E0974" w:rsidRPr="000D75C2" w:rsidTr="00D866A7">
        <w:trPr>
          <w:trHeight w:val="340"/>
          <w:jc w:val="center"/>
        </w:trPr>
        <w:tc>
          <w:tcPr>
            <w:tcW w:w="83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I</w:t>
            </w:r>
          </w:p>
        </w:tc>
        <w:tc>
          <w:tcPr>
            <w:tcW w:w="1541" w:type="dxa"/>
            <w:vAlign w:val="center"/>
          </w:tcPr>
          <w:p w:rsidR="001E0974" w:rsidRPr="00B91ADB" w:rsidRDefault="001E0974" w:rsidP="00405AE7">
            <w:pPr>
              <w:tabs>
                <w:tab w:val="left" w:pos="720"/>
              </w:tabs>
              <w:rPr>
                <w:rFonts w:ascii="Times New Roman" w:eastAsia="MS Mincho" w:hAnsi="Times New Roman"/>
                <w:sz w:val="26"/>
                <w:szCs w:val="26"/>
                <w:lang w:eastAsia="ja-JP"/>
              </w:rPr>
            </w:pPr>
            <w:r w:rsidRPr="00B91ADB">
              <w:rPr>
                <w:rFonts w:ascii="Times New Roman" w:eastAsia="MS Mincho" w:hAnsi="Times New Roman"/>
                <w:sz w:val="26"/>
                <w:szCs w:val="26"/>
                <w:lang w:eastAsia="ja-JP"/>
              </w:rPr>
              <w:t>G</w:t>
            </w:r>
            <w:r w:rsidRPr="00B91ADB">
              <w:rPr>
                <w:rFonts w:ascii="Times New Roman" w:eastAsia="MS Mincho" w:hAnsi="Times New Roman"/>
                <w:sz w:val="26"/>
                <w:szCs w:val="26"/>
                <w:vertAlign w:val="subscript"/>
                <w:lang w:eastAsia="ja-JP"/>
              </w:rPr>
              <w:t>5</w:t>
            </w:r>
          </w:p>
        </w:tc>
        <w:tc>
          <w:tcPr>
            <w:tcW w:w="3242" w:type="dxa"/>
            <w:vAlign w:val="center"/>
          </w:tcPr>
          <w:p w:rsidR="001E0974" w:rsidRPr="00B91ADB" w:rsidRDefault="001E0974" w:rsidP="00405AE7">
            <w:pPr>
              <w:pStyle w:val="HINH0"/>
              <w:tabs>
                <w:tab w:val="left" w:pos="720"/>
              </w:tabs>
              <w:spacing w:line="276" w:lineRule="auto"/>
              <w:rPr>
                <w:rFonts w:cs="Times New Roman"/>
                <w:sz w:val="26"/>
                <w:szCs w:val="26"/>
              </w:rPr>
            </w:pPr>
            <w:r w:rsidRPr="00B91ADB">
              <w:rPr>
                <w:rFonts w:cs="Times New Roman"/>
                <w:sz w:val="26"/>
                <w:szCs w:val="26"/>
              </w:rPr>
              <w:t>Rất thấp</w:t>
            </w:r>
          </w:p>
        </w:tc>
        <w:tc>
          <w:tcPr>
            <w:tcW w:w="2461" w:type="dxa"/>
            <w:vAlign w:val="center"/>
          </w:tcPr>
          <w:p w:rsidR="001E0974" w:rsidRPr="00B91ADB" w:rsidRDefault="001E0974" w:rsidP="00405AE7">
            <w:pPr>
              <w:pStyle w:val="HINH0"/>
              <w:tabs>
                <w:tab w:val="left" w:pos="720"/>
              </w:tabs>
              <w:spacing w:line="276" w:lineRule="auto"/>
              <w:rPr>
                <w:rFonts w:eastAsia="MS Mincho" w:cs="Times New Roman"/>
                <w:sz w:val="26"/>
                <w:szCs w:val="26"/>
              </w:rPr>
            </w:pPr>
            <w:r w:rsidRPr="00B91ADB">
              <w:rPr>
                <w:rFonts w:cs="Times New Roman"/>
                <w:sz w:val="26"/>
                <w:szCs w:val="26"/>
                <w:lang w:val="pt-BR"/>
              </w:rPr>
              <w:t>0.1</w:t>
            </w:r>
          </w:p>
        </w:tc>
      </w:tr>
    </w:tbl>
    <w:p w:rsidR="00622659" w:rsidRPr="000D75C2" w:rsidRDefault="00622659" w:rsidP="00405AE7">
      <w:pPr>
        <w:ind w:left="5760"/>
        <w:rPr>
          <w:rFonts w:ascii="Times New Roman" w:hAnsi="Times New Roman"/>
          <w:i/>
          <w:sz w:val="26"/>
          <w:szCs w:val="26"/>
        </w:rPr>
      </w:pPr>
    </w:p>
    <w:p w:rsidR="001E0974" w:rsidRPr="000D75C2" w:rsidRDefault="001E0974" w:rsidP="00405AE7">
      <w:pPr>
        <w:numPr>
          <w:ilvl w:val="0"/>
          <w:numId w:val="14"/>
        </w:numPr>
        <w:spacing w:after="240"/>
        <w:rPr>
          <w:rFonts w:ascii="Times New Roman" w:hAnsi="Times New Roman"/>
          <w:sz w:val="26"/>
          <w:szCs w:val="26"/>
        </w:rPr>
      </w:pPr>
      <w:bookmarkStart w:id="96" w:name="_Toc400975314"/>
      <w:r w:rsidRPr="00B91ADB">
        <w:rPr>
          <w:rFonts w:ascii="Times New Roman" w:hAnsi="Times New Roman"/>
          <w:sz w:val="26"/>
          <w:szCs w:val="26"/>
        </w:rPr>
        <w:t>Nhóm</w:t>
      </w:r>
      <w:r w:rsidR="00622659" w:rsidRPr="00B91ADB">
        <w:rPr>
          <w:rFonts w:ascii="Times New Roman" w:hAnsi="Times New Roman"/>
          <w:sz w:val="26"/>
          <w:szCs w:val="26"/>
        </w:rPr>
        <w:t xml:space="preserve"> 1 (G1) </w:t>
      </w:r>
      <w:r w:rsidRPr="00B91ADB">
        <w:rPr>
          <w:rFonts w:ascii="Times New Roman" w:hAnsi="Times New Roman"/>
          <w:sz w:val="26"/>
          <w:szCs w:val="26"/>
        </w:rPr>
        <w:t xml:space="preserve">gồm các loại đất: Fa, Fq, Ha, Hq (xem Bảng </w:t>
      </w:r>
      <w:r w:rsidR="00750960" w:rsidRPr="00B91ADB">
        <w:rPr>
          <w:rFonts w:ascii="Times New Roman" w:hAnsi="Times New Roman"/>
          <w:sz w:val="26"/>
          <w:szCs w:val="26"/>
        </w:rPr>
        <w:t>12</w:t>
      </w:r>
      <w:r w:rsidRPr="00B91ADB">
        <w:rPr>
          <w:rFonts w:ascii="Times New Roman" w:hAnsi="Times New Roman"/>
          <w:sz w:val="26"/>
          <w:szCs w:val="26"/>
        </w:rPr>
        <w:t xml:space="preserve">), được hình thành </w:t>
      </w:r>
      <w:r w:rsidR="00B7132D" w:rsidRPr="00B91ADB">
        <w:rPr>
          <w:rFonts w:ascii="Times New Roman" w:hAnsi="Times New Roman"/>
          <w:sz w:val="26"/>
          <w:szCs w:val="26"/>
        </w:rPr>
        <w:t>do</w:t>
      </w:r>
      <w:r w:rsidRPr="00B91ADB">
        <w:rPr>
          <w:rFonts w:ascii="Times New Roman" w:hAnsi="Times New Roman"/>
          <w:sz w:val="26"/>
          <w:szCs w:val="26"/>
        </w:rPr>
        <w:t xml:space="preserve"> quá trình phong hoá, axit, đá hoặc đá </w:t>
      </w:r>
      <w:r w:rsidR="00B7132D" w:rsidRPr="00B91ADB">
        <w:rPr>
          <w:rFonts w:ascii="Times New Roman" w:hAnsi="Times New Roman"/>
          <w:sz w:val="26"/>
          <w:szCs w:val="26"/>
        </w:rPr>
        <w:t>cát</w:t>
      </w:r>
      <w:r w:rsidRPr="00B91ADB">
        <w:rPr>
          <w:rFonts w:ascii="Times New Roman" w:hAnsi="Times New Roman"/>
          <w:sz w:val="26"/>
          <w:szCs w:val="26"/>
        </w:rPr>
        <w:t xml:space="preserve">. </w:t>
      </w:r>
      <w:r w:rsidR="00B7132D" w:rsidRPr="00B91ADB">
        <w:rPr>
          <w:rFonts w:ascii="Times New Roman" w:hAnsi="Times New Roman"/>
          <w:sz w:val="26"/>
          <w:szCs w:val="26"/>
        </w:rPr>
        <w:t xml:space="preserve">Kết </w:t>
      </w:r>
      <w:r w:rsidRPr="00B91ADB">
        <w:rPr>
          <w:rFonts w:ascii="Times New Roman" w:hAnsi="Times New Roman"/>
          <w:sz w:val="26"/>
          <w:szCs w:val="26"/>
        </w:rPr>
        <w:t xml:space="preserve">cấu chính của </w:t>
      </w:r>
      <w:r w:rsidR="00B7132D" w:rsidRPr="00B91ADB">
        <w:rPr>
          <w:rFonts w:ascii="Times New Roman" w:hAnsi="Times New Roman"/>
          <w:sz w:val="26"/>
          <w:szCs w:val="26"/>
        </w:rPr>
        <w:t>những</w:t>
      </w:r>
      <w:r w:rsidRPr="00B91ADB">
        <w:rPr>
          <w:rFonts w:ascii="Times New Roman" w:hAnsi="Times New Roman"/>
          <w:sz w:val="26"/>
          <w:szCs w:val="26"/>
        </w:rPr>
        <w:t xml:space="preserve"> loại đất</w:t>
      </w:r>
      <w:r w:rsidR="00B7132D" w:rsidRPr="00B91ADB">
        <w:rPr>
          <w:rFonts w:ascii="Times New Roman" w:hAnsi="Times New Roman"/>
          <w:sz w:val="26"/>
          <w:szCs w:val="26"/>
        </w:rPr>
        <w:t xml:space="preserve"> này</w:t>
      </w:r>
      <w:r w:rsidRPr="00B91ADB">
        <w:rPr>
          <w:rFonts w:ascii="Times New Roman" w:hAnsi="Times New Roman"/>
          <w:sz w:val="26"/>
          <w:szCs w:val="26"/>
        </w:rPr>
        <w:t xml:space="preserve"> là </w:t>
      </w:r>
      <w:r w:rsidR="00B7132D" w:rsidRPr="00B91ADB">
        <w:rPr>
          <w:rFonts w:ascii="Times New Roman" w:hAnsi="Times New Roman"/>
          <w:sz w:val="26"/>
          <w:szCs w:val="26"/>
        </w:rPr>
        <w:t xml:space="preserve">đất </w:t>
      </w:r>
      <w:r w:rsidRPr="00B91ADB">
        <w:rPr>
          <w:rFonts w:ascii="Times New Roman" w:hAnsi="Times New Roman"/>
          <w:sz w:val="26"/>
          <w:szCs w:val="26"/>
        </w:rPr>
        <w:t xml:space="preserve">bùn, cấu trúc </w:t>
      </w:r>
      <w:r w:rsidR="00B7132D" w:rsidRPr="00B91ADB">
        <w:rPr>
          <w:rFonts w:ascii="Times New Roman" w:hAnsi="Times New Roman"/>
          <w:sz w:val="26"/>
          <w:szCs w:val="26"/>
        </w:rPr>
        <w:t>kém</w:t>
      </w:r>
      <w:r w:rsidRPr="00B91ADB">
        <w:rPr>
          <w:rFonts w:ascii="Times New Roman" w:hAnsi="Times New Roman"/>
          <w:sz w:val="26"/>
          <w:szCs w:val="26"/>
        </w:rPr>
        <w:t xml:space="preserve">, và hàm lượng mùn thấp. </w:t>
      </w:r>
      <w:r w:rsidR="00B7132D" w:rsidRPr="00B91ADB">
        <w:rPr>
          <w:rFonts w:ascii="Times New Roman" w:hAnsi="Times New Roman"/>
          <w:sz w:val="26"/>
          <w:szCs w:val="26"/>
        </w:rPr>
        <w:t>Những loại đất này chủ yếu</w:t>
      </w:r>
      <w:r w:rsidRPr="00B91ADB">
        <w:rPr>
          <w:rFonts w:ascii="Times New Roman" w:hAnsi="Times New Roman"/>
          <w:sz w:val="26"/>
          <w:szCs w:val="26"/>
        </w:rPr>
        <w:t xml:space="preserve"> phân bố trên đất </w:t>
      </w:r>
      <w:r w:rsidR="00B7132D" w:rsidRPr="00B91ADB">
        <w:rPr>
          <w:rFonts w:ascii="Times New Roman" w:hAnsi="Times New Roman"/>
          <w:sz w:val="26"/>
          <w:szCs w:val="26"/>
        </w:rPr>
        <w:t xml:space="preserve">có độ </w:t>
      </w:r>
      <w:r w:rsidRPr="00B91ADB">
        <w:rPr>
          <w:rFonts w:ascii="Times New Roman" w:hAnsi="Times New Roman"/>
          <w:sz w:val="26"/>
          <w:szCs w:val="26"/>
        </w:rPr>
        <w:t xml:space="preserve">dốc </w:t>
      </w:r>
      <w:r w:rsidR="00B7132D" w:rsidRPr="00B91ADB">
        <w:rPr>
          <w:rFonts w:ascii="Times New Roman" w:hAnsi="Times New Roman"/>
          <w:sz w:val="26"/>
          <w:szCs w:val="26"/>
        </w:rPr>
        <w:t>lớn nên</w:t>
      </w:r>
      <w:r w:rsidRPr="00B91ADB">
        <w:rPr>
          <w:rFonts w:ascii="Times New Roman" w:hAnsi="Times New Roman"/>
          <w:sz w:val="26"/>
          <w:szCs w:val="26"/>
        </w:rPr>
        <w:t xml:space="preserve"> </w:t>
      </w:r>
      <w:r w:rsidR="00B7132D" w:rsidRPr="00B91ADB">
        <w:rPr>
          <w:rFonts w:ascii="Times New Roman" w:hAnsi="Times New Roman"/>
          <w:sz w:val="26"/>
          <w:szCs w:val="26"/>
        </w:rPr>
        <w:t>nguy cơ</w:t>
      </w:r>
      <w:r w:rsidRPr="00B91ADB">
        <w:rPr>
          <w:rFonts w:ascii="Times New Roman" w:hAnsi="Times New Roman"/>
          <w:sz w:val="26"/>
          <w:szCs w:val="26"/>
        </w:rPr>
        <w:t xml:space="preserve"> xói mòn cao nhất.</w:t>
      </w:r>
    </w:p>
    <w:p w:rsidR="00B7132D" w:rsidRPr="000D75C2" w:rsidRDefault="00622659" w:rsidP="00405AE7">
      <w:pPr>
        <w:numPr>
          <w:ilvl w:val="0"/>
          <w:numId w:val="14"/>
        </w:numPr>
        <w:spacing w:after="240"/>
        <w:rPr>
          <w:rFonts w:ascii="Times New Roman" w:hAnsi="Times New Roman"/>
          <w:sz w:val="26"/>
          <w:szCs w:val="26"/>
        </w:rPr>
      </w:pPr>
      <w:r w:rsidRPr="00B91ADB">
        <w:rPr>
          <w:rFonts w:ascii="Times New Roman" w:hAnsi="Times New Roman"/>
          <w:sz w:val="26"/>
          <w:szCs w:val="26"/>
        </w:rPr>
        <w:t xml:space="preserve">Group 2 (G2) </w:t>
      </w:r>
      <w:r w:rsidR="009D7786" w:rsidRPr="00B91ADB">
        <w:rPr>
          <w:rFonts w:ascii="Times New Roman" w:hAnsi="Times New Roman"/>
          <w:sz w:val="26"/>
          <w:szCs w:val="26"/>
        </w:rPr>
        <w:t xml:space="preserve">gồm các loại đất: X, B, Ba, hình thành từ đất phù sa cổ hoặc quá trình thoái hoá đá macmaaxit. Kết cấu của đất là  đất bùn, </w:t>
      </w:r>
      <w:r w:rsidR="000928BE" w:rsidRPr="00B91ADB">
        <w:rPr>
          <w:rFonts w:ascii="Times New Roman" w:hAnsi="Times New Roman"/>
          <w:sz w:val="26"/>
          <w:szCs w:val="26"/>
        </w:rPr>
        <w:t>mất cấu trúc</w:t>
      </w:r>
      <w:r w:rsidR="009D7786" w:rsidRPr="00B91ADB">
        <w:rPr>
          <w:rFonts w:ascii="Times New Roman" w:hAnsi="Times New Roman"/>
          <w:sz w:val="26"/>
          <w:szCs w:val="26"/>
        </w:rPr>
        <w:t xml:space="preserve">, </w:t>
      </w:r>
      <w:r w:rsidR="000928BE" w:rsidRPr="00B91ADB">
        <w:rPr>
          <w:rFonts w:ascii="Times New Roman" w:hAnsi="Times New Roman"/>
          <w:sz w:val="26"/>
          <w:szCs w:val="26"/>
        </w:rPr>
        <w:t>tính dẻo, tính dính đều kém</w:t>
      </w:r>
      <w:r w:rsidR="009D7786" w:rsidRPr="00B91ADB">
        <w:rPr>
          <w:rFonts w:ascii="Times New Roman" w:hAnsi="Times New Roman"/>
          <w:sz w:val="26"/>
          <w:szCs w:val="26"/>
        </w:rPr>
        <w:t xml:space="preserve">. Chúng được </w:t>
      </w:r>
      <w:r w:rsidR="000928BE" w:rsidRPr="00B91ADB">
        <w:rPr>
          <w:rFonts w:ascii="Times New Roman" w:hAnsi="Times New Roman"/>
          <w:sz w:val="26"/>
          <w:szCs w:val="26"/>
        </w:rPr>
        <w:t>phân bổ</w:t>
      </w:r>
      <w:r w:rsidR="009D7786" w:rsidRPr="00B91ADB">
        <w:rPr>
          <w:rFonts w:ascii="Times New Roman" w:hAnsi="Times New Roman"/>
          <w:sz w:val="26"/>
          <w:szCs w:val="26"/>
        </w:rPr>
        <w:t xml:space="preserve"> chủ yếu ở </w:t>
      </w:r>
      <w:r w:rsidR="000928BE" w:rsidRPr="00B91ADB">
        <w:rPr>
          <w:rFonts w:ascii="Times New Roman" w:hAnsi="Times New Roman"/>
          <w:sz w:val="26"/>
          <w:szCs w:val="26"/>
        </w:rPr>
        <w:t xml:space="preserve">châu thổ hoặc </w:t>
      </w:r>
      <w:r w:rsidR="009D7786" w:rsidRPr="00B91ADB">
        <w:rPr>
          <w:rFonts w:ascii="Times New Roman" w:hAnsi="Times New Roman"/>
          <w:sz w:val="26"/>
          <w:szCs w:val="26"/>
        </w:rPr>
        <w:t xml:space="preserve">đồng bằng </w:t>
      </w:r>
      <w:r w:rsidR="000928BE" w:rsidRPr="00B91ADB">
        <w:rPr>
          <w:rFonts w:ascii="Times New Roman" w:hAnsi="Times New Roman"/>
          <w:sz w:val="26"/>
          <w:szCs w:val="26"/>
        </w:rPr>
        <w:t>có</w:t>
      </w:r>
      <w:r w:rsidR="009D7786" w:rsidRPr="00B91ADB">
        <w:rPr>
          <w:rFonts w:ascii="Times New Roman" w:hAnsi="Times New Roman"/>
          <w:sz w:val="26"/>
          <w:szCs w:val="26"/>
        </w:rPr>
        <w:t xml:space="preserve"> độ dốc thấp. Vì vậy </w:t>
      </w:r>
      <w:r w:rsidR="000928BE" w:rsidRPr="00B91ADB">
        <w:rPr>
          <w:rFonts w:ascii="Times New Roman" w:hAnsi="Times New Roman"/>
          <w:sz w:val="26"/>
          <w:szCs w:val="26"/>
        </w:rPr>
        <w:t>nguy cơ xói mòn thấp hơn nhóm</w:t>
      </w:r>
      <w:r w:rsidR="009D7786" w:rsidRPr="00B91ADB">
        <w:rPr>
          <w:rFonts w:ascii="Times New Roman" w:hAnsi="Times New Roman"/>
          <w:sz w:val="26"/>
          <w:szCs w:val="26"/>
        </w:rPr>
        <w:t xml:space="preserve"> G1.</w:t>
      </w:r>
    </w:p>
    <w:p w:rsidR="000928BE" w:rsidRPr="000D75C2" w:rsidRDefault="00622659" w:rsidP="00405AE7">
      <w:pPr>
        <w:numPr>
          <w:ilvl w:val="0"/>
          <w:numId w:val="14"/>
        </w:numPr>
        <w:spacing w:after="240"/>
        <w:rPr>
          <w:rFonts w:ascii="Times New Roman" w:hAnsi="Times New Roman"/>
          <w:sz w:val="26"/>
          <w:szCs w:val="26"/>
        </w:rPr>
      </w:pPr>
      <w:r w:rsidRPr="00B91ADB">
        <w:rPr>
          <w:rFonts w:ascii="Times New Roman" w:hAnsi="Times New Roman"/>
          <w:sz w:val="26"/>
          <w:szCs w:val="26"/>
        </w:rPr>
        <w:t xml:space="preserve">Group 3 (G3) </w:t>
      </w:r>
      <w:r w:rsidR="000928BE" w:rsidRPr="00B91ADB">
        <w:rPr>
          <w:rFonts w:ascii="Times New Roman" w:hAnsi="Times New Roman"/>
          <w:sz w:val="26"/>
          <w:szCs w:val="26"/>
        </w:rPr>
        <w:t>gồm các loại đất: Fs, Fj, Fe, Fp, Hs, Hj, hình thành do quá trình phong hóa đá sét, đá biến chất đá hoặc đá phù sa cổ nên kết cấu chủ yếu là mùn, cấu trúc hạt viên, với hàm lượng mùn cao hơn nhóm 1. Do đó, nguy cơ xói mòn ở mức trung bình.</w:t>
      </w:r>
    </w:p>
    <w:p w:rsidR="000928BE" w:rsidRPr="000D75C2" w:rsidRDefault="00622659" w:rsidP="00405AE7">
      <w:pPr>
        <w:numPr>
          <w:ilvl w:val="0"/>
          <w:numId w:val="14"/>
        </w:numPr>
        <w:spacing w:after="240"/>
        <w:rPr>
          <w:rFonts w:ascii="Times New Roman" w:hAnsi="Times New Roman"/>
          <w:sz w:val="26"/>
          <w:szCs w:val="26"/>
        </w:rPr>
      </w:pPr>
      <w:r w:rsidRPr="00B91ADB">
        <w:rPr>
          <w:rFonts w:ascii="Times New Roman" w:hAnsi="Times New Roman"/>
          <w:sz w:val="26"/>
          <w:szCs w:val="26"/>
        </w:rPr>
        <w:t xml:space="preserve">Group 4 (G4) </w:t>
      </w:r>
      <w:r w:rsidR="000928BE" w:rsidRPr="00B91ADB">
        <w:rPr>
          <w:rFonts w:ascii="Times New Roman" w:hAnsi="Times New Roman"/>
          <w:sz w:val="26"/>
          <w:szCs w:val="26"/>
        </w:rPr>
        <w:t xml:space="preserve">bao gồm Fk, Fu, Fv, Fn, K, Rk, Ru, Rv, Rdv, Fl, Hk, Hv, được hình thành do quá trình phong hóa đá bazan, đá vôi hay đất cằn đã được </w:t>
      </w:r>
      <w:r w:rsidR="003A78FC" w:rsidRPr="00B91ADB">
        <w:rPr>
          <w:rFonts w:ascii="Times New Roman" w:hAnsi="Times New Roman"/>
          <w:sz w:val="26"/>
          <w:szCs w:val="26"/>
        </w:rPr>
        <w:t>cải tạo</w:t>
      </w:r>
      <w:r w:rsidR="000928BE" w:rsidRPr="00B91ADB">
        <w:rPr>
          <w:rFonts w:ascii="Times New Roman" w:hAnsi="Times New Roman"/>
          <w:sz w:val="26"/>
          <w:szCs w:val="26"/>
        </w:rPr>
        <w:t xml:space="preserve">. Ngoại trừ đất cằn </w:t>
      </w:r>
      <w:r w:rsidR="003A78FC" w:rsidRPr="00B91ADB">
        <w:rPr>
          <w:rFonts w:ascii="Times New Roman" w:hAnsi="Times New Roman"/>
          <w:sz w:val="26"/>
          <w:szCs w:val="26"/>
        </w:rPr>
        <w:t>biến đổi</w:t>
      </w:r>
      <w:r w:rsidR="000928BE" w:rsidRPr="00B91ADB">
        <w:rPr>
          <w:rFonts w:ascii="Times New Roman" w:hAnsi="Times New Roman"/>
          <w:sz w:val="26"/>
          <w:szCs w:val="26"/>
        </w:rPr>
        <w:t xml:space="preserve"> do trồng lúa, </w:t>
      </w:r>
      <w:r w:rsidR="003A78FC" w:rsidRPr="00B91ADB">
        <w:rPr>
          <w:rFonts w:ascii="Times New Roman" w:hAnsi="Times New Roman"/>
          <w:sz w:val="26"/>
          <w:szCs w:val="26"/>
        </w:rPr>
        <w:t xml:space="preserve">các loại đất còn lại </w:t>
      </w:r>
      <w:r w:rsidR="000928BE" w:rsidRPr="00B91ADB">
        <w:rPr>
          <w:rFonts w:ascii="Times New Roman" w:hAnsi="Times New Roman"/>
          <w:sz w:val="26"/>
          <w:szCs w:val="26"/>
        </w:rPr>
        <w:t xml:space="preserve">trong nhóm này thay đổi từ mùn đến đất sét nhẹ </w:t>
      </w:r>
      <w:r w:rsidR="003A78FC" w:rsidRPr="00B91ADB">
        <w:rPr>
          <w:rFonts w:ascii="Times New Roman" w:hAnsi="Times New Roman"/>
          <w:sz w:val="26"/>
          <w:szCs w:val="26"/>
        </w:rPr>
        <w:t>có</w:t>
      </w:r>
      <w:r w:rsidR="000928BE" w:rsidRPr="00B91ADB">
        <w:rPr>
          <w:rFonts w:ascii="Times New Roman" w:hAnsi="Times New Roman"/>
          <w:sz w:val="26"/>
          <w:szCs w:val="26"/>
        </w:rPr>
        <w:t xml:space="preserve"> cấu trúc đất </w:t>
      </w:r>
      <w:r w:rsidR="003A78FC" w:rsidRPr="00B91ADB">
        <w:rPr>
          <w:rFonts w:ascii="Times New Roman" w:hAnsi="Times New Roman"/>
          <w:sz w:val="26"/>
          <w:szCs w:val="26"/>
        </w:rPr>
        <w:t xml:space="preserve">tốt </w:t>
      </w:r>
      <w:r w:rsidR="000928BE" w:rsidRPr="00B91ADB">
        <w:rPr>
          <w:rFonts w:ascii="Times New Roman" w:hAnsi="Times New Roman"/>
          <w:sz w:val="26"/>
          <w:szCs w:val="26"/>
        </w:rPr>
        <w:t>(</w:t>
      </w:r>
      <w:r w:rsidR="001C0EFC" w:rsidRPr="00B91ADB">
        <w:rPr>
          <w:rFonts w:ascii="Times New Roman" w:hAnsi="Times New Roman"/>
          <w:sz w:val="26"/>
          <w:szCs w:val="26"/>
        </w:rPr>
        <w:t>kết cấu viên hạt hoặc hình khối, tảng</w:t>
      </w:r>
      <w:r w:rsidR="000928BE" w:rsidRPr="00B91ADB">
        <w:rPr>
          <w:rFonts w:ascii="Times New Roman" w:hAnsi="Times New Roman"/>
          <w:sz w:val="26"/>
          <w:szCs w:val="26"/>
        </w:rPr>
        <w:t xml:space="preserve">), với hàm lượng mùn cao. Do đó, </w:t>
      </w:r>
      <w:r w:rsidR="001C0EFC" w:rsidRPr="00B91ADB">
        <w:rPr>
          <w:rFonts w:ascii="Times New Roman" w:hAnsi="Times New Roman"/>
          <w:sz w:val="26"/>
          <w:szCs w:val="26"/>
        </w:rPr>
        <w:t>nguy cơ</w:t>
      </w:r>
      <w:r w:rsidR="000928BE" w:rsidRPr="00B91ADB">
        <w:rPr>
          <w:rFonts w:ascii="Times New Roman" w:hAnsi="Times New Roman"/>
          <w:sz w:val="26"/>
          <w:szCs w:val="26"/>
        </w:rPr>
        <w:t xml:space="preserve"> xói mòn của nhóm này là rất thấp.</w:t>
      </w:r>
    </w:p>
    <w:p w:rsidR="00622659" w:rsidRPr="000D75C2" w:rsidRDefault="00622659" w:rsidP="00405AE7">
      <w:pPr>
        <w:numPr>
          <w:ilvl w:val="0"/>
          <w:numId w:val="14"/>
        </w:numPr>
        <w:spacing w:after="240"/>
        <w:rPr>
          <w:rFonts w:ascii="Times New Roman" w:hAnsi="Times New Roman"/>
          <w:sz w:val="26"/>
          <w:szCs w:val="26"/>
        </w:rPr>
      </w:pPr>
      <w:r w:rsidRPr="00B91ADB">
        <w:rPr>
          <w:rFonts w:ascii="Times New Roman" w:hAnsi="Times New Roman"/>
          <w:sz w:val="26"/>
          <w:szCs w:val="26"/>
        </w:rPr>
        <w:t>Gro</w:t>
      </w:r>
      <w:r w:rsidR="004053A0" w:rsidRPr="00B91ADB">
        <w:rPr>
          <w:rFonts w:ascii="Times New Roman" w:hAnsi="Times New Roman"/>
          <w:sz w:val="26"/>
          <w:szCs w:val="26"/>
        </w:rPr>
        <w:t>up 5 (G5</w:t>
      </w:r>
      <w:r w:rsidRPr="00B91ADB">
        <w:rPr>
          <w:rFonts w:ascii="Times New Roman" w:hAnsi="Times New Roman"/>
          <w:sz w:val="26"/>
          <w:szCs w:val="26"/>
        </w:rPr>
        <w:t xml:space="preserve">) </w:t>
      </w:r>
      <w:r w:rsidR="001C0EFC" w:rsidRPr="00B91ADB">
        <w:rPr>
          <w:rFonts w:ascii="Times New Roman" w:hAnsi="Times New Roman"/>
          <w:sz w:val="26"/>
          <w:szCs w:val="26"/>
        </w:rPr>
        <w:t xml:space="preserve">bao gồm các loại đất khác được liệt kê trong Bảng </w:t>
      </w:r>
      <w:r w:rsidR="00750960" w:rsidRPr="00B91ADB">
        <w:rPr>
          <w:rFonts w:ascii="Times New Roman" w:hAnsi="Times New Roman"/>
          <w:sz w:val="26"/>
          <w:szCs w:val="26"/>
        </w:rPr>
        <w:t>12</w:t>
      </w:r>
      <w:r w:rsidRPr="00B91ADB">
        <w:rPr>
          <w:rFonts w:ascii="Times New Roman" w:hAnsi="Times New Roman"/>
          <w:sz w:val="26"/>
          <w:szCs w:val="26"/>
        </w:rPr>
        <w:t>.</w:t>
      </w:r>
    </w:p>
    <w:bookmarkEnd w:id="96"/>
    <w:p w:rsidR="004053A0" w:rsidRPr="000D75C2" w:rsidRDefault="001C0EFC" w:rsidP="00405AE7">
      <w:pPr>
        <w:pStyle w:val="Caption"/>
        <w:keepNext/>
        <w:rPr>
          <w:rFonts w:ascii="Times New Roman" w:hAnsi="Times New Roman"/>
          <w:sz w:val="26"/>
          <w:szCs w:val="26"/>
        </w:rPr>
      </w:pPr>
      <w:r w:rsidRPr="000D75C2">
        <w:rPr>
          <w:rFonts w:ascii="Times New Roman" w:hAnsi="Times New Roman"/>
          <w:sz w:val="26"/>
          <w:szCs w:val="26"/>
        </w:rPr>
        <w:t>Bảng</w:t>
      </w:r>
      <w:r w:rsidR="004053A0" w:rsidRPr="00B91ADB">
        <w:rPr>
          <w:rFonts w:ascii="Times New Roman" w:hAnsi="Times New Roman"/>
          <w:sz w:val="26"/>
          <w:szCs w:val="26"/>
        </w:rPr>
        <w:t xml:space="preserve"> </w:t>
      </w:r>
      <w:r w:rsidR="00750960" w:rsidRPr="00B91ADB">
        <w:rPr>
          <w:rFonts w:ascii="Times New Roman" w:hAnsi="Times New Roman"/>
          <w:sz w:val="26"/>
          <w:szCs w:val="26"/>
        </w:rPr>
        <w:t>12</w:t>
      </w:r>
      <w:r w:rsidR="004053A0" w:rsidRPr="00B91ADB">
        <w:rPr>
          <w:rFonts w:ascii="Times New Roman" w:hAnsi="Times New Roman"/>
          <w:sz w:val="26"/>
          <w:szCs w:val="26"/>
        </w:rPr>
        <w:t xml:space="preserve">: </w:t>
      </w:r>
      <w:r w:rsidRPr="00B91ADB">
        <w:rPr>
          <w:rFonts w:ascii="Times New Roman" w:hAnsi="Times New Roman"/>
          <w:sz w:val="26"/>
          <w:szCs w:val="26"/>
        </w:rPr>
        <w:t>Phân loại đất theo đá mẹ</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5812"/>
        <w:gridCol w:w="1366"/>
      </w:tblGrid>
      <w:tr w:rsidR="00A37C4D" w:rsidRPr="000D75C2" w:rsidTr="00D866A7">
        <w:trPr>
          <w:trHeight w:hRule="exact" w:val="397"/>
          <w:tblHeader/>
          <w:jc w:val="center"/>
        </w:trPr>
        <w:tc>
          <w:tcPr>
            <w:tcW w:w="846" w:type="dxa"/>
            <w:noWrap/>
            <w:tcMar>
              <w:top w:w="15" w:type="dxa"/>
              <w:left w:w="15" w:type="dxa"/>
              <w:bottom w:w="0" w:type="dxa"/>
              <w:right w:w="15" w:type="dxa"/>
            </w:tcMar>
            <w:vAlign w:val="bottom"/>
          </w:tcPr>
          <w:p w:rsidR="00622659" w:rsidRPr="000D75C2" w:rsidRDefault="001C0EFC" w:rsidP="004C4ABA">
            <w:pPr>
              <w:spacing w:before="0" w:after="0"/>
              <w:jc w:val="center"/>
              <w:rPr>
                <w:rFonts w:ascii="Times New Roman" w:hAnsi="Times New Roman"/>
                <w:b/>
                <w:color w:val="000000"/>
                <w:sz w:val="26"/>
                <w:szCs w:val="26"/>
              </w:rPr>
            </w:pPr>
            <w:r w:rsidRPr="00B91ADB">
              <w:rPr>
                <w:rFonts w:ascii="Times New Roman" w:hAnsi="Times New Roman"/>
                <w:b/>
                <w:color w:val="000000"/>
                <w:sz w:val="26"/>
                <w:szCs w:val="26"/>
              </w:rPr>
              <w:t>STT</w:t>
            </w:r>
          </w:p>
          <w:p w:rsidR="004053A0" w:rsidRPr="000D75C2" w:rsidRDefault="004053A0" w:rsidP="004C4ABA">
            <w:pPr>
              <w:spacing w:before="0" w:after="0"/>
              <w:jc w:val="center"/>
              <w:rPr>
                <w:rFonts w:ascii="Times New Roman" w:hAnsi="Times New Roman"/>
                <w:b/>
                <w:color w:val="000000"/>
                <w:sz w:val="26"/>
                <w:szCs w:val="26"/>
              </w:rPr>
            </w:pPr>
          </w:p>
        </w:tc>
        <w:tc>
          <w:tcPr>
            <w:tcW w:w="5812" w:type="dxa"/>
            <w:noWrap/>
            <w:tcMar>
              <w:top w:w="15" w:type="dxa"/>
              <w:left w:w="15" w:type="dxa"/>
              <w:bottom w:w="0" w:type="dxa"/>
              <w:right w:w="15" w:type="dxa"/>
            </w:tcMar>
            <w:vAlign w:val="bottom"/>
          </w:tcPr>
          <w:p w:rsidR="00622659" w:rsidRPr="000D75C2" w:rsidRDefault="001C0EFC" w:rsidP="004C4ABA">
            <w:pPr>
              <w:spacing w:before="0" w:after="0"/>
              <w:jc w:val="center"/>
              <w:rPr>
                <w:rFonts w:ascii="Times New Roman" w:hAnsi="Times New Roman"/>
                <w:b/>
                <w:color w:val="000000"/>
                <w:sz w:val="26"/>
                <w:szCs w:val="26"/>
              </w:rPr>
            </w:pPr>
            <w:r w:rsidRPr="00B91ADB">
              <w:rPr>
                <w:rFonts w:ascii="Times New Roman" w:hAnsi="Times New Roman"/>
                <w:b/>
                <w:color w:val="000000"/>
                <w:sz w:val="26"/>
                <w:szCs w:val="26"/>
              </w:rPr>
              <w:t>Tên đất</w:t>
            </w:r>
          </w:p>
        </w:tc>
        <w:tc>
          <w:tcPr>
            <w:tcW w:w="1366" w:type="dxa"/>
            <w:noWrap/>
            <w:tcMar>
              <w:top w:w="15" w:type="dxa"/>
              <w:left w:w="15" w:type="dxa"/>
              <w:bottom w:w="0" w:type="dxa"/>
              <w:right w:w="15" w:type="dxa"/>
            </w:tcMar>
            <w:vAlign w:val="bottom"/>
          </w:tcPr>
          <w:p w:rsidR="00622659" w:rsidRPr="000D75C2" w:rsidRDefault="001C0EFC" w:rsidP="004C4ABA">
            <w:pPr>
              <w:spacing w:before="0" w:after="0"/>
              <w:jc w:val="center"/>
              <w:rPr>
                <w:rFonts w:ascii="Times New Roman" w:hAnsi="Times New Roman"/>
                <w:b/>
                <w:color w:val="000000"/>
                <w:sz w:val="26"/>
                <w:szCs w:val="26"/>
              </w:rPr>
            </w:pPr>
            <w:r w:rsidRPr="00B91ADB">
              <w:rPr>
                <w:rFonts w:ascii="Times New Roman" w:hAnsi="Times New Roman"/>
                <w:b/>
                <w:color w:val="000000"/>
                <w:sz w:val="26"/>
                <w:szCs w:val="26"/>
              </w:rPr>
              <w:t>Ký hiệu</w:t>
            </w:r>
          </w:p>
        </w:tc>
      </w:tr>
      <w:tr w:rsidR="00A37C4D" w:rsidRPr="000D75C2" w:rsidTr="00D866A7">
        <w:trPr>
          <w:trHeight w:hRule="exact" w:val="397"/>
          <w:jc w:val="center"/>
        </w:trPr>
        <w:tc>
          <w:tcPr>
            <w:tcW w:w="846" w:type="dxa"/>
            <w:tcMar>
              <w:top w:w="15" w:type="dxa"/>
              <w:left w:w="15" w:type="dxa"/>
              <w:bottom w:w="0" w:type="dxa"/>
              <w:right w:w="15" w:type="dxa"/>
            </w:tcMar>
            <w:vAlign w:val="bottom"/>
          </w:tcPr>
          <w:p w:rsidR="00622659" w:rsidRPr="000D75C2" w:rsidRDefault="00622659" w:rsidP="00405AE7">
            <w:pPr>
              <w:spacing w:before="0" w:after="0"/>
              <w:jc w:val="center"/>
              <w:rPr>
                <w:rFonts w:ascii="Times New Roman" w:hAnsi="Times New Roman"/>
                <w:color w:val="000000"/>
                <w:sz w:val="26"/>
                <w:szCs w:val="26"/>
              </w:rPr>
            </w:pPr>
            <w:r w:rsidRPr="00B91ADB">
              <w:rPr>
                <w:rFonts w:ascii="Times New Roman" w:hAnsi="Times New Roman"/>
                <w:color w:val="000000"/>
                <w:sz w:val="26"/>
                <w:szCs w:val="26"/>
              </w:rPr>
              <w:lastRenderedPageBreak/>
              <w:t>1</w:t>
            </w:r>
          </w:p>
        </w:tc>
        <w:tc>
          <w:tcPr>
            <w:tcW w:w="5812" w:type="dxa"/>
            <w:noWrap/>
            <w:tcMar>
              <w:top w:w="15" w:type="dxa"/>
              <w:left w:w="15" w:type="dxa"/>
              <w:bottom w:w="0" w:type="dxa"/>
              <w:right w:w="15" w:type="dxa"/>
            </w:tcMar>
            <w:vAlign w:val="bottom"/>
          </w:tcPr>
          <w:p w:rsidR="001C0EFC" w:rsidRPr="00B91ADB" w:rsidRDefault="001C0EFC" w:rsidP="00405AE7">
            <w:pPr>
              <w:pStyle w:val="HINH0"/>
              <w:tabs>
                <w:tab w:val="left" w:pos="720"/>
              </w:tabs>
              <w:spacing w:line="276" w:lineRule="auto"/>
              <w:jc w:val="left"/>
              <w:rPr>
                <w:rFonts w:cs="Times New Roman"/>
                <w:sz w:val="26"/>
                <w:szCs w:val="26"/>
              </w:rPr>
            </w:pPr>
            <w:r w:rsidRPr="00B91ADB">
              <w:rPr>
                <w:rFonts w:cs="Times New Roman"/>
                <w:sz w:val="26"/>
                <w:szCs w:val="26"/>
              </w:rPr>
              <w:t>Đất xám bạc màu trên đất phù sa cổ</w:t>
            </w:r>
          </w:p>
          <w:p w:rsidR="001C0EFC" w:rsidRPr="000D75C2" w:rsidRDefault="001C0EFC" w:rsidP="00405AE7">
            <w:pPr>
              <w:spacing w:before="0" w:after="0"/>
              <w:rPr>
                <w:rFonts w:ascii="Times New Roman" w:hAnsi="Times New Roman"/>
                <w:color w:val="000000"/>
                <w:sz w:val="26"/>
                <w:szCs w:val="26"/>
              </w:rPr>
            </w:pPr>
          </w:p>
        </w:tc>
        <w:tc>
          <w:tcPr>
            <w:tcW w:w="1366" w:type="dxa"/>
            <w:noWrap/>
            <w:tcMar>
              <w:top w:w="15" w:type="dxa"/>
              <w:left w:w="15" w:type="dxa"/>
              <w:bottom w:w="0" w:type="dxa"/>
              <w:right w:w="15" w:type="dxa"/>
            </w:tcMar>
            <w:vAlign w:val="center"/>
          </w:tcPr>
          <w:p w:rsidR="00622659" w:rsidRPr="00B91ADB" w:rsidRDefault="00622659"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B</w:t>
            </w:r>
          </w:p>
        </w:tc>
      </w:tr>
      <w:tr w:rsidR="00A37C4D" w:rsidRPr="000D75C2" w:rsidTr="00D866A7">
        <w:trPr>
          <w:trHeight w:hRule="exact" w:val="397"/>
          <w:jc w:val="center"/>
        </w:trPr>
        <w:tc>
          <w:tcPr>
            <w:tcW w:w="846" w:type="dxa"/>
            <w:noWrap/>
            <w:tcMar>
              <w:top w:w="15" w:type="dxa"/>
              <w:left w:w="15" w:type="dxa"/>
              <w:bottom w:w="0" w:type="dxa"/>
              <w:right w:w="15" w:type="dxa"/>
            </w:tcMar>
            <w:vAlign w:val="bottom"/>
          </w:tcPr>
          <w:p w:rsidR="00622659" w:rsidRPr="00B91ADB" w:rsidRDefault="00622659"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2</w:t>
            </w:r>
          </w:p>
        </w:tc>
        <w:tc>
          <w:tcPr>
            <w:tcW w:w="5812" w:type="dxa"/>
            <w:noWrap/>
            <w:tcMar>
              <w:top w:w="15" w:type="dxa"/>
              <w:left w:w="15" w:type="dxa"/>
              <w:bottom w:w="0" w:type="dxa"/>
              <w:right w:w="15" w:type="dxa"/>
            </w:tcMar>
            <w:vAlign w:val="bottom"/>
          </w:tcPr>
          <w:p w:rsidR="00622659" w:rsidRPr="00B91ADB" w:rsidRDefault="001C0EFC" w:rsidP="00405AE7">
            <w:pPr>
              <w:tabs>
                <w:tab w:val="left" w:pos="720"/>
              </w:tabs>
              <w:spacing w:before="0" w:after="0"/>
              <w:rPr>
                <w:rFonts w:ascii="Times New Roman" w:hAnsi="Times New Roman"/>
                <w:color w:val="000000"/>
                <w:sz w:val="26"/>
                <w:szCs w:val="26"/>
              </w:rPr>
            </w:pPr>
            <w:r w:rsidRPr="00B91ADB">
              <w:rPr>
                <w:rFonts w:ascii="Times New Roman" w:hAnsi="Times New Roman"/>
                <w:sz w:val="26"/>
                <w:szCs w:val="26"/>
              </w:rPr>
              <w:t>Đất xám bạc màu trên đá macma axit và đá cát</w:t>
            </w:r>
          </w:p>
        </w:tc>
        <w:tc>
          <w:tcPr>
            <w:tcW w:w="1366" w:type="dxa"/>
            <w:noWrap/>
            <w:tcMar>
              <w:top w:w="15" w:type="dxa"/>
              <w:left w:w="15" w:type="dxa"/>
              <w:bottom w:w="0" w:type="dxa"/>
              <w:right w:w="15" w:type="dxa"/>
            </w:tcMar>
            <w:vAlign w:val="center"/>
          </w:tcPr>
          <w:p w:rsidR="00622659" w:rsidRPr="00B91ADB" w:rsidRDefault="00622659"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Ba</w:t>
            </w:r>
          </w:p>
        </w:tc>
      </w:tr>
      <w:tr w:rsidR="00A37C4D" w:rsidRPr="000D75C2" w:rsidTr="00D866A7">
        <w:trPr>
          <w:trHeight w:hRule="exact" w:val="397"/>
          <w:jc w:val="center"/>
        </w:trPr>
        <w:tc>
          <w:tcPr>
            <w:tcW w:w="846" w:type="dxa"/>
            <w:noWrap/>
            <w:tcMar>
              <w:top w:w="15" w:type="dxa"/>
              <w:left w:w="15" w:type="dxa"/>
              <w:bottom w:w="0" w:type="dxa"/>
              <w:right w:w="15" w:type="dxa"/>
            </w:tcMar>
            <w:vAlign w:val="bottom"/>
          </w:tcPr>
          <w:p w:rsidR="00622659" w:rsidRPr="00B91ADB" w:rsidRDefault="00622659"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3</w:t>
            </w:r>
          </w:p>
        </w:tc>
        <w:tc>
          <w:tcPr>
            <w:tcW w:w="5812" w:type="dxa"/>
            <w:noWrap/>
            <w:tcMar>
              <w:top w:w="15" w:type="dxa"/>
              <w:left w:w="15" w:type="dxa"/>
              <w:bottom w:w="0" w:type="dxa"/>
              <w:right w:w="15" w:type="dxa"/>
            </w:tcMar>
            <w:vAlign w:val="bottom"/>
          </w:tcPr>
          <w:p w:rsidR="00622659" w:rsidRPr="00B91ADB" w:rsidRDefault="001C0EFC"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 xml:space="preserve">Đất đen trên nền đá cacbonat </w:t>
            </w:r>
          </w:p>
        </w:tc>
        <w:tc>
          <w:tcPr>
            <w:tcW w:w="1366" w:type="dxa"/>
            <w:tcMar>
              <w:top w:w="15" w:type="dxa"/>
              <w:left w:w="15" w:type="dxa"/>
              <w:bottom w:w="0" w:type="dxa"/>
              <w:right w:w="15" w:type="dxa"/>
            </w:tcMar>
            <w:vAlign w:val="center"/>
          </w:tcPr>
          <w:p w:rsidR="00622659" w:rsidRPr="00B91ADB" w:rsidRDefault="00622659"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Rdv</w:t>
            </w:r>
          </w:p>
        </w:tc>
      </w:tr>
      <w:tr w:rsidR="00A37C4D" w:rsidRPr="000D75C2" w:rsidTr="00D866A7">
        <w:trPr>
          <w:trHeight w:hRule="exact" w:val="397"/>
          <w:jc w:val="center"/>
        </w:trPr>
        <w:tc>
          <w:tcPr>
            <w:tcW w:w="846" w:type="dxa"/>
            <w:noWrap/>
            <w:tcMar>
              <w:top w:w="15" w:type="dxa"/>
              <w:left w:w="15" w:type="dxa"/>
              <w:bottom w:w="0" w:type="dxa"/>
              <w:right w:w="15" w:type="dxa"/>
            </w:tcMar>
            <w:vAlign w:val="bottom"/>
          </w:tcPr>
          <w:p w:rsidR="00622659" w:rsidRPr="00B91ADB" w:rsidRDefault="00622659"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4</w:t>
            </w:r>
          </w:p>
        </w:tc>
        <w:tc>
          <w:tcPr>
            <w:tcW w:w="5812" w:type="dxa"/>
            <w:noWrap/>
            <w:tcMar>
              <w:top w:w="15" w:type="dxa"/>
              <w:left w:w="15" w:type="dxa"/>
              <w:bottom w:w="0" w:type="dxa"/>
              <w:right w:w="15" w:type="dxa"/>
            </w:tcMar>
            <w:vAlign w:val="bottom"/>
          </w:tcPr>
          <w:p w:rsidR="00622659" w:rsidRPr="00B91ADB" w:rsidRDefault="001C0EFC"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Đất đen trên đá Bazan</w:t>
            </w:r>
          </w:p>
        </w:tc>
        <w:tc>
          <w:tcPr>
            <w:tcW w:w="1366" w:type="dxa"/>
            <w:tcMar>
              <w:top w:w="15" w:type="dxa"/>
              <w:left w:w="15" w:type="dxa"/>
              <w:bottom w:w="0" w:type="dxa"/>
              <w:right w:w="15" w:type="dxa"/>
            </w:tcMar>
            <w:vAlign w:val="center"/>
          </w:tcPr>
          <w:p w:rsidR="00622659" w:rsidRPr="00B91ADB" w:rsidRDefault="00622659"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Rk</w:t>
            </w:r>
          </w:p>
        </w:tc>
      </w:tr>
      <w:tr w:rsidR="00A37C4D" w:rsidRPr="000D75C2" w:rsidTr="00D866A7">
        <w:trPr>
          <w:trHeight w:hRule="exact" w:val="397"/>
          <w:jc w:val="center"/>
        </w:trPr>
        <w:tc>
          <w:tcPr>
            <w:tcW w:w="846" w:type="dxa"/>
            <w:tcMar>
              <w:top w:w="15" w:type="dxa"/>
              <w:left w:w="15" w:type="dxa"/>
              <w:bottom w:w="0" w:type="dxa"/>
              <w:right w:w="15" w:type="dxa"/>
            </w:tcMar>
            <w:vAlign w:val="bottom"/>
          </w:tcPr>
          <w:p w:rsidR="00622659" w:rsidRPr="00B91ADB" w:rsidRDefault="00622659"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5</w:t>
            </w:r>
          </w:p>
        </w:tc>
        <w:tc>
          <w:tcPr>
            <w:tcW w:w="5812" w:type="dxa"/>
            <w:noWrap/>
            <w:tcMar>
              <w:top w:w="15" w:type="dxa"/>
              <w:left w:w="15" w:type="dxa"/>
              <w:bottom w:w="0" w:type="dxa"/>
              <w:right w:w="15" w:type="dxa"/>
            </w:tcMar>
            <w:vAlign w:val="bottom"/>
          </w:tcPr>
          <w:p w:rsidR="00622659" w:rsidRPr="00B91ADB" w:rsidRDefault="001C0EFC" w:rsidP="00405AE7">
            <w:pPr>
              <w:tabs>
                <w:tab w:val="left" w:pos="720"/>
              </w:tabs>
              <w:spacing w:before="0" w:after="0"/>
              <w:rPr>
                <w:rFonts w:ascii="Times New Roman" w:hAnsi="Times New Roman"/>
                <w:color w:val="000000"/>
                <w:sz w:val="26"/>
                <w:szCs w:val="26"/>
              </w:rPr>
            </w:pPr>
            <w:r w:rsidRPr="00B91ADB">
              <w:rPr>
                <w:rFonts w:ascii="Times New Roman" w:hAnsi="Times New Roman"/>
                <w:sz w:val="26"/>
                <w:szCs w:val="26"/>
                <w:lang w:val="pt-BR"/>
              </w:rPr>
              <w:t>Đất nâu thẫm trên sản phẩm đá bọt và đá bazan</w:t>
            </w:r>
          </w:p>
        </w:tc>
        <w:tc>
          <w:tcPr>
            <w:tcW w:w="1366" w:type="dxa"/>
            <w:noWrap/>
            <w:tcMar>
              <w:top w:w="15" w:type="dxa"/>
              <w:left w:w="15" w:type="dxa"/>
              <w:bottom w:w="0" w:type="dxa"/>
              <w:right w:w="15" w:type="dxa"/>
            </w:tcMar>
            <w:vAlign w:val="center"/>
          </w:tcPr>
          <w:p w:rsidR="00622659" w:rsidRPr="00B91ADB" w:rsidRDefault="00622659"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Ru</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6</w:t>
            </w:r>
          </w:p>
        </w:tc>
        <w:tc>
          <w:tcPr>
            <w:tcW w:w="5812" w:type="dxa"/>
            <w:noWrap/>
            <w:tcMar>
              <w:top w:w="15" w:type="dxa"/>
              <w:left w:w="15" w:type="dxa"/>
              <w:bottom w:w="0" w:type="dxa"/>
              <w:right w:w="15" w:type="dxa"/>
            </w:tcMar>
            <w:vAlign w:val="center"/>
          </w:tcPr>
          <w:p w:rsidR="00090AB8" w:rsidRPr="00B91ADB" w:rsidRDefault="00090AB8" w:rsidP="00D866A7">
            <w:pPr>
              <w:tabs>
                <w:tab w:val="left" w:pos="720"/>
              </w:tabs>
              <w:spacing w:before="0" w:after="0"/>
              <w:rPr>
                <w:rFonts w:ascii="Times New Roman" w:hAnsi="Times New Roman"/>
                <w:sz w:val="26"/>
                <w:szCs w:val="26"/>
              </w:rPr>
            </w:pPr>
            <w:r w:rsidRPr="00B91ADB">
              <w:rPr>
                <w:rFonts w:ascii="Times New Roman" w:hAnsi="Times New Roman"/>
                <w:sz w:val="26"/>
                <w:szCs w:val="26"/>
                <w:lang w:val="pt-BR"/>
              </w:rPr>
              <w:t>Đất đen cacbonat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Rv</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7</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nâu tím trên đá sét màu tím</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Fe</w:t>
            </w:r>
          </w:p>
        </w:tc>
      </w:tr>
      <w:tr w:rsidR="00090AB8" w:rsidRPr="000D75C2" w:rsidTr="00D866A7">
        <w:trPr>
          <w:trHeight w:hRule="exact" w:val="397"/>
          <w:jc w:val="center"/>
        </w:trPr>
        <w:tc>
          <w:tcPr>
            <w:tcW w:w="846" w:type="dxa"/>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8</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nâu đỏ trên đá macma bazơ và trung tính</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Fk</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9</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nâu vàng trên đá macma bazơ và trung tính</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Fu</w:t>
            </w:r>
          </w:p>
        </w:tc>
      </w:tr>
      <w:tr w:rsidR="00090AB8" w:rsidRPr="000D75C2" w:rsidTr="00D866A7">
        <w:trPr>
          <w:trHeight w:hRule="exact" w:val="397"/>
          <w:jc w:val="center"/>
        </w:trPr>
        <w:tc>
          <w:tcPr>
            <w:tcW w:w="846" w:type="dxa"/>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10</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đỏ nâu trên đá vôi</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Fv</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11</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đỏ vàng trên đá sét và biến chất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Fs,Fj</w:t>
            </w:r>
          </w:p>
        </w:tc>
      </w:tr>
      <w:tr w:rsidR="00090AB8" w:rsidRPr="000D75C2" w:rsidTr="00D866A7">
        <w:trPr>
          <w:trHeight w:hRule="exact" w:val="397"/>
          <w:jc w:val="center"/>
        </w:trPr>
        <w:tc>
          <w:tcPr>
            <w:tcW w:w="846" w:type="dxa"/>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12</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vàng đỏ trên đá macma axit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Fa</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13</w:t>
            </w:r>
          </w:p>
        </w:tc>
        <w:tc>
          <w:tcPr>
            <w:tcW w:w="5812" w:type="dxa"/>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vàng nhạt trên đá cát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Fq</w:t>
            </w:r>
          </w:p>
        </w:tc>
      </w:tr>
      <w:tr w:rsidR="00090AB8" w:rsidRPr="000D75C2" w:rsidTr="00D866A7">
        <w:trPr>
          <w:trHeight w:hRule="exact" w:val="397"/>
          <w:jc w:val="center"/>
        </w:trPr>
        <w:tc>
          <w:tcPr>
            <w:tcW w:w="846" w:type="dxa"/>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14</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nâu vàng trên phù sa cổ</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Fp</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15</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đỏ vàng biến đổi do trồng lúa nước</w:t>
            </w:r>
          </w:p>
        </w:tc>
        <w:tc>
          <w:tcPr>
            <w:tcW w:w="1366" w:type="dxa"/>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Fl</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16</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mùn đỏ vàng trên đá sét và biến chất</w:t>
            </w:r>
          </w:p>
        </w:tc>
        <w:tc>
          <w:tcPr>
            <w:tcW w:w="1366" w:type="dxa"/>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Hs</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17</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mùn vàng đỏ trên đá Macma axit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Ha</w:t>
            </w:r>
          </w:p>
        </w:tc>
      </w:tr>
      <w:tr w:rsidR="00090AB8" w:rsidRPr="000D75C2" w:rsidTr="00D866A7">
        <w:trPr>
          <w:trHeight w:hRule="exact" w:val="397"/>
          <w:jc w:val="center"/>
        </w:trPr>
        <w:tc>
          <w:tcPr>
            <w:tcW w:w="846" w:type="dxa"/>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18</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mùn vàng nhạt trên đá cát</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Hq</w:t>
            </w:r>
          </w:p>
        </w:tc>
      </w:tr>
      <w:tr w:rsidR="00090AB8" w:rsidRPr="000D75C2" w:rsidTr="00D866A7">
        <w:trPr>
          <w:trHeight w:hRule="exact" w:val="397"/>
          <w:jc w:val="center"/>
        </w:trPr>
        <w:tc>
          <w:tcPr>
            <w:tcW w:w="846" w:type="dxa"/>
            <w:noWrap/>
            <w:tcMar>
              <w:top w:w="15" w:type="dxa"/>
              <w:left w:w="15" w:type="dxa"/>
              <w:bottom w:w="0" w:type="dxa"/>
              <w:right w:w="15" w:type="dxa"/>
            </w:tcMar>
            <w:vAlign w:val="bottom"/>
          </w:tcPr>
          <w:p w:rsidR="00090AB8" w:rsidRPr="00B91ADB" w:rsidRDefault="00090AB8" w:rsidP="00405AE7">
            <w:pPr>
              <w:tabs>
                <w:tab w:val="left" w:pos="720"/>
              </w:tabs>
              <w:spacing w:before="0" w:after="0"/>
              <w:jc w:val="center"/>
              <w:rPr>
                <w:rFonts w:ascii="Times New Roman" w:hAnsi="Times New Roman"/>
                <w:color w:val="000000"/>
                <w:sz w:val="26"/>
                <w:szCs w:val="26"/>
              </w:rPr>
            </w:pPr>
            <w:r w:rsidRPr="00B91ADB">
              <w:rPr>
                <w:rFonts w:ascii="Times New Roman" w:hAnsi="Times New Roman"/>
                <w:color w:val="000000"/>
                <w:sz w:val="26"/>
                <w:szCs w:val="26"/>
              </w:rPr>
              <w:t>19</w:t>
            </w:r>
          </w:p>
        </w:tc>
        <w:tc>
          <w:tcPr>
            <w:tcW w:w="5812" w:type="dxa"/>
            <w:noWrap/>
            <w:tcMar>
              <w:top w:w="15" w:type="dxa"/>
              <w:left w:w="15" w:type="dxa"/>
              <w:bottom w:w="0" w:type="dxa"/>
              <w:right w:w="15" w:type="dxa"/>
            </w:tcMar>
            <w:vAlign w:val="center"/>
          </w:tcPr>
          <w:p w:rsidR="00090AB8" w:rsidRPr="00B91ADB" w:rsidRDefault="00090AB8" w:rsidP="00405AE7">
            <w:pPr>
              <w:pStyle w:val="HINH0"/>
              <w:tabs>
                <w:tab w:val="left" w:pos="720"/>
              </w:tabs>
              <w:spacing w:line="276" w:lineRule="auto"/>
              <w:jc w:val="left"/>
              <w:rPr>
                <w:rFonts w:cs="Times New Roman"/>
                <w:sz w:val="26"/>
                <w:szCs w:val="26"/>
              </w:rPr>
            </w:pPr>
            <w:r w:rsidRPr="00B91ADB">
              <w:rPr>
                <w:rFonts w:cs="Times New Roman"/>
                <w:sz w:val="26"/>
                <w:szCs w:val="26"/>
              </w:rPr>
              <w:t>Đất mùn vàng nhạt trên đá vôi</w:t>
            </w:r>
          </w:p>
        </w:tc>
        <w:tc>
          <w:tcPr>
            <w:tcW w:w="1366" w:type="dxa"/>
            <w:noWrap/>
            <w:tcMar>
              <w:top w:w="15" w:type="dxa"/>
              <w:left w:w="15" w:type="dxa"/>
              <w:bottom w:w="0" w:type="dxa"/>
              <w:right w:w="15" w:type="dxa"/>
            </w:tcMar>
            <w:vAlign w:val="center"/>
          </w:tcPr>
          <w:p w:rsidR="00090AB8" w:rsidRPr="00B91ADB" w:rsidRDefault="00090AB8" w:rsidP="00405AE7">
            <w:pPr>
              <w:tabs>
                <w:tab w:val="left" w:pos="720"/>
              </w:tabs>
              <w:spacing w:before="0" w:after="0"/>
              <w:rPr>
                <w:rFonts w:ascii="Times New Roman" w:hAnsi="Times New Roman"/>
                <w:color w:val="000000"/>
                <w:sz w:val="26"/>
                <w:szCs w:val="26"/>
              </w:rPr>
            </w:pPr>
            <w:r w:rsidRPr="00B91ADB">
              <w:rPr>
                <w:rFonts w:ascii="Times New Roman" w:hAnsi="Times New Roman"/>
                <w:color w:val="000000"/>
                <w:sz w:val="26"/>
                <w:szCs w:val="26"/>
              </w:rPr>
              <w:t>Hv</w:t>
            </w:r>
          </w:p>
        </w:tc>
      </w:tr>
    </w:tbl>
    <w:p w:rsidR="00750960" w:rsidRPr="00B91ADB" w:rsidRDefault="00750960" w:rsidP="00B91ADB">
      <w:pPr>
        <w:rPr>
          <w:rFonts w:ascii="Times New Roman" w:hAnsi="Times New Roman"/>
          <w:i/>
          <w:szCs w:val="26"/>
        </w:rPr>
      </w:pPr>
      <w:bookmarkStart w:id="97" w:name="_Toc290891795"/>
      <w:bookmarkStart w:id="98" w:name="_Toc301799333"/>
      <w:r w:rsidRPr="00B91ADB">
        <w:rPr>
          <w:rFonts w:ascii="Times New Roman" w:hAnsi="Times New Roman"/>
          <w:noProof/>
        </w:rPr>
        <mc:AlternateContent>
          <mc:Choice Requires="wps">
            <w:drawing>
              <wp:anchor distT="0" distB="0" distL="114300" distR="114300" simplePos="0" relativeHeight="251795968" behindDoc="1" locked="0" layoutInCell="1" allowOverlap="1" wp14:anchorId="27D8EAD5" wp14:editId="47B5BCA7">
                <wp:simplePos x="0" y="0"/>
                <wp:positionH relativeFrom="column">
                  <wp:posOffset>1905</wp:posOffset>
                </wp:positionH>
                <wp:positionV relativeFrom="paragraph">
                  <wp:posOffset>4173220</wp:posOffset>
                </wp:positionV>
                <wp:extent cx="5640705" cy="635"/>
                <wp:effectExtent l="0" t="0" r="0" b="0"/>
                <wp:wrapTight wrapText="bothSides">
                  <wp:wrapPolygon edited="0">
                    <wp:start x="0" y="0"/>
                    <wp:lineTo x="0" y="21600"/>
                    <wp:lineTo x="21600" y="21600"/>
                    <wp:lineTo x="21600" y="0"/>
                  </wp:wrapPolygon>
                </wp:wrapTight>
                <wp:docPr id="453" name="Text Box 453"/>
                <wp:cNvGraphicFramePr/>
                <a:graphic xmlns:a="http://schemas.openxmlformats.org/drawingml/2006/main">
                  <a:graphicData uri="http://schemas.microsoft.com/office/word/2010/wordprocessingShape">
                    <wps:wsp>
                      <wps:cNvSpPr txBox="1"/>
                      <wps:spPr>
                        <a:xfrm>
                          <a:off x="0" y="0"/>
                          <a:ext cx="5640705" cy="635"/>
                        </a:xfrm>
                        <a:prstGeom prst="rect">
                          <a:avLst/>
                        </a:prstGeom>
                        <a:solidFill>
                          <a:prstClr val="white"/>
                        </a:solidFill>
                        <a:ln>
                          <a:noFill/>
                        </a:ln>
                        <a:effectLst/>
                      </wps:spPr>
                      <wps:txbx>
                        <w:txbxContent>
                          <w:p w:rsidR="00C4750C" w:rsidRPr="00B91ADB" w:rsidRDefault="00C4750C" w:rsidP="00B91ADB">
                            <w:pPr>
                              <w:pStyle w:val="StyleFigureAutoCenteredBefore12ptAfter12pt"/>
                              <w:spacing w:line="276" w:lineRule="auto"/>
                              <w:rPr>
                                <w:szCs w:val="26"/>
                              </w:rPr>
                            </w:pPr>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Figure \* ARABIC </w:instrText>
                            </w:r>
                            <w:r w:rsidRPr="00B91ADB">
                              <w:rPr>
                                <w:rFonts w:eastAsia="Calibri"/>
                                <w:b/>
                                <w:bCs/>
                                <w:i w:val="0"/>
                                <w:iCs w:val="0"/>
                                <w:szCs w:val="26"/>
                                <w:lang w:val="en-US"/>
                              </w:rPr>
                              <w:fldChar w:fldCharType="separate"/>
                            </w:r>
                            <w:r>
                              <w:rPr>
                                <w:rFonts w:eastAsia="Calibri"/>
                                <w:b/>
                                <w:bCs/>
                                <w:i w:val="0"/>
                                <w:iCs w:val="0"/>
                                <w:noProof/>
                                <w:szCs w:val="26"/>
                                <w:lang w:val="en-US"/>
                              </w:rPr>
                              <w:t>6</w:t>
                            </w:r>
                            <w:r w:rsidRPr="00B91ADB">
                              <w:rPr>
                                <w:rFonts w:eastAsia="Calibri"/>
                                <w:b/>
                                <w:bCs/>
                                <w:i w:val="0"/>
                                <w:iCs w:val="0"/>
                                <w:szCs w:val="26"/>
                                <w:lang w:val="en-US"/>
                              </w:rPr>
                              <w:fldChar w:fldCharType="end"/>
                            </w:r>
                            <w:r w:rsidRPr="00B91ADB">
                              <w:rPr>
                                <w:rFonts w:eastAsia="Calibri"/>
                                <w:b/>
                                <w:bCs/>
                                <w:i w:val="0"/>
                                <w:iCs w:val="0"/>
                                <w:szCs w:val="26"/>
                                <w:lang w:val="en-US"/>
                              </w:rPr>
                              <w:t>: Bản đồ phân vùng nguy cơ xói mòn đất ở các tỉnh MNPB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3" o:spid="_x0000_s1070" type="#_x0000_t202" style="position:absolute;left:0;text-align:left;margin-left:.15pt;margin-top:328.6pt;width:444.15pt;height:.05pt;z-index:-2515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" stroked="f">
                <v:textbox style="mso-fit-shape-to-text:t" inset="0,0,0,0">
                  <w:txbxContent>
                    <w:p w:rsidR="00C4750C" w:rsidRPr="00B91ADB" w:rsidRDefault="00C4750C" w:rsidP="00B91ADB">
                      <w:pPr>
                        <w:pStyle w:val="StyleFigureAutoCenteredBefore12ptAfter12pt"/>
                        <w:spacing w:line="276" w:lineRule="auto"/>
                        <w:rPr>
                          <w:szCs w:val="26"/>
                        </w:rPr>
                      </w:pPr>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Figure \* ARABIC </w:instrText>
                      </w:r>
                      <w:r w:rsidRPr="00B91ADB">
                        <w:rPr>
                          <w:rFonts w:eastAsia="Calibri"/>
                          <w:b/>
                          <w:bCs/>
                          <w:i w:val="0"/>
                          <w:iCs w:val="0"/>
                          <w:szCs w:val="26"/>
                          <w:lang w:val="en-US"/>
                        </w:rPr>
                        <w:fldChar w:fldCharType="separate"/>
                      </w:r>
                      <w:r>
                        <w:rPr>
                          <w:rFonts w:eastAsia="Calibri"/>
                          <w:b/>
                          <w:bCs/>
                          <w:i w:val="0"/>
                          <w:iCs w:val="0"/>
                          <w:noProof/>
                          <w:szCs w:val="26"/>
                          <w:lang w:val="en-US"/>
                        </w:rPr>
                        <w:t>6</w:t>
                      </w:r>
                      <w:r w:rsidRPr="00B91ADB">
                        <w:rPr>
                          <w:rFonts w:eastAsia="Calibri"/>
                          <w:b/>
                          <w:bCs/>
                          <w:i w:val="0"/>
                          <w:iCs w:val="0"/>
                          <w:szCs w:val="26"/>
                          <w:lang w:val="en-US"/>
                        </w:rPr>
                        <w:fldChar w:fldCharType="end"/>
                      </w:r>
                      <w:r w:rsidRPr="00B91ADB">
                        <w:rPr>
                          <w:rFonts w:eastAsia="Calibri"/>
                          <w:b/>
                          <w:bCs/>
                          <w:i w:val="0"/>
                          <w:iCs w:val="0"/>
                          <w:szCs w:val="26"/>
                          <w:lang w:val="en-US"/>
                        </w:rPr>
                        <w:t>: Bản đồ phân vùng nguy cơ xói mòn đất ở các tỉnh MNPB</w:t>
                      </w:r>
                    </w:p>
                  </w:txbxContent>
                </v:textbox>
                <w10:wrap type="tight"/>
              </v:shape>
            </w:pict>
          </mc:Fallback>
        </mc:AlternateContent>
      </w:r>
      <w:r w:rsidRPr="00B91ADB">
        <w:rPr>
          <w:rFonts w:ascii="Times New Roman" w:hAnsi="Times New Roman"/>
          <w:noProof/>
        </w:rPr>
        <w:drawing>
          <wp:anchor distT="0" distB="0" distL="114300" distR="114300" simplePos="0" relativeHeight="251794944" behindDoc="1" locked="0" layoutInCell="1" allowOverlap="1" wp14:anchorId="22133341" wp14:editId="55A1FD42">
            <wp:simplePos x="0" y="0"/>
            <wp:positionH relativeFrom="column">
              <wp:posOffset>1905</wp:posOffset>
            </wp:positionH>
            <wp:positionV relativeFrom="paragraph">
              <wp:posOffset>323215</wp:posOffset>
            </wp:positionV>
            <wp:extent cx="5640705" cy="3792855"/>
            <wp:effectExtent l="0" t="0" r="0" b="0"/>
            <wp:wrapTight wrapText="bothSides">
              <wp:wrapPolygon edited="0">
                <wp:start x="0" y="0"/>
                <wp:lineTo x="0" y="21481"/>
                <wp:lineTo x="21520" y="21481"/>
                <wp:lineTo x="21520"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0705" cy="379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3A0" w:rsidRPr="000D75C2" w:rsidRDefault="00090AB8" w:rsidP="00405AE7">
      <w:pPr>
        <w:jc w:val="left"/>
        <w:rPr>
          <w:rFonts w:ascii="Times New Roman" w:hAnsi="Times New Roman"/>
          <w:i/>
          <w:sz w:val="26"/>
          <w:szCs w:val="26"/>
        </w:rPr>
      </w:pPr>
      <w:r w:rsidRPr="000D75C2">
        <w:rPr>
          <w:rFonts w:ascii="Times New Roman" w:hAnsi="Times New Roman"/>
          <w:i/>
          <w:sz w:val="26"/>
          <w:szCs w:val="26"/>
        </w:rPr>
        <w:lastRenderedPageBreak/>
        <w:t xml:space="preserve">Phân cấp </w:t>
      </w:r>
      <w:r w:rsidR="004A38B6" w:rsidRPr="000D75C2">
        <w:rPr>
          <w:rFonts w:ascii="Times New Roman" w:hAnsi="Times New Roman"/>
          <w:i/>
          <w:sz w:val="26"/>
          <w:szCs w:val="26"/>
        </w:rPr>
        <w:t>khả năng phòng hộ</w:t>
      </w:r>
      <w:r w:rsidRPr="000D75C2">
        <w:rPr>
          <w:rFonts w:ascii="Times New Roman" w:hAnsi="Times New Roman"/>
          <w:i/>
          <w:sz w:val="26"/>
          <w:szCs w:val="26"/>
        </w:rPr>
        <w:t xml:space="preserve"> </w:t>
      </w:r>
    </w:p>
    <w:bookmarkEnd w:id="97"/>
    <w:bookmarkEnd w:id="98"/>
    <w:p w:rsidR="00090AB8" w:rsidRPr="000D75C2" w:rsidRDefault="00090AB8" w:rsidP="00405AE7">
      <w:pPr>
        <w:spacing w:after="240"/>
        <w:rPr>
          <w:rFonts w:ascii="Times New Roman" w:hAnsi="Times New Roman"/>
          <w:sz w:val="26"/>
          <w:szCs w:val="26"/>
        </w:rPr>
      </w:pPr>
      <w:r w:rsidRPr="000D75C2">
        <w:rPr>
          <w:rFonts w:ascii="Times New Roman" w:hAnsi="Times New Roman"/>
          <w:sz w:val="26"/>
          <w:szCs w:val="26"/>
        </w:rPr>
        <w:t>Chỉ số này là nhằm mục đích xác định vai trò của lớp phủ trong việc điều tiết nước / lượng mưa, chống xói mòn đất, và giảm nhẹ dòng chảy cả về tốc độ và cường độ. Tác dụng quan trọng của đất rừng là tích tụ nước ngầm để điều hòa dòng chảy theo mùa, làm giảm dòng chảy trên bề mặ</w:t>
      </w:r>
      <w:r w:rsidR="006920AB" w:rsidRPr="000D75C2">
        <w:rPr>
          <w:rFonts w:ascii="Times New Roman" w:hAnsi="Times New Roman"/>
          <w:sz w:val="26"/>
          <w:szCs w:val="26"/>
        </w:rPr>
        <w:t xml:space="preserve">t, </w:t>
      </w:r>
      <w:r w:rsidRPr="000D75C2">
        <w:rPr>
          <w:rFonts w:ascii="Times New Roman" w:hAnsi="Times New Roman"/>
          <w:sz w:val="26"/>
          <w:szCs w:val="26"/>
        </w:rPr>
        <w:t xml:space="preserve">do đó </w:t>
      </w:r>
      <w:r w:rsidR="006920AB" w:rsidRPr="000D75C2">
        <w:rPr>
          <w:rFonts w:ascii="Times New Roman" w:hAnsi="Times New Roman"/>
          <w:sz w:val="26"/>
          <w:szCs w:val="26"/>
        </w:rPr>
        <w:t>hạn chế</w:t>
      </w:r>
      <w:r w:rsidRPr="000D75C2">
        <w:rPr>
          <w:rFonts w:ascii="Times New Roman" w:hAnsi="Times New Roman"/>
          <w:sz w:val="26"/>
          <w:szCs w:val="26"/>
        </w:rPr>
        <w:t xml:space="preserve"> lũ lụt và lũ quét. </w:t>
      </w:r>
      <w:r w:rsidR="006920AB" w:rsidRPr="000D75C2">
        <w:rPr>
          <w:rFonts w:ascii="Times New Roman" w:hAnsi="Times New Roman"/>
          <w:sz w:val="26"/>
          <w:szCs w:val="26"/>
        </w:rPr>
        <w:t>Vai trò này</w:t>
      </w:r>
      <w:r w:rsidRPr="000D75C2">
        <w:rPr>
          <w:rFonts w:ascii="Times New Roman" w:hAnsi="Times New Roman"/>
          <w:sz w:val="26"/>
          <w:szCs w:val="26"/>
        </w:rPr>
        <w:t xml:space="preserve"> </w:t>
      </w:r>
      <w:r w:rsidR="006920AB" w:rsidRPr="000D75C2">
        <w:rPr>
          <w:rFonts w:ascii="Times New Roman" w:hAnsi="Times New Roman"/>
          <w:sz w:val="26"/>
          <w:szCs w:val="26"/>
        </w:rPr>
        <w:t>được gọi là</w:t>
      </w:r>
      <w:r w:rsidRPr="000D75C2">
        <w:rPr>
          <w:rFonts w:ascii="Times New Roman" w:hAnsi="Times New Roman"/>
          <w:sz w:val="26"/>
          <w:szCs w:val="26"/>
        </w:rPr>
        <w:t xml:space="preserve">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w:t>
      </w:r>
      <w:r w:rsidR="006920AB" w:rsidRPr="000D75C2">
        <w:rPr>
          <w:rFonts w:ascii="Times New Roman" w:hAnsi="Times New Roman"/>
          <w:sz w:val="26"/>
          <w:szCs w:val="26"/>
        </w:rPr>
        <w:t>của lớp phủ</w:t>
      </w:r>
      <w:r w:rsidRPr="000D75C2">
        <w:rPr>
          <w:rFonts w:ascii="Times New Roman" w:hAnsi="Times New Roman"/>
          <w:sz w:val="26"/>
          <w:szCs w:val="26"/>
        </w:rPr>
        <w:t xml:space="preserve">. </w:t>
      </w:r>
      <w:r w:rsidR="006920AB" w:rsidRPr="000D75C2">
        <w:rPr>
          <w:rFonts w:ascii="Times New Roman" w:hAnsi="Times New Roman"/>
          <w:sz w:val="26"/>
          <w:szCs w:val="26"/>
        </w:rPr>
        <w:t>Việc l</w:t>
      </w:r>
      <w:r w:rsidRPr="000D75C2">
        <w:rPr>
          <w:rFonts w:ascii="Times New Roman" w:hAnsi="Times New Roman"/>
          <w:sz w:val="26"/>
          <w:szCs w:val="26"/>
        </w:rPr>
        <w:t xml:space="preserve">ập bản đồ các yếu tố này được thực hiện </w:t>
      </w:r>
      <w:r w:rsidR="006920AB" w:rsidRPr="000D75C2">
        <w:rPr>
          <w:rFonts w:ascii="Times New Roman" w:hAnsi="Times New Roman"/>
          <w:sz w:val="26"/>
          <w:szCs w:val="26"/>
        </w:rPr>
        <w:t xml:space="preserve">qua các bước </w:t>
      </w:r>
      <w:r w:rsidRPr="000D75C2">
        <w:rPr>
          <w:rFonts w:ascii="Times New Roman" w:hAnsi="Times New Roman"/>
          <w:sz w:val="26"/>
          <w:szCs w:val="26"/>
        </w:rPr>
        <w:t>sau đây:</w:t>
      </w:r>
    </w:p>
    <w:p w:rsidR="006920AB" w:rsidRPr="000D75C2" w:rsidRDefault="006920AB" w:rsidP="00405AE7">
      <w:pPr>
        <w:spacing w:after="240"/>
        <w:rPr>
          <w:rFonts w:ascii="Times New Roman" w:hAnsi="Times New Roman"/>
          <w:sz w:val="26"/>
          <w:szCs w:val="26"/>
        </w:rPr>
      </w:pPr>
      <w:r w:rsidRPr="000D75C2">
        <w:rPr>
          <w:rFonts w:ascii="Times New Roman" w:hAnsi="Times New Roman"/>
          <w:sz w:val="26"/>
          <w:szCs w:val="26"/>
        </w:rPr>
        <w:t xml:space="preserve">Qua nghiên cứu về vai trò của rừng trong việc bảo vệ tài nguyên nước, </w:t>
      </w:r>
      <w:r w:rsidRPr="000D75C2">
        <w:rPr>
          <w:rFonts w:ascii="Times New Roman" w:hAnsi="Times New Roman"/>
          <w:sz w:val="26"/>
          <w:szCs w:val="26"/>
          <w:lang w:val="es-EC"/>
        </w:rPr>
        <w:t xml:space="preserve">Viện Điều tra Quy hoạch Rừng, Bộ NN&amp;PTNT </w:t>
      </w:r>
      <w:r w:rsidRPr="000D75C2">
        <w:rPr>
          <w:rFonts w:ascii="Times New Roman" w:hAnsi="Times New Roman"/>
          <w:sz w:val="26"/>
          <w:szCs w:val="26"/>
        </w:rPr>
        <w:t xml:space="preserve">đã phân chia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như sau:</w:t>
      </w:r>
    </w:p>
    <w:p w:rsidR="006920AB" w:rsidRPr="000D75C2" w:rsidRDefault="006920AB" w:rsidP="00405AE7">
      <w:pPr>
        <w:numPr>
          <w:ilvl w:val="0"/>
          <w:numId w:val="15"/>
        </w:numPr>
        <w:spacing w:after="240"/>
        <w:rPr>
          <w:rFonts w:ascii="Times New Roman" w:hAnsi="Times New Roman"/>
          <w:sz w:val="26"/>
          <w:szCs w:val="26"/>
        </w:rPr>
      </w:pPr>
      <w:r w:rsidRPr="000D75C2">
        <w:rPr>
          <w:rFonts w:ascii="Times New Roman" w:hAnsi="Times New Roman"/>
          <w:sz w:val="26"/>
          <w:szCs w:val="26"/>
        </w:rPr>
        <w:t xml:space="preserve">Nhóm T1: </w:t>
      </w:r>
      <w:r w:rsidR="00FD7BCC" w:rsidRPr="000D75C2">
        <w:rPr>
          <w:rFonts w:ascii="Times New Roman" w:hAnsi="Times New Roman"/>
          <w:sz w:val="26"/>
          <w:szCs w:val="26"/>
        </w:rPr>
        <w:t xml:space="preserve">Không </w:t>
      </w:r>
      <w:r w:rsidRPr="000D75C2">
        <w:rPr>
          <w:rFonts w:ascii="Times New Roman" w:hAnsi="Times New Roman"/>
          <w:sz w:val="26"/>
          <w:szCs w:val="26"/>
        </w:rPr>
        <w:t xml:space="preserve">có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bao gồm đất canh tác và </w:t>
      </w:r>
      <w:r w:rsidR="00986765" w:rsidRPr="000D75C2">
        <w:rPr>
          <w:rFonts w:ascii="Times New Roman" w:hAnsi="Times New Roman"/>
          <w:sz w:val="26"/>
          <w:szCs w:val="26"/>
          <w:lang w:val="es-EC"/>
        </w:rPr>
        <w:t xml:space="preserve">các loại đất khác ngoài lâm nghiệp </w:t>
      </w:r>
      <w:r w:rsidRPr="000D75C2">
        <w:rPr>
          <w:rFonts w:ascii="Times New Roman" w:hAnsi="Times New Roman"/>
          <w:sz w:val="26"/>
          <w:szCs w:val="26"/>
        </w:rPr>
        <w:t xml:space="preserve">như: đất </w:t>
      </w:r>
      <w:r w:rsidR="00986765" w:rsidRPr="000D75C2">
        <w:rPr>
          <w:rFonts w:ascii="Times New Roman" w:hAnsi="Times New Roman"/>
          <w:sz w:val="26"/>
          <w:szCs w:val="26"/>
        </w:rPr>
        <w:t>thổ cư</w:t>
      </w:r>
      <w:r w:rsidRPr="000D75C2">
        <w:rPr>
          <w:rFonts w:ascii="Times New Roman" w:hAnsi="Times New Roman"/>
          <w:sz w:val="26"/>
          <w:szCs w:val="26"/>
        </w:rPr>
        <w:t xml:space="preserve">, đất </w:t>
      </w:r>
      <w:r w:rsidR="00986765" w:rsidRPr="000D75C2">
        <w:rPr>
          <w:rFonts w:ascii="Times New Roman" w:hAnsi="Times New Roman"/>
          <w:sz w:val="26"/>
          <w:szCs w:val="26"/>
        </w:rPr>
        <w:t>chuyên dụng</w:t>
      </w:r>
      <w:r w:rsidRPr="000D75C2">
        <w:rPr>
          <w:rFonts w:ascii="Times New Roman" w:hAnsi="Times New Roman"/>
          <w:sz w:val="26"/>
          <w:szCs w:val="26"/>
        </w:rPr>
        <w:t>, sông, hồ, vv</w:t>
      </w:r>
    </w:p>
    <w:p w:rsidR="00986765" w:rsidRPr="000D75C2" w:rsidRDefault="00986765" w:rsidP="00405AE7">
      <w:pPr>
        <w:numPr>
          <w:ilvl w:val="0"/>
          <w:numId w:val="15"/>
        </w:numPr>
        <w:spacing w:after="240"/>
        <w:rPr>
          <w:rFonts w:ascii="Times New Roman" w:hAnsi="Times New Roman"/>
          <w:sz w:val="26"/>
          <w:szCs w:val="26"/>
        </w:rPr>
      </w:pPr>
      <w:r w:rsidRPr="000D75C2">
        <w:rPr>
          <w:rFonts w:ascii="Times New Roman" w:hAnsi="Times New Roman"/>
          <w:sz w:val="26"/>
          <w:szCs w:val="26"/>
        </w:rPr>
        <w:t xml:space="preserve">Nhóm T2: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rất kém: bao gồm các núi đá không có rừng, đồng cỏ, đất trống có cây bụi, rừng mới trồng (chưa khép tán), đất nương rẫy vv</w:t>
      </w:r>
    </w:p>
    <w:p w:rsidR="00986765" w:rsidRPr="000D75C2" w:rsidRDefault="00986765" w:rsidP="00405AE7">
      <w:pPr>
        <w:numPr>
          <w:ilvl w:val="0"/>
          <w:numId w:val="15"/>
        </w:numPr>
        <w:spacing w:after="240"/>
        <w:rPr>
          <w:rFonts w:ascii="Times New Roman" w:hAnsi="Times New Roman"/>
          <w:sz w:val="26"/>
          <w:szCs w:val="26"/>
        </w:rPr>
      </w:pPr>
      <w:r w:rsidRPr="000D75C2">
        <w:rPr>
          <w:rFonts w:ascii="Times New Roman" w:hAnsi="Times New Roman"/>
          <w:sz w:val="26"/>
          <w:szCs w:val="26"/>
        </w:rPr>
        <w:t xml:space="preserve">Nhóm T3: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kém: bao gồm đất trống có cây thưa thớt; núi đá có cây thưa thớt; đất trồng cây công nghiệp (cao su, cà phê, trà, vv); đất trồng cây ăn quả (vải, nhãn, na, hồng, vv)</w:t>
      </w:r>
    </w:p>
    <w:p w:rsidR="00986765" w:rsidRPr="000D75C2" w:rsidRDefault="00986765" w:rsidP="00405AE7">
      <w:pPr>
        <w:numPr>
          <w:ilvl w:val="0"/>
          <w:numId w:val="15"/>
        </w:numPr>
        <w:spacing w:after="240"/>
        <w:rPr>
          <w:rFonts w:ascii="Times New Roman" w:hAnsi="Times New Roman"/>
          <w:sz w:val="26"/>
          <w:szCs w:val="26"/>
        </w:rPr>
      </w:pPr>
      <w:r w:rsidRPr="000D75C2">
        <w:rPr>
          <w:rFonts w:ascii="Times New Roman" w:hAnsi="Times New Roman"/>
          <w:sz w:val="26"/>
          <w:szCs w:val="26"/>
        </w:rPr>
        <w:t xml:space="preserve">Nhóm T4: </w:t>
      </w:r>
      <w:r w:rsidR="004A38B6" w:rsidRPr="000D75C2">
        <w:rPr>
          <w:rFonts w:ascii="Times New Roman" w:hAnsi="Times New Roman"/>
          <w:sz w:val="26"/>
          <w:szCs w:val="26"/>
        </w:rPr>
        <w:t>Khả năng phòng hộ</w:t>
      </w:r>
      <w:r w:rsidRPr="000D75C2">
        <w:rPr>
          <w:rFonts w:ascii="Times New Roman" w:hAnsi="Times New Roman"/>
          <w:sz w:val="26"/>
          <w:szCs w:val="26"/>
        </w:rPr>
        <w:t xml:space="preserve"> cao: bao gồm </w:t>
      </w:r>
      <w:r w:rsidR="00FD7BCC" w:rsidRPr="000D75C2">
        <w:rPr>
          <w:rFonts w:ascii="Times New Roman" w:hAnsi="Times New Roman"/>
          <w:sz w:val="26"/>
          <w:szCs w:val="26"/>
          <w:lang w:val="es-EC"/>
        </w:rPr>
        <w:t>rừng non phục hồi chưa có trữ lượng</w:t>
      </w:r>
      <w:r w:rsidRPr="000D75C2">
        <w:rPr>
          <w:rFonts w:ascii="Times New Roman" w:hAnsi="Times New Roman"/>
          <w:sz w:val="26"/>
          <w:szCs w:val="26"/>
        </w:rPr>
        <w:t>, rừng non trên núi đá, rừng tre</w:t>
      </w:r>
      <w:r w:rsidR="00FD7BCC" w:rsidRPr="000D75C2">
        <w:rPr>
          <w:rFonts w:ascii="Times New Roman" w:hAnsi="Times New Roman"/>
          <w:sz w:val="26"/>
          <w:szCs w:val="26"/>
        </w:rPr>
        <w:t xml:space="preserve"> nứa</w:t>
      </w:r>
      <w:r w:rsidRPr="000D75C2">
        <w:rPr>
          <w:rFonts w:ascii="Times New Roman" w:hAnsi="Times New Roman"/>
          <w:sz w:val="26"/>
          <w:szCs w:val="26"/>
        </w:rPr>
        <w:t xml:space="preserve"> và rừng </w:t>
      </w:r>
      <w:r w:rsidR="00FD7BCC" w:rsidRPr="000D75C2">
        <w:rPr>
          <w:rFonts w:ascii="Times New Roman" w:hAnsi="Times New Roman"/>
          <w:sz w:val="26"/>
          <w:szCs w:val="26"/>
        </w:rPr>
        <w:t xml:space="preserve">trồng có </w:t>
      </w:r>
      <w:r w:rsidRPr="000D75C2">
        <w:rPr>
          <w:rFonts w:ascii="Times New Roman" w:hAnsi="Times New Roman"/>
          <w:sz w:val="26"/>
          <w:szCs w:val="26"/>
        </w:rPr>
        <w:t xml:space="preserve">trữ </w:t>
      </w:r>
      <w:r w:rsidR="00FD7BCC" w:rsidRPr="000D75C2">
        <w:rPr>
          <w:rFonts w:ascii="Times New Roman" w:hAnsi="Times New Roman"/>
          <w:sz w:val="26"/>
          <w:szCs w:val="26"/>
        </w:rPr>
        <w:t xml:space="preserve">lượng </w:t>
      </w:r>
      <w:r w:rsidRPr="000D75C2">
        <w:rPr>
          <w:rFonts w:ascii="Times New Roman" w:hAnsi="Times New Roman"/>
          <w:sz w:val="26"/>
          <w:szCs w:val="26"/>
        </w:rPr>
        <w:t>(</w:t>
      </w:r>
      <w:r w:rsidR="00FD7BCC" w:rsidRPr="000D75C2">
        <w:rPr>
          <w:rFonts w:ascii="Times New Roman" w:hAnsi="Times New Roman"/>
          <w:sz w:val="26"/>
          <w:szCs w:val="26"/>
        </w:rPr>
        <w:t xml:space="preserve">đã </w:t>
      </w:r>
      <w:r w:rsidRPr="000D75C2">
        <w:rPr>
          <w:rFonts w:ascii="Times New Roman" w:hAnsi="Times New Roman"/>
          <w:sz w:val="26"/>
          <w:szCs w:val="26"/>
        </w:rPr>
        <w:t>khép tán)</w:t>
      </w:r>
    </w:p>
    <w:p w:rsidR="006920AB" w:rsidRPr="000D75C2" w:rsidRDefault="006920AB" w:rsidP="00405AE7">
      <w:pPr>
        <w:numPr>
          <w:ilvl w:val="0"/>
          <w:numId w:val="15"/>
        </w:numPr>
        <w:spacing w:after="240"/>
        <w:rPr>
          <w:rFonts w:ascii="Times New Roman" w:hAnsi="Times New Roman"/>
          <w:sz w:val="26"/>
          <w:szCs w:val="26"/>
        </w:rPr>
      </w:pPr>
      <w:r w:rsidRPr="000D75C2">
        <w:rPr>
          <w:rFonts w:ascii="Times New Roman" w:hAnsi="Times New Roman"/>
          <w:sz w:val="26"/>
          <w:szCs w:val="26"/>
        </w:rPr>
        <w:t xml:space="preserve">Nhóm T5: </w:t>
      </w:r>
      <w:r w:rsidR="004A38B6" w:rsidRPr="000D75C2">
        <w:rPr>
          <w:rFonts w:ascii="Times New Roman" w:hAnsi="Times New Roman"/>
          <w:sz w:val="26"/>
          <w:szCs w:val="26"/>
        </w:rPr>
        <w:t>Khả năng phòng hộ</w:t>
      </w:r>
      <w:r w:rsidR="00FD7BCC" w:rsidRPr="000D75C2">
        <w:rPr>
          <w:rFonts w:ascii="Times New Roman" w:hAnsi="Times New Roman"/>
          <w:sz w:val="26"/>
          <w:szCs w:val="26"/>
        </w:rPr>
        <w:t xml:space="preserve"> </w:t>
      </w:r>
      <w:r w:rsidRPr="000D75C2">
        <w:rPr>
          <w:rFonts w:ascii="Times New Roman" w:hAnsi="Times New Roman"/>
          <w:sz w:val="26"/>
          <w:szCs w:val="26"/>
        </w:rPr>
        <w:t xml:space="preserve">rất cao: bao gồm rừng </w:t>
      </w:r>
      <w:r w:rsidR="00FD7BCC" w:rsidRPr="000D75C2">
        <w:rPr>
          <w:rFonts w:ascii="Times New Roman" w:hAnsi="Times New Roman"/>
          <w:sz w:val="26"/>
          <w:szCs w:val="26"/>
        </w:rPr>
        <w:t>tự</w:t>
      </w:r>
      <w:r w:rsidRPr="000D75C2">
        <w:rPr>
          <w:rFonts w:ascii="Times New Roman" w:hAnsi="Times New Roman"/>
          <w:sz w:val="26"/>
          <w:szCs w:val="26"/>
        </w:rPr>
        <w:t xml:space="preserve"> nhiên phong phú, rừng trung bình, rừng nghèo, </w:t>
      </w:r>
      <w:r w:rsidR="00FD7BCC" w:rsidRPr="000D75C2">
        <w:rPr>
          <w:rFonts w:ascii="Times New Roman" w:hAnsi="Times New Roman"/>
          <w:sz w:val="26"/>
          <w:szCs w:val="26"/>
          <w:lang w:val="es-EC"/>
        </w:rPr>
        <w:t>rừng phục hồi đã có trữ lượng</w:t>
      </w:r>
      <w:r w:rsidRPr="000D75C2">
        <w:rPr>
          <w:rFonts w:ascii="Times New Roman" w:hAnsi="Times New Roman"/>
          <w:sz w:val="26"/>
          <w:szCs w:val="26"/>
        </w:rPr>
        <w:t>, rừng hỗn giao cây tre nứa;</w:t>
      </w:r>
    </w:p>
    <w:p w:rsidR="00FD7BCC" w:rsidRPr="000D75C2" w:rsidRDefault="00FD7BCC" w:rsidP="00405AE7">
      <w:pPr>
        <w:spacing w:after="240"/>
        <w:rPr>
          <w:rFonts w:ascii="Times New Roman" w:hAnsi="Times New Roman"/>
          <w:sz w:val="26"/>
          <w:szCs w:val="26"/>
        </w:rPr>
      </w:pPr>
      <w:bookmarkStart w:id="99" w:name="_Toc400975315"/>
      <w:r w:rsidRPr="000D75C2">
        <w:rPr>
          <w:rFonts w:ascii="Times New Roman" w:hAnsi="Times New Roman"/>
          <w:sz w:val="26"/>
          <w:szCs w:val="26"/>
        </w:rPr>
        <w:t>Một giá trị chỉ số được gán cho mỗi loại để thành lập bản đồ lũ quét như bảng dưới đây</w:t>
      </w:r>
      <w:r w:rsidR="00750960" w:rsidRPr="000D75C2">
        <w:rPr>
          <w:rFonts w:ascii="Times New Roman" w:hAnsi="Times New Roman"/>
          <w:sz w:val="26"/>
          <w:szCs w:val="26"/>
        </w:rPr>
        <w:t>, sau đó là bản đồ thể hiện kết quả.</w:t>
      </w:r>
    </w:p>
    <w:p w:rsidR="00F67410" w:rsidRPr="000D75C2" w:rsidRDefault="00FD7BCC" w:rsidP="00405AE7">
      <w:pPr>
        <w:pStyle w:val="Caption"/>
        <w:keepNext/>
        <w:rPr>
          <w:rFonts w:ascii="Times New Roman" w:hAnsi="Times New Roman"/>
          <w:sz w:val="26"/>
          <w:szCs w:val="26"/>
        </w:rPr>
      </w:pPr>
      <w:bookmarkStart w:id="100" w:name="_Toc429498691"/>
      <w:r w:rsidRPr="00B91ADB">
        <w:rPr>
          <w:rFonts w:ascii="Times New Roman" w:hAnsi="Times New Roman"/>
          <w:sz w:val="26"/>
          <w:szCs w:val="26"/>
        </w:rPr>
        <w:t xml:space="preserve">Bảng </w:t>
      </w:r>
      <w:r w:rsidR="00750960" w:rsidRPr="00B91ADB">
        <w:rPr>
          <w:rFonts w:ascii="Times New Roman" w:hAnsi="Times New Roman"/>
          <w:sz w:val="26"/>
          <w:szCs w:val="26"/>
        </w:rPr>
        <w:t>13</w:t>
      </w:r>
      <w:r w:rsidR="00F67410" w:rsidRPr="00B91ADB">
        <w:rPr>
          <w:rFonts w:ascii="Times New Roman" w:hAnsi="Times New Roman"/>
          <w:sz w:val="26"/>
          <w:szCs w:val="26"/>
        </w:rPr>
        <w:t xml:space="preserve">: </w:t>
      </w:r>
      <w:r w:rsidRPr="00B91ADB">
        <w:rPr>
          <w:rFonts w:ascii="Times New Roman" w:hAnsi="Times New Roman"/>
          <w:sz w:val="26"/>
          <w:szCs w:val="26"/>
        </w:rPr>
        <w:t xml:space="preserve">Phân cấp </w:t>
      </w:r>
      <w:r w:rsidR="004A38B6" w:rsidRPr="00B91ADB">
        <w:rPr>
          <w:rFonts w:ascii="Times New Roman" w:hAnsi="Times New Roman"/>
          <w:sz w:val="26"/>
          <w:szCs w:val="26"/>
        </w:rPr>
        <w:t>khả năng phòng hộ</w:t>
      </w:r>
      <w:r w:rsidRPr="00B91ADB">
        <w:rPr>
          <w:rFonts w:ascii="Times New Roman" w:hAnsi="Times New Roman"/>
          <w:sz w:val="26"/>
          <w:szCs w:val="26"/>
        </w:rPr>
        <w:t xml:space="preserve"> của lớp phủ </w:t>
      </w:r>
    </w:p>
    <w:tbl>
      <w:tblPr>
        <w:tblW w:w="8358" w:type="dxa"/>
        <w:jc w:val="center"/>
        <w:tblInd w:w="42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679"/>
        <w:gridCol w:w="1799"/>
        <w:gridCol w:w="3686"/>
        <w:gridCol w:w="2194"/>
      </w:tblGrid>
      <w:tr w:rsidR="009C7E58" w:rsidRPr="000D75C2" w:rsidTr="004C4ABA">
        <w:trPr>
          <w:trHeight w:val="340"/>
          <w:tblHeader/>
          <w:jc w:val="center"/>
        </w:trPr>
        <w:tc>
          <w:tcPr>
            <w:tcW w:w="679" w:type="dxa"/>
            <w:vAlign w:val="center"/>
          </w:tcPr>
          <w:bookmarkEnd w:id="99"/>
          <w:bookmarkEnd w:id="100"/>
          <w:p w:rsidR="00622659" w:rsidRPr="000D75C2" w:rsidRDefault="00FD7BCC"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Cấp</w:t>
            </w:r>
          </w:p>
        </w:tc>
        <w:tc>
          <w:tcPr>
            <w:tcW w:w="1799" w:type="dxa"/>
            <w:vAlign w:val="center"/>
          </w:tcPr>
          <w:p w:rsidR="00622659" w:rsidRPr="000D75C2" w:rsidRDefault="00FD7BCC"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Ký hiệu</w:t>
            </w:r>
          </w:p>
        </w:tc>
        <w:tc>
          <w:tcPr>
            <w:tcW w:w="3686" w:type="dxa"/>
          </w:tcPr>
          <w:p w:rsidR="00622659" w:rsidRPr="000D75C2" w:rsidRDefault="004A38B6"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Khả năng phòng hộ</w:t>
            </w:r>
          </w:p>
        </w:tc>
        <w:tc>
          <w:tcPr>
            <w:tcW w:w="2194" w:type="dxa"/>
            <w:vAlign w:val="center"/>
          </w:tcPr>
          <w:p w:rsidR="00622659" w:rsidRPr="000D75C2" w:rsidRDefault="00FD7BCC" w:rsidP="004C4ABA">
            <w:pPr>
              <w:jc w:val="center"/>
              <w:rPr>
                <w:rFonts w:ascii="Times New Roman" w:eastAsia="MS Mincho" w:hAnsi="Times New Roman"/>
                <w:b/>
                <w:bCs/>
                <w:sz w:val="26"/>
                <w:szCs w:val="26"/>
                <w:lang w:eastAsia="ja-JP"/>
              </w:rPr>
            </w:pPr>
            <w:r w:rsidRPr="000D75C2">
              <w:rPr>
                <w:rFonts w:ascii="Times New Roman" w:hAnsi="Times New Roman"/>
                <w:b/>
                <w:sz w:val="26"/>
                <w:szCs w:val="26"/>
                <w:lang w:eastAsia="ja-JP"/>
              </w:rPr>
              <w:t>Giá trị chỉ số</w:t>
            </w:r>
          </w:p>
        </w:tc>
      </w:tr>
      <w:tr w:rsidR="009C7E58" w:rsidRPr="000D75C2" w:rsidTr="004C4ABA">
        <w:trPr>
          <w:trHeight w:val="340"/>
          <w:jc w:val="center"/>
        </w:trPr>
        <w:tc>
          <w:tcPr>
            <w:tcW w:w="679" w:type="dxa"/>
            <w:vAlign w:val="center"/>
          </w:tcPr>
          <w:p w:rsidR="00622659" w:rsidRPr="000D75C2" w:rsidRDefault="00622659" w:rsidP="004C4ABA">
            <w:pPr>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w:t>
            </w:r>
          </w:p>
        </w:tc>
        <w:tc>
          <w:tcPr>
            <w:tcW w:w="179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T</w:t>
            </w:r>
            <w:r w:rsidRPr="000D75C2">
              <w:rPr>
                <w:rFonts w:ascii="Times New Roman" w:eastAsia="MS Mincho" w:hAnsi="Times New Roman"/>
                <w:sz w:val="26"/>
                <w:szCs w:val="26"/>
                <w:vertAlign w:val="subscript"/>
                <w:lang w:eastAsia="ja-JP"/>
              </w:rPr>
              <w:t>1</w:t>
            </w:r>
          </w:p>
        </w:tc>
        <w:tc>
          <w:tcPr>
            <w:tcW w:w="3686" w:type="dxa"/>
          </w:tcPr>
          <w:p w:rsidR="00622659" w:rsidRPr="00B91ADB" w:rsidRDefault="00FD7BCC" w:rsidP="00405AE7">
            <w:pPr>
              <w:tabs>
                <w:tab w:val="left" w:pos="720"/>
              </w:tabs>
              <w:rPr>
                <w:rFonts w:ascii="Times New Roman" w:eastAsia="MS Mincho" w:hAnsi="Times New Roman"/>
                <w:iCs/>
                <w:sz w:val="26"/>
                <w:szCs w:val="26"/>
                <w:lang w:eastAsia="ja-JP"/>
              </w:rPr>
            </w:pPr>
            <w:r w:rsidRPr="000D75C2">
              <w:rPr>
                <w:rFonts w:ascii="Times New Roman" w:hAnsi="Times New Roman"/>
                <w:sz w:val="26"/>
                <w:szCs w:val="26"/>
              </w:rPr>
              <w:t xml:space="preserve">Không có </w:t>
            </w:r>
            <w:r w:rsidR="004A38B6" w:rsidRPr="000D75C2">
              <w:rPr>
                <w:rFonts w:ascii="Times New Roman" w:hAnsi="Times New Roman"/>
                <w:sz w:val="26"/>
                <w:szCs w:val="26"/>
              </w:rPr>
              <w:t>khả năng phòng hộ</w:t>
            </w:r>
          </w:p>
        </w:tc>
        <w:tc>
          <w:tcPr>
            <w:tcW w:w="2194" w:type="dxa"/>
            <w:vAlign w:val="center"/>
          </w:tcPr>
          <w:p w:rsidR="00622659" w:rsidRPr="00B91ADB" w:rsidRDefault="006226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0.1</w:t>
            </w:r>
          </w:p>
        </w:tc>
      </w:tr>
      <w:tr w:rsidR="009C7E58" w:rsidRPr="000D75C2" w:rsidTr="004C4ABA">
        <w:trPr>
          <w:trHeight w:val="340"/>
          <w:jc w:val="center"/>
        </w:trPr>
        <w:tc>
          <w:tcPr>
            <w:tcW w:w="67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II</w:t>
            </w:r>
          </w:p>
        </w:tc>
        <w:tc>
          <w:tcPr>
            <w:tcW w:w="179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T</w:t>
            </w:r>
            <w:r w:rsidRPr="000D75C2">
              <w:rPr>
                <w:rFonts w:ascii="Times New Roman" w:eastAsia="MS Mincho" w:hAnsi="Times New Roman"/>
                <w:sz w:val="26"/>
                <w:szCs w:val="26"/>
                <w:vertAlign w:val="subscript"/>
                <w:lang w:eastAsia="ja-JP"/>
              </w:rPr>
              <w:t>2</w:t>
            </w:r>
          </w:p>
        </w:tc>
        <w:tc>
          <w:tcPr>
            <w:tcW w:w="3686" w:type="dxa"/>
          </w:tcPr>
          <w:p w:rsidR="00622659" w:rsidRPr="00B91ADB" w:rsidRDefault="00FD7BCC" w:rsidP="00405AE7">
            <w:pPr>
              <w:tabs>
                <w:tab w:val="left" w:pos="720"/>
              </w:tabs>
              <w:rPr>
                <w:rFonts w:ascii="Times New Roman" w:eastAsia="MS Mincho" w:hAnsi="Times New Roman"/>
                <w:iCs/>
                <w:sz w:val="26"/>
                <w:szCs w:val="26"/>
                <w:lang w:eastAsia="ja-JP"/>
              </w:rPr>
            </w:pPr>
            <w:r w:rsidRPr="000D75C2">
              <w:rPr>
                <w:rFonts w:ascii="Times New Roman" w:eastAsia="MS Mincho" w:hAnsi="Times New Roman"/>
                <w:iCs/>
                <w:sz w:val="26"/>
                <w:szCs w:val="26"/>
                <w:lang w:eastAsia="ja-JP"/>
              </w:rPr>
              <w:t>Rất kém</w:t>
            </w:r>
          </w:p>
        </w:tc>
        <w:tc>
          <w:tcPr>
            <w:tcW w:w="2194" w:type="dxa"/>
            <w:vAlign w:val="center"/>
          </w:tcPr>
          <w:p w:rsidR="00622659" w:rsidRPr="00B91ADB" w:rsidRDefault="006226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0.3</w:t>
            </w:r>
          </w:p>
        </w:tc>
      </w:tr>
      <w:tr w:rsidR="009C7E58" w:rsidRPr="000D75C2" w:rsidTr="004C4ABA">
        <w:trPr>
          <w:trHeight w:val="340"/>
          <w:jc w:val="center"/>
        </w:trPr>
        <w:tc>
          <w:tcPr>
            <w:tcW w:w="67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III</w:t>
            </w:r>
          </w:p>
        </w:tc>
        <w:tc>
          <w:tcPr>
            <w:tcW w:w="179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T</w:t>
            </w:r>
            <w:r w:rsidRPr="000D75C2">
              <w:rPr>
                <w:rFonts w:ascii="Times New Roman" w:eastAsia="MS Mincho" w:hAnsi="Times New Roman"/>
                <w:sz w:val="26"/>
                <w:szCs w:val="26"/>
                <w:vertAlign w:val="subscript"/>
                <w:lang w:eastAsia="ja-JP"/>
              </w:rPr>
              <w:t>3</w:t>
            </w:r>
          </w:p>
        </w:tc>
        <w:tc>
          <w:tcPr>
            <w:tcW w:w="3686" w:type="dxa"/>
          </w:tcPr>
          <w:p w:rsidR="00622659" w:rsidRPr="00B91ADB" w:rsidRDefault="00FD7BCC" w:rsidP="00405AE7">
            <w:pPr>
              <w:tabs>
                <w:tab w:val="left" w:pos="720"/>
              </w:tabs>
              <w:rPr>
                <w:rFonts w:ascii="Times New Roman" w:eastAsia="MS Mincho" w:hAnsi="Times New Roman"/>
                <w:iCs/>
                <w:sz w:val="26"/>
                <w:szCs w:val="26"/>
                <w:lang w:eastAsia="ja-JP"/>
              </w:rPr>
            </w:pPr>
            <w:r w:rsidRPr="000D75C2">
              <w:rPr>
                <w:rFonts w:ascii="Times New Roman" w:eastAsia="MS Mincho" w:hAnsi="Times New Roman"/>
                <w:iCs/>
                <w:sz w:val="26"/>
                <w:szCs w:val="26"/>
                <w:lang w:eastAsia="ja-JP"/>
              </w:rPr>
              <w:t xml:space="preserve">Kém </w:t>
            </w:r>
          </w:p>
        </w:tc>
        <w:tc>
          <w:tcPr>
            <w:tcW w:w="2194" w:type="dxa"/>
            <w:vAlign w:val="center"/>
          </w:tcPr>
          <w:p w:rsidR="00622659" w:rsidRPr="00B91ADB" w:rsidRDefault="006226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0.5</w:t>
            </w:r>
          </w:p>
        </w:tc>
      </w:tr>
      <w:tr w:rsidR="009C7E58" w:rsidRPr="000D75C2" w:rsidTr="004C4ABA">
        <w:trPr>
          <w:trHeight w:val="340"/>
          <w:jc w:val="center"/>
        </w:trPr>
        <w:tc>
          <w:tcPr>
            <w:tcW w:w="67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IV</w:t>
            </w:r>
          </w:p>
        </w:tc>
        <w:tc>
          <w:tcPr>
            <w:tcW w:w="179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T</w:t>
            </w:r>
            <w:r w:rsidRPr="000D75C2">
              <w:rPr>
                <w:rFonts w:ascii="Times New Roman" w:eastAsia="MS Mincho" w:hAnsi="Times New Roman"/>
                <w:sz w:val="26"/>
                <w:szCs w:val="26"/>
                <w:vertAlign w:val="subscript"/>
                <w:lang w:eastAsia="ja-JP"/>
              </w:rPr>
              <w:t>4</w:t>
            </w:r>
          </w:p>
        </w:tc>
        <w:tc>
          <w:tcPr>
            <w:tcW w:w="3686" w:type="dxa"/>
          </w:tcPr>
          <w:p w:rsidR="00622659" w:rsidRPr="00B91ADB" w:rsidRDefault="00FD7BCC" w:rsidP="00405AE7">
            <w:pPr>
              <w:tabs>
                <w:tab w:val="left" w:pos="720"/>
              </w:tabs>
              <w:rPr>
                <w:rFonts w:ascii="Times New Roman" w:eastAsia="MS Mincho" w:hAnsi="Times New Roman"/>
                <w:iCs/>
                <w:sz w:val="26"/>
                <w:szCs w:val="26"/>
                <w:lang w:eastAsia="ja-JP"/>
              </w:rPr>
            </w:pPr>
            <w:r w:rsidRPr="000D75C2">
              <w:rPr>
                <w:rFonts w:ascii="Times New Roman" w:eastAsia="MS Mincho" w:hAnsi="Times New Roman"/>
                <w:iCs/>
                <w:sz w:val="26"/>
                <w:szCs w:val="26"/>
                <w:lang w:eastAsia="ja-JP"/>
              </w:rPr>
              <w:t xml:space="preserve">Cao </w:t>
            </w:r>
          </w:p>
        </w:tc>
        <w:tc>
          <w:tcPr>
            <w:tcW w:w="2194" w:type="dxa"/>
            <w:vAlign w:val="center"/>
          </w:tcPr>
          <w:p w:rsidR="00622659" w:rsidRPr="00B91ADB" w:rsidRDefault="006226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0.7</w:t>
            </w:r>
          </w:p>
        </w:tc>
      </w:tr>
      <w:tr w:rsidR="009C7E58" w:rsidRPr="000D75C2" w:rsidTr="004C4ABA">
        <w:trPr>
          <w:trHeight w:val="340"/>
          <w:jc w:val="center"/>
        </w:trPr>
        <w:tc>
          <w:tcPr>
            <w:tcW w:w="67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V</w:t>
            </w:r>
          </w:p>
        </w:tc>
        <w:tc>
          <w:tcPr>
            <w:tcW w:w="1799" w:type="dxa"/>
            <w:vAlign w:val="center"/>
          </w:tcPr>
          <w:p w:rsidR="00622659" w:rsidRPr="00B91ADB" w:rsidRDefault="006226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T</w:t>
            </w:r>
            <w:r w:rsidRPr="000D75C2">
              <w:rPr>
                <w:rFonts w:ascii="Times New Roman" w:eastAsia="MS Mincho" w:hAnsi="Times New Roman"/>
                <w:sz w:val="26"/>
                <w:szCs w:val="26"/>
                <w:vertAlign w:val="subscript"/>
                <w:lang w:eastAsia="ja-JP"/>
              </w:rPr>
              <w:t>5</w:t>
            </w:r>
          </w:p>
        </w:tc>
        <w:tc>
          <w:tcPr>
            <w:tcW w:w="3686" w:type="dxa"/>
          </w:tcPr>
          <w:p w:rsidR="00622659" w:rsidRPr="00B91ADB" w:rsidRDefault="00FD7BCC" w:rsidP="00405AE7">
            <w:pPr>
              <w:tabs>
                <w:tab w:val="left" w:pos="720"/>
              </w:tabs>
              <w:rPr>
                <w:rFonts w:ascii="Times New Roman" w:eastAsia="MS Mincho" w:hAnsi="Times New Roman"/>
                <w:iCs/>
                <w:sz w:val="26"/>
                <w:szCs w:val="26"/>
                <w:lang w:eastAsia="ja-JP"/>
              </w:rPr>
            </w:pPr>
            <w:r w:rsidRPr="000D75C2">
              <w:rPr>
                <w:rFonts w:ascii="Times New Roman" w:eastAsia="MS Mincho" w:hAnsi="Times New Roman"/>
                <w:iCs/>
                <w:sz w:val="26"/>
                <w:szCs w:val="26"/>
                <w:lang w:eastAsia="ja-JP"/>
              </w:rPr>
              <w:t>Rất cao</w:t>
            </w:r>
          </w:p>
        </w:tc>
        <w:tc>
          <w:tcPr>
            <w:tcW w:w="2194" w:type="dxa"/>
            <w:vAlign w:val="center"/>
          </w:tcPr>
          <w:p w:rsidR="00622659" w:rsidRPr="00B91ADB" w:rsidRDefault="006226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0.9</w:t>
            </w:r>
          </w:p>
        </w:tc>
      </w:tr>
    </w:tbl>
    <w:p w:rsidR="00622659" w:rsidRPr="000D75C2" w:rsidRDefault="00622659" w:rsidP="00405AE7">
      <w:pPr>
        <w:jc w:val="right"/>
        <w:rPr>
          <w:rFonts w:ascii="Times New Roman" w:eastAsia="MS Mincho" w:hAnsi="Times New Roman"/>
          <w:i/>
          <w:sz w:val="26"/>
          <w:szCs w:val="26"/>
          <w:lang w:eastAsia="ja-JP"/>
        </w:rPr>
      </w:pPr>
    </w:p>
    <w:p w:rsidR="00750960" w:rsidRPr="000D75C2" w:rsidRDefault="00750960" w:rsidP="00405AE7">
      <w:pPr>
        <w:pStyle w:val="inhangbang"/>
        <w:spacing w:line="276" w:lineRule="auto"/>
        <w:jc w:val="both"/>
        <w:rPr>
          <w:b w:val="0"/>
          <w:i/>
          <w:sz w:val="26"/>
          <w:szCs w:val="26"/>
        </w:rPr>
      </w:pPr>
      <w:r w:rsidRPr="00B91ADB">
        <w:rPr>
          <w:b w:val="0"/>
          <w:i/>
          <w:noProof/>
          <w:sz w:val="26"/>
          <w:szCs w:val="26"/>
        </w:rPr>
        <w:lastRenderedPageBreak/>
        <w:drawing>
          <wp:anchor distT="0" distB="0" distL="114300" distR="114300" simplePos="0" relativeHeight="251798016" behindDoc="1" locked="0" layoutInCell="1" allowOverlap="1" wp14:anchorId="099880BE" wp14:editId="3A8FAD06">
            <wp:simplePos x="0" y="0"/>
            <wp:positionH relativeFrom="column">
              <wp:posOffset>316865</wp:posOffset>
            </wp:positionH>
            <wp:positionV relativeFrom="paragraph">
              <wp:posOffset>165100</wp:posOffset>
            </wp:positionV>
            <wp:extent cx="5299075" cy="3564255"/>
            <wp:effectExtent l="0" t="0" r="0" b="0"/>
            <wp:wrapTight wrapText="bothSides">
              <wp:wrapPolygon edited="0">
                <wp:start x="0" y="0"/>
                <wp:lineTo x="0" y="21473"/>
                <wp:lineTo x="21509" y="21473"/>
                <wp:lineTo x="21509"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9075"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DB">
        <w:rPr>
          <w:b w:val="0"/>
          <w:i/>
          <w:noProof/>
          <w:sz w:val="26"/>
          <w:szCs w:val="26"/>
        </w:rPr>
        <mc:AlternateContent>
          <mc:Choice Requires="wps">
            <w:drawing>
              <wp:anchor distT="0" distB="0" distL="114300" distR="114300" simplePos="0" relativeHeight="251799040" behindDoc="1" locked="0" layoutInCell="1" allowOverlap="1" wp14:anchorId="34ED9B44" wp14:editId="1A6A629C">
                <wp:simplePos x="0" y="0"/>
                <wp:positionH relativeFrom="column">
                  <wp:posOffset>316865</wp:posOffset>
                </wp:positionH>
                <wp:positionV relativeFrom="paragraph">
                  <wp:posOffset>3786505</wp:posOffset>
                </wp:positionV>
                <wp:extent cx="5299075" cy="635"/>
                <wp:effectExtent l="0" t="0" r="0" b="0"/>
                <wp:wrapTight wrapText="bothSides">
                  <wp:wrapPolygon edited="0">
                    <wp:start x="0" y="0"/>
                    <wp:lineTo x="0" y="21600"/>
                    <wp:lineTo x="21600" y="21600"/>
                    <wp:lineTo x="21600" y="0"/>
                  </wp:wrapPolygon>
                </wp:wrapTight>
                <wp:docPr id="455" name="Text Box 455"/>
                <wp:cNvGraphicFramePr/>
                <a:graphic xmlns:a="http://schemas.openxmlformats.org/drawingml/2006/main">
                  <a:graphicData uri="http://schemas.microsoft.com/office/word/2010/wordprocessingShape">
                    <wps:wsp>
                      <wps:cNvSpPr txBox="1"/>
                      <wps:spPr>
                        <a:xfrm>
                          <a:off x="0" y="0"/>
                          <a:ext cx="5299075" cy="635"/>
                        </a:xfrm>
                        <a:prstGeom prst="rect">
                          <a:avLst/>
                        </a:prstGeom>
                        <a:solidFill>
                          <a:prstClr val="white"/>
                        </a:solidFill>
                        <a:ln>
                          <a:noFill/>
                        </a:ln>
                        <a:effectLst/>
                      </wps:spPr>
                      <wps:txbx>
                        <w:txbxContent>
                          <w:p w:rsidR="00C4750C" w:rsidRPr="00B91ADB" w:rsidRDefault="00C4750C" w:rsidP="00B91ADB">
                            <w:pPr>
                              <w:pStyle w:val="StyleFigureAutoCenteredBefore12ptAfter12pt"/>
                              <w:spacing w:line="276" w:lineRule="auto"/>
                              <w:rPr>
                                <w:szCs w:val="26"/>
                              </w:rPr>
                            </w:pPr>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Figure \* ARABIC </w:instrText>
                            </w:r>
                            <w:r w:rsidRPr="00B91ADB">
                              <w:rPr>
                                <w:rFonts w:eastAsia="Calibri"/>
                                <w:b/>
                                <w:bCs/>
                                <w:i w:val="0"/>
                                <w:iCs w:val="0"/>
                                <w:szCs w:val="26"/>
                                <w:lang w:val="en-US"/>
                              </w:rPr>
                              <w:fldChar w:fldCharType="separate"/>
                            </w:r>
                            <w:r>
                              <w:rPr>
                                <w:rFonts w:eastAsia="Calibri"/>
                                <w:b/>
                                <w:bCs/>
                                <w:i w:val="0"/>
                                <w:iCs w:val="0"/>
                                <w:noProof/>
                                <w:szCs w:val="26"/>
                                <w:lang w:val="en-US"/>
                              </w:rPr>
                              <w:t>7</w:t>
                            </w:r>
                            <w:r w:rsidRPr="00B91ADB">
                              <w:rPr>
                                <w:rFonts w:eastAsia="Calibri"/>
                                <w:b/>
                                <w:bCs/>
                                <w:i w:val="0"/>
                                <w:iCs w:val="0"/>
                                <w:szCs w:val="26"/>
                                <w:lang w:val="en-US"/>
                              </w:rPr>
                              <w:fldChar w:fldCharType="end"/>
                            </w:r>
                            <w:r w:rsidRPr="00B91ADB">
                              <w:rPr>
                                <w:rFonts w:eastAsia="Calibri"/>
                                <w:b/>
                                <w:bCs/>
                                <w:i w:val="0"/>
                                <w:iCs w:val="0"/>
                                <w:szCs w:val="26"/>
                                <w:lang w:val="en-US"/>
                              </w:rPr>
                              <w:t>: Bản đồ phẩn vùng khả năng phòng hộ của lớp thảm phủ ở các tỉnh MNPB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5" o:spid="_x0000_s1071" type="#_x0000_t202" style="position:absolute;left:0;text-align:left;margin-left:24.95pt;margin-top:298.15pt;width:417.25pt;height:.05pt;z-index:-25151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" stroked="f">
                <v:textbox style="mso-fit-shape-to-text:t" inset="0,0,0,0">
                  <w:txbxContent>
                    <w:p w:rsidR="00C4750C" w:rsidRPr="00B91ADB" w:rsidRDefault="00C4750C" w:rsidP="00B91ADB">
                      <w:pPr>
                        <w:pStyle w:val="StyleFigureAutoCenteredBefore12ptAfter12pt"/>
                        <w:spacing w:line="276" w:lineRule="auto"/>
                        <w:rPr>
                          <w:szCs w:val="26"/>
                        </w:rPr>
                      </w:pPr>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Figure \* ARABIC </w:instrText>
                      </w:r>
                      <w:r w:rsidRPr="00B91ADB">
                        <w:rPr>
                          <w:rFonts w:eastAsia="Calibri"/>
                          <w:b/>
                          <w:bCs/>
                          <w:i w:val="0"/>
                          <w:iCs w:val="0"/>
                          <w:szCs w:val="26"/>
                          <w:lang w:val="en-US"/>
                        </w:rPr>
                        <w:fldChar w:fldCharType="separate"/>
                      </w:r>
                      <w:r>
                        <w:rPr>
                          <w:rFonts w:eastAsia="Calibri"/>
                          <w:b/>
                          <w:bCs/>
                          <w:i w:val="0"/>
                          <w:iCs w:val="0"/>
                          <w:noProof/>
                          <w:szCs w:val="26"/>
                          <w:lang w:val="en-US"/>
                        </w:rPr>
                        <w:t>7</w:t>
                      </w:r>
                      <w:r w:rsidRPr="00B91ADB">
                        <w:rPr>
                          <w:rFonts w:eastAsia="Calibri"/>
                          <w:b/>
                          <w:bCs/>
                          <w:i w:val="0"/>
                          <w:iCs w:val="0"/>
                          <w:szCs w:val="26"/>
                          <w:lang w:val="en-US"/>
                        </w:rPr>
                        <w:fldChar w:fldCharType="end"/>
                      </w:r>
                      <w:r w:rsidRPr="00B91ADB">
                        <w:rPr>
                          <w:rFonts w:eastAsia="Calibri"/>
                          <w:b/>
                          <w:bCs/>
                          <w:i w:val="0"/>
                          <w:iCs w:val="0"/>
                          <w:szCs w:val="26"/>
                          <w:lang w:val="en-US"/>
                        </w:rPr>
                        <w:t>: Bản đồ phẩn vùng khả năng phòng hộ của lớp thảm phủ ở các tỉnh MNPB</w:t>
                      </w:r>
                    </w:p>
                  </w:txbxContent>
                </v:textbox>
                <w10:wrap type="tight"/>
              </v:shape>
            </w:pict>
          </mc:Fallback>
        </mc:AlternateContent>
      </w:r>
    </w:p>
    <w:p w:rsidR="00622659" w:rsidRPr="000D75C2" w:rsidRDefault="00CE6DD4" w:rsidP="00405AE7">
      <w:pPr>
        <w:pStyle w:val="inhangbang"/>
        <w:spacing w:line="276" w:lineRule="auto"/>
        <w:jc w:val="both"/>
        <w:rPr>
          <w:b w:val="0"/>
          <w:i/>
          <w:sz w:val="26"/>
          <w:szCs w:val="26"/>
        </w:rPr>
      </w:pPr>
      <w:r w:rsidRPr="00B91ADB">
        <w:rPr>
          <w:b w:val="0"/>
          <w:i/>
          <w:sz w:val="26"/>
          <w:szCs w:val="26"/>
        </w:rPr>
        <w:t>Phân cấp khả năng thấm nước</w:t>
      </w:r>
      <w:r w:rsidR="00F7367C" w:rsidRPr="00B91ADB">
        <w:rPr>
          <w:b w:val="0"/>
          <w:i/>
          <w:sz w:val="26"/>
          <w:szCs w:val="26"/>
        </w:rPr>
        <w:t xml:space="preserve"> </w:t>
      </w:r>
    </w:p>
    <w:p w:rsidR="003F2321" w:rsidRPr="000D75C2" w:rsidRDefault="003F2321" w:rsidP="00405AE7">
      <w:pPr>
        <w:pStyle w:val="NormalWeb"/>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Đhân cấp khả năng thấm nước kết quả.loại để thành lập bản đồ lũ quét như bảng dưới đâynghiệp (cao su</w:t>
      </w:r>
    </w:p>
    <w:p w:rsidR="00F7367C" w:rsidRPr="000D75C2" w:rsidRDefault="003F2321" w:rsidP="00405AE7">
      <w:pPr>
        <w:pStyle w:val="NormalWeb"/>
        <w:numPr>
          <w:ilvl w:val="0"/>
          <w:numId w:val="16"/>
        </w:numPr>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 xml:space="preserve">Nhóm </w:t>
      </w:r>
      <w:r w:rsidR="00622659" w:rsidRPr="00B91ADB">
        <w:rPr>
          <w:rFonts w:ascii="Times New Roman" w:hAnsi="Times New Roman"/>
          <w:sz w:val="26"/>
          <w:szCs w:val="26"/>
          <w:lang w:val="it-IT"/>
        </w:rPr>
        <w:t>1: LU 1 –</w:t>
      </w:r>
      <w:r w:rsidR="00B4165D" w:rsidRPr="00B91ADB">
        <w:rPr>
          <w:rFonts w:ascii="Times New Roman" w:hAnsi="Times New Roman"/>
          <w:sz w:val="26"/>
          <w:szCs w:val="26"/>
          <w:lang w:val="it-IT"/>
        </w:rPr>
        <w:t xml:space="preserve"> Không </w:t>
      </w:r>
      <w:r w:rsidRPr="00B91ADB">
        <w:rPr>
          <w:rFonts w:ascii="Times New Roman" w:hAnsi="Times New Roman"/>
          <w:sz w:val="26"/>
          <w:szCs w:val="26"/>
          <w:lang w:val="it-IT"/>
        </w:rPr>
        <w:t xml:space="preserve">thhông  –khả năng thấm nước kết quả.loại để thàv </w:t>
      </w:r>
    </w:p>
    <w:p w:rsidR="00F7367C" w:rsidRPr="000D75C2" w:rsidRDefault="003F2321" w:rsidP="00405AE7">
      <w:pPr>
        <w:pStyle w:val="NormalWeb"/>
        <w:numPr>
          <w:ilvl w:val="0"/>
          <w:numId w:val="16"/>
        </w:numPr>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 xml:space="preserve">Nhóm </w:t>
      </w:r>
      <w:r w:rsidR="00F7367C" w:rsidRPr="00B91ADB">
        <w:rPr>
          <w:rFonts w:ascii="Times New Roman" w:hAnsi="Times New Roman"/>
          <w:sz w:val="26"/>
          <w:szCs w:val="26"/>
          <w:lang w:val="it-IT"/>
        </w:rPr>
        <w:t xml:space="preserve">2: LU 2 – </w:t>
      </w:r>
      <w:r w:rsidR="00B4165D" w:rsidRPr="00B91ADB">
        <w:rPr>
          <w:rFonts w:ascii="Times New Roman" w:hAnsi="Times New Roman"/>
          <w:sz w:val="26"/>
          <w:szCs w:val="26"/>
          <w:lang w:val="it-IT"/>
        </w:rPr>
        <w:t>R: L</w:t>
      </w:r>
      <w:r w:rsidRPr="00B91ADB">
        <w:rPr>
          <w:rFonts w:ascii="Times New Roman" w:hAnsi="Times New Roman"/>
          <w:sz w:val="26"/>
          <w:szCs w:val="26"/>
          <w:lang w:val="it-IT"/>
        </w:rPr>
        <w:t>kém: đ2 – hả năng thấ</w:t>
      </w:r>
    </w:p>
    <w:p w:rsidR="00F7367C" w:rsidRPr="000D75C2" w:rsidRDefault="003F2321" w:rsidP="00405AE7">
      <w:pPr>
        <w:pStyle w:val="NormalWeb"/>
        <w:numPr>
          <w:ilvl w:val="0"/>
          <w:numId w:val="16"/>
        </w:numPr>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 xml:space="preserve">Nhóm </w:t>
      </w:r>
      <w:r w:rsidR="00F7367C" w:rsidRPr="00B91ADB">
        <w:rPr>
          <w:rFonts w:ascii="Times New Roman" w:hAnsi="Times New Roman"/>
          <w:sz w:val="26"/>
          <w:szCs w:val="26"/>
          <w:lang w:val="it-IT"/>
        </w:rPr>
        <w:t xml:space="preserve">3: LU 3 – </w:t>
      </w:r>
      <w:r w:rsidR="00B4165D" w:rsidRPr="00B91ADB">
        <w:rPr>
          <w:rFonts w:ascii="Times New Roman" w:hAnsi="Times New Roman"/>
          <w:sz w:val="26"/>
          <w:szCs w:val="26"/>
          <w:lang w:val="it-IT"/>
        </w:rPr>
        <w:t>Kém</w:t>
      </w:r>
      <w:r w:rsidR="00F7367C" w:rsidRPr="00B91ADB">
        <w:rPr>
          <w:rFonts w:ascii="Times New Roman" w:hAnsi="Times New Roman"/>
          <w:sz w:val="26"/>
          <w:szCs w:val="26"/>
          <w:lang w:val="it-IT"/>
        </w:rPr>
        <w:t xml:space="preserve">: </w:t>
      </w:r>
      <w:r w:rsidRPr="00B91ADB">
        <w:rPr>
          <w:rFonts w:ascii="Times New Roman" w:hAnsi="Times New Roman"/>
          <w:sz w:val="26"/>
          <w:szCs w:val="26"/>
          <w:lang w:val="it-IT"/>
        </w:rPr>
        <w:t>đ mLU 3 – hả nă</w:t>
      </w:r>
    </w:p>
    <w:p w:rsidR="00F7367C" w:rsidRPr="000D75C2" w:rsidRDefault="003F2321" w:rsidP="00405AE7">
      <w:pPr>
        <w:pStyle w:val="NormalWeb"/>
        <w:numPr>
          <w:ilvl w:val="0"/>
          <w:numId w:val="16"/>
        </w:numPr>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 xml:space="preserve">Nhóm </w:t>
      </w:r>
      <w:r w:rsidR="00F7367C" w:rsidRPr="00B91ADB">
        <w:rPr>
          <w:rFonts w:ascii="Times New Roman" w:hAnsi="Times New Roman"/>
          <w:sz w:val="26"/>
          <w:szCs w:val="26"/>
          <w:lang w:val="it-IT"/>
        </w:rPr>
        <w:t xml:space="preserve">4: LU 4 – </w:t>
      </w:r>
      <w:r w:rsidRPr="00B91ADB">
        <w:rPr>
          <w:rFonts w:ascii="Times New Roman" w:hAnsi="Times New Roman"/>
          <w:bCs/>
          <w:iCs/>
          <w:sz w:val="26"/>
          <w:szCs w:val="26"/>
          <w:lang w:val="es-EC"/>
        </w:rPr>
        <w:t xml:space="preserve">T: </w:t>
      </w:r>
      <w:r w:rsidRPr="00B91ADB">
        <w:rPr>
          <w:rFonts w:ascii="Times New Roman" w:hAnsi="Times New Roman"/>
          <w:sz w:val="26"/>
          <w:szCs w:val="26"/>
          <w:lang w:val="es-EC"/>
        </w:rPr>
        <w:t>: RLU 4 – hả năng thấm nước kết quả.</w:t>
      </w:r>
      <w:r w:rsidR="00B4165D" w:rsidRPr="00B91ADB">
        <w:rPr>
          <w:rFonts w:ascii="Times New Roman" w:hAnsi="Times New Roman"/>
          <w:sz w:val="26"/>
          <w:szCs w:val="26"/>
          <w:lang w:val="es-EC"/>
        </w:rPr>
        <w:t>m RL</w:t>
      </w:r>
      <w:r w:rsidRPr="00B91ADB">
        <w:rPr>
          <w:rFonts w:ascii="Times New Roman" w:hAnsi="Times New Roman"/>
          <w:sz w:val="26"/>
          <w:szCs w:val="26"/>
          <w:lang w:val="es-EC"/>
        </w:rPr>
        <w:t>trRLU 4 – hả</w:t>
      </w:r>
      <w:r w:rsidR="00B4165D" w:rsidRPr="00B91ADB">
        <w:rPr>
          <w:rFonts w:ascii="Times New Roman" w:hAnsi="Times New Roman"/>
          <w:sz w:val="26"/>
          <w:szCs w:val="26"/>
          <w:lang w:val="es-EC"/>
        </w:rPr>
        <w:t xml:space="preserve">thưa, lá rhả năng thấm nước </w:t>
      </w:r>
      <w:r w:rsidR="00622659" w:rsidRPr="00B91ADB">
        <w:rPr>
          <w:rFonts w:ascii="Times New Roman" w:hAnsi="Times New Roman"/>
          <w:sz w:val="26"/>
          <w:szCs w:val="26"/>
          <w:lang w:val="it-IT"/>
        </w:rPr>
        <w:t>.</w:t>
      </w:r>
    </w:p>
    <w:p w:rsidR="00F7367C" w:rsidRPr="000D75C2" w:rsidRDefault="003F2321" w:rsidP="00405AE7">
      <w:pPr>
        <w:pStyle w:val="NormalWeb"/>
        <w:numPr>
          <w:ilvl w:val="0"/>
          <w:numId w:val="16"/>
        </w:numPr>
        <w:spacing w:before="60" w:beforeAutospacing="0" w:after="60" w:afterAutospacing="0" w:line="276" w:lineRule="auto"/>
        <w:rPr>
          <w:rFonts w:ascii="Times New Roman" w:hAnsi="Times New Roman"/>
          <w:sz w:val="26"/>
          <w:szCs w:val="26"/>
          <w:lang w:val="it-IT"/>
        </w:rPr>
      </w:pPr>
      <w:r w:rsidRPr="00B91ADB">
        <w:rPr>
          <w:rFonts w:ascii="Times New Roman" w:hAnsi="Times New Roman"/>
          <w:sz w:val="26"/>
          <w:szCs w:val="26"/>
          <w:lang w:val="it-IT"/>
        </w:rPr>
        <w:t xml:space="preserve">Nhóm </w:t>
      </w:r>
      <w:r w:rsidR="00622659" w:rsidRPr="00B91ADB">
        <w:rPr>
          <w:rFonts w:ascii="Times New Roman" w:hAnsi="Times New Roman"/>
          <w:sz w:val="26"/>
          <w:szCs w:val="26"/>
          <w:lang w:val="it-IT"/>
        </w:rPr>
        <w:t>5: LU 5 –</w:t>
      </w:r>
      <w:r w:rsidR="00F7367C" w:rsidRPr="00B91ADB">
        <w:rPr>
          <w:rFonts w:ascii="Times New Roman" w:hAnsi="Times New Roman"/>
          <w:sz w:val="26"/>
          <w:szCs w:val="26"/>
          <w:lang w:val="it-IT"/>
        </w:rPr>
        <w:t xml:space="preserve"> </w:t>
      </w:r>
      <w:r w:rsidR="00B4165D" w:rsidRPr="00B91ADB">
        <w:rPr>
          <w:rFonts w:ascii="Times New Roman" w:hAnsi="Times New Roman"/>
          <w:sz w:val="26"/>
          <w:szCs w:val="26"/>
          <w:lang w:val="it-IT"/>
        </w:rPr>
        <w:t>R: LU 5</w:t>
      </w:r>
      <w:r w:rsidR="00622659" w:rsidRPr="00B91ADB">
        <w:rPr>
          <w:rFonts w:ascii="Times New Roman" w:hAnsi="Times New Roman"/>
          <w:sz w:val="26"/>
          <w:szCs w:val="26"/>
          <w:lang w:val="it-IT"/>
        </w:rPr>
        <w:t xml:space="preserve">: </w:t>
      </w:r>
      <w:r w:rsidR="00B4165D" w:rsidRPr="00B91ADB">
        <w:rPr>
          <w:rFonts w:ascii="Times New Roman" w:hAnsi="Times New Roman"/>
          <w:sz w:val="26"/>
          <w:szCs w:val="26"/>
          <w:lang w:val="it-IT"/>
        </w:rPr>
        <w:t xml:space="preserve">r  LU 5 –rhả </w:t>
      </w:r>
      <w:r w:rsidR="00B4165D" w:rsidRPr="00B91ADB">
        <w:rPr>
          <w:rFonts w:ascii="Times New Roman" w:hAnsi="Times New Roman"/>
          <w:sz w:val="26"/>
          <w:szCs w:val="26"/>
          <w:lang w:val="es-EC"/>
        </w:rPr>
        <w:t>kín và trung bình</w:t>
      </w:r>
      <w:r w:rsidR="00B4165D" w:rsidRPr="00B91ADB">
        <w:rPr>
          <w:rFonts w:ascii="Times New Roman" w:hAnsi="Times New Roman"/>
          <w:sz w:val="26"/>
          <w:szCs w:val="26"/>
          <w:lang w:val="it-IT"/>
        </w:rPr>
        <w:t xml:space="preserve"> xanh quanh năm </w:t>
      </w:r>
    </w:p>
    <w:p w:rsidR="00B4165D" w:rsidRPr="000D75C2" w:rsidRDefault="00B4165D" w:rsidP="00405AE7">
      <w:pPr>
        <w:pStyle w:val="Bold"/>
        <w:spacing w:before="60" w:after="60" w:line="276" w:lineRule="auto"/>
        <w:rPr>
          <w:b w:val="0"/>
          <w:sz w:val="26"/>
          <w:szCs w:val="26"/>
          <w:lang w:val="it-IT"/>
        </w:rPr>
      </w:pPr>
      <w:r w:rsidRPr="00B91ADB">
        <w:rPr>
          <w:b w:val="0"/>
          <w:sz w:val="26"/>
          <w:szCs w:val="26"/>
          <w:lang w:val="it-IT"/>
        </w:rPr>
        <w:t>Căn cứ vào loại che phủ đất từ bản đồ sử dụng đất / che phủ đất, chỉ số được gán với giá trị như bảng dưới đây:</w:t>
      </w:r>
    </w:p>
    <w:p w:rsidR="00622659" w:rsidRPr="000D75C2" w:rsidRDefault="00622659" w:rsidP="00405AE7">
      <w:pPr>
        <w:pStyle w:val="Caption"/>
        <w:rPr>
          <w:rFonts w:ascii="Times New Roman" w:hAnsi="Times New Roman"/>
          <w:sz w:val="26"/>
          <w:szCs w:val="26"/>
          <w:lang w:val="es-EC"/>
        </w:rPr>
      </w:pPr>
      <w:bookmarkStart w:id="101" w:name="_Toc400975316"/>
      <w:bookmarkStart w:id="102" w:name="_Toc429498692"/>
    </w:p>
    <w:p w:rsidR="00F7367C" w:rsidRPr="000D75C2" w:rsidRDefault="00AC7159" w:rsidP="00405AE7">
      <w:pPr>
        <w:pStyle w:val="Caption"/>
        <w:keepNext/>
        <w:rPr>
          <w:rFonts w:ascii="Times New Roman" w:hAnsi="Times New Roman"/>
          <w:sz w:val="26"/>
          <w:szCs w:val="26"/>
        </w:rPr>
      </w:pPr>
      <w:r w:rsidRPr="00B91ADB">
        <w:rPr>
          <w:rFonts w:ascii="Times New Roman" w:hAnsi="Times New Roman"/>
          <w:sz w:val="26"/>
          <w:szCs w:val="26"/>
        </w:rPr>
        <w:t>Bảng</w:t>
      </w:r>
      <w:r w:rsidR="00F7367C" w:rsidRPr="00B91ADB">
        <w:rPr>
          <w:rFonts w:ascii="Times New Roman" w:hAnsi="Times New Roman"/>
          <w:sz w:val="26"/>
          <w:szCs w:val="26"/>
        </w:rPr>
        <w:t xml:space="preserve"> </w:t>
      </w:r>
      <w:r w:rsidR="006B2AD3" w:rsidRPr="00B91ADB">
        <w:rPr>
          <w:rFonts w:ascii="Times New Roman" w:hAnsi="Times New Roman"/>
          <w:sz w:val="26"/>
          <w:szCs w:val="26"/>
        </w:rPr>
        <w:t>14</w:t>
      </w:r>
      <w:r w:rsidR="00F7367C" w:rsidRPr="00B91ADB">
        <w:rPr>
          <w:rFonts w:ascii="Times New Roman" w:hAnsi="Times New Roman"/>
          <w:sz w:val="26"/>
          <w:szCs w:val="26"/>
        </w:rPr>
        <w:t xml:space="preserve">: </w:t>
      </w:r>
      <w:r w:rsidRPr="00B91ADB">
        <w:rPr>
          <w:rFonts w:ascii="Times New Roman" w:hAnsi="Times New Roman"/>
          <w:sz w:val="26"/>
          <w:szCs w:val="26"/>
        </w:rPr>
        <w:t>Phân cấp khả năng thấm nước</w:t>
      </w:r>
      <w:r w:rsidRPr="00B91ADB">
        <w:rPr>
          <w:rFonts w:ascii="Times New Roman" w:hAnsi="Times New Roman"/>
          <w:sz w:val="26"/>
          <w:szCs w:val="26"/>
        </w:rPr>
        <w:tab/>
      </w:r>
    </w:p>
    <w:tbl>
      <w:tblPr>
        <w:tblW w:w="7386" w:type="dxa"/>
        <w:jc w:val="center"/>
        <w:tblInd w:w="1392"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851"/>
        <w:gridCol w:w="1276"/>
        <w:gridCol w:w="3260"/>
        <w:gridCol w:w="1999"/>
      </w:tblGrid>
      <w:tr w:rsidR="009C7E58" w:rsidRPr="000D75C2" w:rsidTr="004C4ABA">
        <w:trPr>
          <w:trHeight w:val="340"/>
          <w:tblHeader/>
          <w:jc w:val="center"/>
        </w:trPr>
        <w:tc>
          <w:tcPr>
            <w:tcW w:w="851" w:type="dxa"/>
            <w:vAlign w:val="center"/>
          </w:tcPr>
          <w:bookmarkEnd w:id="101"/>
          <w:bookmarkEnd w:id="102"/>
          <w:p w:rsidR="00622659" w:rsidRPr="000D75C2" w:rsidRDefault="00AC7159"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Cấp</w:t>
            </w:r>
          </w:p>
        </w:tc>
        <w:tc>
          <w:tcPr>
            <w:tcW w:w="1276" w:type="dxa"/>
            <w:vAlign w:val="center"/>
          </w:tcPr>
          <w:p w:rsidR="00622659" w:rsidRPr="000D75C2" w:rsidRDefault="00AC7159"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Ký hiệu</w:t>
            </w:r>
          </w:p>
        </w:tc>
        <w:tc>
          <w:tcPr>
            <w:tcW w:w="3260" w:type="dxa"/>
          </w:tcPr>
          <w:p w:rsidR="00622659" w:rsidRPr="000D75C2" w:rsidRDefault="00AC7159" w:rsidP="004C4ABA">
            <w:pPr>
              <w:jc w:val="center"/>
              <w:rPr>
                <w:rFonts w:ascii="Times New Roman" w:eastAsia="MS Mincho" w:hAnsi="Times New Roman"/>
                <w:b/>
                <w:bCs/>
                <w:sz w:val="26"/>
                <w:szCs w:val="26"/>
                <w:lang w:eastAsia="ja-JP"/>
              </w:rPr>
            </w:pPr>
            <w:r w:rsidRPr="000D75C2">
              <w:rPr>
                <w:rFonts w:ascii="Times New Roman" w:eastAsia="MS Mincho" w:hAnsi="Times New Roman"/>
                <w:b/>
                <w:bCs/>
                <w:sz w:val="26"/>
                <w:szCs w:val="26"/>
                <w:lang w:eastAsia="ja-JP"/>
              </w:rPr>
              <w:t>Khả năng thấm nước</w:t>
            </w:r>
          </w:p>
        </w:tc>
        <w:tc>
          <w:tcPr>
            <w:tcW w:w="1999" w:type="dxa"/>
            <w:vAlign w:val="center"/>
          </w:tcPr>
          <w:p w:rsidR="00622659" w:rsidRPr="000D75C2" w:rsidRDefault="00AC7159" w:rsidP="004C4ABA">
            <w:pPr>
              <w:jc w:val="center"/>
              <w:rPr>
                <w:rFonts w:ascii="Times New Roman" w:eastAsia="MS Mincho" w:hAnsi="Times New Roman"/>
                <w:b/>
                <w:bCs/>
                <w:sz w:val="26"/>
                <w:szCs w:val="26"/>
                <w:lang w:eastAsia="ja-JP"/>
              </w:rPr>
            </w:pPr>
            <w:r w:rsidRPr="000D75C2">
              <w:rPr>
                <w:rFonts w:ascii="Times New Roman" w:hAnsi="Times New Roman"/>
                <w:b/>
                <w:sz w:val="26"/>
                <w:szCs w:val="26"/>
                <w:lang w:eastAsia="ja-JP"/>
              </w:rPr>
              <w:t>Giá trị chỉ số</w:t>
            </w:r>
          </w:p>
        </w:tc>
      </w:tr>
      <w:tr w:rsidR="00AC7159" w:rsidRPr="000D75C2" w:rsidTr="004C4ABA">
        <w:trPr>
          <w:trHeight w:val="340"/>
          <w:jc w:val="center"/>
        </w:trPr>
        <w:tc>
          <w:tcPr>
            <w:tcW w:w="851" w:type="dxa"/>
            <w:vAlign w:val="center"/>
          </w:tcPr>
          <w:p w:rsidR="00AC7159" w:rsidRPr="000D75C2" w:rsidRDefault="00AC7159" w:rsidP="004C4ABA">
            <w:pPr>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w:t>
            </w:r>
          </w:p>
        </w:tc>
        <w:tc>
          <w:tcPr>
            <w:tcW w:w="1276"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LU</w:t>
            </w:r>
            <w:r w:rsidRPr="000D75C2">
              <w:rPr>
                <w:rFonts w:ascii="Times New Roman" w:eastAsia="MS Mincho" w:hAnsi="Times New Roman"/>
                <w:sz w:val="26"/>
                <w:szCs w:val="26"/>
                <w:vertAlign w:val="subscript"/>
                <w:lang w:eastAsia="ja-JP"/>
              </w:rPr>
              <w:t>1</w:t>
            </w:r>
          </w:p>
        </w:tc>
        <w:tc>
          <w:tcPr>
            <w:tcW w:w="3260" w:type="dxa"/>
          </w:tcPr>
          <w:p w:rsidR="00AC7159" w:rsidRPr="000D75C2" w:rsidRDefault="00AC7159" w:rsidP="00405AE7">
            <w:pPr>
              <w:pStyle w:val="HINH0"/>
              <w:tabs>
                <w:tab w:val="left" w:pos="720"/>
              </w:tabs>
              <w:spacing w:line="276" w:lineRule="auto"/>
              <w:rPr>
                <w:rFonts w:cs="Times New Roman"/>
                <w:i/>
                <w:iCs/>
                <w:sz w:val="26"/>
                <w:szCs w:val="26"/>
              </w:rPr>
            </w:pPr>
            <w:r w:rsidRPr="00B91ADB">
              <w:rPr>
                <w:rFonts w:cs="Times New Roman"/>
                <w:i/>
                <w:iCs/>
                <w:sz w:val="26"/>
                <w:szCs w:val="26"/>
              </w:rPr>
              <w:t>Không thấm nước</w:t>
            </w:r>
          </w:p>
        </w:tc>
        <w:tc>
          <w:tcPr>
            <w:tcW w:w="1999" w:type="dxa"/>
            <w:vAlign w:val="center"/>
          </w:tcPr>
          <w:p w:rsidR="00AC7159" w:rsidRPr="00B91ADB" w:rsidRDefault="00AC71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0.1</w:t>
            </w:r>
          </w:p>
        </w:tc>
      </w:tr>
      <w:tr w:rsidR="00AC7159" w:rsidRPr="000D75C2" w:rsidTr="004C4ABA">
        <w:trPr>
          <w:trHeight w:val="340"/>
          <w:jc w:val="center"/>
        </w:trPr>
        <w:tc>
          <w:tcPr>
            <w:tcW w:w="851"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II</w:t>
            </w:r>
          </w:p>
        </w:tc>
        <w:tc>
          <w:tcPr>
            <w:tcW w:w="1276"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LU</w:t>
            </w:r>
            <w:r w:rsidRPr="000D75C2">
              <w:rPr>
                <w:rFonts w:ascii="Times New Roman" w:eastAsia="MS Mincho" w:hAnsi="Times New Roman"/>
                <w:sz w:val="26"/>
                <w:szCs w:val="26"/>
                <w:vertAlign w:val="subscript"/>
                <w:lang w:eastAsia="ja-JP"/>
              </w:rPr>
              <w:t>2</w:t>
            </w:r>
          </w:p>
        </w:tc>
        <w:tc>
          <w:tcPr>
            <w:tcW w:w="3260" w:type="dxa"/>
          </w:tcPr>
          <w:p w:rsidR="00AC7159" w:rsidRPr="000D75C2" w:rsidRDefault="00AC7159" w:rsidP="00405AE7">
            <w:pPr>
              <w:pStyle w:val="HINH0"/>
              <w:tabs>
                <w:tab w:val="left" w:pos="720"/>
              </w:tabs>
              <w:spacing w:line="276" w:lineRule="auto"/>
              <w:rPr>
                <w:rFonts w:cs="Times New Roman"/>
                <w:i/>
                <w:iCs/>
                <w:sz w:val="26"/>
                <w:szCs w:val="26"/>
              </w:rPr>
            </w:pPr>
            <w:r w:rsidRPr="00B91ADB">
              <w:rPr>
                <w:rFonts w:cs="Times New Roman"/>
                <w:i/>
                <w:iCs/>
                <w:sz w:val="26"/>
                <w:szCs w:val="26"/>
              </w:rPr>
              <w:t>Rất kém</w:t>
            </w:r>
          </w:p>
        </w:tc>
        <w:tc>
          <w:tcPr>
            <w:tcW w:w="1999" w:type="dxa"/>
            <w:vAlign w:val="center"/>
          </w:tcPr>
          <w:p w:rsidR="00AC7159" w:rsidRPr="00B91ADB" w:rsidRDefault="00AC71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0.3</w:t>
            </w:r>
          </w:p>
        </w:tc>
      </w:tr>
      <w:tr w:rsidR="00AC7159" w:rsidRPr="000D75C2" w:rsidTr="004C4ABA">
        <w:trPr>
          <w:trHeight w:val="340"/>
          <w:jc w:val="center"/>
        </w:trPr>
        <w:tc>
          <w:tcPr>
            <w:tcW w:w="851"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lastRenderedPageBreak/>
              <w:t>III</w:t>
            </w:r>
          </w:p>
        </w:tc>
        <w:tc>
          <w:tcPr>
            <w:tcW w:w="1276"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LU</w:t>
            </w:r>
            <w:r w:rsidRPr="000D75C2">
              <w:rPr>
                <w:rFonts w:ascii="Times New Roman" w:eastAsia="MS Mincho" w:hAnsi="Times New Roman"/>
                <w:sz w:val="26"/>
                <w:szCs w:val="26"/>
                <w:vertAlign w:val="subscript"/>
                <w:lang w:eastAsia="ja-JP"/>
              </w:rPr>
              <w:t>3</w:t>
            </w:r>
          </w:p>
        </w:tc>
        <w:tc>
          <w:tcPr>
            <w:tcW w:w="3260" w:type="dxa"/>
          </w:tcPr>
          <w:p w:rsidR="00AC7159" w:rsidRPr="000D75C2" w:rsidRDefault="00AC7159" w:rsidP="00405AE7">
            <w:pPr>
              <w:pStyle w:val="HINH0"/>
              <w:tabs>
                <w:tab w:val="left" w:pos="720"/>
              </w:tabs>
              <w:spacing w:line="276" w:lineRule="auto"/>
              <w:rPr>
                <w:rFonts w:cs="Times New Roman"/>
                <w:i/>
                <w:iCs/>
                <w:sz w:val="26"/>
                <w:szCs w:val="26"/>
              </w:rPr>
            </w:pPr>
            <w:r w:rsidRPr="00B91ADB">
              <w:rPr>
                <w:rFonts w:cs="Times New Roman"/>
                <w:i/>
                <w:iCs/>
                <w:sz w:val="26"/>
                <w:szCs w:val="26"/>
              </w:rPr>
              <w:t xml:space="preserve">Kém </w:t>
            </w:r>
          </w:p>
        </w:tc>
        <w:tc>
          <w:tcPr>
            <w:tcW w:w="1999" w:type="dxa"/>
            <w:vAlign w:val="center"/>
          </w:tcPr>
          <w:p w:rsidR="00AC7159" w:rsidRPr="00B91ADB" w:rsidRDefault="00AC71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0.5</w:t>
            </w:r>
          </w:p>
        </w:tc>
      </w:tr>
      <w:tr w:rsidR="00AC7159" w:rsidRPr="000D75C2" w:rsidTr="004C4ABA">
        <w:trPr>
          <w:trHeight w:val="340"/>
          <w:jc w:val="center"/>
        </w:trPr>
        <w:tc>
          <w:tcPr>
            <w:tcW w:w="851"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IV</w:t>
            </w:r>
          </w:p>
        </w:tc>
        <w:tc>
          <w:tcPr>
            <w:tcW w:w="1276"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LU</w:t>
            </w:r>
            <w:r w:rsidRPr="000D75C2">
              <w:rPr>
                <w:rFonts w:ascii="Times New Roman" w:eastAsia="MS Mincho" w:hAnsi="Times New Roman"/>
                <w:sz w:val="26"/>
                <w:szCs w:val="26"/>
                <w:vertAlign w:val="subscript"/>
                <w:lang w:eastAsia="ja-JP"/>
              </w:rPr>
              <w:t>4</w:t>
            </w:r>
          </w:p>
        </w:tc>
        <w:tc>
          <w:tcPr>
            <w:tcW w:w="3260" w:type="dxa"/>
          </w:tcPr>
          <w:p w:rsidR="00AC7159" w:rsidRPr="000D75C2" w:rsidRDefault="00AC7159" w:rsidP="00405AE7">
            <w:pPr>
              <w:pStyle w:val="HINH0"/>
              <w:tabs>
                <w:tab w:val="left" w:pos="720"/>
              </w:tabs>
              <w:spacing w:line="276" w:lineRule="auto"/>
              <w:rPr>
                <w:rFonts w:cs="Times New Roman"/>
                <w:i/>
                <w:iCs/>
                <w:sz w:val="26"/>
                <w:szCs w:val="26"/>
              </w:rPr>
            </w:pPr>
            <w:r w:rsidRPr="00B91ADB">
              <w:rPr>
                <w:rFonts w:cs="Times New Roman"/>
                <w:i/>
                <w:iCs/>
                <w:sz w:val="26"/>
                <w:szCs w:val="26"/>
              </w:rPr>
              <w:t>Tốt</w:t>
            </w:r>
          </w:p>
        </w:tc>
        <w:tc>
          <w:tcPr>
            <w:tcW w:w="1999" w:type="dxa"/>
            <w:vAlign w:val="center"/>
          </w:tcPr>
          <w:p w:rsidR="00AC7159" w:rsidRPr="00B91ADB" w:rsidRDefault="00AC71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0.7</w:t>
            </w:r>
          </w:p>
        </w:tc>
      </w:tr>
      <w:tr w:rsidR="00AC7159" w:rsidRPr="000D75C2" w:rsidTr="004C4ABA">
        <w:trPr>
          <w:trHeight w:val="340"/>
          <w:jc w:val="center"/>
        </w:trPr>
        <w:tc>
          <w:tcPr>
            <w:tcW w:w="851"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V</w:t>
            </w:r>
          </w:p>
        </w:tc>
        <w:tc>
          <w:tcPr>
            <w:tcW w:w="1276" w:type="dxa"/>
            <w:vAlign w:val="center"/>
          </w:tcPr>
          <w:p w:rsidR="00AC7159" w:rsidRPr="00B91ADB" w:rsidRDefault="00AC715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LU</w:t>
            </w:r>
            <w:r w:rsidRPr="000D75C2">
              <w:rPr>
                <w:rFonts w:ascii="Times New Roman" w:eastAsia="MS Mincho" w:hAnsi="Times New Roman"/>
                <w:sz w:val="26"/>
                <w:szCs w:val="26"/>
                <w:vertAlign w:val="subscript"/>
                <w:lang w:eastAsia="ja-JP"/>
              </w:rPr>
              <w:t>5</w:t>
            </w:r>
          </w:p>
        </w:tc>
        <w:tc>
          <w:tcPr>
            <w:tcW w:w="3260" w:type="dxa"/>
          </w:tcPr>
          <w:p w:rsidR="00AC7159" w:rsidRPr="000D75C2" w:rsidRDefault="00AC7159" w:rsidP="00405AE7">
            <w:pPr>
              <w:pStyle w:val="HINH0"/>
              <w:tabs>
                <w:tab w:val="left" w:pos="720"/>
              </w:tabs>
              <w:spacing w:line="276" w:lineRule="auto"/>
              <w:rPr>
                <w:rFonts w:cs="Times New Roman"/>
                <w:i/>
                <w:iCs/>
                <w:sz w:val="26"/>
                <w:szCs w:val="26"/>
              </w:rPr>
            </w:pPr>
            <w:r w:rsidRPr="00B91ADB">
              <w:rPr>
                <w:rFonts w:cs="Times New Roman"/>
                <w:i/>
                <w:iCs/>
                <w:sz w:val="26"/>
                <w:szCs w:val="26"/>
              </w:rPr>
              <w:t>Rất tốt</w:t>
            </w:r>
          </w:p>
        </w:tc>
        <w:tc>
          <w:tcPr>
            <w:tcW w:w="1999" w:type="dxa"/>
            <w:vAlign w:val="center"/>
          </w:tcPr>
          <w:p w:rsidR="00AC7159" w:rsidRPr="00B91ADB" w:rsidRDefault="00AC7159" w:rsidP="00405AE7">
            <w:pPr>
              <w:tabs>
                <w:tab w:val="left" w:pos="720"/>
              </w:tabs>
              <w:jc w:val="center"/>
              <w:rPr>
                <w:rFonts w:ascii="Times New Roman" w:eastAsia="MS Mincho" w:hAnsi="Times New Roman"/>
                <w:i/>
                <w:iCs/>
                <w:sz w:val="26"/>
                <w:szCs w:val="26"/>
                <w:lang w:eastAsia="ja-JP"/>
              </w:rPr>
            </w:pPr>
            <w:r w:rsidRPr="000D75C2">
              <w:rPr>
                <w:rFonts w:ascii="Times New Roman" w:hAnsi="Times New Roman"/>
                <w:sz w:val="26"/>
                <w:szCs w:val="26"/>
                <w:lang w:val="pt-BR"/>
              </w:rPr>
              <w:t>0.9</w:t>
            </w:r>
          </w:p>
        </w:tc>
      </w:tr>
    </w:tbl>
    <w:p w:rsidR="00622659" w:rsidRPr="000D75C2" w:rsidRDefault="00622659" w:rsidP="00405AE7">
      <w:pPr>
        <w:jc w:val="right"/>
        <w:rPr>
          <w:rFonts w:ascii="Times New Roman" w:eastAsia="MS Mincho" w:hAnsi="Times New Roman"/>
          <w:i/>
          <w:sz w:val="26"/>
          <w:szCs w:val="26"/>
          <w:lang w:eastAsia="ja-JP"/>
        </w:rPr>
      </w:pPr>
    </w:p>
    <w:p w:rsidR="00622659" w:rsidRPr="000D75C2" w:rsidRDefault="00D10FCD" w:rsidP="00405AE7">
      <w:pPr>
        <w:pStyle w:val="inhangbang"/>
        <w:spacing w:line="276" w:lineRule="auto"/>
        <w:jc w:val="left"/>
        <w:rPr>
          <w:b w:val="0"/>
          <w:i/>
          <w:sz w:val="26"/>
          <w:szCs w:val="26"/>
        </w:rPr>
      </w:pPr>
      <w:bookmarkStart w:id="103" w:name="_Toc447347688"/>
      <w:r w:rsidRPr="00B91ADB">
        <w:rPr>
          <w:b w:val="0"/>
          <w:i/>
          <w:sz w:val="26"/>
          <w:szCs w:val="26"/>
        </w:rPr>
        <w:t xml:space="preserve">Phân cấp </w:t>
      </w:r>
      <w:r w:rsidR="001A5D44" w:rsidRPr="00B91ADB">
        <w:rPr>
          <w:b w:val="0"/>
          <w:i/>
          <w:sz w:val="26"/>
          <w:szCs w:val="26"/>
        </w:rPr>
        <w:t>lượng</w:t>
      </w:r>
      <w:r w:rsidRPr="00B91ADB">
        <w:rPr>
          <w:b w:val="0"/>
          <w:i/>
          <w:sz w:val="26"/>
          <w:szCs w:val="26"/>
        </w:rPr>
        <w:t xml:space="preserve"> mưa ngày lớn nhất trong bối cảnh BĐKH </w:t>
      </w:r>
      <w:bookmarkEnd w:id="103"/>
    </w:p>
    <w:p w:rsidR="00D10FCD" w:rsidRPr="000D75C2" w:rsidRDefault="00D10FCD" w:rsidP="00405AE7">
      <w:pPr>
        <w:spacing w:after="240"/>
        <w:rPr>
          <w:rFonts w:ascii="Times New Roman" w:hAnsi="Times New Roman"/>
          <w:sz w:val="26"/>
          <w:szCs w:val="26"/>
        </w:rPr>
      </w:pPr>
      <w:r w:rsidRPr="000D75C2">
        <w:rPr>
          <w:rFonts w:ascii="Times New Roman" w:hAnsi="Times New Roman"/>
          <w:sz w:val="26"/>
          <w:szCs w:val="26"/>
        </w:rPr>
        <w:t xml:space="preserve">Lượng mưa, cường độ mưa và phân bố dòng chảy theo thời gian và không gian phụ thuộc vào diễn biến của loại hình thời tiết và điều kiện địa hình trong lưu vực. BĐKH </w:t>
      </w:r>
      <w:r w:rsidR="00705388" w:rsidRPr="000D75C2">
        <w:rPr>
          <w:rFonts w:ascii="Times New Roman" w:hAnsi="Times New Roman"/>
          <w:sz w:val="26"/>
          <w:szCs w:val="26"/>
        </w:rPr>
        <w:t xml:space="preserve">được </w:t>
      </w:r>
      <w:r w:rsidRPr="000D75C2">
        <w:rPr>
          <w:rFonts w:ascii="Times New Roman" w:hAnsi="Times New Roman"/>
          <w:sz w:val="26"/>
          <w:szCs w:val="26"/>
        </w:rPr>
        <w:t xml:space="preserve">dự </w:t>
      </w:r>
      <w:r w:rsidR="00705388" w:rsidRPr="000D75C2">
        <w:rPr>
          <w:rFonts w:ascii="Times New Roman" w:hAnsi="Times New Roman"/>
          <w:sz w:val="26"/>
          <w:szCs w:val="26"/>
        </w:rPr>
        <w:t>báo</w:t>
      </w:r>
      <w:r w:rsidRPr="000D75C2">
        <w:rPr>
          <w:rFonts w:ascii="Times New Roman" w:hAnsi="Times New Roman"/>
          <w:sz w:val="26"/>
          <w:szCs w:val="26"/>
        </w:rPr>
        <w:t xml:space="preserve"> sẽ </w:t>
      </w:r>
      <w:r w:rsidR="00705388" w:rsidRPr="000D75C2">
        <w:rPr>
          <w:rFonts w:ascii="Times New Roman" w:hAnsi="Times New Roman"/>
          <w:sz w:val="26"/>
          <w:szCs w:val="26"/>
        </w:rPr>
        <w:t xml:space="preserve">ảnh hưởng tới </w:t>
      </w:r>
      <w:r w:rsidRPr="000D75C2">
        <w:rPr>
          <w:rFonts w:ascii="Times New Roman" w:hAnsi="Times New Roman"/>
          <w:sz w:val="26"/>
          <w:szCs w:val="26"/>
        </w:rPr>
        <w:t xml:space="preserve">thời gian, cường độ, số tiền và phân </w:t>
      </w:r>
      <w:r w:rsidR="00705388" w:rsidRPr="000D75C2">
        <w:rPr>
          <w:rFonts w:ascii="Times New Roman" w:hAnsi="Times New Roman"/>
          <w:sz w:val="26"/>
          <w:szCs w:val="26"/>
        </w:rPr>
        <w:t>bổ</w:t>
      </w:r>
      <w:r w:rsidRPr="000D75C2">
        <w:rPr>
          <w:rFonts w:ascii="Times New Roman" w:hAnsi="Times New Roman"/>
          <w:sz w:val="26"/>
          <w:szCs w:val="26"/>
        </w:rPr>
        <w:t xml:space="preserve"> lượng mưa trong tương lai. </w:t>
      </w:r>
      <w:r w:rsidR="00705388" w:rsidRPr="000D75C2">
        <w:rPr>
          <w:rFonts w:ascii="Times New Roman" w:hAnsi="Times New Roman"/>
          <w:sz w:val="26"/>
          <w:szCs w:val="26"/>
        </w:rPr>
        <w:t>Để phục vụ cho</w:t>
      </w:r>
      <w:r w:rsidRPr="000D75C2">
        <w:rPr>
          <w:rFonts w:ascii="Times New Roman" w:hAnsi="Times New Roman"/>
          <w:sz w:val="26"/>
          <w:szCs w:val="26"/>
        </w:rPr>
        <w:t xml:space="preserve"> mục đích của </w:t>
      </w:r>
      <w:r w:rsidR="00705388" w:rsidRPr="000D75C2">
        <w:rPr>
          <w:rFonts w:ascii="Times New Roman" w:hAnsi="Times New Roman"/>
          <w:sz w:val="26"/>
          <w:szCs w:val="26"/>
        </w:rPr>
        <w:t xml:space="preserve">dự án </w:t>
      </w:r>
      <w:r w:rsidRPr="000D75C2">
        <w:rPr>
          <w:rFonts w:ascii="Times New Roman" w:hAnsi="Times New Roman"/>
          <w:sz w:val="26"/>
          <w:szCs w:val="26"/>
        </w:rPr>
        <w:t xml:space="preserve">CRI, dữ liệu lượng mưa thu được từ </w:t>
      </w:r>
      <w:r w:rsidR="00705388" w:rsidRPr="000D75C2">
        <w:rPr>
          <w:rFonts w:ascii="Times New Roman" w:hAnsi="Times New Roman"/>
          <w:sz w:val="26"/>
          <w:szCs w:val="26"/>
        </w:rPr>
        <w:t xml:space="preserve">việc </w:t>
      </w:r>
      <w:r w:rsidRPr="000D75C2">
        <w:rPr>
          <w:rFonts w:ascii="Times New Roman" w:hAnsi="Times New Roman"/>
          <w:sz w:val="26"/>
          <w:szCs w:val="26"/>
        </w:rPr>
        <w:t>kết hợp dữ liệu</w:t>
      </w:r>
      <w:r w:rsidR="00705388" w:rsidRPr="000D75C2">
        <w:rPr>
          <w:rFonts w:ascii="Times New Roman" w:hAnsi="Times New Roman"/>
          <w:sz w:val="26"/>
          <w:szCs w:val="26"/>
        </w:rPr>
        <w:t xml:space="preserve"> từ máy đo lượng</w:t>
      </w:r>
      <w:r w:rsidRPr="000D75C2">
        <w:rPr>
          <w:rFonts w:ascii="Times New Roman" w:hAnsi="Times New Roman"/>
          <w:sz w:val="26"/>
          <w:szCs w:val="26"/>
        </w:rPr>
        <w:t xml:space="preserve"> mưa </w:t>
      </w:r>
      <w:r w:rsidR="00705388" w:rsidRPr="000D75C2">
        <w:rPr>
          <w:rFonts w:ascii="Times New Roman" w:hAnsi="Times New Roman"/>
          <w:sz w:val="26"/>
          <w:szCs w:val="26"/>
        </w:rPr>
        <w:t>trước đây</w:t>
      </w:r>
      <w:r w:rsidRPr="000D75C2">
        <w:rPr>
          <w:rFonts w:ascii="Times New Roman" w:hAnsi="Times New Roman"/>
          <w:sz w:val="26"/>
          <w:szCs w:val="26"/>
        </w:rPr>
        <w:t>, GCM</w:t>
      </w:r>
      <w:r w:rsidR="00705388" w:rsidRPr="000D75C2">
        <w:rPr>
          <w:rFonts w:ascii="Times New Roman" w:hAnsi="Times New Roman"/>
          <w:sz w:val="26"/>
          <w:szCs w:val="26"/>
        </w:rPr>
        <w:t>s</w:t>
      </w:r>
      <w:r w:rsidRPr="000D75C2">
        <w:rPr>
          <w:rFonts w:ascii="Times New Roman" w:hAnsi="Times New Roman"/>
          <w:sz w:val="26"/>
          <w:szCs w:val="26"/>
        </w:rPr>
        <w:t>, RCM</w:t>
      </w:r>
      <w:r w:rsidR="00705388" w:rsidRPr="000D75C2">
        <w:rPr>
          <w:rFonts w:ascii="Times New Roman" w:hAnsi="Times New Roman"/>
          <w:sz w:val="26"/>
          <w:szCs w:val="26"/>
        </w:rPr>
        <w:t>s</w:t>
      </w:r>
      <w:r w:rsidRPr="000D75C2">
        <w:rPr>
          <w:rFonts w:ascii="Times New Roman" w:hAnsi="Times New Roman"/>
          <w:sz w:val="26"/>
          <w:szCs w:val="26"/>
        </w:rPr>
        <w:t xml:space="preserve">, và các kỹ thuật </w:t>
      </w:r>
      <w:r w:rsidR="00705388" w:rsidRPr="000D75C2">
        <w:rPr>
          <w:rFonts w:ascii="Times New Roman" w:hAnsi="Times New Roman"/>
          <w:sz w:val="26"/>
          <w:szCs w:val="26"/>
        </w:rPr>
        <w:t>chi tiết hóa</w:t>
      </w:r>
      <w:r w:rsidRPr="000D75C2">
        <w:rPr>
          <w:rFonts w:ascii="Times New Roman" w:hAnsi="Times New Roman"/>
          <w:sz w:val="26"/>
          <w:szCs w:val="26"/>
        </w:rPr>
        <w:t xml:space="preserve"> thống kê. Thông tin chi tiết được cung cấp trong Hoạt động 6: Dự </w:t>
      </w:r>
      <w:r w:rsidR="00705388" w:rsidRPr="000D75C2">
        <w:rPr>
          <w:rFonts w:ascii="Times New Roman" w:hAnsi="Times New Roman"/>
          <w:sz w:val="26"/>
          <w:szCs w:val="26"/>
        </w:rPr>
        <w:t>tính</w:t>
      </w:r>
      <w:r w:rsidRPr="000D75C2">
        <w:rPr>
          <w:rFonts w:ascii="Times New Roman" w:hAnsi="Times New Roman"/>
          <w:sz w:val="26"/>
          <w:szCs w:val="26"/>
        </w:rPr>
        <w:t xml:space="preserve"> khí hậu.</w:t>
      </w:r>
    </w:p>
    <w:p w:rsidR="00705388" w:rsidRPr="000D75C2" w:rsidRDefault="00705388" w:rsidP="00405AE7">
      <w:pPr>
        <w:spacing w:after="240"/>
        <w:rPr>
          <w:rFonts w:ascii="Times New Roman" w:hAnsi="Times New Roman"/>
          <w:sz w:val="26"/>
          <w:szCs w:val="26"/>
        </w:rPr>
      </w:pPr>
      <w:r w:rsidRPr="000D75C2">
        <w:rPr>
          <w:rFonts w:ascii="Times New Roman" w:hAnsi="Times New Roman"/>
          <w:sz w:val="26"/>
          <w:szCs w:val="26"/>
        </w:rPr>
        <w:t xml:space="preserve">Lượng mưa tương tác với các </w:t>
      </w:r>
      <w:r w:rsidR="002144CA" w:rsidRPr="000D75C2">
        <w:rPr>
          <w:rFonts w:ascii="Times New Roman" w:hAnsi="Times New Roman"/>
          <w:sz w:val="26"/>
          <w:szCs w:val="26"/>
        </w:rPr>
        <w:t xml:space="preserve">yếu tố </w:t>
      </w:r>
      <w:r w:rsidRPr="000D75C2">
        <w:rPr>
          <w:rFonts w:ascii="Times New Roman" w:hAnsi="Times New Roman"/>
          <w:sz w:val="26"/>
          <w:szCs w:val="26"/>
        </w:rPr>
        <w:t xml:space="preserve">khác như địa hình, thời gian mưa và cường độ. </w:t>
      </w:r>
      <w:r w:rsidR="002144CA" w:rsidRPr="000D75C2">
        <w:rPr>
          <w:rFonts w:ascii="Times New Roman" w:hAnsi="Times New Roman"/>
          <w:sz w:val="26"/>
          <w:szCs w:val="26"/>
        </w:rPr>
        <w:t xml:space="preserve">Cần có thêm thông tin để </w:t>
      </w:r>
      <w:r w:rsidRPr="000D75C2">
        <w:rPr>
          <w:rFonts w:ascii="Times New Roman" w:hAnsi="Times New Roman"/>
          <w:sz w:val="26"/>
          <w:szCs w:val="26"/>
        </w:rPr>
        <w:t xml:space="preserve">có </w:t>
      </w:r>
      <w:r w:rsidR="002144CA" w:rsidRPr="000D75C2">
        <w:rPr>
          <w:rFonts w:ascii="Times New Roman" w:hAnsi="Times New Roman"/>
          <w:sz w:val="26"/>
          <w:szCs w:val="26"/>
        </w:rPr>
        <w:t>thể hiểu rõ hơn</w:t>
      </w:r>
      <w:r w:rsidRPr="000D75C2">
        <w:rPr>
          <w:rFonts w:ascii="Times New Roman" w:hAnsi="Times New Roman"/>
          <w:sz w:val="26"/>
          <w:szCs w:val="26"/>
        </w:rPr>
        <w:t xml:space="preserve"> về tác động của </w:t>
      </w:r>
      <w:r w:rsidR="002144CA" w:rsidRPr="000D75C2">
        <w:rPr>
          <w:rFonts w:ascii="Times New Roman" w:hAnsi="Times New Roman"/>
          <w:sz w:val="26"/>
          <w:szCs w:val="26"/>
        </w:rPr>
        <w:t>biến</w:t>
      </w:r>
      <w:r w:rsidRPr="000D75C2">
        <w:rPr>
          <w:rFonts w:ascii="Times New Roman" w:hAnsi="Times New Roman"/>
          <w:sz w:val="26"/>
          <w:szCs w:val="26"/>
        </w:rPr>
        <w:t xml:space="preserve"> đổi lượng mưa </w:t>
      </w:r>
      <w:r w:rsidR="002144CA" w:rsidRPr="000D75C2">
        <w:rPr>
          <w:rFonts w:ascii="Times New Roman" w:hAnsi="Times New Roman"/>
          <w:sz w:val="26"/>
          <w:szCs w:val="26"/>
        </w:rPr>
        <w:t>đến lũ quét</w:t>
      </w:r>
      <w:r w:rsidRPr="000D75C2">
        <w:rPr>
          <w:rFonts w:ascii="Times New Roman" w:hAnsi="Times New Roman"/>
          <w:sz w:val="26"/>
          <w:szCs w:val="26"/>
        </w:rPr>
        <w:t xml:space="preserve">. Tuy nhiên, </w:t>
      </w:r>
      <w:r w:rsidR="002144CA" w:rsidRPr="000D75C2">
        <w:rPr>
          <w:rFonts w:ascii="Times New Roman" w:hAnsi="Times New Roman"/>
          <w:sz w:val="26"/>
          <w:szCs w:val="26"/>
        </w:rPr>
        <w:t>chỉ có một vài số liệu đo lượng mưa tự động ở Việt Nam làm cho sự hiểu biết và các nghiên cứu về lũ quét còn hạn chế. Đồng thời</w:t>
      </w:r>
      <w:r w:rsidRPr="000D75C2">
        <w:rPr>
          <w:rFonts w:ascii="Times New Roman" w:hAnsi="Times New Roman"/>
          <w:sz w:val="26"/>
          <w:szCs w:val="26"/>
        </w:rPr>
        <w:t xml:space="preserve">, phân tích dữ liệu </w:t>
      </w:r>
      <w:r w:rsidR="002144CA" w:rsidRPr="000D75C2">
        <w:rPr>
          <w:rFonts w:ascii="Times New Roman" w:hAnsi="Times New Roman"/>
          <w:sz w:val="26"/>
          <w:szCs w:val="26"/>
        </w:rPr>
        <w:t xml:space="preserve">từ số liệu đo lượng mưa tự động hiện có ở Việt Nam </w:t>
      </w:r>
      <w:r w:rsidRPr="000D75C2">
        <w:rPr>
          <w:rFonts w:ascii="Times New Roman" w:hAnsi="Times New Roman"/>
          <w:sz w:val="26"/>
          <w:szCs w:val="26"/>
        </w:rPr>
        <w:t>cho thấy mối tương quan</w:t>
      </w:r>
      <w:r w:rsidR="002144CA" w:rsidRPr="000D75C2">
        <w:rPr>
          <w:rFonts w:ascii="Times New Roman" w:hAnsi="Times New Roman"/>
          <w:sz w:val="26"/>
          <w:szCs w:val="26"/>
        </w:rPr>
        <w:t xml:space="preserve"> lớn</w:t>
      </w:r>
      <w:r w:rsidRPr="000D75C2">
        <w:rPr>
          <w:rFonts w:ascii="Times New Roman" w:hAnsi="Times New Roman"/>
          <w:sz w:val="26"/>
          <w:szCs w:val="26"/>
        </w:rPr>
        <w:t xml:space="preserve"> giữa dữ liệu mưa 3 giờ</w:t>
      </w:r>
      <w:r w:rsidR="002144CA" w:rsidRPr="000D75C2">
        <w:rPr>
          <w:rFonts w:ascii="Times New Roman" w:hAnsi="Times New Roman"/>
          <w:sz w:val="26"/>
          <w:szCs w:val="26"/>
        </w:rPr>
        <w:t xml:space="preserve"> lớn nhất</w:t>
      </w:r>
      <w:r w:rsidRPr="000D75C2">
        <w:rPr>
          <w:rFonts w:ascii="Times New Roman" w:hAnsi="Times New Roman"/>
          <w:sz w:val="26"/>
          <w:szCs w:val="26"/>
        </w:rPr>
        <w:t xml:space="preserve"> và lượng mưa ngày</w:t>
      </w:r>
      <w:r w:rsidR="00253176" w:rsidRPr="000D75C2">
        <w:rPr>
          <w:rFonts w:ascii="Times New Roman" w:hAnsi="Times New Roman"/>
          <w:sz w:val="26"/>
          <w:szCs w:val="26"/>
        </w:rPr>
        <w:t xml:space="preserve"> lớn nhất</w:t>
      </w:r>
      <w:r w:rsidRPr="000D75C2">
        <w:rPr>
          <w:rFonts w:ascii="Times New Roman" w:hAnsi="Times New Roman"/>
          <w:sz w:val="26"/>
          <w:szCs w:val="26"/>
        </w:rPr>
        <w:t xml:space="preserve">. Trong khi </w:t>
      </w:r>
      <w:r w:rsidR="00253176" w:rsidRPr="000D75C2">
        <w:rPr>
          <w:rFonts w:ascii="Times New Roman" w:hAnsi="Times New Roman"/>
          <w:sz w:val="26"/>
          <w:szCs w:val="26"/>
        </w:rPr>
        <w:t xml:space="preserve">đó </w:t>
      </w:r>
      <w:r w:rsidRPr="000D75C2">
        <w:rPr>
          <w:rFonts w:ascii="Times New Roman" w:hAnsi="Times New Roman"/>
          <w:sz w:val="26"/>
          <w:szCs w:val="26"/>
        </w:rPr>
        <w:t xml:space="preserve">mối </w:t>
      </w:r>
      <w:r w:rsidR="00253176" w:rsidRPr="000D75C2">
        <w:rPr>
          <w:rFonts w:ascii="Times New Roman" w:hAnsi="Times New Roman"/>
          <w:sz w:val="26"/>
          <w:szCs w:val="26"/>
        </w:rPr>
        <w:t>tương quan</w:t>
      </w:r>
      <w:r w:rsidRPr="000D75C2">
        <w:rPr>
          <w:rFonts w:ascii="Times New Roman" w:hAnsi="Times New Roman"/>
          <w:sz w:val="26"/>
          <w:szCs w:val="26"/>
        </w:rPr>
        <w:t xml:space="preserve"> giữa </w:t>
      </w:r>
      <w:r w:rsidR="00253176" w:rsidRPr="000D75C2">
        <w:rPr>
          <w:rFonts w:ascii="Times New Roman" w:hAnsi="Times New Roman"/>
          <w:sz w:val="26"/>
          <w:szCs w:val="26"/>
        </w:rPr>
        <w:t xml:space="preserve">lượng mưa ngày lớn nhất </w:t>
      </w:r>
      <w:r w:rsidRPr="000D75C2">
        <w:rPr>
          <w:rFonts w:ascii="Times New Roman" w:hAnsi="Times New Roman"/>
          <w:sz w:val="26"/>
          <w:szCs w:val="26"/>
        </w:rPr>
        <w:t xml:space="preserve">và thời gian mưa </w:t>
      </w:r>
      <w:r w:rsidR="00253176" w:rsidRPr="000D75C2">
        <w:rPr>
          <w:rFonts w:ascii="Times New Roman" w:hAnsi="Times New Roman"/>
          <w:sz w:val="26"/>
          <w:szCs w:val="26"/>
        </w:rPr>
        <w:t>lớn nhất</w:t>
      </w:r>
      <w:r w:rsidRPr="000D75C2">
        <w:rPr>
          <w:rFonts w:ascii="Times New Roman" w:hAnsi="Times New Roman"/>
          <w:sz w:val="26"/>
          <w:szCs w:val="26"/>
        </w:rPr>
        <w:t xml:space="preserve"> (1-2 giờ) rất yếu. Như vậy, do những hạn chế</w:t>
      </w:r>
      <w:r w:rsidR="00253176" w:rsidRPr="000D75C2">
        <w:rPr>
          <w:rFonts w:ascii="Times New Roman" w:hAnsi="Times New Roman"/>
          <w:sz w:val="26"/>
          <w:szCs w:val="26"/>
        </w:rPr>
        <w:t xml:space="preserve"> trên</w:t>
      </w:r>
      <w:r w:rsidRPr="000D75C2">
        <w:rPr>
          <w:rFonts w:ascii="Times New Roman" w:hAnsi="Times New Roman"/>
          <w:sz w:val="26"/>
          <w:szCs w:val="26"/>
        </w:rPr>
        <w:t xml:space="preserve">, </w:t>
      </w:r>
      <w:r w:rsidR="00454EA1" w:rsidRPr="000D75C2">
        <w:rPr>
          <w:rFonts w:ascii="Times New Roman" w:hAnsi="Times New Roman"/>
          <w:sz w:val="26"/>
          <w:szCs w:val="26"/>
        </w:rPr>
        <w:t xml:space="preserve">nhóm thực hiện </w:t>
      </w:r>
      <w:r w:rsidR="00253176" w:rsidRPr="000D75C2">
        <w:rPr>
          <w:rFonts w:ascii="Times New Roman" w:hAnsi="Times New Roman"/>
          <w:sz w:val="26"/>
          <w:szCs w:val="26"/>
        </w:rPr>
        <w:t>thống nhất lấy lượng mưa ngày lớn nhất như là một cơ sở cho nguy cơ lũ quét</w:t>
      </w:r>
      <w:r w:rsidRPr="000D75C2">
        <w:rPr>
          <w:rFonts w:ascii="Times New Roman" w:hAnsi="Times New Roman"/>
          <w:sz w:val="26"/>
          <w:szCs w:val="26"/>
        </w:rPr>
        <w:t xml:space="preserve">. Dựa trên </w:t>
      </w:r>
      <w:r w:rsidR="00253176" w:rsidRPr="000D75C2">
        <w:rPr>
          <w:rFonts w:ascii="Times New Roman" w:hAnsi="Times New Roman"/>
          <w:sz w:val="26"/>
          <w:szCs w:val="26"/>
        </w:rPr>
        <w:t>nhận</w:t>
      </w:r>
      <w:r w:rsidRPr="000D75C2">
        <w:rPr>
          <w:rFonts w:ascii="Times New Roman" w:hAnsi="Times New Roman"/>
          <w:sz w:val="26"/>
          <w:szCs w:val="26"/>
        </w:rPr>
        <w:t xml:space="preserve"> định này, </w:t>
      </w:r>
      <w:r w:rsidR="00454EA1" w:rsidRPr="000D75C2">
        <w:rPr>
          <w:rFonts w:ascii="Times New Roman" w:hAnsi="Times New Roman"/>
          <w:sz w:val="26"/>
          <w:szCs w:val="26"/>
        </w:rPr>
        <w:t>nhóm thực hiện</w:t>
      </w:r>
      <w:r w:rsidR="00253176" w:rsidRPr="000D75C2">
        <w:rPr>
          <w:rFonts w:ascii="Times New Roman" w:hAnsi="Times New Roman"/>
          <w:sz w:val="26"/>
          <w:szCs w:val="26"/>
        </w:rPr>
        <w:t xml:space="preserve"> lập </w:t>
      </w:r>
      <w:r w:rsidRPr="000D75C2">
        <w:rPr>
          <w:rFonts w:ascii="Times New Roman" w:hAnsi="Times New Roman"/>
          <w:sz w:val="26"/>
          <w:szCs w:val="26"/>
        </w:rPr>
        <w:t xml:space="preserve">3 bản đồ lượng mưa </w:t>
      </w:r>
      <w:r w:rsidR="00253176" w:rsidRPr="000D75C2">
        <w:rPr>
          <w:rFonts w:ascii="Times New Roman" w:hAnsi="Times New Roman"/>
          <w:sz w:val="26"/>
          <w:szCs w:val="26"/>
        </w:rPr>
        <w:t>sử dụng dữ liệu lượng mưa ngày lớn</w:t>
      </w:r>
      <w:r w:rsidR="00454EA1" w:rsidRPr="000D75C2">
        <w:rPr>
          <w:rFonts w:ascii="Times New Roman" w:hAnsi="Times New Roman"/>
          <w:sz w:val="26"/>
          <w:szCs w:val="26"/>
        </w:rPr>
        <w:t xml:space="preserve"> nhất</w:t>
      </w:r>
      <w:r w:rsidRPr="000D75C2">
        <w:rPr>
          <w:rFonts w:ascii="Times New Roman" w:hAnsi="Times New Roman"/>
          <w:sz w:val="26"/>
          <w:szCs w:val="26"/>
        </w:rPr>
        <w:t>.</w:t>
      </w:r>
    </w:p>
    <w:p w:rsidR="00622659" w:rsidRPr="000D75C2" w:rsidRDefault="00454EA1" w:rsidP="00405AE7">
      <w:pPr>
        <w:spacing w:after="240"/>
        <w:rPr>
          <w:rFonts w:ascii="Times New Roman" w:hAnsi="Times New Roman"/>
          <w:sz w:val="26"/>
          <w:szCs w:val="26"/>
        </w:rPr>
      </w:pPr>
      <w:r w:rsidRPr="000D75C2">
        <w:rPr>
          <w:rFonts w:ascii="Times New Roman" w:hAnsi="Times New Roman"/>
          <w:sz w:val="26"/>
          <w:szCs w:val="26"/>
        </w:rPr>
        <w:t>Trường hợp</w:t>
      </w:r>
      <w:r w:rsidR="00622659" w:rsidRPr="000D75C2">
        <w:rPr>
          <w:rFonts w:ascii="Times New Roman" w:hAnsi="Times New Roman"/>
          <w:sz w:val="26"/>
          <w:szCs w:val="26"/>
        </w:rPr>
        <w:t xml:space="preserve"> 1: </w:t>
      </w:r>
      <w:r w:rsidRPr="000D75C2">
        <w:rPr>
          <w:rFonts w:ascii="Times New Roman" w:hAnsi="Times New Roman"/>
          <w:sz w:val="26"/>
          <w:szCs w:val="26"/>
        </w:rPr>
        <w:t xml:space="preserve">Lượng mưa ngày lớn nhất cho giai đoạn cơ sở </w:t>
      </w:r>
      <w:r w:rsidR="00622659" w:rsidRPr="000D75C2">
        <w:rPr>
          <w:rFonts w:ascii="Times New Roman" w:hAnsi="Times New Roman"/>
          <w:sz w:val="26"/>
          <w:szCs w:val="26"/>
        </w:rPr>
        <w:t>(</w:t>
      </w:r>
      <w:r w:rsidRPr="000D75C2">
        <w:rPr>
          <w:rFonts w:ascii="Times New Roman" w:hAnsi="Times New Roman"/>
          <w:sz w:val="26"/>
          <w:szCs w:val="26"/>
        </w:rPr>
        <w:t>thời điểm hiện tại</w:t>
      </w:r>
      <w:r w:rsidR="00622659" w:rsidRPr="000D75C2">
        <w:rPr>
          <w:rFonts w:ascii="Times New Roman" w:hAnsi="Times New Roman"/>
          <w:sz w:val="26"/>
          <w:szCs w:val="26"/>
        </w:rPr>
        <w:t>)</w:t>
      </w:r>
    </w:p>
    <w:p w:rsidR="00622659" w:rsidRPr="000D75C2" w:rsidRDefault="00454EA1" w:rsidP="00405AE7">
      <w:pPr>
        <w:spacing w:after="240"/>
        <w:rPr>
          <w:rFonts w:ascii="Times New Roman" w:hAnsi="Times New Roman"/>
          <w:sz w:val="26"/>
          <w:szCs w:val="26"/>
        </w:rPr>
      </w:pPr>
      <w:r w:rsidRPr="000D75C2">
        <w:rPr>
          <w:rFonts w:ascii="Times New Roman" w:hAnsi="Times New Roman"/>
          <w:sz w:val="26"/>
          <w:szCs w:val="26"/>
        </w:rPr>
        <w:t xml:space="preserve">Trường hợp </w:t>
      </w:r>
      <w:r w:rsidR="00622659" w:rsidRPr="000D75C2">
        <w:rPr>
          <w:rFonts w:ascii="Times New Roman" w:hAnsi="Times New Roman"/>
          <w:sz w:val="26"/>
          <w:szCs w:val="26"/>
        </w:rPr>
        <w:t xml:space="preserve">2: </w:t>
      </w:r>
      <w:bookmarkStart w:id="104" w:name="OLE_LINK23"/>
      <w:bookmarkStart w:id="105" w:name="OLE_LINK24"/>
      <w:r w:rsidRPr="000D75C2">
        <w:rPr>
          <w:rFonts w:ascii="Times New Roman" w:hAnsi="Times New Roman"/>
          <w:sz w:val="26"/>
          <w:szCs w:val="26"/>
        </w:rPr>
        <w:t xml:space="preserve">Lượng mưa ngày lớn nhất dự báo cho năm 2025 </w:t>
      </w:r>
      <w:bookmarkEnd w:id="104"/>
      <w:bookmarkEnd w:id="105"/>
    </w:p>
    <w:p w:rsidR="00622659" w:rsidRPr="000D75C2" w:rsidRDefault="00454EA1" w:rsidP="00405AE7">
      <w:pPr>
        <w:spacing w:after="240"/>
        <w:rPr>
          <w:rFonts w:ascii="Times New Roman" w:hAnsi="Times New Roman"/>
          <w:sz w:val="26"/>
          <w:szCs w:val="26"/>
        </w:rPr>
      </w:pPr>
      <w:r w:rsidRPr="000D75C2">
        <w:rPr>
          <w:rFonts w:ascii="Times New Roman" w:hAnsi="Times New Roman"/>
          <w:sz w:val="26"/>
          <w:szCs w:val="26"/>
        </w:rPr>
        <w:t xml:space="preserve">Trường hợp </w:t>
      </w:r>
      <w:r w:rsidR="00622659" w:rsidRPr="000D75C2">
        <w:rPr>
          <w:rFonts w:ascii="Times New Roman" w:hAnsi="Times New Roman"/>
          <w:sz w:val="26"/>
          <w:szCs w:val="26"/>
        </w:rPr>
        <w:t xml:space="preserve">3: </w:t>
      </w:r>
      <w:r w:rsidRPr="000D75C2">
        <w:rPr>
          <w:rFonts w:ascii="Times New Roman" w:hAnsi="Times New Roman"/>
          <w:sz w:val="26"/>
          <w:szCs w:val="26"/>
        </w:rPr>
        <w:t xml:space="preserve">Lượng mưa ngày lớn nhất dự báo cho năm </w:t>
      </w:r>
      <w:r w:rsidR="00622659" w:rsidRPr="000D75C2">
        <w:rPr>
          <w:rFonts w:ascii="Times New Roman" w:hAnsi="Times New Roman"/>
          <w:sz w:val="26"/>
          <w:szCs w:val="26"/>
        </w:rPr>
        <w:t>2050</w:t>
      </w:r>
    </w:p>
    <w:p w:rsidR="00454EA1" w:rsidRPr="000D75C2" w:rsidRDefault="00454EA1" w:rsidP="00405AE7">
      <w:pPr>
        <w:spacing w:after="240"/>
        <w:rPr>
          <w:rFonts w:ascii="Times New Roman" w:hAnsi="Times New Roman"/>
          <w:sz w:val="26"/>
          <w:szCs w:val="26"/>
        </w:rPr>
      </w:pPr>
      <w:r w:rsidRPr="000D75C2">
        <w:rPr>
          <w:rFonts w:ascii="Times New Roman" w:hAnsi="Times New Roman"/>
          <w:sz w:val="26"/>
          <w:szCs w:val="26"/>
        </w:rPr>
        <w:t xml:space="preserve">Đối với trường hợp 1, </w:t>
      </w:r>
      <w:r w:rsidR="00D42123" w:rsidRPr="000D75C2">
        <w:rPr>
          <w:rFonts w:ascii="Times New Roman" w:hAnsi="Times New Roman"/>
          <w:sz w:val="26"/>
          <w:szCs w:val="26"/>
        </w:rPr>
        <w:t xml:space="preserve">sử dụng các </w:t>
      </w:r>
      <w:r w:rsidRPr="000D75C2">
        <w:rPr>
          <w:rFonts w:ascii="Times New Roman" w:hAnsi="Times New Roman"/>
          <w:sz w:val="26"/>
          <w:szCs w:val="26"/>
        </w:rPr>
        <w:t xml:space="preserve">dữ liệu lịch sử như đã mô tả trong Hoạt động 6. Đối với Trường hợp 2 và 3, </w:t>
      </w:r>
      <w:r w:rsidR="00D42123" w:rsidRPr="000D75C2">
        <w:rPr>
          <w:rFonts w:ascii="Times New Roman" w:hAnsi="Times New Roman"/>
          <w:sz w:val="26"/>
          <w:szCs w:val="26"/>
        </w:rPr>
        <w:t xml:space="preserve">sử dụng </w:t>
      </w:r>
      <w:r w:rsidRPr="000D75C2">
        <w:rPr>
          <w:rFonts w:ascii="Times New Roman" w:hAnsi="Times New Roman"/>
          <w:sz w:val="26"/>
          <w:szCs w:val="26"/>
        </w:rPr>
        <w:t xml:space="preserve">kịch bản BĐKH cập nhật cho Việt Nam </w:t>
      </w:r>
      <w:r w:rsidR="006B2AD3" w:rsidRPr="000D75C2">
        <w:rPr>
          <w:rFonts w:ascii="Times New Roman" w:hAnsi="Times New Roman"/>
          <w:sz w:val="26"/>
          <w:szCs w:val="26"/>
        </w:rPr>
        <w:t xml:space="preserve">áp </w:t>
      </w:r>
      <w:r w:rsidRPr="000D75C2">
        <w:rPr>
          <w:rFonts w:ascii="Times New Roman" w:hAnsi="Times New Roman"/>
          <w:sz w:val="26"/>
          <w:szCs w:val="26"/>
        </w:rPr>
        <w:t xml:space="preserve">dụng các kỹ thuật khác nhau được mô tả chi tiết trong các </w:t>
      </w:r>
      <w:r w:rsidR="00D42123" w:rsidRPr="000D75C2">
        <w:rPr>
          <w:rFonts w:ascii="Times New Roman" w:hAnsi="Times New Roman"/>
          <w:sz w:val="26"/>
          <w:szCs w:val="26"/>
        </w:rPr>
        <w:t>phần</w:t>
      </w:r>
      <w:r w:rsidRPr="000D75C2">
        <w:rPr>
          <w:rFonts w:ascii="Times New Roman" w:hAnsi="Times New Roman"/>
          <w:sz w:val="26"/>
          <w:szCs w:val="26"/>
        </w:rPr>
        <w:t xml:space="preserve"> trước của </w:t>
      </w:r>
      <w:r w:rsidR="00D42123" w:rsidRPr="000D75C2">
        <w:rPr>
          <w:rFonts w:ascii="Times New Roman" w:hAnsi="Times New Roman"/>
          <w:sz w:val="26"/>
          <w:szCs w:val="26"/>
        </w:rPr>
        <w:t xml:space="preserve">cuốn </w:t>
      </w:r>
      <w:r w:rsidRPr="000D75C2">
        <w:rPr>
          <w:rFonts w:ascii="Times New Roman" w:hAnsi="Times New Roman"/>
          <w:sz w:val="26"/>
          <w:szCs w:val="26"/>
        </w:rPr>
        <w:t>sổ tay này.</w:t>
      </w:r>
      <w:r w:rsidR="006B2AD3" w:rsidRPr="000D75C2">
        <w:rPr>
          <w:rFonts w:ascii="Times New Roman" w:hAnsi="Times New Roman"/>
          <w:sz w:val="26"/>
          <w:szCs w:val="26"/>
        </w:rPr>
        <w:t xml:space="preserve"> </w:t>
      </w:r>
      <w:r w:rsidR="00152B78" w:rsidRPr="000D75C2">
        <w:rPr>
          <w:rFonts w:ascii="Times New Roman" w:hAnsi="Times New Roman"/>
          <w:sz w:val="26"/>
          <w:szCs w:val="26"/>
        </w:rPr>
        <w:t>Để xem xét các rủi ro thay đổi theo thời gian do BĐKH như thế nào, lớp mưa được điều chỉnh bằng cách sử dụng kết quả mô hình khí hậu. Các bản đồ đường đồng mức của lượng mưa ngày lớn nhất được phân cấp theo tác động tiềm năng của chúng đến lũ quét. Các giá trị phân cấp lượng mưa ngày lớn nhất được chia như trong Bảng 15:</w:t>
      </w:r>
    </w:p>
    <w:p w:rsidR="00622659" w:rsidRPr="000D75C2" w:rsidRDefault="00622659" w:rsidP="00405AE7">
      <w:pPr>
        <w:pStyle w:val="Caption"/>
        <w:rPr>
          <w:rFonts w:ascii="Times New Roman" w:eastAsia="MS Mincho" w:hAnsi="Times New Roman"/>
          <w:sz w:val="26"/>
          <w:szCs w:val="26"/>
          <w:lang w:eastAsia="ja-JP"/>
        </w:rPr>
      </w:pPr>
    </w:p>
    <w:p w:rsidR="005B2809" w:rsidRPr="000D75C2" w:rsidRDefault="00A767B9" w:rsidP="00405AE7">
      <w:pPr>
        <w:pStyle w:val="Caption"/>
        <w:keepNext/>
        <w:rPr>
          <w:rFonts w:ascii="Times New Roman" w:hAnsi="Times New Roman"/>
          <w:sz w:val="26"/>
          <w:szCs w:val="26"/>
        </w:rPr>
      </w:pPr>
      <w:r w:rsidRPr="00B91ADB">
        <w:rPr>
          <w:rFonts w:ascii="Times New Roman" w:hAnsi="Times New Roman"/>
          <w:sz w:val="26"/>
          <w:szCs w:val="26"/>
        </w:rPr>
        <w:lastRenderedPageBreak/>
        <w:t>Bảng</w:t>
      </w:r>
      <w:r w:rsidR="005B2809" w:rsidRPr="00B91ADB">
        <w:rPr>
          <w:rFonts w:ascii="Times New Roman" w:hAnsi="Times New Roman"/>
          <w:sz w:val="26"/>
          <w:szCs w:val="26"/>
        </w:rPr>
        <w:t xml:space="preserve"> </w:t>
      </w:r>
      <w:r w:rsidR="00152B78" w:rsidRPr="00B91ADB">
        <w:rPr>
          <w:rFonts w:ascii="Times New Roman" w:hAnsi="Times New Roman"/>
          <w:sz w:val="26"/>
          <w:szCs w:val="26"/>
        </w:rPr>
        <w:t>15</w:t>
      </w:r>
      <w:r w:rsidR="005B2809" w:rsidRPr="00B91ADB">
        <w:rPr>
          <w:rFonts w:ascii="Times New Roman" w:hAnsi="Times New Roman"/>
          <w:sz w:val="26"/>
          <w:szCs w:val="26"/>
        </w:rPr>
        <w:t xml:space="preserve">: </w:t>
      </w:r>
      <w:r w:rsidRPr="00B91ADB">
        <w:rPr>
          <w:rFonts w:ascii="Times New Roman" w:hAnsi="Times New Roman"/>
          <w:sz w:val="26"/>
          <w:szCs w:val="26"/>
        </w:rPr>
        <w:t xml:space="preserve">Phân cấp lượng mưa ngày lớn nhất </w:t>
      </w:r>
    </w:p>
    <w:tbl>
      <w:tblPr>
        <w:tblW w:w="8778" w:type="dxa"/>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846"/>
        <w:gridCol w:w="1134"/>
        <w:gridCol w:w="3685"/>
        <w:gridCol w:w="1514"/>
        <w:gridCol w:w="1599"/>
      </w:tblGrid>
      <w:tr w:rsidR="009C7E58" w:rsidRPr="000D75C2" w:rsidTr="004C4ABA">
        <w:trPr>
          <w:trHeight w:val="639"/>
          <w:jc w:val="center"/>
        </w:trPr>
        <w:tc>
          <w:tcPr>
            <w:tcW w:w="846" w:type="dxa"/>
            <w:vAlign w:val="center"/>
          </w:tcPr>
          <w:p w:rsidR="00622659" w:rsidRPr="000D75C2" w:rsidRDefault="00A767B9" w:rsidP="00405AE7">
            <w:pPr>
              <w:jc w:val="center"/>
              <w:rPr>
                <w:rFonts w:ascii="Times New Roman" w:eastAsia="MS Mincho" w:hAnsi="Times New Roman"/>
                <w:b/>
                <w:sz w:val="26"/>
                <w:szCs w:val="26"/>
                <w:lang w:eastAsia="ja-JP"/>
              </w:rPr>
            </w:pPr>
            <w:r w:rsidRPr="000D75C2">
              <w:rPr>
                <w:rFonts w:ascii="Times New Roman" w:eastAsia="MS Mincho" w:hAnsi="Times New Roman"/>
                <w:b/>
                <w:sz w:val="26"/>
                <w:szCs w:val="26"/>
                <w:lang w:eastAsia="ja-JP"/>
              </w:rPr>
              <w:t>Cấp</w:t>
            </w:r>
          </w:p>
        </w:tc>
        <w:tc>
          <w:tcPr>
            <w:tcW w:w="1134" w:type="dxa"/>
            <w:vAlign w:val="center"/>
          </w:tcPr>
          <w:p w:rsidR="00622659" w:rsidRPr="000D75C2" w:rsidRDefault="00A767B9" w:rsidP="00405AE7">
            <w:pPr>
              <w:jc w:val="center"/>
              <w:rPr>
                <w:rFonts w:ascii="Times New Roman" w:eastAsia="MS Mincho" w:hAnsi="Times New Roman"/>
                <w:b/>
                <w:sz w:val="26"/>
                <w:szCs w:val="26"/>
                <w:lang w:eastAsia="ja-JP"/>
              </w:rPr>
            </w:pPr>
            <w:r w:rsidRPr="000D75C2">
              <w:rPr>
                <w:rFonts w:ascii="Times New Roman" w:eastAsia="MS Mincho" w:hAnsi="Times New Roman"/>
                <w:b/>
                <w:sz w:val="26"/>
                <w:szCs w:val="26"/>
                <w:lang w:eastAsia="ja-JP"/>
              </w:rPr>
              <w:t>Ký hiệu</w:t>
            </w:r>
          </w:p>
        </w:tc>
        <w:tc>
          <w:tcPr>
            <w:tcW w:w="3685" w:type="dxa"/>
            <w:vAlign w:val="center"/>
          </w:tcPr>
          <w:p w:rsidR="00622659" w:rsidRPr="000D75C2" w:rsidRDefault="00A767B9" w:rsidP="00405AE7">
            <w:pPr>
              <w:ind w:left="-144" w:right="-144"/>
              <w:jc w:val="center"/>
              <w:rPr>
                <w:rFonts w:ascii="Times New Roman" w:eastAsia="MS Mincho" w:hAnsi="Times New Roman"/>
                <w:b/>
                <w:sz w:val="26"/>
                <w:szCs w:val="26"/>
                <w:lang w:eastAsia="ja-JP"/>
              </w:rPr>
            </w:pPr>
            <w:r w:rsidRPr="000D75C2">
              <w:rPr>
                <w:rFonts w:ascii="Times New Roman" w:eastAsia="MS Mincho" w:hAnsi="Times New Roman"/>
                <w:b/>
                <w:sz w:val="26"/>
                <w:szCs w:val="26"/>
                <w:lang w:eastAsia="ja-JP"/>
              </w:rPr>
              <w:t>Lượng mưa ngày lớn nhất</w:t>
            </w:r>
            <w:r w:rsidR="00622659" w:rsidRPr="000D75C2">
              <w:rPr>
                <w:rFonts w:ascii="Times New Roman" w:eastAsia="MS Mincho" w:hAnsi="Times New Roman"/>
                <w:b/>
                <w:sz w:val="26"/>
                <w:szCs w:val="26"/>
                <w:lang w:eastAsia="ja-JP"/>
              </w:rPr>
              <w:t xml:space="preserve"> (mm)</w:t>
            </w:r>
          </w:p>
        </w:tc>
        <w:tc>
          <w:tcPr>
            <w:tcW w:w="1514" w:type="dxa"/>
            <w:vAlign w:val="center"/>
          </w:tcPr>
          <w:p w:rsidR="00622659" w:rsidRPr="000D75C2" w:rsidRDefault="00A767B9" w:rsidP="00405AE7">
            <w:pPr>
              <w:ind w:left="-144" w:right="-144"/>
              <w:jc w:val="center"/>
              <w:rPr>
                <w:rFonts w:ascii="Times New Roman" w:eastAsia="MS Mincho" w:hAnsi="Times New Roman"/>
                <w:b/>
                <w:sz w:val="26"/>
                <w:szCs w:val="26"/>
                <w:lang w:eastAsia="ja-JP"/>
              </w:rPr>
            </w:pPr>
            <w:r w:rsidRPr="000D75C2">
              <w:rPr>
                <w:rFonts w:ascii="Times New Roman" w:eastAsia="MS Mincho" w:hAnsi="Times New Roman"/>
                <w:b/>
                <w:sz w:val="26"/>
                <w:szCs w:val="26"/>
                <w:lang w:eastAsia="ja-JP"/>
              </w:rPr>
              <w:t>Nguy cơ</w:t>
            </w:r>
          </w:p>
        </w:tc>
        <w:tc>
          <w:tcPr>
            <w:tcW w:w="1599" w:type="dxa"/>
            <w:vAlign w:val="center"/>
          </w:tcPr>
          <w:p w:rsidR="00622659" w:rsidRPr="000D75C2" w:rsidRDefault="00A767B9" w:rsidP="00405AE7">
            <w:pPr>
              <w:ind w:left="-144" w:right="-144"/>
              <w:jc w:val="center"/>
              <w:rPr>
                <w:rFonts w:ascii="Times New Roman" w:eastAsia="MS Mincho" w:hAnsi="Times New Roman"/>
                <w:b/>
                <w:sz w:val="26"/>
                <w:szCs w:val="26"/>
                <w:lang w:eastAsia="ja-JP"/>
              </w:rPr>
            </w:pPr>
            <w:r w:rsidRPr="000D75C2">
              <w:rPr>
                <w:rFonts w:ascii="Times New Roman" w:hAnsi="Times New Roman"/>
                <w:b/>
                <w:sz w:val="26"/>
                <w:szCs w:val="26"/>
                <w:lang w:eastAsia="ja-JP"/>
              </w:rPr>
              <w:t>Giá trị chỉ số</w:t>
            </w:r>
          </w:p>
        </w:tc>
      </w:tr>
      <w:tr w:rsidR="00A767B9" w:rsidRPr="000D75C2" w:rsidTr="004C4ABA">
        <w:trPr>
          <w:trHeight w:val="340"/>
          <w:jc w:val="center"/>
        </w:trPr>
        <w:tc>
          <w:tcPr>
            <w:tcW w:w="846" w:type="dxa"/>
            <w:vAlign w:val="center"/>
          </w:tcPr>
          <w:p w:rsidR="00A767B9" w:rsidRPr="000D75C2" w:rsidRDefault="00A767B9" w:rsidP="004C4ABA">
            <w:pPr>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w:t>
            </w:r>
          </w:p>
        </w:tc>
        <w:tc>
          <w:tcPr>
            <w:tcW w:w="1134"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X</w:t>
            </w:r>
            <w:r w:rsidRPr="000D75C2">
              <w:rPr>
                <w:rFonts w:ascii="Times New Roman" w:eastAsia="MS Mincho" w:hAnsi="Times New Roman"/>
                <w:sz w:val="26"/>
                <w:szCs w:val="26"/>
                <w:vertAlign w:val="subscript"/>
                <w:lang w:eastAsia="ja-JP"/>
              </w:rPr>
              <w:t>1</w:t>
            </w:r>
          </w:p>
        </w:tc>
        <w:tc>
          <w:tcPr>
            <w:tcW w:w="3685" w:type="dxa"/>
            <w:vAlign w:val="center"/>
          </w:tcPr>
          <w:p w:rsidR="00A767B9" w:rsidRPr="00B91ADB" w:rsidRDefault="00A767B9" w:rsidP="00405AE7">
            <w:pPr>
              <w:tabs>
                <w:tab w:val="left" w:pos="720"/>
              </w:tabs>
              <w:rPr>
                <w:rFonts w:ascii="Times New Roman" w:eastAsia="MS Mincho" w:hAnsi="Times New Roman"/>
                <w:bCs/>
                <w:sz w:val="26"/>
                <w:szCs w:val="26"/>
                <w:lang w:eastAsia="ja-JP"/>
              </w:rPr>
            </w:pPr>
            <w:r w:rsidRPr="000D75C2">
              <w:rPr>
                <w:rFonts w:ascii="Times New Roman" w:eastAsia="MS Mincho" w:hAnsi="Times New Roman"/>
                <w:bCs/>
                <w:sz w:val="26"/>
                <w:szCs w:val="26"/>
                <w:lang w:eastAsia="ja-JP"/>
              </w:rPr>
              <w:t>X≥ 450 mm</w:t>
            </w:r>
          </w:p>
        </w:tc>
        <w:tc>
          <w:tcPr>
            <w:tcW w:w="1514" w:type="dxa"/>
            <w:vAlign w:val="center"/>
          </w:tcPr>
          <w:p w:rsidR="00A767B9" w:rsidRPr="00B91ADB" w:rsidRDefault="00A767B9" w:rsidP="00405AE7">
            <w:pPr>
              <w:pStyle w:val="HINH0"/>
              <w:tabs>
                <w:tab w:val="left" w:pos="720"/>
              </w:tabs>
              <w:spacing w:line="276" w:lineRule="auto"/>
              <w:rPr>
                <w:rFonts w:cs="Times New Roman"/>
                <w:sz w:val="26"/>
                <w:szCs w:val="26"/>
              </w:rPr>
            </w:pPr>
            <w:r w:rsidRPr="00B91ADB">
              <w:rPr>
                <w:rFonts w:cs="Times New Roman"/>
                <w:sz w:val="26"/>
                <w:szCs w:val="26"/>
              </w:rPr>
              <w:t>Rất cao</w:t>
            </w:r>
          </w:p>
        </w:tc>
        <w:tc>
          <w:tcPr>
            <w:tcW w:w="1599" w:type="dxa"/>
            <w:vAlign w:val="center"/>
          </w:tcPr>
          <w:p w:rsidR="00A767B9" w:rsidRPr="00B91ADB" w:rsidRDefault="00A767B9" w:rsidP="00405AE7">
            <w:pPr>
              <w:tabs>
                <w:tab w:val="left" w:pos="720"/>
              </w:tabs>
              <w:jc w:val="center"/>
              <w:rPr>
                <w:rFonts w:ascii="Times New Roman" w:eastAsia="MS Mincho" w:hAnsi="Times New Roman"/>
                <w:sz w:val="26"/>
                <w:szCs w:val="26"/>
                <w:lang w:eastAsia="ja-JP"/>
              </w:rPr>
            </w:pPr>
            <w:r w:rsidRPr="000D75C2">
              <w:rPr>
                <w:rFonts w:ascii="Times New Roman" w:hAnsi="Times New Roman"/>
                <w:sz w:val="26"/>
                <w:szCs w:val="26"/>
                <w:lang w:val="pt-BR"/>
              </w:rPr>
              <w:t>0.1</w:t>
            </w:r>
          </w:p>
        </w:tc>
      </w:tr>
      <w:tr w:rsidR="00A767B9" w:rsidRPr="000D75C2" w:rsidTr="004C4ABA">
        <w:trPr>
          <w:trHeight w:val="340"/>
          <w:jc w:val="center"/>
        </w:trPr>
        <w:tc>
          <w:tcPr>
            <w:tcW w:w="846"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II</w:t>
            </w:r>
          </w:p>
        </w:tc>
        <w:tc>
          <w:tcPr>
            <w:tcW w:w="1134"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X</w:t>
            </w:r>
            <w:r w:rsidRPr="000D75C2">
              <w:rPr>
                <w:rFonts w:ascii="Times New Roman" w:eastAsia="MS Mincho" w:hAnsi="Times New Roman"/>
                <w:sz w:val="26"/>
                <w:szCs w:val="26"/>
                <w:vertAlign w:val="subscript"/>
                <w:lang w:eastAsia="ja-JP"/>
              </w:rPr>
              <w:t>2</w:t>
            </w:r>
          </w:p>
        </w:tc>
        <w:tc>
          <w:tcPr>
            <w:tcW w:w="3685" w:type="dxa"/>
            <w:vAlign w:val="center"/>
          </w:tcPr>
          <w:p w:rsidR="00A767B9" w:rsidRPr="00B91ADB" w:rsidRDefault="00A767B9" w:rsidP="00405AE7">
            <w:pPr>
              <w:tabs>
                <w:tab w:val="left" w:pos="720"/>
              </w:tabs>
              <w:rPr>
                <w:rFonts w:ascii="Times New Roman" w:eastAsia="MS Mincho" w:hAnsi="Times New Roman"/>
                <w:bCs/>
                <w:sz w:val="26"/>
                <w:szCs w:val="26"/>
                <w:lang w:eastAsia="ja-JP"/>
              </w:rPr>
            </w:pPr>
            <w:r w:rsidRPr="000D75C2">
              <w:rPr>
                <w:rFonts w:ascii="Times New Roman" w:eastAsia="MS Mincho" w:hAnsi="Times New Roman"/>
                <w:bCs/>
                <w:sz w:val="26"/>
                <w:szCs w:val="26"/>
                <w:lang w:eastAsia="ja-JP"/>
              </w:rPr>
              <w:t>370mm≤ X&lt;450mm</w:t>
            </w:r>
          </w:p>
        </w:tc>
        <w:tc>
          <w:tcPr>
            <w:tcW w:w="1514" w:type="dxa"/>
            <w:vAlign w:val="center"/>
          </w:tcPr>
          <w:p w:rsidR="00A767B9" w:rsidRPr="00B91ADB" w:rsidRDefault="00A767B9" w:rsidP="00405AE7">
            <w:pPr>
              <w:pStyle w:val="HINH0"/>
              <w:tabs>
                <w:tab w:val="left" w:pos="720"/>
              </w:tabs>
              <w:spacing w:line="276" w:lineRule="auto"/>
              <w:rPr>
                <w:rFonts w:cs="Times New Roman"/>
                <w:sz w:val="26"/>
                <w:szCs w:val="26"/>
              </w:rPr>
            </w:pPr>
            <w:r w:rsidRPr="00B91ADB">
              <w:rPr>
                <w:rFonts w:cs="Times New Roman"/>
                <w:sz w:val="26"/>
                <w:szCs w:val="26"/>
              </w:rPr>
              <w:t>Cao</w:t>
            </w:r>
          </w:p>
        </w:tc>
        <w:tc>
          <w:tcPr>
            <w:tcW w:w="1599" w:type="dxa"/>
            <w:vAlign w:val="center"/>
          </w:tcPr>
          <w:p w:rsidR="00A767B9" w:rsidRPr="00B91ADB" w:rsidRDefault="00A767B9" w:rsidP="00405AE7">
            <w:pPr>
              <w:tabs>
                <w:tab w:val="left" w:pos="720"/>
              </w:tabs>
              <w:jc w:val="center"/>
              <w:rPr>
                <w:rFonts w:ascii="Times New Roman" w:eastAsia="MS Mincho" w:hAnsi="Times New Roman"/>
                <w:sz w:val="26"/>
                <w:szCs w:val="26"/>
                <w:lang w:eastAsia="ja-JP"/>
              </w:rPr>
            </w:pPr>
            <w:r w:rsidRPr="000D75C2">
              <w:rPr>
                <w:rFonts w:ascii="Times New Roman" w:hAnsi="Times New Roman"/>
                <w:sz w:val="26"/>
                <w:szCs w:val="26"/>
                <w:lang w:val="pt-BR"/>
              </w:rPr>
              <w:t>0.3</w:t>
            </w:r>
          </w:p>
        </w:tc>
      </w:tr>
      <w:tr w:rsidR="00A767B9" w:rsidRPr="000D75C2" w:rsidTr="004C4ABA">
        <w:trPr>
          <w:trHeight w:val="340"/>
          <w:jc w:val="center"/>
        </w:trPr>
        <w:tc>
          <w:tcPr>
            <w:tcW w:w="846"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III</w:t>
            </w:r>
          </w:p>
        </w:tc>
        <w:tc>
          <w:tcPr>
            <w:tcW w:w="1134"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X</w:t>
            </w:r>
            <w:r w:rsidRPr="000D75C2">
              <w:rPr>
                <w:rFonts w:ascii="Times New Roman" w:eastAsia="MS Mincho" w:hAnsi="Times New Roman"/>
                <w:sz w:val="26"/>
                <w:szCs w:val="26"/>
                <w:vertAlign w:val="subscript"/>
                <w:lang w:eastAsia="ja-JP"/>
              </w:rPr>
              <w:t>3</w:t>
            </w:r>
          </w:p>
        </w:tc>
        <w:tc>
          <w:tcPr>
            <w:tcW w:w="3685" w:type="dxa"/>
            <w:vAlign w:val="center"/>
          </w:tcPr>
          <w:p w:rsidR="00A767B9" w:rsidRPr="00B91ADB" w:rsidRDefault="00A767B9" w:rsidP="00405AE7">
            <w:pPr>
              <w:tabs>
                <w:tab w:val="left" w:pos="720"/>
              </w:tabs>
              <w:rPr>
                <w:rFonts w:ascii="Times New Roman" w:eastAsia="MS Mincho" w:hAnsi="Times New Roman"/>
                <w:bCs/>
                <w:sz w:val="26"/>
                <w:szCs w:val="26"/>
                <w:lang w:eastAsia="ja-JP"/>
              </w:rPr>
            </w:pPr>
            <w:r w:rsidRPr="000D75C2">
              <w:rPr>
                <w:rFonts w:ascii="Times New Roman" w:eastAsia="MS Mincho" w:hAnsi="Times New Roman"/>
                <w:bCs/>
                <w:sz w:val="26"/>
                <w:szCs w:val="26"/>
                <w:lang w:eastAsia="ja-JP"/>
              </w:rPr>
              <w:t>250mm≤ X&lt;370mm</w:t>
            </w:r>
          </w:p>
        </w:tc>
        <w:tc>
          <w:tcPr>
            <w:tcW w:w="1514" w:type="dxa"/>
            <w:vAlign w:val="center"/>
          </w:tcPr>
          <w:p w:rsidR="00A767B9" w:rsidRPr="00B91ADB" w:rsidRDefault="00A767B9" w:rsidP="00405AE7">
            <w:pPr>
              <w:pStyle w:val="HINH0"/>
              <w:tabs>
                <w:tab w:val="left" w:pos="720"/>
              </w:tabs>
              <w:spacing w:line="276" w:lineRule="auto"/>
              <w:rPr>
                <w:rFonts w:cs="Times New Roman"/>
                <w:sz w:val="26"/>
                <w:szCs w:val="26"/>
              </w:rPr>
            </w:pPr>
            <w:r w:rsidRPr="00B91ADB">
              <w:rPr>
                <w:rFonts w:cs="Times New Roman"/>
                <w:sz w:val="26"/>
                <w:szCs w:val="26"/>
              </w:rPr>
              <w:t>Trung bình</w:t>
            </w:r>
          </w:p>
        </w:tc>
        <w:tc>
          <w:tcPr>
            <w:tcW w:w="1599" w:type="dxa"/>
            <w:vAlign w:val="center"/>
          </w:tcPr>
          <w:p w:rsidR="00A767B9" w:rsidRPr="00B91ADB" w:rsidRDefault="00A767B9" w:rsidP="00405AE7">
            <w:pPr>
              <w:tabs>
                <w:tab w:val="left" w:pos="720"/>
              </w:tabs>
              <w:jc w:val="center"/>
              <w:rPr>
                <w:rFonts w:ascii="Times New Roman" w:eastAsia="MS Mincho" w:hAnsi="Times New Roman"/>
                <w:sz w:val="26"/>
                <w:szCs w:val="26"/>
                <w:lang w:eastAsia="ja-JP"/>
              </w:rPr>
            </w:pPr>
            <w:r w:rsidRPr="000D75C2">
              <w:rPr>
                <w:rFonts w:ascii="Times New Roman" w:hAnsi="Times New Roman"/>
                <w:sz w:val="26"/>
                <w:szCs w:val="26"/>
                <w:lang w:val="pt-BR"/>
              </w:rPr>
              <w:t>0.5</w:t>
            </w:r>
          </w:p>
        </w:tc>
      </w:tr>
      <w:tr w:rsidR="00A767B9" w:rsidRPr="000D75C2" w:rsidTr="004C4ABA">
        <w:trPr>
          <w:trHeight w:val="340"/>
          <w:jc w:val="center"/>
        </w:trPr>
        <w:tc>
          <w:tcPr>
            <w:tcW w:w="846"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IV</w:t>
            </w:r>
          </w:p>
        </w:tc>
        <w:tc>
          <w:tcPr>
            <w:tcW w:w="1134"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X</w:t>
            </w:r>
            <w:r w:rsidRPr="000D75C2">
              <w:rPr>
                <w:rFonts w:ascii="Times New Roman" w:eastAsia="MS Mincho" w:hAnsi="Times New Roman"/>
                <w:sz w:val="26"/>
                <w:szCs w:val="26"/>
                <w:vertAlign w:val="subscript"/>
                <w:lang w:eastAsia="ja-JP"/>
              </w:rPr>
              <w:t>4</w:t>
            </w:r>
          </w:p>
        </w:tc>
        <w:tc>
          <w:tcPr>
            <w:tcW w:w="3685" w:type="dxa"/>
            <w:vAlign w:val="center"/>
          </w:tcPr>
          <w:p w:rsidR="00A767B9" w:rsidRPr="00B91ADB" w:rsidRDefault="00A767B9" w:rsidP="00405AE7">
            <w:pPr>
              <w:tabs>
                <w:tab w:val="left" w:pos="720"/>
              </w:tabs>
              <w:rPr>
                <w:rFonts w:ascii="Times New Roman" w:eastAsia="MS Mincho" w:hAnsi="Times New Roman"/>
                <w:bCs/>
                <w:sz w:val="26"/>
                <w:szCs w:val="26"/>
                <w:lang w:eastAsia="ja-JP"/>
              </w:rPr>
            </w:pPr>
            <w:r w:rsidRPr="000D75C2">
              <w:rPr>
                <w:rFonts w:ascii="Times New Roman" w:eastAsia="MS Mincho" w:hAnsi="Times New Roman"/>
                <w:bCs/>
                <w:sz w:val="26"/>
                <w:szCs w:val="26"/>
                <w:lang w:eastAsia="ja-JP"/>
              </w:rPr>
              <w:t>200mm≤ X250mm</w:t>
            </w:r>
          </w:p>
        </w:tc>
        <w:tc>
          <w:tcPr>
            <w:tcW w:w="1514" w:type="dxa"/>
            <w:vAlign w:val="center"/>
          </w:tcPr>
          <w:p w:rsidR="00A767B9" w:rsidRPr="00B91ADB" w:rsidRDefault="00A767B9" w:rsidP="00405AE7">
            <w:pPr>
              <w:pStyle w:val="HINH0"/>
              <w:tabs>
                <w:tab w:val="left" w:pos="720"/>
              </w:tabs>
              <w:spacing w:line="276" w:lineRule="auto"/>
              <w:rPr>
                <w:rFonts w:cs="Times New Roman"/>
                <w:sz w:val="26"/>
                <w:szCs w:val="26"/>
              </w:rPr>
            </w:pPr>
            <w:r w:rsidRPr="00B91ADB">
              <w:rPr>
                <w:rFonts w:cs="Times New Roman"/>
                <w:sz w:val="26"/>
                <w:szCs w:val="26"/>
              </w:rPr>
              <w:t>Thấp</w:t>
            </w:r>
          </w:p>
        </w:tc>
        <w:tc>
          <w:tcPr>
            <w:tcW w:w="1599" w:type="dxa"/>
            <w:vAlign w:val="center"/>
          </w:tcPr>
          <w:p w:rsidR="00A767B9" w:rsidRPr="00B91ADB" w:rsidRDefault="00A767B9" w:rsidP="00405AE7">
            <w:pPr>
              <w:tabs>
                <w:tab w:val="left" w:pos="720"/>
              </w:tabs>
              <w:jc w:val="center"/>
              <w:rPr>
                <w:rFonts w:ascii="Times New Roman" w:eastAsia="MS Mincho" w:hAnsi="Times New Roman"/>
                <w:sz w:val="26"/>
                <w:szCs w:val="26"/>
                <w:lang w:eastAsia="ja-JP"/>
              </w:rPr>
            </w:pPr>
            <w:r w:rsidRPr="000D75C2">
              <w:rPr>
                <w:rFonts w:ascii="Times New Roman" w:hAnsi="Times New Roman"/>
                <w:sz w:val="26"/>
                <w:szCs w:val="26"/>
                <w:lang w:val="pt-BR"/>
              </w:rPr>
              <w:t>0.7</w:t>
            </w:r>
          </w:p>
        </w:tc>
      </w:tr>
      <w:tr w:rsidR="00A767B9" w:rsidRPr="000D75C2" w:rsidTr="004C4ABA">
        <w:trPr>
          <w:trHeight w:val="340"/>
          <w:jc w:val="center"/>
        </w:trPr>
        <w:tc>
          <w:tcPr>
            <w:tcW w:w="846"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V</w:t>
            </w:r>
          </w:p>
        </w:tc>
        <w:tc>
          <w:tcPr>
            <w:tcW w:w="1134" w:type="dxa"/>
            <w:vAlign w:val="center"/>
          </w:tcPr>
          <w:p w:rsidR="00A767B9" w:rsidRPr="00B91ADB" w:rsidRDefault="00A767B9" w:rsidP="004C4ABA">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X</w:t>
            </w:r>
            <w:r w:rsidRPr="000D75C2">
              <w:rPr>
                <w:rFonts w:ascii="Times New Roman" w:eastAsia="MS Mincho" w:hAnsi="Times New Roman"/>
                <w:sz w:val="26"/>
                <w:szCs w:val="26"/>
                <w:vertAlign w:val="subscript"/>
                <w:lang w:eastAsia="ja-JP"/>
              </w:rPr>
              <w:t>5</w:t>
            </w:r>
          </w:p>
        </w:tc>
        <w:tc>
          <w:tcPr>
            <w:tcW w:w="3685" w:type="dxa"/>
            <w:vAlign w:val="center"/>
          </w:tcPr>
          <w:p w:rsidR="00A767B9" w:rsidRPr="00B91ADB" w:rsidRDefault="00A767B9" w:rsidP="00405AE7">
            <w:pPr>
              <w:tabs>
                <w:tab w:val="left" w:pos="720"/>
              </w:tabs>
              <w:rPr>
                <w:rFonts w:ascii="Times New Roman" w:eastAsia="MS Mincho" w:hAnsi="Times New Roman"/>
                <w:bCs/>
                <w:sz w:val="26"/>
                <w:szCs w:val="26"/>
                <w:lang w:eastAsia="ja-JP"/>
              </w:rPr>
            </w:pPr>
            <w:r w:rsidRPr="000D75C2">
              <w:rPr>
                <w:rFonts w:ascii="Times New Roman" w:eastAsia="MS Mincho" w:hAnsi="Times New Roman"/>
                <w:bCs/>
                <w:sz w:val="26"/>
                <w:szCs w:val="26"/>
                <w:lang w:eastAsia="ja-JP"/>
              </w:rPr>
              <w:t>X&lt;200m</w:t>
            </w:r>
          </w:p>
        </w:tc>
        <w:tc>
          <w:tcPr>
            <w:tcW w:w="1514" w:type="dxa"/>
            <w:vAlign w:val="center"/>
          </w:tcPr>
          <w:p w:rsidR="00A767B9" w:rsidRPr="00B91ADB" w:rsidRDefault="00A767B9" w:rsidP="00405AE7">
            <w:pPr>
              <w:pStyle w:val="HINH0"/>
              <w:tabs>
                <w:tab w:val="left" w:pos="720"/>
              </w:tabs>
              <w:spacing w:line="276" w:lineRule="auto"/>
              <w:rPr>
                <w:rFonts w:cs="Times New Roman"/>
                <w:sz w:val="26"/>
                <w:szCs w:val="26"/>
              </w:rPr>
            </w:pPr>
            <w:r w:rsidRPr="00B91ADB">
              <w:rPr>
                <w:rFonts w:cs="Times New Roman"/>
                <w:sz w:val="26"/>
                <w:szCs w:val="26"/>
              </w:rPr>
              <w:t>Rất thấp</w:t>
            </w:r>
          </w:p>
        </w:tc>
        <w:tc>
          <w:tcPr>
            <w:tcW w:w="1599" w:type="dxa"/>
            <w:vAlign w:val="center"/>
          </w:tcPr>
          <w:p w:rsidR="00A767B9" w:rsidRPr="00B91ADB" w:rsidRDefault="00A767B9" w:rsidP="00405AE7">
            <w:pPr>
              <w:tabs>
                <w:tab w:val="left" w:pos="720"/>
              </w:tabs>
              <w:jc w:val="center"/>
              <w:rPr>
                <w:rFonts w:ascii="Times New Roman" w:eastAsia="MS Mincho" w:hAnsi="Times New Roman"/>
                <w:sz w:val="26"/>
                <w:szCs w:val="26"/>
                <w:lang w:eastAsia="ja-JP"/>
              </w:rPr>
            </w:pPr>
            <w:r w:rsidRPr="000D75C2">
              <w:rPr>
                <w:rFonts w:ascii="Times New Roman" w:hAnsi="Times New Roman"/>
                <w:sz w:val="26"/>
                <w:szCs w:val="26"/>
                <w:lang w:val="pt-BR"/>
              </w:rPr>
              <w:t>0.9</w:t>
            </w:r>
          </w:p>
        </w:tc>
      </w:tr>
    </w:tbl>
    <w:p w:rsidR="00F67410" w:rsidRPr="000D75C2" w:rsidRDefault="00F67410" w:rsidP="00405AE7">
      <w:pPr>
        <w:rPr>
          <w:rFonts w:ascii="Times New Roman" w:hAnsi="Times New Roman"/>
          <w:sz w:val="26"/>
          <w:szCs w:val="26"/>
        </w:rPr>
      </w:pPr>
    </w:p>
    <w:p w:rsidR="00F67410" w:rsidRPr="000D75C2" w:rsidRDefault="006E0485" w:rsidP="00405AE7">
      <w:pPr>
        <w:pStyle w:val="inhangbang"/>
        <w:spacing w:line="276" w:lineRule="auto"/>
        <w:jc w:val="left"/>
        <w:rPr>
          <w:b w:val="0"/>
          <w:i/>
          <w:sz w:val="26"/>
          <w:szCs w:val="26"/>
        </w:rPr>
      </w:pPr>
      <w:r w:rsidRPr="00B91ADB">
        <w:rPr>
          <w:b w:val="0"/>
          <w:i/>
          <w:sz w:val="26"/>
          <w:szCs w:val="26"/>
        </w:rPr>
        <w:t xml:space="preserve">Tính toán </w:t>
      </w:r>
      <w:r w:rsidR="0046216F" w:rsidRPr="00B91ADB">
        <w:rPr>
          <w:b w:val="0"/>
          <w:i/>
          <w:sz w:val="26"/>
          <w:szCs w:val="26"/>
        </w:rPr>
        <w:t>giá trị</w:t>
      </w:r>
      <w:r w:rsidR="002F4222" w:rsidRPr="00B91ADB">
        <w:rPr>
          <w:b w:val="0"/>
          <w:i/>
          <w:sz w:val="26"/>
          <w:szCs w:val="26"/>
        </w:rPr>
        <w:t xml:space="preserve"> nguy cơ lũ quét </w:t>
      </w:r>
      <w:r w:rsidRPr="00B91ADB">
        <w:rPr>
          <w:b w:val="0"/>
          <w:i/>
          <w:sz w:val="26"/>
          <w:szCs w:val="26"/>
        </w:rPr>
        <w:t xml:space="preserve">và lập bản đồ nguy cơ lũ quét </w:t>
      </w:r>
    </w:p>
    <w:p w:rsidR="007972E0" w:rsidRPr="000D75C2" w:rsidRDefault="002F4222" w:rsidP="00405AE7">
      <w:pPr>
        <w:pStyle w:val="Caption"/>
        <w:keepNext/>
        <w:rPr>
          <w:rFonts w:ascii="Times New Roman" w:hAnsi="Times New Roman"/>
          <w:sz w:val="26"/>
          <w:szCs w:val="26"/>
        </w:rPr>
      </w:pPr>
      <w:r w:rsidRPr="00B91ADB">
        <w:rPr>
          <w:rFonts w:ascii="Times New Roman" w:hAnsi="Times New Roman"/>
          <w:sz w:val="26"/>
          <w:szCs w:val="26"/>
        </w:rPr>
        <w:t xml:space="preserve"> </w:t>
      </w:r>
    </w:p>
    <w:p w:rsidR="00F67410" w:rsidRPr="000D75C2" w:rsidRDefault="00F67410" w:rsidP="00405AE7">
      <w:pPr>
        <w:jc w:val="right"/>
        <w:rPr>
          <w:rFonts w:ascii="Times New Roman" w:hAnsi="Times New Roman"/>
          <w:sz w:val="26"/>
          <w:szCs w:val="26"/>
          <w:lang w:bidi="en-US"/>
        </w:rPr>
      </w:pPr>
      <w:bookmarkStart w:id="106" w:name="_Toc308066097"/>
    </w:p>
    <w:p w:rsidR="002F4222" w:rsidRPr="000D75C2" w:rsidRDefault="002F4222" w:rsidP="00405AE7">
      <w:pPr>
        <w:rPr>
          <w:rFonts w:ascii="Times New Roman" w:hAnsi="Times New Roman"/>
          <w:sz w:val="26"/>
          <w:szCs w:val="26"/>
        </w:rPr>
      </w:pPr>
      <w:r w:rsidRPr="000D75C2">
        <w:rPr>
          <w:rFonts w:ascii="Times New Roman" w:hAnsi="Times New Roman"/>
          <w:sz w:val="26"/>
          <w:szCs w:val="26"/>
        </w:rPr>
        <w:t xml:space="preserve">Công thức tính </w:t>
      </w:r>
      <w:r w:rsidR="005050F3" w:rsidRPr="000D75C2">
        <w:rPr>
          <w:rFonts w:ascii="Times New Roman" w:hAnsi="Times New Roman"/>
          <w:sz w:val="26"/>
          <w:szCs w:val="26"/>
        </w:rPr>
        <w:t>giá trị</w:t>
      </w:r>
      <w:r w:rsidRPr="000D75C2">
        <w:rPr>
          <w:rFonts w:ascii="Times New Roman" w:hAnsi="Times New Roman"/>
          <w:sz w:val="26"/>
          <w:szCs w:val="26"/>
        </w:rPr>
        <w:t xml:space="preserve"> nguy cơ lũ quét như sau:</w:t>
      </w:r>
    </w:p>
    <w:p w:rsidR="007972E0" w:rsidRPr="000D75C2" w:rsidRDefault="007972E0" w:rsidP="00405AE7">
      <w:pPr>
        <w:rPr>
          <w:rFonts w:ascii="Times New Roman" w:hAnsi="Times New Roman"/>
          <w:sz w:val="26"/>
          <w:szCs w:val="26"/>
        </w:rPr>
      </w:pPr>
    </w:p>
    <w:p w:rsidR="00622659" w:rsidRPr="000D75C2" w:rsidRDefault="007972E0" w:rsidP="00405AE7">
      <w:pPr>
        <w:rPr>
          <w:rFonts w:ascii="Times New Roman" w:hAnsi="Times New Roman"/>
          <w:sz w:val="26"/>
          <w:szCs w:val="26"/>
        </w:rPr>
      </w:pPr>
      <w:r w:rsidRPr="00B91ADB">
        <w:rPr>
          <w:rFonts w:ascii="Times New Roman" w:hAnsi="Times New Roman"/>
          <w:position w:val="-24"/>
          <w:sz w:val="26"/>
          <w:szCs w:val="26"/>
        </w:rPr>
        <w:object w:dxaOrig="6560" w:dyaOrig="639" w14:anchorId="208094B9">
          <v:shape id="_x0000_i1033" type="#_x0000_t75" style="width:332.25pt;height:40pt" o:ole="">
            <v:imagedata r:id="rId67" o:title=""/>
          </v:shape>
          <o:OLEObject Type="Embed" ProgID="Equation.3" ShapeID="_x0000_i1033" DrawAspect="Content" ObjectID="_1537172379" r:id="rId68"/>
        </w:object>
      </w:r>
    </w:p>
    <w:p w:rsidR="007972E0" w:rsidRPr="000D75C2" w:rsidRDefault="007972E0" w:rsidP="00405AE7">
      <w:pPr>
        <w:rPr>
          <w:rFonts w:ascii="Times New Roman" w:hAnsi="Times New Roman"/>
          <w:sz w:val="26"/>
          <w:szCs w:val="26"/>
        </w:rPr>
      </w:pPr>
    </w:p>
    <w:p w:rsidR="00622659" w:rsidRPr="000D75C2" w:rsidRDefault="002F4222" w:rsidP="00405AE7">
      <w:pPr>
        <w:rPr>
          <w:rFonts w:ascii="Times New Roman" w:hAnsi="Times New Roman"/>
          <w:sz w:val="26"/>
          <w:szCs w:val="26"/>
        </w:rPr>
      </w:pPr>
      <w:r w:rsidRPr="000D75C2">
        <w:rPr>
          <w:rFonts w:ascii="Times New Roman" w:hAnsi="Times New Roman"/>
          <w:sz w:val="26"/>
          <w:szCs w:val="26"/>
        </w:rPr>
        <w:t>Trong đó</w:t>
      </w:r>
      <w:r w:rsidR="00622659" w:rsidRPr="000D75C2">
        <w:rPr>
          <w:rFonts w:ascii="Times New Roman" w:hAnsi="Times New Roman"/>
          <w:sz w:val="26"/>
          <w:szCs w:val="26"/>
        </w:rPr>
        <w:t>:</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 xml:space="preserve">H: </w:t>
      </w:r>
      <w:r w:rsidR="00A67BA2" w:rsidRPr="000D75C2">
        <w:rPr>
          <w:rFonts w:ascii="Times New Roman" w:hAnsi="Times New Roman"/>
          <w:sz w:val="26"/>
          <w:szCs w:val="26"/>
        </w:rPr>
        <w:t>Giá trị</w:t>
      </w:r>
      <w:r w:rsidR="002F4222" w:rsidRPr="000D75C2">
        <w:rPr>
          <w:rFonts w:ascii="Times New Roman" w:hAnsi="Times New Roman"/>
          <w:sz w:val="26"/>
          <w:szCs w:val="26"/>
        </w:rPr>
        <w:t xml:space="preserve"> nguy cơ lũ quét cho 3 giai đoạn </w:t>
      </w:r>
      <w:r w:rsidRPr="000D75C2">
        <w:rPr>
          <w:rFonts w:ascii="Times New Roman" w:hAnsi="Times New Roman"/>
          <w:sz w:val="26"/>
          <w:szCs w:val="26"/>
        </w:rPr>
        <w:t>(</w:t>
      </w:r>
      <w:r w:rsidR="002F4222" w:rsidRPr="000D75C2">
        <w:rPr>
          <w:rFonts w:ascii="Times New Roman" w:hAnsi="Times New Roman"/>
          <w:sz w:val="26"/>
          <w:szCs w:val="26"/>
        </w:rPr>
        <w:t>hiện tại</w:t>
      </w:r>
      <w:r w:rsidR="007972E0" w:rsidRPr="000D75C2">
        <w:rPr>
          <w:rFonts w:ascii="Times New Roman" w:hAnsi="Times New Roman"/>
          <w:sz w:val="26"/>
          <w:szCs w:val="26"/>
        </w:rPr>
        <w:t>, 2025,</w:t>
      </w:r>
      <w:r w:rsidRPr="000D75C2">
        <w:rPr>
          <w:rFonts w:ascii="Times New Roman" w:hAnsi="Times New Roman"/>
          <w:sz w:val="26"/>
          <w:szCs w:val="26"/>
        </w:rPr>
        <w:t xml:space="preserve"> 2050)</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H</w:t>
      </w:r>
      <w:r w:rsidRPr="000D75C2">
        <w:rPr>
          <w:rFonts w:ascii="Times New Roman" w:hAnsi="Times New Roman"/>
          <w:sz w:val="26"/>
          <w:szCs w:val="26"/>
          <w:vertAlign w:val="subscript"/>
        </w:rPr>
        <w:t>1</w:t>
      </w:r>
      <w:r w:rsidRPr="000D75C2">
        <w:rPr>
          <w:rFonts w:ascii="Times New Roman" w:hAnsi="Times New Roman"/>
          <w:sz w:val="26"/>
          <w:szCs w:val="26"/>
        </w:rPr>
        <w:t xml:space="preserve">: </w:t>
      </w:r>
      <w:r w:rsidR="00A67BA2" w:rsidRPr="000D75C2">
        <w:rPr>
          <w:rFonts w:ascii="Times New Roman" w:hAnsi="Times New Roman"/>
          <w:sz w:val="26"/>
          <w:szCs w:val="26"/>
        </w:rPr>
        <w:t xml:space="preserve">Giá trị </w:t>
      </w:r>
      <w:r w:rsidR="002F4222" w:rsidRPr="000D75C2">
        <w:rPr>
          <w:rFonts w:ascii="Times New Roman" w:hAnsi="Times New Roman"/>
          <w:sz w:val="26"/>
          <w:szCs w:val="26"/>
        </w:rPr>
        <w:t>độ dốc địa hình</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H</w:t>
      </w:r>
      <w:r w:rsidRPr="000D75C2">
        <w:rPr>
          <w:rFonts w:ascii="Times New Roman" w:hAnsi="Times New Roman"/>
          <w:sz w:val="26"/>
          <w:szCs w:val="26"/>
          <w:vertAlign w:val="subscript"/>
        </w:rPr>
        <w:t>2</w:t>
      </w:r>
      <w:r w:rsidRPr="000D75C2">
        <w:rPr>
          <w:rFonts w:ascii="Times New Roman" w:hAnsi="Times New Roman"/>
          <w:sz w:val="26"/>
          <w:szCs w:val="26"/>
        </w:rPr>
        <w:t xml:space="preserve">: </w:t>
      </w:r>
      <w:r w:rsidR="00A67BA2" w:rsidRPr="000D75C2">
        <w:rPr>
          <w:rFonts w:ascii="Times New Roman" w:hAnsi="Times New Roman"/>
          <w:sz w:val="26"/>
          <w:szCs w:val="26"/>
        </w:rPr>
        <w:t xml:space="preserve">Giá trị </w:t>
      </w:r>
      <w:r w:rsidR="002F4222" w:rsidRPr="000D75C2">
        <w:rPr>
          <w:rFonts w:ascii="Times New Roman" w:hAnsi="Times New Roman"/>
          <w:sz w:val="26"/>
          <w:szCs w:val="26"/>
        </w:rPr>
        <w:t>nguy cơ xói mòn đất</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H</w:t>
      </w:r>
      <w:r w:rsidRPr="000D75C2">
        <w:rPr>
          <w:rFonts w:ascii="Times New Roman" w:hAnsi="Times New Roman"/>
          <w:sz w:val="26"/>
          <w:szCs w:val="26"/>
          <w:vertAlign w:val="subscript"/>
        </w:rPr>
        <w:t>3</w:t>
      </w:r>
      <w:r w:rsidRPr="000D75C2">
        <w:rPr>
          <w:rFonts w:ascii="Times New Roman" w:hAnsi="Times New Roman"/>
          <w:sz w:val="26"/>
          <w:szCs w:val="26"/>
        </w:rPr>
        <w:t xml:space="preserve">: </w:t>
      </w:r>
      <w:r w:rsidR="00A67BA2" w:rsidRPr="000D75C2">
        <w:rPr>
          <w:rFonts w:ascii="Times New Roman" w:hAnsi="Times New Roman"/>
          <w:sz w:val="26"/>
          <w:szCs w:val="26"/>
        </w:rPr>
        <w:t xml:space="preserve">Giá trị </w:t>
      </w:r>
      <w:r w:rsidR="002F4222" w:rsidRPr="000D75C2">
        <w:rPr>
          <w:rFonts w:ascii="Times New Roman" w:hAnsi="Times New Roman"/>
          <w:sz w:val="26"/>
          <w:szCs w:val="26"/>
        </w:rPr>
        <w:t>khả năng thấm nước</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H</w:t>
      </w:r>
      <w:r w:rsidRPr="000D75C2">
        <w:rPr>
          <w:rFonts w:ascii="Times New Roman" w:hAnsi="Times New Roman"/>
          <w:sz w:val="26"/>
          <w:szCs w:val="26"/>
          <w:vertAlign w:val="subscript"/>
        </w:rPr>
        <w:t>4</w:t>
      </w:r>
      <w:r w:rsidRPr="000D75C2">
        <w:rPr>
          <w:rFonts w:ascii="Times New Roman" w:hAnsi="Times New Roman"/>
          <w:sz w:val="26"/>
          <w:szCs w:val="26"/>
        </w:rPr>
        <w:t xml:space="preserve">: </w:t>
      </w:r>
      <w:r w:rsidR="00A67BA2" w:rsidRPr="000D75C2">
        <w:rPr>
          <w:rFonts w:ascii="Times New Roman" w:hAnsi="Times New Roman"/>
          <w:sz w:val="26"/>
          <w:szCs w:val="26"/>
        </w:rPr>
        <w:t xml:space="preserve">Giá trị </w:t>
      </w:r>
      <w:r w:rsidR="002F4222" w:rsidRPr="000D75C2">
        <w:rPr>
          <w:rFonts w:ascii="Times New Roman" w:hAnsi="Times New Roman"/>
          <w:sz w:val="26"/>
          <w:szCs w:val="26"/>
        </w:rPr>
        <w:t>sử dụng đất</w:t>
      </w:r>
    </w:p>
    <w:p w:rsidR="00622659" w:rsidRPr="000D75C2" w:rsidRDefault="00622659" w:rsidP="00405AE7">
      <w:pPr>
        <w:rPr>
          <w:rFonts w:ascii="Times New Roman" w:hAnsi="Times New Roman"/>
          <w:sz w:val="26"/>
          <w:szCs w:val="26"/>
        </w:rPr>
      </w:pPr>
      <w:r w:rsidRPr="000D75C2">
        <w:rPr>
          <w:rFonts w:ascii="Times New Roman" w:hAnsi="Times New Roman"/>
          <w:sz w:val="26"/>
          <w:szCs w:val="26"/>
        </w:rPr>
        <w:t>H</w:t>
      </w:r>
      <w:r w:rsidRPr="000D75C2">
        <w:rPr>
          <w:rFonts w:ascii="Times New Roman" w:hAnsi="Times New Roman"/>
          <w:sz w:val="26"/>
          <w:szCs w:val="26"/>
          <w:vertAlign w:val="subscript"/>
        </w:rPr>
        <w:t>5</w:t>
      </w:r>
      <w:r w:rsidRPr="000D75C2">
        <w:rPr>
          <w:rFonts w:ascii="Times New Roman" w:hAnsi="Times New Roman"/>
          <w:sz w:val="26"/>
          <w:szCs w:val="26"/>
        </w:rPr>
        <w:t xml:space="preserve">: </w:t>
      </w:r>
      <w:r w:rsidR="00A67BA2" w:rsidRPr="000D75C2">
        <w:rPr>
          <w:rFonts w:ascii="Times New Roman" w:hAnsi="Times New Roman"/>
          <w:sz w:val="26"/>
          <w:szCs w:val="26"/>
        </w:rPr>
        <w:t xml:space="preserve">Giá trị </w:t>
      </w:r>
      <w:r w:rsidR="002F4222" w:rsidRPr="000D75C2">
        <w:rPr>
          <w:rFonts w:ascii="Times New Roman" w:hAnsi="Times New Roman"/>
          <w:sz w:val="26"/>
          <w:szCs w:val="26"/>
        </w:rPr>
        <w:t>lượng mưa ngày lớn nhất cho 3 giai đoạn (hiện tại, 2025, 2050)</w:t>
      </w:r>
    </w:p>
    <w:p w:rsidR="00511772" w:rsidRPr="000D75C2" w:rsidRDefault="00511772" w:rsidP="00405AE7">
      <w:pPr>
        <w:rPr>
          <w:rFonts w:ascii="Times New Roman" w:hAnsi="Times New Roman"/>
          <w:sz w:val="26"/>
          <w:szCs w:val="26"/>
        </w:rPr>
      </w:pPr>
    </w:p>
    <w:p w:rsidR="00511772" w:rsidRPr="000D75C2" w:rsidRDefault="00511772" w:rsidP="00405AE7">
      <w:pPr>
        <w:rPr>
          <w:rFonts w:ascii="Times New Roman" w:hAnsi="Times New Roman"/>
          <w:sz w:val="26"/>
          <w:szCs w:val="26"/>
        </w:rPr>
      </w:pPr>
      <w:r w:rsidRPr="000D75C2">
        <w:rPr>
          <w:rFonts w:ascii="Times New Roman" w:hAnsi="Times New Roman"/>
          <w:sz w:val="26"/>
          <w:szCs w:val="26"/>
        </w:rPr>
        <w:t>Các hệ số α thể hiện trọng số của các yếu tố trong tính toán. Trọng số của độ dốc địa hình và lượng mưa ngày lớn nhất đóng vai trò chính trong cường độ và mức độ nghiêm trọng của lũ quét, do đó yếu tố này sẽ được gán cho trọng số cao hơn. Theo nghiên cứu của IMHEN và ý kiến của các chuyên gia, các trọng số được lựa chọn như trong bảng dưới đây:</w:t>
      </w:r>
    </w:p>
    <w:p w:rsidR="007972E0" w:rsidRPr="000D75C2" w:rsidRDefault="007972E0" w:rsidP="00405AE7">
      <w:pPr>
        <w:rPr>
          <w:rFonts w:ascii="Times New Roman" w:hAnsi="Times New Roman"/>
          <w:sz w:val="26"/>
          <w:szCs w:val="26"/>
        </w:rPr>
      </w:pPr>
    </w:p>
    <w:tbl>
      <w:tblPr>
        <w:tblW w:w="7508" w:type="dxa"/>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1E0" w:firstRow="1" w:lastRow="1" w:firstColumn="1" w:lastColumn="1" w:noHBand="0" w:noVBand="0"/>
      </w:tblPr>
      <w:tblGrid>
        <w:gridCol w:w="708"/>
        <w:gridCol w:w="5340"/>
        <w:gridCol w:w="1460"/>
      </w:tblGrid>
      <w:tr w:rsidR="00526AE3" w:rsidRPr="000D75C2" w:rsidTr="00CF41F1">
        <w:trPr>
          <w:trHeight w:val="639"/>
          <w:jc w:val="center"/>
        </w:trPr>
        <w:tc>
          <w:tcPr>
            <w:tcW w:w="704" w:type="dxa"/>
            <w:vAlign w:val="center"/>
          </w:tcPr>
          <w:p w:rsidR="00526AE3" w:rsidRPr="000D75C2" w:rsidRDefault="00526AE3" w:rsidP="00CF41F1">
            <w:pPr>
              <w:jc w:val="center"/>
              <w:rPr>
                <w:rFonts w:ascii="Times New Roman" w:hAnsi="Times New Roman"/>
                <w:b/>
                <w:sz w:val="26"/>
                <w:szCs w:val="26"/>
              </w:rPr>
            </w:pPr>
            <w:r w:rsidRPr="000D75C2">
              <w:rPr>
                <w:rFonts w:ascii="Times New Roman" w:hAnsi="Times New Roman"/>
                <w:b/>
                <w:sz w:val="26"/>
                <w:szCs w:val="26"/>
              </w:rPr>
              <w:t>STT</w:t>
            </w:r>
          </w:p>
        </w:tc>
        <w:tc>
          <w:tcPr>
            <w:tcW w:w="5344" w:type="dxa"/>
            <w:vAlign w:val="center"/>
          </w:tcPr>
          <w:p w:rsidR="00526AE3" w:rsidRPr="000D75C2" w:rsidRDefault="00526AE3" w:rsidP="00CF41F1">
            <w:pPr>
              <w:pStyle w:val="HINH0"/>
              <w:spacing w:line="276" w:lineRule="auto"/>
              <w:rPr>
                <w:rFonts w:eastAsia="MS Mincho" w:cs="Times New Roman"/>
                <w:b/>
                <w:sz w:val="26"/>
                <w:szCs w:val="26"/>
              </w:rPr>
            </w:pPr>
            <w:r w:rsidRPr="00B91ADB">
              <w:rPr>
                <w:rFonts w:cs="Times New Roman"/>
                <w:b/>
                <w:sz w:val="26"/>
                <w:szCs w:val="26"/>
              </w:rPr>
              <w:t>Các yếu tố hình thành nguy cơ lũ quét</w:t>
            </w:r>
          </w:p>
        </w:tc>
        <w:tc>
          <w:tcPr>
            <w:tcW w:w="1460" w:type="dxa"/>
            <w:vAlign w:val="center"/>
          </w:tcPr>
          <w:p w:rsidR="00526AE3" w:rsidRPr="000D75C2" w:rsidRDefault="00526AE3" w:rsidP="00CF41F1">
            <w:pPr>
              <w:pStyle w:val="HINH0"/>
              <w:spacing w:line="276" w:lineRule="auto"/>
              <w:rPr>
                <w:rFonts w:eastAsia="MS Mincho" w:cs="Times New Roman"/>
                <w:b/>
                <w:sz w:val="26"/>
                <w:szCs w:val="26"/>
              </w:rPr>
            </w:pPr>
            <w:r w:rsidRPr="00B91ADB">
              <w:rPr>
                <w:rFonts w:cs="Times New Roman"/>
                <w:b/>
                <w:sz w:val="26"/>
                <w:szCs w:val="26"/>
              </w:rPr>
              <w:t>Trọng số</w:t>
            </w:r>
          </w:p>
        </w:tc>
      </w:tr>
      <w:tr w:rsidR="00526AE3" w:rsidRPr="000D75C2" w:rsidTr="00CF41F1">
        <w:trPr>
          <w:trHeight w:val="340"/>
          <w:jc w:val="center"/>
        </w:trPr>
        <w:tc>
          <w:tcPr>
            <w:tcW w:w="704" w:type="dxa"/>
          </w:tcPr>
          <w:p w:rsidR="00526AE3" w:rsidRPr="000D75C2" w:rsidRDefault="00526AE3" w:rsidP="00CF41F1">
            <w:pPr>
              <w:jc w:val="center"/>
              <w:rPr>
                <w:rFonts w:ascii="Times New Roman" w:hAnsi="Times New Roman"/>
                <w:sz w:val="26"/>
                <w:szCs w:val="26"/>
              </w:rPr>
            </w:pPr>
            <w:r w:rsidRPr="000D75C2">
              <w:rPr>
                <w:rFonts w:ascii="Times New Roman" w:hAnsi="Times New Roman"/>
                <w:sz w:val="26"/>
                <w:szCs w:val="26"/>
              </w:rPr>
              <w:t>1</w:t>
            </w:r>
          </w:p>
        </w:tc>
        <w:tc>
          <w:tcPr>
            <w:tcW w:w="5344" w:type="dxa"/>
            <w:vAlign w:val="center"/>
          </w:tcPr>
          <w:p w:rsidR="00526AE3" w:rsidRPr="00B91ADB" w:rsidRDefault="00526AE3" w:rsidP="00CF41F1">
            <w:pPr>
              <w:pStyle w:val="HINH0"/>
              <w:tabs>
                <w:tab w:val="left" w:pos="720"/>
              </w:tabs>
              <w:spacing w:line="276" w:lineRule="auto"/>
              <w:jc w:val="left"/>
              <w:rPr>
                <w:rFonts w:eastAsia="MS Mincho" w:cs="Times New Roman"/>
                <w:sz w:val="26"/>
                <w:szCs w:val="26"/>
              </w:rPr>
            </w:pPr>
            <w:r w:rsidRPr="00B91ADB">
              <w:rPr>
                <w:rFonts w:cs="Times New Roman"/>
                <w:sz w:val="26"/>
                <w:szCs w:val="26"/>
              </w:rPr>
              <w:t>Độ dốc địa hình (1)</w:t>
            </w:r>
          </w:p>
        </w:tc>
        <w:tc>
          <w:tcPr>
            <w:tcW w:w="1460" w:type="dxa"/>
            <w:vAlign w:val="center"/>
          </w:tcPr>
          <w:p w:rsidR="00526AE3" w:rsidRPr="00B91ADB" w:rsidRDefault="00526AE3" w:rsidP="00CF41F1">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1.5</w:t>
            </w:r>
          </w:p>
        </w:tc>
      </w:tr>
      <w:tr w:rsidR="00526AE3" w:rsidRPr="000D75C2" w:rsidTr="00CF41F1">
        <w:trPr>
          <w:trHeight w:val="340"/>
          <w:jc w:val="center"/>
        </w:trPr>
        <w:tc>
          <w:tcPr>
            <w:tcW w:w="704" w:type="dxa"/>
          </w:tcPr>
          <w:p w:rsidR="00526AE3" w:rsidRPr="00B91ADB" w:rsidRDefault="00526AE3" w:rsidP="00CF41F1">
            <w:pPr>
              <w:tabs>
                <w:tab w:val="left" w:pos="720"/>
              </w:tabs>
              <w:jc w:val="center"/>
              <w:rPr>
                <w:rFonts w:ascii="Times New Roman" w:hAnsi="Times New Roman"/>
                <w:sz w:val="26"/>
                <w:szCs w:val="26"/>
              </w:rPr>
            </w:pPr>
            <w:r w:rsidRPr="000D75C2">
              <w:rPr>
                <w:rFonts w:ascii="Times New Roman" w:hAnsi="Times New Roman"/>
                <w:sz w:val="26"/>
                <w:szCs w:val="26"/>
              </w:rPr>
              <w:lastRenderedPageBreak/>
              <w:t>2</w:t>
            </w:r>
          </w:p>
        </w:tc>
        <w:tc>
          <w:tcPr>
            <w:tcW w:w="5344" w:type="dxa"/>
            <w:vAlign w:val="center"/>
          </w:tcPr>
          <w:p w:rsidR="00526AE3" w:rsidRPr="00B91ADB" w:rsidRDefault="00526AE3" w:rsidP="00CF41F1">
            <w:pPr>
              <w:pStyle w:val="HINH0"/>
              <w:tabs>
                <w:tab w:val="left" w:pos="720"/>
              </w:tabs>
              <w:spacing w:line="276" w:lineRule="auto"/>
              <w:jc w:val="left"/>
              <w:rPr>
                <w:rFonts w:eastAsia="MS Mincho" w:cs="Times New Roman"/>
                <w:sz w:val="26"/>
                <w:szCs w:val="26"/>
              </w:rPr>
            </w:pPr>
            <w:r w:rsidRPr="00B91ADB">
              <w:rPr>
                <w:rFonts w:cs="Times New Roman"/>
                <w:sz w:val="26"/>
                <w:szCs w:val="26"/>
              </w:rPr>
              <w:t>Nguy cơ xói mòn đất (2)</w:t>
            </w:r>
          </w:p>
        </w:tc>
        <w:tc>
          <w:tcPr>
            <w:tcW w:w="1460" w:type="dxa"/>
            <w:vAlign w:val="center"/>
          </w:tcPr>
          <w:p w:rsidR="00526AE3" w:rsidRPr="00B91ADB" w:rsidRDefault="00526AE3" w:rsidP="00CF41F1">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1</w:t>
            </w:r>
          </w:p>
        </w:tc>
      </w:tr>
      <w:tr w:rsidR="00526AE3" w:rsidRPr="000D75C2" w:rsidTr="00CF41F1">
        <w:trPr>
          <w:trHeight w:val="340"/>
          <w:jc w:val="center"/>
        </w:trPr>
        <w:tc>
          <w:tcPr>
            <w:tcW w:w="704" w:type="dxa"/>
          </w:tcPr>
          <w:p w:rsidR="00526AE3" w:rsidRPr="00B91ADB" w:rsidRDefault="00526AE3" w:rsidP="00CF41F1">
            <w:pPr>
              <w:tabs>
                <w:tab w:val="left" w:pos="720"/>
              </w:tabs>
              <w:jc w:val="center"/>
              <w:rPr>
                <w:rFonts w:ascii="Times New Roman" w:hAnsi="Times New Roman"/>
                <w:sz w:val="26"/>
                <w:szCs w:val="26"/>
              </w:rPr>
            </w:pPr>
            <w:r w:rsidRPr="000D75C2">
              <w:rPr>
                <w:rFonts w:ascii="Times New Roman" w:hAnsi="Times New Roman"/>
                <w:sz w:val="26"/>
                <w:szCs w:val="26"/>
              </w:rPr>
              <w:t>3</w:t>
            </w:r>
          </w:p>
        </w:tc>
        <w:tc>
          <w:tcPr>
            <w:tcW w:w="5344" w:type="dxa"/>
            <w:vAlign w:val="center"/>
          </w:tcPr>
          <w:p w:rsidR="00526AE3" w:rsidRPr="00B91ADB" w:rsidRDefault="00526AE3" w:rsidP="00CF41F1">
            <w:pPr>
              <w:tabs>
                <w:tab w:val="left" w:pos="720"/>
              </w:tabs>
              <w:jc w:val="left"/>
              <w:rPr>
                <w:rFonts w:ascii="Times New Roman" w:eastAsia="MS Mincho" w:hAnsi="Times New Roman"/>
                <w:sz w:val="26"/>
                <w:szCs w:val="26"/>
                <w:lang w:eastAsia="ja-JP"/>
              </w:rPr>
            </w:pPr>
            <w:r w:rsidRPr="000D75C2">
              <w:rPr>
                <w:rFonts w:ascii="Times New Roman" w:hAnsi="Times New Roman"/>
                <w:sz w:val="26"/>
                <w:szCs w:val="26"/>
              </w:rPr>
              <w:t>Khả năng thấm nước (3)</w:t>
            </w:r>
          </w:p>
        </w:tc>
        <w:tc>
          <w:tcPr>
            <w:tcW w:w="1460" w:type="dxa"/>
            <w:vAlign w:val="center"/>
          </w:tcPr>
          <w:p w:rsidR="00526AE3" w:rsidRPr="00B91ADB" w:rsidRDefault="00526AE3" w:rsidP="00CF41F1">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1</w:t>
            </w:r>
          </w:p>
        </w:tc>
      </w:tr>
      <w:tr w:rsidR="00526AE3" w:rsidRPr="000D75C2" w:rsidTr="00CF41F1">
        <w:trPr>
          <w:trHeight w:val="340"/>
          <w:jc w:val="center"/>
        </w:trPr>
        <w:tc>
          <w:tcPr>
            <w:tcW w:w="704" w:type="dxa"/>
          </w:tcPr>
          <w:p w:rsidR="00526AE3" w:rsidRPr="00B91ADB" w:rsidRDefault="00526AE3" w:rsidP="00CF41F1">
            <w:pPr>
              <w:tabs>
                <w:tab w:val="left" w:pos="720"/>
              </w:tabs>
              <w:jc w:val="center"/>
              <w:rPr>
                <w:rFonts w:ascii="Times New Roman" w:hAnsi="Times New Roman"/>
                <w:sz w:val="26"/>
                <w:szCs w:val="26"/>
              </w:rPr>
            </w:pPr>
            <w:r w:rsidRPr="000D75C2">
              <w:rPr>
                <w:rFonts w:ascii="Times New Roman" w:hAnsi="Times New Roman"/>
                <w:sz w:val="26"/>
                <w:szCs w:val="26"/>
              </w:rPr>
              <w:t>4</w:t>
            </w:r>
          </w:p>
        </w:tc>
        <w:tc>
          <w:tcPr>
            <w:tcW w:w="5344" w:type="dxa"/>
            <w:vAlign w:val="center"/>
          </w:tcPr>
          <w:p w:rsidR="00526AE3" w:rsidRPr="00B91ADB" w:rsidRDefault="00526AE3" w:rsidP="00CF41F1">
            <w:pPr>
              <w:tabs>
                <w:tab w:val="left" w:pos="720"/>
              </w:tabs>
              <w:jc w:val="left"/>
              <w:rPr>
                <w:rFonts w:ascii="Times New Roman" w:eastAsia="MS Mincho" w:hAnsi="Times New Roman"/>
                <w:sz w:val="26"/>
                <w:szCs w:val="26"/>
                <w:lang w:eastAsia="ja-JP"/>
              </w:rPr>
            </w:pPr>
            <w:r w:rsidRPr="000D75C2">
              <w:rPr>
                <w:rFonts w:ascii="Times New Roman" w:hAnsi="Times New Roman"/>
                <w:sz w:val="26"/>
                <w:szCs w:val="26"/>
              </w:rPr>
              <w:t>Sử dụng đất (4)</w:t>
            </w:r>
          </w:p>
        </w:tc>
        <w:tc>
          <w:tcPr>
            <w:tcW w:w="1460" w:type="dxa"/>
            <w:vAlign w:val="center"/>
          </w:tcPr>
          <w:p w:rsidR="00526AE3" w:rsidRPr="00B91ADB" w:rsidRDefault="00526AE3" w:rsidP="00CF41F1">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1</w:t>
            </w:r>
          </w:p>
        </w:tc>
      </w:tr>
      <w:tr w:rsidR="00526AE3" w:rsidRPr="000D75C2" w:rsidTr="00CF41F1">
        <w:trPr>
          <w:trHeight w:val="340"/>
          <w:jc w:val="center"/>
        </w:trPr>
        <w:tc>
          <w:tcPr>
            <w:tcW w:w="704" w:type="dxa"/>
          </w:tcPr>
          <w:p w:rsidR="00526AE3" w:rsidRPr="00B91ADB" w:rsidRDefault="00526AE3" w:rsidP="00CF41F1">
            <w:pPr>
              <w:tabs>
                <w:tab w:val="left" w:pos="720"/>
              </w:tabs>
              <w:jc w:val="center"/>
              <w:rPr>
                <w:rFonts w:ascii="Times New Roman" w:hAnsi="Times New Roman"/>
                <w:sz w:val="26"/>
                <w:szCs w:val="26"/>
              </w:rPr>
            </w:pPr>
            <w:r w:rsidRPr="000D75C2">
              <w:rPr>
                <w:rFonts w:ascii="Times New Roman" w:hAnsi="Times New Roman"/>
                <w:sz w:val="26"/>
                <w:szCs w:val="26"/>
              </w:rPr>
              <w:t>5</w:t>
            </w:r>
          </w:p>
        </w:tc>
        <w:tc>
          <w:tcPr>
            <w:tcW w:w="5344" w:type="dxa"/>
            <w:vAlign w:val="center"/>
          </w:tcPr>
          <w:p w:rsidR="00526AE3" w:rsidRPr="00B91ADB" w:rsidRDefault="00526AE3" w:rsidP="00CF41F1">
            <w:pPr>
              <w:tabs>
                <w:tab w:val="left" w:pos="720"/>
              </w:tabs>
              <w:jc w:val="left"/>
              <w:rPr>
                <w:rFonts w:ascii="Times New Roman" w:eastAsia="MS Mincho" w:hAnsi="Times New Roman"/>
                <w:sz w:val="26"/>
                <w:szCs w:val="26"/>
                <w:lang w:eastAsia="ja-JP"/>
              </w:rPr>
            </w:pPr>
            <w:r w:rsidRPr="000D75C2">
              <w:rPr>
                <w:rFonts w:ascii="Times New Roman" w:hAnsi="Times New Roman"/>
                <w:sz w:val="26"/>
                <w:szCs w:val="26"/>
              </w:rPr>
              <w:t>Lượng mưa ngày lớn nhất (5)</w:t>
            </w:r>
          </w:p>
        </w:tc>
        <w:tc>
          <w:tcPr>
            <w:tcW w:w="1460" w:type="dxa"/>
            <w:vAlign w:val="center"/>
          </w:tcPr>
          <w:p w:rsidR="00526AE3" w:rsidRPr="00B91ADB" w:rsidRDefault="00526AE3" w:rsidP="00CF41F1">
            <w:pPr>
              <w:tabs>
                <w:tab w:val="left" w:pos="720"/>
              </w:tabs>
              <w:jc w:val="center"/>
              <w:rPr>
                <w:rFonts w:ascii="Times New Roman" w:eastAsia="MS Mincho" w:hAnsi="Times New Roman"/>
                <w:sz w:val="26"/>
                <w:szCs w:val="26"/>
                <w:lang w:eastAsia="ja-JP"/>
              </w:rPr>
            </w:pPr>
            <w:r w:rsidRPr="000D75C2">
              <w:rPr>
                <w:rFonts w:ascii="Times New Roman" w:eastAsia="MS Mincho" w:hAnsi="Times New Roman"/>
                <w:sz w:val="26"/>
                <w:szCs w:val="26"/>
                <w:lang w:eastAsia="ja-JP"/>
              </w:rPr>
              <w:t>1.5</w:t>
            </w:r>
          </w:p>
        </w:tc>
      </w:tr>
    </w:tbl>
    <w:p w:rsidR="00526AE3" w:rsidRPr="000D75C2" w:rsidRDefault="00526AE3" w:rsidP="00405AE7">
      <w:pPr>
        <w:rPr>
          <w:rFonts w:ascii="Times New Roman" w:hAnsi="Times New Roman"/>
          <w:sz w:val="26"/>
          <w:szCs w:val="26"/>
        </w:rPr>
      </w:pPr>
    </w:p>
    <w:p w:rsidR="00045856" w:rsidRPr="000D75C2" w:rsidRDefault="00045856" w:rsidP="00405AE7">
      <w:pPr>
        <w:rPr>
          <w:rFonts w:ascii="Times New Roman" w:hAnsi="Times New Roman"/>
          <w:sz w:val="26"/>
          <w:szCs w:val="26"/>
        </w:rPr>
      </w:pPr>
      <w:r w:rsidRPr="000D75C2">
        <w:rPr>
          <w:rFonts w:ascii="Times New Roman" w:hAnsi="Times New Roman"/>
          <w:sz w:val="26"/>
          <w:szCs w:val="26"/>
        </w:rPr>
        <w:t xml:space="preserve">Mỗi </w:t>
      </w:r>
      <w:r w:rsidR="00CF34DD" w:rsidRPr="000D75C2">
        <w:rPr>
          <w:rFonts w:ascii="Times New Roman" w:hAnsi="Times New Roman"/>
          <w:sz w:val="26"/>
          <w:szCs w:val="26"/>
        </w:rPr>
        <w:t>yếu tố</w:t>
      </w:r>
      <w:r w:rsidRPr="000D75C2">
        <w:rPr>
          <w:rFonts w:ascii="Times New Roman" w:hAnsi="Times New Roman"/>
          <w:sz w:val="26"/>
          <w:szCs w:val="26"/>
        </w:rPr>
        <w:t xml:space="preserve"> trên đều được tích hợp sử dụng phần mềm GIS để </w:t>
      </w:r>
      <w:r w:rsidR="00CB7828" w:rsidRPr="000D75C2">
        <w:rPr>
          <w:rFonts w:ascii="Times New Roman" w:hAnsi="Times New Roman"/>
          <w:sz w:val="26"/>
          <w:szCs w:val="26"/>
        </w:rPr>
        <w:t>được</w:t>
      </w:r>
      <w:r w:rsidRPr="000D75C2">
        <w:rPr>
          <w:rFonts w:ascii="Times New Roman" w:hAnsi="Times New Roman"/>
          <w:sz w:val="26"/>
          <w:szCs w:val="26"/>
        </w:rPr>
        <w:t xml:space="preserve"> một bản đồ </w:t>
      </w:r>
      <w:r w:rsidR="00CB7828" w:rsidRPr="000D75C2">
        <w:rPr>
          <w:rFonts w:ascii="Times New Roman" w:hAnsi="Times New Roman"/>
          <w:sz w:val="26"/>
          <w:szCs w:val="26"/>
        </w:rPr>
        <w:t>nguy cơ lũ quét</w:t>
      </w:r>
      <w:r w:rsidRPr="000D75C2">
        <w:rPr>
          <w:rFonts w:ascii="Times New Roman" w:hAnsi="Times New Roman"/>
          <w:sz w:val="26"/>
          <w:szCs w:val="26"/>
        </w:rPr>
        <w:t xml:space="preserve">. </w:t>
      </w:r>
      <w:r w:rsidR="00260A2D" w:rsidRPr="000D75C2">
        <w:rPr>
          <w:rFonts w:ascii="Times New Roman" w:hAnsi="Times New Roman"/>
          <w:sz w:val="26"/>
          <w:szCs w:val="26"/>
        </w:rPr>
        <w:t>Giá trị c</w:t>
      </w:r>
      <w:r w:rsidRPr="000D75C2">
        <w:rPr>
          <w:rFonts w:ascii="Times New Roman" w:hAnsi="Times New Roman"/>
          <w:sz w:val="26"/>
          <w:szCs w:val="26"/>
        </w:rPr>
        <w:t xml:space="preserve">hỉ số và bản đồ nguy cơ lũ quét của khu vực nghiên cứu được </w:t>
      </w:r>
      <w:r w:rsidR="00CF34DD" w:rsidRPr="000D75C2">
        <w:rPr>
          <w:rFonts w:ascii="Times New Roman" w:hAnsi="Times New Roman"/>
          <w:sz w:val="26"/>
          <w:szCs w:val="26"/>
        </w:rPr>
        <w:t>tính toán thành lập</w:t>
      </w:r>
      <w:r w:rsidRPr="000D75C2">
        <w:rPr>
          <w:rFonts w:ascii="Times New Roman" w:hAnsi="Times New Roman"/>
          <w:sz w:val="26"/>
          <w:szCs w:val="26"/>
        </w:rPr>
        <w:t xml:space="preserve"> cho ba </w:t>
      </w:r>
      <w:r w:rsidR="00CF34DD" w:rsidRPr="000D75C2">
        <w:rPr>
          <w:rFonts w:ascii="Times New Roman" w:hAnsi="Times New Roman"/>
          <w:sz w:val="26"/>
          <w:szCs w:val="26"/>
        </w:rPr>
        <w:t>giai đoạn</w:t>
      </w:r>
      <w:r w:rsidRPr="000D75C2">
        <w:rPr>
          <w:rFonts w:ascii="Times New Roman" w:hAnsi="Times New Roman"/>
          <w:sz w:val="26"/>
          <w:szCs w:val="26"/>
        </w:rPr>
        <w:t xml:space="preserve"> (hiện nay, năm 2025 và 2050). </w:t>
      </w:r>
    </w:p>
    <w:p w:rsidR="00073FC8" w:rsidRPr="000D75C2" w:rsidRDefault="00073FC8" w:rsidP="00405AE7">
      <w:pPr>
        <w:rPr>
          <w:rFonts w:ascii="Times New Roman" w:hAnsi="Times New Roman"/>
          <w:sz w:val="26"/>
          <w:szCs w:val="26"/>
        </w:rPr>
      </w:pPr>
    </w:p>
    <w:p w:rsidR="00073FC8" w:rsidRPr="000D75C2" w:rsidRDefault="00073FC8" w:rsidP="00405AE7">
      <w:pPr>
        <w:rPr>
          <w:rFonts w:ascii="Times New Roman" w:hAnsi="Times New Roman"/>
          <w:sz w:val="26"/>
          <w:szCs w:val="26"/>
        </w:rPr>
      </w:pPr>
    </w:p>
    <w:p w:rsidR="0053566F" w:rsidRPr="000D75C2" w:rsidRDefault="0053566F" w:rsidP="00405AE7">
      <w:pPr>
        <w:rPr>
          <w:rFonts w:ascii="Times New Roman" w:hAnsi="Times New Roman"/>
          <w:sz w:val="26"/>
          <w:szCs w:val="26"/>
        </w:rPr>
      </w:pPr>
      <w:r w:rsidRPr="000D75C2">
        <w:rPr>
          <w:rFonts w:ascii="Times New Roman" w:hAnsi="Times New Roman"/>
          <w:sz w:val="26"/>
          <w:szCs w:val="26"/>
        </w:rPr>
        <w:t xml:space="preserve">Để xem các nguy cơ biến đổi theo thời gian do BĐKH, lớp mưa được điều chỉnh bằng cách sử dụng kết quả mô hình khí hậu. Bản đồ đường đồng mức của lượng mưa ngày lớn nhất được phân cấp theo tác động tiềm năng của chúng đến lũ quét. Theo các nghiên cứu của Viện Khoa học Khí tượng Thủy văn và </w:t>
      </w:r>
      <w:r w:rsidR="00E509E5" w:rsidRPr="000D75C2">
        <w:rPr>
          <w:rFonts w:ascii="Times New Roman" w:hAnsi="Times New Roman"/>
          <w:sz w:val="26"/>
          <w:szCs w:val="26"/>
        </w:rPr>
        <w:t>BĐKH</w:t>
      </w:r>
      <w:r w:rsidRPr="000D75C2">
        <w:rPr>
          <w:rFonts w:ascii="Times New Roman" w:hAnsi="Times New Roman"/>
          <w:sz w:val="26"/>
          <w:szCs w:val="26"/>
        </w:rPr>
        <w:t>, các giá trị phân cấp lượng mưa ngày lớn nhất được chia như sau:</w:t>
      </w:r>
    </w:p>
    <w:p w:rsidR="00C763AD" w:rsidRPr="000D75C2" w:rsidRDefault="00C763AD" w:rsidP="00405AE7">
      <w:pPr>
        <w:rPr>
          <w:rFonts w:ascii="Times New Roman" w:hAnsi="Times New Roman"/>
          <w:sz w:val="26"/>
          <w:szCs w:val="26"/>
        </w:rPr>
      </w:pPr>
    </w:p>
    <w:p w:rsidR="00073FC8" w:rsidRPr="000D75C2" w:rsidRDefault="004A38B6" w:rsidP="00405AE7">
      <w:pPr>
        <w:pStyle w:val="Caption"/>
        <w:rPr>
          <w:rFonts w:ascii="Times New Roman" w:hAnsi="Times New Roman"/>
          <w:noProof/>
          <w:sz w:val="26"/>
          <w:szCs w:val="26"/>
        </w:rPr>
      </w:pPr>
      <w:bookmarkStart w:id="107" w:name="_Toc400975311"/>
      <w:bookmarkStart w:id="108" w:name="_Toc417077492"/>
      <w:bookmarkStart w:id="109" w:name="_Toc429498687"/>
      <w:bookmarkStart w:id="110" w:name="_Toc455996529"/>
      <w:r w:rsidRPr="00B91ADB">
        <w:rPr>
          <w:rFonts w:ascii="Times New Roman" w:hAnsi="Times New Roman"/>
          <w:noProof/>
          <w:sz w:val="26"/>
          <w:szCs w:val="26"/>
        </w:rPr>
        <w:t>Bảng</w:t>
      </w:r>
      <w:r w:rsidR="00073FC8" w:rsidRPr="00B91ADB">
        <w:rPr>
          <w:rFonts w:ascii="Times New Roman" w:hAnsi="Times New Roman"/>
          <w:noProof/>
          <w:sz w:val="26"/>
          <w:szCs w:val="26"/>
        </w:rPr>
        <w:t xml:space="preserve"> </w:t>
      </w:r>
      <w:r w:rsidR="0036455E" w:rsidRPr="00B91ADB">
        <w:rPr>
          <w:rFonts w:ascii="Times New Roman" w:hAnsi="Times New Roman"/>
          <w:noProof/>
          <w:sz w:val="26"/>
          <w:szCs w:val="26"/>
        </w:rPr>
        <w:t>2-10</w:t>
      </w:r>
      <w:r w:rsidR="00073FC8" w:rsidRPr="00B91ADB">
        <w:rPr>
          <w:rFonts w:ascii="Times New Roman" w:hAnsi="Times New Roman"/>
          <w:noProof/>
          <w:sz w:val="26"/>
          <w:szCs w:val="26"/>
        </w:rPr>
        <w:t xml:space="preserve">. </w:t>
      </w:r>
      <w:bookmarkEnd w:id="107"/>
      <w:bookmarkEnd w:id="108"/>
      <w:bookmarkEnd w:id="109"/>
      <w:bookmarkEnd w:id="110"/>
      <w:r w:rsidRPr="00B91ADB">
        <w:rPr>
          <w:rFonts w:ascii="Times New Roman" w:hAnsi="Times New Roman"/>
          <w:noProof/>
          <w:sz w:val="26"/>
          <w:szCs w:val="26"/>
        </w:rPr>
        <w:t>Phân cấp lượng mưa ngày lớn nhất</w:t>
      </w:r>
    </w:p>
    <w:tbl>
      <w:tblPr>
        <w:tblW w:w="9203"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027"/>
        <w:gridCol w:w="1340"/>
        <w:gridCol w:w="3298"/>
        <w:gridCol w:w="1769"/>
        <w:gridCol w:w="1769"/>
      </w:tblGrid>
      <w:tr w:rsidR="00073FC8" w:rsidRPr="000D75C2" w:rsidTr="00073FC8">
        <w:trPr>
          <w:trHeight w:val="639"/>
          <w:jc w:val="center"/>
        </w:trPr>
        <w:tc>
          <w:tcPr>
            <w:tcW w:w="1027" w:type="dxa"/>
            <w:tcBorders>
              <w:top w:val="single" w:sz="4" w:space="0" w:color="auto"/>
              <w:bottom w:val="single" w:sz="4" w:space="0" w:color="auto"/>
            </w:tcBorders>
            <w:vAlign w:val="center"/>
          </w:tcPr>
          <w:p w:rsidR="00073FC8" w:rsidRPr="000D75C2" w:rsidRDefault="004A38B6" w:rsidP="00405AE7">
            <w:pPr>
              <w:jc w:val="center"/>
              <w:rPr>
                <w:rFonts w:ascii="Times New Roman" w:eastAsia="MS Mincho" w:hAnsi="Times New Roman"/>
                <w:b/>
                <w:sz w:val="26"/>
                <w:szCs w:val="26"/>
              </w:rPr>
            </w:pPr>
            <w:r w:rsidRPr="000D75C2">
              <w:rPr>
                <w:rFonts w:ascii="Times New Roman" w:eastAsia="MS Mincho" w:hAnsi="Times New Roman"/>
                <w:b/>
                <w:sz w:val="26"/>
                <w:szCs w:val="26"/>
              </w:rPr>
              <w:t>Cấp</w:t>
            </w:r>
          </w:p>
        </w:tc>
        <w:tc>
          <w:tcPr>
            <w:tcW w:w="1340" w:type="dxa"/>
            <w:tcBorders>
              <w:top w:val="single" w:sz="4" w:space="0" w:color="auto"/>
              <w:bottom w:val="single" w:sz="4" w:space="0" w:color="auto"/>
            </w:tcBorders>
            <w:vAlign w:val="center"/>
          </w:tcPr>
          <w:p w:rsidR="00073FC8" w:rsidRPr="000D75C2" w:rsidRDefault="004A38B6" w:rsidP="00405AE7">
            <w:pPr>
              <w:jc w:val="center"/>
              <w:rPr>
                <w:rFonts w:ascii="Times New Roman" w:eastAsia="MS Mincho" w:hAnsi="Times New Roman"/>
                <w:b/>
                <w:sz w:val="26"/>
                <w:szCs w:val="26"/>
              </w:rPr>
            </w:pPr>
            <w:r w:rsidRPr="000D75C2">
              <w:rPr>
                <w:rFonts w:ascii="Times New Roman" w:eastAsia="MS Mincho" w:hAnsi="Times New Roman"/>
                <w:b/>
                <w:sz w:val="26"/>
                <w:szCs w:val="26"/>
              </w:rPr>
              <w:t xml:space="preserve"> Ký hiệu</w:t>
            </w:r>
          </w:p>
        </w:tc>
        <w:tc>
          <w:tcPr>
            <w:tcW w:w="3298" w:type="dxa"/>
            <w:tcBorders>
              <w:top w:val="single" w:sz="4" w:space="0" w:color="auto"/>
              <w:bottom w:val="single" w:sz="4" w:space="0" w:color="auto"/>
            </w:tcBorders>
            <w:vAlign w:val="center"/>
          </w:tcPr>
          <w:p w:rsidR="00073FC8" w:rsidRPr="000D75C2" w:rsidRDefault="004A38B6" w:rsidP="00405AE7">
            <w:pPr>
              <w:ind w:left="-144" w:right="-144"/>
              <w:jc w:val="center"/>
              <w:rPr>
                <w:rFonts w:ascii="Times New Roman" w:eastAsia="MS Mincho" w:hAnsi="Times New Roman"/>
                <w:b/>
                <w:sz w:val="26"/>
                <w:szCs w:val="26"/>
              </w:rPr>
            </w:pPr>
            <w:r w:rsidRPr="000D75C2">
              <w:rPr>
                <w:rFonts w:ascii="Times New Roman" w:eastAsia="MS Mincho" w:hAnsi="Times New Roman"/>
                <w:b/>
                <w:sz w:val="26"/>
                <w:szCs w:val="26"/>
              </w:rPr>
              <w:t>Lượng mưa ngày lớn nhất</w:t>
            </w:r>
            <w:r w:rsidR="00073FC8" w:rsidRPr="000D75C2">
              <w:rPr>
                <w:rFonts w:ascii="Times New Roman" w:eastAsia="MS Mincho" w:hAnsi="Times New Roman"/>
                <w:b/>
                <w:sz w:val="26"/>
                <w:szCs w:val="26"/>
              </w:rPr>
              <w:t xml:space="preserve"> (mm)</w:t>
            </w:r>
          </w:p>
        </w:tc>
        <w:tc>
          <w:tcPr>
            <w:tcW w:w="1769" w:type="dxa"/>
            <w:tcBorders>
              <w:top w:val="single" w:sz="4" w:space="0" w:color="auto"/>
              <w:bottom w:val="single" w:sz="4" w:space="0" w:color="auto"/>
            </w:tcBorders>
            <w:vAlign w:val="center"/>
          </w:tcPr>
          <w:p w:rsidR="00073FC8" w:rsidRPr="000D75C2" w:rsidRDefault="004A38B6" w:rsidP="00405AE7">
            <w:pPr>
              <w:pStyle w:val="HINH0"/>
              <w:spacing w:line="276" w:lineRule="auto"/>
              <w:rPr>
                <w:rFonts w:cs="Times New Roman"/>
                <w:b/>
                <w:sz w:val="26"/>
                <w:szCs w:val="26"/>
              </w:rPr>
            </w:pPr>
            <w:r w:rsidRPr="00B91ADB">
              <w:rPr>
                <w:rFonts w:cs="Times New Roman"/>
                <w:b/>
                <w:sz w:val="26"/>
                <w:szCs w:val="26"/>
              </w:rPr>
              <w:t>Nguy cơ</w:t>
            </w:r>
          </w:p>
        </w:tc>
        <w:tc>
          <w:tcPr>
            <w:tcW w:w="1769" w:type="dxa"/>
            <w:tcBorders>
              <w:top w:val="single" w:sz="4" w:space="0" w:color="auto"/>
              <w:bottom w:val="single" w:sz="4" w:space="0" w:color="auto"/>
            </w:tcBorders>
            <w:vAlign w:val="center"/>
          </w:tcPr>
          <w:p w:rsidR="00073FC8" w:rsidRPr="000D75C2" w:rsidRDefault="004A38B6" w:rsidP="00405AE7">
            <w:pPr>
              <w:pStyle w:val="HINH0"/>
              <w:spacing w:line="276" w:lineRule="auto"/>
              <w:rPr>
                <w:rFonts w:cs="Times New Roman"/>
                <w:b/>
                <w:sz w:val="26"/>
                <w:szCs w:val="26"/>
              </w:rPr>
            </w:pPr>
            <w:r w:rsidRPr="00B91ADB">
              <w:rPr>
                <w:rFonts w:cs="Times New Roman"/>
                <w:b/>
                <w:sz w:val="26"/>
                <w:szCs w:val="26"/>
              </w:rPr>
              <w:t>Giá trị chỉ số</w:t>
            </w:r>
          </w:p>
        </w:tc>
      </w:tr>
      <w:tr w:rsidR="00D50A21" w:rsidRPr="000D75C2" w:rsidTr="00073FC8">
        <w:trPr>
          <w:trHeight w:val="340"/>
          <w:jc w:val="center"/>
        </w:trPr>
        <w:tc>
          <w:tcPr>
            <w:tcW w:w="1027" w:type="dxa"/>
            <w:tcBorders>
              <w:top w:val="single" w:sz="4" w:space="0" w:color="auto"/>
              <w:bottom w:val="single" w:sz="4" w:space="0" w:color="auto"/>
            </w:tcBorders>
            <w:vAlign w:val="center"/>
          </w:tcPr>
          <w:p w:rsidR="00D50A21" w:rsidRPr="000D75C2" w:rsidRDefault="00D50A21" w:rsidP="00405AE7">
            <w:pPr>
              <w:pStyle w:val="HINH0"/>
              <w:spacing w:line="276" w:lineRule="auto"/>
              <w:rPr>
                <w:rFonts w:cs="Times New Roman"/>
                <w:sz w:val="26"/>
                <w:szCs w:val="26"/>
              </w:rPr>
            </w:pPr>
            <w:r w:rsidRPr="00B91ADB">
              <w:rPr>
                <w:rFonts w:cs="Times New Roman"/>
                <w:sz w:val="26"/>
                <w:szCs w:val="26"/>
              </w:rPr>
              <w:t>5</w:t>
            </w:r>
          </w:p>
        </w:tc>
        <w:tc>
          <w:tcPr>
            <w:tcW w:w="1340"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X</w:t>
            </w:r>
            <w:r w:rsidRPr="00B91ADB">
              <w:rPr>
                <w:rFonts w:cs="Times New Roman"/>
                <w:sz w:val="26"/>
                <w:szCs w:val="26"/>
                <w:vertAlign w:val="subscript"/>
              </w:rPr>
              <w:t>1</w:t>
            </w:r>
          </w:p>
        </w:tc>
        <w:tc>
          <w:tcPr>
            <w:tcW w:w="3298"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bCs/>
                <w:sz w:val="26"/>
                <w:szCs w:val="26"/>
              </w:rPr>
            </w:pPr>
            <w:r w:rsidRPr="00B91ADB">
              <w:rPr>
                <w:rFonts w:cs="Times New Roman"/>
                <w:bCs/>
                <w:sz w:val="26"/>
                <w:szCs w:val="26"/>
              </w:rPr>
              <w:t>X≥ 450 mm</w:t>
            </w:r>
          </w:p>
        </w:tc>
        <w:tc>
          <w:tcPr>
            <w:tcW w:w="1769" w:type="dxa"/>
            <w:tcBorders>
              <w:top w:val="single" w:sz="4" w:space="0" w:color="auto"/>
              <w:bottom w:val="single" w:sz="4" w:space="0" w:color="auto"/>
            </w:tcBorders>
            <w:vAlign w:val="center"/>
          </w:tcPr>
          <w:p w:rsidR="00D50A21" w:rsidRPr="00B91ADB" w:rsidRDefault="00D50A21" w:rsidP="00400AAB">
            <w:pPr>
              <w:pStyle w:val="HINH0"/>
              <w:tabs>
                <w:tab w:val="left" w:pos="720"/>
              </w:tabs>
              <w:spacing w:line="276" w:lineRule="auto"/>
              <w:rPr>
                <w:rFonts w:cs="Times New Roman"/>
                <w:sz w:val="26"/>
                <w:szCs w:val="26"/>
              </w:rPr>
            </w:pPr>
            <w:r w:rsidRPr="00B91ADB">
              <w:rPr>
                <w:rFonts w:cs="Times New Roman"/>
                <w:sz w:val="26"/>
                <w:szCs w:val="26"/>
              </w:rPr>
              <w:t>Rất cao</w:t>
            </w:r>
          </w:p>
        </w:tc>
        <w:tc>
          <w:tcPr>
            <w:tcW w:w="1769"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lang w:val="pt-BR"/>
              </w:rPr>
              <w:t>0.9</w:t>
            </w:r>
          </w:p>
        </w:tc>
      </w:tr>
      <w:tr w:rsidR="00D50A21" w:rsidRPr="000D75C2" w:rsidTr="00073FC8">
        <w:trPr>
          <w:trHeight w:val="340"/>
          <w:jc w:val="center"/>
        </w:trPr>
        <w:tc>
          <w:tcPr>
            <w:tcW w:w="1027"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4</w:t>
            </w:r>
          </w:p>
        </w:tc>
        <w:tc>
          <w:tcPr>
            <w:tcW w:w="1340"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X</w:t>
            </w:r>
            <w:r w:rsidRPr="00B91ADB">
              <w:rPr>
                <w:rFonts w:cs="Times New Roman"/>
                <w:sz w:val="26"/>
                <w:szCs w:val="26"/>
                <w:vertAlign w:val="subscript"/>
              </w:rPr>
              <w:t>2</w:t>
            </w:r>
          </w:p>
        </w:tc>
        <w:tc>
          <w:tcPr>
            <w:tcW w:w="3298"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bCs/>
                <w:sz w:val="26"/>
                <w:szCs w:val="26"/>
              </w:rPr>
            </w:pPr>
            <w:r w:rsidRPr="00B91ADB">
              <w:rPr>
                <w:rFonts w:cs="Times New Roman"/>
                <w:bCs/>
                <w:sz w:val="26"/>
                <w:szCs w:val="26"/>
              </w:rPr>
              <w:t>370mm≤ X&lt;450mm</w:t>
            </w:r>
          </w:p>
        </w:tc>
        <w:tc>
          <w:tcPr>
            <w:tcW w:w="1769" w:type="dxa"/>
            <w:tcBorders>
              <w:top w:val="single" w:sz="4" w:space="0" w:color="auto"/>
              <w:bottom w:val="single" w:sz="4" w:space="0" w:color="auto"/>
            </w:tcBorders>
            <w:vAlign w:val="center"/>
          </w:tcPr>
          <w:p w:rsidR="00D50A21" w:rsidRPr="00B91ADB" w:rsidRDefault="00D50A21" w:rsidP="00400AAB">
            <w:pPr>
              <w:pStyle w:val="HINH0"/>
              <w:tabs>
                <w:tab w:val="left" w:pos="720"/>
              </w:tabs>
              <w:spacing w:line="276" w:lineRule="auto"/>
              <w:rPr>
                <w:rFonts w:cs="Times New Roman"/>
                <w:sz w:val="26"/>
                <w:szCs w:val="26"/>
              </w:rPr>
            </w:pPr>
            <w:r w:rsidRPr="00B91ADB">
              <w:rPr>
                <w:rFonts w:cs="Times New Roman"/>
                <w:sz w:val="26"/>
                <w:szCs w:val="26"/>
              </w:rPr>
              <w:t>Cao</w:t>
            </w:r>
          </w:p>
        </w:tc>
        <w:tc>
          <w:tcPr>
            <w:tcW w:w="1769"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lang w:val="pt-BR"/>
              </w:rPr>
              <w:t>0.7</w:t>
            </w:r>
          </w:p>
        </w:tc>
      </w:tr>
      <w:tr w:rsidR="00D50A21" w:rsidRPr="000D75C2" w:rsidTr="00073FC8">
        <w:trPr>
          <w:trHeight w:val="340"/>
          <w:jc w:val="center"/>
        </w:trPr>
        <w:tc>
          <w:tcPr>
            <w:tcW w:w="1027"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3</w:t>
            </w:r>
          </w:p>
        </w:tc>
        <w:tc>
          <w:tcPr>
            <w:tcW w:w="1340"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X</w:t>
            </w:r>
            <w:r w:rsidRPr="00B91ADB">
              <w:rPr>
                <w:rFonts w:cs="Times New Roman"/>
                <w:sz w:val="26"/>
                <w:szCs w:val="26"/>
                <w:vertAlign w:val="subscript"/>
              </w:rPr>
              <w:t>3</w:t>
            </w:r>
          </w:p>
        </w:tc>
        <w:tc>
          <w:tcPr>
            <w:tcW w:w="3298"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bCs/>
                <w:sz w:val="26"/>
                <w:szCs w:val="26"/>
              </w:rPr>
            </w:pPr>
            <w:r w:rsidRPr="00B91ADB">
              <w:rPr>
                <w:rFonts w:cs="Times New Roman"/>
                <w:bCs/>
                <w:sz w:val="26"/>
                <w:szCs w:val="26"/>
              </w:rPr>
              <w:t>250mm≤ X&lt;370mm</w:t>
            </w:r>
          </w:p>
        </w:tc>
        <w:tc>
          <w:tcPr>
            <w:tcW w:w="1769" w:type="dxa"/>
            <w:tcBorders>
              <w:top w:val="single" w:sz="4" w:space="0" w:color="auto"/>
              <w:bottom w:val="single" w:sz="4" w:space="0" w:color="auto"/>
            </w:tcBorders>
            <w:vAlign w:val="center"/>
          </w:tcPr>
          <w:p w:rsidR="00D50A21" w:rsidRPr="00B91ADB" w:rsidRDefault="00D50A21" w:rsidP="00400AAB">
            <w:pPr>
              <w:pStyle w:val="HINH0"/>
              <w:tabs>
                <w:tab w:val="left" w:pos="720"/>
              </w:tabs>
              <w:spacing w:line="276" w:lineRule="auto"/>
              <w:rPr>
                <w:rFonts w:cs="Times New Roman"/>
                <w:sz w:val="26"/>
                <w:szCs w:val="26"/>
              </w:rPr>
            </w:pPr>
            <w:r w:rsidRPr="00B91ADB">
              <w:rPr>
                <w:rFonts w:cs="Times New Roman"/>
                <w:sz w:val="26"/>
                <w:szCs w:val="26"/>
              </w:rPr>
              <w:t>Trung bình</w:t>
            </w:r>
          </w:p>
        </w:tc>
        <w:tc>
          <w:tcPr>
            <w:tcW w:w="1769"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lang w:val="pt-BR"/>
              </w:rPr>
              <w:t>0.5</w:t>
            </w:r>
          </w:p>
        </w:tc>
      </w:tr>
      <w:tr w:rsidR="00D50A21" w:rsidRPr="000D75C2" w:rsidTr="00073FC8">
        <w:trPr>
          <w:trHeight w:val="340"/>
          <w:jc w:val="center"/>
        </w:trPr>
        <w:tc>
          <w:tcPr>
            <w:tcW w:w="1027"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2</w:t>
            </w:r>
          </w:p>
        </w:tc>
        <w:tc>
          <w:tcPr>
            <w:tcW w:w="1340"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X</w:t>
            </w:r>
            <w:r w:rsidRPr="00B91ADB">
              <w:rPr>
                <w:rFonts w:cs="Times New Roman"/>
                <w:sz w:val="26"/>
                <w:szCs w:val="26"/>
                <w:vertAlign w:val="subscript"/>
              </w:rPr>
              <w:t>4</w:t>
            </w:r>
          </w:p>
        </w:tc>
        <w:tc>
          <w:tcPr>
            <w:tcW w:w="3298"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bCs/>
                <w:sz w:val="26"/>
                <w:szCs w:val="26"/>
              </w:rPr>
            </w:pPr>
            <w:r w:rsidRPr="00B91ADB">
              <w:rPr>
                <w:rFonts w:cs="Times New Roman"/>
                <w:bCs/>
                <w:sz w:val="26"/>
                <w:szCs w:val="26"/>
              </w:rPr>
              <w:t>200mm≤ X250mm</w:t>
            </w:r>
          </w:p>
        </w:tc>
        <w:tc>
          <w:tcPr>
            <w:tcW w:w="1769" w:type="dxa"/>
            <w:tcBorders>
              <w:top w:val="single" w:sz="4" w:space="0" w:color="auto"/>
              <w:bottom w:val="single" w:sz="4" w:space="0" w:color="auto"/>
            </w:tcBorders>
            <w:vAlign w:val="center"/>
          </w:tcPr>
          <w:p w:rsidR="00D50A21" w:rsidRPr="00B91ADB" w:rsidRDefault="00D50A21" w:rsidP="00400AAB">
            <w:pPr>
              <w:pStyle w:val="HINH0"/>
              <w:tabs>
                <w:tab w:val="left" w:pos="720"/>
              </w:tabs>
              <w:spacing w:line="276" w:lineRule="auto"/>
              <w:rPr>
                <w:rFonts w:cs="Times New Roman"/>
                <w:sz w:val="26"/>
                <w:szCs w:val="26"/>
              </w:rPr>
            </w:pPr>
            <w:r w:rsidRPr="00B91ADB">
              <w:rPr>
                <w:rFonts w:cs="Times New Roman"/>
                <w:sz w:val="26"/>
                <w:szCs w:val="26"/>
              </w:rPr>
              <w:t>Thấp</w:t>
            </w:r>
          </w:p>
        </w:tc>
        <w:tc>
          <w:tcPr>
            <w:tcW w:w="1769"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lang w:val="pt-BR"/>
              </w:rPr>
              <w:t>0.3</w:t>
            </w:r>
          </w:p>
        </w:tc>
      </w:tr>
      <w:tr w:rsidR="00D50A21" w:rsidRPr="000D75C2" w:rsidTr="00073FC8">
        <w:trPr>
          <w:trHeight w:val="340"/>
          <w:jc w:val="center"/>
        </w:trPr>
        <w:tc>
          <w:tcPr>
            <w:tcW w:w="1027"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1</w:t>
            </w:r>
          </w:p>
        </w:tc>
        <w:tc>
          <w:tcPr>
            <w:tcW w:w="1340"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rPr>
              <w:t>X</w:t>
            </w:r>
            <w:r w:rsidRPr="00B91ADB">
              <w:rPr>
                <w:rFonts w:cs="Times New Roman"/>
                <w:sz w:val="26"/>
                <w:szCs w:val="26"/>
                <w:vertAlign w:val="subscript"/>
              </w:rPr>
              <w:t>5</w:t>
            </w:r>
          </w:p>
        </w:tc>
        <w:tc>
          <w:tcPr>
            <w:tcW w:w="3298"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bCs/>
                <w:sz w:val="26"/>
                <w:szCs w:val="26"/>
              </w:rPr>
            </w:pPr>
            <w:r w:rsidRPr="00B91ADB">
              <w:rPr>
                <w:rFonts w:cs="Times New Roman"/>
                <w:bCs/>
                <w:sz w:val="26"/>
                <w:szCs w:val="26"/>
              </w:rPr>
              <w:t>X&lt;200m</w:t>
            </w:r>
          </w:p>
        </w:tc>
        <w:tc>
          <w:tcPr>
            <w:tcW w:w="1769" w:type="dxa"/>
            <w:tcBorders>
              <w:top w:val="single" w:sz="4" w:space="0" w:color="auto"/>
              <w:bottom w:val="single" w:sz="4" w:space="0" w:color="auto"/>
            </w:tcBorders>
            <w:vAlign w:val="center"/>
          </w:tcPr>
          <w:p w:rsidR="00D50A21" w:rsidRPr="00B91ADB" w:rsidRDefault="00D50A21" w:rsidP="00400AAB">
            <w:pPr>
              <w:pStyle w:val="HINH0"/>
              <w:tabs>
                <w:tab w:val="left" w:pos="720"/>
              </w:tabs>
              <w:spacing w:line="276" w:lineRule="auto"/>
              <w:rPr>
                <w:rFonts w:cs="Times New Roman"/>
                <w:sz w:val="26"/>
                <w:szCs w:val="26"/>
              </w:rPr>
            </w:pPr>
            <w:r w:rsidRPr="00B91ADB">
              <w:rPr>
                <w:rFonts w:cs="Times New Roman"/>
                <w:sz w:val="26"/>
                <w:szCs w:val="26"/>
              </w:rPr>
              <w:t>Rất thấp</w:t>
            </w:r>
          </w:p>
        </w:tc>
        <w:tc>
          <w:tcPr>
            <w:tcW w:w="1769" w:type="dxa"/>
            <w:tcBorders>
              <w:top w:val="single" w:sz="4" w:space="0" w:color="auto"/>
              <w:bottom w:val="single" w:sz="4" w:space="0" w:color="auto"/>
            </w:tcBorders>
            <w:vAlign w:val="center"/>
          </w:tcPr>
          <w:p w:rsidR="00D50A21" w:rsidRPr="00B91ADB" w:rsidRDefault="00D50A21" w:rsidP="00405AE7">
            <w:pPr>
              <w:pStyle w:val="HINH0"/>
              <w:tabs>
                <w:tab w:val="left" w:pos="720"/>
              </w:tabs>
              <w:spacing w:line="276" w:lineRule="auto"/>
              <w:rPr>
                <w:rFonts w:cs="Times New Roman"/>
                <w:sz w:val="26"/>
                <w:szCs w:val="26"/>
              </w:rPr>
            </w:pPr>
            <w:r w:rsidRPr="00B91ADB">
              <w:rPr>
                <w:rFonts w:cs="Times New Roman"/>
                <w:sz w:val="26"/>
                <w:szCs w:val="26"/>
                <w:lang w:val="pt-BR"/>
              </w:rPr>
              <w:t>0.1</w:t>
            </w:r>
          </w:p>
        </w:tc>
      </w:tr>
    </w:tbl>
    <w:p w:rsidR="00073FC8" w:rsidRPr="000D75C2" w:rsidRDefault="00073FC8" w:rsidP="00D95993">
      <w:pPr>
        <w:jc w:val="right"/>
        <w:rPr>
          <w:rFonts w:ascii="Times New Roman" w:hAnsi="Times New Roman"/>
          <w:i/>
          <w:sz w:val="26"/>
          <w:szCs w:val="26"/>
        </w:rPr>
      </w:pPr>
      <w:r w:rsidRPr="000D75C2">
        <w:rPr>
          <w:rFonts w:ascii="Times New Roman" w:hAnsi="Times New Roman"/>
          <w:i/>
          <w:sz w:val="26"/>
          <w:szCs w:val="26"/>
        </w:rPr>
        <w:t>(</w:t>
      </w:r>
      <w:r w:rsidR="004A38B6" w:rsidRPr="000D75C2">
        <w:rPr>
          <w:rFonts w:ascii="Times New Roman" w:eastAsia="MS Mincho" w:hAnsi="Times New Roman"/>
          <w:i/>
          <w:sz w:val="26"/>
          <w:szCs w:val="26"/>
        </w:rPr>
        <w:t xml:space="preserve">Viện Khoa học Khí tượng Thủy văn và </w:t>
      </w:r>
      <w:r w:rsidR="00E509E5" w:rsidRPr="000D75C2">
        <w:rPr>
          <w:rFonts w:ascii="Times New Roman" w:eastAsia="MS Mincho" w:hAnsi="Times New Roman"/>
          <w:i/>
          <w:sz w:val="26"/>
          <w:szCs w:val="26"/>
        </w:rPr>
        <w:t>BĐKH</w:t>
      </w:r>
      <w:r w:rsidRPr="000D75C2">
        <w:rPr>
          <w:rFonts w:ascii="Times New Roman" w:hAnsi="Times New Roman"/>
          <w:i/>
          <w:sz w:val="26"/>
          <w:szCs w:val="26"/>
        </w:rPr>
        <w:t>)</w:t>
      </w:r>
    </w:p>
    <w:p w:rsidR="00D95993" w:rsidRPr="000D75C2" w:rsidRDefault="00D95993" w:rsidP="00405AE7">
      <w:pPr>
        <w:rPr>
          <w:rFonts w:ascii="Times New Roman" w:hAnsi="Times New Roman"/>
          <w:sz w:val="26"/>
          <w:szCs w:val="26"/>
          <w:lang w:val="en-AU"/>
        </w:rPr>
      </w:pPr>
      <w:r w:rsidRPr="000D75C2">
        <w:rPr>
          <w:rFonts w:ascii="Times New Roman" w:hAnsi="Times New Roman"/>
          <w:sz w:val="26"/>
          <w:szCs w:val="26"/>
          <w:lang w:val="en-AU"/>
        </w:rPr>
        <w:t>Dưới đây là bản đồ mẫu từ kết quả nghiên cứu lập bản đồ rủi ro cho từng giai đoạn và sử dụng các kịch bản khí hậu khác nhau:</w:t>
      </w:r>
    </w:p>
    <w:p w:rsidR="00BD0B83" w:rsidRPr="00B91ADB" w:rsidRDefault="00BD0B83" w:rsidP="00BD0B83">
      <w:pPr>
        <w:rPr>
          <w:rFonts w:ascii="Times New Roman" w:hAnsi="Times New Roman"/>
          <w:sz w:val="26"/>
          <w:szCs w:val="26"/>
        </w:rPr>
      </w:pPr>
    </w:p>
    <w:p w:rsidR="00BD0B83" w:rsidRPr="00B91ADB" w:rsidRDefault="00BD0B83" w:rsidP="00BD0B83">
      <w:pPr>
        <w:pStyle w:val="HINH0"/>
        <w:rPr>
          <w:rFonts w:cs="Times New Roman"/>
          <w:sz w:val="26"/>
          <w:szCs w:val="26"/>
          <w:lang w:val="en-US"/>
        </w:rPr>
      </w:pPr>
      <w:r w:rsidRPr="00B91ADB">
        <w:rPr>
          <w:rFonts w:cs="Times New Roman"/>
          <w:sz w:val="26"/>
          <w:szCs w:val="26"/>
          <w:lang w:val="en-US" w:eastAsia="en-US"/>
        </w:rPr>
        <w:lastRenderedPageBreak/>
        <w:drawing>
          <wp:inline distT="0" distB="0" distL="0" distR="0" wp14:anchorId="55BF586F" wp14:editId="28B07E35">
            <wp:extent cx="5579745" cy="375412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NE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79745" cy="3754120"/>
                    </a:xfrm>
                    <a:prstGeom prst="rect">
                      <a:avLst/>
                    </a:prstGeom>
                  </pic:spPr>
                </pic:pic>
              </a:graphicData>
            </a:graphic>
          </wp:inline>
        </w:drawing>
      </w:r>
    </w:p>
    <w:p w:rsidR="00BD0B83" w:rsidRPr="00B91ADB" w:rsidRDefault="00BD0B83" w:rsidP="00B91ADB">
      <w:pPr>
        <w:pStyle w:val="StyleFigureAutoCenteredBefore12ptAfter12pt"/>
        <w:spacing w:line="276" w:lineRule="auto"/>
        <w:rPr>
          <w:b/>
          <w:szCs w:val="26"/>
        </w:rPr>
      </w:pPr>
      <w:r w:rsidRPr="00B91ADB">
        <w:rPr>
          <w:rFonts w:eastAsia="Calibri"/>
          <w:b/>
          <w:bCs/>
          <w:i w:val="0"/>
          <w:iCs w:val="0"/>
          <w:szCs w:val="26"/>
          <w:lang w:val="en-US"/>
        </w:rPr>
        <w:t xml:space="preserve">Hình </w:t>
      </w:r>
      <w:r w:rsidR="00CF41F1" w:rsidRPr="000D75C2">
        <w:rPr>
          <w:rFonts w:eastAsia="Calibri"/>
          <w:b/>
          <w:bCs/>
          <w:i w:val="0"/>
          <w:iCs w:val="0"/>
          <w:szCs w:val="26"/>
          <w:lang w:val="en-US"/>
        </w:rPr>
        <w:t>24</w:t>
      </w:r>
      <w:r w:rsidRPr="00B91ADB">
        <w:rPr>
          <w:rFonts w:eastAsia="Calibri"/>
          <w:b/>
          <w:bCs/>
          <w:i w:val="0"/>
          <w:iCs w:val="0"/>
          <w:szCs w:val="26"/>
          <w:lang w:val="en-US"/>
        </w:rPr>
        <w:t xml:space="preserve">. Bản đồ nguy cơ lũ quét ứng với </w:t>
      </w:r>
      <w:r w:rsidR="00CF41F1" w:rsidRPr="000D75C2">
        <w:rPr>
          <w:rFonts w:eastAsia="Calibri"/>
          <w:b/>
          <w:bCs/>
          <w:i w:val="0"/>
          <w:iCs w:val="0"/>
          <w:szCs w:val="26"/>
          <w:lang w:val="en-US"/>
        </w:rPr>
        <w:t>giai đoạn cơ sở</w:t>
      </w:r>
    </w:p>
    <w:p w:rsidR="00BD0B83" w:rsidRPr="00B91ADB" w:rsidRDefault="00BD0B83" w:rsidP="00BD0B83">
      <w:pPr>
        <w:pStyle w:val="HINH0"/>
        <w:rPr>
          <w:rFonts w:cs="Times New Roman"/>
          <w:sz w:val="26"/>
          <w:szCs w:val="26"/>
          <w:lang w:val="en-US"/>
        </w:rPr>
      </w:pPr>
      <w:r w:rsidRPr="00B91ADB">
        <w:rPr>
          <w:rFonts w:cs="Times New Roman"/>
          <w:sz w:val="26"/>
          <w:szCs w:val="26"/>
          <w:lang w:val="en-US" w:eastAsia="en-US"/>
        </w:rPr>
        <w:drawing>
          <wp:inline distT="0" distB="0" distL="0" distR="0" wp14:anchorId="15E66F9A" wp14:editId="44543133">
            <wp:extent cx="5579745" cy="3754120"/>
            <wp:effectExtent l="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45_2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79745" cy="3754120"/>
                    </a:xfrm>
                    <a:prstGeom prst="rect">
                      <a:avLst/>
                    </a:prstGeom>
                  </pic:spPr>
                </pic:pic>
              </a:graphicData>
            </a:graphic>
          </wp:inline>
        </w:drawing>
      </w:r>
    </w:p>
    <w:p w:rsidR="00BD0B83" w:rsidRPr="00B91ADB" w:rsidRDefault="00BD0B83" w:rsidP="00B91ADB">
      <w:pPr>
        <w:pStyle w:val="StyleFigureAutoCenteredBefore12ptAfter12pt"/>
        <w:spacing w:line="276" w:lineRule="auto"/>
        <w:rPr>
          <w:b/>
          <w:szCs w:val="26"/>
        </w:rPr>
      </w:pPr>
      <w:bookmarkStart w:id="111" w:name="_Toc461178448"/>
      <w:r w:rsidRPr="00B91ADB">
        <w:rPr>
          <w:rFonts w:eastAsia="Calibri"/>
          <w:b/>
          <w:bCs/>
          <w:i w:val="0"/>
          <w:iCs w:val="0"/>
          <w:szCs w:val="26"/>
          <w:lang w:val="en-US"/>
        </w:rPr>
        <w:t xml:space="preserve">Hình </w:t>
      </w:r>
      <w:r w:rsidR="00CF41F1" w:rsidRPr="000D75C2">
        <w:rPr>
          <w:rFonts w:eastAsia="Calibri"/>
          <w:b/>
          <w:bCs/>
          <w:i w:val="0"/>
          <w:iCs w:val="0"/>
          <w:szCs w:val="26"/>
          <w:lang w:val="en-US"/>
        </w:rPr>
        <w:t>25</w:t>
      </w:r>
      <w:r w:rsidRPr="00B91ADB">
        <w:rPr>
          <w:rFonts w:eastAsia="Calibri"/>
          <w:b/>
          <w:bCs/>
          <w:i w:val="0"/>
          <w:iCs w:val="0"/>
          <w:szCs w:val="26"/>
          <w:lang w:val="en-US"/>
        </w:rPr>
        <w:t>. Bản đồ nguy cơ lũ quét ứng với thời kì đến năm 2025 kịch bản RCP4.5</w:t>
      </w:r>
      <w:bookmarkEnd w:id="111"/>
    </w:p>
    <w:p w:rsidR="00BD0B83" w:rsidRPr="00B91ADB" w:rsidRDefault="00BD0B83" w:rsidP="00BD0B83">
      <w:pPr>
        <w:pStyle w:val="HINH0"/>
        <w:rPr>
          <w:rFonts w:cs="Times New Roman"/>
          <w:sz w:val="26"/>
          <w:szCs w:val="26"/>
          <w:lang w:val="en-US"/>
        </w:rPr>
      </w:pPr>
      <w:r w:rsidRPr="00B91ADB">
        <w:rPr>
          <w:rFonts w:cs="Times New Roman"/>
          <w:sz w:val="26"/>
          <w:szCs w:val="26"/>
          <w:lang w:val="en-US" w:eastAsia="en-US"/>
        </w:rPr>
        <w:lastRenderedPageBreak/>
        <w:drawing>
          <wp:inline distT="0" distB="0" distL="0" distR="0" wp14:anchorId="6CF04B97" wp14:editId="5990C66E">
            <wp:extent cx="5579745" cy="3754120"/>
            <wp:effectExtent l="0" t="0" r="190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45_5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79745" cy="3754120"/>
                    </a:xfrm>
                    <a:prstGeom prst="rect">
                      <a:avLst/>
                    </a:prstGeom>
                  </pic:spPr>
                </pic:pic>
              </a:graphicData>
            </a:graphic>
          </wp:inline>
        </w:drawing>
      </w:r>
    </w:p>
    <w:p w:rsidR="00BD0B83" w:rsidRPr="00B91ADB" w:rsidRDefault="00BD0B83" w:rsidP="00B91ADB">
      <w:pPr>
        <w:pStyle w:val="StyleFigureAutoCenteredBefore12ptAfter12pt"/>
        <w:spacing w:line="276" w:lineRule="auto"/>
        <w:rPr>
          <w:b/>
          <w:szCs w:val="26"/>
        </w:rPr>
      </w:pPr>
      <w:bookmarkStart w:id="112" w:name="_Toc461178449"/>
      <w:r w:rsidRPr="00B91ADB">
        <w:rPr>
          <w:rFonts w:eastAsia="Calibri"/>
          <w:b/>
          <w:bCs/>
          <w:i w:val="0"/>
          <w:iCs w:val="0"/>
          <w:szCs w:val="26"/>
          <w:lang w:val="en-US"/>
        </w:rPr>
        <w:t xml:space="preserve">Hình </w:t>
      </w:r>
      <w:r w:rsidR="00CF41F1" w:rsidRPr="000D75C2">
        <w:rPr>
          <w:rFonts w:eastAsia="Calibri"/>
          <w:b/>
          <w:bCs/>
          <w:i w:val="0"/>
          <w:iCs w:val="0"/>
          <w:szCs w:val="26"/>
          <w:lang w:val="en-US"/>
        </w:rPr>
        <w:t>26</w:t>
      </w:r>
      <w:r w:rsidRPr="00B91ADB">
        <w:rPr>
          <w:rFonts w:eastAsia="Calibri"/>
          <w:b/>
          <w:bCs/>
          <w:i w:val="0"/>
          <w:iCs w:val="0"/>
          <w:szCs w:val="26"/>
          <w:lang w:val="en-US"/>
        </w:rPr>
        <w:t>. Bản đồ nguy cơ lũ quét ứng với thời kì đến năm 2050 kịch bản RCP4.5</w:t>
      </w:r>
      <w:bookmarkEnd w:id="112"/>
    </w:p>
    <w:p w:rsidR="00D95993" w:rsidRPr="000D75C2" w:rsidRDefault="00D95993" w:rsidP="00405AE7">
      <w:pPr>
        <w:rPr>
          <w:rFonts w:ascii="Times New Roman" w:hAnsi="Times New Roman"/>
          <w:i/>
          <w:sz w:val="26"/>
          <w:szCs w:val="26"/>
        </w:rPr>
      </w:pPr>
    </w:p>
    <w:p w:rsidR="00BD0B83" w:rsidRPr="00B91ADB" w:rsidRDefault="00BD0B83" w:rsidP="00BD0B83">
      <w:pPr>
        <w:pStyle w:val="HINH0"/>
        <w:rPr>
          <w:rFonts w:cs="Times New Roman"/>
          <w:sz w:val="26"/>
          <w:szCs w:val="26"/>
          <w:lang w:val="en-US"/>
        </w:rPr>
      </w:pPr>
    </w:p>
    <w:p w:rsidR="00BD0B83" w:rsidRPr="00B91ADB" w:rsidRDefault="00BD0B83" w:rsidP="00BD0B83">
      <w:pPr>
        <w:pStyle w:val="HINH0"/>
        <w:rPr>
          <w:rFonts w:cs="Times New Roman"/>
          <w:sz w:val="26"/>
          <w:szCs w:val="26"/>
          <w:lang w:val="en-US"/>
        </w:rPr>
      </w:pPr>
      <w:r w:rsidRPr="00B91ADB">
        <w:rPr>
          <w:rFonts w:cs="Times New Roman"/>
          <w:sz w:val="26"/>
          <w:szCs w:val="26"/>
          <w:lang w:val="en-US" w:eastAsia="en-US"/>
        </w:rPr>
        <w:drawing>
          <wp:inline distT="0" distB="0" distL="0" distR="0" wp14:anchorId="22195D6D" wp14:editId="4221F4EA">
            <wp:extent cx="5579745" cy="3754120"/>
            <wp:effectExtent l="0" t="0" r="190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85_5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79745" cy="3754120"/>
                    </a:xfrm>
                    <a:prstGeom prst="rect">
                      <a:avLst/>
                    </a:prstGeom>
                  </pic:spPr>
                </pic:pic>
              </a:graphicData>
            </a:graphic>
          </wp:inline>
        </w:drawing>
      </w:r>
    </w:p>
    <w:p w:rsidR="00BD0B83" w:rsidRPr="00B91ADB" w:rsidRDefault="00BD0B83" w:rsidP="00B91ADB">
      <w:pPr>
        <w:pStyle w:val="StyleFigureAutoCenteredBefore12ptAfter12pt"/>
        <w:spacing w:line="276" w:lineRule="auto"/>
        <w:rPr>
          <w:b/>
          <w:szCs w:val="26"/>
        </w:rPr>
      </w:pPr>
      <w:bookmarkStart w:id="113" w:name="_Ref455762255"/>
      <w:bookmarkStart w:id="114" w:name="_Toc461178451"/>
      <w:r w:rsidRPr="00B91ADB">
        <w:rPr>
          <w:rFonts w:eastAsia="Calibri"/>
          <w:b/>
          <w:bCs/>
          <w:i w:val="0"/>
          <w:iCs w:val="0"/>
          <w:szCs w:val="26"/>
          <w:lang w:val="en-US"/>
        </w:rPr>
        <w:t xml:space="preserve">Hình </w:t>
      </w:r>
      <w:bookmarkEnd w:id="113"/>
      <w:r w:rsidR="00CF41F1" w:rsidRPr="000D75C2">
        <w:rPr>
          <w:rFonts w:eastAsia="Calibri"/>
          <w:b/>
          <w:bCs/>
          <w:i w:val="0"/>
          <w:iCs w:val="0"/>
          <w:szCs w:val="26"/>
          <w:lang w:val="en-US"/>
        </w:rPr>
        <w:t>27</w:t>
      </w:r>
      <w:r w:rsidRPr="00B91ADB">
        <w:rPr>
          <w:rFonts w:eastAsia="Calibri"/>
          <w:b/>
          <w:bCs/>
          <w:i w:val="0"/>
          <w:iCs w:val="0"/>
          <w:szCs w:val="26"/>
          <w:lang w:val="en-US"/>
        </w:rPr>
        <w:t>. Bản đồ nguy cơ lũ quét ứng với thời kì đến năm 2050 kịch bản RCP8.5</w:t>
      </w:r>
      <w:bookmarkEnd w:id="114"/>
    </w:p>
    <w:p w:rsidR="00BD0B83" w:rsidRPr="000D75C2" w:rsidRDefault="00BD0B83" w:rsidP="00405AE7">
      <w:pPr>
        <w:rPr>
          <w:rFonts w:ascii="Times New Roman" w:hAnsi="Times New Roman"/>
          <w:i/>
          <w:sz w:val="26"/>
          <w:szCs w:val="26"/>
        </w:rPr>
      </w:pPr>
    </w:p>
    <w:p w:rsidR="00D95993" w:rsidRPr="000D75C2" w:rsidRDefault="00D95993" w:rsidP="00405AE7">
      <w:pPr>
        <w:rPr>
          <w:rFonts w:ascii="Times New Roman" w:hAnsi="Times New Roman"/>
          <w:i/>
          <w:sz w:val="26"/>
          <w:szCs w:val="26"/>
        </w:rPr>
      </w:pPr>
    </w:p>
    <w:p w:rsidR="007972E0" w:rsidRPr="000D75C2" w:rsidRDefault="0053566F" w:rsidP="00405AE7">
      <w:pPr>
        <w:rPr>
          <w:rFonts w:ascii="Times New Roman" w:hAnsi="Times New Roman"/>
          <w:i/>
          <w:sz w:val="26"/>
          <w:szCs w:val="26"/>
        </w:rPr>
      </w:pPr>
      <w:r w:rsidRPr="00B91ADB">
        <w:rPr>
          <w:rFonts w:ascii="Times New Roman" w:hAnsi="Times New Roman"/>
          <w:i/>
          <w:sz w:val="26"/>
          <w:szCs w:val="26"/>
        </w:rPr>
        <w:t xml:space="preserve">Tính toán rủi ro và lập bản đồ rủi ro lũ quét </w:t>
      </w:r>
    </w:p>
    <w:p w:rsidR="0053566F" w:rsidRPr="000D75C2" w:rsidRDefault="0053566F" w:rsidP="00405AE7">
      <w:pPr>
        <w:tabs>
          <w:tab w:val="left" w:pos="360"/>
        </w:tabs>
        <w:spacing w:after="240"/>
        <w:rPr>
          <w:rFonts w:ascii="Times New Roman" w:hAnsi="Times New Roman"/>
          <w:sz w:val="26"/>
          <w:szCs w:val="26"/>
        </w:rPr>
      </w:pPr>
      <w:r w:rsidRPr="00B91ADB">
        <w:rPr>
          <w:rFonts w:ascii="Times New Roman" w:hAnsi="Times New Roman"/>
          <w:sz w:val="26"/>
          <w:szCs w:val="26"/>
        </w:rPr>
        <w:t xml:space="preserve">Bước tiếp theo và sau cùng để xác định </w:t>
      </w:r>
      <w:r w:rsidR="00F6235B" w:rsidRPr="00B91ADB">
        <w:rPr>
          <w:rFonts w:ascii="Times New Roman" w:hAnsi="Times New Roman"/>
          <w:sz w:val="26"/>
          <w:szCs w:val="26"/>
        </w:rPr>
        <w:t>rủi ro</w:t>
      </w:r>
      <w:r w:rsidRPr="00B91ADB">
        <w:rPr>
          <w:rFonts w:ascii="Times New Roman" w:hAnsi="Times New Roman"/>
          <w:sz w:val="26"/>
          <w:szCs w:val="26"/>
        </w:rPr>
        <w:t xml:space="preserve"> và </w:t>
      </w:r>
      <w:r w:rsidR="00F6235B" w:rsidRPr="00B91ADB">
        <w:rPr>
          <w:rFonts w:ascii="Times New Roman" w:hAnsi="Times New Roman"/>
          <w:sz w:val="26"/>
          <w:szCs w:val="26"/>
        </w:rPr>
        <w:t>lập bản đồ rủi ro lũ quét</w:t>
      </w:r>
      <w:r w:rsidRPr="00B91ADB">
        <w:rPr>
          <w:rFonts w:ascii="Times New Roman" w:hAnsi="Times New Roman"/>
          <w:sz w:val="26"/>
          <w:szCs w:val="26"/>
        </w:rPr>
        <w:t xml:space="preserve"> là kết hợp </w:t>
      </w:r>
      <w:r w:rsidR="00F6235B" w:rsidRPr="00B91ADB">
        <w:rPr>
          <w:rFonts w:ascii="Times New Roman" w:hAnsi="Times New Roman"/>
          <w:sz w:val="26"/>
          <w:szCs w:val="26"/>
        </w:rPr>
        <w:t xml:space="preserve">bản đồ/dữ liệu </w:t>
      </w:r>
      <w:r w:rsidR="00DB4F64" w:rsidRPr="00B91ADB">
        <w:rPr>
          <w:rFonts w:ascii="Times New Roman" w:hAnsi="Times New Roman"/>
          <w:sz w:val="26"/>
          <w:szCs w:val="26"/>
        </w:rPr>
        <w:t>giá trị</w:t>
      </w:r>
      <w:r w:rsidR="00F6235B" w:rsidRPr="00B91ADB">
        <w:rPr>
          <w:rFonts w:ascii="Times New Roman" w:hAnsi="Times New Roman"/>
          <w:sz w:val="26"/>
          <w:szCs w:val="26"/>
        </w:rPr>
        <w:t xml:space="preserve"> nguy cơ </w:t>
      </w:r>
      <w:r w:rsidRPr="00B91ADB">
        <w:rPr>
          <w:rFonts w:ascii="Times New Roman" w:hAnsi="Times New Roman"/>
          <w:sz w:val="26"/>
          <w:szCs w:val="26"/>
        </w:rPr>
        <w:t xml:space="preserve">lũ quét với </w:t>
      </w:r>
      <w:r w:rsidR="00DE557A" w:rsidRPr="00B91ADB">
        <w:rPr>
          <w:rFonts w:ascii="Times New Roman" w:hAnsi="Times New Roman"/>
          <w:sz w:val="26"/>
          <w:szCs w:val="26"/>
        </w:rPr>
        <w:t>giá trị</w:t>
      </w:r>
      <w:r w:rsidR="00523EFB" w:rsidRPr="00B91ADB">
        <w:rPr>
          <w:rFonts w:ascii="Times New Roman" w:hAnsi="Times New Roman"/>
          <w:sz w:val="26"/>
          <w:szCs w:val="26"/>
        </w:rPr>
        <w:t>/bản đồ</w:t>
      </w:r>
      <w:r w:rsidRPr="00B91ADB">
        <w:rPr>
          <w:rFonts w:ascii="Times New Roman" w:hAnsi="Times New Roman"/>
          <w:sz w:val="26"/>
          <w:szCs w:val="26"/>
        </w:rPr>
        <w:t xml:space="preserve"> </w:t>
      </w:r>
      <w:r w:rsidR="00F6235B" w:rsidRPr="00B91ADB">
        <w:rPr>
          <w:rFonts w:ascii="Times New Roman" w:hAnsi="Times New Roman"/>
          <w:sz w:val="26"/>
          <w:szCs w:val="26"/>
        </w:rPr>
        <w:t>TTDBTT</w:t>
      </w:r>
      <w:r w:rsidRPr="00B91ADB">
        <w:rPr>
          <w:rFonts w:ascii="Times New Roman" w:hAnsi="Times New Roman"/>
          <w:sz w:val="26"/>
          <w:szCs w:val="26"/>
        </w:rPr>
        <w:t>. Rủi ro được tính</w:t>
      </w:r>
      <w:r w:rsidR="00F6235B" w:rsidRPr="00B91ADB">
        <w:rPr>
          <w:rFonts w:ascii="Times New Roman" w:hAnsi="Times New Roman"/>
          <w:sz w:val="26"/>
          <w:szCs w:val="26"/>
        </w:rPr>
        <w:t xml:space="preserve"> theo công thức</w:t>
      </w:r>
      <w:r w:rsidRPr="00B91ADB">
        <w:rPr>
          <w:rFonts w:ascii="Times New Roman" w:hAnsi="Times New Roman"/>
          <w:sz w:val="26"/>
          <w:szCs w:val="26"/>
        </w:rPr>
        <w:t xml:space="preserve"> như sau:</w:t>
      </w:r>
    </w:p>
    <w:p w:rsidR="007972E0" w:rsidRPr="000D75C2" w:rsidRDefault="007972E0" w:rsidP="00405AE7">
      <w:pPr>
        <w:tabs>
          <w:tab w:val="left" w:pos="360"/>
        </w:tabs>
        <w:spacing w:after="240"/>
        <w:rPr>
          <w:rFonts w:ascii="Times New Roman" w:hAnsi="Times New Roman"/>
          <w:position w:val="-24"/>
          <w:sz w:val="26"/>
          <w:szCs w:val="26"/>
        </w:rPr>
      </w:pPr>
      <w:r w:rsidRPr="00B91ADB">
        <w:rPr>
          <w:rFonts w:ascii="Times New Roman" w:hAnsi="Times New Roman"/>
          <w:position w:val="-10"/>
          <w:sz w:val="26"/>
          <w:szCs w:val="26"/>
        </w:rPr>
        <w:object w:dxaOrig="4400" w:dyaOrig="340" w14:anchorId="3D3D82EA">
          <v:shape id="_x0000_i1034" type="#_x0000_t75" style="width:223.3pt;height:21.8pt" o:ole="">
            <v:imagedata r:id="rId73" o:title=""/>
          </v:shape>
          <o:OLEObject Type="Embed" ProgID="Equation.3" ShapeID="_x0000_i1034" DrawAspect="Content" ObjectID="_1537172380" r:id="rId74"/>
        </w:object>
      </w:r>
    </w:p>
    <w:p w:rsidR="007972E0" w:rsidRPr="000D75C2" w:rsidRDefault="00F6235B" w:rsidP="00405AE7">
      <w:pPr>
        <w:rPr>
          <w:rFonts w:ascii="Times New Roman" w:hAnsi="Times New Roman"/>
          <w:sz w:val="26"/>
          <w:szCs w:val="26"/>
        </w:rPr>
      </w:pPr>
      <w:r w:rsidRPr="00B91ADB">
        <w:rPr>
          <w:rFonts w:ascii="Times New Roman" w:hAnsi="Times New Roman"/>
          <w:sz w:val="26"/>
          <w:szCs w:val="26"/>
        </w:rPr>
        <w:t>Trong đó</w:t>
      </w:r>
      <w:r w:rsidR="007972E0" w:rsidRPr="00B91ADB">
        <w:rPr>
          <w:rFonts w:ascii="Times New Roman" w:hAnsi="Times New Roman"/>
          <w:sz w:val="26"/>
          <w:szCs w:val="26"/>
        </w:rPr>
        <w:t>:</w:t>
      </w:r>
    </w:p>
    <w:p w:rsidR="007972E0" w:rsidRPr="000D75C2" w:rsidRDefault="007972E0" w:rsidP="00405AE7">
      <w:pPr>
        <w:rPr>
          <w:rFonts w:ascii="Times New Roman" w:hAnsi="Times New Roman"/>
          <w:sz w:val="26"/>
          <w:szCs w:val="26"/>
        </w:rPr>
      </w:pPr>
      <w:r w:rsidRPr="00B91ADB">
        <w:rPr>
          <w:rFonts w:ascii="Times New Roman" w:hAnsi="Times New Roman"/>
          <w:sz w:val="26"/>
          <w:szCs w:val="26"/>
        </w:rPr>
        <w:t>R</w:t>
      </w:r>
      <w:r w:rsidRPr="00B91ADB">
        <w:rPr>
          <w:rFonts w:ascii="Times New Roman" w:hAnsi="Times New Roman"/>
          <w:sz w:val="26"/>
          <w:szCs w:val="26"/>
          <w:vertAlign w:val="subscript"/>
        </w:rPr>
        <w:t>X</w:t>
      </w:r>
      <w:r w:rsidRPr="00B91ADB">
        <w:rPr>
          <w:rFonts w:ascii="Times New Roman" w:hAnsi="Times New Roman"/>
          <w:sz w:val="26"/>
          <w:szCs w:val="26"/>
        </w:rPr>
        <w:t xml:space="preserve">: </w:t>
      </w:r>
      <w:r w:rsidR="0004344F" w:rsidRPr="00B91ADB">
        <w:rPr>
          <w:rFonts w:ascii="Times New Roman" w:hAnsi="Times New Roman"/>
          <w:sz w:val="26"/>
          <w:szCs w:val="26"/>
        </w:rPr>
        <w:t>Giá trị</w:t>
      </w:r>
      <w:r w:rsidR="00F6235B" w:rsidRPr="00B91ADB">
        <w:rPr>
          <w:rFonts w:ascii="Times New Roman" w:hAnsi="Times New Roman"/>
          <w:sz w:val="26"/>
          <w:szCs w:val="26"/>
        </w:rPr>
        <w:t xml:space="preserve"> rủi ro lũ quét của CSHT X cho 3 giai đoạn </w:t>
      </w:r>
      <w:r w:rsidRPr="00B91ADB">
        <w:rPr>
          <w:rFonts w:ascii="Times New Roman" w:hAnsi="Times New Roman"/>
          <w:sz w:val="26"/>
          <w:szCs w:val="26"/>
        </w:rPr>
        <w:t>(</w:t>
      </w:r>
      <w:r w:rsidR="00F6235B" w:rsidRPr="00B91ADB">
        <w:rPr>
          <w:rFonts w:ascii="Times New Roman" w:hAnsi="Times New Roman"/>
          <w:sz w:val="26"/>
          <w:szCs w:val="26"/>
        </w:rPr>
        <w:t>hiện tại</w:t>
      </w:r>
      <w:r w:rsidRPr="00B91ADB">
        <w:rPr>
          <w:rFonts w:ascii="Times New Roman" w:hAnsi="Times New Roman"/>
          <w:sz w:val="26"/>
          <w:szCs w:val="26"/>
        </w:rPr>
        <w:t>, 2025, 2050)</w:t>
      </w:r>
    </w:p>
    <w:p w:rsidR="007972E0" w:rsidRPr="000D75C2" w:rsidRDefault="007972E0" w:rsidP="00405AE7">
      <w:pPr>
        <w:rPr>
          <w:rFonts w:ascii="Times New Roman" w:hAnsi="Times New Roman"/>
          <w:sz w:val="26"/>
          <w:szCs w:val="26"/>
        </w:rPr>
      </w:pPr>
      <w:r w:rsidRPr="00B91ADB">
        <w:rPr>
          <w:rFonts w:ascii="Times New Roman" w:hAnsi="Times New Roman"/>
          <w:sz w:val="26"/>
          <w:szCs w:val="26"/>
        </w:rPr>
        <w:t>H</w:t>
      </w:r>
      <w:r w:rsidRPr="00B91ADB">
        <w:rPr>
          <w:rFonts w:ascii="Times New Roman" w:hAnsi="Times New Roman"/>
          <w:sz w:val="26"/>
          <w:szCs w:val="26"/>
          <w:vertAlign w:val="subscript"/>
        </w:rPr>
        <w:t>X</w:t>
      </w:r>
      <w:r w:rsidRPr="00B91ADB">
        <w:rPr>
          <w:rFonts w:ascii="Times New Roman" w:hAnsi="Times New Roman"/>
          <w:sz w:val="26"/>
          <w:szCs w:val="26"/>
        </w:rPr>
        <w:t xml:space="preserve">: </w:t>
      </w:r>
      <w:r w:rsidR="0004344F" w:rsidRPr="00B91ADB">
        <w:rPr>
          <w:rFonts w:ascii="Times New Roman" w:hAnsi="Times New Roman"/>
          <w:sz w:val="26"/>
          <w:szCs w:val="26"/>
        </w:rPr>
        <w:t xml:space="preserve">Giá trị </w:t>
      </w:r>
      <w:r w:rsidR="00F6235B" w:rsidRPr="00B91ADB">
        <w:rPr>
          <w:rFonts w:ascii="Times New Roman" w:hAnsi="Times New Roman"/>
          <w:sz w:val="26"/>
          <w:szCs w:val="26"/>
        </w:rPr>
        <w:t xml:space="preserve">nguy cơ lũ quét của CSHT X cho 3 giai đoạn (hiện tại, 2025, 2050) </w:t>
      </w:r>
    </w:p>
    <w:p w:rsidR="007972E0" w:rsidRPr="000D75C2" w:rsidRDefault="007972E0" w:rsidP="00405AE7">
      <w:pPr>
        <w:rPr>
          <w:rFonts w:ascii="Times New Roman" w:hAnsi="Times New Roman"/>
          <w:sz w:val="26"/>
          <w:szCs w:val="26"/>
        </w:rPr>
      </w:pPr>
      <w:r w:rsidRPr="00B91ADB">
        <w:rPr>
          <w:rFonts w:ascii="Times New Roman" w:hAnsi="Times New Roman"/>
          <w:sz w:val="26"/>
          <w:szCs w:val="26"/>
        </w:rPr>
        <w:t>V</w:t>
      </w:r>
      <w:r w:rsidRPr="00B91ADB">
        <w:rPr>
          <w:rFonts w:ascii="Times New Roman" w:hAnsi="Times New Roman"/>
          <w:sz w:val="26"/>
          <w:szCs w:val="26"/>
          <w:vertAlign w:val="subscript"/>
        </w:rPr>
        <w:t>X</w:t>
      </w:r>
      <w:r w:rsidRPr="00B91ADB">
        <w:rPr>
          <w:rFonts w:ascii="Times New Roman" w:hAnsi="Times New Roman"/>
          <w:sz w:val="26"/>
          <w:szCs w:val="26"/>
        </w:rPr>
        <w:t xml:space="preserve">: </w:t>
      </w:r>
      <w:r w:rsidR="0004344F" w:rsidRPr="00B91ADB">
        <w:rPr>
          <w:rFonts w:ascii="Times New Roman" w:hAnsi="Times New Roman"/>
          <w:sz w:val="26"/>
          <w:szCs w:val="26"/>
        </w:rPr>
        <w:t xml:space="preserve">Giá trị </w:t>
      </w:r>
      <w:r w:rsidR="00F6235B" w:rsidRPr="00B91ADB">
        <w:rPr>
          <w:rFonts w:ascii="Times New Roman" w:hAnsi="Times New Roman"/>
          <w:sz w:val="26"/>
          <w:szCs w:val="26"/>
        </w:rPr>
        <w:t>TTDBTT của CSHT X</w:t>
      </w:r>
    </w:p>
    <w:bookmarkEnd w:id="106"/>
    <w:p w:rsidR="00C763AD" w:rsidRPr="000D75C2" w:rsidRDefault="00C763AD" w:rsidP="00405AE7">
      <w:pPr>
        <w:tabs>
          <w:tab w:val="left" w:pos="360"/>
        </w:tabs>
        <w:spacing w:after="240"/>
        <w:rPr>
          <w:rFonts w:ascii="Times New Roman" w:hAnsi="Times New Roman"/>
          <w:sz w:val="26"/>
          <w:szCs w:val="26"/>
        </w:rPr>
      </w:pPr>
    </w:p>
    <w:p w:rsidR="00F6235B" w:rsidRPr="000D75C2" w:rsidRDefault="00F6235B" w:rsidP="00405AE7">
      <w:pPr>
        <w:tabs>
          <w:tab w:val="left" w:pos="360"/>
        </w:tabs>
        <w:spacing w:after="240"/>
        <w:rPr>
          <w:rFonts w:ascii="Times New Roman" w:hAnsi="Times New Roman"/>
          <w:sz w:val="26"/>
          <w:szCs w:val="26"/>
        </w:rPr>
      </w:pPr>
      <w:r w:rsidRPr="00B91ADB">
        <w:rPr>
          <w:rFonts w:ascii="Times New Roman" w:hAnsi="Times New Roman"/>
          <w:sz w:val="26"/>
          <w:szCs w:val="26"/>
        </w:rPr>
        <w:t xml:space="preserve">Trên thực tế, </w:t>
      </w:r>
      <w:r w:rsidR="009844EC" w:rsidRPr="00B91ADB">
        <w:rPr>
          <w:rFonts w:ascii="Times New Roman" w:hAnsi="Times New Roman"/>
          <w:sz w:val="26"/>
          <w:szCs w:val="26"/>
        </w:rPr>
        <w:t>nhóm thực hiện có thể thu được kết quả</w:t>
      </w:r>
      <w:r w:rsidRPr="00B91ADB">
        <w:rPr>
          <w:rFonts w:ascii="Times New Roman" w:hAnsi="Times New Roman"/>
          <w:sz w:val="26"/>
          <w:szCs w:val="26"/>
        </w:rPr>
        <w:t xml:space="preserve"> bằng cách chồng hai bản đồ và phân </w:t>
      </w:r>
      <w:r w:rsidR="009844EC" w:rsidRPr="00B91ADB">
        <w:rPr>
          <w:rFonts w:ascii="Times New Roman" w:hAnsi="Times New Roman"/>
          <w:sz w:val="26"/>
          <w:szCs w:val="26"/>
        </w:rPr>
        <w:t>cấp</w:t>
      </w:r>
      <w:r w:rsidRPr="00B91ADB">
        <w:rPr>
          <w:rFonts w:ascii="Times New Roman" w:hAnsi="Times New Roman"/>
          <w:sz w:val="26"/>
          <w:szCs w:val="26"/>
        </w:rPr>
        <w:t xml:space="preserve"> rủi ro theo </w:t>
      </w:r>
      <w:r w:rsidR="009844EC" w:rsidRPr="00B91ADB">
        <w:rPr>
          <w:rFonts w:ascii="Times New Roman" w:hAnsi="Times New Roman"/>
          <w:sz w:val="26"/>
          <w:szCs w:val="26"/>
        </w:rPr>
        <w:t>nhóm</w:t>
      </w:r>
      <w:r w:rsidRPr="00B91ADB">
        <w:rPr>
          <w:rFonts w:ascii="Times New Roman" w:hAnsi="Times New Roman"/>
          <w:sz w:val="26"/>
          <w:szCs w:val="26"/>
        </w:rPr>
        <w:t xml:space="preserve">. </w:t>
      </w:r>
      <w:r w:rsidR="003238F9" w:rsidRPr="00B91ADB">
        <w:rPr>
          <w:rFonts w:ascii="Times New Roman" w:hAnsi="Times New Roman"/>
          <w:sz w:val="26"/>
          <w:szCs w:val="26"/>
        </w:rPr>
        <w:t xml:space="preserve">Chỉ </w:t>
      </w:r>
      <w:r w:rsidRPr="00B91ADB">
        <w:rPr>
          <w:rFonts w:ascii="Times New Roman" w:hAnsi="Times New Roman"/>
          <w:sz w:val="26"/>
          <w:szCs w:val="26"/>
        </w:rPr>
        <w:t xml:space="preserve">số rủi ro sẽ được chia thành 5 cấp độ và được thể hiện trong </w:t>
      </w:r>
      <w:r w:rsidR="00523EFB" w:rsidRPr="00B91ADB">
        <w:rPr>
          <w:rFonts w:ascii="Times New Roman" w:hAnsi="Times New Roman"/>
          <w:sz w:val="26"/>
          <w:szCs w:val="26"/>
        </w:rPr>
        <w:t>Hình 28</w:t>
      </w:r>
      <w:r w:rsidRPr="00B91ADB">
        <w:rPr>
          <w:rFonts w:ascii="Times New Roman" w:hAnsi="Times New Roman"/>
          <w:sz w:val="26"/>
          <w:szCs w:val="26"/>
        </w:rPr>
        <w:t>:</w:t>
      </w:r>
    </w:p>
    <w:p w:rsidR="0038504C" w:rsidRPr="000D75C2" w:rsidRDefault="00C06356" w:rsidP="00C06356">
      <w:pPr>
        <w:rPr>
          <w:rFonts w:ascii="Times New Roman" w:hAnsi="Times New Roman"/>
          <w:sz w:val="26"/>
          <w:szCs w:val="26"/>
        </w:rPr>
      </w:pPr>
      <w:r w:rsidRPr="00B91ADB">
        <w:rPr>
          <w:rFonts w:ascii="Times New Roman" w:hAnsi="Times New Roman"/>
          <w:noProof/>
        </w:rPr>
        <w:drawing>
          <wp:inline distT="0" distB="0" distL="0" distR="0" wp14:anchorId="2BBD9870" wp14:editId="238DDBF4">
            <wp:extent cx="5579745" cy="299505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579745" cy="2995051"/>
                    </a:xfrm>
                    <a:prstGeom prst="rect">
                      <a:avLst/>
                    </a:prstGeom>
                    <a:noFill/>
                  </pic:spPr>
                </pic:pic>
              </a:graphicData>
            </a:graphic>
          </wp:inline>
        </w:drawing>
      </w:r>
    </w:p>
    <w:p w:rsidR="0038504C" w:rsidRPr="000D75C2" w:rsidRDefault="009844EC" w:rsidP="00B91ADB">
      <w:pPr>
        <w:pStyle w:val="StyleFigureAutoCenteredBefore12ptAfter12pt"/>
        <w:spacing w:line="276" w:lineRule="auto"/>
        <w:rPr>
          <w:szCs w:val="26"/>
        </w:rPr>
      </w:pPr>
      <w:bookmarkStart w:id="115" w:name="_Toc463427317"/>
      <w:r w:rsidRPr="000D75C2">
        <w:rPr>
          <w:rFonts w:eastAsia="Calibri"/>
          <w:b/>
          <w:bCs/>
          <w:i w:val="0"/>
          <w:iCs w:val="0"/>
          <w:szCs w:val="26"/>
          <w:lang w:val="en-US"/>
        </w:rPr>
        <w:t xml:space="preserve">Hình </w:t>
      </w:r>
      <w:r w:rsidR="00523EFB" w:rsidRPr="000D75C2">
        <w:rPr>
          <w:rFonts w:eastAsia="Calibri"/>
          <w:b/>
          <w:bCs/>
          <w:i w:val="0"/>
          <w:iCs w:val="0"/>
          <w:szCs w:val="26"/>
          <w:lang w:val="en-US"/>
        </w:rPr>
        <w:t>28</w:t>
      </w:r>
      <w:r w:rsidR="0038504C" w:rsidRPr="000D75C2">
        <w:rPr>
          <w:rFonts w:eastAsia="Calibri"/>
          <w:b/>
          <w:bCs/>
          <w:i w:val="0"/>
          <w:iCs w:val="0"/>
          <w:szCs w:val="26"/>
          <w:lang w:val="en-US"/>
        </w:rPr>
        <w:t xml:space="preserve">: </w:t>
      </w:r>
      <w:r w:rsidR="00E55472" w:rsidRPr="000D75C2">
        <w:rPr>
          <w:rFonts w:eastAsia="Calibri"/>
          <w:b/>
          <w:bCs/>
          <w:i w:val="0"/>
          <w:iCs w:val="0"/>
          <w:szCs w:val="26"/>
          <w:lang w:val="en-US"/>
        </w:rPr>
        <w:t>Phân cấp rủi ro lũ quét</w:t>
      </w:r>
      <w:bookmarkEnd w:id="115"/>
      <w:r w:rsidR="00E55472" w:rsidRPr="000D75C2">
        <w:rPr>
          <w:rFonts w:eastAsia="Calibri"/>
          <w:b/>
          <w:bCs/>
          <w:i w:val="0"/>
          <w:iCs w:val="0"/>
          <w:szCs w:val="26"/>
          <w:lang w:val="en-US"/>
        </w:rPr>
        <w:t xml:space="preserve"> </w:t>
      </w:r>
    </w:p>
    <w:p w:rsidR="00622659" w:rsidRPr="000D75C2" w:rsidRDefault="00622659" w:rsidP="00405AE7">
      <w:pPr>
        <w:rPr>
          <w:rFonts w:ascii="Times New Roman" w:hAnsi="Times New Roman"/>
          <w:b/>
          <w:sz w:val="26"/>
          <w:szCs w:val="26"/>
        </w:rPr>
      </w:pPr>
      <w:r w:rsidRPr="00B91ADB">
        <w:rPr>
          <w:rFonts w:ascii="Times New Roman" w:hAnsi="Times New Roman"/>
          <w:sz w:val="26"/>
          <w:szCs w:val="26"/>
        </w:rPr>
        <w:tab/>
      </w:r>
      <w:r w:rsidRPr="00B91ADB">
        <w:rPr>
          <w:rFonts w:ascii="Times New Roman" w:hAnsi="Times New Roman"/>
          <w:sz w:val="26"/>
          <w:szCs w:val="26"/>
        </w:rPr>
        <w:tab/>
      </w:r>
      <w:r w:rsidRPr="00B91ADB">
        <w:rPr>
          <w:rFonts w:ascii="Times New Roman" w:hAnsi="Times New Roman"/>
          <w:sz w:val="26"/>
          <w:szCs w:val="26"/>
        </w:rPr>
        <w:tab/>
        <w:t xml:space="preserve">         </w:t>
      </w:r>
    </w:p>
    <w:p w:rsidR="000B2B58" w:rsidRPr="000D75C2" w:rsidRDefault="000B2B58" w:rsidP="00405AE7">
      <w:pPr>
        <w:rPr>
          <w:rFonts w:ascii="Times New Roman" w:hAnsi="Times New Roman"/>
          <w:sz w:val="26"/>
          <w:szCs w:val="26"/>
        </w:rPr>
      </w:pPr>
      <w:r w:rsidRPr="00B91ADB">
        <w:rPr>
          <w:rFonts w:ascii="Times New Roman" w:hAnsi="Times New Roman"/>
          <w:sz w:val="26"/>
          <w:szCs w:val="26"/>
        </w:rPr>
        <w:t xml:space="preserve">Bản đồ được thành lập ở hai tỉ lệ khác nhau cho dự án CRI. Một </w:t>
      </w:r>
      <w:r w:rsidR="00BB109E" w:rsidRPr="00B91ADB">
        <w:rPr>
          <w:rFonts w:ascii="Times New Roman" w:hAnsi="Times New Roman"/>
          <w:sz w:val="26"/>
          <w:szCs w:val="26"/>
        </w:rPr>
        <w:t>bộ</w:t>
      </w:r>
      <w:r w:rsidRPr="00B91ADB">
        <w:rPr>
          <w:rFonts w:ascii="Times New Roman" w:hAnsi="Times New Roman"/>
          <w:sz w:val="26"/>
          <w:szCs w:val="26"/>
        </w:rPr>
        <w:t xml:space="preserve"> bản đồ có </w:t>
      </w:r>
      <w:r w:rsidR="00BB109E" w:rsidRPr="00B91ADB">
        <w:rPr>
          <w:rFonts w:ascii="Times New Roman" w:hAnsi="Times New Roman"/>
          <w:sz w:val="26"/>
          <w:szCs w:val="26"/>
        </w:rPr>
        <w:t>tỉ lệ lớn hơn</w:t>
      </w:r>
      <w:r w:rsidRPr="00B91ADB">
        <w:rPr>
          <w:rFonts w:ascii="Times New Roman" w:hAnsi="Times New Roman"/>
          <w:sz w:val="26"/>
          <w:szCs w:val="26"/>
        </w:rPr>
        <w:t xml:space="preserve"> 1: 500.000 cho cả khu MNPB và </w:t>
      </w:r>
      <w:r w:rsidR="003238F9" w:rsidRPr="00B91ADB">
        <w:rPr>
          <w:rFonts w:ascii="Times New Roman" w:hAnsi="Times New Roman"/>
          <w:sz w:val="26"/>
          <w:szCs w:val="26"/>
        </w:rPr>
        <w:t xml:space="preserve">giá trị </w:t>
      </w:r>
      <w:r w:rsidRPr="00B91ADB">
        <w:rPr>
          <w:rFonts w:ascii="Times New Roman" w:hAnsi="Times New Roman"/>
          <w:sz w:val="26"/>
          <w:szCs w:val="26"/>
        </w:rPr>
        <w:t xml:space="preserve">rủi ro được tính cho từng tỉnh. </w:t>
      </w:r>
      <w:r w:rsidR="00BB109E" w:rsidRPr="00B91ADB">
        <w:rPr>
          <w:rFonts w:ascii="Times New Roman" w:hAnsi="Times New Roman"/>
          <w:sz w:val="26"/>
          <w:szCs w:val="26"/>
        </w:rPr>
        <w:t>Một bộ</w:t>
      </w:r>
      <w:r w:rsidRPr="00B91ADB">
        <w:rPr>
          <w:rFonts w:ascii="Times New Roman" w:hAnsi="Times New Roman"/>
          <w:sz w:val="26"/>
          <w:szCs w:val="26"/>
        </w:rPr>
        <w:t xml:space="preserve"> bản đồ </w:t>
      </w:r>
      <w:r w:rsidR="00BB109E" w:rsidRPr="00B91ADB">
        <w:rPr>
          <w:rFonts w:ascii="Times New Roman" w:hAnsi="Times New Roman"/>
          <w:sz w:val="26"/>
          <w:szCs w:val="26"/>
        </w:rPr>
        <w:t>khác có tỉ lệ nhỏ hơn 1</w:t>
      </w:r>
      <w:r w:rsidRPr="00B91ADB">
        <w:rPr>
          <w:rFonts w:ascii="Times New Roman" w:hAnsi="Times New Roman"/>
          <w:sz w:val="26"/>
          <w:szCs w:val="26"/>
        </w:rPr>
        <w:t xml:space="preserve">: 200.000 </w:t>
      </w:r>
      <w:r w:rsidR="007F0DDC" w:rsidRPr="00B91ADB">
        <w:rPr>
          <w:rFonts w:ascii="Times New Roman" w:hAnsi="Times New Roman"/>
          <w:sz w:val="26"/>
          <w:szCs w:val="26"/>
        </w:rPr>
        <w:t>được thành lập cho</w:t>
      </w:r>
      <w:r w:rsidRPr="00B91ADB">
        <w:rPr>
          <w:rFonts w:ascii="Times New Roman" w:hAnsi="Times New Roman"/>
          <w:sz w:val="26"/>
          <w:szCs w:val="26"/>
        </w:rPr>
        <w:t xml:space="preserve"> hai tỉnh Sơn La và Bắc Kạn</w:t>
      </w:r>
      <w:r w:rsidR="007F0DDC" w:rsidRPr="00B91ADB">
        <w:rPr>
          <w:rFonts w:ascii="Times New Roman" w:hAnsi="Times New Roman"/>
          <w:sz w:val="26"/>
          <w:szCs w:val="26"/>
        </w:rPr>
        <w:t>.</w:t>
      </w:r>
      <w:r w:rsidRPr="00B91ADB">
        <w:rPr>
          <w:rFonts w:ascii="Times New Roman" w:hAnsi="Times New Roman"/>
          <w:sz w:val="26"/>
          <w:szCs w:val="26"/>
        </w:rPr>
        <w:t xml:space="preserve"> Đối với </w:t>
      </w:r>
      <w:r w:rsidR="007F0DDC" w:rsidRPr="00B91ADB">
        <w:rPr>
          <w:rFonts w:ascii="Times New Roman" w:hAnsi="Times New Roman"/>
          <w:sz w:val="26"/>
          <w:szCs w:val="26"/>
        </w:rPr>
        <w:t>hai</w:t>
      </w:r>
      <w:r w:rsidRPr="00B91ADB">
        <w:rPr>
          <w:rFonts w:ascii="Times New Roman" w:hAnsi="Times New Roman"/>
          <w:sz w:val="26"/>
          <w:szCs w:val="26"/>
        </w:rPr>
        <w:t xml:space="preserve"> bản đồ</w:t>
      </w:r>
      <w:r w:rsidR="007F0DDC" w:rsidRPr="00B91ADB">
        <w:rPr>
          <w:rFonts w:ascii="Times New Roman" w:hAnsi="Times New Roman"/>
          <w:sz w:val="26"/>
          <w:szCs w:val="26"/>
        </w:rPr>
        <w:t xml:space="preserve"> này,</w:t>
      </w:r>
      <w:r w:rsidRPr="00B91ADB">
        <w:rPr>
          <w:rFonts w:ascii="Times New Roman" w:hAnsi="Times New Roman"/>
          <w:sz w:val="26"/>
          <w:szCs w:val="26"/>
        </w:rPr>
        <w:t xml:space="preserve"> </w:t>
      </w:r>
      <w:r w:rsidR="003238F9" w:rsidRPr="00B91ADB">
        <w:rPr>
          <w:rFonts w:ascii="Times New Roman" w:hAnsi="Times New Roman"/>
          <w:sz w:val="26"/>
          <w:szCs w:val="26"/>
        </w:rPr>
        <w:t>giá trị</w:t>
      </w:r>
      <w:r w:rsidRPr="00B91ADB">
        <w:rPr>
          <w:rFonts w:ascii="Times New Roman" w:hAnsi="Times New Roman"/>
          <w:sz w:val="26"/>
          <w:szCs w:val="26"/>
        </w:rPr>
        <w:t xml:space="preserve"> </w:t>
      </w:r>
      <w:r w:rsidR="007F0DDC" w:rsidRPr="00B91ADB">
        <w:rPr>
          <w:rFonts w:ascii="Times New Roman" w:hAnsi="Times New Roman"/>
          <w:sz w:val="26"/>
          <w:szCs w:val="26"/>
        </w:rPr>
        <w:t>rủi ro</w:t>
      </w:r>
      <w:r w:rsidRPr="00B91ADB">
        <w:rPr>
          <w:rFonts w:ascii="Times New Roman" w:hAnsi="Times New Roman"/>
          <w:sz w:val="26"/>
          <w:szCs w:val="26"/>
        </w:rPr>
        <w:t xml:space="preserve"> được </w:t>
      </w:r>
      <w:r w:rsidR="007F0DDC" w:rsidRPr="00B91ADB">
        <w:rPr>
          <w:rFonts w:ascii="Times New Roman" w:hAnsi="Times New Roman"/>
          <w:sz w:val="26"/>
          <w:szCs w:val="26"/>
        </w:rPr>
        <w:t>tính</w:t>
      </w:r>
      <w:r w:rsidRPr="00B91ADB">
        <w:rPr>
          <w:rFonts w:ascii="Times New Roman" w:hAnsi="Times New Roman"/>
          <w:sz w:val="26"/>
          <w:szCs w:val="26"/>
        </w:rPr>
        <w:t xml:space="preserve"> cho từng huyện.</w:t>
      </w:r>
    </w:p>
    <w:p w:rsidR="0038504C" w:rsidRPr="000D75C2" w:rsidRDefault="0038504C" w:rsidP="00405AE7">
      <w:pPr>
        <w:rPr>
          <w:rFonts w:ascii="Times New Roman" w:hAnsi="Times New Roman"/>
          <w:sz w:val="26"/>
          <w:szCs w:val="26"/>
        </w:rPr>
      </w:pPr>
    </w:p>
    <w:p w:rsidR="007F0DDC" w:rsidRPr="000D75C2" w:rsidRDefault="007F0DDC" w:rsidP="00405AE7">
      <w:pPr>
        <w:contextualSpacing/>
        <w:rPr>
          <w:rFonts w:ascii="Times New Roman" w:hAnsi="Times New Roman"/>
          <w:sz w:val="26"/>
          <w:szCs w:val="26"/>
          <w:lang w:val="en-AU"/>
        </w:rPr>
      </w:pPr>
      <w:r w:rsidRPr="00B91ADB">
        <w:rPr>
          <w:rFonts w:ascii="Times New Roman" w:hAnsi="Times New Roman"/>
          <w:sz w:val="26"/>
          <w:szCs w:val="26"/>
          <w:lang w:val="en-AU"/>
        </w:rPr>
        <w:t>Danh sách các bản đồ rủi ro lũ quét được xây dựng cho khu vực MNPB và hai tỉnh cho từng loại CSHT</w:t>
      </w:r>
      <w:r w:rsidR="00203B6F" w:rsidRPr="00B91ADB">
        <w:rPr>
          <w:rFonts w:ascii="Times New Roman" w:hAnsi="Times New Roman"/>
          <w:sz w:val="26"/>
          <w:szCs w:val="26"/>
          <w:lang w:val="en-AU"/>
        </w:rPr>
        <w:t xml:space="preserve"> như sau</w:t>
      </w:r>
      <w:r w:rsidRPr="00B91ADB">
        <w:rPr>
          <w:rFonts w:ascii="Times New Roman" w:hAnsi="Times New Roman"/>
          <w:sz w:val="26"/>
          <w:szCs w:val="26"/>
          <w:lang w:val="en-AU"/>
        </w:rPr>
        <w:t>:</w:t>
      </w:r>
    </w:p>
    <w:p w:rsidR="007F0DDC" w:rsidRPr="000D75C2" w:rsidRDefault="007F0DDC" w:rsidP="00405AE7">
      <w:pPr>
        <w:pStyle w:val="ListParagraph"/>
        <w:numPr>
          <w:ilvl w:val="0"/>
          <w:numId w:val="9"/>
        </w:numPr>
        <w:spacing w:before="60" w:after="60" w:line="276" w:lineRule="auto"/>
        <w:ind w:left="0" w:firstLine="0"/>
        <w:contextualSpacing/>
        <w:rPr>
          <w:rFonts w:ascii="Times New Roman" w:hAnsi="Times New Roman"/>
          <w:sz w:val="26"/>
          <w:szCs w:val="26"/>
        </w:rPr>
      </w:pPr>
      <w:r w:rsidRPr="00B91ADB">
        <w:rPr>
          <w:rFonts w:ascii="Times New Roman" w:hAnsi="Times New Roman"/>
          <w:sz w:val="26"/>
          <w:szCs w:val="26"/>
        </w:rPr>
        <w:t xml:space="preserve">Bản đồ </w:t>
      </w:r>
      <w:r w:rsidRPr="00B91ADB">
        <w:rPr>
          <w:rFonts w:ascii="Times New Roman" w:hAnsi="Times New Roman"/>
          <w:sz w:val="26"/>
          <w:szCs w:val="26"/>
          <w:lang w:val="en-AU"/>
        </w:rPr>
        <w:t xml:space="preserve">rải ro </w:t>
      </w:r>
      <w:r w:rsidRPr="00B91ADB">
        <w:rPr>
          <w:rFonts w:ascii="Times New Roman" w:hAnsi="Times New Roman"/>
          <w:sz w:val="26"/>
          <w:szCs w:val="26"/>
        </w:rPr>
        <w:t>lũ quét cho đưbản đồ rủi ro lũ quét được xây dựng cho k</w:t>
      </w:r>
    </w:p>
    <w:p w:rsidR="007F0DDC" w:rsidRPr="000D75C2" w:rsidRDefault="007F0DDC" w:rsidP="00405AE7">
      <w:pPr>
        <w:pStyle w:val="ListParagraph"/>
        <w:numPr>
          <w:ilvl w:val="0"/>
          <w:numId w:val="9"/>
        </w:numPr>
        <w:spacing w:before="60" w:after="60" w:line="276" w:lineRule="auto"/>
        <w:ind w:left="0" w:firstLine="0"/>
        <w:contextualSpacing/>
        <w:rPr>
          <w:rFonts w:ascii="Times New Roman" w:hAnsi="Times New Roman"/>
          <w:sz w:val="26"/>
          <w:szCs w:val="26"/>
        </w:rPr>
      </w:pPr>
      <w:r w:rsidRPr="00B91ADB">
        <w:rPr>
          <w:rFonts w:ascii="Times New Roman" w:hAnsi="Times New Roman"/>
          <w:sz w:val="26"/>
          <w:szCs w:val="26"/>
        </w:rPr>
        <w:t>Bũ quét</w:t>
      </w:r>
      <w:r w:rsidRPr="00B91ADB">
        <w:rPr>
          <w:rFonts w:ascii="Times New Roman" w:hAnsi="Times New Roman"/>
          <w:sz w:val="26"/>
          <w:szCs w:val="26"/>
          <w:lang w:val="en-AU"/>
        </w:rPr>
        <w:t>rũ quét</w:t>
      </w:r>
      <w:r w:rsidRPr="00B91ADB">
        <w:rPr>
          <w:rFonts w:ascii="Times New Roman" w:hAnsi="Times New Roman"/>
          <w:sz w:val="26"/>
          <w:szCs w:val="26"/>
        </w:rPr>
        <w:t>lũ quét cho đê đi đồ rủi ro lũ quét được xây d</w:t>
      </w:r>
    </w:p>
    <w:p w:rsidR="007F0DDC" w:rsidRPr="000D75C2" w:rsidRDefault="007F0DDC" w:rsidP="00405AE7">
      <w:pPr>
        <w:pStyle w:val="ListParagraph"/>
        <w:numPr>
          <w:ilvl w:val="0"/>
          <w:numId w:val="9"/>
        </w:numPr>
        <w:spacing w:before="60" w:after="60" w:line="276" w:lineRule="auto"/>
        <w:ind w:left="0" w:firstLine="0"/>
        <w:contextualSpacing/>
        <w:rPr>
          <w:rFonts w:ascii="Times New Roman" w:hAnsi="Times New Roman"/>
          <w:sz w:val="26"/>
          <w:szCs w:val="26"/>
          <w:lang w:val="en-AU"/>
        </w:rPr>
      </w:pPr>
      <w:r w:rsidRPr="00B91ADB">
        <w:rPr>
          <w:rFonts w:ascii="Times New Roman" w:hAnsi="Times New Roman"/>
          <w:sz w:val="26"/>
          <w:szCs w:val="26"/>
        </w:rPr>
        <w:t>Bũ quét</w:t>
      </w:r>
      <w:r w:rsidRPr="00B91ADB">
        <w:rPr>
          <w:rFonts w:ascii="Times New Roman" w:hAnsi="Times New Roman"/>
          <w:sz w:val="26"/>
          <w:szCs w:val="26"/>
          <w:lang w:val="en-AU"/>
        </w:rPr>
        <w:t>rũ quét</w:t>
      </w:r>
      <w:r w:rsidRPr="00B91ADB">
        <w:rPr>
          <w:rFonts w:ascii="Times New Roman" w:hAnsi="Times New Roman"/>
          <w:sz w:val="26"/>
          <w:szCs w:val="26"/>
        </w:rPr>
        <w:t xml:space="preserve">lũ quét cho thuđi đồ rủi ro lũ quét được xây dựng cho khu vực MNPB </w:t>
      </w:r>
      <w:r w:rsidRPr="00B91ADB">
        <w:rPr>
          <w:rFonts w:ascii="Times New Roman" w:hAnsi="Times New Roman"/>
          <w:sz w:val="26"/>
          <w:szCs w:val="26"/>
          <w:lang w:val="en-AU"/>
        </w:rPr>
        <w:t>bũ quét</w:t>
      </w:r>
    </w:p>
    <w:p w:rsidR="002F588C" w:rsidRPr="000D75C2" w:rsidRDefault="002F588C" w:rsidP="00405AE7">
      <w:pPr>
        <w:pStyle w:val="ListParagraph"/>
        <w:spacing w:before="60" w:after="60" w:line="276" w:lineRule="auto"/>
        <w:ind w:left="0" w:firstLine="720"/>
        <w:contextualSpacing/>
        <w:rPr>
          <w:rFonts w:ascii="Times New Roman" w:hAnsi="Times New Roman"/>
          <w:sz w:val="26"/>
          <w:szCs w:val="26"/>
          <w:lang w:val="en-AU"/>
        </w:rPr>
      </w:pPr>
      <w:r w:rsidRPr="00B91ADB">
        <w:rPr>
          <w:rFonts w:ascii="Times New Roman" w:hAnsi="Times New Roman"/>
          <w:sz w:val="26"/>
          <w:szCs w:val="26"/>
          <w:lang w:val="en-AU"/>
        </w:rPr>
        <w:t>Dư quét cho thuđi đồ r</w:t>
      </w:r>
      <w:r w:rsidR="00203B6F" w:rsidRPr="00B91ADB">
        <w:rPr>
          <w:rFonts w:ascii="Times New Roman" w:hAnsi="Times New Roman"/>
          <w:sz w:val="26"/>
          <w:szCs w:val="26"/>
          <w:lang w:val="en-AU"/>
        </w:rPr>
        <w:t xml:space="preserve"> cho đường giao thông</w:t>
      </w:r>
      <w:r w:rsidRPr="00B91ADB">
        <w:rPr>
          <w:rFonts w:ascii="Times New Roman" w:hAnsi="Times New Roman"/>
          <w:sz w:val="26"/>
          <w:szCs w:val="26"/>
          <w:lang w:val="en-AU"/>
        </w:rPr>
        <w:t xml:space="preserve"> từ kết quả nghiên cứu. Tất cả các bản đồ có thể được truy cập qua các cơ sở dữ liệu CRI. Điều quan trọng người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en-AU"/>
        </w:rPr>
        <w:t xml:space="preserve">cần lưu ý </w:t>
      </w:r>
      <w:r w:rsidR="00103A78" w:rsidRPr="00B91ADB">
        <w:rPr>
          <w:rFonts w:ascii="Times New Roman" w:hAnsi="Times New Roman"/>
          <w:sz w:val="26"/>
          <w:szCs w:val="26"/>
          <w:lang w:val="en-AU"/>
        </w:rPr>
        <w:t>là</w:t>
      </w:r>
      <w:r w:rsidRPr="00B91ADB">
        <w:rPr>
          <w:rFonts w:ascii="Times New Roman" w:hAnsi="Times New Roman"/>
          <w:sz w:val="26"/>
          <w:szCs w:val="26"/>
          <w:lang w:val="en-AU"/>
        </w:rPr>
        <w:t xml:space="preserve"> các bản đồ nguy cơ lũ </w:t>
      </w:r>
      <w:r w:rsidR="00103A78" w:rsidRPr="00B91ADB">
        <w:rPr>
          <w:rFonts w:ascii="Times New Roman" w:hAnsi="Times New Roman"/>
          <w:sz w:val="26"/>
          <w:szCs w:val="26"/>
          <w:lang w:val="en-AU"/>
        </w:rPr>
        <w:t>quét</w:t>
      </w:r>
      <w:r w:rsidRPr="00B91ADB">
        <w:rPr>
          <w:rFonts w:ascii="Times New Roman" w:hAnsi="Times New Roman"/>
          <w:sz w:val="26"/>
          <w:szCs w:val="26"/>
          <w:lang w:val="en-AU"/>
        </w:rPr>
        <w:t xml:space="preserve"> không cần phải </w:t>
      </w:r>
      <w:r w:rsidR="00103A78" w:rsidRPr="00B91ADB">
        <w:rPr>
          <w:rFonts w:ascii="Times New Roman" w:hAnsi="Times New Roman"/>
          <w:sz w:val="26"/>
          <w:szCs w:val="26"/>
          <w:lang w:val="en-AU"/>
        </w:rPr>
        <w:t>làm lại</w:t>
      </w:r>
      <w:r w:rsidRPr="00B91ADB">
        <w:rPr>
          <w:rFonts w:ascii="Times New Roman" w:hAnsi="Times New Roman"/>
          <w:sz w:val="26"/>
          <w:szCs w:val="26"/>
          <w:lang w:val="en-AU"/>
        </w:rPr>
        <w:t xml:space="preserve">. Thay vào đó, </w:t>
      </w:r>
      <w:r w:rsidR="00103A78" w:rsidRPr="00B91ADB">
        <w:rPr>
          <w:rFonts w:ascii="Times New Roman" w:hAnsi="Times New Roman"/>
          <w:sz w:val="26"/>
          <w:szCs w:val="26"/>
          <w:lang w:val="en-AU"/>
        </w:rPr>
        <w:t>nhóm thực hiện có thể sử dụng chỉ cần bổ sung thêm tài sản CSHT và thông tin TTDBTT.</w:t>
      </w:r>
      <w:r w:rsidRPr="00B91ADB">
        <w:rPr>
          <w:rFonts w:ascii="Times New Roman" w:hAnsi="Times New Roman"/>
          <w:sz w:val="26"/>
          <w:szCs w:val="26"/>
          <w:lang w:val="en-AU"/>
        </w:rPr>
        <w:t xml:space="preserve"> Do đó, </w:t>
      </w:r>
      <w:r w:rsidR="00103A78" w:rsidRPr="00B91ADB">
        <w:rPr>
          <w:rFonts w:ascii="Times New Roman" w:hAnsi="Times New Roman"/>
          <w:sz w:val="26"/>
          <w:szCs w:val="26"/>
          <w:lang w:val="en-AU"/>
        </w:rPr>
        <w:t xml:space="preserve">có thể giảm </w:t>
      </w:r>
      <w:r w:rsidRPr="00B91ADB">
        <w:rPr>
          <w:rFonts w:ascii="Times New Roman" w:hAnsi="Times New Roman"/>
          <w:sz w:val="26"/>
          <w:szCs w:val="26"/>
          <w:lang w:val="en-AU"/>
        </w:rPr>
        <w:t xml:space="preserve">chi phí </w:t>
      </w:r>
      <w:r w:rsidR="00103A78" w:rsidRPr="00B91ADB">
        <w:rPr>
          <w:rFonts w:ascii="Times New Roman" w:hAnsi="Times New Roman"/>
          <w:sz w:val="26"/>
          <w:szCs w:val="26"/>
          <w:lang w:val="en-AU"/>
        </w:rPr>
        <w:t xml:space="preserve">thực hiện quy trình </w:t>
      </w:r>
      <w:r w:rsidRPr="00B91ADB">
        <w:rPr>
          <w:rFonts w:ascii="Times New Roman" w:hAnsi="Times New Roman"/>
          <w:sz w:val="26"/>
          <w:szCs w:val="26"/>
          <w:lang w:val="en-AU"/>
        </w:rPr>
        <w:t xml:space="preserve">kỹ thuật và </w:t>
      </w:r>
      <w:r w:rsidR="00103A78" w:rsidRPr="00B91ADB">
        <w:rPr>
          <w:rFonts w:ascii="Times New Roman" w:hAnsi="Times New Roman"/>
          <w:sz w:val="26"/>
          <w:szCs w:val="26"/>
          <w:lang w:val="en-AU"/>
        </w:rPr>
        <w:t xml:space="preserve">cần một số </w:t>
      </w:r>
      <w:r w:rsidR="00C725B4" w:rsidRPr="00B91ADB">
        <w:rPr>
          <w:rFonts w:ascii="Times New Roman" w:hAnsi="Times New Roman"/>
          <w:sz w:val="26"/>
          <w:szCs w:val="26"/>
          <w:lang w:val="en-AU"/>
        </w:rPr>
        <w:t>chuyên</w:t>
      </w:r>
      <w:r w:rsidRPr="00B91ADB">
        <w:rPr>
          <w:rFonts w:ascii="Times New Roman" w:hAnsi="Times New Roman"/>
          <w:sz w:val="26"/>
          <w:szCs w:val="26"/>
          <w:lang w:val="en-AU"/>
        </w:rPr>
        <w:t xml:space="preserve"> viên / chuyên gia tư vử dụng chỉ cần bổ </w:t>
      </w:r>
      <w:r w:rsidR="00103A78" w:rsidRPr="00B91ADB">
        <w:rPr>
          <w:rFonts w:ascii="Times New Roman" w:hAnsi="Times New Roman"/>
          <w:sz w:val="26"/>
          <w:szCs w:val="26"/>
          <w:lang w:val="en-AU"/>
        </w:rPr>
        <w:t>diiên / c</w:t>
      </w:r>
      <w:r w:rsidRPr="00B91ADB">
        <w:rPr>
          <w:rFonts w:ascii="Times New Roman" w:hAnsi="Times New Roman"/>
          <w:sz w:val="26"/>
          <w:szCs w:val="26"/>
          <w:lang w:val="en-AU"/>
        </w:rPr>
        <w:t xml:space="preserve"> kiên / chuyên gia tư vử dụng chỉ cần bổ sung thêm tài sản m GIS để cập nhật thông tin </w:t>
      </w:r>
      <w:r w:rsidR="00103A78" w:rsidRPr="00B91ADB">
        <w:rPr>
          <w:rFonts w:ascii="Times New Roman" w:hAnsi="Times New Roman"/>
          <w:sz w:val="26"/>
          <w:szCs w:val="26"/>
          <w:lang w:val="en-AU"/>
        </w:rPr>
        <w:t>CSHT</w:t>
      </w:r>
      <w:r w:rsidRPr="00B91ADB">
        <w:rPr>
          <w:rFonts w:ascii="Times New Roman" w:hAnsi="Times New Roman"/>
          <w:sz w:val="26"/>
          <w:szCs w:val="26"/>
          <w:lang w:val="en-AU"/>
        </w:rPr>
        <w:t xml:space="preserve"> và </w:t>
      </w:r>
      <w:r w:rsidR="00103A78" w:rsidRPr="00B91ADB">
        <w:rPr>
          <w:rFonts w:ascii="Times New Roman" w:hAnsi="Times New Roman"/>
          <w:sz w:val="26"/>
          <w:szCs w:val="26"/>
          <w:lang w:val="en-AU"/>
        </w:rPr>
        <w:t>TTDBTT</w:t>
      </w:r>
      <w:r w:rsidRPr="00B91ADB">
        <w:rPr>
          <w:rFonts w:ascii="Times New Roman" w:hAnsi="Times New Roman"/>
          <w:sz w:val="26"/>
          <w:szCs w:val="26"/>
          <w:lang w:val="en-AU"/>
        </w:rPr>
        <w:t>.</w:t>
      </w:r>
    </w:p>
    <w:p w:rsidR="00203B6F" w:rsidRPr="00B91ADB" w:rsidRDefault="00203B6F" w:rsidP="00B91ADB">
      <w:pPr>
        <w:contextualSpacing/>
        <w:rPr>
          <w:rFonts w:ascii="Times New Roman" w:hAnsi="Times New Roman"/>
          <w:sz w:val="26"/>
          <w:szCs w:val="26"/>
          <w:lang w:val="en-AU"/>
        </w:rPr>
      </w:pPr>
    </w:p>
    <w:p w:rsidR="00203B6F" w:rsidRPr="00B91ADB" w:rsidRDefault="00203B6F" w:rsidP="00203B6F">
      <w:pPr>
        <w:rPr>
          <w:rFonts w:ascii="Times New Roman" w:hAnsi="Times New Roman"/>
          <w:sz w:val="26"/>
          <w:szCs w:val="26"/>
        </w:rPr>
      </w:pPr>
      <w:r w:rsidRPr="00B91ADB">
        <w:rPr>
          <w:rFonts w:ascii="Times New Roman" w:hAnsi="Times New Roman"/>
          <w:noProof/>
          <w:sz w:val="26"/>
          <w:szCs w:val="26"/>
        </w:rPr>
        <w:drawing>
          <wp:inline distT="0" distB="0" distL="0" distR="0" wp14:anchorId="143BDC43" wp14:editId="577DA7CB">
            <wp:extent cx="5579745" cy="3754120"/>
            <wp:effectExtent l="0" t="0" r="190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PV_GT_NEN.jpg"/>
                    <pic:cNvPicPr/>
                  </pic:nvPicPr>
                  <pic:blipFill>
                    <a:blip r:embed="rId76" cstate="screen">
                      <a:extLst>
                        <a:ext uri="{28A0092B-C50C-407E-A947-70E740481C1C}">
                          <a14:useLocalDpi xmlns:a14="http://schemas.microsoft.com/office/drawing/2010/main"/>
                        </a:ext>
                      </a:extLst>
                    </a:blip>
                    <a:stretch>
                      <a:fillRect/>
                    </a:stretch>
                  </pic:blipFill>
                  <pic:spPr>
                    <a:xfrm>
                      <a:off x="0" y="0"/>
                      <a:ext cx="5579745" cy="3754120"/>
                    </a:xfrm>
                    <a:prstGeom prst="rect">
                      <a:avLst/>
                    </a:prstGeom>
                  </pic:spPr>
                </pic:pic>
              </a:graphicData>
            </a:graphic>
          </wp:inline>
        </w:drawing>
      </w:r>
    </w:p>
    <w:p w:rsidR="00203B6F" w:rsidRPr="00B91ADB" w:rsidRDefault="00203B6F" w:rsidP="00B91ADB">
      <w:pPr>
        <w:pStyle w:val="StyleFigureAutoCenteredBefore12ptAfter12pt"/>
        <w:spacing w:line="276" w:lineRule="auto"/>
        <w:rPr>
          <w:szCs w:val="26"/>
        </w:rPr>
      </w:pPr>
      <w:bookmarkStart w:id="116" w:name="_Toc461178462"/>
      <w:r w:rsidRPr="00B91ADB">
        <w:rPr>
          <w:rFonts w:eastAsia="Calibri"/>
          <w:b/>
          <w:bCs/>
          <w:i w:val="0"/>
          <w:iCs w:val="0"/>
          <w:szCs w:val="26"/>
          <w:lang w:val="en-US"/>
        </w:rPr>
        <w:t xml:space="preserve">Hình </w:t>
      </w:r>
      <w:r w:rsidRPr="000D75C2">
        <w:rPr>
          <w:rFonts w:eastAsia="Calibri"/>
          <w:b/>
          <w:bCs/>
          <w:i w:val="0"/>
          <w:iCs w:val="0"/>
          <w:szCs w:val="26"/>
          <w:lang w:val="en-US"/>
        </w:rPr>
        <w:t>29</w:t>
      </w:r>
      <w:r w:rsidRPr="00B91ADB">
        <w:rPr>
          <w:rFonts w:eastAsia="Calibri"/>
          <w:b/>
          <w:bCs/>
          <w:i w:val="0"/>
          <w:iCs w:val="0"/>
          <w:szCs w:val="26"/>
          <w:lang w:val="en-US"/>
        </w:rPr>
        <w:t>. Bản đồ rủi ro lũ quét đối với đường giao thông của các tỉnh miền núi phía Bắc ứng với thời kỳ nền</w:t>
      </w:r>
      <w:bookmarkEnd w:id="116"/>
      <w:r w:rsidRPr="00B91ADB">
        <w:rPr>
          <w:rFonts w:eastAsia="Calibri"/>
          <w:b/>
          <w:bCs/>
          <w:i w:val="0"/>
          <w:iCs w:val="0"/>
          <w:szCs w:val="26"/>
          <w:lang w:val="en-US"/>
        </w:rPr>
        <w:t xml:space="preserve"> </w:t>
      </w:r>
    </w:p>
    <w:p w:rsidR="00203B6F" w:rsidRPr="00B91ADB" w:rsidRDefault="00203B6F" w:rsidP="00203B6F">
      <w:pPr>
        <w:rPr>
          <w:rFonts w:ascii="Times New Roman" w:hAnsi="Times New Roman"/>
          <w:sz w:val="26"/>
          <w:szCs w:val="26"/>
          <w:lang w:eastAsia="ko-KR"/>
        </w:rPr>
      </w:pPr>
      <w:r w:rsidRPr="00B91ADB">
        <w:rPr>
          <w:rFonts w:ascii="Times New Roman" w:hAnsi="Times New Roman"/>
          <w:noProof/>
          <w:sz w:val="26"/>
          <w:szCs w:val="26"/>
        </w:rPr>
        <w:lastRenderedPageBreak/>
        <w:drawing>
          <wp:inline distT="0" distB="0" distL="0" distR="0" wp14:anchorId="0A9AEC18" wp14:editId="746003EC">
            <wp:extent cx="5579745" cy="3754120"/>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PV_GT_45_25.jpg"/>
                    <pic:cNvPicPr/>
                  </pic:nvPicPr>
                  <pic:blipFill>
                    <a:blip r:embed="rId77" cstate="screen">
                      <a:extLst>
                        <a:ext uri="{28A0092B-C50C-407E-A947-70E740481C1C}">
                          <a14:useLocalDpi xmlns:a14="http://schemas.microsoft.com/office/drawing/2010/main"/>
                        </a:ext>
                      </a:extLst>
                    </a:blip>
                    <a:stretch>
                      <a:fillRect/>
                    </a:stretch>
                  </pic:blipFill>
                  <pic:spPr>
                    <a:xfrm>
                      <a:off x="0" y="0"/>
                      <a:ext cx="5579745" cy="3754120"/>
                    </a:xfrm>
                    <a:prstGeom prst="rect">
                      <a:avLst/>
                    </a:prstGeom>
                  </pic:spPr>
                </pic:pic>
              </a:graphicData>
            </a:graphic>
          </wp:inline>
        </w:drawing>
      </w:r>
    </w:p>
    <w:p w:rsidR="00203B6F" w:rsidRPr="00B91ADB" w:rsidRDefault="00203B6F" w:rsidP="00B91ADB">
      <w:pPr>
        <w:pStyle w:val="StyleFigureAutoCenteredBefore12ptAfter12pt"/>
        <w:spacing w:line="276" w:lineRule="auto"/>
        <w:rPr>
          <w:szCs w:val="26"/>
        </w:rPr>
      </w:pPr>
      <w:bookmarkStart w:id="117" w:name="_Toc461178463"/>
      <w:r w:rsidRPr="00B91ADB">
        <w:rPr>
          <w:rFonts w:eastAsia="Calibri"/>
          <w:b/>
          <w:bCs/>
          <w:i w:val="0"/>
          <w:iCs w:val="0"/>
          <w:szCs w:val="26"/>
          <w:lang w:val="en-US"/>
        </w:rPr>
        <w:t xml:space="preserve">Hình </w:t>
      </w:r>
      <w:r w:rsidRPr="000D75C2">
        <w:rPr>
          <w:rFonts w:eastAsia="Calibri"/>
          <w:b/>
          <w:bCs/>
          <w:i w:val="0"/>
          <w:iCs w:val="0"/>
          <w:szCs w:val="26"/>
          <w:lang w:val="en-US"/>
        </w:rPr>
        <w:t>30</w:t>
      </w:r>
      <w:r w:rsidRPr="00B91ADB">
        <w:rPr>
          <w:rFonts w:eastAsia="Calibri"/>
          <w:b/>
          <w:bCs/>
          <w:i w:val="0"/>
          <w:iCs w:val="0"/>
          <w:szCs w:val="26"/>
          <w:lang w:val="en-US"/>
        </w:rPr>
        <w:t>. Bản đồ rủi ro lũ quét đối với đường giao thông của các tỉnh miền núi phía Bắc ứng với kịch bản RCP4.5, thời kỳ đến năm 2025</w:t>
      </w:r>
      <w:bookmarkEnd w:id="117"/>
    </w:p>
    <w:p w:rsidR="00203B6F" w:rsidRPr="00B91ADB" w:rsidRDefault="00203B6F" w:rsidP="00203B6F">
      <w:pPr>
        <w:rPr>
          <w:rFonts w:ascii="Times New Roman" w:hAnsi="Times New Roman"/>
          <w:sz w:val="26"/>
          <w:szCs w:val="26"/>
        </w:rPr>
      </w:pPr>
      <w:r w:rsidRPr="00B91ADB">
        <w:rPr>
          <w:rFonts w:ascii="Times New Roman" w:hAnsi="Times New Roman"/>
          <w:noProof/>
          <w:sz w:val="26"/>
          <w:szCs w:val="26"/>
        </w:rPr>
        <w:drawing>
          <wp:inline distT="0" distB="0" distL="0" distR="0" wp14:anchorId="22835F36" wp14:editId="24E85271">
            <wp:extent cx="5579745" cy="3754120"/>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PV_GT_45_50.jpg"/>
                    <pic:cNvPicPr/>
                  </pic:nvPicPr>
                  <pic:blipFill>
                    <a:blip r:embed="rId78" cstate="screen">
                      <a:extLst>
                        <a:ext uri="{28A0092B-C50C-407E-A947-70E740481C1C}">
                          <a14:useLocalDpi xmlns:a14="http://schemas.microsoft.com/office/drawing/2010/main"/>
                        </a:ext>
                      </a:extLst>
                    </a:blip>
                    <a:stretch>
                      <a:fillRect/>
                    </a:stretch>
                  </pic:blipFill>
                  <pic:spPr>
                    <a:xfrm>
                      <a:off x="0" y="0"/>
                      <a:ext cx="5579745" cy="3754120"/>
                    </a:xfrm>
                    <a:prstGeom prst="rect">
                      <a:avLst/>
                    </a:prstGeom>
                  </pic:spPr>
                </pic:pic>
              </a:graphicData>
            </a:graphic>
          </wp:inline>
        </w:drawing>
      </w:r>
    </w:p>
    <w:p w:rsidR="00203B6F" w:rsidRPr="00B91ADB" w:rsidRDefault="00203B6F" w:rsidP="00B91ADB">
      <w:pPr>
        <w:pStyle w:val="StyleFigureAutoCenteredBefore12ptAfter12pt"/>
        <w:spacing w:line="276" w:lineRule="auto"/>
        <w:rPr>
          <w:szCs w:val="26"/>
        </w:rPr>
      </w:pPr>
      <w:bookmarkStart w:id="118" w:name="_Toc461178464"/>
      <w:r w:rsidRPr="00B91ADB">
        <w:rPr>
          <w:rFonts w:eastAsia="Calibri"/>
          <w:b/>
          <w:bCs/>
          <w:i w:val="0"/>
          <w:iCs w:val="0"/>
          <w:szCs w:val="26"/>
          <w:lang w:val="en-US"/>
        </w:rPr>
        <w:t xml:space="preserve">Hình </w:t>
      </w:r>
      <w:r w:rsidR="00594FE5" w:rsidRPr="000D75C2">
        <w:rPr>
          <w:rFonts w:eastAsia="Calibri"/>
          <w:b/>
          <w:bCs/>
          <w:i w:val="0"/>
          <w:iCs w:val="0"/>
          <w:szCs w:val="26"/>
          <w:lang w:val="en-US"/>
        </w:rPr>
        <w:t>31</w:t>
      </w:r>
      <w:r w:rsidRPr="00B91ADB">
        <w:rPr>
          <w:rFonts w:eastAsia="Calibri"/>
          <w:b/>
          <w:bCs/>
          <w:i w:val="0"/>
          <w:iCs w:val="0"/>
          <w:szCs w:val="26"/>
          <w:lang w:val="en-US"/>
        </w:rPr>
        <w:t>. Bản đồ rủi ro lũ quét đối với đường giao thông của các tỉnh miền núi phía Bắc ứng với kịch bản RCP4.5, thời kỳ đến năm 2050</w:t>
      </w:r>
      <w:bookmarkEnd w:id="118"/>
    </w:p>
    <w:p w:rsidR="00203B6F" w:rsidRPr="00B91ADB" w:rsidRDefault="00203B6F" w:rsidP="00203B6F">
      <w:pPr>
        <w:rPr>
          <w:rFonts w:ascii="Times New Roman" w:hAnsi="Times New Roman"/>
          <w:sz w:val="26"/>
          <w:szCs w:val="26"/>
        </w:rPr>
      </w:pPr>
      <w:r w:rsidRPr="00B91ADB">
        <w:rPr>
          <w:rFonts w:ascii="Times New Roman" w:hAnsi="Times New Roman"/>
          <w:noProof/>
          <w:sz w:val="26"/>
          <w:szCs w:val="26"/>
        </w:rPr>
        <w:lastRenderedPageBreak/>
        <w:drawing>
          <wp:inline distT="0" distB="0" distL="0" distR="0" wp14:anchorId="7FAF78E3" wp14:editId="09BD9361">
            <wp:extent cx="5579745" cy="3754120"/>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PV_GT_85_25.jpg"/>
                    <pic:cNvPicPr/>
                  </pic:nvPicPr>
                  <pic:blipFill>
                    <a:blip r:embed="rId79" cstate="screen">
                      <a:extLst>
                        <a:ext uri="{28A0092B-C50C-407E-A947-70E740481C1C}">
                          <a14:useLocalDpi xmlns:a14="http://schemas.microsoft.com/office/drawing/2010/main"/>
                        </a:ext>
                      </a:extLst>
                    </a:blip>
                    <a:stretch>
                      <a:fillRect/>
                    </a:stretch>
                  </pic:blipFill>
                  <pic:spPr>
                    <a:xfrm>
                      <a:off x="0" y="0"/>
                      <a:ext cx="5579745" cy="3754120"/>
                    </a:xfrm>
                    <a:prstGeom prst="rect">
                      <a:avLst/>
                    </a:prstGeom>
                  </pic:spPr>
                </pic:pic>
              </a:graphicData>
            </a:graphic>
          </wp:inline>
        </w:drawing>
      </w:r>
    </w:p>
    <w:p w:rsidR="00203B6F" w:rsidRPr="00B91ADB" w:rsidRDefault="00203B6F" w:rsidP="00B91ADB">
      <w:pPr>
        <w:pStyle w:val="StyleFigureAutoCenteredBefore12ptAfter12pt"/>
        <w:spacing w:line="276" w:lineRule="auto"/>
        <w:rPr>
          <w:szCs w:val="26"/>
        </w:rPr>
      </w:pPr>
      <w:bookmarkStart w:id="119" w:name="_Toc461178465"/>
      <w:r w:rsidRPr="00B91ADB">
        <w:rPr>
          <w:rFonts w:eastAsia="Calibri"/>
          <w:b/>
          <w:bCs/>
          <w:i w:val="0"/>
          <w:iCs w:val="0"/>
          <w:szCs w:val="26"/>
          <w:lang w:val="en-US"/>
        </w:rPr>
        <w:t xml:space="preserve">Hình </w:t>
      </w:r>
      <w:r w:rsidR="00594FE5" w:rsidRPr="000D75C2">
        <w:rPr>
          <w:rFonts w:eastAsia="Calibri"/>
          <w:b/>
          <w:bCs/>
          <w:i w:val="0"/>
          <w:iCs w:val="0"/>
          <w:szCs w:val="26"/>
          <w:lang w:val="en-US"/>
        </w:rPr>
        <w:t>32</w:t>
      </w:r>
      <w:r w:rsidRPr="00B91ADB">
        <w:rPr>
          <w:rFonts w:eastAsia="Calibri"/>
          <w:b/>
          <w:bCs/>
          <w:i w:val="0"/>
          <w:iCs w:val="0"/>
          <w:szCs w:val="26"/>
          <w:lang w:val="en-US"/>
        </w:rPr>
        <w:t>. Bản đồ rủi ro lũ quét đối với đường giao thông của các tỉnh miền núi phía Bắc ứng với kịch bản RCP8.5, thời kỳ đến năm 2025</w:t>
      </w:r>
      <w:bookmarkEnd w:id="119"/>
    </w:p>
    <w:p w:rsidR="00203B6F" w:rsidRPr="00B91ADB" w:rsidRDefault="00203B6F" w:rsidP="00203B6F">
      <w:pPr>
        <w:rPr>
          <w:rFonts w:ascii="Times New Roman" w:hAnsi="Times New Roman"/>
          <w:sz w:val="26"/>
          <w:szCs w:val="26"/>
        </w:rPr>
      </w:pPr>
      <w:r w:rsidRPr="00B91ADB">
        <w:rPr>
          <w:rFonts w:ascii="Times New Roman" w:hAnsi="Times New Roman"/>
          <w:noProof/>
          <w:sz w:val="26"/>
          <w:szCs w:val="26"/>
        </w:rPr>
        <w:drawing>
          <wp:inline distT="0" distB="0" distL="0" distR="0" wp14:anchorId="48CBADE7" wp14:editId="48DB6390">
            <wp:extent cx="5579745" cy="3754120"/>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_VN_PV_GT_85_50.jpg"/>
                    <pic:cNvPicPr/>
                  </pic:nvPicPr>
                  <pic:blipFill>
                    <a:blip r:embed="rId80" cstate="screen">
                      <a:extLst>
                        <a:ext uri="{28A0092B-C50C-407E-A947-70E740481C1C}">
                          <a14:useLocalDpi xmlns:a14="http://schemas.microsoft.com/office/drawing/2010/main"/>
                        </a:ext>
                      </a:extLst>
                    </a:blip>
                    <a:stretch>
                      <a:fillRect/>
                    </a:stretch>
                  </pic:blipFill>
                  <pic:spPr>
                    <a:xfrm>
                      <a:off x="0" y="0"/>
                      <a:ext cx="5579745" cy="3754120"/>
                    </a:xfrm>
                    <a:prstGeom prst="rect">
                      <a:avLst/>
                    </a:prstGeom>
                  </pic:spPr>
                </pic:pic>
              </a:graphicData>
            </a:graphic>
          </wp:inline>
        </w:drawing>
      </w:r>
    </w:p>
    <w:p w:rsidR="00203B6F" w:rsidRPr="00B91ADB" w:rsidRDefault="00203B6F" w:rsidP="00B91ADB">
      <w:pPr>
        <w:pStyle w:val="StyleFigureAutoCenteredBefore12ptAfter12pt"/>
        <w:spacing w:line="276" w:lineRule="auto"/>
        <w:rPr>
          <w:szCs w:val="26"/>
        </w:rPr>
      </w:pPr>
      <w:bookmarkStart w:id="120" w:name="_Toc461178466"/>
      <w:r w:rsidRPr="00B91ADB">
        <w:rPr>
          <w:rFonts w:eastAsia="Calibri"/>
          <w:b/>
          <w:bCs/>
          <w:i w:val="0"/>
          <w:iCs w:val="0"/>
          <w:szCs w:val="26"/>
          <w:lang w:val="en-US"/>
        </w:rPr>
        <w:t xml:space="preserve">Hình </w:t>
      </w:r>
      <w:r w:rsidR="00594FE5" w:rsidRPr="000D75C2">
        <w:rPr>
          <w:rFonts w:eastAsia="Calibri"/>
          <w:b/>
          <w:bCs/>
          <w:i w:val="0"/>
          <w:iCs w:val="0"/>
          <w:szCs w:val="26"/>
          <w:lang w:val="en-US"/>
        </w:rPr>
        <w:t>33</w:t>
      </w:r>
      <w:r w:rsidRPr="00B91ADB">
        <w:rPr>
          <w:rFonts w:eastAsia="Calibri"/>
          <w:b/>
          <w:bCs/>
          <w:i w:val="0"/>
          <w:iCs w:val="0"/>
          <w:szCs w:val="26"/>
          <w:lang w:val="en-US"/>
        </w:rPr>
        <w:t>. Bản đồ rủi ro lũ quét đối với đường giao thông của các tỉnh miền núi phía Bắc ứng với kịch bản RCP8.5, thời kỳ đến năm 2050</w:t>
      </w:r>
      <w:bookmarkEnd w:id="120"/>
    </w:p>
    <w:p w:rsidR="00203B6F" w:rsidRPr="00B91ADB" w:rsidRDefault="00203B6F" w:rsidP="00B91ADB">
      <w:pPr>
        <w:contextualSpacing/>
        <w:rPr>
          <w:rFonts w:ascii="Times New Roman" w:hAnsi="Times New Roman"/>
          <w:sz w:val="26"/>
          <w:szCs w:val="26"/>
          <w:lang w:val="en-AU"/>
        </w:rPr>
      </w:pPr>
    </w:p>
    <w:p w:rsidR="00622659" w:rsidRPr="000D75C2" w:rsidRDefault="00622659" w:rsidP="00405AE7">
      <w:pPr>
        <w:rPr>
          <w:rFonts w:ascii="Times New Roman" w:hAnsi="Times New Roman"/>
          <w:sz w:val="26"/>
          <w:szCs w:val="26"/>
        </w:rPr>
      </w:pPr>
      <w:bookmarkStart w:id="121" w:name="_Toc408849576"/>
      <w:bookmarkStart w:id="122" w:name="_Toc408849655"/>
      <w:bookmarkStart w:id="123" w:name="_Toc409078099"/>
      <w:bookmarkStart w:id="124" w:name="_Toc409078179"/>
      <w:bookmarkStart w:id="125" w:name="_Toc409104293"/>
      <w:bookmarkStart w:id="126" w:name="_Toc409253895"/>
      <w:bookmarkStart w:id="127" w:name="_Toc409687718"/>
      <w:bookmarkStart w:id="128" w:name="_Toc410052401"/>
      <w:bookmarkStart w:id="129" w:name="_Toc411266731"/>
      <w:bookmarkStart w:id="130" w:name="_Toc412741433"/>
      <w:bookmarkStart w:id="131" w:name="_Toc412824722"/>
      <w:bookmarkStart w:id="132" w:name="_Toc413171486"/>
      <w:bookmarkStart w:id="133" w:name="_Toc413333322"/>
      <w:bookmarkStart w:id="134" w:name="_Toc413333494"/>
      <w:bookmarkStart w:id="135" w:name="_Toc413333586"/>
      <w:bookmarkStart w:id="136" w:name="_Toc413357068"/>
      <w:bookmarkStart w:id="137" w:name="_Toc413364341"/>
      <w:bookmarkStart w:id="138" w:name="_Toc413376897"/>
      <w:bookmarkStart w:id="139" w:name="_Toc408849595"/>
      <w:bookmarkStart w:id="140" w:name="_Toc408849674"/>
      <w:bookmarkStart w:id="141" w:name="_Toc409078119"/>
      <w:bookmarkStart w:id="142" w:name="_Toc409078198"/>
      <w:bookmarkStart w:id="143" w:name="_Toc409104312"/>
      <w:bookmarkStart w:id="144" w:name="_Toc409253914"/>
      <w:bookmarkStart w:id="145" w:name="_Toc409687736"/>
      <w:bookmarkStart w:id="146" w:name="_Toc410052419"/>
      <w:bookmarkStart w:id="147" w:name="_Toc411266744"/>
      <w:bookmarkStart w:id="148" w:name="_Toc412741446"/>
      <w:bookmarkStart w:id="149" w:name="_Toc412824735"/>
      <w:bookmarkStart w:id="150" w:name="_Toc413171499"/>
      <w:bookmarkStart w:id="151" w:name="_Toc413333335"/>
      <w:bookmarkStart w:id="152" w:name="_Toc413333507"/>
      <w:bookmarkStart w:id="153" w:name="_Toc413333599"/>
      <w:bookmarkStart w:id="154" w:name="_Toc413357081"/>
      <w:bookmarkStart w:id="155" w:name="_Toc413364354"/>
      <w:bookmarkStart w:id="156" w:name="_Toc413376910"/>
      <w:bookmarkStart w:id="157" w:name="_Toc409078120"/>
      <w:bookmarkStart w:id="158" w:name="_Toc409078199"/>
      <w:bookmarkStart w:id="159" w:name="_Toc409104313"/>
      <w:bookmarkStart w:id="160" w:name="_Toc409253915"/>
      <w:bookmarkStart w:id="161" w:name="_Toc409687737"/>
      <w:bookmarkStart w:id="162" w:name="_Toc410052420"/>
      <w:bookmarkStart w:id="163" w:name="_Toc411266745"/>
      <w:bookmarkStart w:id="164" w:name="_Toc412741447"/>
      <w:bookmarkStart w:id="165" w:name="_Toc412824736"/>
      <w:bookmarkStart w:id="166" w:name="_Toc413171500"/>
      <w:bookmarkStart w:id="167" w:name="_Toc413333336"/>
      <w:bookmarkStart w:id="168" w:name="_Toc413333508"/>
      <w:bookmarkStart w:id="169" w:name="_Toc413333600"/>
      <w:bookmarkStart w:id="170" w:name="_Toc413357082"/>
      <w:bookmarkStart w:id="171" w:name="_Toc413364355"/>
      <w:bookmarkStart w:id="172" w:name="_Toc413376911"/>
      <w:bookmarkStart w:id="173" w:name="_Toc408849602"/>
      <w:bookmarkStart w:id="174" w:name="_Toc408849681"/>
      <w:bookmarkStart w:id="175" w:name="_Toc409078124"/>
      <w:bookmarkStart w:id="176" w:name="_Toc409078203"/>
      <w:bookmarkStart w:id="177" w:name="_Toc409104317"/>
      <w:bookmarkStart w:id="178" w:name="_Toc409253919"/>
      <w:bookmarkStart w:id="179" w:name="_Toc409687741"/>
      <w:bookmarkStart w:id="180" w:name="_Toc410052424"/>
      <w:bookmarkStart w:id="181" w:name="_Toc411266749"/>
      <w:bookmarkStart w:id="182" w:name="_Toc412741451"/>
      <w:bookmarkStart w:id="183" w:name="_Toc412824740"/>
      <w:bookmarkStart w:id="184" w:name="_Toc413171505"/>
      <w:bookmarkStart w:id="185" w:name="_Toc413333341"/>
      <w:bookmarkStart w:id="186" w:name="_Toc413333513"/>
      <w:bookmarkStart w:id="187" w:name="_Toc413333605"/>
      <w:bookmarkStart w:id="188" w:name="_Toc413357087"/>
      <w:bookmarkStart w:id="189" w:name="_Toc413364360"/>
      <w:bookmarkStart w:id="190" w:name="_Toc413376916"/>
      <w:bookmarkStart w:id="191" w:name="_Toc413171509"/>
      <w:bookmarkStart w:id="192" w:name="_Toc413171513"/>
      <w:bookmarkStart w:id="193" w:name="_Toc413171514"/>
      <w:bookmarkStart w:id="194" w:name="_Toc413171516"/>
      <w:bookmarkStart w:id="195" w:name="_Toc413171517"/>
      <w:bookmarkStart w:id="196" w:name="_Toc413171786"/>
      <w:bookmarkStart w:id="197" w:name="_Toc413171582"/>
      <w:bookmarkStart w:id="198" w:name="_Toc413171583"/>
      <w:bookmarkStart w:id="199" w:name="_Toc413171585"/>
      <w:bookmarkStart w:id="200" w:name="_Toc413171586"/>
      <w:bookmarkStart w:id="201" w:name="_Toc413171588"/>
      <w:bookmarkStart w:id="202" w:name="_Toc413171653"/>
      <w:bookmarkStart w:id="203" w:name="_Toc413171654"/>
      <w:bookmarkStart w:id="204" w:name="_Toc413171656"/>
      <w:bookmarkStart w:id="205" w:name="_Toc413171657"/>
      <w:bookmarkStart w:id="206" w:name="_Toc413171724"/>
      <w:bookmarkStart w:id="207" w:name="_Toc413171725"/>
      <w:bookmarkStart w:id="208" w:name="_Toc413171726"/>
      <w:bookmarkStart w:id="209" w:name="_Toc413171728"/>
      <w:bookmarkStart w:id="210" w:name="_Toc413171739"/>
      <w:bookmarkStart w:id="211" w:name="_Toc413171742"/>
      <w:bookmarkStart w:id="212" w:name="_Toc413171745"/>
      <w:bookmarkStart w:id="213" w:name="_Toc413171748"/>
      <w:bookmarkStart w:id="214" w:name="_Toc408849610"/>
      <w:bookmarkStart w:id="215" w:name="_Toc408849689"/>
      <w:bookmarkStart w:id="216" w:name="_Toc409078132"/>
      <w:bookmarkStart w:id="217" w:name="_Toc409078211"/>
      <w:bookmarkStart w:id="218" w:name="_Toc409104325"/>
      <w:bookmarkStart w:id="219" w:name="_Toc409253942"/>
      <w:bookmarkStart w:id="220" w:name="_Toc409687765"/>
      <w:bookmarkStart w:id="221" w:name="_Toc410052443"/>
      <w:bookmarkStart w:id="222" w:name="_Toc411266768"/>
      <w:bookmarkStart w:id="223" w:name="_Toc412741474"/>
      <w:bookmarkStart w:id="224" w:name="_Toc412824760"/>
      <w:bookmarkStart w:id="225" w:name="_Toc413171762"/>
      <w:bookmarkStart w:id="226" w:name="_Toc413333362"/>
      <w:bookmarkStart w:id="227" w:name="_Toc413333531"/>
      <w:bookmarkStart w:id="228" w:name="_Toc413333616"/>
      <w:bookmarkStart w:id="229" w:name="_Toc413357098"/>
      <w:bookmarkStart w:id="230" w:name="_Toc413364371"/>
      <w:bookmarkStart w:id="231" w:name="_Toc413376927"/>
      <w:bookmarkStart w:id="232" w:name="_Toc409078133"/>
      <w:bookmarkStart w:id="233" w:name="_Toc409078212"/>
      <w:bookmarkStart w:id="234" w:name="_Toc409104326"/>
      <w:bookmarkStart w:id="235" w:name="_Toc409253943"/>
      <w:bookmarkStart w:id="236" w:name="_Toc409687766"/>
      <w:bookmarkStart w:id="237" w:name="_Toc410052444"/>
      <w:bookmarkStart w:id="238" w:name="_Toc411266769"/>
      <w:bookmarkStart w:id="239" w:name="_Toc412741475"/>
      <w:bookmarkStart w:id="240" w:name="_Toc412824761"/>
      <w:bookmarkStart w:id="241" w:name="_Toc413171763"/>
      <w:bookmarkStart w:id="242" w:name="_Toc413333363"/>
      <w:bookmarkStart w:id="243" w:name="_Toc413333532"/>
      <w:bookmarkStart w:id="244" w:name="_Toc413333617"/>
      <w:bookmarkStart w:id="245" w:name="_Toc413357099"/>
      <w:bookmarkStart w:id="246" w:name="_Toc413364372"/>
      <w:bookmarkStart w:id="247" w:name="_Toc41337692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38504C" w:rsidRPr="000D75C2" w:rsidRDefault="00B877CC" w:rsidP="00405AE7">
      <w:pPr>
        <w:pStyle w:val="Heading3"/>
        <w:numPr>
          <w:ilvl w:val="0"/>
          <w:numId w:val="0"/>
        </w:numPr>
        <w:spacing w:line="276" w:lineRule="auto"/>
        <w:ind w:left="720" w:hanging="720"/>
        <w:rPr>
          <w:rFonts w:ascii="Times New Roman" w:hAnsi="Times New Roman" w:cs="Times New Roman"/>
          <w:sz w:val="26"/>
          <w:lang w:val="pt-BR"/>
        </w:rPr>
      </w:pPr>
      <w:bookmarkStart w:id="248" w:name="_Toc463427359"/>
      <w:bookmarkStart w:id="249" w:name="_Toc453787660"/>
      <w:r w:rsidRPr="00B91ADB">
        <w:rPr>
          <w:rFonts w:ascii="Times New Roman" w:hAnsi="Times New Roman" w:cs="Times New Roman"/>
          <w:sz w:val="26"/>
          <w:lang w:val="pt-BR"/>
        </w:rPr>
        <w:t>Hoạt động</w:t>
      </w:r>
      <w:r w:rsidR="0038504C" w:rsidRPr="00B91ADB">
        <w:rPr>
          <w:rFonts w:ascii="Times New Roman" w:hAnsi="Times New Roman" w:cs="Times New Roman"/>
          <w:sz w:val="26"/>
          <w:lang w:val="pt-BR"/>
        </w:rPr>
        <w:t xml:space="preserve"> 1</w:t>
      </w:r>
      <w:r w:rsidR="00D20C8A" w:rsidRPr="00B91ADB">
        <w:rPr>
          <w:rFonts w:ascii="Times New Roman" w:hAnsi="Times New Roman" w:cs="Times New Roman"/>
          <w:sz w:val="26"/>
          <w:lang w:val="pt-BR"/>
        </w:rPr>
        <w:t>7</w:t>
      </w:r>
      <w:r w:rsidR="0038504C" w:rsidRPr="00B91ADB">
        <w:rPr>
          <w:rFonts w:ascii="Times New Roman" w:hAnsi="Times New Roman" w:cs="Times New Roman"/>
          <w:sz w:val="26"/>
          <w:lang w:val="pt-BR"/>
        </w:rPr>
        <w:t xml:space="preserve">: </w:t>
      </w:r>
      <w:r w:rsidRPr="00B91ADB">
        <w:rPr>
          <w:rFonts w:ascii="Times New Roman" w:hAnsi="Times New Roman" w:cs="Times New Roman"/>
          <w:sz w:val="26"/>
          <w:lang w:val="pt-BR"/>
        </w:rPr>
        <w:t>Tư vấn phương pháp lập bản đồ rủi ro</w:t>
      </w:r>
      <w:bookmarkEnd w:id="248"/>
      <w:r w:rsidRPr="00B91ADB">
        <w:rPr>
          <w:rFonts w:ascii="Times New Roman" w:hAnsi="Times New Roman" w:cs="Times New Roman"/>
          <w:sz w:val="26"/>
          <w:lang w:val="pt-BR"/>
        </w:rPr>
        <w:t xml:space="preserve"> </w:t>
      </w:r>
      <w:bookmarkEnd w:id="249"/>
    </w:p>
    <w:p w:rsidR="00C56BF3" w:rsidRPr="000D75C2" w:rsidRDefault="00C56BF3" w:rsidP="00405AE7">
      <w:pPr>
        <w:rPr>
          <w:rFonts w:ascii="Times New Roman" w:hAnsi="Times New Roman"/>
          <w:sz w:val="26"/>
          <w:szCs w:val="26"/>
        </w:rPr>
      </w:pPr>
    </w:p>
    <w:p w:rsidR="00C56BF3" w:rsidRPr="000D75C2" w:rsidRDefault="00A44131" w:rsidP="00405AE7">
      <w:pPr>
        <w:rPr>
          <w:rFonts w:ascii="Times New Roman" w:hAnsi="Times New Roman"/>
          <w:sz w:val="26"/>
          <w:szCs w:val="26"/>
        </w:rPr>
      </w:pPr>
      <w:r w:rsidRPr="00B91ADB">
        <w:rPr>
          <w:rFonts w:ascii="Times New Roman" w:hAnsi="Times New Roman"/>
          <w:sz w:val="26"/>
          <w:szCs w:val="26"/>
        </w:rPr>
        <w:t xml:space="preserve">Nhóm thực hiện </w:t>
      </w:r>
      <w:r w:rsidR="00911565" w:rsidRPr="00B91ADB">
        <w:rPr>
          <w:rFonts w:ascii="Times New Roman" w:hAnsi="Times New Roman"/>
          <w:sz w:val="26"/>
          <w:szCs w:val="26"/>
        </w:rPr>
        <w:t>hoạt động</w:t>
      </w:r>
      <w:r w:rsidR="00C56BF3" w:rsidRPr="00B91ADB">
        <w:rPr>
          <w:rFonts w:ascii="Times New Roman" w:hAnsi="Times New Roman"/>
          <w:sz w:val="26"/>
          <w:szCs w:val="26"/>
        </w:rPr>
        <w:t xml:space="preserve"> </w:t>
      </w:r>
      <w:r w:rsidR="0022338F" w:rsidRPr="00B91ADB">
        <w:rPr>
          <w:rFonts w:ascii="Times New Roman" w:hAnsi="Times New Roman"/>
          <w:sz w:val="26"/>
          <w:szCs w:val="26"/>
          <w:lang w:val="pt-BR"/>
        </w:rPr>
        <w:t>Đánh giá TTDBTT do BĐKH và lập bản đồ rủi ro</w:t>
      </w:r>
      <w:r w:rsidR="00C56BF3" w:rsidRPr="00B91ADB">
        <w:rPr>
          <w:rFonts w:ascii="Times New Roman" w:hAnsi="Times New Roman"/>
          <w:sz w:val="26"/>
          <w:szCs w:val="26"/>
        </w:rPr>
        <w:t xml:space="preserve">, cùng với các chuyên gia tư vấn </w:t>
      </w:r>
      <w:r w:rsidR="00830A35" w:rsidRPr="00B91ADB">
        <w:rPr>
          <w:rFonts w:ascii="Times New Roman" w:hAnsi="Times New Roman"/>
          <w:sz w:val="26"/>
          <w:szCs w:val="26"/>
        </w:rPr>
        <w:t>thành</w:t>
      </w:r>
      <w:r w:rsidRPr="00B91ADB">
        <w:rPr>
          <w:rFonts w:ascii="Times New Roman" w:hAnsi="Times New Roman"/>
          <w:sz w:val="26"/>
          <w:szCs w:val="26"/>
        </w:rPr>
        <w:t xml:space="preserve"> lập bản đồ rủi ro </w:t>
      </w:r>
      <w:r w:rsidR="00830A35" w:rsidRPr="00B91ADB">
        <w:rPr>
          <w:rFonts w:ascii="Times New Roman" w:hAnsi="Times New Roman"/>
          <w:sz w:val="26"/>
          <w:szCs w:val="26"/>
        </w:rPr>
        <w:t xml:space="preserve"> sẽ trình bày phương pháp luận, bao gồm các yếu tố và trọng số</w:t>
      </w:r>
      <w:r w:rsidRPr="00B91ADB">
        <w:rPr>
          <w:rFonts w:ascii="Times New Roman" w:hAnsi="Times New Roman"/>
          <w:sz w:val="26"/>
          <w:szCs w:val="26"/>
        </w:rPr>
        <w:t xml:space="preserve"> cho một nhóm các chuyên gia và các bên liên quan</w:t>
      </w:r>
      <w:r w:rsidR="00C56BF3" w:rsidRPr="00B91ADB">
        <w:rPr>
          <w:rFonts w:ascii="Times New Roman" w:hAnsi="Times New Roman"/>
          <w:sz w:val="26"/>
          <w:szCs w:val="26"/>
        </w:rPr>
        <w:t xml:space="preserve"> thông qua một hội thảo </w:t>
      </w:r>
      <w:r w:rsidRPr="00B91ADB">
        <w:rPr>
          <w:rFonts w:ascii="Times New Roman" w:hAnsi="Times New Roman"/>
          <w:sz w:val="26"/>
          <w:szCs w:val="26"/>
        </w:rPr>
        <w:t>tham</w:t>
      </w:r>
      <w:r w:rsidR="00C56BF3" w:rsidRPr="00B91ADB">
        <w:rPr>
          <w:rFonts w:ascii="Times New Roman" w:hAnsi="Times New Roman"/>
          <w:sz w:val="26"/>
          <w:szCs w:val="26"/>
        </w:rPr>
        <w:t xml:space="preserve"> vấn. Hội thảo sẽ tập trung vào cả hai </w:t>
      </w:r>
      <w:r w:rsidRPr="00B91ADB">
        <w:rPr>
          <w:rFonts w:ascii="Times New Roman" w:hAnsi="Times New Roman"/>
          <w:sz w:val="26"/>
          <w:szCs w:val="26"/>
        </w:rPr>
        <w:t>yếu tố</w:t>
      </w:r>
      <w:r w:rsidR="00C56BF3" w:rsidRPr="00B91ADB">
        <w:rPr>
          <w:rFonts w:ascii="Times New Roman" w:hAnsi="Times New Roman"/>
          <w:sz w:val="26"/>
          <w:szCs w:val="26"/>
        </w:rPr>
        <w:t xml:space="preserve"> kỹ thuật và phi kỹ thuật </w:t>
      </w:r>
      <w:r w:rsidRPr="00B91ADB">
        <w:rPr>
          <w:rFonts w:ascii="Times New Roman" w:hAnsi="Times New Roman"/>
          <w:sz w:val="26"/>
          <w:szCs w:val="26"/>
        </w:rPr>
        <w:t>trong</w:t>
      </w:r>
      <w:r w:rsidR="00C56BF3" w:rsidRPr="00B91ADB">
        <w:rPr>
          <w:rFonts w:ascii="Times New Roman" w:hAnsi="Times New Roman"/>
          <w:sz w:val="26"/>
          <w:szCs w:val="26"/>
        </w:rPr>
        <w:t xml:space="preserve"> quá trình lập bản đồ </w:t>
      </w:r>
      <w:r w:rsidRPr="00B91ADB">
        <w:rPr>
          <w:rFonts w:ascii="Times New Roman" w:hAnsi="Times New Roman"/>
          <w:sz w:val="26"/>
          <w:szCs w:val="26"/>
        </w:rPr>
        <w:t>rủi ro</w:t>
      </w:r>
      <w:r w:rsidR="00C56BF3" w:rsidRPr="00B91ADB">
        <w:rPr>
          <w:rFonts w:ascii="Times New Roman" w:hAnsi="Times New Roman"/>
          <w:sz w:val="26"/>
          <w:szCs w:val="26"/>
        </w:rPr>
        <w:t xml:space="preserve">. </w:t>
      </w:r>
      <w:r w:rsidRPr="00B91ADB">
        <w:rPr>
          <w:rFonts w:ascii="Times New Roman" w:hAnsi="Times New Roman"/>
          <w:sz w:val="26"/>
          <w:szCs w:val="26"/>
        </w:rPr>
        <w:t xml:space="preserve">Các câu </w:t>
      </w:r>
      <w:r w:rsidR="00C56BF3" w:rsidRPr="00B91ADB">
        <w:rPr>
          <w:rFonts w:ascii="Times New Roman" w:hAnsi="Times New Roman"/>
          <w:sz w:val="26"/>
          <w:szCs w:val="26"/>
        </w:rPr>
        <w:t xml:space="preserve">hỏi chính </w:t>
      </w:r>
      <w:r w:rsidRPr="00B91ADB">
        <w:rPr>
          <w:rFonts w:ascii="Times New Roman" w:hAnsi="Times New Roman"/>
          <w:sz w:val="26"/>
          <w:szCs w:val="26"/>
        </w:rPr>
        <w:t>cần</w:t>
      </w:r>
      <w:r w:rsidR="00C56BF3" w:rsidRPr="00B91ADB">
        <w:rPr>
          <w:rFonts w:ascii="Times New Roman" w:hAnsi="Times New Roman"/>
          <w:sz w:val="26"/>
          <w:szCs w:val="26"/>
        </w:rPr>
        <w:t xml:space="preserve"> thảo luận bao gồm:</w:t>
      </w:r>
    </w:p>
    <w:p w:rsidR="003C1E94" w:rsidRPr="000D75C2" w:rsidRDefault="003C1E94" w:rsidP="00405AE7">
      <w:pPr>
        <w:rPr>
          <w:rFonts w:ascii="Times New Roman" w:hAnsi="Times New Roman"/>
          <w:sz w:val="26"/>
          <w:szCs w:val="26"/>
        </w:rPr>
      </w:pPr>
    </w:p>
    <w:p w:rsidR="00A44131" w:rsidRPr="000D75C2" w:rsidRDefault="00A44131" w:rsidP="00405AE7">
      <w:pPr>
        <w:numPr>
          <w:ilvl w:val="0"/>
          <w:numId w:val="17"/>
        </w:numPr>
        <w:rPr>
          <w:rFonts w:ascii="Times New Roman" w:hAnsi="Times New Roman"/>
          <w:sz w:val="26"/>
          <w:szCs w:val="26"/>
          <w:lang w:val="pt-BR"/>
        </w:rPr>
      </w:pPr>
      <w:r w:rsidRPr="00B91ADB">
        <w:rPr>
          <w:rFonts w:ascii="Times New Roman" w:hAnsi="Times New Roman"/>
          <w:sz w:val="26"/>
          <w:szCs w:val="26"/>
          <w:lang w:val="pt-BR"/>
        </w:rPr>
        <w:t xml:space="preserve">Phương pháp kỹ thuật </w:t>
      </w:r>
      <w:r w:rsidR="000B38A6" w:rsidRPr="00B91ADB">
        <w:rPr>
          <w:rFonts w:ascii="Times New Roman" w:hAnsi="Times New Roman"/>
          <w:sz w:val="26"/>
          <w:szCs w:val="26"/>
          <w:lang w:val="pt-BR"/>
        </w:rPr>
        <w:t xml:space="preserve">có đủ cơ sở vững chắc </w:t>
      </w:r>
      <w:r w:rsidRPr="00B91ADB">
        <w:rPr>
          <w:rFonts w:ascii="Times New Roman" w:hAnsi="Times New Roman"/>
          <w:sz w:val="26"/>
          <w:szCs w:val="26"/>
          <w:lang w:val="pt-BR"/>
        </w:rPr>
        <w:t xml:space="preserve">để </w:t>
      </w:r>
      <w:r w:rsidR="000B38A6" w:rsidRPr="00B91ADB">
        <w:rPr>
          <w:rFonts w:ascii="Times New Roman" w:hAnsi="Times New Roman"/>
          <w:sz w:val="26"/>
          <w:szCs w:val="26"/>
          <w:lang w:val="pt-BR"/>
        </w:rPr>
        <w:t>xác định</w:t>
      </w:r>
      <w:r w:rsidRPr="00B91ADB">
        <w:rPr>
          <w:rFonts w:ascii="Times New Roman" w:hAnsi="Times New Roman"/>
          <w:sz w:val="26"/>
          <w:szCs w:val="26"/>
          <w:lang w:val="pt-BR"/>
        </w:rPr>
        <w:t xml:space="preserve"> nguy </w:t>
      </w:r>
      <w:r w:rsidR="000B38A6" w:rsidRPr="00B91ADB">
        <w:rPr>
          <w:rFonts w:ascii="Times New Roman" w:hAnsi="Times New Roman"/>
          <w:sz w:val="26"/>
          <w:szCs w:val="26"/>
          <w:lang w:val="pt-BR"/>
        </w:rPr>
        <w:t xml:space="preserve">cơ </w:t>
      </w:r>
      <w:r w:rsidR="0004111C" w:rsidRPr="00B91ADB">
        <w:rPr>
          <w:rFonts w:ascii="Times New Roman" w:hAnsi="Times New Roman"/>
          <w:sz w:val="26"/>
          <w:szCs w:val="26"/>
        </w:rPr>
        <w:t>tiềm tàng</w:t>
      </w:r>
      <w:r w:rsidRPr="00B91ADB">
        <w:rPr>
          <w:rFonts w:ascii="Times New Roman" w:hAnsi="Times New Roman"/>
          <w:sz w:val="26"/>
          <w:szCs w:val="26"/>
          <w:lang w:val="pt-BR"/>
        </w:rPr>
        <w:t>?</w:t>
      </w:r>
    </w:p>
    <w:p w:rsidR="00A44131" w:rsidRPr="000D75C2" w:rsidRDefault="000B38A6" w:rsidP="00405AE7">
      <w:pPr>
        <w:numPr>
          <w:ilvl w:val="0"/>
          <w:numId w:val="17"/>
        </w:numPr>
        <w:rPr>
          <w:rFonts w:ascii="Times New Roman" w:hAnsi="Times New Roman"/>
          <w:sz w:val="26"/>
          <w:szCs w:val="26"/>
          <w:lang w:val="pt-BR"/>
        </w:rPr>
      </w:pPr>
      <w:r w:rsidRPr="00B91ADB">
        <w:rPr>
          <w:rFonts w:ascii="Times New Roman" w:hAnsi="Times New Roman"/>
          <w:sz w:val="26"/>
          <w:szCs w:val="26"/>
          <w:lang w:val="pt-BR"/>
        </w:rPr>
        <w:t>Anh / chị có đề xuất gì trong việc lập</w:t>
      </w:r>
      <w:r w:rsidR="00A44131" w:rsidRPr="00B91ADB">
        <w:rPr>
          <w:rFonts w:ascii="Times New Roman" w:hAnsi="Times New Roman"/>
          <w:sz w:val="26"/>
          <w:szCs w:val="26"/>
          <w:lang w:val="pt-BR"/>
        </w:rPr>
        <w:t xml:space="preserve"> một bản đồ </w:t>
      </w:r>
      <w:r w:rsidRPr="00B91ADB">
        <w:rPr>
          <w:rFonts w:ascii="Times New Roman" w:hAnsi="Times New Roman"/>
          <w:sz w:val="26"/>
          <w:szCs w:val="26"/>
          <w:lang w:val="pt-BR"/>
        </w:rPr>
        <w:t xml:space="preserve">atlas dễ </w:t>
      </w:r>
      <w:r w:rsidR="00A44131" w:rsidRPr="00B91ADB">
        <w:rPr>
          <w:rFonts w:ascii="Times New Roman" w:hAnsi="Times New Roman"/>
          <w:sz w:val="26"/>
          <w:szCs w:val="26"/>
          <w:lang w:val="pt-BR"/>
        </w:rPr>
        <w:t>sử dụng?</w:t>
      </w:r>
    </w:p>
    <w:p w:rsidR="00A44131" w:rsidRPr="000D75C2" w:rsidRDefault="000B38A6" w:rsidP="00405AE7">
      <w:pPr>
        <w:numPr>
          <w:ilvl w:val="0"/>
          <w:numId w:val="17"/>
        </w:numPr>
        <w:rPr>
          <w:rFonts w:ascii="Times New Roman" w:hAnsi="Times New Roman"/>
          <w:sz w:val="26"/>
          <w:szCs w:val="26"/>
          <w:lang w:val="pt-BR"/>
        </w:rPr>
      </w:pPr>
      <w:r w:rsidRPr="00B91ADB">
        <w:rPr>
          <w:rFonts w:ascii="Times New Roman" w:hAnsi="Times New Roman"/>
          <w:sz w:val="26"/>
          <w:szCs w:val="26"/>
          <w:lang w:val="pt-BR"/>
        </w:rPr>
        <w:t xml:space="preserve">Anh / chị </w:t>
      </w:r>
      <w:r w:rsidR="00A44131" w:rsidRPr="00B91ADB">
        <w:rPr>
          <w:rFonts w:ascii="Times New Roman" w:hAnsi="Times New Roman"/>
          <w:sz w:val="26"/>
          <w:szCs w:val="26"/>
          <w:lang w:val="pt-BR"/>
        </w:rPr>
        <w:t xml:space="preserve">sẽ hiểu và sử dụng bản đồ </w:t>
      </w:r>
      <w:r w:rsidRPr="00B91ADB">
        <w:rPr>
          <w:rFonts w:ascii="Times New Roman" w:hAnsi="Times New Roman"/>
          <w:sz w:val="26"/>
          <w:szCs w:val="26"/>
          <w:lang w:val="pt-BR"/>
        </w:rPr>
        <w:t xml:space="preserve">atlas như thế nào </w:t>
      </w:r>
      <w:r w:rsidR="00A44131" w:rsidRPr="00B91ADB">
        <w:rPr>
          <w:rFonts w:ascii="Times New Roman" w:hAnsi="Times New Roman"/>
          <w:sz w:val="26"/>
          <w:szCs w:val="26"/>
          <w:lang w:val="pt-BR"/>
        </w:rPr>
        <w:t xml:space="preserve">trong việc đưa ra các quyết định liên quan đến </w:t>
      </w:r>
      <w:r w:rsidRPr="00B91ADB">
        <w:rPr>
          <w:rFonts w:ascii="Times New Roman" w:hAnsi="Times New Roman"/>
          <w:sz w:val="26"/>
          <w:szCs w:val="26"/>
          <w:lang w:val="pt-BR"/>
        </w:rPr>
        <w:t>Vận hành và Bảo trì</w:t>
      </w:r>
      <w:r w:rsidR="00A44131" w:rsidRPr="00B91ADB">
        <w:rPr>
          <w:rFonts w:ascii="Times New Roman" w:hAnsi="Times New Roman"/>
          <w:sz w:val="26"/>
          <w:szCs w:val="26"/>
          <w:lang w:val="pt-BR"/>
        </w:rPr>
        <w:t xml:space="preserve">, </w:t>
      </w:r>
      <w:r w:rsidRPr="00B91ADB">
        <w:rPr>
          <w:rFonts w:ascii="Times New Roman" w:hAnsi="Times New Roman"/>
          <w:sz w:val="26"/>
          <w:szCs w:val="26"/>
          <w:lang w:val="pt-BR"/>
        </w:rPr>
        <w:t>cũng như các quyết định khác có liên quan đến</w:t>
      </w:r>
      <w:r w:rsidR="00A44131" w:rsidRPr="00B91ADB">
        <w:rPr>
          <w:rFonts w:ascii="Times New Roman" w:hAnsi="Times New Roman"/>
          <w:sz w:val="26"/>
          <w:szCs w:val="26"/>
          <w:lang w:val="pt-BR"/>
        </w:rPr>
        <w:t xml:space="preserve"> </w:t>
      </w:r>
      <w:r w:rsidRPr="00B91ADB">
        <w:rPr>
          <w:rFonts w:ascii="Times New Roman" w:hAnsi="Times New Roman"/>
          <w:sz w:val="26"/>
          <w:szCs w:val="26"/>
          <w:lang w:val="pt-BR"/>
        </w:rPr>
        <w:t>CSHT</w:t>
      </w:r>
      <w:r w:rsidR="00A44131" w:rsidRPr="00B91ADB">
        <w:rPr>
          <w:rFonts w:ascii="Times New Roman" w:hAnsi="Times New Roman"/>
          <w:sz w:val="26"/>
          <w:szCs w:val="26"/>
          <w:lang w:val="pt-BR"/>
        </w:rPr>
        <w:t>?</w:t>
      </w:r>
    </w:p>
    <w:p w:rsidR="00A44131" w:rsidRPr="000D75C2" w:rsidRDefault="00A44131" w:rsidP="00405AE7">
      <w:pPr>
        <w:numPr>
          <w:ilvl w:val="0"/>
          <w:numId w:val="17"/>
        </w:numPr>
        <w:rPr>
          <w:rFonts w:ascii="Times New Roman" w:hAnsi="Times New Roman"/>
          <w:sz w:val="26"/>
          <w:szCs w:val="26"/>
          <w:lang w:val="pt-BR"/>
        </w:rPr>
      </w:pPr>
      <w:r w:rsidRPr="00B91ADB">
        <w:rPr>
          <w:rFonts w:ascii="Times New Roman" w:hAnsi="Times New Roman"/>
          <w:sz w:val="26"/>
          <w:szCs w:val="26"/>
          <w:lang w:val="pt-BR"/>
        </w:rPr>
        <w:t xml:space="preserve">Làm thế nào </w:t>
      </w:r>
      <w:r w:rsidR="000B38A6" w:rsidRPr="00B91ADB">
        <w:rPr>
          <w:rFonts w:ascii="Times New Roman" w:hAnsi="Times New Roman"/>
          <w:sz w:val="26"/>
          <w:szCs w:val="26"/>
          <w:lang w:val="pt-BR"/>
        </w:rPr>
        <w:t xml:space="preserve">để duy trì </w:t>
      </w:r>
      <w:r w:rsidRPr="00B91ADB">
        <w:rPr>
          <w:rFonts w:ascii="Times New Roman" w:hAnsi="Times New Roman"/>
          <w:sz w:val="26"/>
          <w:szCs w:val="26"/>
          <w:lang w:val="pt-BR"/>
        </w:rPr>
        <w:t xml:space="preserve">quá trình này trong tương lai? </w:t>
      </w:r>
      <w:r w:rsidR="008A2AFF" w:rsidRPr="00B91ADB">
        <w:rPr>
          <w:rFonts w:ascii="Times New Roman" w:hAnsi="Times New Roman"/>
          <w:sz w:val="26"/>
          <w:szCs w:val="26"/>
          <w:lang w:val="pt-BR"/>
        </w:rPr>
        <w:t>Liệu c</w:t>
      </w:r>
      <w:r w:rsidR="000B38A6" w:rsidRPr="00B91ADB">
        <w:rPr>
          <w:rFonts w:ascii="Times New Roman" w:hAnsi="Times New Roman"/>
          <w:sz w:val="26"/>
          <w:szCs w:val="26"/>
          <w:lang w:val="pt-BR"/>
        </w:rPr>
        <w:t xml:space="preserve">ác </w:t>
      </w:r>
      <w:r w:rsidRPr="00B91ADB">
        <w:rPr>
          <w:rFonts w:ascii="Times New Roman" w:hAnsi="Times New Roman"/>
          <w:sz w:val="26"/>
          <w:szCs w:val="26"/>
          <w:lang w:val="pt-BR"/>
        </w:rPr>
        <w:t xml:space="preserve">bản đồ và sản phẩm có thể được cập nhật thường xuyên để phản ánh </w:t>
      </w:r>
      <w:r w:rsidR="008A2AFF" w:rsidRPr="00B91ADB">
        <w:rPr>
          <w:rFonts w:ascii="Times New Roman" w:hAnsi="Times New Roman"/>
          <w:sz w:val="26"/>
          <w:szCs w:val="26"/>
          <w:lang w:val="pt-BR"/>
        </w:rPr>
        <w:t>các biến đổi đang diễn ra</w:t>
      </w:r>
      <w:r w:rsidRPr="00B91ADB">
        <w:rPr>
          <w:rFonts w:ascii="Times New Roman" w:hAnsi="Times New Roman"/>
          <w:sz w:val="26"/>
          <w:szCs w:val="26"/>
          <w:lang w:val="pt-BR"/>
        </w:rPr>
        <w:t>?</w:t>
      </w:r>
    </w:p>
    <w:p w:rsidR="00A44131" w:rsidRPr="000D75C2" w:rsidRDefault="008A2AFF" w:rsidP="00405AE7">
      <w:pPr>
        <w:numPr>
          <w:ilvl w:val="0"/>
          <w:numId w:val="17"/>
        </w:numPr>
        <w:rPr>
          <w:rFonts w:ascii="Times New Roman" w:hAnsi="Times New Roman"/>
          <w:sz w:val="26"/>
          <w:szCs w:val="26"/>
          <w:lang w:val="pt-BR"/>
        </w:rPr>
      </w:pPr>
      <w:r w:rsidRPr="00B91ADB">
        <w:rPr>
          <w:rFonts w:ascii="Times New Roman" w:hAnsi="Times New Roman"/>
          <w:sz w:val="26"/>
          <w:szCs w:val="26"/>
          <w:lang w:val="pt-BR"/>
        </w:rPr>
        <w:t xml:space="preserve">Liệu những </w:t>
      </w:r>
      <w:r w:rsidR="00A44131" w:rsidRPr="00B91ADB">
        <w:rPr>
          <w:rFonts w:ascii="Times New Roman" w:hAnsi="Times New Roman"/>
          <w:sz w:val="26"/>
          <w:szCs w:val="26"/>
          <w:lang w:val="pt-BR"/>
        </w:rPr>
        <w:t xml:space="preserve">kiến thức, công cụ, và các dữ liệu có thể được chuyển giao cho cơ quan cấp tỉnh hoặc huyện để họ tiếp tục quá trình </w:t>
      </w:r>
      <w:r w:rsidRPr="00B91ADB">
        <w:rPr>
          <w:rFonts w:ascii="Times New Roman" w:hAnsi="Times New Roman"/>
          <w:sz w:val="26"/>
          <w:szCs w:val="26"/>
          <w:lang w:val="pt-BR"/>
        </w:rPr>
        <w:t xml:space="preserve">nghiên cứu </w:t>
      </w:r>
      <w:r w:rsidR="0022338F" w:rsidRPr="00B91ADB">
        <w:rPr>
          <w:rFonts w:ascii="Times New Roman" w:hAnsi="Times New Roman"/>
          <w:sz w:val="26"/>
          <w:szCs w:val="26"/>
          <w:lang w:val="pt-BR"/>
        </w:rPr>
        <w:t xml:space="preserve">Đánh giá TTDBTT do BĐKH và lập bản đồ rủi ro </w:t>
      </w:r>
      <w:r w:rsidR="00A44131" w:rsidRPr="00B91ADB">
        <w:rPr>
          <w:rFonts w:ascii="Times New Roman" w:hAnsi="Times New Roman"/>
          <w:sz w:val="26"/>
          <w:szCs w:val="26"/>
          <w:lang w:val="pt-BR"/>
        </w:rPr>
        <w:t>trong tương lai?</w:t>
      </w:r>
    </w:p>
    <w:p w:rsidR="00622659" w:rsidRPr="000D75C2" w:rsidRDefault="00622659" w:rsidP="00405AE7">
      <w:pPr>
        <w:rPr>
          <w:rFonts w:ascii="Times New Roman" w:hAnsi="Times New Roman"/>
          <w:sz w:val="26"/>
          <w:szCs w:val="26"/>
        </w:rPr>
      </w:pPr>
    </w:p>
    <w:p w:rsidR="0015591A" w:rsidRPr="000D75C2" w:rsidRDefault="00C56BF3" w:rsidP="00405AE7">
      <w:pPr>
        <w:pStyle w:val="Heading3"/>
        <w:numPr>
          <w:ilvl w:val="0"/>
          <w:numId w:val="0"/>
        </w:numPr>
        <w:spacing w:line="276" w:lineRule="auto"/>
        <w:ind w:left="720" w:hanging="720"/>
        <w:rPr>
          <w:rFonts w:ascii="Times New Roman" w:hAnsi="Times New Roman" w:cs="Times New Roman"/>
          <w:sz w:val="26"/>
          <w:lang w:val="pt-BR"/>
        </w:rPr>
      </w:pPr>
      <w:bookmarkStart w:id="250" w:name="_Toc463427360"/>
      <w:bookmarkStart w:id="251" w:name="_Toc453787661"/>
      <w:r w:rsidRPr="00B91ADB">
        <w:rPr>
          <w:rFonts w:ascii="Times New Roman" w:hAnsi="Times New Roman" w:cs="Times New Roman"/>
          <w:sz w:val="26"/>
          <w:lang w:val="pt-BR"/>
        </w:rPr>
        <w:t>Hoạt động</w:t>
      </w:r>
      <w:r w:rsidR="00D52095" w:rsidRPr="00B91ADB">
        <w:rPr>
          <w:rFonts w:ascii="Times New Roman" w:hAnsi="Times New Roman" w:cs="Times New Roman"/>
          <w:sz w:val="26"/>
          <w:lang w:val="pt-BR"/>
        </w:rPr>
        <w:t xml:space="preserve"> 1</w:t>
      </w:r>
      <w:r w:rsidR="00D20C8A" w:rsidRPr="00B91ADB">
        <w:rPr>
          <w:rFonts w:ascii="Times New Roman" w:hAnsi="Times New Roman" w:cs="Times New Roman"/>
          <w:sz w:val="26"/>
          <w:lang w:val="pt-BR"/>
        </w:rPr>
        <w:t>8</w:t>
      </w:r>
      <w:r w:rsidR="0015591A" w:rsidRPr="00B91ADB">
        <w:rPr>
          <w:rFonts w:ascii="Times New Roman" w:hAnsi="Times New Roman" w:cs="Times New Roman"/>
          <w:sz w:val="26"/>
          <w:lang w:val="pt-BR"/>
        </w:rPr>
        <w:t xml:space="preserve">: </w:t>
      </w:r>
      <w:r w:rsidR="008A2AFF" w:rsidRPr="00B91ADB">
        <w:rPr>
          <w:rFonts w:ascii="Times New Roman" w:hAnsi="Times New Roman" w:cs="Times New Roman"/>
          <w:sz w:val="26"/>
          <w:lang w:val="pt-BR"/>
        </w:rPr>
        <w:t>Xây dựng bản đồ atlas và các công cụ dễ sử dụng khác</w:t>
      </w:r>
      <w:bookmarkEnd w:id="250"/>
      <w:r w:rsidR="008A2AFF" w:rsidRPr="00B91ADB">
        <w:rPr>
          <w:rFonts w:ascii="Times New Roman" w:hAnsi="Times New Roman" w:cs="Times New Roman"/>
          <w:sz w:val="26"/>
          <w:lang w:val="pt-BR"/>
        </w:rPr>
        <w:t xml:space="preserve"> </w:t>
      </w:r>
      <w:bookmarkEnd w:id="251"/>
    </w:p>
    <w:p w:rsidR="008A2AFF" w:rsidRPr="000D75C2" w:rsidRDefault="008A2AFF" w:rsidP="00405AE7">
      <w:pPr>
        <w:rPr>
          <w:rFonts w:ascii="Times New Roman" w:hAnsi="Times New Roman"/>
          <w:sz w:val="26"/>
          <w:szCs w:val="26"/>
          <w:lang w:val="pt-BR"/>
        </w:rPr>
      </w:pPr>
      <w:r w:rsidRPr="00B91ADB">
        <w:rPr>
          <w:rFonts w:ascii="Times New Roman" w:hAnsi="Times New Roman"/>
          <w:sz w:val="26"/>
          <w:szCs w:val="26"/>
          <w:lang w:val="pt-BR"/>
        </w:rPr>
        <w:t xml:space="preserve">Cần xây dựng một bản đồ atlas cuối cùng kết hợp tất cả các bản đồ do nhóm </w:t>
      </w:r>
      <w:r w:rsidR="00911565" w:rsidRPr="00B91ADB">
        <w:rPr>
          <w:rFonts w:ascii="Times New Roman" w:hAnsi="Times New Roman"/>
          <w:sz w:val="26"/>
          <w:szCs w:val="26"/>
          <w:lang w:val="pt-BR"/>
        </w:rPr>
        <w:t>thực hiện hoạt động</w:t>
      </w:r>
      <w:r w:rsidRPr="00B91ADB">
        <w:rPr>
          <w:rFonts w:ascii="Times New Roman" w:hAnsi="Times New Roman"/>
          <w:sz w:val="26"/>
          <w:szCs w:val="26"/>
          <w:lang w:val="pt-BR"/>
        </w:rPr>
        <w:t xml:space="preserve">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 xml:space="preserve">thành lập. Bản đồ atlas bao gồm bản đồ đánh giá TTDBTT, bản đồ CSHT, bản đồ nguy cơ </w:t>
      </w:r>
      <w:r w:rsidR="0004111C" w:rsidRPr="00B91ADB">
        <w:rPr>
          <w:rFonts w:ascii="Times New Roman" w:hAnsi="Times New Roman"/>
          <w:sz w:val="26"/>
          <w:szCs w:val="26"/>
        </w:rPr>
        <w:t>tiềm tàng</w:t>
      </w:r>
      <w:r w:rsidRPr="00B91ADB">
        <w:rPr>
          <w:rFonts w:ascii="Times New Roman" w:hAnsi="Times New Roman"/>
          <w:sz w:val="26"/>
          <w:szCs w:val="26"/>
          <w:lang w:val="pt-BR"/>
        </w:rPr>
        <w:t xml:space="preserve">, bản đồ rủi ro, và thậm chí có thể có các bản đồ cơ sở để tính toán các hiểm họa. Ngoài bản in, </w:t>
      </w:r>
      <w:r w:rsidR="00A8773D" w:rsidRPr="00B91ADB">
        <w:rPr>
          <w:rFonts w:ascii="Times New Roman" w:hAnsi="Times New Roman"/>
          <w:sz w:val="26"/>
          <w:szCs w:val="26"/>
          <w:lang w:val="pt-BR"/>
        </w:rPr>
        <w:t xml:space="preserve">bảng </w:t>
      </w:r>
      <w:r w:rsidRPr="00B91ADB">
        <w:rPr>
          <w:rFonts w:ascii="Times New Roman" w:hAnsi="Times New Roman"/>
          <w:sz w:val="26"/>
          <w:szCs w:val="26"/>
          <w:lang w:val="pt-BR"/>
        </w:rPr>
        <w:t>excel, hình ảnh</w:t>
      </w:r>
      <w:r w:rsidR="00A8773D" w:rsidRPr="00B91ADB">
        <w:rPr>
          <w:rFonts w:ascii="Times New Roman" w:hAnsi="Times New Roman"/>
          <w:sz w:val="26"/>
          <w:szCs w:val="26"/>
          <w:lang w:val="pt-BR"/>
        </w:rPr>
        <w:t xml:space="preserve"> dưới dạng</w:t>
      </w:r>
      <w:r w:rsidRPr="00B91ADB">
        <w:rPr>
          <w:rFonts w:ascii="Times New Roman" w:hAnsi="Times New Roman"/>
          <w:sz w:val="26"/>
          <w:szCs w:val="26"/>
          <w:lang w:val="pt-BR"/>
        </w:rPr>
        <w:t xml:space="preserve"> raster, shapefile, </w:t>
      </w:r>
      <w:r w:rsidR="00A8773D" w:rsidRPr="00B91ADB">
        <w:rPr>
          <w:rFonts w:ascii="Times New Roman" w:hAnsi="Times New Roman"/>
          <w:sz w:val="26"/>
          <w:szCs w:val="26"/>
          <w:lang w:val="pt-BR"/>
        </w:rPr>
        <w:t>bản word</w:t>
      </w:r>
      <w:r w:rsidRPr="00B91ADB">
        <w:rPr>
          <w:rFonts w:ascii="Times New Roman" w:hAnsi="Times New Roman"/>
          <w:sz w:val="26"/>
          <w:szCs w:val="26"/>
          <w:lang w:val="pt-BR"/>
        </w:rPr>
        <w:t xml:space="preserve">, vv cũng cần được </w:t>
      </w:r>
      <w:r w:rsidR="00A8773D" w:rsidRPr="00B91ADB">
        <w:rPr>
          <w:rFonts w:ascii="Times New Roman" w:hAnsi="Times New Roman"/>
          <w:sz w:val="26"/>
          <w:szCs w:val="26"/>
          <w:lang w:val="pt-BR"/>
        </w:rPr>
        <w:t>tập hợp</w:t>
      </w:r>
      <w:r w:rsidRPr="00B91ADB">
        <w:rPr>
          <w:rFonts w:ascii="Times New Roman" w:hAnsi="Times New Roman"/>
          <w:sz w:val="26"/>
          <w:szCs w:val="26"/>
          <w:lang w:val="pt-BR"/>
        </w:rPr>
        <w:t xml:space="preserve"> và </w:t>
      </w:r>
      <w:r w:rsidR="00830A35" w:rsidRPr="00B91ADB">
        <w:rPr>
          <w:rFonts w:ascii="Times New Roman" w:hAnsi="Times New Roman"/>
          <w:sz w:val="26"/>
          <w:szCs w:val="26"/>
          <w:lang w:val="pt-BR"/>
        </w:rPr>
        <w:t>chia sẻ với</w:t>
      </w:r>
      <w:r w:rsidRPr="00B91ADB">
        <w:rPr>
          <w:rFonts w:ascii="Times New Roman" w:hAnsi="Times New Roman"/>
          <w:sz w:val="26"/>
          <w:szCs w:val="26"/>
          <w:lang w:val="pt-BR"/>
        </w:rPr>
        <w:t xml:space="preserve"> các</w:t>
      </w:r>
      <w:r w:rsidR="00A8773D" w:rsidRPr="00B91ADB">
        <w:rPr>
          <w:rFonts w:ascii="Times New Roman" w:hAnsi="Times New Roman"/>
          <w:sz w:val="26"/>
          <w:szCs w:val="26"/>
          <w:lang w:val="pt-BR"/>
        </w:rPr>
        <w:t xml:space="preserve"> cơ quan </w:t>
      </w:r>
      <w:r w:rsidRPr="00B91ADB">
        <w:rPr>
          <w:rFonts w:ascii="Times New Roman" w:hAnsi="Times New Roman"/>
          <w:sz w:val="26"/>
          <w:szCs w:val="26"/>
          <w:lang w:val="pt-BR"/>
        </w:rPr>
        <w:t>tổ chức</w:t>
      </w:r>
      <w:r w:rsidR="00830A35" w:rsidRPr="00B91ADB">
        <w:rPr>
          <w:rFonts w:ascii="Times New Roman" w:hAnsi="Times New Roman"/>
          <w:sz w:val="26"/>
          <w:szCs w:val="26"/>
          <w:lang w:val="pt-BR"/>
        </w:rPr>
        <w:t xml:space="preserve"> để sử dụng</w:t>
      </w:r>
      <w:r w:rsidRPr="00B91ADB">
        <w:rPr>
          <w:rFonts w:ascii="Times New Roman" w:hAnsi="Times New Roman"/>
          <w:sz w:val="26"/>
          <w:szCs w:val="26"/>
          <w:lang w:val="pt-BR"/>
        </w:rPr>
        <w:t>.</w:t>
      </w:r>
    </w:p>
    <w:p w:rsidR="000A7E74" w:rsidRPr="000D75C2" w:rsidRDefault="000A7E74" w:rsidP="00405AE7">
      <w:pPr>
        <w:rPr>
          <w:rFonts w:ascii="Times New Roman" w:hAnsi="Times New Roman"/>
          <w:sz w:val="26"/>
          <w:szCs w:val="26"/>
          <w:lang w:val="pt-BR"/>
        </w:rPr>
      </w:pPr>
    </w:p>
    <w:p w:rsidR="00A8773D" w:rsidRPr="000D75C2" w:rsidRDefault="00830A35" w:rsidP="00405AE7">
      <w:pPr>
        <w:rPr>
          <w:rFonts w:ascii="Times New Roman" w:hAnsi="Times New Roman"/>
          <w:sz w:val="26"/>
          <w:szCs w:val="26"/>
          <w:lang w:val="pt-BR"/>
        </w:rPr>
      </w:pPr>
      <w:r w:rsidRPr="00B91ADB">
        <w:rPr>
          <w:rFonts w:ascii="Times New Roman" w:hAnsi="Times New Roman"/>
          <w:sz w:val="26"/>
          <w:szCs w:val="26"/>
          <w:lang w:val="pt-BR"/>
        </w:rPr>
        <w:t>Dự án</w:t>
      </w:r>
      <w:r w:rsidR="00A8773D" w:rsidRPr="00B91ADB">
        <w:rPr>
          <w:rFonts w:ascii="Times New Roman" w:hAnsi="Times New Roman"/>
          <w:sz w:val="26"/>
          <w:szCs w:val="26"/>
          <w:lang w:val="pt-BR"/>
        </w:rPr>
        <w:t xml:space="preserve"> </w:t>
      </w:r>
      <w:r w:rsidR="0022338F" w:rsidRPr="00B91ADB">
        <w:rPr>
          <w:rFonts w:ascii="Times New Roman" w:hAnsi="Times New Roman"/>
          <w:sz w:val="26"/>
          <w:szCs w:val="26"/>
          <w:lang w:val="pt-BR"/>
        </w:rPr>
        <w:t xml:space="preserve">Đánh giá TTDBTT do BĐKH và lập bản đồ rủi ro </w:t>
      </w:r>
      <w:r w:rsidR="00A8773D" w:rsidRPr="00B91ADB">
        <w:rPr>
          <w:rFonts w:ascii="Times New Roman" w:hAnsi="Times New Roman"/>
          <w:sz w:val="26"/>
          <w:szCs w:val="26"/>
          <w:lang w:val="pt-BR"/>
        </w:rPr>
        <w:t xml:space="preserve">cũng có thể </w:t>
      </w:r>
      <w:r w:rsidRPr="00B91ADB">
        <w:rPr>
          <w:rFonts w:ascii="Times New Roman" w:hAnsi="Times New Roman"/>
          <w:sz w:val="26"/>
          <w:szCs w:val="26"/>
          <w:lang w:val="pt-BR"/>
        </w:rPr>
        <w:t xml:space="preserve">lựa chọn </w:t>
      </w:r>
      <w:r w:rsidR="00A8773D" w:rsidRPr="00B91ADB">
        <w:rPr>
          <w:rFonts w:ascii="Times New Roman" w:hAnsi="Times New Roman"/>
          <w:sz w:val="26"/>
          <w:szCs w:val="26"/>
          <w:lang w:val="pt-BR"/>
        </w:rPr>
        <w:t>thuê một chuyên gia IT hoặc lập trình viên phát triển web</w:t>
      </w:r>
      <w:r w:rsidR="004D0190" w:rsidRPr="00B91ADB">
        <w:rPr>
          <w:rFonts w:ascii="Times New Roman" w:hAnsi="Times New Roman"/>
          <w:sz w:val="26"/>
          <w:szCs w:val="26"/>
          <w:lang w:val="pt-BR"/>
        </w:rPr>
        <w:t xml:space="preserve"> để</w:t>
      </w:r>
      <w:r w:rsidR="00C84A4A" w:rsidRPr="00B91ADB">
        <w:rPr>
          <w:rFonts w:ascii="Times New Roman" w:hAnsi="Times New Roman"/>
          <w:sz w:val="26"/>
          <w:szCs w:val="26"/>
          <w:lang w:val="pt-BR"/>
        </w:rPr>
        <w:t xml:space="preserve"> đăng tải và chia sẻ </w:t>
      </w:r>
      <w:r w:rsidR="00A8773D" w:rsidRPr="00B91ADB">
        <w:rPr>
          <w:rFonts w:ascii="Times New Roman" w:hAnsi="Times New Roman"/>
          <w:sz w:val="26"/>
          <w:szCs w:val="26"/>
          <w:lang w:val="pt-BR"/>
        </w:rPr>
        <w:t xml:space="preserve">tất cả các thông tin </w:t>
      </w:r>
      <w:r w:rsidR="00C84A4A" w:rsidRPr="00B91ADB">
        <w:rPr>
          <w:rFonts w:ascii="Times New Roman" w:hAnsi="Times New Roman"/>
          <w:sz w:val="26"/>
          <w:szCs w:val="26"/>
          <w:lang w:val="pt-BR"/>
        </w:rPr>
        <w:t>lên web trên</w:t>
      </w:r>
      <w:r w:rsidR="00A8773D" w:rsidRPr="00B91ADB">
        <w:rPr>
          <w:rFonts w:ascii="Times New Roman" w:hAnsi="Times New Roman"/>
          <w:sz w:val="26"/>
          <w:szCs w:val="26"/>
          <w:lang w:val="pt-BR"/>
        </w:rPr>
        <w:t xml:space="preserve"> nền tảng tương tác. Lý tưởng nhất</w:t>
      </w:r>
      <w:r w:rsidR="00C84A4A" w:rsidRPr="00B91ADB">
        <w:rPr>
          <w:rFonts w:ascii="Times New Roman" w:hAnsi="Times New Roman"/>
          <w:sz w:val="26"/>
          <w:szCs w:val="26"/>
          <w:lang w:val="pt-BR"/>
        </w:rPr>
        <w:t xml:space="preserve"> là </w:t>
      </w:r>
      <w:r w:rsidR="00A8773D" w:rsidRPr="00B91ADB">
        <w:rPr>
          <w:rFonts w:ascii="Times New Roman" w:hAnsi="Times New Roman"/>
          <w:sz w:val="26"/>
          <w:szCs w:val="26"/>
          <w:lang w:val="pt-BR"/>
        </w:rPr>
        <w:t xml:space="preserve">các trang web cho phép người dùng cập nhật thông tin, chẳng hạn như thêm </w:t>
      </w:r>
      <w:r w:rsidR="00C84A4A" w:rsidRPr="00B91ADB">
        <w:rPr>
          <w:rFonts w:ascii="Times New Roman" w:hAnsi="Times New Roman"/>
          <w:sz w:val="26"/>
          <w:szCs w:val="26"/>
          <w:lang w:val="pt-BR"/>
        </w:rPr>
        <w:t>thông tin CSHT</w:t>
      </w:r>
      <w:r w:rsidR="00A8773D" w:rsidRPr="00B91ADB">
        <w:rPr>
          <w:rFonts w:ascii="Times New Roman" w:hAnsi="Times New Roman"/>
          <w:sz w:val="26"/>
          <w:szCs w:val="26"/>
          <w:lang w:val="pt-BR"/>
        </w:rPr>
        <w:t xml:space="preserve">, </w:t>
      </w:r>
      <w:r w:rsidR="00C84A4A" w:rsidRPr="00B91ADB">
        <w:rPr>
          <w:rFonts w:ascii="Times New Roman" w:hAnsi="Times New Roman"/>
          <w:sz w:val="26"/>
          <w:szCs w:val="26"/>
          <w:lang w:val="pt-BR"/>
        </w:rPr>
        <w:t>các vụ</w:t>
      </w:r>
      <w:r w:rsidR="00A8773D" w:rsidRPr="00B91ADB">
        <w:rPr>
          <w:rFonts w:ascii="Times New Roman" w:hAnsi="Times New Roman"/>
          <w:sz w:val="26"/>
          <w:szCs w:val="26"/>
          <w:lang w:val="pt-BR"/>
        </w:rPr>
        <w:t xml:space="preserve"> sạt lở đất và lũ quét, </w:t>
      </w:r>
      <w:r w:rsidR="00C84A4A" w:rsidRPr="00B91ADB">
        <w:rPr>
          <w:rFonts w:ascii="Times New Roman" w:hAnsi="Times New Roman"/>
          <w:sz w:val="26"/>
          <w:szCs w:val="26"/>
          <w:lang w:val="pt-BR"/>
        </w:rPr>
        <w:t xml:space="preserve">hay thông tin </w:t>
      </w:r>
      <w:r w:rsidR="00A8773D" w:rsidRPr="00B91ADB">
        <w:rPr>
          <w:rFonts w:ascii="Times New Roman" w:hAnsi="Times New Roman"/>
          <w:sz w:val="26"/>
          <w:szCs w:val="26"/>
          <w:lang w:val="pt-BR"/>
        </w:rPr>
        <w:t xml:space="preserve">thiệt hại về </w:t>
      </w:r>
      <w:r w:rsidR="00C84A4A" w:rsidRPr="00B91ADB">
        <w:rPr>
          <w:rFonts w:ascii="Times New Roman" w:hAnsi="Times New Roman"/>
          <w:sz w:val="26"/>
          <w:szCs w:val="26"/>
          <w:lang w:val="pt-BR"/>
        </w:rPr>
        <w:t>CSHT</w:t>
      </w:r>
      <w:r w:rsidR="00A8773D" w:rsidRPr="00B91ADB">
        <w:rPr>
          <w:rFonts w:ascii="Times New Roman" w:hAnsi="Times New Roman"/>
          <w:sz w:val="26"/>
          <w:szCs w:val="26"/>
          <w:lang w:val="pt-BR"/>
        </w:rPr>
        <w:t>.</w:t>
      </w:r>
    </w:p>
    <w:p w:rsidR="000A7E74" w:rsidRPr="000D75C2" w:rsidRDefault="000A7E74" w:rsidP="00405AE7">
      <w:pPr>
        <w:rPr>
          <w:rFonts w:ascii="Times New Roman" w:hAnsi="Times New Roman"/>
          <w:sz w:val="26"/>
          <w:szCs w:val="26"/>
          <w:lang w:val="pt-BR"/>
        </w:rPr>
      </w:pPr>
    </w:p>
    <w:p w:rsidR="004D0190" w:rsidRPr="000D75C2" w:rsidRDefault="004D0190" w:rsidP="00405AE7">
      <w:pPr>
        <w:rPr>
          <w:rFonts w:ascii="Times New Roman" w:hAnsi="Times New Roman"/>
          <w:sz w:val="26"/>
          <w:szCs w:val="26"/>
          <w:lang w:val="pt-BR"/>
        </w:rPr>
      </w:pPr>
      <w:r w:rsidRPr="00B91ADB">
        <w:rPr>
          <w:rFonts w:ascii="Times New Roman" w:hAnsi="Times New Roman"/>
          <w:sz w:val="26"/>
          <w:szCs w:val="26"/>
          <w:lang w:val="pt-BR"/>
        </w:rPr>
        <w:lastRenderedPageBreak/>
        <w:t xml:space="preserve">Một hoạt động </w:t>
      </w:r>
      <w:r w:rsidR="00BA78A9" w:rsidRPr="00B91ADB">
        <w:rPr>
          <w:rFonts w:ascii="Times New Roman" w:hAnsi="Times New Roman"/>
          <w:sz w:val="26"/>
          <w:szCs w:val="26"/>
          <w:lang w:val="pt-BR"/>
        </w:rPr>
        <w:t xml:space="preserve">khác cũng </w:t>
      </w:r>
      <w:r w:rsidRPr="00B91ADB">
        <w:rPr>
          <w:rFonts w:ascii="Times New Roman" w:hAnsi="Times New Roman"/>
          <w:sz w:val="26"/>
          <w:szCs w:val="26"/>
          <w:lang w:val="pt-BR"/>
        </w:rPr>
        <w:t xml:space="preserve">quan trọng là cung cấp </w:t>
      </w:r>
      <w:r w:rsidR="00BA78A9" w:rsidRPr="00B91ADB">
        <w:rPr>
          <w:rFonts w:ascii="Times New Roman" w:hAnsi="Times New Roman"/>
          <w:sz w:val="26"/>
          <w:szCs w:val="26"/>
          <w:lang w:val="pt-BR"/>
        </w:rPr>
        <w:t xml:space="preserve">các lớp </w:t>
      </w:r>
      <w:r w:rsidR="00E82212" w:rsidRPr="00B91ADB">
        <w:rPr>
          <w:rFonts w:ascii="Times New Roman" w:hAnsi="Times New Roman"/>
          <w:sz w:val="26"/>
          <w:szCs w:val="26"/>
          <w:lang w:val="pt-BR"/>
        </w:rPr>
        <w:t xml:space="preserve">hướng dẫn </w:t>
      </w:r>
      <w:r w:rsidR="00BA78A9" w:rsidRPr="00B91ADB">
        <w:rPr>
          <w:rFonts w:ascii="Times New Roman" w:hAnsi="Times New Roman"/>
          <w:sz w:val="26"/>
          <w:szCs w:val="26"/>
          <w:lang w:val="pt-BR"/>
        </w:rPr>
        <w:t xml:space="preserve">người dùng </w:t>
      </w:r>
      <w:r w:rsidR="00E82212" w:rsidRPr="00B91ADB">
        <w:rPr>
          <w:rFonts w:ascii="Times New Roman" w:hAnsi="Times New Roman"/>
          <w:sz w:val="26"/>
          <w:szCs w:val="26"/>
          <w:lang w:val="pt-BR"/>
        </w:rPr>
        <w:t xml:space="preserve">để họ có thể </w:t>
      </w:r>
      <w:r w:rsidRPr="00B91ADB">
        <w:rPr>
          <w:rFonts w:ascii="Times New Roman" w:hAnsi="Times New Roman"/>
          <w:sz w:val="26"/>
          <w:szCs w:val="26"/>
          <w:lang w:val="pt-BR"/>
        </w:rPr>
        <w:t>phân tích</w:t>
      </w:r>
      <w:r w:rsidR="00E82212" w:rsidRPr="00B91ADB">
        <w:rPr>
          <w:rFonts w:ascii="Times New Roman" w:hAnsi="Times New Roman"/>
          <w:sz w:val="26"/>
          <w:szCs w:val="26"/>
          <w:lang w:val="pt-BR"/>
        </w:rPr>
        <w:t>,</w:t>
      </w:r>
      <w:r w:rsidRPr="00B91ADB">
        <w:rPr>
          <w:rFonts w:ascii="Times New Roman" w:hAnsi="Times New Roman"/>
          <w:sz w:val="26"/>
          <w:szCs w:val="26"/>
          <w:lang w:val="pt-BR"/>
        </w:rPr>
        <w:t xml:space="preserve"> hiểu và sử dụng các bản đồ cho </w:t>
      </w:r>
      <w:r w:rsidR="00E82212" w:rsidRPr="00B91ADB">
        <w:rPr>
          <w:rFonts w:ascii="Times New Roman" w:hAnsi="Times New Roman"/>
          <w:sz w:val="26"/>
          <w:szCs w:val="26"/>
          <w:lang w:val="pt-BR"/>
        </w:rPr>
        <w:t xml:space="preserve">việc ra </w:t>
      </w:r>
      <w:r w:rsidRPr="00B91ADB">
        <w:rPr>
          <w:rFonts w:ascii="Times New Roman" w:hAnsi="Times New Roman"/>
          <w:sz w:val="26"/>
          <w:szCs w:val="26"/>
          <w:lang w:val="pt-BR"/>
        </w:rPr>
        <w:t xml:space="preserve">quyết định. </w:t>
      </w:r>
      <w:r w:rsidR="00E82212" w:rsidRPr="00B91ADB">
        <w:rPr>
          <w:rFonts w:ascii="Times New Roman" w:hAnsi="Times New Roman"/>
          <w:sz w:val="26"/>
          <w:szCs w:val="26"/>
          <w:lang w:val="pt-BR"/>
        </w:rPr>
        <w:t xml:space="preserve">Công tác đào tạo có thể thực hiện </w:t>
      </w:r>
      <w:r w:rsidRPr="00B91ADB">
        <w:rPr>
          <w:rFonts w:ascii="Times New Roman" w:hAnsi="Times New Roman"/>
          <w:sz w:val="26"/>
          <w:szCs w:val="26"/>
          <w:lang w:val="pt-BR"/>
        </w:rPr>
        <w:t xml:space="preserve">thông qua các cuộc hội thảo hoặc </w:t>
      </w:r>
      <w:r w:rsidR="00E82212" w:rsidRPr="00B91ADB">
        <w:rPr>
          <w:rFonts w:ascii="Times New Roman" w:hAnsi="Times New Roman"/>
          <w:sz w:val="26"/>
          <w:szCs w:val="26"/>
          <w:lang w:val="pt-BR"/>
        </w:rPr>
        <w:t xml:space="preserve">lớp </w:t>
      </w:r>
      <w:r w:rsidRPr="00B91ADB">
        <w:rPr>
          <w:rFonts w:ascii="Times New Roman" w:hAnsi="Times New Roman"/>
          <w:sz w:val="26"/>
          <w:szCs w:val="26"/>
          <w:lang w:val="pt-BR"/>
        </w:rPr>
        <w:t xml:space="preserve">đào tạo, cung cấp các tài liệu và hướng dẫn bao gồm cả </w:t>
      </w:r>
      <w:r w:rsidR="00E82212" w:rsidRPr="00B91ADB">
        <w:rPr>
          <w:rFonts w:ascii="Times New Roman" w:hAnsi="Times New Roman"/>
          <w:sz w:val="26"/>
          <w:szCs w:val="26"/>
          <w:lang w:val="pt-BR"/>
        </w:rPr>
        <w:t>cuốn sổ tay</w:t>
      </w:r>
      <w:r w:rsidRPr="00B91ADB">
        <w:rPr>
          <w:rFonts w:ascii="Times New Roman" w:hAnsi="Times New Roman"/>
          <w:sz w:val="26"/>
          <w:szCs w:val="26"/>
          <w:lang w:val="pt-BR"/>
        </w:rPr>
        <w:t xml:space="preserve"> này.</w:t>
      </w:r>
    </w:p>
    <w:p w:rsidR="00EA1A90" w:rsidRPr="000D75C2" w:rsidRDefault="00EA1A90" w:rsidP="00405AE7">
      <w:pPr>
        <w:rPr>
          <w:rFonts w:ascii="Times New Roman" w:hAnsi="Times New Roman"/>
          <w:sz w:val="26"/>
          <w:szCs w:val="26"/>
          <w:lang w:val="pt-BR"/>
        </w:rPr>
      </w:pPr>
    </w:p>
    <w:p w:rsidR="002A621E" w:rsidRPr="000D75C2" w:rsidRDefault="002A621E">
      <w:pPr>
        <w:spacing w:before="0" w:after="0" w:line="240" w:lineRule="auto"/>
        <w:jc w:val="left"/>
        <w:rPr>
          <w:rFonts w:ascii="Times New Roman" w:eastAsia="Times New Roman" w:hAnsi="Times New Roman"/>
          <w:color w:val="76923C"/>
          <w:sz w:val="26"/>
          <w:szCs w:val="26"/>
          <w:lang w:val="pt-BR"/>
        </w:rPr>
      </w:pPr>
      <w:bookmarkStart w:id="252" w:name="_Toc453787662"/>
      <w:r w:rsidRPr="00B91ADB">
        <w:rPr>
          <w:rFonts w:ascii="Times New Roman" w:hAnsi="Times New Roman"/>
          <w:b/>
          <w:color w:val="76923C"/>
          <w:sz w:val="26"/>
        </w:rPr>
        <w:br w:type="page"/>
      </w:r>
    </w:p>
    <w:p w:rsidR="00DC7D8B" w:rsidRPr="000D75C2" w:rsidRDefault="002A621E" w:rsidP="00405AE7">
      <w:pPr>
        <w:pStyle w:val="Heading1"/>
        <w:numPr>
          <w:ilvl w:val="0"/>
          <w:numId w:val="0"/>
        </w:numPr>
        <w:spacing w:line="276" w:lineRule="auto"/>
        <w:jc w:val="left"/>
        <w:rPr>
          <w:rFonts w:ascii="Times New Roman" w:hAnsi="Times New Roman"/>
          <w:b w:val="0"/>
          <w:color w:val="76923C"/>
          <w:sz w:val="32"/>
          <w:szCs w:val="32"/>
        </w:rPr>
      </w:pPr>
      <w:bookmarkStart w:id="253" w:name="_Toc463427361"/>
      <w:r w:rsidRPr="00B91ADB">
        <w:rPr>
          <w:rFonts w:ascii="Times New Roman" w:hAnsi="Times New Roman"/>
          <w:b w:val="0"/>
          <w:color w:val="76923C"/>
          <w:sz w:val="32"/>
          <w:szCs w:val="32"/>
        </w:rPr>
        <w:lastRenderedPageBreak/>
        <w:t xml:space="preserve">PHẦN 3: </w:t>
      </w:r>
      <w:bookmarkEnd w:id="252"/>
      <w:r w:rsidRPr="00B91ADB">
        <w:rPr>
          <w:rFonts w:ascii="Times New Roman" w:hAnsi="Times New Roman"/>
          <w:b w:val="0"/>
          <w:color w:val="76923C"/>
          <w:sz w:val="32"/>
          <w:szCs w:val="32"/>
        </w:rPr>
        <w:t>BÀI HỌC KINH NGHIỆM</w:t>
      </w:r>
      <w:bookmarkEnd w:id="253"/>
    </w:p>
    <w:p w:rsidR="00B676C5" w:rsidRPr="000D75C2" w:rsidRDefault="00237D86" w:rsidP="00405AE7">
      <w:pPr>
        <w:numPr>
          <w:ilvl w:val="0"/>
          <w:numId w:val="18"/>
        </w:numPr>
        <w:rPr>
          <w:rFonts w:ascii="Times New Roman" w:hAnsi="Times New Roman"/>
          <w:sz w:val="26"/>
          <w:szCs w:val="26"/>
          <w:lang w:val="pt-BR"/>
        </w:rPr>
      </w:pPr>
      <w:r w:rsidRPr="00B91ADB">
        <w:rPr>
          <w:rFonts w:ascii="Times New Roman" w:hAnsi="Times New Roman"/>
          <w:sz w:val="26"/>
          <w:szCs w:val="26"/>
          <w:lang w:val="pt-BR"/>
        </w:rPr>
        <w:t xml:space="preserve">Phương </w:t>
      </w:r>
      <w:r w:rsidR="00B676C5" w:rsidRPr="00B91ADB">
        <w:rPr>
          <w:rFonts w:ascii="Times New Roman" w:hAnsi="Times New Roman"/>
          <w:sz w:val="26"/>
          <w:szCs w:val="26"/>
          <w:lang w:val="pt-BR"/>
        </w:rPr>
        <w:t xml:space="preserve">pháp đánh giá </w:t>
      </w:r>
      <w:r w:rsidRPr="00B91ADB">
        <w:rPr>
          <w:rFonts w:ascii="Times New Roman" w:hAnsi="Times New Roman"/>
          <w:sz w:val="26"/>
          <w:szCs w:val="26"/>
          <w:lang w:val="pt-BR"/>
        </w:rPr>
        <w:t>TTDBTT</w:t>
      </w:r>
      <w:r w:rsidR="00B676C5" w:rsidRPr="00B91ADB">
        <w:rPr>
          <w:rFonts w:ascii="Times New Roman" w:hAnsi="Times New Roman"/>
          <w:sz w:val="26"/>
          <w:szCs w:val="26"/>
          <w:lang w:val="pt-BR"/>
        </w:rPr>
        <w:t xml:space="preserve"> </w:t>
      </w:r>
      <w:r w:rsidRPr="00B91ADB">
        <w:rPr>
          <w:rFonts w:ascii="Times New Roman" w:hAnsi="Times New Roman"/>
          <w:sz w:val="26"/>
          <w:szCs w:val="26"/>
          <w:lang w:val="pt-BR"/>
        </w:rPr>
        <w:t>được xây dựng cho dự án</w:t>
      </w:r>
      <w:r w:rsidR="00B676C5" w:rsidRPr="00B91ADB">
        <w:rPr>
          <w:rFonts w:ascii="Times New Roman" w:hAnsi="Times New Roman"/>
          <w:sz w:val="26"/>
          <w:szCs w:val="26"/>
          <w:lang w:val="pt-BR"/>
        </w:rPr>
        <w:t xml:space="preserve"> nghiên cứu này </w:t>
      </w:r>
      <w:r w:rsidRPr="00B91ADB">
        <w:rPr>
          <w:rFonts w:ascii="Times New Roman" w:hAnsi="Times New Roman"/>
          <w:sz w:val="26"/>
          <w:szCs w:val="26"/>
          <w:lang w:val="pt-BR"/>
        </w:rPr>
        <w:t xml:space="preserve">là ví dụ cho </w:t>
      </w:r>
      <w:r w:rsidR="00B676C5" w:rsidRPr="00B91ADB">
        <w:rPr>
          <w:rFonts w:ascii="Times New Roman" w:hAnsi="Times New Roman"/>
          <w:sz w:val="26"/>
          <w:szCs w:val="26"/>
          <w:lang w:val="pt-BR"/>
        </w:rPr>
        <w:t xml:space="preserve">một phương pháp đơn giản và </w:t>
      </w:r>
      <w:r w:rsidRPr="00B91ADB">
        <w:rPr>
          <w:rFonts w:ascii="Times New Roman" w:hAnsi="Times New Roman"/>
          <w:sz w:val="26"/>
          <w:szCs w:val="26"/>
          <w:lang w:val="pt-BR"/>
        </w:rPr>
        <w:t>hợp lý</w:t>
      </w:r>
      <w:r w:rsidR="00B676C5" w:rsidRPr="00B91ADB">
        <w:rPr>
          <w:rFonts w:ascii="Times New Roman" w:hAnsi="Times New Roman"/>
          <w:sz w:val="26"/>
          <w:szCs w:val="26"/>
          <w:lang w:val="pt-BR"/>
        </w:rPr>
        <w:t xml:space="preserve"> </w:t>
      </w:r>
      <w:r w:rsidRPr="00B91ADB">
        <w:rPr>
          <w:rFonts w:ascii="Times New Roman" w:hAnsi="Times New Roman"/>
          <w:sz w:val="26"/>
          <w:szCs w:val="26"/>
          <w:lang w:val="pt-BR"/>
        </w:rPr>
        <w:t>khi thiếu</w:t>
      </w:r>
      <w:r w:rsidR="00B676C5" w:rsidRPr="00B91ADB">
        <w:rPr>
          <w:rFonts w:ascii="Times New Roman" w:hAnsi="Times New Roman"/>
          <w:sz w:val="26"/>
          <w:szCs w:val="26"/>
          <w:lang w:val="pt-BR"/>
        </w:rPr>
        <w:t xml:space="preserve"> dữ liệu sẵn có về </w:t>
      </w:r>
      <w:r w:rsidRPr="00B91ADB">
        <w:rPr>
          <w:rFonts w:ascii="Times New Roman" w:hAnsi="Times New Roman"/>
          <w:sz w:val="26"/>
          <w:szCs w:val="26"/>
          <w:lang w:val="pt-BR"/>
        </w:rPr>
        <w:t>hệ thống CSHT</w:t>
      </w:r>
      <w:r w:rsidR="00B676C5"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Chính </w:t>
      </w:r>
      <w:r w:rsidR="00B676C5" w:rsidRPr="00B91ADB">
        <w:rPr>
          <w:rFonts w:ascii="Times New Roman" w:hAnsi="Times New Roman"/>
          <w:sz w:val="26"/>
          <w:szCs w:val="26"/>
          <w:lang w:val="pt-BR"/>
        </w:rPr>
        <w:t xml:space="preserve">quyền địa phương </w:t>
      </w:r>
      <w:r w:rsidRPr="00B91ADB">
        <w:rPr>
          <w:rFonts w:ascii="Times New Roman" w:hAnsi="Times New Roman"/>
          <w:sz w:val="26"/>
          <w:szCs w:val="26"/>
          <w:lang w:val="pt-BR"/>
        </w:rPr>
        <w:t xml:space="preserve">hoàn toàn </w:t>
      </w:r>
      <w:r w:rsidR="00B676C5" w:rsidRPr="00B91ADB">
        <w:rPr>
          <w:rFonts w:ascii="Times New Roman" w:hAnsi="Times New Roman"/>
          <w:sz w:val="26"/>
          <w:szCs w:val="26"/>
          <w:lang w:val="pt-BR"/>
        </w:rPr>
        <w:t xml:space="preserve">có thể tiến hành đánh giá chi tiết hơn </w:t>
      </w:r>
      <w:r w:rsidR="00830A35" w:rsidRPr="00B91ADB">
        <w:rPr>
          <w:rFonts w:ascii="Times New Roman" w:hAnsi="Times New Roman"/>
          <w:sz w:val="26"/>
          <w:szCs w:val="26"/>
          <w:lang w:val="pt-BR"/>
        </w:rPr>
        <w:t xml:space="preserve">bằng cách </w:t>
      </w:r>
      <w:r w:rsidR="00B676C5" w:rsidRPr="00B91ADB">
        <w:rPr>
          <w:rFonts w:ascii="Times New Roman" w:hAnsi="Times New Roman"/>
          <w:sz w:val="26"/>
          <w:szCs w:val="26"/>
          <w:lang w:val="pt-BR"/>
        </w:rPr>
        <w:t xml:space="preserve">bổ sung thông tin còn thiếu và các </w:t>
      </w:r>
      <w:r w:rsidRPr="00B91ADB">
        <w:rPr>
          <w:rFonts w:ascii="Times New Roman" w:hAnsi="Times New Roman"/>
          <w:sz w:val="26"/>
          <w:szCs w:val="26"/>
          <w:lang w:val="pt-BR"/>
        </w:rPr>
        <w:t>yếu tố</w:t>
      </w:r>
      <w:r w:rsidR="00B676C5" w:rsidRPr="00B91ADB">
        <w:rPr>
          <w:rFonts w:ascii="Times New Roman" w:hAnsi="Times New Roman"/>
          <w:sz w:val="26"/>
          <w:szCs w:val="26"/>
          <w:lang w:val="pt-BR"/>
        </w:rPr>
        <w:t xml:space="preserve"> mới.</w:t>
      </w:r>
    </w:p>
    <w:p w:rsidR="00237D86" w:rsidRPr="000D75C2" w:rsidRDefault="00237D86" w:rsidP="00405AE7">
      <w:pPr>
        <w:numPr>
          <w:ilvl w:val="0"/>
          <w:numId w:val="18"/>
        </w:numPr>
        <w:rPr>
          <w:rFonts w:ascii="Times New Roman" w:hAnsi="Times New Roman"/>
          <w:sz w:val="26"/>
          <w:szCs w:val="26"/>
          <w:lang w:val="pt-BR"/>
        </w:rPr>
      </w:pPr>
      <w:r w:rsidRPr="00B91ADB">
        <w:rPr>
          <w:rFonts w:ascii="Times New Roman" w:hAnsi="Times New Roman"/>
          <w:sz w:val="26"/>
          <w:szCs w:val="26"/>
          <w:lang w:val="pt-BR"/>
        </w:rPr>
        <w:t xml:space="preserve">Mục đích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 xml:space="preserve">là để </w:t>
      </w:r>
      <w:r w:rsidR="00830A35" w:rsidRPr="00B91ADB">
        <w:rPr>
          <w:rFonts w:ascii="Times New Roman" w:hAnsi="Times New Roman"/>
          <w:sz w:val="26"/>
          <w:szCs w:val="26"/>
          <w:lang w:val="pt-BR"/>
        </w:rPr>
        <w:t>hỗ trợ</w:t>
      </w:r>
      <w:r w:rsidRPr="00B91ADB">
        <w:rPr>
          <w:rFonts w:ascii="Times New Roman" w:hAnsi="Times New Roman"/>
          <w:sz w:val="26"/>
          <w:szCs w:val="26"/>
          <w:lang w:val="pt-BR"/>
        </w:rPr>
        <w:t xml:space="preserve"> chính phủ trong việc ra quyết định. </w:t>
      </w:r>
      <w:r w:rsidR="000F69DF" w:rsidRPr="00B91ADB">
        <w:rPr>
          <w:rFonts w:ascii="Times New Roman" w:hAnsi="Times New Roman"/>
          <w:sz w:val="26"/>
          <w:szCs w:val="26"/>
          <w:lang w:val="pt-BR"/>
        </w:rPr>
        <w:t>Với các thông tin hệ thống hoàn thiện về TTDBTT</w:t>
      </w:r>
      <w:r w:rsidRPr="00B91ADB">
        <w:rPr>
          <w:rFonts w:ascii="Times New Roman" w:hAnsi="Times New Roman"/>
          <w:sz w:val="26"/>
          <w:szCs w:val="26"/>
          <w:lang w:val="pt-BR"/>
        </w:rPr>
        <w:t xml:space="preserve">, các nhà </w:t>
      </w:r>
      <w:r w:rsidR="000F69DF" w:rsidRPr="00B91ADB">
        <w:rPr>
          <w:rFonts w:ascii="Times New Roman" w:hAnsi="Times New Roman"/>
          <w:sz w:val="26"/>
          <w:szCs w:val="26"/>
          <w:lang w:val="pt-BR"/>
        </w:rPr>
        <w:t>hoạch</w:t>
      </w:r>
      <w:r w:rsidRPr="00B91ADB">
        <w:rPr>
          <w:rFonts w:ascii="Times New Roman" w:hAnsi="Times New Roman"/>
          <w:sz w:val="26"/>
          <w:szCs w:val="26"/>
          <w:lang w:val="pt-BR"/>
        </w:rPr>
        <w:t xml:space="preserve"> định sẽ </w:t>
      </w:r>
      <w:r w:rsidR="00D202EC" w:rsidRPr="00B91ADB">
        <w:rPr>
          <w:rFonts w:ascii="Times New Roman" w:hAnsi="Times New Roman"/>
          <w:sz w:val="26"/>
          <w:szCs w:val="26"/>
          <w:lang w:val="pt-BR"/>
        </w:rPr>
        <w:t xml:space="preserve">có nhiều thông tin hơn để phân bổ nguồn lực, and chỉ ra </w:t>
      </w:r>
      <w:r w:rsidRPr="00B91ADB">
        <w:rPr>
          <w:rFonts w:ascii="Times New Roman" w:hAnsi="Times New Roman"/>
          <w:sz w:val="26"/>
          <w:szCs w:val="26"/>
          <w:lang w:val="pt-BR"/>
        </w:rPr>
        <w:t xml:space="preserve">nơi </w:t>
      </w:r>
      <w:r w:rsidR="00FF61ED" w:rsidRPr="00B91ADB">
        <w:rPr>
          <w:rFonts w:ascii="Times New Roman" w:hAnsi="Times New Roman"/>
          <w:sz w:val="26"/>
          <w:szCs w:val="26"/>
          <w:lang w:val="pt-BR"/>
        </w:rPr>
        <w:t>được</w:t>
      </w:r>
      <w:r w:rsidR="000F69DF"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đánh giá và dữ liệu </w:t>
      </w:r>
      <w:r w:rsidR="00FF61ED" w:rsidRPr="00B91ADB">
        <w:rPr>
          <w:rFonts w:ascii="Times New Roman" w:hAnsi="Times New Roman"/>
          <w:sz w:val="26"/>
          <w:szCs w:val="26"/>
          <w:lang w:val="pt-BR"/>
        </w:rPr>
        <w:t xml:space="preserve">thu thập </w:t>
      </w:r>
      <w:r w:rsidRPr="00B91ADB">
        <w:rPr>
          <w:rFonts w:ascii="Times New Roman" w:hAnsi="Times New Roman"/>
          <w:sz w:val="26"/>
          <w:szCs w:val="26"/>
          <w:lang w:val="pt-BR"/>
        </w:rPr>
        <w:t xml:space="preserve">bảo đảm nhất. </w:t>
      </w:r>
      <w:r w:rsidR="00FF61ED" w:rsidRPr="00B91ADB">
        <w:rPr>
          <w:rFonts w:ascii="Times New Roman" w:hAnsi="Times New Roman"/>
          <w:sz w:val="26"/>
          <w:szCs w:val="26"/>
          <w:lang w:val="pt-BR"/>
        </w:rPr>
        <w:t xml:space="preserve">Công cụ này được thiết kế dựa trên các thông tin và dữ liệu, trên lý thuyết, có sẵn trên trên khắp Việt Nam. </w:t>
      </w:r>
      <w:r w:rsidR="00D202EC" w:rsidRPr="00B91ADB">
        <w:rPr>
          <w:rFonts w:ascii="Times New Roman" w:hAnsi="Times New Roman"/>
          <w:sz w:val="26"/>
          <w:szCs w:val="26"/>
          <w:lang w:val="pt-BR"/>
        </w:rPr>
        <w:t>Rất có thể</w:t>
      </w:r>
      <w:r w:rsidR="00FF61ED" w:rsidRPr="00B91ADB">
        <w:rPr>
          <w:rFonts w:ascii="Times New Roman" w:hAnsi="Times New Roman"/>
          <w:sz w:val="26"/>
          <w:szCs w:val="26"/>
          <w:lang w:val="pt-BR"/>
        </w:rPr>
        <w:t xml:space="preserve"> việc đầu tư thu thập những dữ liệu hỗ trợ rất nhiều cho độ chính xác của công cụ này.</w:t>
      </w:r>
    </w:p>
    <w:p w:rsidR="006C7915" w:rsidRPr="000D75C2" w:rsidRDefault="00CF2525" w:rsidP="00405AE7">
      <w:pPr>
        <w:numPr>
          <w:ilvl w:val="0"/>
          <w:numId w:val="18"/>
        </w:numPr>
        <w:rPr>
          <w:rFonts w:ascii="Times New Roman" w:hAnsi="Times New Roman"/>
          <w:sz w:val="26"/>
          <w:szCs w:val="26"/>
          <w:lang w:val="pt-BR"/>
        </w:rPr>
      </w:pPr>
      <w:r w:rsidRPr="00B91ADB">
        <w:rPr>
          <w:rFonts w:ascii="Times New Roman" w:hAnsi="Times New Roman"/>
          <w:sz w:val="26"/>
          <w:szCs w:val="26"/>
          <w:lang w:val="pt-BR"/>
        </w:rPr>
        <w:t xml:space="preserve">Trong các nghiên cứu về sau, nên phân tích sâu hơn về các trọng số và các chỉ số để </w:t>
      </w:r>
      <w:r w:rsidR="006C7915" w:rsidRPr="00B91ADB">
        <w:rPr>
          <w:rFonts w:ascii="Times New Roman" w:hAnsi="Times New Roman"/>
          <w:sz w:val="26"/>
          <w:szCs w:val="26"/>
          <w:lang w:val="pt-BR"/>
        </w:rPr>
        <w:t>đánh giá khoảng tin cậy gắn liền với những kết quả này.</w:t>
      </w:r>
    </w:p>
    <w:p w:rsidR="006C7915" w:rsidRPr="000D75C2" w:rsidRDefault="006C7915" w:rsidP="00405AE7">
      <w:pPr>
        <w:numPr>
          <w:ilvl w:val="0"/>
          <w:numId w:val="18"/>
        </w:numPr>
        <w:rPr>
          <w:rFonts w:ascii="Times New Roman" w:hAnsi="Times New Roman"/>
          <w:sz w:val="26"/>
          <w:szCs w:val="26"/>
          <w:lang w:val="pt-BR"/>
        </w:rPr>
      </w:pPr>
      <w:r w:rsidRPr="00B91ADB">
        <w:rPr>
          <w:rFonts w:ascii="Times New Roman" w:hAnsi="Times New Roman"/>
          <w:sz w:val="26"/>
          <w:szCs w:val="26"/>
          <w:lang w:val="pt-BR"/>
        </w:rPr>
        <w:t xml:space="preserve">Nhóm thực hiện phát hiện ra rằng tất cả các tính chất vật lý, tiêu chuẩn và thực hành kỹ thuật, và yếu tố xã hội ảnh hưởng đáng kể đến TTDBTT của hệ thống CSHT. Vì vậy hệ thống </w:t>
      </w:r>
      <w:r w:rsidR="00976513" w:rsidRPr="00B91ADB">
        <w:rPr>
          <w:rFonts w:ascii="Times New Roman" w:hAnsi="Times New Roman"/>
          <w:sz w:val="26"/>
          <w:szCs w:val="26"/>
          <w:lang w:val="pt-BR"/>
        </w:rPr>
        <w:t xml:space="preserve">CSHT </w:t>
      </w:r>
      <w:r w:rsidRPr="00B91ADB">
        <w:rPr>
          <w:rFonts w:ascii="Times New Roman" w:hAnsi="Times New Roman"/>
          <w:sz w:val="26"/>
          <w:szCs w:val="26"/>
          <w:lang w:val="pt-BR"/>
        </w:rPr>
        <w:t xml:space="preserve">phải được thiết kế và xây dựng bằng </w:t>
      </w:r>
      <w:r w:rsidR="00976513" w:rsidRPr="00B91ADB">
        <w:rPr>
          <w:rFonts w:ascii="Times New Roman" w:hAnsi="Times New Roman"/>
          <w:sz w:val="26"/>
          <w:szCs w:val="26"/>
          <w:lang w:val="pt-BR"/>
        </w:rPr>
        <w:t>quy chuẩn</w:t>
      </w:r>
      <w:r w:rsidRPr="00B91ADB">
        <w:rPr>
          <w:rFonts w:ascii="Times New Roman" w:hAnsi="Times New Roman"/>
          <w:sz w:val="26"/>
          <w:szCs w:val="26"/>
          <w:lang w:val="pt-BR"/>
        </w:rPr>
        <w:t xml:space="preserve"> xây dựng tiên tiến</w:t>
      </w:r>
      <w:r w:rsidR="00976513" w:rsidRPr="00B91ADB">
        <w:rPr>
          <w:rFonts w:ascii="Times New Roman" w:hAnsi="Times New Roman"/>
          <w:sz w:val="26"/>
          <w:szCs w:val="26"/>
          <w:lang w:val="pt-BR"/>
        </w:rPr>
        <w:t xml:space="preserve"> </w:t>
      </w:r>
      <w:r w:rsidRPr="00B91ADB">
        <w:rPr>
          <w:rFonts w:ascii="Times New Roman" w:hAnsi="Times New Roman"/>
          <w:sz w:val="26"/>
          <w:szCs w:val="26"/>
          <w:lang w:val="pt-BR"/>
        </w:rPr>
        <w:t xml:space="preserve">và </w:t>
      </w:r>
      <w:r w:rsidR="004C2BFC" w:rsidRPr="00B91ADB">
        <w:rPr>
          <w:rFonts w:ascii="Times New Roman" w:hAnsi="Times New Roman"/>
          <w:sz w:val="26"/>
          <w:szCs w:val="26"/>
          <w:lang w:val="pt-BR"/>
        </w:rPr>
        <w:t xml:space="preserve">sử dụng </w:t>
      </w:r>
      <w:r w:rsidRPr="00B91ADB">
        <w:rPr>
          <w:rFonts w:ascii="Times New Roman" w:hAnsi="Times New Roman"/>
          <w:sz w:val="26"/>
          <w:szCs w:val="26"/>
          <w:lang w:val="pt-BR"/>
        </w:rPr>
        <w:t xml:space="preserve">vật liệu xây dựng </w:t>
      </w:r>
      <w:r w:rsidR="00976513" w:rsidRPr="00B91ADB">
        <w:rPr>
          <w:rFonts w:ascii="Times New Roman" w:hAnsi="Times New Roman"/>
          <w:sz w:val="26"/>
          <w:szCs w:val="26"/>
          <w:lang w:val="pt-BR"/>
        </w:rPr>
        <w:t xml:space="preserve">có </w:t>
      </w:r>
      <w:r w:rsidRPr="00B91ADB">
        <w:rPr>
          <w:rFonts w:ascii="Times New Roman" w:hAnsi="Times New Roman"/>
          <w:sz w:val="26"/>
          <w:szCs w:val="26"/>
          <w:lang w:val="pt-BR"/>
        </w:rPr>
        <w:t xml:space="preserve">khả năng </w:t>
      </w:r>
      <w:r w:rsidR="00976513" w:rsidRPr="00B91ADB">
        <w:rPr>
          <w:rFonts w:ascii="Times New Roman" w:hAnsi="Times New Roman"/>
          <w:sz w:val="26"/>
          <w:szCs w:val="26"/>
          <w:lang w:val="pt-BR"/>
        </w:rPr>
        <w:t>chống chịu với BĐKH tốt hơn</w:t>
      </w:r>
      <w:r w:rsidRPr="00B91ADB">
        <w:rPr>
          <w:rFonts w:ascii="Times New Roman" w:hAnsi="Times New Roman"/>
          <w:sz w:val="26"/>
          <w:szCs w:val="26"/>
          <w:lang w:val="pt-BR"/>
        </w:rPr>
        <w:t xml:space="preserve">; </w:t>
      </w:r>
      <w:r w:rsidR="00976513" w:rsidRPr="00B91ADB">
        <w:rPr>
          <w:rFonts w:ascii="Times New Roman" w:hAnsi="Times New Roman"/>
          <w:sz w:val="26"/>
          <w:szCs w:val="26"/>
          <w:lang w:val="pt-BR"/>
        </w:rPr>
        <w:t xml:space="preserve">công tác Vận hành và Bảo trì nên được </w:t>
      </w:r>
      <w:r w:rsidR="004C2BFC" w:rsidRPr="00B91ADB">
        <w:rPr>
          <w:rFonts w:ascii="Times New Roman" w:hAnsi="Times New Roman"/>
          <w:sz w:val="26"/>
          <w:szCs w:val="26"/>
          <w:lang w:val="pt-BR"/>
        </w:rPr>
        <w:t xml:space="preserve">tăng cường </w:t>
      </w:r>
      <w:r w:rsidRPr="00B91ADB">
        <w:rPr>
          <w:rFonts w:ascii="Times New Roman" w:hAnsi="Times New Roman"/>
          <w:sz w:val="26"/>
          <w:szCs w:val="26"/>
          <w:lang w:val="pt-BR"/>
        </w:rPr>
        <w:t xml:space="preserve">để tăng hiệu quả </w:t>
      </w:r>
      <w:r w:rsidR="00976513" w:rsidRPr="00B91ADB">
        <w:rPr>
          <w:rFonts w:ascii="Times New Roman" w:hAnsi="Times New Roman"/>
          <w:sz w:val="26"/>
          <w:szCs w:val="26"/>
          <w:lang w:val="pt-BR"/>
        </w:rPr>
        <w:t xml:space="preserve">cũng như tuổi thọ </w:t>
      </w:r>
      <w:r w:rsidRPr="00B91ADB">
        <w:rPr>
          <w:rFonts w:ascii="Times New Roman" w:hAnsi="Times New Roman"/>
          <w:sz w:val="26"/>
          <w:szCs w:val="26"/>
          <w:lang w:val="pt-BR"/>
        </w:rPr>
        <w:t xml:space="preserve">của hệ thống </w:t>
      </w:r>
      <w:r w:rsidR="00976513" w:rsidRPr="00B91ADB">
        <w:rPr>
          <w:rFonts w:ascii="Times New Roman" w:hAnsi="Times New Roman"/>
          <w:sz w:val="26"/>
          <w:szCs w:val="26"/>
          <w:lang w:val="pt-BR"/>
        </w:rPr>
        <w:t>CSHT</w:t>
      </w:r>
      <w:r w:rsidRPr="00B91ADB">
        <w:rPr>
          <w:rFonts w:ascii="Times New Roman" w:hAnsi="Times New Roman"/>
          <w:sz w:val="26"/>
          <w:szCs w:val="26"/>
          <w:lang w:val="pt-BR"/>
        </w:rPr>
        <w:t>. Đồng thời, tình hình kinh tế</w:t>
      </w:r>
      <w:r w:rsidR="004C2BFC" w:rsidRPr="00B91ADB">
        <w:rPr>
          <w:rFonts w:ascii="Times New Roman" w:hAnsi="Times New Roman"/>
          <w:sz w:val="26"/>
          <w:szCs w:val="26"/>
          <w:lang w:val="pt-BR"/>
        </w:rPr>
        <w:t>-xã hội</w:t>
      </w:r>
      <w:r w:rsidRPr="00B91ADB">
        <w:rPr>
          <w:rFonts w:ascii="Times New Roman" w:hAnsi="Times New Roman"/>
          <w:sz w:val="26"/>
          <w:szCs w:val="26"/>
          <w:lang w:val="pt-BR"/>
        </w:rPr>
        <w:t xml:space="preserve"> cần </w:t>
      </w:r>
      <w:r w:rsidR="004C2BFC" w:rsidRPr="00B91ADB">
        <w:rPr>
          <w:rFonts w:ascii="Times New Roman" w:hAnsi="Times New Roman"/>
          <w:sz w:val="26"/>
          <w:szCs w:val="26"/>
          <w:lang w:val="pt-BR"/>
        </w:rPr>
        <w:t>được quan tâm</w:t>
      </w:r>
      <w:r w:rsidRPr="00B91ADB">
        <w:rPr>
          <w:rFonts w:ascii="Times New Roman" w:hAnsi="Times New Roman"/>
          <w:sz w:val="26"/>
          <w:szCs w:val="26"/>
          <w:lang w:val="pt-BR"/>
        </w:rPr>
        <w:t xml:space="preserve"> để </w:t>
      </w:r>
      <w:r w:rsidR="00976513" w:rsidRPr="00B91ADB">
        <w:rPr>
          <w:rFonts w:ascii="Times New Roman" w:hAnsi="Times New Roman"/>
          <w:sz w:val="26"/>
          <w:szCs w:val="26"/>
          <w:lang w:val="pt-BR"/>
        </w:rPr>
        <w:t>thúc đẩy</w:t>
      </w:r>
      <w:r w:rsidRPr="00B91ADB">
        <w:rPr>
          <w:rFonts w:ascii="Times New Roman" w:hAnsi="Times New Roman"/>
          <w:sz w:val="26"/>
          <w:szCs w:val="26"/>
          <w:lang w:val="pt-BR"/>
        </w:rPr>
        <w:t xml:space="preserve"> đóng góp của cộng đồng </w:t>
      </w:r>
      <w:r w:rsidR="004C2BFC" w:rsidRPr="00B91ADB">
        <w:rPr>
          <w:rFonts w:ascii="Times New Roman" w:hAnsi="Times New Roman"/>
          <w:sz w:val="26"/>
          <w:szCs w:val="26"/>
          <w:lang w:val="pt-BR"/>
        </w:rPr>
        <w:t xml:space="preserve">trong công tác bảo trì </w:t>
      </w:r>
      <w:r w:rsidR="00976513" w:rsidRPr="00B91ADB">
        <w:rPr>
          <w:rFonts w:ascii="Times New Roman" w:hAnsi="Times New Roman"/>
          <w:sz w:val="26"/>
          <w:szCs w:val="26"/>
          <w:lang w:val="pt-BR"/>
        </w:rPr>
        <w:t>CSHT</w:t>
      </w:r>
      <w:r w:rsidR="004C2BFC" w:rsidRPr="00B91ADB">
        <w:rPr>
          <w:rFonts w:ascii="Times New Roman" w:hAnsi="Times New Roman"/>
          <w:sz w:val="26"/>
          <w:szCs w:val="26"/>
          <w:lang w:val="pt-BR"/>
        </w:rPr>
        <w:t>.</w:t>
      </w:r>
      <w:r w:rsidRPr="00B91ADB">
        <w:rPr>
          <w:rFonts w:ascii="Times New Roman" w:hAnsi="Times New Roman"/>
          <w:sz w:val="26"/>
          <w:szCs w:val="26"/>
          <w:lang w:val="pt-BR"/>
        </w:rPr>
        <w:t xml:space="preserve"> </w:t>
      </w:r>
      <w:r w:rsidR="004C2BFC" w:rsidRPr="00B91ADB">
        <w:rPr>
          <w:rFonts w:ascii="Times New Roman" w:hAnsi="Times New Roman"/>
          <w:sz w:val="26"/>
          <w:szCs w:val="26"/>
          <w:lang w:val="pt-BR"/>
        </w:rPr>
        <w:t xml:space="preserve">Tổ </w:t>
      </w:r>
      <w:r w:rsidR="00976513" w:rsidRPr="00B91ADB">
        <w:rPr>
          <w:rFonts w:ascii="Times New Roman" w:hAnsi="Times New Roman"/>
          <w:sz w:val="26"/>
          <w:szCs w:val="26"/>
          <w:lang w:val="pt-BR"/>
        </w:rPr>
        <w:t xml:space="preserve">chức các </w:t>
      </w:r>
      <w:r w:rsidRPr="00B91ADB">
        <w:rPr>
          <w:rFonts w:ascii="Times New Roman" w:hAnsi="Times New Roman"/>
          <w:sz w:val="26"/>
          <w:szCs w:val="26"/>
          <w:lang w:val="pt-BR"/>
        </w:rPr>
        <w:t xml:space="preserve">hoạt động </w:t>
      </w:r>
      <w:r w:rsidR="004C2BFC" w:rsidRPr="00B91ADB">
        <w:rPr>
          <w:rFonts w:ascii="Times New Roman" w:hAnsi="Times New Roman"/>
          <w:sz w:val="26"/>
          <w:szCs w:val="26"/>
          <w:lang w:val="pt-BR"/>
        </w:rPr>
        <w:t>nâng cao</w:t>
      </w:r>
      <w:r w:rsidRPr="00B91ADB">
        <w:rPr>
          <w:rFonts w:ascii="Times New Roman" w:hAnsi="Times New Roman"/>
          <w:sz w:val="26"/>
          <w:szCs w:val="26"/>
          <w:lang w:val="pt-BR"/>
        </w:rPr>
        <w:t xml:space="preserve"> kiến thức, kinh nghiệm và thực hành trong việc thích ứng </w:t>
      </w:r>
      <w:r w:rsidR="00976513" w:rsidRPr="00B91ADB">
        <w:rPr>
          <w:rFonts w:ascii="Times New Roman" w:hAnsi="Times New Roman"/>
          <w:sz w:val="26"/>
          <w:szCs w:val="26"/>
          <w:lang w:val="pt-BR"/>
        </w:rPr>
        <w:t xml:space="preserve">với BĐKH </w:t>
      </w:r>
      <w:r w:rsidRPr="00B91ADB">
        <w:rPr>
          <w:rFonts w:ascii="Times New Roman" w:hAnsi="Times New Roman"/>
          <w:sz w:val="26"/>
          <w:szCs w:val="26"/>
          <w:lang w:val="pt-BR"/>
        </w:rPr>
        <w:t xml:space="preserve">và giảm nhẹ </w:t>
      </w:r>
      <w:r w:rsidR="004C2BFC" w:rsidRPr="00B91ADB">
        <w:rPr>
          <w:rFonts w:ascii="Times New Roman" w:hAnsi="Times New Roman"/>
          <w:sz w:val="26"/>
          <w:szCs w:val="26"/>
          <w:lang w:val="pt-BR"/>
        </w:rPr>
        <w:t>rủi ro thiên tai</w:t>
      </w:r>
      <w:r w:rsidRPr="00B91ADB">
        <w:rPr>
          <w:rFonts w:ascii="Times New Roman" w:hAnsi="Times New Roman"/>
          <w:sz w:val="26"/>
          <w:szCs w:val="26"/>
          <w:lang w:val="pt-BR"/>
        </w:rPr>
        <w:t xml:space="preserve"> </w:t>
      </w:r>
      <w:r w:rsidR="004C2BFC" w:rsidRPr="00B91ADB">
        <w:rPr>
          <w:rFonts w:ascii="Times New Roman" w:hAnsi="Times New Roman"/>
          <w:sz w:val="26"/>
          <w:szCs w:val="26"/>
          <w:lang w:val="pt-BR"/>
        </w:rPr>
        <w:t xml:space="preserve">ở </w:t>
      </w:r>
      <w:r w:rsidRPr="00B91ADB">
        <w:rPr>
          <w:rFonts w:ascii="Times New Roman" w:hAnsi="Times New Roman"/>
          <w:sz w:val="26"/>
          <w:szCs w:val="26"/>
          <w:lang w:val="pt-BR"/>
        </w:rPr>
        <w:t xml:space="preserve">các </w:t>
      </w:r>
      <w:r w:rsidR="004C2BFC" w:rsidRPr="00B91ADB">
        <w:rPr>
          <w:rFonts w:ascii="Times New Roman" w:hAnsi="Times New Roman"/>
          <w:sz w:val="26"/>
          <w:szCs w:val="26"/>
          <w:lang w:val="pt-BR"/>
        </w:rPr>
        <w:t xml:space="preserve">vùng </w:t>
      </w:r>
      <w:r w:rsidRPr="00B91ADB">
        <w:rPr>
          <w:rFonts w:ascii="Times New Roman" w:hAnsi="Times New Roman"/>
          <w:sz w:val="26"/>
          <w:szCs w:val="26"/>
          <w:lang w:val="pt-BR"/>
        </w:rPr>
        <w:t>dân tộc thiểu số</w:t>
      </w:r>
      <w:r w:rsidR="00544E3C" w:rsidRPr="00B91ADB">
        <w:rPr>
          <w:rFonts w:ascii="Times New Roman" w:hAnsi="Times New Roman"/>
          <w:sz w:val="26"/>
          <w:szCs w:val="26"/>
          <w:lang w:val="pt-BR"/>
        </w:rPr>
        <w:t>.</w:t>
      </w:r>
      <w:r w:rsidRPr="00B91ADB">
        <w:rPr>
          <w:rFonts w:ascii="Times New Roman" w:hAnsi="Times New Roman"/>
          <w:sz w:val="26"/>
          <w:szCs w:val="26"/>
          <w:lang w:val="pt-BR"/>
        </w:rPr>
        <w:t xml:space="preserve"> </w:t>
      </w:r>
      <w:r w:rsidR="00544E3C" w:rsidRPr="00B91ADB">
        <w:rPr>
          <w:rFonts w:ascii="Times New Roman" w:hAnsi="Times New Roman"/>
          <w:sz w:val="26"/>
          <w:szCs w:val="26"/>
          <w:lang w:val="pt-BR"/>
        </w:rPr>
        <w:t xml:space="preserve">Chính </w:t>
      </w:r>
      <w:r w:rsidRPr="00B91ADB">
        <w:rPr>
          <w:rFonts w:ascii="Times New Roman" w:hAnsi="Times New Roman"/>
          <w:sz w:val="26"/>
          <w:szCs w:val="26"/>
          <w:lang w:val="pt-BR"/>
        </w:rPr>
        <w:t xml:space="preserve">sách giảm </w:t>
      </w:r>
      <w:r w:rsidR="00BF790B" w:rsidRPr="00B91ADB">
        <w:rPr>
          <w:rFonts w:ascii="Times New Roman" w:hAnsi="Times New Roman"/>
          <w:sz w:val="26"/>
          <w:szCs w:val="26"/>
          <w:lang w:val="pt-BR"/>
        </w:rPr>
        <w:t xml:space="preserve">lượng </w:t>
      </w:r>
      <w:r w:rsidRPr="00B91ADB">
        <w:rPr>
          <w:rFonts w:ascii="Times New Roman" w:hAnsi="Times New Roman"/>
          <w:sz w:val="26"/>
          <w:szCs w:val="26"/>
          <w:lang w:val="pt-BR"/>
        </w:rPr>
        <w:t xml:space="preserve">di cư của </w:t>
      </w:r>
      <w:r w:rsidR="00BF790B" w:rsidRPr="00B91ADB">
        <w:rPr>
          <w:rFonts w:ascii="Times New Roman" w:hAnsi="Times New Roman"/>
          <w:sz w:val="26"/>
          <w:szCs w:val="26"/>
          <w:lang w:val="pt-BR"/>
        </w:rPr>
        <w:t xml:space="preserve">dân số trong độ tuổi </w:t>
      </w:r>
      <w:r w:rsidRPr="00B91ADB">
        <w:rPr>
          <w:rFonts w:ascii="Times New Roman" w:hAnsi="Times New Roman"/>
          <w:sz w:val="26"/>
          <w:szCs w:val="26"/>
          <w:lang w:val="pt-BR"/>
        </w:rPr>
        <w:t xml:space="preserve">lao động đến các thành phố lân cận </w:t>
      </w:r>
      <w:r w:rsidR="00BF790B" w:rsidRPr="00B91ADB">
        <w:rPr>
          <w:rFonts w:ascii="Times New Roman" w:hAnsi="Times New Roman"/>
          <w:sz w:val="26"/>
          <w:szCs w:val="26"/>
          <w:lang w:val="pt-BR"/>
        </w:rPr>
        <w:t>cũng phần nào</w:t>
      </w:r>
      <w:r w:rsidRPr="00B91ADB">
        <w:rPr>
          <w:rFonts w:ascii="Times New Roman" w:hAnsi="Times New Roman"/>
          <w:sz w:val="26"/>
          <w:szCs w:val="26"/>
          <w:lang w:val="pt-BR"/>
        </w:rPr>
        <w:t xml:space="preserve"> giúp tăng năng </w:t>
      </w:r>
      <w:r w:rsidR="00BF790B" w:rsidRPr="00B91ADB">
        <w:rPr>
          <w:rFonts w:ascii="Times New Roman" w:hAnsi="Times New Roman"/>
          <w:sz w:val="26"/>
          <w:szCs w:val="26"/>
          <w:lang w:val="pt-BR"/>
        </w:rPr>
        <w:t xml:space="preserve">lực </w:t>
      </w:r>
      <w:r w:rsidRPr="00B91ADB">
        <w:rPr>
          <w:rFonts w:ascii="Times New Roman" w:hAnsi="Times New Roman"/>
          <w:sz w:val="26"/>
          <w:szCs w:val="26"/>
          <w:lang w:val="pt-BR"/>
        </w:rPr>
        <w:t>của cộng đồng</w:t>
      </w:r>
      <w:r w:rsidR="00544E3C" w:rsidRPr="00B91ADB">
        <w:rPr>
          <w:rFonts w:ascii="Times New Roman" w:hAnsi="Times New Roman"/>
          <w:sz w:val="26"/>
          <w:szCs w:val="26"/>
          <w:lang w:val="pt-BR"/>
        </w:rPr>
        <w:t xml:space="preserve"> trong việc duy trì và bảo vệ CSHT</w:t>
      </w:r>
      <w:r w:rsidRPr="00B91ADB">
        <w:rPr>
          <w:rFonts w:ascii="Times New Roman" w:hAnsi="Times New Roman"/>
          <w:sz w:val="26"/>
          <w:szCs w:val="26"/>
          <w:lang w:val="pt-BR"/>
        </w:rPr>
        <w:t>.</w:t>
      </w:r>
    </w:p>
    <w:p w:rsidR="000A7E74" w:rsidRPr="000D75C2" w:rsidRDefault="000A7E74" w:rsidP="00405AE7">
      <w:pPr>
        <w:spacing w:before="120" w:after="120"/>
        <w:rPr>
          <w:rFonts w:ascii="Times New Roman" w:hAnsi="Times New Roman"/>
          <w:sz w:val="26"/>
          <w:szCs w:val="26"/>
          <w:lang w:val="pt-BR"/>
        </w:rPr>
      </w:pPr>
    </w:p>
    <w:p w:rsidR="00483397" w:rsidRPr="000D75C2" w:rsidRDefault="00483397">
      <w:pPr>
        <w:spacing w:before="0" w:after="0" w:line="240" w:lineRule="auto"/>
        <w:jc w:val="left"/>
        <w:rPr>
          <w:rFonts w:ascii="Times New Roman" w:eastAsia="Times New Roman" w:hAnsi="Times New Roman"/>
          <w:color w:val="76923C"/>
          <w:sz w:val="26"/>
          <w:szCs w:val="26"/>
          <w:lang w:val="pt-BR"/>
        </w:rPr>
      </w:pPr>
      <w:bookmarkStart w:id="254" w:name="_Toc453787663"/>
      <w:r w:rsidRPr="00B91ADB">
        <w:rPr>
          <w:rFonts w:ascii="Times New Roman" w:hAnsi="Times New Roman"/>
          <w:b/>
          <w:color w:val="76923C"/>
          <w:sz w:val="26"/>
        </w:rPr>
        <w:br w:type="page"/>
      </w:r>
    </w:p>
    <w:p w:rsidR="00EA1A90" w:rsidRPr="000D75C2" w:rsidRDefault="00483397" w:rsidP="00405AE7">
      <w:pPr>
        <w:pStyle w:val="Heading1"/>
        <w:numPr>
          <w:ilvl w:val="0"/>
          <w:numId w:val="0"/>
        </w:numPr>
        <w:spacing w:line="276" w:lineRule="auto"/>
        <w:jc w:val="left"/>
        <w:rPr>
          <w:rFonts w:ascii="Times New Roman" w:hAnsi="Times New Roman"/>
          <w:b w:val="0"/>
          <w:color w:val="76923C"/>
          <w:sz w:val="32"/>
          <w:szCs w:val="32"/>
        </w:rPr>
      </w:pPr>
      <w:bookmarkStart w:id="255" w:name="_Toc463427362"/>
      <w:r w:rsidRPr="00B91ADB">
        <w:rPr>
          <w:rFonts w:ascii="Times New Roman" w:hAnsi="Times New Roman"/>
          <w:b w:val="0"/>
          <w:color w:val="76923C"/>
          <w:sz w:val="32"/>
          <w:szCs w:val="32"/>
        </w:rPr>
        <w:lastRenderedPageBreak/>
        <w:t>PHẦN 4: ỨNG DỤNG THỰC TIỄN</w:t>
      </w:r>
      <w:bookmarkEnd w:id="255"/>
    </w:p>
    <w:p w:rsidR="00D16288" w:rsidRPr="000D75C2" w:rsidRDefault="00D16288" w:rsidP="00405AE7">
      <w:pPr>
        <w:rPr>
          <w:rFonts w:ascii="Times New Roman" w:hAnsi="Times New Roman"/>
          <w:b/>
          <w:sz w:val="26"/>
          <w:szCs w:val="26"/>
        </w:rPr>
      </w:pPr>
    </w:p>
    <w:p w:rsidR="000B5D8E" w:rsidRPr="000D75C2" w:rsidRDefault="000B5D8E" w:rsidP="00405AE7">
      <w:pPr>
        <w:pStyle w:val="ListParagraph"/>
        <w:numPr>
          <w:ilvl w:val="0"/>
          <w:numId w:val="53"/>
        </w:numPr>
        <w:spacing w:after="120" w:line="276" w:lineRule="auto"/>
        <w:outlineLvl w:val="0"/>
        <w:rPr>
          <w:rFonts w:ascii="Times New Roman" w:hAnsi="Times New Roman"/>
          <w:b/>
          <w:vanish/>
          <w:sz w:val="26"/>
          <w:szCs w:val="26"/>
          <w:lang w:val="pt-BR"/>
        </w:rPr>
      </w:pPr>
      <w:bookmarkStart w:id="256" w:name="_Toc461193456"/>
      <w:bookmarkStart w:id="257" w:name="_Toc461193624"/>
      <w:bookmarkStart w:id="258" w:name="_Toc461193671"/>
      <w:bookmarkStart w:id="259" w:name="_Toc461193724"/>
      <w:bookmarkStart w:id="260" w:name="_Toc461197800"/>
      <w:bookmarkStart w:id="261" w:name="_Toc461201014"/>
      <w:bookmarkStart w:id="262" w:name="_Toc461441250"/>
      <w:bookmarkStart w:id="263" w:name="_Toc461441959"/>
      <w:bookmarkStart w:id="264" w:name="_Toc461442007"/>
      <w:bookmarkStart w:id="265" w:name="_Toc462299406"/>
      <w:bookmarkStart w:id="266" w:name="_Toc463425283"/>
      <w:bookmarkStart w:id="267" w:name="_Toc463425403"/>
      <w:bookmarkStart w:id="268" w:name="_Toc463427363"/>
      <w:bookmarkEnd w:id="256"/>
      <w:bookmarkEnd w:id="257"/>
      <w:bookmarkEnd w:id="258"/>
      <w:bookmarkEnd w:id="259"/>
      <w:bookmarkEnd w:id="260"/>
      <w:bookmarkEnd w:id="261"/>
      <w:bookmarkEnd w:id="262"/>
      <w:bookmarkEnd w:id="263"/>
      <w:bookmarkEnd w:id="264"/>
      <w:bookmarkEnd w:id="265"/>
      <w:bookmarkEnd w:id="266"/>
      <w:bookmarkEnd w:id="267"/>
      <w:bookmarkEnd w:id="268"/>
    </w:p>
    <w:p w:rsidR="000B5D8E" w:rsidRPr="000D75C2" w:rsidRDefault="000B5D8E" w:rsidP="00405AE7">
      <w:pPr>
        <w:pStyle w:val="ListParagraph"/>
        <w:numPr>
          <w:ilvl w:val="0"/>
          <w:numId w:val="53"/>
        </w:numPr>
        <w:spacing w:after="120" w:line="276" w:lineRule="auto"/>
        <w:outlineLvl w:val="0"/>
        <w:rPr>
          <w:rFonts w:ascii="Times New Roman" w:hAnsi="Times New Roman"/>
          <w:b/>
          <w:vanish/>
          <w:sz w:val="26"/>
          <w:szCs w:val="26"/>
          <w:lang w:val="pt-BR"/>
        </w:rPr>
      </w:pPr>
      <w:bookmarkStart w:id="269" w:name="_Toc461193457"/>
      <w:bookmarkStart w:id="270" w:name="_Toc461193625"/>
      <w:bookmarkStart w:id="271" w:name="_Toc461193672"/>
      <w:bookmarkStart w:id="272" w:name="_Toc461193725"/>
      <w:bookmarkStart w:id="273" w:name="_Toc461197801"/>
      <w:bookmarkStart w:id="274" w:name="_Toc461201015"/>
      <w:bookmarkStart w:id="275" w:name="_Toc461441251"/>
      <w:bookmarkStart w:id="276" w:name="_Toc461441960"/>
      <w:bookmarkStart w:id="277" w:name="_Toc461442008"/>
      <w:bookmarkStart w:id="278" w:name="_Toc462299407"/>
      <w:bookmarkStart w:id="279" w:name="_Toc463425284"/>
      <w:bookmarkStart w:id="280" w:name="_Toc463425404"/>
      <w:bookmarkStart w:id="281" w:name="_Toc463427364"/>
      <w:bookmarkEnd w:id="269"/>
      <w:bookmarkEnd w:id="270"/>
      <w:bookmarkEnd w:id="271"/>
      <w:bookmarkEnd w:id="272"/>
      <w:bookmarkEnd w:id="273"/>
      <w:bookmarkEnd w:id="274"/>
      <w:bookmarkEnd w:id="275"/>
      <w:bookmarkEnd w:id="276"/>
      <w:bookmarkEnd w:id="277"/>
      <w:bookmarkEnd w:id="278"/>
      <w:bookmarkEnd w:id="279"/>
      <w:bookmarkEnd w:id="280"/>
      <w:bookmarkEnd w:id="281"/>
    </w:p>
    <w:p w:rsidR="000B5D8E" w:rsidRPr="000D75C2" w:rsidRDefault="000B5D8E" w:rsidP="00405AE7">
      <w:pPr>
        <w:pStyle w:val="ListParagraph"/>
        <w:numPr>
          <w:ilvl w:val="0"/>
          <w:numId w:val="53"/>
        </w:numPr>
        <w:spacing w:after="120" w:line="276" w:lineRule="auto"/>
        <w:outlineLvl w:val="0"/>
        <w:rPr>
          <w:rFonts w:ascii="Times New Roman" w:hAnsi="Times New Roman"/>
          <w:b/>
          <w:vanish/>
          <w:sz w:val="26"/>
          <w:szCs w:val="26"/>
          <w:lang w:val="pt-BR"/>
        </w:rPr>
      </w:pPr>
      <w:bookmarkStart w:id="282" w:name="_Toc461193458"/>
      <w:bookmarkStart w:id="283" w:name="_Toc461193626"/>
      <w:bookmarkStart w:id="284" w:name="_Toc461193673"/>
      <w:bookmarkStart w:id="285" w:name="_Toc461193726"/>
      <w:bookmarkStart w:id="286" w:name="_Toc461197802"/>
      <w:bookmarkStart w:id="287" w:name="_Toc461201016"/>
      <w:bookmarkStart w:id="288" w:name="_Toc461441252"/>
      <w:bookmarkStart w:id="289" w:name="_Toc461441961"/>
      <w:bookmarkStart w:id="290" w:name="_Toc461442009"/>
      <w:bookmarkStart w:id="291" w:name="_Toc462299408"/>
      <w:bookmarkStart w:id="292" w:name="_Toc463425285"/>
      <w:bookmarkStart w:id="293" w:name="_Toc463425405"/>
      <w:bookmarkStart w:id="294" w:name="_Toc463427365"/>
      <w:bookmarkEnd w:id="282"/>
      <w:bookmarkEnd w:id="283"/>
      <w:bookmarkEnd w:id="284"/>
      <w:bookmarkEnd w:id="285"/>
      <w:bookmarkEnd w:id="286"/>
      <w:bookmarkEnd w:id="287"/>
      <w:bookmarkEnd w:id="288"/>
      <w:bookmarkEnd w:id="289"/>
      <w:bookmarkEnd w:id="290"/>
      <w:bookmarkEnd w:id="291"/>
      <w:bookmarkEnd w:id="292"/>
      <w:bookmarkEnd w:id="293"/>
      <w:bookmarkEnd w:id="294"/>
    </w:p>
    <w:p w:rsidR="00D16288" w:rsidRPr="000D75C2" w:rsidRDefault="00B676C5" w:rsidP="00405AE7">
      <w:pPr>
        <w:pStyle w:val="Heading2"/>
        <w:numPr>
          <w:ilvl w:val="1"/>
          <w:numId w:val="54"/>
        </w:numPr>
        <w:spacing w:line="276" w:lineRule="auto"/>
        <w:rPr>
          <w:rFonts w:ascii="Times New Roman" w:hAnsi="Times New Roman"/>
          <w:sz w:val="26"/>
        </w:rPr>
      </w:pPr>
      <w:bookmarkStart w:id="295" w:name="_Toc463427366"/>
      <w:r w:rsidRPr="00B91ADB">
        <w:rPr>
          <w:rFonts w:ascii="Times New Roman" w:hAnsi="Times New Roman"/>
          <w:sz w:val="26"/>
        </w:rPr>
        <w:t xml:space="preserve">Ứng dụng kết quả </w:t>
      </w:r>
      <w:r w:rsidR="00911565" w:rsidRPr="00B91ADB">
        <w:rPr>
          <w:rFonts w:ascii="Times New Roman" w:hAnsi="Times New Roman"/>
          <w:sz w:val="26"/>
        </w:rPr>
        <w:t xml:space="preserve">hoạt động </w:t>
      </w:r>
      <w:r w:rsidR="00D16288" w:rsidRPr="00B91ADB">
        <w:rPr>
          <w:rFonts w:ascii="Times New Roman" w:hAnsi="Times New Roman"/>
          <w:sz w:val="26"/>
        </w:rPr>
        <w:t>CVARM</w:t>
      </w:r>
      <w:bookmarkEnd w:id="295"/>
      <w:r w:rsidR="00D16288" w:rsidRPr="00B91ADB">
        <w:rPr>
          <w:rFonts w:ascii="Times New Roman" w:hAnsi="Times New Roman"/>
          <w:sz w:val="26"/>
        </w:rPr>
        <w:t xml:space="preserve"> </w:t>
      </w:r>
    </w:p>
    <w:p w:rsidR="00B26674" w:rsidRPr="000D75C2" w:rsidRDefault="00544E3C" w:rsidP="00405AE7">
      <w:pPr>
        <w:rPr>
          <w:rFonts w:ascii="Times New Roman" w:hAnsi="Times New Roman"/>
          <w:sz w:val="26"/>
          <w:szCs w:val="26"/>
        </w:rPr>
      </w:pPr>
      <w:r w:rsidRPr="00B91ADB">
        <w:rPr>
          <w:rFonts w:ascii="Times New Roman" w:hAnsi="Times New Roman"/>
          <w:sz w:val="26"/>
          <w:szCs w:val="26"/>
        </w:rPr>
        <w:t>Mục đích của</w:t>
      </w:r>
      <w:r w:rsidR="00B26674" w:rsidRPr="00B91ADB">
        <w:rPr>
          <w:rFonts w:ascii="Times New Roman" w:hAnsi="Times New Roman"/>
          <w:sz w:val="26"/>
          <w:szCs w:val="26"/>
        </w:rPr>
        <w:t xml:space="preserve"> các bản đồ rủi ro </w:t>
      </w:r>
      <w:r w:rsidRPr="00B91ADB">
        <w:rPr>
          <w:rFonts w:ascii="Times New Roman" w:hAnsi="Times New Roman"/>
          <w:sz w:val="26"/>
          <w:szCs w:val="26"/>
        </w:rPr>
        <w:t xml:space="preserve">là </w:t>
      </w:r>
      <w:r w:rsidR="00B26674" w:rsidRPr="00B91ADB">
        <w:rPr>
          <w:rFonts w:ascii="Times New Roman" w:hAnsi="Times New Roman"/>
          <w:sz w:val="26"/>
          <w:szCs w:val="26"/>
        </w:rPr>
        <w:t xml:space="preserve">hỗ trợ các nhà hoạch định đưa ra quyết định quy hoạch và đầu tư phù hợp đối với CSHTNT. </w:t>
      </w:r>
      <w:r w:rsidR="00E56F4C" w:rsidRPr="00B91ADB">
        <w:rPr>
          <w:rFonts w:ascii="Times New Roman" w:hAnsi="Times New Roman"/>
          <w:sz w:val="26"/>
          <w:szCs w:val="26"/>
        </w:rPr>
        <w:t xml:space="preserve">Kết quả thu được từ </w:t>
      </w:r>
      <w:r w:rsidR="00911565" w:rsidRPr="00B91ADB">
        <w:rPr>
          <w:rFonts w:ascii="Times New Roman" w:hAnsi="Times New Roman"/>
          <w:sz w:val="26"/>
          <w:szCs w:val="26"/>
        </w:rPr>
        <w:t>hoạt động</w:t>
      </w:r>
      <w:r w:rsidR="00E56F4C" w:rsidRPr="00B91ADB">
        <w:rPr>
          <w:rFonts w:ascii="Times New Roman" w:hAnsi="Times New Roman"/>
          <w:sz w:val="26"/>
          <w:szCs w:val="26"/>
        </w:rPr>
        <w:t xml:space="preserve"> </w:t>
      </w:r>
      <w:r w:rsidR="0022338F" w:rsidRPr="00B91ADB">
        <w:rPr>
          <w:rFonts w:ascii="Times New Roman" w:hAnsi="Times New Roman"/>
          <w:sz w:val="26"/>
          <w:szCs w:val="26"/>
          <w:lang w:val="pt-BR"/>
        </w:rPr>
        <w:t xml:space="preserve">Đánh giá TTDBTT do BĐKH và lập bản đồ rủi ro </w:t>
      </w:r>
      <w:r w:rsidR="00E56F4C" w:rsidRPr="00B91ADB">
        <w:rPr>
          <w:rFonts w:ascii="Times New Roman" w:hAnsi="Times New Roman"/>
          <w:sz w:val="26"/>
          <w:szCs w:val="26"/>
        </w:rPr>
        <w:t xml:space="preserve">có thể giúp thực hiện một số </w:t>
      </w:r>
      <w:r w:rsidR="00FA1BFE" w:rsidRPr="00B91ADB">
        <w:rPr>
          <w:rFonts w:ascii="Times New Roman" w:hAnsi="Times New Roman"/>
          <w:sz w:val="26"/>
          <w:szCs w:val="26"/>
        </w:rPr>
        <w:t>kế hoạch hành động</w:t>
      </w:r>
      <w:r w:rsidR="00E56F4C" w:rsidRPr="00B91ADB">
        <w:rPr>
          <w:rFonts w:ascii="Times New Roman" w:hAnsi="Times New Roman"/>
          <w:sz w:val="26"/>
          <w:szCs w:val="26"/>
        </w:rPr>
        <w:t>.</w:t>
      </w:r>
      <w:r w:rsidR="00B26674" w:rsidRPr="00B91ADB">
        <w:rPr>
          <w:rFonts w:ascii="Times New Roman" w:hAnsi="Times New Roman"/>
          <w:sz w:val="26"/>
          <w:szCs w:val="26"/>
        </w:rPr>
        <w:t xml:space="preserve"> Chúng tôi cung cấp một vài ví dụ ở đây </w:t>
      </w:r>
      <w:r w:rsidR="005530D9" w:rsidRPr="00B91ADB">
        <w:rPr>
          <w:rFonts w:ascii="Times New Roman" w:hAnsi="Times New Roman"/>
          <w:sz w:val="26"/>
          <w:szCs w:val="26"/>
        </w:rPr>
        <w:t>cho các</w:t>
      </w:r>
      <w:r w:rsidR="00B26674" w:rsidRPr="00B91ADB">
        <w:rPr>
          <w:rFonts w:ascii="Times New Roman" w:hAnsi="Times New Roman"/>
          <w:sz w:val="26"/>
          <w:szCs w:val="26"/>
        </w:rPr>
        <w:t xml:space="preserve"> cơ quan cấp tỉnh, nhưng</w:t>
      </w:r>
      <w:r w:rsidR="005530D9" w:rsidRPr="00B91ADB">
        <w:rPr>
          <w:rFonts w:ascii="Times New Roman" w:hAnsi="Times New Roman"/>
          <w:sz w:val="26"/>
          <w:szCs w:val="26"/>
        </w:rPr>
        <w:t xml:space="preserve"> cũng khuyến khích nhóm thực hiện </w:t>
      </w:r>
      <w:r w:rsidR="0022338F" w:rsidRPr="00B91ADB">
        <w:rPr>
          <w:rFonts w:ascii="Times New Roman" w:hAnsi="Times New Roman"/>
          <w:sz w:val="26"/>
          <w:szCs w:val="26"/>
          <w:lang w:val="pt-BR"/>
        </w:rPr>
        <w:t xml:space="preserve">Đánh giá TTDBTT do BĐKH và lập bản đồ rủi ro </w:t>
      </w:r>
      <w:r w:rsidR="005530D9" w:rsidRPr="00B91ADB">
        <w:rPr>
          <w:rFonts w:ascii="Times New Roman" w:hAnsi="Times New Roman"/>
          <w:sz w:val="26"/>
          <w:szCs w:val="26"/>
        </w:rPr>
        <w:t xml:space="preserve">nên </w:t>
      </w:r>
      <w:r w:rsidR="00B26674" w:rsidRPr="00B91ADB">
        <w:rPr>
          <w:rFonts w:ascii="Times New Roman" w:hAnsi="Times New Roman"/>
          <w:sz w:val="26"/>
          <w:szCs w:val="26"/>
        </w:rPr>
        <w:t xml:space="preserve">mở rộng </w:t>
      </w:r>
      <w:r w:rsidR="00FA1BFE" w:rsidRPr="00B91ADB">
        <w:rPr>
          <w:rFonts w:ascii="Times New Roman" w:hAnsi="Times New Roman"/>
          <w:sz w:val="26"/>
          <w:szCs w:val="26"/>
        </w:rPr>
        <w:t xml:space="preserve">hơn </w:t>
      </w:r>
      <w:r w:rsidR="00B26674" w:rsidRPr="00B91ADB">
        <w:rPr>
          <w:rFonts w:ascii="Times New Roman" w:hAnsi="Times New Roman"/>
          <w:sz w:val="26"/>
          <w:szCs w:val="26"/>
        </w:rPr>
        <w:t xml:space="preserve">và xây dựng dựa trên những </w:t>
      </w:r>
      <w:r w:rsidR="00FA1BFE" w:rsidRPr="00B91ADB">
        <w:rPr>
          <w:rFonts w:ascii="Times New Roman" w:hAnsi="Times New Roman"/>
          <w:sz w:val="26"/>
          <w:szCs w:val="26"/>
        </w:rPr>
        <w:t xml:space="preserve">kết quả này </w:t>
      </w:r>
      <w:r w:rsidR="00B26674" w:rsidRPr="00B91ADB">
        <w:rPr>
          <w:rFonts w:ascii="Times New Roman" w:hAnsi="Times New Roman"/>
          <w:sz w:val="26"/>
          <w:szCs w:val="26"/>
        </w:rPr>
        <w:t>tùy theo nhu cầu và hoàn cảnh cụ thể.</w:t>
      </w:r>
    </w:p>
    <w:p w:rsidR="00D16288" w:rsidRPr="000D75C2" w:rsidRDefault="00D16288" w:rsidP="00405AE7">
      <w:pPr>
        <w:rPr>
          <w:rFonts w:ascii="Times New Roman" w:hAnsi="Times New Roman"/>
          <w:sz w:val="26"/>
          <w:szCs w:val="26"/>
        </w:rPr>
      </w:pPr>
    </w:p>
    <w:p w:rsidR="00FA1BFE" w:rsidRPr="000D75C2" w:rsidRDefault="00FA1BFE" w:rsidP="00405AE7">
      <w:pPr>
        <w:pStyle w:val="ListParagraph"/>
        <w:numPr>
          <w:ilvl w:val="0"/>
          <w:numId w:val="49"/>
        </w:numPr>
        <w:spacing w:line="276" w:lineRule="auto"/>
        <w:rPr>
          <w:rFonts w:ascii="Times New Roman" w:hAnsi="Times New Roman"/>
          <w:sz w:val="26"/>
          <w:szCs w:val="26"/>
        </w:rPr>
      </w:pPr>
      <w:r w:rsidRPr="000D75C2">
        <w:rPr>
          <w:rFonts w:ascii="Times New Roman" w:hAnsi="Times New Roman"/>
          <w:sz w:val="26"/>
          <w:szCs w:val="26"/>
        </w:rPr>
        <w:t xml:space="preserve">Phân tích nguyên nhân gốc rễ: Các dấu hiệu phức hợp về TTDBTT bao gồm một số ảnh hưởng xã hội và kỹ thuật lên TTDBTT của CSHT. Phân tích mỗi </w:t>
      </w:r>
      <w:r w:rsidR="00FE5CB4" w:rsidRPr="000D75C2">
        <w:rPr>
          <w:rFonts w:ascii="Times New Roman" w:hAnsi="Times New Roman"/>
          <w:sz w:val="26"/>
          <w:szCs w:val="26"/>
        </w:rPr>
        <w:t>yếu tố</w:t>
      </w:r>
      <w:r w:rsidRPr="000D75C2">
        <w:rPr>
          <w:rFonts w:ascii="Times New Roman" w:hAnsi="Times New Roman"/>
          <w:sz w:val="26"/>
          <w:szCs w:val="26"/>
        </w:rPr>
        <w:t xml:space="preserve"> có thể giúp xác định nguyên nhân </w:t>
      </w:r>
      <w:r w:rsidR="00FE5CB4" w:rsidRPr="000D75C2">
        <w:rPr>
          <w:rFonts w:ascii="Times New Roman" w:hAnsi="Times New Roman"/>
          <w:sz w:val="26"/>
          <w:szCs w:val="26"/>
        </w:rPr>
        <w:t>căn</w:t>
      </w:r>
      <w:r w:rsidRPr="000D75C2">
        <w:rPr>
          <w:rFonts w:ascii="Times New Roman" w:hAnsi="Times New Roman"/>
          <w:sz w:val="26"/>
          <w:szCs w:val="26"/>
        </w:rPr>
        <w:t xml:space="preserve"> bản và </w:t>
      </w:r>
      <w:r w:rsidR="00544E3C" w:rsidRPr="000D75C2">
        <w:rPr>
          <w:rFonts w:ascii="Times New Roman" w:hAnsi="Times New Roman"/>
          <w:sz w:val="26"/>
          <w:szCs w:val="26"/>
        </w:rPr>
        <w:t>ảnh hưởng</w:t>
      </w:r>
      <w:r w:rsidRPr="000D75C2">
        <w:rPr>
          <w:rFonts w:ascii="Times New Roman" w:hAnsi="Times New Roman"/>
          <w:sz w:val="26"/>
          <w:szCs w:val="26"/>
        </w:rPr>
        <w:t xml:space="preserve"> tương ứng của </w:t>
      </w:r>
      <w:r w:rsidR="00FE5CB4" w:rsidRPr="000D75C2">
        <w:rPr>
          <w:rFonts w:ascii="Times New Roman" w:hAnsi="Times New Roman"/>
          <w:sz w:val="26"/>
          <w:szCs w:val="26"/>
        </w:rPr>
        <w:t>mỗi yếu tố đó đối với</w:t>
      </w:r>
      <w:r w:rsidRPr="000D75C2">
        <w:rPr>
          <w:rFonts w:ascii="Times New Roman" w:hAnsi="Times New Roman"/>
          <w:sz w:val="26"/>
          <w:szCs w:val="26"/>
        </w:rPr>
        <w:t xml:space="preserve"> giảm hoặc tăng </w:t>
      </w:r>
      <w:r w:rsidR="00FE5CB4" w:rsidRPr="000D75C2">
        <w:rPr>
          <w:rFonts w:ascii="Times New Roman" w:hAnsi="Times New Roman"/>
          <w:sz w:val="26"/>
          <w:szCs w:val="26"/>
        </w:rPr>
        <w:t>TTDBTT</w:t>
      </w:r>
      <w:r w:rsidRPr="000D75C2">
        <w:rPr>
          <w:rFonts w:ascii="Times New Roman" w:hAnsi="Times New Roman"/>
          <w:sz w:val="26"/>
          <w:szCs w:val="26"/>
        </w:rPr>
        <w:t xml:space="preserve">. </w:t>
      </w:r>
      <w:r w:rsidR="00FE5CB4" w:rsidRPr="000D75C2">
        <w:rPr>
          <w:rFonts w:ascii="Times New Roman" w:hAnsi="Times New Roman"/>
          <w:sz w:val="26"/>
          <w:szCs w:val="26"/>
        </w:rPr>
        <w:t>Biết yếu tố nào</w:t>
      </w:r>
      <w:r w:rsidRPr="000D75C2">
        <w:rPr>
          <w:rFonts w:ascii="Times New Roman" w:hAnsi="Times New Roman"/>
          <w:sz w:val="26"/>
          <w:szCs w:val="26"/>
        </w:rPr>
        <w:t xml:space="preserve"> ảnh hưởng</w:t>
      </w:r>
      <w:r w:rsidR="00FE5CB4" w:rsidRPr="000D75C2">
        <w:rPr>
          <w:rFonts w:ascii="Times New Roman" w:hAnsi="Times New Roman"/>
          <w:sz w:val="26"/>
          <w:szCs w:val="26"/>
        </w:rPr>
        <w:t xml:space="preserve"> lớn</w:t>
      </w:r>
      <w:r w:rsidRPr="000D75C2">
        <w:rPr>
          <w:rFonts w:ascii="Times New Roman" w:hAnsi="Times New Roman"/>
          <w:sz w:val="26"/>
          <w:szCs w:val="26"/>
        </w:rPr>
        <w:t xml:space="preserve"> nhất</w:t>
      </w:r>
      <w:r w:rsidR="00FE5CB4" w:rsidRPr="000D75C2">
        <w:rPr>
          <w:rFonts w:ascii="Times New Roman" w:hAnsi="Times New Roman"/>
          <w:sz w:val="26"/>
          <w:szCs w:val="26"/>
        </w:rPr>
        <w:t xml:space="preserve"> đến TTDBTT</w:t>
      </w:r>
      <w:r w:rsidRPr="000D75C2">
        <w:rPr>
          <w:rFonts w:ascii="Times New Roman" w:hAnsi="Times New Roman"/>
          <w:sz w:val="26"/>
          <w:szCs w:val="26"/>
        </w:rPr>
        <w:t>, chính quyền</w:t>
      </w:r>
      <w:r w:rsidR="00FE5CB4" w:rsidRPr="000D75C2">
        <w:rPr>
          <w:rFonts w:ascii="Times New Roman" w:hAnsi="Times New Roman"/>
          <w:sz w:val="26"/>
          <w:szCs w:val="26"/>
        </w:rPr>
        <w:t xml:space="preserve"> cấp</w:t>
      </w:r>
      <w:r w:rsidRPr="000D75C2">
        <w:rPr>
          <w:rFonts w:ascii="Times New Roman" w:hAnsi="Times New Roman"/>
          <w:sz w:val="26"/>
          <w:szCs w:val="26"/>
        </w:rPr>
        <w:t xml:space="preserve"> tỉnh có thể </w:t>
      </w:r>
      <w:r w:rsidR="00FE5CB4" w:rsidRPr="000D75C2">
        <w:rPr>
          <w:rFonts w:ascii="Times New Roman" w:hAnsi="Times New Roman"/>
          <w:sz w:val="26"/>
          <w:szCs w:val="26"/>
        </w:rPr>
        <w:t xml:space="preserve">xác định </w:t>
      </w:r>
      <w:r w:rsidR="007B181C" w:rsidRPr="000D75C2">
        <w:rPr>
          <w:rFonts w:ascii="Times New Roman" w:hAnsi="Times New Roman"/>
          <w:sz w:val="26"/>
          <w:szCs w:val="26"/>
        </w:rPr>
        <w:t>khu vực</w:t>
      </w:r>
      <w:r w:rsidR="00090CDE" w:rsidRPr="000D75C2">
        <w:rPr>
          <w:rFonts w:ascii="Times New Roman" w:hAnsi="Times New Roman"/>
          <w:sz w:val="26"/>
          <w:szCs w:val="26"/>
        </w:rPr>
        <w:t xml:space="preserve"> nào</w:t>
      </w:r>
      <w:r w:rsidR="00FE5CB4" w:rsidRPr="000D75C2">
        <w:rPr>
          <w:rFonts w:ascii="Times New Roman" w:hAnsi="Times New Roman"/>
          <w:sz w:val="26"/>
          <w:szCs w:val="26"/>
        </w:rPr>
        <w:t xml:space="preserve"> </w:t>
      </w:r>
      <w:r w:rsidR="00090CDE" w:rsidRPr="000D75C2">
        <w:rPr>
          <w:rFonts w:ascii="Times New Roman" w:hAnsi="Times New Roman"/>
          <w:sz w:val="26"/>
          <w:szCs w:val="26"/>
        </w:rPr>
        <w:t xml:space="preserve">cần </w:t>
      </w:r>
      <w:r w:rsidRPr="000D75C2">
        <w:rPr>
          <w:rFonts w:ascii="Times New Roman" w:hAnsi="Times New Roman"/>
          <w:sz w:val="26"/>
          <w:szCs w:val="26"/>
        </w:rPr>
        <w:t xml:space="preserve">ưu tiên cải </w:t>
      </w:r>
      <w:r w:rsidR="007B181C" w:rsidRPr="000D75C2">
        <w:rPr>
          <w:rFonts w:ascii="Times New Roman" w:hAnsi="Times New Roman"/>
          <w:sz w:val="26"/>
          <w:szCs w:val="26"/>
        </w:rPr>
        <w:t xml:space="preserve">tạo nang cấp </w:t>
      </w:r>
      <w:r w:rsidR="00090CDE" w:rsidRPr="000D75C2">
        <w:rPr>
          <w:rFonts w:ascii="Times New Roman" w:hAnsi="Times New Roman"/>
          <w:sz w:val="26"/>
          <w:szCs w:val="26"/>
        </w:rPr>
        <w:t xml:space="preserve">hoặc </w:t>
      </w:r>
      <w:r w:rsidR="007B181C" w:rsidRPr="000D75C2">
        <w:rPr>
          <w:rFonts w:ascii="Times New Roman" w:hAnsi="Times New Roman"/>
          <w:sz w:val="26"/>
          <w:szCs w:val="26"/>
        </w:rPr>
        <w:t>xây dựng mới</w:t>
      </w:r>
      <w:r w:rsidRPr="000D75C2">
        <w:rPr>
          <w:rFonts w:ascii="Times New Roman" w:hAnsi="Times New Roman"/>
          <w:sz w:val="26"/>
          <w:szCs w:val="26"/>
        </w:rPr>
        <w:t xml:space="preserve">. Ví dụ, nếu </w:t>
      </w:r>
      <w:r w:rsidR="00090CDE" w:rsidRPr="000D75C2">
        <w:rPr>
          <w:rFonts w:ascii="Times New Roman" w:hAnsi="Times New Roman"/>
          <w:sz w:val="26"/>
          <w:szCs w:val="26"/>
        </w:rPr>
        <w:t xml:space="preserve">công tác Vận hành và Bảo trì </w:t>
      </w:r>
      <w:r w:rsidRPr="000D75C2">
        <w:rPr>
          <w:rFonts w:ascii="Times New Roman" w:hAnsi="Times New Roman"/>
          <w:sz w:val="26"/>
          <w:szCs w:val="26"/>
        </w:rPr>
        <w:t xml:space="preserve">được chứng minh là có tác động nhiều </w:t>
      </w:r>
      <w:r w:rsidR="00090CDE" w:rsidRPr="000D75C2">
        <w:rPr>
          <w:rFonts w:ascii="Times New Roman" w:hAnsi="Times New Roman"/>
          <w:sz w:val="26"/>
          <w:szCs w:val="26"/>
        </w:rPr>
        <w:t xml:space="preserve">đến công trình </w:t>
      </w:r>
      <w:r w:rsidRPr="000D75C2">
        <w:rPr>
          <w:rFonts w:ascii="Times New Roman" w:hAnsi="Times New Roman"/>
          <w:sz w:val="26"/>
          <w:szCs w:val="26"/>
        </w:rPr>
        <w:t xml:space="preserve">kè hơn </w:t>
      </w:r>
      <w:r w:rsidR="00090CDE" w:rsidRPr="000D75C2">
        <w:rPr>
          <w:rFonts w:ascii="Times New Roman" w:hAnsi="Times New Roman"/>
          <w:sz w:val="26"/>
          <w:szCs w:val="26"/>
        </w:rPr>
        <w:t>là tiêu chuẩn thiết kế xây dựng</w:t>
      </w:r>
      <w:r w:rsidRPr="000D75C2">
        <w:rPr>
          <w:rFonts w:ascii="Times New Roman" w:hAnsi="Times New Roman"/>
          <w:sz w:val="26"/>
          <w:szCs w:val="26"/>
        </w:rPr>
        <w:t xml:space="preserve">, </w:t>
      </w:r>
      <w:r w:rsidR="00090CDE" w:rsidRPr="000D75C2">
        <w:rPr>
          <w:rFonts w:ascii="Times New Roman" w:hAnsi="Times New Roman"/>
          <w:sz w:val="26"/>
          <w:szCs w:val="26"/>
        </w:rPr>
        <w:t xml:space="preserve">thì </w:t>
      </w:r>
      <w:r w:rsidRPr="000D75C2">
        <w:rPr>
          <w:rFonts w:ascii="Times New Roman" w:hAnsi="Times New Roman"/>
          <w:sz w:val="26"/>
          <w:szCs w:val="26"/>
        </w:rPr>
        <w:t xml:space="preserve">có lẽ </w:t>
      </w:r>
      <w:r w:rsidR="00090CDE" w:rsidRPr="000D75C2">
        <w:rPr>
          <w:rFonts w:ascii="Times New Roman" w:hAnsi="Times New Roman"/>
          <w:sz w:val="26"/>
          <w:szCs w:val="26"/>
        </w:rPr>
        <w:t>ngân sách cho việc giám sát tiêu chuẩn xây dựng</w:t>
      </w:r>
      <w:r w:rsidRPr="000D75C2">
        <w:rPr>
          <w:rFonts w:ascii="Times New Roman" w:hAnsi="Times New Roman"/>
          <w:sz w:val="26"/>
          <w:szCs w:val="26"/>
        </w:rPr>
        <w:t xml:space="preserve"> có thể được </w:t>
      </w:r>
      <w:r w:rsidR="00090CDE" w:rsidRPr="000D75C2">
        <w:rPr>
          <w:rFonts w:ascii="Times New Roman" w:hAnsi="Times New Roman"/>
          <w:sz w:val="26"/>
          <w:szCs w:val="26"/>
        </w:rPr>
        <w:t>điều chỉnh chuyển sang</w:t>
      </w:r>
      <w:r w:rsidRPr="000D75C2">
        <w:rPr>
          <w:rFonts w:ascii="Times New Roman" w:hAnsi="Times New Roman"/>
          <w:sz w:val="26"/>
          <w:szCs w:val="26"/>
        </w:rPr>
        <w:t xml:space="preserve"> </w:t>
      </w:r>
      <w:r w:rsidR="00090CDE" w:rsidRPr="000D75C2">
        <w:rPr>
          <w:rFonts w:ascii="Times New Roman" w:hAnsi="Times New Roman"/>
          <w:sz w:val="26"/>
          <w:szCs w:val="26"/>
        </w:rPr>
        <w:t>công tác Vận hành và Bảo trì</w:t>
      </w:r>
      <w:r w:rsidRPr="000D75C2">
        <w:rPr>
          <w:rFonts w:ascii="Times New Roman" w:hAnsi="Times New Roman"/>
          <w:sz w:val="26"/>
          <w:szCs w:val="26"/>
        </w:rPr>
        <w:t xml:space="preserve">. </w:t>
      </w:r>
      <w:r w:rsidR="00090CDE" w:rsidRPr="000D75C2">
        <w:rPr>
          <w:rFonts w:ascii="Times New Roman" w:hAnsi="Times New Roman"/>
          <w:sz w:val="26"/>
          <w:szCs w:val="26"/>
        </w:rPr>
        <w:t xml:space="preserve">Một phương án </w:t>
      </w:r>
      <w:r w:rsidRPr="000D75C2">
        <w:rPr>
          <w:rFonts w:ascii="Times New Roman" w:hAnsi="Times New Roman"/>
          <w:sz w:val="26"/>
          <w:szCs w:val="26"/>
        </w:rPr>
        <w:t>khác</w:t>
      </w:r>
      <w:r w:rsidR="00090CDE" w:rsidRPr="000D75C2">
        <w:rPr>
          <w:rFonts w:ascii="Times New Roman" w:hAnsi="Times New Roman"/>
          <w:sz w:val="26"/>
          <w:szCs w:val="26"/>
        </w:rPr>
        <w:t xml:space="preserve"> là</w:t>
      </w:r>
      <w:r w:rsidRPr="000D75C2">
        <w:rPr>
          <w:rFonts w:ascii="Times New Roman" w:hAnsi="Times New Roman"/>
          <w:sz w:val="26"/>
          <w:szCs w:val="26"/>
        </w:rPr>
        <w:t xml:space="preserve"> có thể được phân bổ ngân sách </w:t>
      </w:r>
      <w:r w:rsidR="00665E73" w:rsidRPr="000D75C2">
        <w:rPr>
          <w:rFonts w:ascii="Times New Roman" w:hAnsi="Times New Roman"/>
          <w:sz w:val="26"/>
          <w:szCs w:val="26"/>
        </w:rPr>
        <w:t>nhiều</w:t>
      </w:r>
      <w:r w:rsidRPr="000D75C2">
        <w:rPr>
          <w:rFonts w:ascii="Times New Roman" w:hAnsi="Times New Roman"/>
          <w:sz w:val="26"/>
          <w:szCs w:val="26"/>
        </w:rPr>
        <w:t xml:space="preserve"> hơn </w:t>
      </w:r>
      <w:r w:rsidR="00665E73" w:rsidRPr="000D75C2">
        <w:rPr>
          <w:rFonts w:ascii="Times New Roman" w:hAnsi="Times New Roman"/>
          <w:sz w:val="26"/>
          <w:szCs w:val="26"/>
        </w:rPr>
        <w:t>cho</w:t>
      </w:r>
      <w:r w:rsidRPr="000D75C2">
        <w:rPr>
          <w:rFonts w:ascii="Times New Roman" w:hAnsi="Times New Roman"/>
          <w:sz w:val="26"/>
          <w:szCs w:val="26"/>
        </w:rPr>
        <w:t xml:space="preserve"> xây dựng năng lực của các </w:t>
      </w:r>
      <w:r w:rsidR="00C725B4" w:rsidRPr="000D75C2">
        <w:rPr>
          <w:rFonts w:ascii="Times New Roman" w:hAnsi="Times New Roman"/>
          <w:sz w:val="26"/>
          <w:szCs w:val="26"/>
        </w:rPr>
        <w:t>chuyên</w:t>
      </w:r>
      <w:r w:rsidRPr="000D75C2">
        <w:rPr>
          <w:rFonts w:ascii="Times New Roman" w:hAnsi="Times New Roman"/>
          <w:sz w:val="26"/>
          <w:szCs w:val="26"/>
        </w:rPr>
        <w:t xml:space="preserve"> viên trong quá trình </w:t>
      </w:r>
      <w:r w:rsidR="00665E73" w:rsidRPr="000D75C2">
        <w:rPr>
          <w:rFonts w:ascii="Times New Roman" w:hAnsi="Times New Roman"/>
          <w:sz w:val="26"/>
          <w:szCs w:val="26"/>
        </w:rPr>
        <w:t>Vận hành và Bảo trì</w:t>
      </w:r>
      <w:r w:rsidRPr="000D75C2">
        <w:rPr>
          <w:rFonts w:ascii="Times New Roman" w:hAnsi="Times New Roman"/>
          <w:sz w:val="26"/>
          <w:szCs w:val="26"/>
        </w:rPr>
        <w:t xml:space="preserve">. Một số phòng ban có thể </w:t>
      </w:r>
      <w:r w:rsidR="00665E73" w:rsidRPr="000D75C2">
        <w:rPr>
          <w:rFonts w:ascii="Times New Roman" w:hAnsi="Times New Roman"/>
          <w:sz w:val="26"/>
          <w:szCs w:val="26"/>
        </w:rPr>
        <w:t xml:space="preserve">nhận </w:t>
      </w:r>
      <w:r w:rsidRPr="000D75C2">
        <w:rPr>
          <w:rFonts w:ascii="Times New Roman" w:hAnsi="Times New Roman"/>
          <w:sz w:val="26"/>
          <w:szCs w:val="26"/>
        </w:rPr>
        <w:t xml:space="preserve">thấy rằng cộng đồng </w:t>
      </w:r>
      <w:r w:rsidR="00665E73" w:rsidRPr="000D75C2">
        <w:rPr>
          <w:rFonts w:ascii="Times New Roman" w:hAnsi="Times New Roman"/>
          <w:sz w:val="26"/>
          <w:szCs w:val="26"/>
        </w:rPr>
        <w:t xml:space="preserve">cũng </w:t>
      </w:r>
      <w:r w:rsidRPr="000D75C2">
        <w:rPr>
          <w:rFonts w:ascii="Times New Roman" w:hAnsi="Times New Roman"/>
          <w:sz w:val="26"/>
          <w:szCs w:val="26"/>
        </w:rPr>
        <w:t xml:space="preserve">có thể tham gia </w:t>
      </w:r>
      <w:r w:rsidR="00665E73" w:rsidRPr="000D75C2">
        <w:rPr>
          <w:rFonts w:ascii="Times New Roman" w:hAnsi="Times New Roman"/>
          <w:sz w:val="26"/>
          <w:szCs w:val="26"/>
        </w:rPr>
        <w:t xml:space="preserve">vào quá trình Vận hành và Bảo trì </w:t>
      </w:r>
      <w:r w:rsidRPr="000D75C2">
        <w:rPr>
          <w:rFonts w:ascii="Times New Roman" w:hAnsi="Times New Roman"/>
          <w:sz w:val="26"/>
          <w:szCs w:val="26"/>
        </w:rPr>
        <w:t xml:space="preserve">một cách hiệu quả và có thể bắt đầu một dự án cộng đồng trong lĩnh vực này. </w:t>
      </w:r>
      <w:r w:rsidR="00544E3C" w:rsidRPr="000D75C2">
        <w:rPr>
          <w:rFonts w:ascii="Times New Roman" w:hAnsi="Times New Roman"/>
          <w:sz w:val="26"/>
          <w:szCs w:val="26"/>
        </w:rPr>
        <w:t xml:space="preserve">Lợi ích của hoạt động </w:t>
      </w:r>
      <w:r w:rsidR="00544E3C" w:rsidRPr="000D75C2">
        <w:rPr>
          <w:rFonts w:ascii="Times New Roman" w:eastAsia="Calibri" w:hAnsi="Times New Roman"/>
          <w:sz w:val="26"/>
          <w:szCs w:val="26"/>
          <w:lang w:val="pt-BR"/>
        </w:rPr>
        <w:t xml:space="preserve">Đánh giá TTDBTT do BĐKH và lập bản đồ rủi ro là kế hoạch hành động </w:t>
      </w:r>
      <w:r w:rsidR="00665E73" w:rsidRPr="000D75C2">
        <w:rPr>
          <w:rFonts w:ascii="Times New Roman" w:hAnsi="Times New Roman"/>
          <w:sz w:val="26"/>
          <w:szCs w:val="26"/>
        </w:rPr>
        <w:t xml:space="preserve">đều căn cứ vào những dẫn chứng từ </w:t>
      </w:r>
      <w:r w:rsidR="00911565" w:rsidRPr="000D75C2">
        <w:rPr>
          <w:rFonts w:ascii="Times New Roman" w:hAnsi="Times New Roman"/>
          <w:sz w:val="26"/>
          <w:szCs w:val="26"/>
        </w:rPr>
        <w:t>hoạt động</w:t>
      </w:r>
      <w:r w:rsidR="00665E73" w:rsidRPr="000D75C2">
        <w:rPr>
          <w:rFonts w:ascii="Times New Roman" w:hAnsi="Times New Roman"/>
          <w:sz w:val="26"/>
          <w:szCs w:val="26"/>
        </w:rPr>
        <w:t xml:space="preserve"> </w:t>
      </w:r>
      <w:r w:rsidR="00544E3C" w:rsidRPr="000D75C2">
        <w:rPr>
          <w:rFonts w:ascii="Times New Roman" w:hAnsi="Times New Roman"/>
          <w:sz w:val="26"/>
          <w:szCs w:val="26"/>
          <w:lang w:val="pt-BR"/>
        </w:rPr>
        <w:t>này</w:t>
      </w:r>
      <w:r w:rsidR="00665E73" w:rsidRPr="000D75C2">
        <w:rPr>
          <w:rFonts w:ascii="Times New Roman" w:hAnsi="Times New Roman"/>
          <w:sz w:val="26"/>
          <w:szCs w:val="26"/>
        </w:rPr>
        <w:t>. Những kết quả này không chỉ</w:t>
      </w:r>
      <w:r w:rsidRPr="000D75C2">
        <w:rPr>
          <w:rFonts w:ascii="Times New Roman" w:hAnsi="Times New Roman"/>
          <w:sz w:val="26"/>
          <w:szCs w:val="26"/>
        </w:rPr>
        <w:t xml:space="preserve"> hỗ trợ </w:t>
      </w:r>
      <w:r w:rsidR="00665E73" w:rsidRPr="000D75C2">
        <w:rPr>
          <w:rFonts w:ascii="Times New Roman" w:hAnsi="Times New Roman"/>
          <w:sz w:val="26"/>
          <w:szCs w:val="26"/>
        </w:rPr>
        <w:t xml:space="preserve">các nhà hoạch định </w:t>
      </w:r>
      <w:r w:rsidR="00544E3C" w:rsidRPr="000D75C2">
        <w:rPr>
          <w:rFonts w:ascii="Times New Roman" w:hAnsi="Times New Roman"/>
          <w:sz w:val="26"/>
          <w:szCs w:val="26"/>
        </w:rPr>
        <w:t>trong việc phân tích</w:t>
      </w:r>
      <w:r w:rsidRPr="000D75C2">
        <w:rPr>
          <w:rFonts w:ascii="Times New Roman" w:hAnsi="Times New Roman"/>
          <w:sz w:val="26"/>
          <w:szCs w:val="26"/>
        </w:rPr>
        <w:t xml:space="preserve">, mà còn </w:t>
      </w:r>
      <w:r w:rsidR="00665E73" w:rsidRPr="000D75C2">
        <w:rPr>
          <w:rFonts w:ascii="Times New Roman" w:hAnsi="Times New Roman"/>
          <w:sz w:val="26"/>
          <w:szCs w:val="26"/>
        </w:rPr>
        <w:t xml:space="preserve">giúp </w:t>
      </w:r>
      <w:r w:rsidR="00544E3C" w:rsidRPr="000D75C2">
        <w:rPr>
          <w:rFonts w:ascii="Times New Roman" w:hAnsi="Times New Roman"/>
          <w:sz w:val="26"/>
          <w:szCs w:val="26"/>
        </w:rPr>
        <w:t xml:space="preserve">tác động </w:t>
      </w:r>
      <w:r w:rsidRPr="000D75C2">
        <w:rPr>
          <w:rFonts w:ascii="Times New Roman" w:hAnsi="Times New Roman"/>
          <w:sz w:val="26"/>
          <w:szCs w:val="26"/>
        </w:rPr>
        <w:t>các bên liên quan.</w:t>
      </w:r>
    </w:p>
    <w:p w:rsidR="00D16288" w:rsidRPr="000D75C2" w:rsidRDefault="00D16288" w:rsidP="00405AE7">
      <w:pPr>
        <w:pStyle w:val="ListParagraph"/>
        <w:spacing w:line="276" w:lineRule="auto"/>
        <w:ind w:left="360"/>
        <w:rPr>
          <w:rFonts w:ascii="Times New Roman" w:hAnsi="Times New Roman"/>
          <w:sz w:val="26"/>
          <w:szCs w:val="26"/>
        </w:rPr>
      </w:pPr>
    </w:p>
    <w:p w:rsidR="00FA1BFE" w:rsidRPr="000D75C2" w:rsidRDefault="00FA1BFE" w:rsidP="00405AE7">
      <w:pPr>
        <w:pStyle w:val="ListParagraph"/>
        <w:spacing w:line="276" w:lineRule="auto"/>
        <w:ind w:left="360"/>
        <w:rPr>
          <w:rFonts w:ascii="Times New Roman" w:hAnsi="Times New Roman"/>
          <w:sz w:val="26"/>
          <w:szCs w:val="26"/>
        </w:rPr>
      </w:pPr>
    </w:p>
    <w:p w:rsidR="00665E73" w:rsidRPr="000D75C2" w:rsidRDefault="00665E73" w:rsidP="00405AE7">
      <w:pPr>
        <w:pStyle w:val="ListParagraph"/>
        <w:numPr>
          <w:ilvl w:val="0"/>
          <w:numId w:val="49"/>
        </w:numPr>
        <w:spacing w:line="276" w:lineRule="auto"/>
        <w:rPr>
          <w:rFonts w:ascii="Times New Roman" w:hAnsi="Times New Roman"/>
          <w:sz w:val="26"/>
          <w:szCs w:val="26"/>
        </w:rPr>
      </w:pPr>
      <w:r w:rsidRPr="000D75C2">
        <w:rPr>
          <w:rFonts w:ascii="Times New Roman" w:hAnsi="Times New Roman"/>
          <w:sz w:val="26"/>
          <w:szCs w:val="26"/>
        </w:rPr>
        <w:t xml:space="preserve">Nâng cao nhận thức: Các kết quả từ </w:t>
      </w:r>
      <w:r w:rsidR="00911565" w:rsidRPr="000D75C2">
        <w:rPr>
          <w:rFonts w:ascii="Times New Roman" w:hAnsi="Times New Roman"/>
          <w:sz w:val="26"/>
          <w:szCs w:val="26"/>
        </w:rPr>
        <w:t>hoạt động</w:t>
      </w:r>
      <w:r w:rsidRPr="000D75C2">
        <w:rPr>
          <w:rFonts w:ascii="Times New Roman" w:hAnsi="Times New Roman"/>
          <w:sz w:val="26"/>
          <w:szCs w:val="26"/>
        </w:rPr>
        <w:t xml:space="preserve">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có thể đóng vai trò quan trọng trong việc nâng cao nhận thức. Các sản phẩm trực quan như bản đồ là một công cụ </w:t>
      </w:r>
      <w:r w:rsidR="00DF31D9" w:rsidRPr="000D75C2">
        <w:rPr>
          <w:rFonts w:ascii="Times New Roman" w:hAnsi="Times New Roman"/>
          <w:sz w:val="26"/>
          <w:szCs w:val="26"/>
        </w:rPr>
        <w:t xml:space="preserve">hữu hiệu, thể hiện các </w:t>
      </w:r>
      <w:r w:rsidRPr="000D75C2">
        <w:rPr>
          <w:rFonts w:ascii="Times New Roman" w:hAnsi="Times New Roman"/>
          <w:sz w:val="26"/>
          <w:szCs w:val="26"/>
        </w:rPr>
        <w:t xml:space="preserve">rủi ro liên quan đến </w:t>
      </w:r>
      <w:r w:rsidR="00DF31D9" w:rsidRPr="000D75C2">
        <w:rPr>
          <w:rFonts w:ascii="Times New Roman" w:hAnsi="Times New Roman"/>
          <w:sz w:val="26"/>
          <w:szCs w:val="26"/>
        </w:rPr>
        <w:t>các hiểm họa</w:t>
      </w:r>
      <w:r w:rsidRPr="000D75C2">
        <w:rPr>
          <w:rFonts w:ascii="Times New Roman" w:hAnsi="Times New Roman"/>
          <w:sz w:val="26"/>
          <w:szCs w:val="26"/>
        </w:rPr>
        <w:t xml:space="preserve"> và </w:t>
      </w:r>
      <w:r w:rsidR="00E509E5" w:rsidRPr="000D75C2">
        <w:rPr>
          <w:rFonts w:ascii="Times New Roman" w:hAnsi="Times New Roman"/>
          <w:sz w:val="26"/>
          <w:szCs w:val="26"/>
        </w:rPr>
        <w:t>BĐKH</w:t>
      </w:r>
      <w:r w:rsidRPr="000D75C2">
        <w:rPr>
          <w:rFonts w:ascii="Times New Roman" w:hAnsi="Times New Roman"/>
          <w:sz w:val="26"/>
          <w:szCs w:val="26"/>
        </w:rPr>
        <w:t xml:space="preserve">. Các bên liên quan, từ các đại diện </w:t>
      </w:r>
      <w:r w:rsidR="00DF31D9" w:rsidRPr="000D75C2">
        <w:rPr>
          <w:rFonts w:ascii="Times New Roman" w:hAnsi="Times New Roman"/>
          <w:sz w:val="26"/>
          <w:szCs w:val="26"/>
        </w:rPr>
        <w:t>chính quyền xã, Uỷ ban nhân dân, Ủy ban phòng chống</w:t>
      </w:r>
      <w:r w:rsidRPr="000D75C2">
        <w:rPr>
          <w:rFonts w:ascii="Times New Roman" w:hAnsi="Times New Roman"/>
          <w:sz w:val="26"/>
          <w:szCs w:val="26"/>
        </w:rPr>
        <w:t xml:space="preserve"> thiên tai, vv</w:t>
      </w:r>
      <w:r w:rsidR="00DF31D9" w:rsidRPr="000D75C2">
        <w:rPr>
          <w:rFonts w:ascii="Times New Roman" w:hAnsi="Times New Roman"/>
          <w:sz w:val="26"/>
          <w:szCs w:val="26"/>
        </w:rPr>
        <w:t>… đều</w:t>
      </w:r>
      <w:r w:rsidRPr="000D75C2">
        <w:rPr>
          <w:rFonts w:ascii="Times New Roman" w:hAnsi="Times New Roman"/>
          <w:sz w:val="26"/>
          <w:szCs w:val="26"/>
        </w:rPr>
        <w:t xml:space="preserve"> có thể sử dụng bản đồ </w:t>
      </w:r>
      <w:r w:rsidR="00DF31D9" w:rsidRPr="000D75C2">
        <w:rPr>
          <w:rFonts w:ascii="Times New Roman" w:hAnsi="Times New Roman"/>
          <w:sz w:val="26"/>
          <w:szCs w:val="26"/>
        </w:rPr>
        <w:t xml:space="preserve">này </w:t>
      </w:r>
      <w:r w:rsidRPr="000D75C2">
        <w:rPr>
          <w:rFonts w:ascii="Times New Roman" w:hAnsi="Times New Roman"/>
          <w:sz w:val="26"/>
          <w:szCs w:val="26"/>
        </w:rPr>
        <w:t xml:space="preserve">để nâng cao nhận thức về </w:t>
      </w:r>
      <w:r w:rsidR="00E509E5" w:rsidRPr="000D75C2">
        <w:rPr>
          <w:rFonts w:ascii="Times New Roman" w:hAnsi="Times New Roman"/>
          <w:sz w:val="26"/>
          <w:szCs w:val="26"/>
        </w:rPr>
        <w:t>BĐKH</w:t>
      </w:r>
      <w:r w:rsidRPr="000D75C2">
        <w:rPr>
          <w:rFonts w:ascii="Times New Roman" w:hAnsi="Times New Roman"/>
          <w:sz w:val="26"/>
          <w:szCs w:val="26"/>
        </w:rPr>
        <w:t xml:space="preserve">, rủi ro </w:t>
      </w:r>
      <w:r w:rsidR="00DF31D9" w:rsidRPr="000D75C2">
        <w:rPr>
          <w:rFonts w:ascii="Times New Roman" w:hAnsi="Times New Roman"/>
          <w:sz w:val="26"/>
          <w:szCs w:val="26"/>
        </w:rPr>
        <w:t>thiên tai</w:t>
      </w:r>
      <w:r w:rsidRPr="000D75C2">
        <w:rPr>
          <w:rFonts w:ascii="Times New Roman" w:hAnsi="Times New Roman"/>
          <w:sz w:val="26"/>
          <w:szCs w:val="26"/>
        </w:rPr>
        <w:t xml:space="preserve">, và vai trò của từng bên </w:t>
      </w:r>
      <w:r w:rsidR="00DF31D9" w:rsidRPr="000D75C2">
        <w:rPr>
          <w:rFonts w:ascii="Times New Roman" w:hAnsi="Times New Roman"/>
          <w:sz w:val="26"/>
          <w:szCs w:val="26"/>
        </w:rPr>
        <w:t xml:space="preserve">trong việc bảo vệ </w:t>
      </w:r>
      <w:r w:rsidR="00D35613" w:rsidRPr="000D75C2">
        <w:rPr>
          <w:rFonts w:ascii="Times New Roman" w:eastAsia="Arial" w:hAnsi="Times New Roman"/>
          <w:sz w:val="26"/>
          <w:szCs w:val="26"/>
        </w:rPr>
        <w:t>CSHT</w:t>
      </w:r>
      <w:r w:rsidR="00DF31D9" w:rsidRPr="000D75C2">
        <w:rPr>
          <w:rFonts w:ascii="Times New Roman" w:hAnsi="Times New Roman"/>
          <w:sz w:val="26"/>
          <w:szCs w:val="26"/>
        </w:rPr>
        <w:t>, tiếp theo là</w:t>
      </w:r>
      <w:r w:rsidRPr="000D75C2">
        <w:rPr>
          <w:rFonts w:ascii="Times New Roman" w:hAnsi="Times New Roman"/>
          <w:sz w:val="26"/>
          <w:szCs w:val="26"/>
        </w:rPr>
        <w:t>, nền kinh tế và đời sống</w:t>
      </w:r>
      <w:r w:rsidR="00DF31D9" w:rsidRPr="000D75C2">
        <w:rPr>
          <w:rFonts w:ascii="Times New Roman" w:hAnsi="Times New Roman"/>
          <w:sz w:val="26"/>
          <w:szCs w:val="26"/>
        </w:rPr>
        <w:t xml:space="preserve"> người dân</w:t>
      </w:r>
      <w:r w:rsidRPr="000D75C2">
        <w:rPr>
          <w:rFonts w:ascii="Times New Roman" w:hAnsi="Times New Roman"/>
          <w:sz w:val="26"/>
          <w:szCs w:val="26"/>
        </w:rPr>
        <w:t xml:space="preserve">. Bằng </w:t>
      </w:r>
      <w:r w:rsidR="00DF31D9" w:rsidRPr="000D75C2">
        <w:rPr>
          <w:rFonts w:ascii="Times New Roman" w:hAnsi="Times New Roman"/>
          <w:sz w:val="26"/>
          <w:szCs w:val="26"/>
        </w:rPr>
        <w:t>những</w:t>
      </w:r>
      <w:r w:rsidRPr="000D75C2">
        <w:rPr>
          <w:rFonts w:ascii="Times New Roman" w:hAnsi="Times New Roman"/>
          <w:sz w:val="26"/>
          <w:szCs w:val="26"/>
        </w:rPr>
        <w:t xml:space="preserve"> hiển thị các tác động dài hạn sử dụng các kịch bản</w:t>
      </w:r>
      <w:r w:rsidR="00DF31D9" w:rsidRPr="000D75C2">
        <w:rPr>
          <w:rFonts w:ascii="Times New Roman" w:hAnsi="Times New Roman"/>
          <w:sz w:val="26"/>
          <w:szCs w:val="26"/>
        </w:rPr>
        <w:t xml:space="preserve"> khí hậu</w:t>
      </w:r>
      <w:r w:rsidRPr="000D75C2">
        <w:rPr>
          <w:rFonts w:ascii="Times New Roman" w:hAnsi="Times New Roman"/>
          <w:sz w:val="26"/>
          <w:szCs w:val="26"/>
        </w:rPr>
        <w:t xml:space="preserve"> trong tương lai, nhận thức về </w:t>
      </w:r>
      <w:r w:rsidR="00E509E5" w:rsidRPr="000D75C2">
        <w:rPr>
          <w:rFonts w:ascii="Times New Roman" w:hAnsi="Times New Roman"/>
          <w:sz w:val="26"/>
          <w:szCs w:val="26"/>
        </w:rPr>
        <w:t>BĐKH</w:t>
      </w:r>
      <w:r w:rsidRPr="000D75C2">
        <w:rPr>
          <w:rFonts w:ascii="Times New Roman" w:hAnsi="Times New Roman"/>
          <w:sz w:val="26"/>
          <w:szCs w:val="26"/>
        </w:rPr>
        <w:t xml:space="preserve"> </w:t>
      </w:r>
      <w:r w:rsidR="00DF31D9" w:rsidRPr="000D75C2">
        <w:rPr>
          <w:rFonts w:ascii="Times New Roman" w:hAnsi="Times New Roman"/>
          <w:sz w:val="26"/>
          <w:szCs w:val="26"/>
        </w:rPr>
        <w:t xml:space="preserve">cũng có thể được nâng cao. </w:t>
      </w:r>
    </w:p>
    <w:p w:rsidR="00D16288" w:rsidRPr="000D75C2" w:rsidRDefault="00D16288" w:rsidP="00405AE7">
      <w:pPr>
        <w:pStyle w:val="ListParagraph"/>
        <w:spacing w:line="276" w:lineRule="auto"/>
        <w:rPr>
          <w:rFonts w:ascii="Times New Roman" w:hAnsi="Times New Roman"/>
          <w:sz w:val="26"/>
          <w:szCs w:val="26"/>
          <w:lang w:val="pt-BR"/>
        </w:rPr>
      </w:pPr>
    </w:p>
    <w:p w:rsidR="00DF31D9" w:rsidRPr="000D75C2" w:rsidRDefault="00DF31D9" w:rsidP="00405AE7">
      <w:pPr>
        <w:pStyle w:val="ListParagraph"/>
        <w:numPr>
          <w:ilvl w:val="0"/>
          <w:numId w:val="49"/>
        </w:numPr>
        <w:spacing w:line="276" w:lineRule="auto"/>
        <w:rPr>
          <w:rFonts w:ascii="Times New Roman" w:hAnsi="Times New Roman"/>
          <w:sz w:val="26"/>
          <w:szCs w:val="26"/>
        </w:rPr>
      </w:pPr>
      <w:r w:rsidRPr="000D75C2">
        <w:rPr>
          <w:rFonts w:ascii="Times New Roman" w:hAnsi="Times New Roman"/>
          <w:sz w:val="26"/>
          <w:szCs w:val="26"/>
        </w:rPr>
        <w:lastRenderedPageBreak/>
        <w:t xml:space="preserve">Kế hoạch ngân sách: Các bản đồ rủi ro có thể đóng một vai trò quan trọng trong quá trình </w:t>
      </w:r>
      <w:r w:rsidR="00DA4624" w:rsidRPr="000D75C2">
        <w:rPr>
          <w:rFonts w:ascii="Times New Roman" w:hAnsi="Times New Roman"/>
          <w:sz w:val="26"/>
          <w:szCs w:val="26"/>
        </w:rPr>
        <w:t xml:space="preserve">phân bổ </w:t>
      </w:r>
      <w:r w:rsidRPr="000D75C2">
        <w:rPr>
          <w:rFonts w:ascii="Times New Roman" w:hAnsi="Times New Roman"/>
          <w:sz w:val="26"/>
          <w:szCs w:val="26"/>
        </w:rPr>
        <w:t xml:space="preserve">ngân sách. Ví dụ, một </w:t>
      </w:r>
      <w:r w:rsidR="00DA4624" w:rsidRPr="000D75C2">
        <w:rPr>
          <w:rFonts w:ascii="Times New Roman" w:hAnsi="Times New Roman"/>
          <w:sz w:val="26"/>
          <w:szCs w:val="26"/>
        </w:rPr>
        <w:t>cơ quan cấp</w:t>
      </w:r>
      <w:r w:rsidRPr="000D75C2">
        <w:rPr>
          <w:rFonts w:ascii="Times New Roman" w:hAnsi="Times New Roman"/>
          <w:sz w:val="26"/>
          <w:szCs w:val="26"/>
        </w:rPr>
        <w:t xml:space="preserve"> tỉnh có thể </w:t>
      </w:r>
      <w:r w:rsidR="002A5234" w:rsidRPr="000D75C2">
        <w:rPr>
          <w:rFonts w:ascii="Times New Roman" w:hAnsi="Times New Roman"/>
          <w:sz w:val="26"/>
          <w:szCs w:val="26"/>
        </w:rPr>
        <w:t xml:space="preserve">xây dựng kế hoạch 5 năm, theo đó </w:t>
      </w:r>
      <w:r w:rsidRPr="000D75C2">
        <w:rPr>
          <w:rFonts w:ascii="Times New Roman" w:hAnsi="Times New Roman"/>
          <w:sz w:val="26"/>
          <w:szCs w:val="26"/>
        </w:rPr>
        <w:t xml:space="preserve">các huyện có </w:t>
      </w:r>
      <w:r w:rsidR="00DA4624" w:rsidRPr="000D75C2">
        <w:rPr>
          <w:rFonts w:ascii="Times New Roman" w:hAnsi="Times New Roman"/>
          <w:sz w:val="26"/>
          <w:szCs w:val="26"/>
        </w:rPr>
        <w:t>TTDBTT cao</w:t>
      </w:r>
      <w:r w:rsidRPr="000D75C2">
        <w:rPr>
          <w:rFonts w:ascii="Times New Roman" w:hAnsi="Times New Roman"/>
          <w:sz w:val="26"/>
          <w:szCs w:val="26"/>
        </w:rPr>
        <w:t xml:space="preserve"> nhất</w:t>
      </w:r>
      <w:r w:rsidR="002A5234" w:rsidRPr="000D75C2">
        <w:rPr>
          <w:rFonts w:ascii="Times New Roman" w:hAnsi="Times New Roman"/>
          <w:sz w:val="26"/>
          <w:szCs w:val="26"/>
        </w:rPr>
        <w:t xml:space="preserve"> sẽ được bổ sung ngân sách căn cứ vào rủi ro các huyện phải đối mặt do BĐKH</w:t>
      </w:r>
      <w:r w:rsidRPr="000D75C2">
        <w:rPr>
          <w:rFonts w:ascii="Times New Roman" w:hAnsi="Times New Roman"/>
          <w:sz w:val="26"/>
          <w:szCs w:val="26"/>
        </w:rPr>
        <w:t xml:space="preserve">. </w:t>
      </w:r>
      <w:r w:rsidR="002A5234" w:rsidRPr="000D75C2">
        <w:rPr>
          <w:rFonts w:ascii="Times New Roman" w:hAnsi="Times New Roman"/>
          <w:sz w:val="26"/>
          <w:szCs w:val="26"/>
        </w:rPr>
        <w:t xml:space="preserve">Ngoài ra, hoạt động </w:t>
      </w:r>
      <w:r w:rsidR="002A5234" w:rsidRPr="000D75C2">
        <w:rPr>
          <w:rFonts w:ascii="Times New Roman" w:hAnsi="Times New Roman"/>
          <w:sz w:val="26"/>
          <w:szCs w:val="26"/>
          <w:lang w:val="pt-BR"/>
        </w:rPr>
        <w:t>Đánh giá TTDBTT do BĐKH và lập bản đồ rủi ro</w:t>
      </w:r>
      <w:r w:rsidRPr="000D75C2">
        <w:rPr>
          <w:rFonts w:ascii="Times New Roman" w:hAnsi="Times New Roman"/>
          <w:sz w:val="26"/>
          <w:szCs w:val="26"/>
        </w:rPr>
        <w:t xml:space="preserve"> </w:t>
      </w:r>
      <w:r w:rsidR="002A5234" w:rsidRPr="000D75C2">
        <w:rPr>
          <w:rFonts w:ascii="Times New Roman" w:hAnsi="Times New Roman"/>
          <w:sz w:val="26"/>
          <w:szCs w:val="26"/>
        </w:rPr>
        <w:t>có thể thúc đẩy</w:t>
      </w:r>
      <w:r w:rsidR="00DA4624" w:rsidRPr="000D75C2">
        <w:rPr>
          <w:rFonts w:ascii="Times New Roman" w:hAnsi="Times New Roman"/>
          <w:sz w:val="26"/>
          <w:szCs w:val="26"/>
        </w:rPr>
        <w:t xml:space="preserve"> công tác </w:t>
      </w:r>
      <w:r w:rsidRPr="000D75C2">
        <w:rPr>
          <w:rFonts w:ascii="Times New Roman" w:hAnsi="Times New Roman"/>
          <w:sz w:val="26"/>
          <w:szCs w:val="26"/>
        </w:rPr>
        <w:t xml:space="preserve">nghiên cứu </w:t>
      </w:r>
      <w:r w:rsidR="00DA4624" w:rsidRPr="000D75C2">
        <w:rPr>
          <w:rFonts w:ascii="Times New Roman" w:hAnsi="Times New Roman"/>
          <w:sz w:val="26"/>
          <w:szCs w:val="26"/>
        </w:rPr>
        <w:t>sâu hơn</w:t>
      </w:r>
      <w:r w:rsidRPr="000D75C2">
        <w:rPr>
          <w:rFonts w:ascii="Times New Roman" w:hAnsi="Times New Roman"/>
          <w:sz w:val="26"/>
          <w:szCs w:val="26"/>
        </w:rPr>
        <w:t xml:space="preserve"> và chi tiết </w:t>
      </w:r>
      <w:r w:rsidR="00DA4624" w:rsidRPr="000D75C2">
        <w:rPr>
          <w:rFonts w:ascii="Times New Roman" w:hAnsi="Times New Roman"/>
          <w:sz w:val="26"/>
          <w:szCs w:val="26"/>
        </w:rPr>
        <w:t xml:space="preserve">hơn về </w:t>
      </w:r>
      <w:r w:rsidRPr="000D75C2">
        <w:rPr>
          <w:rFonts w:ascii="Times New Roman" w:hAnsi="Times New Roman"/>
          <w:sz w:val="26"/>
          <w:szCs w:val="26"/>
        </w:rPr>
        <w:t>những rủ</w:t>
      </w:r>
      <w:r w:rsidR="00DA4624" w:rsidRPr="000D75C2">
        <w:rPr>
          <w:rFonts w:ascii="Times New Roman" w:hAnsi="Times New Roman"/>
          <w:sz w:val="26"/>
          <w:szCs w:val="26"/>
        </w:rPr>
        <w:t xml:space="preserve">i ro cho </w:t>
      </w:r>
      <w:r w:rsidR="009A1302" w:rsidRPr="000D75C2">
        <w:rPr>
          <w:rFonts w:ascii="Times New Roman" w:hAnsi="Times New Roman"/>
          <w:sz w:val="26"/>
          <w:szCs w:val="26"/>
        </w:rPr>
        <w:t xml:space="preserve">CSHT </w:t>
      </w:r>
      <w:r w:rsidR="00DA4624" w:rsidRPr="000D75C2">
        <w:rPr>
          <w:rFonts w:ascii="Times New Roman" w:hAnsi="Times New Roman"/>
          <w:sz w:val="26"/>
          <w:szCs w:val="26"/>
        </w:rPr>
        <w:t>ở các xã hoặc</w:t>
      </w:r>
      <w:r w:rsidRPr="000D75C2">
        <w:rPr>
          <w:rFonts w:ascii="Times New Roman" w:hAnsi="Times New Roman"/>
          <w:sz w:val="26"/>
          <w:szCs w:val="26"/>
        </w:rPr>
        <w:t xml:space="preserve"> huyện </w:t>
      </w:r>
      <w:r w:rsidR="00DA4624" w:rsidRPr="000D75C2">
        <w:rPr>
          <w:rFonts w:ascii="Times New Roman" w:hAnsi="Times New Roman"/>
          <w:sz w:val="26"/>
          <w:szCs w:val="26"/>
        </w:rPr>
        <w:t>cần nghiên cứu</w:t>
      </w:r>
      <w:r w:rsidRPr="000D75C2">
        <w:rPr>
          <w:rFonts w:ascii="Times New Roman" w:hAnsi="Times New Roman"/>
          <w:sz w:val="26"/>
          <w:szCs w:val="26"/>
        </w:rPr>
        <w:t xml:space="preserve">. </w:t>
      </w:r>
      <w:r w:rsidR="00DA4624" w:rsidRPr="000D75C2">
        <w:rPr>
          <w:rFonts w:ascii="Times New Roman" w:hAnsi="Times New Roman"/>
          <w:sz w:val="26"/>
          <w:szCs w:val="26"/>
        </w:rPr>
        <w:t>Dự án nghiên cứu</w:t>
      </w:r>
      <w:r w:rsidRPr="000D75C2">
        <w:rPr>
          <w:rFonts w:ascii="Times New Roman" w:hAnsi="Times New Roman"/>
          <w:sz w:val="26"/>
          <w:szCs w:val="26"/>
        </w:rPr>
        <w:t xml:space="preserve"> </w:t>
      </w:r>
      <w:r w:rsidR="0022338F"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rPr>
        <w:t xml:space="preserve">cũng sẽ tạo ra một danh sách </w:t>
      </w:r>
      <w:r w:rsidR="009A1302" w:rsidRPr="000D75C2">
        <w:rPr>
          <w:rFonts w:ascii="Times New Roman" w:hAnsi="Times New Roman"/>
          <w:sz w:val="26"/>
          <w:szCs w:val="26"/>
        </w:rPr>
        <w:t xml:space="preserve">CSHT </w:t>
      </w:r>
      <w:r w:rsidR="00DA4624" w:rsidRPr="000D75C2">
        <w:rPr>
          <w:rFonts w:ascii="Times New Roman" w:hAnsi="Times New Roman"/>
          <w:sz w:val="26"/>
          <w:szCs w:val="26"/>
        </w:rPr>
        <w:t>dễ bị tổn thương nhất</w:t>
      </w:r>
      <w:r w:rsidRPr="000D75C2">
        <w:rPr>
          <w:rFonts w:ascii="Times New Roman" w:hAnsi="Times New Roman"/>
          <w:sz w:val="26"/>
          <w:szCs w:val="26"/>
        </w:rPr>
        <w:t xml:space="preserve">. </w:t>
      </w:r>
      <w:r w:rsidR="00DA4624" w:rsidRPr="000D75C2">
        <w:rPr>
          <w:rFonts w:ascii="Times New Roman" w:hAnsi="Times New Roman"/>
          <w:sz w:val="26"/>
          <w:szCs w:val="26"/>
        </w:rPr>
        <w:t>Danh sách này</w:t>
      </w:r>
      <w:r w:rsidRPr="000D75C2">
        <w:rPr>
          <w:rFonts w:ascii="Times New Roman" w:hAnsi="Times New Roman"/>
          <w:sz w:val="26"/>
          <w:szCs w:val="26"/>
        </w:rPr>
        <w:t xml:space="preserve"> </w:t>
      </w:r>
      <w:r w:rsidR="002A5234" w:rsidRPr="000D75C2">
        <w:rPr>
          <w:rFonts w:ascii="Times New Roman" w:hAnsi="Times New Roman"/>
          <w:sz w:val="26"/>
          <w:szCs w:val="26"/>
        </w:rPr>
        <w:t>sẽ</w:t>
      </w:r>
      <w:r w:rsidRPr="000D75C2">
        <w:rPr>
          <w:rFonts w:ascii="Times New Roman" w:hAnsi="Times New Roman"/>
          <w:sz w:val="26"/>
          <w:szCs w:val="26"/>
        </w:rPr>
        <w:t xml:space="preserve"> hỗ trợ các sở trong việc lựa chọn </w:t>
      </w:r>
      <w:r w:rsidR="00DA4624" w:rsidRPr="000D75C2">
        <w:rPr>
          <w:rFonts w:ascii="Times New Roman" w:hAnsi="Times New Roman"/>
          <w:sz w:val="26"/>
          <w:szCs w:val="26"/>
        </w:rPr>
        <w:t xml:space="preserve">cải thiện một </w:t>
      </w:r>
      <w:r w:rsidR="009A1302" w:rsidRPr="000D75C2">
        <w:rPr>
          <w:rFonts w:ascii="Times New Roman" w:hAnsi="Times New Roman"/>
          <w:sz w:val="26"/>
          <w:szCs w:val="26"/>
        </w:rPr>
        <w:t xml:space="preserve">CSHT </w:t>
      </w:r>
      <w:r w:rsidR="00DA4624" w:rsidRPr="000D75C2">
        <w:rPr>
          <w:rFonts w:ascii="Times New Roman" w:hAnsi="Times New Roman"/>
          <w:sz w:val="26"/>
          <w:szCs w:val="26"/>
        </w:rPr>
        <w:t xml:space="preserve">cụ thể trong mỗi quý hoặc </w:t>
      </w:r>
      <w:r w:rsidRPr="000D75C2">
        <w:rPr>
          <w:rFonts w:ascii="Times New Roman" w:hAnsi="Times New Roman"/>
          <w:sz w:val="26"/>
          <w:szCs w:val="26"/>
        </w:rPr>
        <w:t xml:space="preserve">năm </w:t>
      </w:r>
      <w:r w:rsidR="00DA4624" w:rsidRPr="000D75C2">
        <w:rPr>
          <w:rFonts w:ascii="Times New Roman" w:hAnsi="Times New Roman"/>
          <w:sz w:val="26"/>
          <w:szCs w:val="26"/>
        </w:rPr>
        <w:t>theo</w:t>
      </w:r>
      <w:r w:rsidRPr="000D75C2">
        <w:rPr>
          <w:rFonts w:ascii="Times New Roman" w:hAnsi="Times New Roman"/>
          <w:sz w:val="26"/>
          <w:szCs w:val="26"/>
        </w:rPr>
        <w:t xml:space="preserve"> văn </w:t>
      </w:r>
      <w:r w:rsidR="00DA4624" w:rsidRPr="000D75C2">
        <w:rPr>
          <w:rFonts w:ascii="Times New Roman" w:hAnsi="Times New Roman"/>
          <w:sz w:val="26"/>
          <w:szCs w:val="26"/>
        </w:rPr>
        <w:t>kiện</w:t>
      </w:r>
      <w:r w:rsidRPr="000D75C2">
        <w:rPr>
          <w:rFonts w:ascii="Times New Roman" w:hAnsi="Times New Roman"/>
          <w:sz w:val="26"/>
          <w:szCs w:val="26"/>
        </w:rPr>
        <w:t xml:space="preserve"> kế hoạch hàng năm và nhiều năm. Đối với </w:t>
      </w:r>
      <w:r w:rsidR="00DA4624" w:rsidRPr="000D75C2">
        <w:rPr>
          <w:rFonts w:ascii="Times New Roman" w:hAnsi="Times New Roman"/>
          <w:sz w:val="26"/>
          <w:szCs w:val="26"/>
        </w:rPr>
        <w:t>kế</w:t>
      </w:r>
      <w:r w:rsidRPr="000D75C2">
        <w:rPr>
          <w:rFonts w:ascii="Times New Roman" w:hAnsi="Times New Roman"/>
          <w:sz w:val="26"/>
          <w:szCs w:val="26"/>
        </w:rPr>
        <w:t xml:space="preserve"> hoạch dài hạn</w:t>
      </w:r>
      <w:r w:rsidR="00DA4624" w:rsidRPr="000D75C2">
        <w:rPr>
          <w:rFonts w:ascii="Times New Roman" w:hAnsi="Times New Roman"/>
          <w:sz w:val="26"/>
          <w:szCs w:val="26"/>
        </w:rPr>
        <w:t xml:space="preserve"> hơn</w:t>
      </w:r>
      <w:r w:rsidRPr="000D75C2">
        <w:rPr>
          <w:rFonts w:ascii="Times New Roman" w:hAnsi="Times New Roman"/>
          <w:sz w:val="26"/>
          <w:szCs w:val="26"/>
        </w:rPr>
        <w:t xml:space="preserve">, dự </w:t>
      </w:r>
      <w:r w:rsidR="00DA4624" w:rsidRPr="000D75C2">
        <w:rPr>
          <w:rFonts w:ascii="Times New Roman" w:hAnsi="Times New Roman"/>
          <w:sz w:val="26"/>
          <w:szCs w:val="26"/>
        </w:rPr>
        <w:t>tính</w:t>
      </w:r>
      <w:r w:rsidRPr="000D75C2">
        <w:rPr>
          <w:rFonts w:ascii="Times New Roman" w:hAnsi="Times New Roman"/>
          <w:sz w:val="26"/>
          <w:szCs w:val="26"/>
        </w:rPr>
        <w:t xml:space="preserve"> </w:t>
      </w:r>
      <w:r w:rsidR="00E509E5" w:rsidRPr="000D75C2">
        <w:rPr>
          <w:rFonts w:ascii="Times New Roman" w:hAnsi="Times New Roman"/>
          <w:sz w:val="26"/>
          <w:szCs w:val="26"/>
        </w:rPr>
        <w:t>BĐKH</w:t>
      </w:r>
      <w:r w:rsidRPr="000D75C2">
        <w:rPr>
          <w:rFonts w:ascii="Times New Roman" w:hAnsi="Times New Roman"/>
          <w:sz w:val="26"/>
          <w:szCs w:val="26"/>
        </w:rPr>
        <w:t xml:space="preserve"> và các bản đồ </w:t>
      </w:r>
      <w:r w:rsidR="00D440EA" w:rsidRPr="000D75C2">
        <w:rPr>
          <w:rFonts w:ascii="Times New Roman" w:hAnsi="Times New Roman"/>
          <w:sz w:val="26"/>
          <w:szCs w:val="26"/>
        </w:rPr>
        <w:t>rủi ro</w:t>
      </w:r>
      <w:r w:rsidRPr="000D75C2">
        <w:rPr>
          <w:rFonts w:ascii="Times New Roman" w:hAnsi="Times New Roman"/>
          <w:sz w:val="26"/>
          <w:szCs w:val="26"/>
        </w:rPr>
        <w:t xml:space="preserve"> </w:t>
      </w:r>
      <w:r w:rsidR="00D440EA" w:rsidRPr="000D75C2">
        <w:rPr>
          <w:rFonts w:ascii="Times New Roman" w:hAnsi="Times New Roman"/>
          <w:sz w:val="26"/>
          <w:szCs w:val="26"/>
        </w:rPr>
        <w:t>trong bối cảnh</w:t>
      </w:r>
      <w:r w:rsidRPr="000D75C2">
        <w:rPr>
          <w:rFonts w:ascii="Times New Roman" w:hAnsi="Times New Roman"/>
          <w:sz w:val="26"/>
          <w:szCs w:val="26"/>
        </w:rPr>
        <w:t xml:space="preserve"> tương lai cũng có thể</w:t>
      </w:r>
      <w:r w:rsidR="00D440EA" w:rsidRPr="000D75C2">
        <w:rPr>
          <w:rFonts w:ascii="Times New Roman" w:hAnsi="Times New Roman"/>
          <w:sz w:val="26"/>
          <w:szCs w:val="26"/>
        </w:rPr>
        <w:t xml:space="preserve"> đưa ra các thông tin cụ thể về rủi ro </w:t>
      </w:r>
      <w:r w:rsidR="00E509E5" w:rsidRPr="000D75C2">
        <w:rPr>
          <w:rFonts w:ascii="Times New Roman" w:hAnsi="Times New Roman"/>
          <w:sz w:val="26"/>
          <w:szCs w:val="26"/>
        </w:rPr>
        <w:t>BĐKH</w:t>
      </w:r>
      <w:r w:rsidR="00D440EA" w:rsidRPr="000D75C2">
        <w:rPr>
          <w:rFonts w:ascii="Times New Roman" w:hAnsi="Times New Roman"/>
          <w:sz w:val="26"/>
          <w:szCs w:val="26"/>
        </w:rPr>
        <w:t xml:space="preserve"> cho các nhà nhà hoạch định</w:t>
      </w:r>
      <w:r w:rsidRPr="000D75C2">
        <w:rPr>
          <w:rFonts w:ascii="Times New Roman" w:hAnsi="Times New Roman"/>
          <w:sz w:val="26"/>
          <w:szCs w:val="26"/>
        </w:rPr>
        <w:t xml:space="preserve"> giải quyết.</w:t>
      </w:r>
    </w:p>
    <w:p w:rsidR="00D16288" w:rsidRPr="000D75C2" w:rsidRDefault="00D16288" w:rsidP="00405AE7">
      <w:pPr>
        <w:pStyle w:val="ListParagraph"/>
        <w:spacing w:line="276" w:lineRule="auto"/>
        <w:rPr>
          <w:rFonts w:ascii="Times New Roman" w:hAnsi="Times New Roman"/>
          <w:sz w:val="26"/>
          <w:szCs w:val="26"/>
          <w:lang w:val="pt-BR"/>
        </w:rPr>
      </w:pPr>
    </w:p>
    <w:p w:rsidR="00D440EA" w:rsidRPr="000D75C2" w:rsidRDefault="00D440EA" w:rsidP="00405AE7">
      <w:pPr>
        <w:pStyle w:val="ListParagraph"/>
        <w:numPr>
          <w:ilvl w:val="0"/>
          <w:numId w:val="49"/>
        </w:numPr>
        <w:spacing w:line="276" w:lineRule="auto"/>
        <w:rPr>
          <w:rFonts w:ascii="Times New Roman" w:hAnsi="Times New Roman"/>
          <w:sz w:val="26"/>
          <w:szCs w:val="26"/>
        </w:rPr>
      </w:pPr>
      <w:r w:rsidRPr="000D75C2">
        <w:rPr>
          <w:rFonts w:ascii="Times New Roman" w:hAnsi="Times New Roman"/>
          <w:sz w:val="26"/>
          <w:szCs w:val="26"/>
        </w:rPr>
        <w:t xml:space="preserve">Giảm nhẹ rủi ro thiên tai: </w:t>
      </w:r>
      <w:r w:rsidR="00DD30EE" w:rsidRPr="000D75C2">
        <w:rPr>
          <w:rFonts w:ascii="Times New Roman" w:hAnsi="Times New Roman"/>
          <w:sz w:val="26"/>
          <w:szCs w:val="26"/>
        </w:rPr>
        <w:t xml:space="preserve">Thông qua </w:t>
      </w:r>
      <w:r w:rsidR="00911565" w:rsidRPr="000D75C2">
        <w:rPr>
          <w:rFonts w:ascii="Times New Roman" w:hAnsi="Times New Roman"/>
          <w:sz w:val="26"/>
          <w:szCs w:val="26"/>
        </w:rPr>
        <w:t>hoạt động</w:t>
      </w:r>
      <w:r w:rsidR="00DD30EE" w:rsidRPr="000D75C2">
        <w:rPr>
          <w:rFonts w:ascii="Times New Roman" w:hAnsi="Times New Roman"/>
          <w:sz w:val="26"/>
          <w:szCs w:val="26"/>
        </w:rPr>
        <w:t xml:space="preserve"> </w:t>
      </w:r>
      <w:r w:rsidR="0022338F" w:rsidRPr="000D75C2">
        <w:rPr>
          <w:rFonts w:ascii="Times New Roman" w:hAnsi="Times New Roman"/>
          <w:sz w:val="26"/>
          <w:szCs w:val="26"/>
          <w:lang w:val="pt-BR"/>
        </w:rPr>
        <w:t>Đánh giá TTDBTT do BĐKH và lập bản đồ rủi ro</w:t>
      </w:r>
      <w:r w:rsidR="00DD30EE" w:rsidRPr="000D75C2">
        <w:rPr>
          <w:rFonts w:ascii="Times New Roman" w:hAnsi="Times New Roman"/>
          <w:sz w:val="26"/>
          <w:szCs w:val="26"/>
          <w:lang w:val="pt-BR"/>
        </w:rPr>
        <w:t xml:space="preserve">, chúng tôi cũng xác định những </w:t>
      </w:r>
      <w:r w:rsidR="00936353" w:rsidRPr="000D75C2">
        <w:rPr>
          <w:rFonts w:ascii="Times New Roman" w:hAnsi="Times New Roman"/>
          <w:sz w:val="26"/>
          <w:szCs w:val="26"/>
          <w:lang w:val="pt-BR"/>
        </w:rPr>
        <w:t xml:space="preserve">điểm nóng </w:t>
      </w:r>
      <w:r w:rsidR="00DD30EE" w:rsidRPr="000D75C2">
        <w:rPr>
          <w:rFonts w:ascii="Times New Roman" w:hAnsi="Times New Roman"/>
          <w:sz w:val="26"/>
          <w:szCs w:val="26"/>
        </w:rPr>
        <w:t xml:space="preserve">có nguy cơ </w:t>
      </w:r>
      <w:r w:rsidR="0004111C" w:rsidRPr="000D75C2">
        <w:rPr>
          <w:rFonts w:ascii="Times New Roman" w:hAnsi="Times New Roman"/>
          <w:sz w:val="26"/>
          <w:szCs w:val="26"/>
        </w:rPr>
        <w:t>tiềm tàng</w:t>
      </w:r>
      <w:r w:rsidR="0004111C" w:rsidRPr="000D75C2" w:rsidDel="0004111C">
        <w:rPr>
          <w:rFonts w:ascii="Times New Roman" w:hAnsi="Times New Roman"/>
          <w:sz w:val="26"/>
          <w:szCs w:val="26"/>
        </w:rPr>
        <w:t xml:space="preserve"> </w:t>
      </w:r>
      <w:r w:rsidR="004837C5" w:rsidRPr="000D75C2">
        <w:rPr>
          <w:rFonts w:ascii="Times New Roman" w:hAnsi="Times New Roman"/>
          <w:sz w:val="26"/>
          <w:szCs w:val="26"/>
        </w:rPr>
        <w:t>sạt</w:t>
      </w:r>
      <w:r w:rsidR="00577657" w:rsidRPr="000D75C2">
        <w:rPr>
          <w:rFonts w:ascii="Times New Roman" w:hAnsi="Times New Roman"/>
          <w:sz w:val="26"/>
          <w:szCs w:val="26"/>
        </w:rPr>
        <w:t xml:space="preserve"> </w:t>
      </w:r>
      <w:r w:rsidRPr="000D75C2">
        <w:rPr>
          <w:rFonts w:ascii="Times New Roman" w:hAnsi="Times New Roman"/>
          <w:sz w:val="26"/>
          <w:szCs w:val="26"/>
        </w:rPr>
        <w:t xml:space="preserve">lở đất và lũ </w:t>
      </w:r>
      <w:r w:rsidR="00577657" w:rsidRPr="000D75C2">
        <w:rPr>
          <w:rFonts w:ascii="Times New Roman" w:hAnsi="Times New Roman"/>
          <w:sz w:val="26"/>
          <w:szCs w:val="26"/>
        </w:rPr>
        <w:t xml:space="preserve">quét </w:t>
      </w:r>
      <w:r w:rsidR="00F044FE" w:rsidRPr="000D75C2">
        <w:rPr>
          <w:rFonts w:ascii="Times New Roman" w:hAnsi="Times New Roman"/>
          <w:sz w:val="26"/>
          <w:szCs w:val="26"/>
        </w:rPr>
        <w:t xml:space="preserve">cao </w:t>
      </w:r>
      <w:r w:rsidR="00DD30EE" w:rsidRPr="000D75C2">
        <w:rPr>
          <w:rFonts w:ascii="Times New Roman" w:hAnsi="Times New Roman"/>
          <w:sz w:val="26"/>
          <w:szCs w:val="26"/>
        </w:rPr>
        <w:t xml:space="preserve">đặc biệt là </w:t>
      </w:r>
      <w:r w:rsidRPr="000D75C2">
        <w:rPr>
          <w:rFonts w:ascii="Times New Roman" w:hAnsi="Times New Roman"/>
          <w:sz w:val="26"/>
          <w:szCs w:val="26"/>
        </w:rPr>
        <w:t xml:space="preserve">tác động của chúng </w:t>
      </w:r>
      <w:r w:rsidR="00DD30EE" w:rsidRPr="000D75C2">
        <w:rPr>
          <w:rFonts w:ascii="Times New Roman" w:hAnsi="Times New Roman"/>
          <w:sz w:val="26"/>
          <w:szCs w:val="26"/>
        </w:rPr>
        <w:t>lên CSHT</w:t>
      </w:r>
      <w:r w:rsidRPr="000D75C2">
        <w:rPr>
          <w:rFonts w:ascii="Times New Roman" w:hAnsi="Times New Roman"/>
          <w:sz w:val="26"/>
          <w:szCs w:val="26"/>
        </w:rPr>
        <w:t xml:space="preserve">. </w:t>
      </w:r>
      <w:r w:rsidR="00F044FE" w:rsidRPr="000D75C2">
        <w:rPr>
          <w:rFonts w:ascii="Times New Roman" w:hAnsi="Times New Roman"/>
          <w:sz w:val="26"/>
          <w:szCs w:val="26"/>
        </w:rPr>
        <w:t xml:space="preserve">Nhà </w:t>
      </w:r>
      <w:r w:rsidRPr="000D75C2">
        <w:rPr>
          <w:rFonts w:ascii="Times New Roman" w:hAnsi="Times New Roman"/>
          <w:sz w:val="26"/>
          <w:szCs w:val="26"/>
        </w:rPr>
        <w:t>quy hoạch cấp tỉnh có thể khởi động các chương trình DRR</w:t>
      </w:r>
      <w:r w:rsidR="00514E5C" w:rsidRPr="000D75C2">
        <w:rPr>
          <w:rFonts w:ascii="Times New Roman" w:hAnsi="Times New Roman"/>
          <w:sz w:val="26"/>
          <w:szCs w:val="26"/>
        </w:rPr>
        <w:t xml:space="preserve"> (Disaster Risk Reducion)</w:t>
      </w:r>
      <w:r w:rsidRPr="000D75C2">
        <w:rPr>
          <w:rFonts w:ascii="Times New Roman" w:hAnsi="Times New Roman"/>
          <w:sz w:val="26"/>
          <w:szCs w:val="26"/>
        </w:rPr>
        <w:t xml:space="preserve"> </w:t>
      </w:r>
      <w:r w:rsidR="00F044FE" w:rsidRPr="000D75C2">
        <w:rPr>
          <w:rFonts w:ascii="Times New Roman" w:hAnsi="Times New Roman"/>
          <w:sz w:val="26"/>
          <w:szCs w:val="26"/>
        </w:rPr>
        <w:t>để</w:t>
      </w:r>
      <w:r w:rsidRPr="000D75C2">
        <w:rPr>
          <w:rFonts w:ascii="Times New Roman" w:hAnsi="Times New Roman"/>
          <w:sz w:val="26"/>
          <w:szCs w:val="26"/>
        </w:rPr>
        <w:t xml:space="preserve"> giảm thiểu rủi ro và cũng có thể thực hiện </w:t>
      </w:r>
      <w:r w:rsidR="00F044FE" w:rsidRPr="000D75C2">
        <w:rPr>
          <w:rFonts w:ascii="Times New Roman" w:hAnsi="Times New Roman"/>
          <w:sz w:val="26"/>
          <w:szCs w:val="26"/>
        </w:rPr>
        <w:t>công tác</w:t>
      </w:r>
      <w:r w:rsidRPr="000D75C2">
        <w:rPr>
          <w:rFonts w:ascii="Times New Roman" w:hAnsi="Times New Roman"/>
          <w:sz w:val="26"/>
          <w:szCs w:val="26"/>
        </w:rPr>
        <w:t xml:space="preserve"> phân vùng để </w:t>
      </w:r>
      <w:r w:rsidR="00F044FE" w:rsidRPr="000D75C2">
        <w:rPr>
          <w:rFonts w:ascii="Times New Roman" w:hAnsi="Times New Roman"/>
          <w:sz w:val="26"/>
          <w:szCs w:val="26"/>
        </w:rPr>
        <w:t>không xây dựng những CSHT</w:t>
      </w:r>
      <w:r w:rsidRPr="000D75C2">
        <w:rPr>
          <w:rFonts w:ascii="Times New Roman" w:hAnsi="Times New Roman"/>
          <w:sz w:val="26"/>
          <w:szCs w:val="26"/>
        </w:rPr>
        <w:t xml:space="preserve"> mới ở các vùng có </w:t>
      </w:r>
      <w:r w:rsidR="00F044FE" w:rsidRPr="000D75C2">
        <w:rPr>
          <w:rFonts w:ascii="Times New Roman" w:hAnsi="Times New Roman"/>
          <w:sz w:val="26"/>
          <w:szCs w:val="26"/>
        </w:rPr>
        <w:t>rủi ro cao</w:t>
      </w:r>
      <w:r w:rsidRPr="000D75C2">
        <w:rPr>
          <w:rFonts w:ascii="Times New Roman" w:hAnsi="Times New Roman"/>
          <w:sz w:val="26"/>
          <w:szCs w:val="26"/>
        </w:rPr>
        <w:t xml:space="preserve">. </w:t>
      </w:r>
      <w:r w:rsidR="00F044FE" w:rsidRPr="000D75C2">
        <w:rPr>
          <w:rFonts w:ascii="Times New Roman" w:hAnsi="Times New Roman"/>
          <w:sz w:val="26"/>
          <w:szCs w:val="26"/>
        </w:rPr>
        <w:t xml:space="preserve">Những kết quả của </w:t>
      </w:r>
      <w:r w:rsidR="00911565" w:rsidRPr="000D75C2">
        <w:rPr>
          <w:rFonts w:ascii="Times New Roman" w:hAnsi="Times New Roman"/>
          <w:sz w:val="26"/>
          <w:szCs w:val="26"/>
        </w:rPr>
        <w:t>hoạt động</w:t>
      </w:r>
      <w:r w:rsidR="00F044FE" w:rsidRPr="000D75C2">
        <w:rPr>
          <w:rFonts w:ascii="Times New Roman" w:hAnsi="Times New Roman"/>
          <w:sz w:val="26"/>
          <w:szCs w:val="26"/>
          <w:lang w:val="pt-BR"/>
        </w:rPr>
        <w:t xml:space="preserve"> </w:t>
      </w:r>
      <w:r w:rsidR="0022338F" w:rsidRPr="000D75C2">
        <w:rPr>
          <w:rFonts w:ascii="Times New Roman" w:hAnsi="Times New Roman"/>
          <w:sz w:val="26"/>
          <w:szCs w:val="26"/>
          <w:lang w:val="pt-BR"/>
        </w:rPr>
        <w:t xml:space="preserve">Đánh giá TTDBTT do BĐKH và lập bản đồ rủi ro </w:t>
      </w:r>
      <w:r w:rsidR="00F044FE" w:rsidRPr="000D75C2">
        <w:rPr>
          <w:rFonts w:ascii="Times New Roman" w:hAnsi="Times New Roman"/>
          <w:sz w:val="26"/>
          <w:szCs w:val="26"/>
        </w:rPr>
        <w:t xml:space="preserve">cũng hữu ích trong việc cập nhật kế </w:t>
      </w:r>
      <w:r w:rsidRPr="000D75C2">
        <w:rPr>
          <w:rFonts w:ascii="Times New Roman" w:hAnsi="Times New Roman"/>
          <w:sz w:val="26"/>
          <w:szCs w:val="26"/>
        </w:rPr>
        <w:t>hoạch sử dụng đất.</w:t>
      </w:r>
    </w:p>
    <w:p w:rsidR="00D16288" w:rsidRPr="000D75C2" w:rsidRDefault="00D16288" w:rsidP="00405AE7">
      <w:pPr>
        <w:pStyle w:val="ListParagraph"/>
        <w:spacing w:line="276" w:lineRule="auto"/>
        <w:rPr>
          <w:rFonts w:ascii="Times New Roman" w:hAnsi="Times New Roman"/>
          <w:sz w:val="26"/>
          <w:szCs w:val="26"/>
          <w:lang w:val="pt-BR"/>
        </w:rPr>
      </w:pPr>
    </w:p>
    <w:p w:rsidR="00D16288" w:rsidRPr="000D75C2" w:rsidRDefault="00D16288" w:rsidP="00405AE7">
      <w:pPr>
        <w:pStyle w:val="ListParagraph"/>
        <w:spacing w:line="276" w:lineRule="auto"/>
        <w:ind w:left="360"/>
        <w:rPr>
          <w:rFonts w:ascii="Times New Roman" w:hAnsi="Times New Roman"/>
          <w:b/>
          <w:sz w:val="26"/>
          <w:szCs w:val="26"/>
        </w:rPr>
      </w:pPr>
    </w:p>
    <w:p w:rsidR="000A7E74" w:rsidRPr="000D75C2" w:rsidRDefault="00577657" w:rsidP="00405AE7">
      <w:pPr>
        <w:pStyle w:val="Heading2"/>
        <w:numPr>
          <w:ilvl w:val="1"/>
          <w:numId w:val="50"/>
        </w:numPr>
        <w:spacing w:line="276" w:lineRule="auto"/>
        <w:rPr>
          <w:rFonts w:ascii="Times New Roman" w:hAnsi="Times New Roman"/>
          <w:sz w:val="26"/>
          <w:lang w:val="pt-BR"/>
        </w:rPr>
      </w:pPr>
      <w:bookmarkStart w:id="296" w:name="_Toc463427367"/>
      <w:r w:rsidRPr="00B91ADB">
        <w:rPr>
          <w:rFonts w:ascii="Times New Roman" w:hAnsi="Times New Roman"/>
          <w:sz w:val="26"/>
          <w:lang w:val="pt-BR"/>
        </w:rPr>
        <w:t xml:space="preserve">Truy cập tư liệu của dự án </w:t>
      </w:r>
      <w:r w:rsidR="000B5D8E" w:rsidRPr="00B91ADB">
        <w:rPr>
          <w:rFonts w:ascii="Times New Roman" w:hAnsi="Times New Roman"/>
          <w:sz w:val="26"/>
          <w:lang w:val="pt-BR"/>
        </w:rPr>
        <w:t>CRI</w:t>
      </w:r>
      <w:bookmarkEnd w:id="296"/>
      <w:r w:rsidR="000B5D8E" w:rsidRPr="00B91ADB">
        <w:rPr>
          <w:rFonts w:ascii="Times New Roman" w:hAnsi="Times New Roman"/>
          <w:sz w:val="26"/>
          <w:lang w:val="pt-BR"/>
        </w:rPr>
        <w:t xml:space="preserve"> </w:t>
      </w:r>
    </w:p>
    <w:p w:rsidR="00F044FE" w:rsidRPr="000D75C2" w:rsidRDefault="002C4903"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Xây dựng cuốn sổ tay này là một phần của d</w:t>
      </w:r>
      <w:r w:rsidR="00F044FE" w:rsidRPr="00B91ADB">
        <w:rPr>
          <w:rFonts w:ascii="Times New Roman" w:hAnsi="Times New Roman"/>
          <w:sz w:val="26"/>
          <w:szCs w:val="26"/>
          <w:lang w:val="pt-BR"/>
        </w:rPr>
        <w:t>ự án CRI</w:t>
      </w:r>
      <w:r w:rsidRPr="00B91ADB">
        <w:rPr>
          <w:rFonts w:ascii="Times New Roman" w:hAnsi="Times New Roman"/>
          <w:sz w:val="26"/>
          <w:szCs w:val="26"/>
          <w:lang w:val="pt-BR"/>
        </w:rPr>
        <w:t xml:space="preserve">. Đây là </w:t>
      </w:r>
      <w:r w:rsidR="00AC458A" w:rsidRPr="00B91ADB">
        <w:rPr>
          <w:rFonts w:ascii="Times New Roman" w:hAnsi="Times New Roman"/>
          <w:sz w:val="26"/>
          <w:szCs w:val="26"/>
          <w:lang w:val="pt-BR"/>
        </w:rPr>
        <w:t>dự án 4 năm</w:t>
      </w:r>
      <w:r w:rsidR="00F044FE" w:rsidRPr="00B91ADB">
        <w:rPr>
          <w:rFonts w:ascii="Times New Roman" w:hAnsi="Times New Roman"/>
          <w:sz w:val="26"/>
          <w:szCs w:val="26"/>
          <w:lang w:val="pt-BR"/>
        </w:rPr>
        <w:t xml:space="preserve"> </w:t>
      </w:r>
      <w:r w:rsidRPr="00B91ADB">
        <w:rPr>
          <w:rFonts w:ascii="Times New Roman" w:hAnsi="Times New Roman"/>
          <w:sz w:val="26"/>
          <w:szCs w:val="26"/>
          <w:lang w:val="pt-BR"/>
        </w:rPr>
        <w:t>với sự tham gia của rất nhiều chuyên gia trong nước</w:t>
      </w:r>
      <w:r w:rsidR="00F044FE" w:rsidRPr="00B91ADB">
        <w:rPr>
          <w:rFonts w:ascii="Times New Roman" w:hAnsi="Times New Roman"/>
          <w:sz w:val="26"/>
          <w:szCs w:val="26"/>
          <w:lang w:val="pt-BR"/>
        </w:rPr>
        <w:t xml:space="preserve"> và quốc tế, </w:t>
      </w:r>
      <w:r w:rsidRPr="00B91ADB">
        <w:rPr>
          <w:rFonts w:ascii="Times New Roman" w:hAnsi="Times New Roman"/>
          <w:sz w:val="26"/>
          <w:szCs w:val="26"/>
          <w:lang w:val="pt-BR"/>
        </w:rPr>
        <w:t>cùng với các nguồn</w:t>
      </w:r>
      <w:r w:rsidR="00F044FE" w:rsidRPr="00B91ADB">
        <w:rPr>
          <w:rFonts w:ascii="Times New Roman" w:hAnsi="Times New Roman"/>
          <w:sz w:val="26"/>
          <w:szCs w:val="26"/>
          <w:lang w:val="pt-BR"/>
        </w:rPr>
        <w:t xml:space="preserve"> nhân lực và tài chính </w:t>
      </w:r>
      <w:r w:rsidRPr="00B91ADB">
        <w:rPr>
          <w:rFonts w:ascii="Times New Roman" w:hAnsi="Times New Roman"/>
          <w:sz w:val="26"/>
          <w:szCs w:val="26"/>
          <w:lang w:val="pt-BR"/>
        </w:rPr>
        <w:t xml:space="preserve">nhằm lập bản đồ </w:t>
      </w:r>
      <w:r w:rsidR="00F044FE" w:rsidRPr="00B91ADB">
        <w:rPr>
          <w:rFonts w:ascii="Times New Roman" w:hAnsi="Times New Roman"/>
          <w:sz w:val="26"/>
          <w:szCs w:val="26"/>
          <w:lang w:val="pt-BR"/>
        </w:rPr>
        <w:t xml:space="preserve">rủi ro khí hậu </w:t>
      </w:r>
      <w:r w:rsidRPr="00B91ADB">
        <w:rPr>
          <w:rFonts w:ascii="Times New Roman" w:hAnsi="Times New Roman"/>
          <w:sz w:val="26"/>
          <w:szCs w:val="26"/>
          <w:lang w:val="pt-BR"/>
        </w:rPr>
        <w:t>cho</w:t>
      </w:r>
      <w:r w:rsidR="00F044FE" w:rsidRPr="00B91ADB">
        <w:rPr>
          <w:rFonts w:ascii="Times New Roman" w:hAnsi="Times New Roman"/>
          <w:sz w:val="26"/>
          <w:szCs w:val="26"/>
          <w:lang w:val="pt-BR"/>
        </w:rPr>
        <w:t xml:space="preserve"> </w:t>
      </w:r>
      <w:r w:rsidR="00D35613" w:rsidRPr="000D75C2">
        <w:rPr>
          <w:rFonts w:ascii="Times New Roman" w:eastAsia="Arial" w:hAnsi="Times New Roman"/>
          <w:sz w:val="26"/>
          <w:szCs w:val="26"/>
        </w:rPr>
        <w:t>CSHT</w:t>
      </w:r>
      <w:r w:rsidR="00F044FE" w:rsidRPr="00B91ADB">
        <w:rPr>
          <w:rFonts w:ascii="Times New Roman" w:hAnsi="Times New Roman"/>
          <w:sz w:val="26"/>
          <w:szCs w:val="26"/>
          <w:lang w:val="pt-BR"/>
        </w:rPr>
        <w:t xml:space="preserve">. Các tài liệu, bản đồ và dữ liệu đều là nguồn mở và </w:t>
      </w:r>
      <w:r w:rsidR="00AC458A" w:rsidRPr="00B91ADB">
        <w:rPr>
          <w:rFonts w:ascii="Times New Roman" w:hAnsi="Times New Roman"/>
          <w:sz w:val="26"/>
          <w:szCs w:val="26"/>
          <w:lang w:val="pt-BR"/>
        </w:rPr>
        <w:t xml:space="preserve">là nền tảng cho các nghiên cứu mới sẽ được </w:t>
      </w:r>
      <w:r w:rsidR="000F6A5E" w:rsidRPr="00B91ADB">
        <w:rPr>
          <w:rFonts w:ascii="Times New Roman" w:hAnsi="Times New Roman"/>
          <w:sz w:val="26"/>
          <w:szCs w:val="26"/>
          <w:lang w:val="pt-BR"/>
        </w:rPr>
        <w:t xml:space="preserve">các nhóm </w:t>
      </w:r>
      <w:r w:rsidR="0022338F" w:rsidRPr="00B91ADB">
        <w:rPr>
          <w:rFonts w:ascii="Times New Roman" w:hAnsi="Times New Roman"/>
          <w:sz w:val="26"/>
          <w:szCs w:val="26"/>
          <w:lang w:val="pt-BR"/>
        </w:rPr>
        <w:t xml:space="preserve">Đánh giá TTDBTT do BĐKH và lập bản đồ rủi ro </w:t>
      </w:r>
      <w:r w:rsidR="00AC458A" w:rsidRPr="00B91ADB">
        <w:rPr>
          <w:rFonts w:ascii="Times New Roman" w:hAnsi="Times New Roman"/>
          <w:sz w:val="26"/>
          <w:szCs w:val="26"/>
          <w:lang w:val="pt-BR"/>
        </w:rPr>
        <w:t xml:space="preserve">sử dụng </w:t>
      </w:r>
      <w:r w:rsidR="00F044FE" w:rsidRPr="00B91ADB">
        <w:rPr>
          <w:rFonts w:ascii="Times New Roman" w:hAnsi="Times New Roman"/>
          <w:sz w:val="26"/>
          <w:szCs w:val="26"/>
          <w:lang w:val="pt-BR"/>
        </w:rPr>
        <w:t xml:space="preserve">để tránh trùng lặp. Đặc biệt, các tập tin GIS về các </w:t>
      </w:r>
      <w:r w:rsidR="000F6A5E" w:rsidRPr="00B91ADB">
        <w:rPr>
          <w:rFonts w:ascii="Times New Roman" w:hAnsi="Times New Roman"/>
          <w:sz w:val="26"/>
          <w:szCs w:val="26"/>
          <w:lang w:val="pt-BR"/>
        </w:rPr>
        <w:t>hiểm họa</w:t>
      </w:r>
      <w:r w:rsidR="00AC458A" w:rsidRPr="00B91ADB">
        <w:rPr>
          <w:rFonts w:ascii="Times New Roman" w:hAnsi="Times New Roman"/>
          <w:sz w:val="26"/>
          <w:szCs w:val="26"/>
          <w:lang w:val="pt-BR"/>
        </w:rPr>
        <w:t>,</w:t>
      </w:r>
      <w:r w:rsidR="000F6A5E" w:rsidRPr="00B91ADB">
        <w:rPr>
          <w:rFonts w:ascii="Times New Roman" w:hAnsi="Times New Roman"/>
          <w:sz w:val="26"/>
          <w:szCs w:val="26"/>
          <w:lang w:val="pt-BR"/>
        </w:rPr>
        <w:t xml:space="preserve"> </w:t>
      </w:r>
      <w:r w:rsidR="00AC458A" w:rsidRPr="00B91ADB">
        <w:rPr>
          <w:rFonts w:ascii="Times New Roman" w:hAnsi="Times New Roman"/>
          <w:sz w:val="26"/>
          <w:szCs w:val="26"/>
          <w:lang w:val="pt-BR"/>
        </w:rPr>
        <w:t xml:space="preserve">trong đó mỗi </w:t>
      </w:r>
      <w:r w:rsidR="000F6A5E" w:rsidRPr="00B91ADB">
        <w:rPr>
          <w:rFonts w:ascii="Times New Roman" w:hAnsi="Times New Roman"/>
          <w:sz w:val="26"/>
          <w:szCs w:val="26"/>
          <w:lang w:val="pt-BR"/>
        </w:rPr>
        <w:t>lớp</w:t>
      </w:r>
      <w:r w:rsidR="00AC458A" w:rsidRPr="00B91ADB">
        <w:rPr>
          <w:rFonts w:ascii="Times New Roman" w:hAnsi="Times New Roman"/>
          <w:sz w:val="26"/>
          <w:szCs w:val="26"/>
          <w:lang w:val="pt-BR"/>
        </w:rPr>
        <w:t xml:space="preserve"> được sử dụng để lập bản dồ hiểm họa.</w:t>
      </w:r>
      <w:r w:rsidR="000F6A5E" w:rsidRPr="00B91ADB">
        <w:rPr>
          <w:rFonts w:ascii="Times New Roman" w:hAnsi="Times New Roman"/>
          <w:sz w:val="26"/>
          <w:szCs w:val="26"/>
          <w:lang w:val="pt-BR"/>
        </w:rPr>
        <w:t xml:space="preserve"> </w:t>
      </w:r>
      <w:r w:rsidR="00F044FE" w:rsidRPr="00B91ADB">
        <w:rPr>
          <w:rFonts w:ascii="Times New Roman" w:hAnsi="Times New Roman"/>
          <w:sz w:val="26"/>
          <w:szCs w:val="26"/>
          <w:lang w:val="pt-BR"/>
        </w:rPr>
        <w:t>Hơn nữa,</w:t>
      </w:r>
      <w:r w:rsidR="00D10022" w:rsidRPr="00B91ADB">
        <w:rPr>
          <w:rFonts w:ascii="Times New Roman" w:hAnsi="Times New Roman"/>
          <w:sz w:val="26"/>
          <w:szCs w:val="26"/>
          <w:lang w:val="pt-BR"/>
        </w:rPr>
        <w:t xml:space="preserve"> nhóm thực hiện </w:t>
      </w:r>
      <w:r w:rsidR="0022338F" w:rsidRPr="00B91ADB">
        <w:rPr>
          <w:rFonts w:ascii="Times New Roman" w:hAnsi="Times New Roman"/>
          <w:sz w:val="26"/>
          <w:szCs w:val="26"/>
          <w:lang w:val="pt-BR"/>
        </w:rPr>
        <w:t xml:space="preserve">Đánh giá TTDBTT do BĐKH và lập bản đồ rủi ro </w:t>
      </w:r>
      <w:r w:rsidR="00D10022" w:rsidRPr="00B91ADB">
        <w:rPr>
          <w:rFonts w:ascii="Times New Roman" w:hAnsi="Times New Roman"/>
          <w:sz w:val="26"/>
          <w:szCs w:val="26"/>
          <w:lang w:val="pt-BR"/>
        </w:rPr>
        <w:t xml:space="preserve">cũng có thể tận dụng tất cả các </w:t>
      </w:r>
      <w:r w:rsidR="00F044FE" w:rsidRPr="00B91ADB">
        <w:rPr>
          <w:rFonts w:ascii="Times New Roman" w:hAnsi="Times New Roman"/>
          <w:sz w:val="26"/>
          <w:szCs w:val="26"/>
          <w:lang w:val="pt-BR"/>
        </w:rPr>
        <w:t>số liệu về lượng mưa, kịch bản khí hậu, và</w:t>
      </w:r>
      <w:r w:rsidR="00D10022" w:rsidRPr="00B91ADB">
        <w:rPr>
          <w:rFonts w:ascii="Times New Roman" w:hAnsi="Times New Roman"/>
          <w:sz w:val="26"/>
          <w:szCs w:val="26"/>
          <w:lang w:val="pt-BR"/>
        </w:rPr>
        <w:t xml:space="preserve"> các </w:t>
      </w:r>
      <w:r w:rsidR="00F044FE" w:rsidRPr="00B91ADB">
        <w:rPr>
          <w:rFonts w:ascii="Times New Roman" w:hAnsi="Times New Roman"/>
          <w:sz w:val="26"/>
          <w:szCs w:val="26"/>
          <w:lang w:val="pt-BR"/>
        </w:rPr>
        <w:t xml:space="preserve">tập tin Excel </w:t>
      </w:r>
      <w:r w:rsidR="00D10022" w:rsidRPr="00B91ADB">
        <w:rPr>
          <w:rFonts w:ascii="Times New Roman" w:hAnsi="Times New Roman"/>
          <w:sz w:val="26"/>
          <w:szCs w:val="26"/>
          <w:lang w:val="pt-BR"/>
        </w:rPr>
        <w:t>dự báo</w:t>
      </w:r>
      <w:r w:rsidR="00F044FE" w:rsidRPr="00B91ADB">
        <w:rPr>
          <w:rFonts w:ascii="Times New Roman" w:hAnsi="Times New Roman"/>
          <w:sz w:val="26"/>
          <w:szCs w:val="26"/>
          <w:lang w:val="pt-BR"/>
        </w:rPr>
        <w:t xml:space="preserve"> lượng mưa tối đa</w:t>
      </w:r>
      <w:r w:rsidR="00AD0EB6" w:rsidRPr="00B91ADB">
        <w:rPr>
          <w:rFonts w:ascii="Times New Roman" w:hAnsi="Times New Roman"/>
          <w:sz w:val="26"/>
          <w:szCs w:val="26"/>
          <w:lang w:val="pt-BR"/>
        </w:rPr>
        <w:t xml:space="preserve"> cho phù hợp với nghiên cứu mới</w:t>
      </w:r>
      <w:r w:rsidR="00F044FE" w:rsidRPr="00B91ADB">
        <w:rPr>
          <w:rFonts w:ascii="Times New Roman" w:hAnsi="Times New Roman"/>
          <w:sz w:val="26"/>
          <w:szCs w:val="26"/>
          <w:lang w:val="pt-BR"/>
        </w:rPr>
        <w:t xml:space="preserve">. Phần lớn </w:t>
      </w:r>
      <w:r w:rsidR="00D10022" w:rsidRPr="00B91ADB">
        <w:rPr>
          <w:rFonts w:ascii="Times New Roman" w:hAnsi="Times New Roman"/>
          <w:sz w:val="26"/>
          <w:szCs w:val="26"/>
          <w:lang w:val="pt-BR"/>
        </w:rPr>
        <w:t xml:space="preserve">công tác </w:t>
      </w:r>
      <w:r w:rsidR="00AD0EB6" w:rsidRPr="00B91ADB">
        <w:rPr>
          <w:rFonts w:ascii="Times New Roman" w:hAnsi="Times New Roman"/>
          <w:sz w:val="26"/>
          <w:szCs w:val="26"/>
          <w:lang w:val="pt-BR"/>
        </w:rPr>
        <w:t>cần phải làm để</w:t>
      </w:r>
      <w:r w:rsidR="00D10022" w:rsidRPr="00B91ADB">
        <w:rPr>
          <w:rFonts w:ascii="Times New Roman" w:hAnsi="Times New Roman"/>
          <w:sz w:val="26"/>
          <w:szCs w:val="26"/>
          <w:lang w:val="pt-BR"/>
        </w:rPr>
        <w:t>thực hiện</w:t>
      </w:r>
      <w:r w:rsidR="00F044FE" w:rsidRPr="00B91ADB">
        <w:rPr>
          <w:rFonts w:ascii="Times New Roman" w:hAnsi="Times New Roman"/>
          <w:sz w:val="26"/>
          <w:szCs w:val="26"/>
          <w:lang w:val="pt-BR"/>
        </w:rPr>
        <w:t xml:space="preserve"> </w:t>
      </w:r>
      <w:r w:rsidR="0022338F" w:rsidRPr="00B91ADB">
        <w:rPr>
          <w:rFonts w:ascii="Times New Roman" w:hAnsi="Times New Roman"/>
          <w:sz w:val="26"/>
          <w:szCs w:val="26"/>
          <w:lang w:val="pt-BR"/>
        </w:rPr>
        <w:t xml:space="preserve">Đánh giá TTDBTT do BĐKH và lập bản đồ rủi ro </w:t>
      </w:r>
      <w:r w:rsidR="00F044FE" w:rsidRPr="00B91ADB">
        <w:rPr>
          <w:rFonts w:ascii="Times New Roman" w:hAnsi="Times New Roman"/>
          <w:sz w:val="26"/>
          <w:szCs w:val="26"/>
          <w:lang w:val="pt-BR"/>
        </w:rPr>
        <w:t xml:space="preserve">là lập một </w:t>
      </w:r>
      <w:r w:rsidR="00D10022" w:rsidRPr="00B91ADB">
        <w:rPr>
          <w:rFonts w:ascii="Times New Roman" w:hAnsi="Times New Roman"/>
          <w:sz w:val="26"/>
          <w:szCs w:val="26"/>
          <w:lang w:val="pt-BR"/>
        </w:rPr>
        <w:t>danh mục</w:t>
      </w:r>
      <w:r w:rsidR="00F044FE" w:rsidRPr="00B91ADB">
        <w:rPr>
          <w:rFonts w:ascii="Times New Roman" w:hAnsi="Times New Roman"/>
          <w:sz w:val="26"/>
          <w:szCs w:val="26"/>
          <w:lang w:val="pt-BR"/>
        </w:rPr>
        <w:t xml:space="preserve"> </w:t>
      </w:r>
      <w:r w:rsidR="009A1302" w:rsidRPr="00B91ADB">
        <w:rPr>
          <w:rFonts w:ascii="Times New Roman" w:hAnsi="Times New Roman"/>
          <w:sz w:val="26"/>
          <w:szCs w:val="26"/>
          <w:lang w:val="pt-BR"/>
        </w:rPr>
        <w:t xml:space="preserve">CSHT </w:t>
      </w:r>
      <w:r w:rsidR="00D10022" w:rsidRPr="00B91ADB">
        <w:rPr>
          <w:rFonts w:ascii="Times New Roman" w:hAnsi="Times New Roman"/>
          <w:sz w:val="26"/>
          <w:szCs w:val="26"/>
          <w:lang w:val="pt-BR"/>
        </w:rPr>
        <w:t>mới</w:t>
      </w:r>
      <w:r w:rsidR="00F044FE" w:rsidRPr="00B91ADB">
        <w:rPr>
          <w:rFonts w:ascii="Times New Roman" w:hAnsi="Times New Roman"/>
          <w:sz w:val="26"/>
          <w:szCs w:val="26"/>
          <w:lang w:val="pt-BR"/>
        </w:rPr>
        <w:t xml:space="preserve"> và thu thập dữ liệu về các </w:t>
      </w:r>
      <w:r w:rsidR="00D10022" w:rsidRPr="00B91ADB">
        <w:rPr>
          <w:rFonts w:ascii="Times New Roman" w:hAnsi="Times New Roman"/>
          <w:sz w:val="26"/>
          <w:szCs w:val="26"/>
          <w:lang w:val="pt-BR"/>
        </w:rPr>
        <w:t>yếu tố dẫn tới TTDBTT</w:t>
      </w:r>
      <w:r w:rsidR="00F044FE" w:rsidRPr="00B91ADB">
        <w:rPr>
          <w:rFonts w:ascii="Times New Roman" w:hAnsi="Times New Roman"/>
          <w:sz w:val="26"/>
          <w:szCs w:val="26"/>
          <w:lang w:val="pt-BR"/>
        </w:rPr>
        <w:t>.</w:t>
      </w:r>
    </w:p>
    <w:p w:rsidR="009E3677" w:rsidRPr="000D75C2" w:rsidRDefault="009E3677" w:rsidP="00405AE7">
      <w:pPr>
        <w:spacing w:before="120" w:after="120"/>
        <w:rPr>
          <w:rFonts w:ascii="Times New Roman" w:hAnsi="Times New Roman"/>
          <w:sz w:val="26"/>
          <w:szCs w:val="26"/>
          <w:lang w:val="pt-BR"/>
        </w:rPr>
      </w:pPr>
    </w:p>
    <w:p w:rsidR="009E3677" w:rsidRPr="000D75C2" w:rsidRDefault="005001E4" w:rsidP="00405AE7">
      <w:pPr>
        <w:pStyle w:val="Heading2"/>
        <w:numPr>
          <w:ilvl w:val="1"/>
          <w:numId w:val="50"/>
        </w:numPr>
        <w:spacing w:line="276" w:lineRule="auto"/>
        <w:rPr>
          <w:rFonts w:ascii="Times New Roman" w:hAnsi="Times New Roman"/>
          <w:sz w:val="26"/>
          <w:lang w:val="pt-BR"/>
        </w:rPr>
      </w:pPr>
      <w:bookmarkStart w:id="297" w:name="_Toc463427368"/>
      <w:r w:rsidRPr="00B91ADB">
        <w:rPr>
          <w:rFonts w:ascii="Times New Roman" w:hAnsi="Times New Roman"/>
          <w:sz w:val="26"/>
          <w:lang w:val="pt-BR"/>
        </w:rPr>
        <w:t xml:space="preserve">Tập hợp nhóm thực hiện </w:t>
      </w:r>
      <w:r w:rsidR="009E3677" w:rsidRPr="00B91ADB">
        <w:rPr>
          <w:rFonts w:ascii="Times New Roman" w:hAnsi="Times New Roman"/>
          <w:sz w:val="26"/>
          <w:lang w:val="pt-BR"/>
        </w:rPr>
        <w:t>CVARM</w:t>
      </w:r>
      <w:bookmarkEnd w:id="297"/>
      <w:r w:rsidR="009E3677" w:rsidRPr="00B91ADB">
        <w:rPr>
          <w:rFonts w:ascii="Times New Roman" w:hAnsi="Times New Roman"/>
          <w:sz w:val="26"/>
          <w:lang w:val="pt-BR"/>
        </w:rPr>
        <w:t xml:space="preserve"> </w:t>
      </w:r>
    </w:p>
    <w:p w:rsidR="005001E4" w:rsidRPr="000D75C2" w:rsidRDefault="005001E4" w:rsidP="00405AE7">
      <w:pPr>
        <w:ind w:left="576"/>
        <w:rPr>
          <w:rFonts w:ascii="Times New Roman" w:hAnsi="Times New Roman"/>
          <w:sz w:val="26"/>
          <w:szCs w:val="26"/>
          <w:lang w:val="pt-BR"/>
        </w:rPr>
      </w:pPr>
      <w:r w:rsidRPr="00B91ADB">
        <w:rPr>
          <w:rFonts w:ascii="Times New Roman" w:hAnsi="Times New Roman"/>
          <w:sz w:val="26"/>
          <w:szCs w:val="26"/>
          <w:lang w:val="pt-BR"/>
        </w:rPr>
        <w:t xml:space="preserve">Mặc dù phần lớn công tác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sau này có thể dựa trên thành quả của dự án CRI</w:t>
      </w:r>
      <w:r w:rsidR="00C725B4" w:rsidRPr="00B91ADB">
        <w:rPr>
          <w:rFonts w:ascii="Times New Roman" w:hAnsi="Times New Roman"/>
          <w:sz w:val="26"/>
          <w:szCs w:val="26"/>
          <w:lang w:val="pt-BR"/>
        </w:rPr>
        <w:t xml:space="preserve"> nhưng</w:t>
      </w:r>
      <w:r w:rsidRPr="00B91ADB">
        <w:rPr>
          <w:rFonts w:ascii="Times New Roman" w:hAnsi="Times New Roman"/>
          <w:sz w:val="26"/>
          <w:szCs w:val="26"/>
          <w:lang w:val="pt-BR"/>
        </w:rPr>
        <w:t xml:space="preserve"> các </w:t>
      </w:r>
      <w:r w:rsidR="00C725B4" w:rsidRPr="00B91ADB">
        <w:rPr>
          <w:rFonts w:ascii="Times New Roman" w:hAnsi="Times New Roman"/>
          <w:sz w:val="26"/>
          <w:szCs w:val="26"/>
          <w:lang w:val="pt-BR"/>
        </w:rPr>
        <w:t xml:space="preserve">phòng ban cấp </w:t>
      </w:r>
      <w:r w:rsidRPr="00B91ADB">
        <w:rPr>
          <w:rFonts w:ascii="Times New Roman" w:hAnsi="Times New Roman"/>
          <w:sz w:val="26"/>
          <w:szCs w:val="26"/>
          <w:lang w:val="pt-BR"/>
        </w:rPr>
        <w:lastRenderedPageBreak/>
        <w:t xml:space="preserve">tỉnh vẫn sẽ cần có năng lực kỹ thuật </w:t>
      </w:r>
      <w:r w:rsidR="00C725B4" w:rsidRPr="00B91ADB">
        <w:rPr>
          <w:rFonts w:ascii="Times New Roman" w:hAnsi="Times New Roman"/>
          <w:sz w:val="26"/>
          <w:szCs w:val="26"/>
          <w:lang w:val="pt-BR"/>
        </w:rPr>
        <w:t>tốt</w:t>
      </w:r>
      <w:r w:rsidRPr="00B91ADB">
        <w:rPr>
          <w:rFonts w:ascii="Times New Roman" w:hAnsi="Times New Roman"/>
          <w:sz w:val="26"/>
          <w:szCs w:val="26"/>
          <w:lang w:val="pt-BR"/>
        </w:rPr>
        <w:t xml:space="preserve"> để </w:t>
      </w:r>
      <w:r w:rsidR="00C725B4" w:rsidRPr="00B91ADB">
        <w:rPr>
          <w:rFonts w:ascii="Times New Roman" w:hAnsi="Times New Roman"/>
          <w:sz w:val="26"/>
          <w:szCs w:val="26"/>
          <w:lang w:val="pt-BR"/>
        </w:rPr>
        <w:t xml:space="preserve">có thể </w:t>
      </w:r>
      <w:r w:rsidRPr="00B91ADB">
        <w:rPr>
          <w:rFonts w:ascii="Times New Roman" w:hAnsi="Times New Roman"/>
          <w:sz w:val="26"/>
          <w:szCs w:val="26"/>
          <w:lang w:val="pt-BR"/>
        </w:rPr>
        <w:t>sử dụng cá</w:t>
      </w:r>
      <w:r w:rsidR="00C725B4" w:rsidRPr="00B91ADB">
        <w:rPr>
          <w:rFonts w:ascii="Times New Roman" w:hAnsi="Times New Roman"/>
          <w:sz w:val="26"/>
          <w:szCs w:val="26"/>
          <w:lang w:val="pt-BR"/>
        </w:rPr>
        <w:t>c tư</w:t>
      </w:r>
      <w:r w:rsidRPr="00B91ADB">
        <w:rPr>
          <w:rFonts w:ascii="Times New Roman" w:hAnsi="Times New Roman"/>
          <w:sz w:val="26"/>
          <w:szCs w:val="26"/>
          <w:lang w:val="pt-BR"/>
        </w:rPr>
        <w:t xml:space="preserve"> liệu </w:t>
      </w:r>
      <w:r w:rsidR="00C725B4" w:rsidRPr="00B91ADB">
        <w:rPr>
          <w:rFonts w:ascii="Times New Roman" w:hAnsi="Times New Roman"/>
          <w:sz w:val="26"/>
          <w:szCs w:val="26"/>
          <w:lang w:val="pt-BR"/>
        </w:rPr>
        <w:t xml:space="preserve">của dự án </w:t>
      </w:r>
      <w:r w:rsidRPr="00B91ADB">
        <w:rPr>
          <w:rFonts w:ascii="Times New Roman" w:hAnsi="Times New Roman"/>
          <w:sz w:val="26"/>
          <w:szCs w:val="26"/>
          <w:lang w:val="pt-BR"/>
        </w:rPr>
        <w:t xml:space="preserve">CRI. </w:t>
      </w:r>
      <w:r w:rsidR="00C725B4" w:rsidRPr="00B91ADB">
        <w:rPr>
          <w:rFonts w:ascii="Times New Roman" w:hAnsi="Times New Roman"/>
          <w:sz w:val="26"/>
          <w:szCs w:val="26"/>
          <w:lang w:val="pt-BR"/>
        </w:rPr>
        <w:t xml:space="preserve">Ít nhất nhóm thực hiện cũng </w:t>
      </w:r>
      <w:r w:rsidRPr="00B91ADB">
        <w:rPr>
          <w:rFonts w:ascii="Times New Roman" w:hAnsi="Times New Roman"/>
          <w:sz w:val="26"/>
          <w:szCs w:val="26"/>
          <w:lang w:val="pt-BR"/>
        </w:rPr>
        <w:t xml:space="preserve">nên </w:t>
      </w:r>
      <w:r w:rsidR="00C725B4" w:rsidRPr="00B91ADB">
        <w:rPr>
          <w:rFonts w:ascii="Times New Roman" w:hAnsi="Times New Roman"/>
          <w:sz w:val="26"/>
          <w:szCs w:val="26"/>
          <w:lang w:val="pt-BR"/>
        </w:rPr>
        <w:t>có</w:t>
      </w:r>
      <w:r w:rsidRPr="00B91ADB">
        <w:rPr>
          <w:rFonts w:ascii="Times New Roman" w:hAnsi="Times New Roman"/>
          <w:sz w:val="26"/>
          <w:szCs w:val="26"/>
          <w:lang w:val="pt-BR"/>
        </w:rPr>
        <w:t xml:space="preserve"> một chuyên gia GIS và </w:t>
      </w:r>
      <w:r w:rsidR="00C725B4" w:rsidRPr="00B91ADB">
        <w:rPr>
          <w:rFonts w:ascii="Times New Roman" w:hAnsi="Times New Roman"/>
          <w:sz w:val="26"/>
          <w:szCs w:val="26"/>
          <w:lang w:val="pt-BR"/>
        </w:rPr>
        <w:t>một chuyên viên</w:t>
      </w:r>
      <w:r w:rsidRPr="00B91ADB">
        <w:rPr>
          <w:rFonts w:ascii="Times New Roman" w:hAnsi="Times New Roman"/>
          <w:sz w:val="26"/>
          <w:szCs w:val="26"/>
          <w:lang w:val="pt-BR"/>
        </w:rPr>
        <w:t xml:space="preserve"> có kinh nghiệm </w:t>
      </w:r>
      <w:r w:rsidR="00C725B4" w:rsidRPr="00B91ADB">
        <w:rPr>
          <w:rFonts w:ascii="Times New Roman" w:hAnsi="Times New Roman"/>
          <w:sz w:val="26"/>
          <w:szCs w:val="26"/>
          <w:lang w:val="pt-BR"/>
        </w:rPr>
        <w:t>lập</w:t>
      </w:r>
      <w:r w:rsidRPr="00B91ADB">
        <w:rPr>
          <w:rFonts w:ascii="Times New Roman" w:hAnsi="Times New Roman"/>
          <w:sz w:val="26"/>
          <w:szCs w:val="26"/>
          <w:lang w:val="pt-BR"/>
        </w:rPr>
        <w:t xml:space="preserve"> mô hình </w:t>
      </w:r>
      <w:r w:rsidR="00C725B4" w:rsidRPr="00B91ADB">
        <w:rPr>
          <w:rFonts w:ascii="Times New Roman" w:hAnsi="Times New Roman"/>
          <w:sz w:val="26"/>
          <w:szCs w:val="26"/>
          <w:lang w:val="pt-BR"/>
        </w:rPr>
        <w:t>hiểm họa</w:t>
      </w:r>
      <w:r w:rsidRPr="00B91ADB">
        <w:rPr>
          <w:rFonts w:ascii="Times New Roman" w:hAnsi="Times New Roman"/>
          <w:sz w:val="26"/>
          <w:szCs w:val="26"/>
          <w:lang w:val="pt-BR"/>
        </w:rPr>
        <w:t xml:space="preserve">. Lý tưởng nhất, nhóm nghiên cứu sẽ </w:t>
      </w:r>
      <w:r w:rsidR="00C725B4" w:rsidRPr="00B91ADB">
        <w:rPr>
          <w:rFonts w:ascii="Times New Roman" w:hAnsi="Times New Roman"/>
          <w:sz w:val="26"/>
          <w:szCs w:val="26"/>
          <w:lang w:val="pt-BR"/>
        </w:rPr>
        <w:t>có</w:t>
      </w:r>
      <w:r w:rsidRPr="00B91ADB">
        <w:rPr>
          <w:rFonts w:ascii="Times New Roman" w:hAnsi="Times New Roman"/>
          <w:sz w:val="26"/>
          <w:szCs w:val="26"/>
          <w:lang w:val="pt-BR"/>
        </w:rPr>
        <w:t xml:space="preserve"> một chuyên gia </w:t>
      </w:r>
      <w:r w:rsidR="00C725B4" w:rsidRPr="00B91ADB">
        <w:rPr>
          <w:rFonts w:ascii="Times New Roman" w:hAnsi="Times New Roman"/>
          <w:sz w:val="26"/>
          <w:szCs w:val="26"/>
          <w:lang w:val="pt-BR"/>
        </w:rPr>
        <w:t xml:space="preserve">lập </w:t>
      </w:r>
      <w:r w:rsidRPr="00B91ADB">
        <w:rPr>
          <w:rFonts w:ascii="Times New Roman" w:hAnsi="Times New Roman"/>
          <w:sz w:val="26"/>
          <w:szCs w:val="26"/>
          <w:lang w:val="pt-BR"/>
        </w:rPr>
        <w:t xml:space="preserve">mô hình thuỷ văn. Hầu hết các phòng ban </w:t>
      </w:r>
      <w:r w:rsidR="00C725B4" w:rsidRPr="00B91ADB">
        <w:rPr>
          <w:rFonts w:ascii="Times New Roman" w:hAnsi="Times New Roman"/>
          <w:sz w:val="26"/>
          <w:szCs w:val="26"/>
          <w:lang w:val="pt-BR"/>
        </w:rPr>
        <w:t xml:space="preserve">hiện nay </w:t>
      </w:r>
      <w:r w:rsidRPr="00B91ADB">
        <w:rPr>
          <w:rFonts w:ascii="Times New Roman" w:hAnsi="Times New Roman"/>
          <w:sz w:val="26"/>
          <w:szCs w:val="26"/>
          <w:lang w:val="pt-BR"/>
        </w:rPr>
        <w:t>không có các năng lực</w:t>
      </w:r>
      <w:r w:rsidR="00C725B4" w:rsidRPr="00B91ADB">
        <w:rPr>
          <w:rFonts w:ascii="Times New Roman" w:hAnsi="Times New Roman"/>
          <w:sz w:val="26"/>
          <w:szCs w:val="26"/>
          <w:lang w:val="pt-BR"/>
        </w:rPr>
        <w:t xml:space="preserve"> này</w:t>
      </w:r>
      <w:r w:rsidRPr="00B91ADB">
        <w:rPr>
          <w:rFonts w:ascii="Times New Roman" w:hAnsi="Times New Roman"/>
          <w:sz w:val="26"/>
          <w:szCs w:val="26"/>
          <w:lang w:val="pt-BR"/>
        </w:rPr>
        <w:t xml:space="preserve">, vì vậy </w:t>
      </w:r>
      <w:r w:rsidR="00FA70F1" w:rsidRPr="00B91ADB">
        <w:rPr>
          <w:rFonts w:ascii="Times New Roman" w:hAnsi="Times New Roman"/>
          <w:sz w:val="26"/>
          <w:szCs w:val="26"/>
          <w:lang w:val="pt-BR"/>
        </w:rPr>
        <w:t xml:space="preserve">chúng tôi </w:t>
      </w:r>
      <w:r w:rsidRPr="00B91ADB">
        <w:rPr>
          <w:rFonts w:ascii="Times New Roman" w:hAnsi="Times New Roman"/>
          <w:sz w:val="26"/>
          <w:szCs w:val="26"/>
          <w:lang w:val="pt-BR"/>
        </w:rPr>
        <w:t xml:space="preserve">khuyến cáo </w:t>
      </w:r>
      <w:r w:rsidR="00FA70F1" w:rsidRPr="00B91ADB">
        <w:rPr>
          <w:rFonts w:ascii="Times New Roman" w:hAnsi="Times New Roman"/>
          <w:sz w:val="26"/>
          <w:szCs w:val="26"/>
          <w:lang w:val="pt-BR"/>
        </w:rPr>
        <w:t>chỉ thực hiện công tác</w:t>
      </w:r>
      <w:r w:rsidRPr="00B91ADB">
        <w:rPr>
          <w:rFonts w:ascii="Times New Roman" w:hAnsi="Times New Roman"/>
          <w:sz w:val="26"/>
          <w:szCs w:val="26"/>
          <w:lang w:val="pt-BR"/>
        </w:rPr>
        <w:t xml:space="preserve"> </w:t>
      </w:r>
      <w:r w:rsidR="0022338F" w:rsidRPr="00B91ADB">
        <w:rPr>
          <w:rFonts w:ascii="Times New Roman" w:hAnsi="Times New Roman"/>
          <w:sz w:val="26"/>
          <w:szCs w:val="26"/>
          <w:lang w:val="pt-BR"/>
        </w:rPr>
        <w:t xml:space="preserve">Đánh giá TTDBTT do BĐKH và lập bản đồ rủi ro </w:t>
      </w:r>
      <w:r w:rsidR="00FA70F1" w:rsidRPr="00B91ADB">
        <w:rPr>
          <w:rFonts w:ascii="Times New Roman" w:hAnsi="Times New Roman"/>
          <w:sz w:val="26"/>
          <w:szCs w:val="26"/>
          <w:lang w:val="pt-BR"/>
        </w:rPr>
        <w:t xml:space="preserve">nếu có thể phân bổ ngân quỹ </w:t>
      </w:r>
      <w:r w:rsidRPr="00B91ADB">
        <w:rPr>
          <w:rFonts w:ascii="Times New Roman" w:hAnsi="Times New Roman"/>
          <w:sz w:val="26"/>
          <w:szCs w:val="26"/>
          <w:lang w:val="pt-BR"/>
        </w:rPr>
        <w:t xml:space="preserve"> để thuê tư vấn / </w:t>
      </w:r>
      <w:r w:rsidR="00C725B4" w:rsidRPr="00B91ADB">
        <w:rPr>
          <w:rFonts w:ascii="Times New Roman" w:hAnsi="Times New Roman"/>
          <w:sz w:val="26"/>
          <w:szCs w:val="26"/>
          <w:lang w:val="pt-BR"/>
        </w:rPr>
        <w:t>chuyên</w:t>
      </w:r>
      <w:r w:rsidRPr="00B91ADB">
        <w:rPr>
          <w:rFonts w:ascii="Times New Roman" w:hAnsi="Times New Roman"/>
          <w:sz w:val="26"/>
          <w:szCs w:val="26"/>
          <w:lang w:val="pt-BR"/>
        </w:rPr>
        <w:t xml:space="preserve"> viên trong suốt thời gian dự án. Dưới đây là </w:t>
      </w:r>
      <w:r w:rsidR="00FA70F1" w:rsidRPr="00B91ADB">
        <w:rPr>
          <w:rFonts w:ascii="Times New Roman" w:hAnsi="Times New Roman"/>
          <w:sz w:val="26"/>
          <w:szCs w:val="26"/>
          <w:lang w:val="pt-BR"/>
        </w:rPr>
        <w:t>sơ đồ</w:t>
      </w:r>
      <w:r w:rsidRPr="00B91ADB">
        <w:rPr>
          <w:rFonts w:ascii="Times New Roman" w:hAnsi="Times New Roman"/>
          <w:sz w:val="26"/>
          <w:szCs w:val="26"/>
          <w:lang w:val="pt-BR"/>
        </w:rPr>
        <w:t xml:space="preserve"> nhóm đề </w:t>
      </w:r>
      <w:r w:rsidR="00FA70F1" w:rsidRPr="00B91ADB">
        <w:rPr>
          <w:rFonts w:ascii="Times New Roman" w:hAnsi="Times New Roman"/>
          <w:sz w:val="26"/>
          <w:szCs w:val="26"/>
          <w:lang w:val="pt-BR"/>
        </w:rPr>
        <w:t>xuất</w:t>
      </w:r>
      <w:r w:rsidRPr="00B91ADB">
        <w:rPr>
          <w:rFonts w:ascii="Times New Roman" w:hAnsi="Times New Roman"/>
          <w:sz w:val="26"/>
          <w:szCs w:val="26"/>
          <w:lang w:val="pt-BR"/>
        </w:rPr>
        <w:t>:</w:t>
      </w:r>
    </w:p>
    <w:p w:rsidR="009B42A8" w:rsidRPr="000D75C2" w:rsidRDefault="00D71122" w:rsidP="00405AE7">
      <w:pPr>
        <w:ind w:left="576"/>
        <w:rPr>
          <w:rFonts w:ascii="Times New Roman" w:hAnsi="Times New Roman"/>
          <w:sz w:val="26"/>
          <w:szCs w:val="26"/>
          <w:lang w:val="pt-BR"/>
        </w:rPr>
      </w:pPr>
      <w:r w:rsidRPr="00B91ADB">
        <w:rPr>
          <w:rFonts w:ascii="Times New Roman" w:hAnsi="Times New Roman"/>
          <w:noProof/>
          <w:sz w:val="26"/>
          <w:szCs w:val="26"/>
        </w:rPr>
        <w:drawing>
          <wp:inline distT="0" distB="0" distL="0" distR="0" wp14:anchorId="238773B1" wp14:editId="1E6E01C1">
            <wp:extent cx="5486400" cy="3200400"/>
            <wp:effectExtent l="38100" t="0" r="76200" b="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F919B1" w:rsidRPr="000D75C2" w:rsidRDefault="00F919B1" w:rsidP="00405AE7">
      <w:pPr>
        <w:spacing w:before="0" w:after="0"/>
        <w:jc w:val="left"/>
        <w:rPr>
          <w:rFonts w:ascii="Times New Roman" w:eastAsia="Times New Roman" w:hAnsi="Times New Roman"/>
          <w:color w:val="76923C"/>
          <w:sz w:val="26"/>
          <w:szCs w:val="26"/>
          <w:lang w:val="pt-BR"/>
        </w:rPr>
      </w:pPr>
      <w:r w:rsidRPr="00B91ADB">
        <w:rPr>
          <w:rFonts w:ascii="Times New Roman" w:hAnsi="Times New Roman"/>
          <w:b/>
          <w:color w:val="76923C"/>
          <w:sz w:val="26"/>
          <w:szCs w:val="26"/>
        </w:rPr>
        <w:br w:type="page"/>
      </w:r>
    </w:p>
    <w:p w:rsidR="00DC7D8B" w:rsidRPr="000D75C2" w:rsidRDefault="00647640" w:rsidP="00405AE7">
      <w:pPr>
        <w:pStyle w:val="Heading1"/>
        <w:numPr>
          <w:ilvl w:val="0"/>
          <w:numId w:val="0"/>
        </w:numPr>
        <w:spacing w:line="276" w:lineRule="auto"/>
        <w:jc w:val="left"/>
        <w:rPr>
          <w:rFonts w:ascii="Times New Roman" w:hAnsi="Times New Roman"/>
          <w:sz w:val="32"/>
          <w:szCs w:val="32"/>
        </w:rPr>
      </w:pPr>
      <w:bookmarkStart w:id="298" w:name="_Toc463427369"/>
      <w:r w:rsidRPr="00B91ADB">
        <w:rPr>
          <w:rFonts w:ascii="Times New Roman" w:hAnsi="Times New Roman"/>
          <w:b w:val="0"/>
          <w:color w:val="76923C"/>
          <w:sz w:val="32"/>
          <w:szCs w:val="32"/>
        </w:rPr>
        <w:lastRenderedPageBreak/>
        <w:t xml:space="preserve">PHẦN 8: BẢNG BIỂU VÀ CÁC </w:t>
      </w:r>
      <w:bookmarkEnd w:id="254"/>
      <w:r w:rsidRPr="00B91ADB">
        <w:rPr>
          <w:rFonts w:ascii="Times New Roman" w:hAnsi="Times New Roman"/>
          <w:b w:val="0"/>
          <w:color w:val="76923C"/>
          <w:sz w:val="32"/>
          <w:szCs w:val="32"/>
        </w:rPr>
        <w:t>NGUỒN TÀI NGUYÊN</w:t>
      </w:r>
      <w:bookmarkEnd w:id="298"/>
    </w:p>
    <w:p w:rsidR="001B75C3" w:rsidRPr="000D75C2" w:rsidRDefault="001B75C3" w:rsidP="00405AE7">
      <w:pPr>
        <w:spacing w:before="120" w:after="120"/>
        <w:rPr>
          <w:rFonts w:ascii="Times New Roman" w:hAnsi="Times New Roman"/>
          <w:sz w:val="26"/>
          <w:szCs w:val="26"/>
          <w:lang w:val="pt-BR"/>
        </w:rPr>
      </w:pPr>
    </w:p>
    <w:p w:rsidR="001B75C3" w:rsidRPr="000D75C2" w:rsidRDefault="00C56BF3" w:rsidP="00405AE7">
      <w:pPr>
        <w:pStyle w:val="Heading1"/>
        <w:numPr>
          <w:ilvl w:val="0"/>
          <w:numId w:val="0"/>
        </w:numPr>
        <w:spacing w:line="276" w:lineRule="auto"/>
        <w:ind w:left="432" w:hanging="432"/>
        <w:rPr>
          <w:rFonts w:ascii="Times New Roman" w:hAnsi="Times New Roman"/>
        </w:rPr>
      </w:pPr>
      <w:bookmarkStart w:id="299" w:name="_Toc453787664"/>
      <w:bookmarkStart w:id="300" w:name="_Toc463427370"/>
      <w:r w:rsidRPr="00B91ADB">
        <w:rPr>
          <w:rFonts w:ascii="Times New Roman" w:hAnsi="Times New Roman"/>
        </w:rPr>
        <w:t>Nguồn</w:t>
      </w:r>
      <w:r w:rsidR="001B75C3" w:rsidRPr="00B91ADB">
        <w:rPr>
          <w:rFonts w:ascii="Times New Roman" w:hAnsi="Times New Roman"/>
        </w:rPr>
        <w:t xml:space="preserve"> 1: </w:t>
      </w:r>
      <w:bookmarkEnd w:id="299"/>
      <w:r w:rsidRPr="00B91ADB">
        <w:rPr>
          <w:rFonts w:ascii="Times New Roman" w:hAnsi="Times New Roman"/>
        </w:rPr>
        <w:t>Xác định các bên liên quan</w:t>
      </w:r>
      <w:bookmarkEnd w:id="300"/>
    </w:p>
    <w:p w:rsidR="00B84C4B" w:rsidRPr="000D75C2" w:rsidRDefault="00B84C4B" w:rsidP="00405AE7">
      <w:pPr>
        <w:spacing w:before="120" w:after="120"/>
        <w:rPr>
          <w:rFonts w:ascii="Times New Roman" w:hAnsi="Times New Roman"/>
          <w:sz w:val="26"/>
          <w:szCs w:val="26"/>
          <w:lang w:val="pt-BR"/>
        </w:rPr>
      </w:pPr>
    </w:p>
    <w:p w:rsidR="008A252B" w:rsidRPr="000D75C2" w:rsidRDefault="008A252B"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 xml:space="preserve">Mục đích của bảng biểu này là đưa ra hướng dẫn làm thế nào để chọn các bên liên quan để tham gia thực hiện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pt-BR"/>
        </w:rPr>
        <w:t xml:space="preserve">. Điều quan trọng cần lưu ý là bảng biểu này không tập trung vào việc tham gia của các bên liên quan phục vụ cho mục tiêu thích ứng khí hậu hoặc cho việc truyền bá các sản phẩm về rủi ro khí hậu. Thay vào đó, mục </w:t>
      </w:r>
      <w:r w:rsidR="0098457E" w:rsidRPr="00B91ADB">
        <w:rPr>
          <w:rFonts w:ascii="Times New Roman" w:hAnsi="Times New Roman"/>
          <w:sz w:val="26"/>
          <w:szCs w:val="26"/>
          <w:lang w:val="pt-BR"/>
        </w:rPr>
        <w:t>đích</w:t>
      </w:r>
      <w:r w:rsidRPr="00B91ADB">
        <w:rPr>
          <w:rFonts w:ascii="Times New Roman" w:hAnsi="Times New Roman"/>
          <w:sz w:val="26"/>
          <w:szCs w:val="26"/>
          <w:lang w:val="pt-BR"/>
        </w:rPr>
        <w:t xml:space="preserve"> xác định các bên liên quan là để </w:t>
      </w:r>
      <w:r w:rsidR="0098457E" w:rsidRPr="00B91ADB">
        <w:rPr>
          <w:rFonts w:ascii="Times New Roman" w:hAnsi="Times New Roman"/>
          <w:sz w:val="26"/>
          <w:szCs w:val="26"/>
          <w:lang w:val="pt-BR"/>
        </w:rPr>
        <w:t xml:space="preserve">có thể </w:t>
      </w:r>
      <w:r w:rsidRPr="00B91ADB">
        <w:rPr>
          <w:rFonts w:ascii="Times New Roman" w:hAnsi="Times New Roman"/>
          <w:sz w:val="26"/>
          <w:szCs w:val="26"/>
          <w:lang w:val="pt-BR"/>
        </w:rPr>
        <w:t xml:space="preserve">hỗ trợ nhóm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 xml:space="preserve">trong </w:t>
      </w:r>
      <w:r w:rsidR="0098457E" w:rsidRPr="00B91ADB">
        <w:rPr>
          <w:rFonts w:ascii="Times New Roman" w:hAnsi="Times New Roman"/>
          <w:sz w:val="26"/>
          <w:szCs w:val="26"/>
          <w:lang w:val="pt-BR"/>
        </w:rPr>
        <w:t xml:space="preserve">việc phối hợp với các cơ quan </w:t>
      </w:r>
      <w:r w:rsidRPr="00B91ADB">
        <w:rPr>
          <w:rFonts w:ascii="Times New Roman" w:hAnsi="Times New Roman"/>
          <w:sz w:val="26"/>
          <w:szCs w:val="26"/>
          <w:lang w:val="pt-BR"/>
        </w:rPr>
        <w:t xml:space="preserve">và </w:t>
      </w:r>
      <w:r w:rsidR="0098457E" w:rsidRPr="00B91ADB">
        <w:rPr>
          <w:rFonts w:ascii="Times New Roman" w:hAnsi="Times New Roman"/>
          <w:sz w:val="26"/>
          <w:szCs w:val="26"/>
          <w:lang w:val="pt-BR"/>
        </w:rPr>
        <w:t>thành viên</w:t>
      </w:r>
      <w:r w:rsidRPr="00B91ADB">
        <w:rPr>
          <w:rFonts w:ascii="Times New Roman" w:hAnsi="Times New Roman"/>
          <w:sz w:val="26"/>
          <w:szCs w:val="26"/>
          <w:lang w:val="pt-BR"/>
        </w:rPr>
        <w:t xml:space="preserve"> </w:t>
      </w:r>
      <w:r w:rsidR="0098457E" w:rsidRPr="00B91ADB">
        <w:rPr>
          <w:rFonts w:ascii="Times New Roman" w:hAnsi="Times New Roman"/>
          <w:sz w:val="26"/>
          <w:szCs w:val="26"/>
          <w:lang w:val="pt-BR"/>
        </w:rPr>
        <w:t xml:space="preserve">quan trọng mà </w:t>
      </w:r>
      <w:r w:rsidRPr="00B91ADB">
        <w:rPr>
          <w:rFonts w:ascii="Times New Roman" w:hAnsi="Times New Roman"/>
          <w:sz w:val="26"/>
          <w:szCs w:val="26"/>
          <w:lang w:val="pt-BR"/>
        </w:rPr>
        <w:t xml:space="preserve">có dữ liệu, thông tin và kiến thức liên quan đến </w:t>
      </w:r>
      <w:r w:rsidR="0098457E" w:rsidRPr="00B91ADB">
        <w:rPr>
          <w:rFonts w:ascii="Times New Roman" w:hAnsi="Times New Roman"/>
          <w:sz w:val="26"/>
          <w:szCs w:val="26"/>
          <w:lang w:val="pt-BR"/>
        </w:rPr>
        <w:t xml:space="preserve">công tác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pt-BR"/>
        </w:rPr>
        <w:t xml:space="preserve">. </w:t>
      </w:r>
      <w:r w:rsidR="0098457E" w:rsidRPr="00B91ADB">
        <w:rPr>
          <w:rFonts w:ascii="Times New Roman" w:hAnsi="Times New Roman"/>
          <w:sz w:val="26"/>
          <w:szCs w:val="26"/>
          <w:lang w:val="pt-BR"/>
        </w:rPr>
        <w:t xml:space="preserve">Việc phối hợp với các tổ chức, cá nhân này đều có lợi cho đôi bên, cho cả nhóm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 xml:space="preserve">cũng như các bên liên quan. </w:t>
      </w:r>
      <w:r w:rsidR="0098457E" w:rsidRPr="00B91ADB">
        <w:rPr>
          <w:rFonts w:ascii="Times New Roman" w:hAnsi="Times New Roman"/>
          <w:sz w:val="26"/>
          <w:szCs w:val="26"/>
          <w:lang w:val="pt-BR"/>
        </w:rPr>
        <w:t xml:space="preserve">Mục </w:t>
      </w:r>
      <w:r w:rsidRPr="00B91ADB">
        <w:rPr>
          <w:rFonts w:ascii="Times New Roman" w:hAnsi="Times New Roman"/>
          <w:sz w:val="26"/>
          <w:szCs w:val="26"/>
          <w:lang w:val="pt-BR"/>
        </w:rPr>
        <w:t xml:space="preserve">tiêu chính của </w:t>
      </w:r>
      <w:r w:rsidR="0098457E" w:rsidRPr="00B91ADB">
        <w:rPr>
          <w:rFonts w:ascii="Times New Roman" w:hAnsi="Times New Roman"/>
          <w:sz w:val="26"/>
          <w:szCs w:val="26"/>
          <w:lang w:val="pt-BR"/>
        </w:rPr>
        <w:t xml:space="preserve">việc tham gia vào công tác </w:t>
      </w:r>
      <w:r w:rsidR="0022338F" w:rsidRPr="00B91ADB">
        <w:rPr>
          <w:rFonts w:ascii="Times New Roman" w:hAnsi="Times New Roman"/>
          <w:sz w:val="26"/>
          <w:szCs w:val="26"/>
          <w:lang w:val="pt-BR"/>
        </w:rPr>
        <w:t xml:space="preserve">Đánh giá TTDBTT do BĐKH và lập bản đồ rủi ro </w:t>
      </w:r>
      <w:r w:rsidR="0098457E" w:rsidRPr="00B91ADB">
        <w:rPr>
          <w:rFonts w:ascii="Times New Roman" w:hAnsi="Times New Roman"/>
          <w:sz w:val="26"/>
          <w:szCs w:val="26"/>
          <w:lang w:val="pt-BR"/>
        </w:rPr>
        <w:t xml:space="preserve">của các bên liên quan </w:t>
      </w:r>
      <w:r w:rsidRPr="00B91ADB">
        <w:rPr>
          <w:rFonts w:ascii="Times New Roman" w:hAnsi="Times New Roman"/>
          <w:sz w:val="26"/>
          <w:szCs w:val="26"/>
          <w:lang w:val="pt-BR"/>
        </w:rPr>
        <w:t>như sau:</w:t>
      </w:r>
    </w:p>
    <w:p w:rsidR="00442F72" w:rsidRPr="000D75C2" w:rsidRDefault="00442F72" w:rsidP="00405AE7">
      <w:pPr>
        <w:numPr>
          <w:ilvl w:val="0"/>
          <w:numId w:val="10"/>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Để chia sẻ kiến thức, thông tin và dữ liệu </w:t>
      </w:r>
      <w:r w:rsidR="00A73787" w:rsidRPr="00B91ADB">
        <w:rPr>
          <w:rFonts w:ascii="Times New Roman" w:hAnsi="Times New Roman"/>
          <w:sz w:val="26"/>
          <w:szCs w:val="26"/>
          <w:lang w:val="pt-BR"/>
        </w:rPr>
        <w:t xml:space="preserve">sẵn có </w:t>
      </w:r>
      <w:r w:rsidRPr="00B91ADB">
        <w:rPr>
          <w:rFonts w:ascii="Times New Roman" w:hAnsi="Times New Roman"/>
          <w:sz w:val="26"/>
          <w:szCs w:val="26"/>
          <w:lang w:val="pt-BR"/>
        </w:rPr>
        <w:t xml:space="preserve">về </w:t>
      </w:r>
      <w:r w:rsidR="00A73787" w:rsidRPr="00B91ADB">
        <w:rPr>
          <w:rFonts w:ascii="Times New Roman" w:hAnsi="Times New Roman"/>
          <w:sz w:val="26"/>
          <w:szCs w:val="26"/>
          <w:lang w:val="pt-BR"/>
        </w:rPr>
        <w:t>TTDBTT</w:t>
      </w:r>
      <w:r w:rsidRPr="00B91ADB">
        <w:rPr>
          <w:rFonts w:ascii="Times New Roman" w:hAnsi="Times New Roman"/>
          <w:sz w:val="26"/>
          <w:szCs w:val="26"/>
          <w:lang w:val="pt-BR"/>
        </w:rPr>
        <w:t xml:space="preserve"> khí hậu, </w:t>
      </w:r>
      <w:r w:rsidR="00A73787" w:rsidRPr="00B91ADB">
        <w:rPr>
          <w:rFonts w:ascii="Times New Roman" w:hAnsi="Times New Roman"/>
          <w:sz w:val="26"/>
          <w:szCs w:val="26"/>
          <w:lang w:val="pt-BR"/>
        </w:rPr>
        <w:t>hiểm họa</w:t>
      </w:r>
      <w:r w:rsidRPr="00B91ADB">
        <w:rPr>
          <w:rFonts w:ascii="Times New Roman" w:hAnsi="Times New Roman"/>
          <w:sz w:val="26"/>
          <w:szCs w:val="26"/>
          <w:lang w:val="pt-BR"/>
        </w:rPr>
        <w:t xml:space="preserve"> và rủi ro, thiệt hại </w:t>
      </w:r>
      <w:r w:rsidR="00A73787" w:rsidRPr="00B91ADB">
        <w:rPr>
          <w:rFonts w:ascii="Times New Roman" w:hAnsi="Times New Roman"/>
          <w:sz w:val="26"/>
          <w:szCs w:val="26"/>
          <w:lang w:val="pt-BR"/>
        </w:rPr>
        <w:t xml:space="preserve">trước đây đối với </w:t>
      </w:r>
      <w:r w:rsidR="00D35613" w:rsidRPr="000D75C2">
        <w:rPr>
          <w:rFonts w:ascii="Times New Roman" w:eastAsia="Arial" w:hAnsi="Times New Roman"/>
          <w:sz w:val="26"/>
          <w:szCs w:val="26"/>
        </w:rPr>
        <w:t>CSHT</w:t>
      </w:r>
      <w:r w:rsidRPr="00B91ADB">
        <w:rPr>
          <w:rFonts w:ascii="Times New Roman" w:hAnsi="Times New Roman"/>
          <w:sz w:val="26"/>
          <w:szCs w:val="26"/>
          <w:lang w:val="pt-BR"/>
        </w:rPr>
        <w:t>, và thiên tai.</w:t>
      </w:r>
    </w:p>
    <w:p w:rsidR="00442F72" w:rsidRPr="000D75C2" w:rsidRDefault="00442F72" w:rsidP="00405AE7">
      <w:pPr>
        <w:numPr>
          <w:ilvl w:val="0"/>
          <w:numId w:val="10"/>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Để thu thập / kế thừa các báo cáo hàng năm, bản đồ GIS, </w:t>
      </w:r>
      <w:r w:rsidR="00A73787" w:rsidRPr="00B91ADB">
        <w:rPr>
          <w:rFonts w:ascii="Times New Roman" w:hAnsi="Times New Roman"/>
          <w:sz w:val="26"/>
          <w:szCs w:val="26"/>
          <w:lang w:val="pt-BR"/>
        </w:rPr>
        <w:t xml:space="preserve">bảng </w:t>
      </w:r>
      <w:r w:rsidRPr="00B91ADB">
        <w:rPr>
          <w:rFonts w:ascii="Times New Roman" w:hAnsi="Times New Roman"/>
          <w:sz w:val="26"/>
          <w:szCs w:val="26"/>
          <w:lang w:val="pt-BR"/>
        </w:rPr>
        <w:t xml:space="preserve">excel, và </w:t>
      </w:r>
      <w:r w:rsidR="00A73787" w:rsidRPr="00B91ADB">
        <w:rPr>
          <w:rFonts w:ascii="Times New Roman" w:hAnsi="Times New Roman"/>
          <w:sz w:val="26"/>
          <w:szCs w:val="26"/>
          <w:lang w:val="pt-BR"/>
        </w:rPr>
        <w:t>các tài liệu</w:t>
      </w:r>
      <w:r w:rsidRPr="00B91ADB">
        <w:rPr>
          <w:rFonts w:ascii="Times New Roman" w:hAnsi="Times New Roman"/>
          <w:sz w:val="26"/>
          <w:szCs w:val="26"/>
          <w:lang w:val="pt-BR"/>
        </w:rPr>
        <w:t xml:space="preserve"> hữu ích khác từ các tổ chức chính phủ và phi chính phủ</w:t>
      </w:r>
    </w:p>
    <w:p w:rsidR="00442F72" w:rsidRPr="000D75C2" w:rsidRDefault="00442F72" w:rsidP="00405AE7">
      <w:pPr>
        <w:numPr>
          <w:ilvl w:val="0"/>
          <w:numId w:val="10"/>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Để </w:t>
      </w:r>
      <w:r w:rsidR="00A73787" w:rsidRPr="00B91ADB">
        <w:rPr>
          <w:rFonts w:ascii="Times New Roman" w:hAnsi="Times New Roman"/>
          <w:sz w:val="26"/>
          <w:szCs w:val="26"/>
          <w:lang w:val="pt-BR"/>
        </w:rPr>
        <w:t>nhận được</w:t>
      </w:r>
      <w:r w:rsidRPr="00B91ADB">
        <w:rPr>
          <w:rFonts w:ascii="Times New Roman" w:hAnsi="Times New Roman"/>
          <w:sz w:val="26"/>
          <w:szCs w:val="26"/>
          <w:lang w:val="pt-BR"/>
        </w:rPr>
        <w:t xml:space="preserve"> phản hồi từ các chuyên gia về các khía cạnh kỹ thuật và phi kỹ thuật </w:t>
      </w:r>
      <w:r w:rsidR="00A73787" w:rsidRPr="00B91ADB">
        <w:rPr>
          <w:rFonts w:ascii="Times New Roman" w:hAnsi="Times New Roman"/>
          <w:sz w:val="26"/>
          <w:szCs w:val="26"/>
          <w:lang w:val="pt-BR"/>
        </w:rPr>
        <w:t>về</w:t>
      </w:r>
      <w:r w:rsidRPr="00B91ADB">
        <w:rPr>
          <w:rFonts w:ascii="Times New Roman" w:hAnsi="Times New Roman"/>
          <w:sz w:val="26"/>
          <w:szCs w:val="26"/>
          <w:lang w:val="pt-BR"/>
        </w:rPr>
        <w:t xml:space="preserve"> phương pháp</w:t>
      </w:r>
      <w:r w:rsidR="00A73787" w:rsidRPr="00B91ADB">
        <w:rPr>
          <w:rFonts w:ascii="Times New Roman" w:hAnsi="Times New Roman"/>
          <w:sz w:val="26"/>
          <w:szCs w:val="26"/>
          <w:lang w:val="pt-BR"/>
        </w:rPr>
        <w:t xml:space="preserve"> thực hiện</w:t>
      </w:r>
      <w:r w:rsidRPr="00B91ADB">
        <w:rPr>
          <w:rFonts w:ascii="Times New Roman" w:hAnsi="Times New Roman"/>
          <w:sz w:val="26"/>
          <w:szCs w:val="26"/>
          <w:lang w:val="pt-BR"/>
        </w:rPr>
        <w:t xml:space="preserve"> </w:t>
      </w:r>
      <w:r w:rsidR="0022338F" w:rsidRPr="00B91ADB">
        <w:rPr>
          <w:rFonts w:ascii="Times New Roman" w:hAnsi="Times New Roman"/>
          <w:sz w:val="26"/>
          <w:szCs w:val="26"/>
          <w:lang w:val="pt-BR"/>
        </w:rPr>
        <w:t>Đánh giá TTDBTT do BĐKH và lập bản đồ rủi ro</w:t>
      </w:r>
    </w:p>
    <w:p w:rsidR="00442F72" w:rsidRPr="000D75C2" w:rsidRDefault="00442F72" w:rsidP="00405AE7">
      <w:pPr>
        <w:numPr>
          <w:ilvl w:val="0"/>
          <w:numId w:val="10"/>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Để đảm bảo sản phẩm cuối cùng được thiết kế đáp ứng nhu cầu của người dùng và </w:t>
      </w:r>
      <w:r w:rsidR="00A73787" w:rsidRPr="00B91ADB">
        <w:rPr>
          <w:rFonts w:ascii="Times New Roman" w:hAnsi="Times New Roman"/>
          <w:sz w:val="26"/>
          <w:szCs w:val="26"/>
          <w:lang w:val="pt-BR"/>
        </w:rPr>
        <w:t>các cấp ra quyết định.</w:t>
      </w:r>
    </w:p>
    <w:p w:rsidR="00A73787" w:rsidRPr="000D75C2" w:rsidRDefault="00A73787"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Bước đầu tiên là lên một danh sách của các bên liên quan. Các câu hỏi sau đây sẽ giúp xây dựng danh sách ban đầu:</w:t>
      </w:r>
    </w:p>
    <w:p w:rsidR="00A73787" w:rsidRPr="000D75C2" w:rsidRDefault="00C6596C"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Các hiểm họa liên quan đến khí hậu và rủi ro đối với </w:t>
      </w:r>
      <w:r w:rsidR="009A1302" w:rsidRPr="00B91ADB">
        <w:rPr>
          <w:rFonts w:ascii="Times New Roman" w:hAnsi="Times New Roman"/>
          <w:sz w:val="26"/>
          <w:szCs w:val="26"/>
          <w:lang w:val="pt-BR"/>
        </w:rPr>
        <w:t xml:space="preserve">CSHT </w:t>
      </w:r>
      <w:r w:rsidRPr="00B91ADB">
        <w:rPr>
          <w:rFonts w:ascii="Times New Roman" w:hAnsi="Times New Roman"/>
          <w:sz w:val="26"/>
          <w:szCs w:val="26"/>
          <w:lang w:val="pt-BR"/>
        </w:rPr>
        <w:t xml:space="preserve">sẽ bị ảnh hưởng bất lợi những </w:t>
      </w:r>
      <w:r w:rsidR="00A73787" w:rsidRPr="00B91ADB">
        <w:rPr>
          <w:rFonts w:ascii="Times New Roman" w:hAnsi="Times New Roman"/>
          <w:sz w:val="26"/>
          <w:szCs w:val="26"/>
          <w:lang w:val="pt-BR"/>
        </w:rPr>
        <w:t>cơ quan tổ chức nào?</w:t>
      </w:r>
    </w:p>
    <w:p w:rsidR="00A73787" w:rsidRPr="000D75C2" w:rsidRDefault="00A73787"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t>Những bên liên quan</w:t>
      </w:r>
      <w:r w:rsidR="00C6596C" w:rsidRPr="00B91ADB">
        <w:rPr>
          <w:rFonts w:ascii="Times New Roman" w:hAnsi="Times New Roman"/>
          <w:sz w:val="26"/>
          <w:szCs w:val="26"/>
          <w:lang w:val="pt-BR"/>
        </w:rPr>
        <w:t xml:space="preserve"> nào</w:t>
      </w:r>
      <w:r w:rsidRPr="00B91ADB">
        <w:rPr>
          <w:rFonts w:ascii="Times New Roman" w:hAnsi="Times New Roman"/>
          <w:sz w:val="26"/>
          <w:szCs w:val="26"/>
          <w:lang w:val="pt-BR"/>
        </w:rPr>
        <w:t xml:space="preserve"> có thể giúp tăng cường phương pháp </w:t>
      </w:r>
      <w:r w:rsidR="00C6596C" w:rsidRPr="00B91ADB">
        <w:rPr>
          <w:rFonts w:ascii="Times New Roman" w:hAnsi="Times New Roman"/>
          <w:sz w:val="26"/>
          <w:szCs w:val="26"/>
          <w:lang w:val="pt-BR"/>
        </w:rPr>
        <w:t xml:space="preserve">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lang w:val="pt-BR"/>
        </w:rPr>
        <w:t xml:space="preserve">hoặc giảm chi phí </w:t>
      </w:r>
      <w:r w:rsidR="00C6596C" w:rsidRPr="00B91ADB">
        <w:rPr>
          <w:rFonts w:ascii="Times New Roman" w:hAnsi="Times New Roman"/>
          <w:sz w:val="26"/>
          <w:szCs w:val="26"/>
          <w:lang w:val="pt-BR"/>
        </w:rPr>
        <w:t xml:space="preserve">thực hiện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pt-BR"/>
        </w:rPr>
        <w:t>?</w:t>
      </w:r>
    </w:p>
    <w:p w:rsidR="00A73787" w:rsidRPr="000D75C2" w:rsidRDefault="00A73787"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Những bên liên quan </w:t>
      </w:r>
      <w:r w:rsidR="00C6596C" w:rsidRPr="00B91ADB">
        <w:rPr>
          <w:rFonts w:ascii="Times New Roman" w:hAnsi="Times New Roman"/>
          <w:sz w:val="26"/>
          <w:szCs w:val="26"/>
          <w:lang w:val="pt-BR"/>
        </w:rPr>
        <w:t>nào</w:t>
      </w:r>
      <w:r w:rsidRPr="00B91ADB">
        <w:rPr>
          <w:rFonts w:ascii="Times New Roman" w:hAnsi="Times New Roman"/>
          <w:sz w:val="26"/>
          <w:szCs w:val="26"/>
          <w:lang w:val="pt-BR"/>
        </w:rPr>
        <w:t xml:space="preserve"> có thể hỗ trợ</w:t>
      </w:r>
      <w:r w:rsidR="00C6596C" w:rsidRPr="00B91ADB">
        <w:rPr>
          <w:rFonts w:ascii="Times New Roman" w:hAnsi="Times New Roman"/>
          <w:sz w:val="26"/>
          <w:szCs w:val="26"/>
          <w:lang w:val="pt-BR"/>
        </w:rPr>
        <w:t xml:space="preserve"> tốt nhất cho</w:t>
      </w:r>
      <w:r w:rsidRPr="00B91ADB">
        <w:rPr>
          <w:rFonts w:ascii="Times New Roman" w:hAnsi="Times New Roman"/>
          <w:sz w:val="26"/>
          <w:szCs w:val="26"/>
          <w:lang w:val="pt-BR"/>
        </w:rPr>
        <w:t xml:space="preserve"> </w:t>
      </w:r>
      <w:r w:rsidR="00C6596C" w:rsidRPr="00B91ADB">
        <w:rPr>
          <w:rFonts w:ascii="Times New Roman" w:hAnsi="Times New Roman"/>
          <w:sz w:val="26"/>
          <w:szCs w:val="26"/>
          <w:lang w:val="pt-BR"/>
        </w:rPr>
        <w:t xml:space="preserve">phạm </w:t>
      </w:r>
      <w:r w:rsidRPr="00B91ADB">
        <w:rPr>
          <w:rFonts w:ascii="Times New Roman" w:hAnsi="Times New Roman"/>
          <w:sz w:val="26"/>
          <w:szCs w:val="26"/>
          <w:lang w:val="pt-BR"/>
        </w:rPr>
        <w:t xml:space="preserve">vi </w:t>
      </w:r>
      <w:r w:rsidR="00C6596C" w:rsidRPr="00B91ADB">
        <w:rPr>
          <w:rFonts w:ascii="Times New Roman" w:hAnsi="Times New Roman"/>
          <w:sz w:val="26"/>
          <w:szCs w:val="26"/>
          <w:lang w:val="pt-BR"/>
        </w:rPr>
        <w:t xml:space="preserve">thực hiện ban </w:t>
      </w:r>
      <w:r w:rsidRPr="00B91ADB">
        <w:rPr>
          <w:rFonts w:ascii="Times New Roman" w:hAnsi="Times New Roman"/>
          <w:sz w:val="26"/>
          <w:szCs w:val="26"/>
          <w:lang w:val="pt-BR"/>
        </w:rPr>
        <w:t xml:space="preserve">đầu và </w:t>
      </w:r>
      <w:r w:rsidR="00C6596C" w:rsidRPr="00B91ADB">
        <w:rPr>
          <w:rFonts w:ascii="Times New Roman" w:hAnsi="Times New Roman"/>
          <w:sz w:val="26"/>
          <w:szCs w:val="26"/>
          <w:lang w:val="pt-BR"/>
        </w:rPr>
        <w:t>hoàn thiện</w:t>
      </w:r>
      <w:r w:rsidRPr="00B91ADB">
        <w:rPr>
          <w:rFonts w:ascii="Times New Roman" w:hAnsi="Times New Roman"/>
          <w:sz w:val="26"/>
          <w:szCs w:val="26"/>
          <w:lang w:val="pt-BR"/>
        </w:rPr>
        <w:t xml:space="preserve"> phương pháp luận?</w:t>
      </w:r>
    </w:p>
    <w:p w:rsidR="00A73787" w:rsidRPr="000D75C2" w:rsidRDefault="00A73787"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lastRenderedPageBreak/>
        <w:t xml:space="preserve">Những bên liên quan </w:t>
      </w:r>
      <w:r w:rsidR="00847310" w:rsidRPr="00B91ADB">
        <w:rPr>
          <w:rFonts w:ascii="Times New Roman" w:hAnsi="Times New Roman"/>
          <w:sz w:val="26"/>
          <w:szCs w:val="26"/>
          <w:lang w:val="pt-BR"/>
        </w:rPr>
        <w:t xml:space="preserve">nào </w:t>
      </w:r>
      <w:r w:rsidRPr="00B91ADB">
        <w:rPr>
          <w:rFonts w:ascii="Times New Roman" w:hAnsi="Times New Roman"/>
          <w:sz w:val="26"/>
          <w:szCs w:val="26"/>
          <w:lang w:val="pt-BR"/>
        </w:rPr>
        <w:t xml:space="preserve">sẽ là người dùng cuối của sản phẩm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pt-BR"/>
        </w:rPr>
        <w:t>?</w:t>
      </w:r>
    </w:p>
    <w:p w:rsidR="00A73787" w:rsidRPr="000D75C2" w:rsidRDefault="00847310"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Cộng </w:t>
      </w:r>
      <w:r w:rsidR="00A73787" w:rsidRPr="00B91ADB">
        <w:rPr>
          <w:rFonts w:ascii="Times New Roman" w:hAnsi="Times New Roman"/>
          <w:sz w:val="26"/>
          <w:szCs w:val="26"/>
          <w:lang w:val="pt-BR"/>
        </w:rPr>
        <w:t>đồng</w:t>
      </w:r>
      <w:r w:rsidRPr="00B91ADB">
        <w:rPr>
          <w:rFonts w:ascii="Times New Roman" w:hAnsi="Times New Roman"/>
          <w:sz w:val="26"/>
          <w:szCs w:val="26"/>
          <w:lang w:val="pt-BR"/>
        </w:rPr>
        <w:t xml:space="preserve"> nào</w:t>
      </w:r>
      <w:r w:rsidR="00A73787" w:rsidRPr="00B91ADB">
        <w:rPr>
          <w:rFonts w:ascii="Times New Roman" w:hAnsi="Times New Roman"/>
          <w:sz w:val="26"/>
          <w:szCs w:val="26"/>
          <w:lang w:val="pt-BR"/>
        </w:rPr>
        <w:t xml:space="preserve"> có thể đóng góp trực tiếp </w:t>
      </w:r>
      <w:r w:rsidRPr="00B91ADB">
        <w:rPr>
          <w:rFonts w:ascii="Times New Roman" w:hAnsi="Times New Roman"/>
          <w:sz w:val="26"/>
          <w:szCs w:val="26"/>
          <w:lang w:val="pt-BR"/>
        </w:rPr>
        <w:t>cho</w:t>
      </w:r>
      <w:r w:rsidR="00A73787" w:rsidRPr="00B91ADB">
        <w:rPr>
          <w:rFonts w:ascii="Times New Roman" w:hAnsi="Times New Roman"/>
          <w:sz w:val="26"/>
          <w:szCs w:val="26"/>
          <w:lang w:val="pt-BR"/>
        </w:rPr>
        <w:t xml:space="preserve"> phương pháp </w:t>
      </w:r>
      <w:r w:rsidRPr="00B91ADB">
        <w:rPr>
          <w:rFonts w:ascii="Times New Roman" w:hAnsi="Times New Roman"/>
          <w:sz w:val="26"/>
          <w:szCs w:val="26"/>
          <w:lang w:val="pt-BR"/>
        </w:rPr>
        <w:t xml:space="preserve">thực hiện </w:t>
      </w:r>
      <w:r w:rsidR="0022338F" w:rsidRPr="00B91ADB">
        <w:rPr>
          <w:rFonts w:ascii="Times New Roman" w:hAnsi="Times New Roman"/>
          <w:sz w:val="26"/>
          <w:szCs w:val="26"/>
          <w:lang w:val="pt-BR"/>
        </w:rPr>
        <w:t>Đánh giá TTDBTT do BĐKH và lập bản đồ rủi ro</w:t>
      </w:r>
      <w:r w:rsidR="00A73787" w:rsidRPr="00B91ADB">
        <w:rPr>
          <w:rFonts w:ascii="Times New Roman" w:hAnsi="Times New Roman"/>
          <w:sz w:val="26"/>
          <w:szCs w:val="26"/>
          <w:lang w:val="pt-BR"/>
        </w:rPr>
        <w:t>?</w:t>
      </w:r>
    </w:p>
    <w:p w:rsidR="00A73787" w:rsidRPr="000D75C2" w:rsidRDefault="00A73787" w:rsidP="00405AE7">
      <w:pPr>
        <w:numPr>
          <w:ilvl w:val="0"/>
          <w:numId w:val="11"/>
        </w:numPr>
        <w:spacing w:before="120" w:after="120"/>
        <w:rPr>
          <w:rFonts w:ascii="Times New Roman" w:hAnsi="Times New Roman"/>
          <w:sz w:val="26"/>
          <w:szCs w:val="26"/>
          <w:lang w:val="pt-BR"/>
        </w:rPr>
      </w:pPr>
      <w:r w:rsidRPr="00B91ADB">
        <w:rPr>
          <w:rFonts w:ascii="Times New Roman" w:hAnsi="Times New Roman"/>
          <w:sz w:val="26"/>
          <w:szCs w:val="26"/>
          <w:lang w:val="pt-BR"/>
        </w:rPr>
        <w:t xml:space="preserve">Có </w:t>
      </w:r>
      <w:r w:rsidR="00847310" w:rsidRPr="00B91ADB">
        <w:rPr>
          <w:rFonts w:ascii="Times New Roman" w:hAnsi="Times New Roman"/>
          <w:sz w:val="26"/>
          <w:szCs w:val="26"/>
          <w:lang w:val="pt-BR"/>
        </w:rPr>
        <w:t xml:space="preserve">nhóm người nào </w:t>
      </w:r>
      <w:r w:rsidRPr="00B91ADB">
        <w:rPr>
          <w:rFonts w:ascii="Times New Roman" w:hAnsi="Times New Roman"/>
          <w:sz w:val="26"/>
          <w:szCs w:val="26"/>
          <w:lang w:val="pt-BR"/>
        </w:rPr>
        <w:t>đặc biệ</w:t>
      </w:r>
      <w:r w:rsidR="00847310" w:rsidRPr="00B91ADB">
        <w:rPr>
          <w:rFonts w:ascii="Times New Roman" w:hAnsi="Times New Roman"/>
          <w:sz w:val="26"/>
          <w:szCs w:val="26"/>
          <w:lang w:val="pt-BR"/>
        </w:rPr>
        <w:t xml:space="preserve">t dễ bị tổn thương </w:t>
      </w:r>
      <w:r w:rsidR="004B7422" w:rsidRPr="00B91ADB">
        <w:rPr>
          <w:rFonts w:ascii="Times New Roman" w:hAnsi="Times New Roman"/>
          <w:sz w:val="26"/>
          <w:szCs w:val="26"/>
          <w:lang w:val="pt-BR"/>
        </w:rPr>
        <w:t xml:space="preserve">có thể đặc biệt đại diện trong quá trình thực hiện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pt-BR"/>
        </w:rPr>
        <w:t>?</w:t>
      </w:r>
    </w:p>
    <w:p w:rsidR="004B7422" w:rsidRPr="000D75C2" w:rsidRDefault="004B7422"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Khi đã có danh sách ban đầu, cần phân tích và xác định các bên liên quan cần ưu tiên. Bảng dưới đây có thể sử dụng để hướng dẫn quá trình này. Hai nhóm dưới đây là ví dụ mẫu cách điền vào bảng.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536"/>
        <w:gridCol w:w="2801"/>
      </w:tblGrid>
      <w:tr w:rsidR="00936353" w:rsidRPr="000D75C2" w:rsidTr="006D065A">
        <w:tc>
          <w:tcPr>
            <w:tcW w:w="1050" w:type="pct"/>
            <w:shd w:val="clear" w:color="auto" w:fill="auto"/>
          </w:tcPr>
          <w:p w:rsidR="009121C0" w:rsidRPr="000D75C2" w:rsidRDefault="004B7422" w:rsidP="006D065A">
            <w:pPr>
              <w:jc w:val="center"/>
              <w:rPr>
                <w:rFonts w:ascii="Times New Roman" w:hAnsi="Times New Roman"/>
                <w:b/>
                <w:sz w:val="26"/>
                <w:szCs w:val="26"/>
                <w:lang w:val="pt-BR"/>
              </w:rPr>
            </w:pPr>
            <w:r w:rsidRPr="00B91ADB">
              <w:rPr>
                <w:rFonts w:ascii="Times New Roman" w:hAnsi="Times New Roman"/>
                <w:b/>
                <w:sz w:val="26"/>
                <w:szCs w:val="26"/>
                <w:lang w:val="pt-BR"/>
              </w:rPr>
              <w:t>Tên của các bên liên quan</w:t>
            </w:r>
          </w:p>
        </w:tc>
        <w:tc>
          <w:tcPr>
            <w:tcW w:w="2442" w:type="pct"/>
            <w:shd w:val="clear" w:color="auto" w:fill="auto"/>
          </w:tcPr>
          <w:p w:rsidR="009121C0" w:rsidRPr="000D75C2" w:rsidRDefault="004B7422" w:rsidP="006D065A">
            <w:pPr>
              <w:jc w:val="center"/>
              <w:rPr>
                <w:rFonts w:ascii="Times New Roman" w:hAnsi="Times New Roman"/>
                <w:b/>
                <w:sz w:val="26"/>
                <w:szCs w:val="26"/>
                <w:lang w:val="pt-BR"/>
              </w:rPr>
            </w:pPr>
            <w:r w:rsidRPr="00B91ADB">
              <w:rPr>
                <w:rFonts w:ascii="Times New Roman" w:hAnsi="Times New Roman"/>
                <w:b/>
                <w:sz w:val="26"/>
                <w:szCs w:val="26"/>
                <w:lang w:val="pt-BR"/>
              </w:rPr>
              <w:t>Mục đích tham gia</w:t>
            </w:r>
          </w:p>
        </w:tc>
        <w:tc>
          <w:tcPr>
            <w:tcW w:w="1508" w:type="pct"/>
            <w:shd w:val="clear" w:color="auto" w:fill="auto"/>
          </w:tcPr>
          <w:p w:rsidR="009121C0" w:rsidRPr="000D75C2" w:rsidRDefault="00021B70" w:rsidP="006D065A">
            <w:pPr>
              <w:jc w:val="center"/>
              <w:rPr>
                <w:rFonts w:ascii="Times New Roman" w:hAnsi="Times New Roman"/>
                <w:b/>
                <w:sz w:val="26"/>
                <w:szCs w:val="26"/>
                <w:lang w:val="pt-BR"/>
              </w:rPr>
            </w:pPr>
            <w:r w:rsidRPr="00B91ADB">
              <w:rPr>
                <w:rFonts w:ascii="Times New Roman" w:hAnsi="Times New Roman"/>
                <w:b/>
                <w:sz w:val="26"/>
                <w:szCs w:val="26"/>
                <w:lang w:val="pt-BR"/>
              </w:rPr>
              <w:t xml:space="preserve">Cách </w:t>
            </w:r>
            <w:r w:rsidR="004B7422" w:rsidRPr="00B91ADB">
              <w:rPr>
                <w:rFonts w:ascii="Times New Roman" w:hAnsi="Times New Roman"/>
                <w:b/>
                <w:sz w:val="26"/>
                <w:szCs w:val="26"/>
                <w:lang w:val="pt-BR"/>
              </w:rPr>
              <w:t>thức tham gia</w:t>
            </w:r>
          </w:p>
        </w:tc>
      </w:tr>
      <w:tr w:rsidR="00936353" w:rsidRPr="000D75C2" w:rsidTr="006D065A">
        <w:tc>
          <w:tcPr>
            <w:tcW w:w="1050" w:type="pct"/>
            <w:shd w:val="clear" w:color="auto" w:fill="auto"/>
          </w:tcPr>
          <w:p w:rsidR="009121C0" w:rsidRPr="000D75C2" w:rsidRDefault="00730BFA" w:rsidP="006D065A">
            <w:pPr>
              <w:jc w:val="left"/>
              <w:rPr>
                <w:rFonts w:ascii="Times New Roman" w:hAnsi="Times New Roman"/>
                <w:sz w:val="26"/>
                <w:szCs w:val="26"/>
                <w:lang w:val="pt-BR"/>
              </w:rPr>
            </w:pPr>
            <w:r w:rsidRPr="000D75C2">
              <w:rPr>
                <w:rFonts w:ascii="Times New Roman" w:eastAsia="Arial" w:hAnsi="Times New Roman"/>
                <w:sz w:val="26"/>
                <w:szCs w:val="26"/>
              </w:rPr>
              <w:t>Bộ NN &amp; PTNT – Cục Quản lý xây dựng Công trình</w:t>
            </w:r>
          </w:p>
        </w:tc>
        <w:tc>
          <w:tcPr>
            <w:tcW w:w="2442" w:type="pct"/>
            <w:shd w:val="clear" w:color="auto" w:fill="auto"/>
          </w:tcPr>
          <w:p w:rsidR="00730BFA" w:rsidRPr="00B91ADB" w:rsidRDefault="00730BFA" w:rsidP="006D065A">
            <w:pPr>
              <w:numPr>
                <w:ilvl w:val="0"/>
                <w:numId w:val="12"/>
              </w:numPr>
              <w:tabs>
                <w:tab w:val="left" w:pos="720"/>
              </w:tabs>
              <w:jc w:val="left"/>
              <w:rPr>
                <w:rFonts w:ascii="Times New Roman" w:hAnsi="Times New Roman"/>
                <w:sz w:val="26"/>
                <w:szCs w:val="26"/>
                <w:lang w:val="pt-BR"/>
              </w:rPr>
            </w:pPr>
            <w:r w:rsidRPr="00B91ADB">
              <w:rPr>
                <w:rFonts w:ascii="Times New Roman" w:hAnsi="Times New Roman"/>
                <w:sz w:val="26"/>
                <w:szCs w:val="26"/>
                <w:lang w:val="pt-BR"/>
              </w:rPr>
              <w:t>Thu thập các tài liệu pháp luật về tiêu chuẩn xây dựng</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Hiểu các quy trình lập kế hoạch và dự toán ngân sách hàng năm</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 xml:space="preserve">Lấy dữ liệu về tình trạng </w:t>
            </w:r>
            <w:r w:rsidR="009A1302" w:rsidRPr="00B91ADB">
              <w:rPr>
                <w:rFonts w:ascii="Times New Roman" w:hAnsi="Times New Roman"/>
                <w:sz w:val="26"/>
                <w:szCs w:val="26"/>
                <w:lang w:val="pt-BR"/>
              </w:rPr>
              <w:t xml:space="preserve">CSHT </w:t>
            </w:r>
            <w:r w:rsidRPr="00B91ADB">
              <w:rPr>
                <w:rFonts w:ascii="Times New Roman" w:hAnsi="Times New Roman"/>
                <w:sz w:val="26"/>
                <w:szCs w:val="26"/>
                <w:lang w:val="pt-BR"/>
              </w:rPr>
              <w:t>hiện có</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Nhận được phản hồi về thiết kế công trình để hỗ trợ trong việc lập kế hoạch</w:t>
            </w:r>
          </w:p>
        </w:tc>
        <w:tc>
          <w:tcPr>
            <w:tcW w:w="1508" w:type="pct"/>
            <w:shd w:val="clear" w:color="auto" w:fill="auto"/>
          </w:tcPr>
          <w:p w:rsidR="00730BFA" w:rsidRPr="00B91ADB" w:rsidRDefault="00730BFA" w:rsidP="006D065A">
            <w:pPr>
              <w:numPr>
                <w:ilvl w:val="0"/>
                <w:numId w:val="12"/>
              </w:numPr>
              <w:tabs>
                <w:tab w:val="left" w:pos="720"/>
              </w:tabs>
              <w:jc w:val="left"/>
              <w:rPr>
                <w:rFonts w:ascii="Times New Roman" w:hAnsi="Times New Roman"/>
                <w:sz w:val="26"/>
                <w:szCs w:val="26"/>
                <w:lang w:val="pt-BR"/>
              </w:rPr>
            </w:pPr>
            <w:r w:rsidRPr="00B91ADB">
              <w:rPr>
                <w:rFonts w:ascii="Times New Roman" w:hAnsi="Times New Roman"/>
                <w:sz w:val="26"/>
                <w:szCs w:val="26"/>
                <w:lang w:val="pt-BR"/>
              </w:rPr>
              <w:t>Họp với Giám đốc và các Chuyên gia kỹ thuật</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 xml:space="preserve">Viết thư đề nghị cung cấp thông tin </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Hội thảo</w:t>
            </w:r>
          </w:p>
        </w:tc>
      </w:tr>
      <w:tr w:rsidR="00A37C4D" w:rsidRPr="000D75C2" w:rsidTr="006D065A">
        <w:tc>
          <w:tcPr>
            <w:tcW w:w="1050" w:type="pct"/>
            <w:shd w:val="clear" w:color="auto" w:fill="auto"/>
          </w:tcPr>
          <w:p w:rsidR="009121C0" w:rsidRPr="00B91ADB" w:rsidRDefault="00730BFA" w:rsidP="006D065A">
            <w:pPr>
              <w:tabs>
                <w:tab w:val="left" w:pos="720"/>
              </w:tabs>
              <w:jc w:val="left"/>
              <w:rPr>
                <w:rFonts w:ascii="Times New Roman" w:hAnsi="Times New Roman"/>
                <w:sz w:val="26"/>
                <w:szCs w:val="26"/>
                <w:lang w:val="pt-BR"/>
              </w:rPr>
            </w:pPr>
            <w:r w:rsidRPr="00B91ADB">
              <w:rPr>
                <w:rStyle w:val="Emphasis"/>
                <w:rFonts w:ascii="Times New Roman" w:hAnsi="Times New Roman"/>
                <w:bCs/>
                <w:i w:val="0"/>
                <w:iCs w:val="0"/>
                <w:sz w:val="26"/>
                <w:szCs w:val="26"/>
                <w:shd w:val="clear" w:color="auto" w:fill="FFFFFF"/>
              </w:rPr>
              <w:t>Trung tâm</w:t>
            </w:r>
            <w:r w:rsidRPr="00B91ADB">
              <w:rPr>
                <w:rStyle w:val="apple-converted-space"/>
                <w:rFonts w:ascii="Times New Roman" w:hAnsi="Times New Roman"/>
                <w:sz w:val="26"/>
                <w:szCs w:val="26"/>
                <w:shd w:val="clear" w:color="auto" w:fill="FFFFFF"/>
              </w:rPr>
              <w:t> </w:t>
            </w:r>
            <w:r w:rsidRPr="00B91ADB">
              <w:rPr>
                <w:rFonts w:ascii="Times New Roman" w:hAnsi="Times New Roman"/>
                <w:sz w:val="26"/>
                <w:szCs w:val="26"/>
                <w:shd w:val="clear" w:color="auto" w:fill="FFFFFF"/>
              </w:rPr>
              <w:t>Phòng tránh và giảm nhẹ thiên tai</w:t>
            </w:r>
          </w:p>
        </w:tc>
        <w:tc>
          <w:tcPr>
            <w:tcW w:w="2442" w:type="pct"/>
            <w:shd w:val="clear" w:color="auto" w:fill="auto"/>
          </w:tcPr>
          <w:p w:rsidR="00730BFA" w:rsidRPr="00B91ADB" w:rsidRDefault="00730BFA" w:rsidP="006D065A">
            <w:pPr>
              <w:numPr>
                <w:ilvl w:val="0"/>
                <w:numId w:val="12"/>
              </w:numPr>
              <w:tabs>
                <w:tab w:val="left" w:pos="720"/>
              </w:tabs>
              <w:jc w:val="left"/>
              <w:rPr>
                <w:rFonts w:ascii="Times New Roman" w:hAnsi="Times New Roman"/>
                <w:sz w:val="26"/>
                <w:szCs w:val="26"/>
                <w:lang w:val="pt-BR"/>
              </w:rPr>
            </w:pPr>
            <w:r w:rsidRPr="00B91ADB">
              <w:rPr>
                <w:rFonts w:ascii="Times New Roman" w:hAnsi="Times New Roman"/>
                <w:sz w:val="26"/>
                <w:szCs w:val="26"/>
                <w:lang w:val="pt-BR"/>
              </w:rPr>
              <w:t>Lấy dữ liệu về thiên tai</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 xml:space="preserve">Thảo luận về các nghiên cứu </w:t>
            </w:r>
            <w:r w:rsidR="002D356E" w:rsidRPr="00B91ADB">
              <w:rPr>
                <w:rFonts w:ascii="Times New Roman" w:hAnsi="Times New Roman"/>
                <w:sz w:val="26"/>
                <w:szCs w:val="26"/>
                <w:lang w:val="pt-BR"/>
              </w:rPr>
              <w:t xml:space="preserve">và báo cáo </w:t>
            </w:r>
            <w:r w:rsidRPr="00B91ADB">
              <w:rPr>
                <w:rFonts w:ascii="Times New Roman" w:hAnsi="Times New Roman"/>
                <w:sz w:val="26"/>
                <w:szCs w:val="26"/>
                <w:lang w:val="pt-BR"/>
              </w:rPr>
              <w:t>trướ</w:t>
            </w:r>
            <w:r w:rsidR="002D356E" w:rsidRPr="00B91ADB">
              <w:rPr>
                <w:rFonts w:ascii="Times New Roman" w:hAnsi="Times New Roman"/>
                <w:sz w:val="26"/>
                <w:szCs w:val="26"/>
                <w:lang w:val="pt-BR"/>
              </w:rPr>
              <w:t>c đó</w:t>
            </w:r>
            <w:r w:rsidRPr="00B91ADB">
              <w:rPr>
                <w:rFonts w:ascii="Times New Roman" w:hAnsi="Times New Roman"/>
                <w:sz w:val="26"/>
                <w:szCs w:val="26"/>
                <w:lang w:val="pt-BR"/>
              </w:rPr>
              <w:t xml:space="preserve"> về </w:t>
            </w:r>
            <w:r w:rsidR="002D356E" w:rsidRPr="00B91ADB">
              <w:rPr>
                <w:rFonts w:ascii="Times New Roman" w:hAnsi="Times New Roman"/>
                <w:sz w:val="26"/>
                <w:szCs w:val="26"/>
                <w:lang w:val="pt-BR"/>
              </w:rPr>
              <w:t>các hiểm họa</w:t>
            </w:r>
            <w:r w:rsidRPr="00B91ADB">
              <w:rPr>
                <w:rFonts w:ascii="Times New Roman" w:hAnsi="Times New Roman"/>
                <w:sz w:val="26"/>
                <w:szCs w:val="26"/>
                <w:lang w:val="pt-BR"/>
              </w:rPr>
              <w:t xml:space="preserve"> khí hậu và tác động</w:t>
            </w:r>
            <w:r w:rsidR="002D356E" w:rsidRPr="00B91ADB">
              <w:rPr>
                <w:rFonts w:ascii="Times New Roman" w:hAnsi="Times New Roman"/>
                <w:sz w:val="26"/>
                <w:szCs w:val="26"/>
                <w:lang w:val="pt-BR"/>
              </w:rPr>
              <w:t xml:space="preserve"> của chúng</w:t>
            </w:r>
            <w:r w:rsidRPr="00B91ADB">
              <w:rPr>
                <w:rFonts w:ascii="Times New Roman" w:hAnsi="Times New Roman"/>
                <w:sz w:val="26"/>
                <w:szCs w:val="26"/>
                <w:lang w:val="pt-BR"/>
              </w:rPr>
              <w:t xml:space="preserve"> </w:t>
            </w:r>
            <w:r w:rsidR="002D356E" w:rsidRPr="00B91ADB">
              <w:rPr>
                <w:rFonts w:ascii="Times New Roman" w:hAnsi="Times New Roman"/>
                <w:sz w:val="26"/>
                <w:szCs w:val="26"/>
                <w:lang w:val="pt-BR"/>
              </w:rPr>
              <w:t>lên</w:t>
            </w:r>
            <w:r w:rsidRPr="00B91ADB">
              <w:rPr>
                <w:rFonts w:ascii="Times New Roman" w:hAnsi="Times New Roman"/>
                <w:sz w:val="26"/>
                <w:szCs w:val="26"/>
                <w:lang w:val="pt-BR"/>
              </w:rPr>
              <w:t xml:space="preserve"> </w:t>
            </w:r>
            <w:r w:rsidR="00D35613" w:rsidRPr="00B91ADB">
              <w:rPr>
                <w:rFonts w:ascii="Times New Roman" w:hAnsi="Times New Roman"/>
                <w:sz w:val="26"/>
                <w:szCs w:val="26"/>
                <w:lang w:val="pt-BR"/>
              </w:rPr>
              <w:t>CSHT</w:t>
            </w:r>
          </w:p>
          <w:p w:rsidR="00730BFA" w:rsidRPr="000D75C2" w:rsidRDefault="00730BFA"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Xác định các cộng đồ</w:t>
            </w:r>
            <w:r w:rsidR="00936353" w:rsidRPr="00B91ADB">
              <w:rPr>
                <w:rFonts w:ascii="Times New Roman" w:hAnsi="Times New Roman"/>
                <w:sz w:val="26"/>
                <w:szCs w:val="26"/>
                <w:lang w:val="pt-BR"/>
              </w:rPr>
              <w:t xml:space="preserve">ng/khu vực </w:t>
            </w:r>
            <w:r w:rsidRPr="00B91ADB">
              <w:rPr>
                <w:rFonts w:ascii="Times New Roman" w:hAnsi="Times New Roman"/>
                <w:sz w:val="26"/>
                <w:szCs w:val="26"/>
                <w:lang w:val="pt-BR"/>
              </w:rPr>
              <w:t>dễ bị tổn thương và các điể</w:t>
            </w:r>
            <w:r w:rsidR="00936353" w:rsidRPr="00B91ADB">
              <w:rPr>
                <w:rFonts w:ascii="Times New Roman" w:hAnsi="Times New Roman"/>
                <w:sz w:val="26"/>
                <w:szCs w:val="26"/>
                <w:lang w:val="pt-BR"/>
              </w:rPr>
              <w:t>m nóng về thiên tai</w:t>
            </w:r>
          </w:p>
        </w:tc>
        <w:tc>
          <w:tcPr>
            <w:tcW w:w="1508" w:type="pct"/>
            <w:shd w:val="clear" w:color="auto" w:fill="auto"/>
          </w:tcPr>
          <w:p w:rsidR="009121C0" w:rsidRPr="00B91ADB" w:rsidRDefault="00936353" w:rsidP="006D065A">
            <w:pPr>
              <w:numPr>
                <w:ilvl w:val="0"/>
                <w:numId w:val="12"/>
              </w:numPr>
              <w:tabs>
                <w:tab w:val="left" w:pos="720"/>
              </w:tabs>
              <w:jc w:val="left"/>
              <w:rPr>
                <w:rFonts w:ascii="Times New Roman" w:hAnsi="Times New Roman"/>
                <w:sz w:val="26"/>
                <w:szCs w:val="26"/>
                <w:lang w:val="pt-BR"/>
              </w:rPr>
            </w:pPr>
            <w:r w:rsidRPr="00B91ADB">
              <w:rPr>
                <w:rFonts w:ascii="Times New Roman" w:hAnsi="Times New Roman"/>
                <w:sz w:val="26"/>
                <w:szCs w:val="26"/>
                <w:lang w:val="pt-BR"/>
              </w:rPr>
              <w:t xml:space="preserve">Họp với </w:t>
            </w:r>
            <w:r w:rsidRPr="00B91ADB">
              <w:rPr>
                <w:rStyle w:val="Emphasis"/>
                <w:rFonts w:ascii="Times New Roman" w:hAnsi="Times New Roman"/>
                <w:bCs/>
                <w:i w:val="0"/>
                <w:iCs w:val="0"/>
                <w:sz w:val="26"/>
                <w:szCs w:val="26"/>
                <w:shd w:val="clear" w:color="auto" w:fill="FFFFFF"/>
              </w:rPr>
              <w:t>Trung tâm</w:t>
            </w:r>
            <w:r w:rsidRPr="00B91ADB">
              <w:rPr>
                <w:rStyle w:val="apple-converted-space"/>
                <w:rFonts w:ascii="Times New Roman" w:hAnsi="Times New Roman"/>
                <w:sz w:val="26"/>
                <w:szCs w:val="26"/>
                <w:shd w:val="clear" w:color="auto" w:fill="FFFFFF"/>
              </w:rPr>
              <w:t> </w:t>
            </w:r>
            <w:r w:rsidRPr="00B91ADB">
              <w:rPr>
                <w:rFonts w:ascii="Times New Roman" w:hAnsi="Times New Roman"/>
                <w:sz w:val="26"/>
                <w:szCs w:val="26"/>
                <w:shd w:val="clear" w:color="auto" w:fill="FFFFFF"/>
              </w:rPr>
              <w:t>Phòng tránh và giảm nhẹ thiên tai</w:t>
            </w:r>
            <w:r w:rsidRPr="00B91ADB">
              <w:rPr>
                <w:rFonts w:ascii="Times New Roman" w:hAnsi="Times New Roman"/>
                <w:sz w:val="26"/>
                <w:szCs w:val="26"/>
                <w:lang w:val="pt-BR"/>
              </w:rPr>
              <w:t xml:space="preserve"> </w:t>
            </w:r>
          </w:p>
          <w:p w:rsidR="00936353" w:rsidRPr="000D75C2" w:rsidRDefault="00936353" w:rsidP="006D065A">
            <w:pPr>
              <w:numPr>
                <w:ilvl w:val="0"/>
                <w:numId w:val="12"/>
              </w:numPr>
              <w:jc w:val="left"/>
              <w:rPr>
                <w:rFonts w:ascii="Times New Roman" w:hAnsi="Times New Roman"/>
                <w:sz w:val="26"/>
                <w:szCs w:val="26"/>
                <w:lang w:val="pt-BR"/>
              </w:rPr>
            </w:pPr>
            <w:r w:rsidRPr="00B91ADB">
              <w:rPr>
                <w:rFonts w:ascii="Times New Roman" w:hAnsi="Times New Roman"/>
                <w:sz w:val="26"/>
                <w:szCs w:val="26"/>
                <w:lang w:val="pt-BR"/>
              </w:rPr>
              <w:t xml:space="preserve">Viết thư và email đề nghị cung cấp thông tin </w:t>
            </w:r>
          </w:p>
          <w:p w:rsidR="009121C0" w:rsidRPr="000D75C2" w:rsidRDefault="009121C0" w:rsidP="006D065A">
            <w:pPr>
              <w:ind w:left="720"/>
              <w:jc w:val="left"/>
              <w:rPr>
                <w:rFonts w:ascii="Times New Roman" w:hAnsi="Times New Roman"/>
                <w:sz w:val="26"/>
                <w:szCs w:val="26"/>
                <w:lang w:val="pt-BR"/>
              </w:rPr>
            </w:pPr>
          </w:p>
        </w:tc>
      </w:tr>
    </w:tbl>
    <w:p w:rsidR="00BB2B6A" w:rsidRPr="000D75C2" w:rsidRDefault="00BB2B6A" w:rsidP="00405AE7">
      <w:pPr>
        <w:pStyle w:val="Heading1"/>
        <w:numPr>
          <w:ilvl w:val="0"/>
          <w:numId w:val="0"/>
        </w:numPr>
        <w:spacing w:line="276" w:lineRule="auto"/>
        <w:ind w:left="432" w:hanging="432"/>
        <w:rPr>
          <w:rFonts w:ascii="Times New Roman" w:hAnsi="Times New Roman"/>
          <w:sz w:val="26"/>
        </w:rPr>
      </w:pPr>
      <w:bookmarkStart w:id="301" w:name="_Toc453787665"/>
    </w:p>
    <w:p w:rsidR="006D065A" w:rsidRPr="000D75C2" w:rsidRDefault="006D065A">
      <w:pPr>
        <w:spacing w:before="0" w:after="0" w:line="240" w:lineRule="auto"/>
        <w:jc w:val="left"/>
        <w:rPr>
          <w:rFonts w:ascii="Times New Roman" w:eastAsia="Times New Roman" w:hAnsi="Times New Roman"/>
          <w:b/>
          <w:sz w:val="26"/>
          <w:szCs w:val="26"/>
          <w:lang w:val="pt-BR"/>
        </w:rPr>
      </w:pPr>
      <w:r w:rsidRPr="00B91ADB">
        <w:rPr>
          <w:rFonts w:ascii="Times New Roman" w:hAnsi="Times New Roman"/>
          <w:sz w:val="26"/>
        </w:rPr>
        <w:br w:type="page"/>
      </w:r>
    </w:p>
    <w:p w:rsidR="00992597" w:rsidRPr="000D75C2" w:rsidRDefault="00C56BF3" w:rsidP="00405AE7">
      <w:pPr>
        <w:pStyle w:val="Heading1"/>
        <w:numPr>
          <w:ilvl w:val="0"/>
          <w:numId w:val="0"/>
        </w:numPr>
        <w:spacing w:line="276" w:lineRule="auto"/>
        <w:ind w:left="432" w:hanging="432"/>
        <w:rPr>
          <w:rFonts w:ascii="Times New Roman" w:hAnsi="Times New Roman"/>
        </w:rPr>
      </w:pPr>
      <w:bookmarkStart w:id="302" w:name="_Toc463427371"/>
      <w:r w:rsidRPr="00B91ADB">
        <w:rPr>
          <w:rFonts w:ascii="Times New Roman" w:hAnsi="Times New Roman"/>
        </w:rPr>
        <w:lastRenderedPageBreak/>
        <w:t>Nguồn</w:t>
      </w:r>
      <w:r w:rsidR="00992597" w:rsidRPr="00B91ADB">
        <w:rPr>
          <w:rFonts w:ascii="Times New Roman" w:hAnsi="Times New Roman"/>
        </w:rPr>
        <w:t xml:space="preserve"> 2: </w:t>
      </w:r>
      <w:r w:rsidR="00BB2B6A" w:rsidRPr="00B91ADB">
        <w:rPr>
          <w:rFonts w:ascii="Times New Roman" w:hAnsi="Times New Roman"/>
        </w:rPr>
        <w:t xml:space="preserve">Mẫu Điều khoản tham chiếu cho nhà thầu lập </w:t>
      </w:r>
      <w:r w:rsidR="0077518C" w:rsidRPr="00B91ADB">
        <w:rPr>
          <w:rFonts w:ascii="Times New Roman" w:hAnsi="Times New Roman"/>
        </w:rPr>
        <w:t xml:space="preserve">bản đồ </w:t>
      </w:r>
      <w:r w:rsidR="006E77E8" w:rsidRPr="00B91ADB">
        <w:rPr>
          <w:rFonts w:ascii="Times New Roman" w:hAnsi="Times New Roman"/>
        </w:rPr>
        <w:t>nguy cơ rủi ro</w:t>
      </w:r>
      <w:bookmarkEnd w:id="302"/>
      <w:r w:rsidR="0031287B" w:rsidRPr="00B91ADB">
        <w:rPr>
          <w:rFonts w:ascii="Times New Roman" w:hAnsi="Times New Roman"/>
        </w:rPr>
        <w:t xml:space="preserve"> </w:t>
      </w:r>
      <w:bookmarkEnd w:id="301"/>
    </w:p>
    <w:p w:rsidR="00992597" w:rsidRPr="000D75C2" w:rsidRDefault="00992597" w:rsidP="00405AE7">
      <w:pPr>
        <w:rPr>
          <w:rFonts w:ascii="Times New Roman" w:hAnsi="Times New Roman"/>
          <w:sz w:val="26"/>
          <w:szCs w:val="26"/>
          <w:lang w:val="pt-BR"/>
        </w:rPr>
      </w:pPr>
    </w:p>
    <w:p w:rsidR="00992597" w:rsidRPr="000D75C2" w:rsidRDefault="00BB2B6A" w:rsidP="00405AE7">
      <w:pPr>
        <w:pStyle w:val="BodyText"/>
        <w:spacing w:before="120" w:after="120" w:line="276" w:lineRule="auto"/>
        <w:rPr>
          <w:rFonts w:ascii="Times New Roman" w:hAnsi="Times New Roman"/>
          <w:color w:val="000000"/>
          <w:sz w:val="26"/>
          <w:szCs w:val="26"/>
        </w:rPr>
      </w:pPr>
      <w:r w:rsidRPr="00B91ADB">
        <w:rPr>
          <w:rFonts w:ascii="Times New Roman" w:hAnsi="Times New Roman"/>
          <w:color w:val="000000"/>
          <w:sz w:val="26"/>
          <w:szCs w:val="26"/>
        </w:rPr>
        <w:t>ĐIỀU KHOẢN THAM CHIẾU</w:t>
      </w:r>
    </w:p>
    <w:p w:rsidR="00992597" w:rsidRPr="000D75C2" w:rsidRDefault="00D90DDD" w:rsidP="00405AE7">
      <w:pPr>
        <w:pStyle w:val="BodyText"/>
        <w:spacing w:before="120" w:after="120" w:line="276" w:lineRule="auto"/>
        <w:rPr>
          <w:rFonts w:ascii="Times New Roman" w:hAnsi="Times New Roman"/>
          <w:sz w:val="26"/>
          <w:szCs w:val="26"/>
        </w:rPr>
      </w:pPr>
      <w:r w:rsidRPr="00B91ADB">
        <w:rPr>
          <w:rFonts w:ascii="Times New Roman" w:hAnsi="Times New Roman"/>
          <w:sz w:val="26"/>
          <w:szCs w:val="26"/>
        </w:rPr>
        <w:t>Đơn vị</w:t>
      </w:r>
      <w:r w:rsidR="0077518C" w:rsidRPr="00B91ADB">
        <w:rPr>
          <w:rFonts w:ascii="Times New Roman" w:hAnsi="Times New Roman"/>
          <w:sz w:val="26"/>
          <w:szCs w:val="26"/>
        </w:rPr>
        <w:t xml:space="preserve">Cho gói thầu xây dựng bản đồ </w:t>
      </w:r>
      <w:r w:rsidR="006E77E8" w:rsidRPr="00B91ADB">
        <w:rPr>
          <w:rFonts w:ascii="Times New Roman" w:hAnsi="Times New Roman"/>
          <w:sz w:val="26"/>
          <w:szCs w:val="26"/>
        </w:rPr>
        <w:t>nguy cơ rủi ro</w:t>
      </w:r>
    </w:p>
    <w:p w:rsidR="00992597" w:rsidRPr="000D75C2" w:rsidRDefault="00992597" w:rsidP="00405AE7">
      <w:pPr>
        <w:pStyle w:val="BodyText"/>
        <w:spacing w:before="120" w:after="120" w:line="276" w:lineRule="auto"/>
        <w:rPr>
          <w:rFonts w:ascii="Times New Roman" w:hAnsi="Times New Roman"/>
          <w:color w:val="000000"/>
          <w:sz w:val="26"/>
          <w:szCs w:val="26"/>
        </w:rPr>
      </w:pPr>
    </w:p>
    <w:p w:rsidR="00992597" w:rsidRPr="000D75C2" w:rsidRDefault="00992597" w:rsidP="00405AE7">
      <w:pPr>
        <w:pStyle w:val="BodyText"/>
        <w:spacing w:before="120" w:after="120" w:line="276" w:lineRule="auto"/>
        <w:jc w:val="both"/>
        <w:rPr>
          <w:rFonts w:ascii="Times New Roman" w:hAnsi="Times New Roman"/>
          <w:color w:val="000000"/>
          <w:sz w:val="26"/>
          <w:szCs w:val="26"/>
        </w:rPr>
      </w:pPr>
    </w:p>
    <w:p w:rsidR="00992597" w:rsidRPr="000D75C2" w:rsidRDefault="00AA3CDC" w:rsidP="00405AE7">
      <w:pPr>
        <w:tabs>
          <w:tab w:val="left" w:pos="540"/>
        </w:tabs>
        <w:ind w:left="3686" w:hanging="3686"/>
        <w:rPr>
          <w:rFonts w:ascii="Times New Roman" w:hAnsi="Times New Roman"/>
          <w:sz w:val="26"/>
          <w:szCs w:val="26"/>
        </w:rPr>
      </w:pPr>
      <w:r w:rsidRPr="00B91ADB">
        <w:rPr>
          <w:rFonts w:ascii="Times New Roman" w:hAnsi="Times New Roman"/>
          <w:b/>
          <w:color w:val="000000"/>
          <w:sz w:val="26"/>
          <w:szCs w:val="26"/>
        </w:rPr>
        <w:t>Địa điểm làm việc</w:t>
      </w:r>
      <w:r w:rsidR="00992597" w:rsidRPr="00B91ADB">
        <w:rPr>
          <w:rFonts w:ascii="Times New Roman" w:hAnsi="Times New Roman"/>
          <w:color w:val="000000"/>
          <w:sz w:val="26"/>
          <w:szCs w:val="26"/>
        </w:rPr>
        <w:t xml:space="preserve">: </w:t>
      </w:r>
      <w:r w:rsidR="00992597" w:rsidRPr="00B91ADB">
        <w:rPr>
          <w:rFonts w:ascii="Times New Roman" w:hAnsi="Times New Roman"/>
          <w:color w:val="000000"/>
          <w:sz w:val="26"/>
          <w:szCs w:val="26"/>
        </w:rPr>
        <w:tab/>
      </w:r>
      <w:r w:rsidRPr="00B91ADB">
        <w:rPr>
          <w:rFonts w:ascii="Times New Roman" w:hAnsi="Times New Roman"/>
          <w:color w:val="000000"/>
          <w:sz w:val="26"/>
          <w:szCs w:val="26"/>
        </w:rPr>
        <w:t>Tên văn phòng, Tên tỉnh</w:t>
      </w:r>
    </w:p>
    <w:p w:rsidR="00992597" w:rsidRPr="000D75C2" w:rsidRDefault="00AA3CDC" w:rsidP="00405AE7">
      <w:pPr>
        <w:tabs>
          <w:tab w:val="left" w:pos="540"/>
        </w:tabs>
        <w:ind w:left="3686" w:hanging="3686"/>
        <w:rPr>
          <w:rFonts w:ascii="Times New Roman" w:hAnsi="Times New Roman"/>
          <w:color w:val="000000"/>
          <w:sz w:val="26"/>
          <w:szCs w:val="26"/>
        </w:rPr>
      </w:pPr>
      <w:r w:rsidRPr="00B91ADB">
        <w:rPr>
          <w:rFonts w:ascii="Times New Roman" w:hAnsi="Times New Roman"/>
          <w:b/>
          <w:color w:val="000000"/>
          <w:sz w:val="26"/>
          <w:szCs w:val="26"/>
        </w:rPr>
        <w:t>Báo cáo cho</w:t>
      </w:r>
      <w:r w:rsidR="00992597" w:rsidRPr="00B91ADB">
        <w:rPr>
          <w:rFonts w:ascii="Times New Roman" w:hAnsi="Times New Roman"/>
          <w:b/>
          <w:color w:val="000000"/>
          <w:sz w:val="26"/>
          <w:szCs w:val="26"/>
        </w:rPr>
        <w:t>:</w:t>
      </w:r>
      <w:r w:rsidR="00992597" w:rsidRPr="00B91ADB">
        <w:rPr>
          <w:rFonts w:ascii="Times New Roman" w:hAnsi="Times New Roman"/>
          <w:color w:val="000000"/>
          <w:sz w:val="26"/>
          <w:szCs w:val="26"/>
        </w:rPr>
        <w:tab/>
      </w:r>
      <w:r w:rsidRPr="00B91ADB">
        <w:rPr>
          <w:rFonts w:ascii="Times New Roman" w:hAnsi="Times New Roman"/>
          <w:color w:val="000000"/>
          <w:sz w:val="26"/>
          <w:szCs w:val="26"/>
        </w:rPr>
        <w:t xml:space="preserve">Chức danh của trưởng nhóm thực hiện </w:t>
      </w:r>
      <w:r w:rsidR="0022338F" w:rsidRPr="00B91ADB">
        <w:rPr>
          <w:rFonts w:ascii="Times New Roman" w:hAnsi="Times New Roman"/>
          <w:sz w:val="26"/>
          <w:szCs w:val="26"/>
          <w:lang w:val="pt-BR"/>
        </w:rPr>
        <w:t>Đánh giá TTDBTT do BĐKH và lập bản đồ rủi ro</w:t>
      </w:r>
    </w:p>
    <w:p w:rsidR="00992597" w:rsidRPr="000D75C2" w:rsidRDefault="00AA3CDC" w:rsidP="00405AE7">
      <w:pPr>
        <w:tabs>
          <w:tab w:val="left" w:pos="540"/>
        </w:tabs>
        <w:ind w:left="3686" w:hanging="3686"/>
        <w:rPr>
          <w:rFonts w:ascii="Times New Roman" w:hAnsi="Times New Roman"/>
          <w:color w:val="FF0000"/>
          <w:sz w:val="26"/>
          <w:szCs w:val="26"/>
        </w:rPr>
      </w:pPr>
      <w:r w:rsidRPr="00B91ADB">
        <w:rPr>
          <w:rFonts w:ascii="Times New Roman" w:hAnsi="Times New Roman"/>
          <w:b/>
          <w:color w:val="000000"/>
          <w:sz w:val="26"/>
          <w:szCs w:val="26"/>
        </w:rPr>
        <w:t>Thời gian làm việc</w:t>
      </w:r>
      <w:r w:rsidR="00992597" w:rsidRPr="00B91ADB">
        <w:rPr>
          <w:rFonts w:ascii="Times New Roman" w:hAnsi="Times New Roman"/>
          <w:color w:val="000000"/>
          <w:sz w:val="26"/>
          <w:szCs w:val="26"/>
        </w:rPr>
        <w:t>:</w:t>
      </w:r>
      <w:r w:rsidR="00992597" w:rsidRPr="00B91ADB">
        <w:rPr>
          <w:rFonts w:ascii="Times New Roman" w:hAnsi="Times New Roman"/>
          <w:color w:val="000000"/>
          <w:sz w:val="26"/>
          <w:szCs w:val="26"/>
        </w:rPr>
        <w:tab/>
      </w:r>
      <w:r w:rsidRPr="00B91ADB">
        <w:rPr>
          <w:rFonts w:ascii="Times New Roman" w:hAnsi="Times New Roman"/>
          <w:sz w:val="26"/>
          <w:szCs w:val="26"/>
        </w:rPr>
        <w:t>Ngày bắt đầu và ngày kết thúc</w:t>
      </w:r>
    </w:p>
    <w:p w:rsidR="00992597" w:rsidRPr="000D75C2" w:rsidRDefault="00CF3229" w:rsidP="00405AE7">
      <w:pPr>
        <w:tabs>
          <w:tab w:val="left" w:pos="540"/>
        </w:tabs>
        <w:ind w:left="3686" w:hanging="3686"/>
        <w:rPr>
          <w:rFonts w:ascii="Times New Roman" w:hAnsi="Times New Roman"/>
          <w:color w:val="000000"/>
          <w:sz w:val="26"/>
          <w:szCs w:val="26"/>
        </w:rPr>
      </w:pPr>
      <w:r w:rsidRPr="00B91ADB">
        <w:rPr>
          <w:rFonts w:ascii="Times New Roman" w:hAnsi="Times New Roman"/>
          <w:b/>
          <w:color w:val="000000"/>
          <w:sz w:val="26"/>
          <w:szCs w:val="26"/>
        </w:rPr>
        <w:t>Hình thức hợp đồng</w:t>
      </w:r>
      <w:r w:rsidR="00992597" w:rsidRPr="00B91ADB">
        <w:rPr>
          <w:rFonts w:ascii="Times New Roman" w:hAnsi="Times New Roman"/>
          <w:b/>
          <w:color w:val="000000"/>
          <w:sz w:val="26"/>
          <w:szCs w:val="26"/>
        </w:rPr>
        <w:t>:</w:t>
      </w:r>
      <w:r w:rsidR="00992597" w:rsidRPr="00B91ADB">
        <w:rPr>
          <w:rFonts w:ascii="Times New Roman" w:hAnsi="Times New Roman"/>
          <w:color w:val="000000"/>
          <w:sz w:val="26"/>
          <w:szCs w:val="26"/>
        </w:rPr>
        <w:t xml:space="preserve"> </w:t>
      </w:r>
      <w:r w:rsidR="00992597" w:rsidRPr="00B91ADB">
        <w:rPr>
          <w:rFonts w:ascii="Times New Roman" w:hAnsi="Times New Roman"/>
          <w:color w:val="000000"/>
          <w:sz w:val="26"/>
          <w:szCs w:val="26"/>
        </w:rPr>
        <w:tab/>
      </w:r>
      <w:r w:rsidR="00AA3CDC" w:rsidRPr="00B91ADB">
        <w:rPr>
          <w:rFonts w:ascii="Times New Roman" w:hAnsi="Times New Roman"/>
          <w:color w:val="000000"/>
          <w:sz w:val="26"/>
          <w:szCs w:val="26"/>
        </w:rPr>
        <w:t>Trọn gói</w:t>
      </w:r>
    </w:p>
    <w:p w:rsidR="00992597" w:rsidRPr="000D75C2" w:rsidRDefault="00AA3CDC" w:rsidP="00405AE7">
      <w:pPr>
        <w:tabs>
          <w:tab w:val="left" w:pos="540"/>
        </w:tabs>
        <w:ind w:left="3686" w:hanging="3686"/>
        <w:rPr>
          <w:rFonts w:ascii="Times New Roman" w:hAnsi="Times New Roman"/>
          <w:color w:val="000000"/>
          <w:sz w:val="26"/>
          <w:szCs w:val="26"/>
        </w:rPr>
      </w:pPr>
      <w:r w:rsidRPr="00B91ADB">
        <w:rPr>
          <w:rFonts w:ascii="Times New Roman" w:hAnsi="Times New Roman"/>
          <w:b/>
          <w:color w:val="000000"/>
          <w:sz w:val="26"/>
          <w:szCs w:val="26"/>
        </w:rPr>
        <w:t xml:space="preserve">Hình thức </w:t>
      </w:r>
      <w:r w:rsidR="00CF3229" w:rsidRPr="00B91ADB">
        <w:rPr>
          <w:rFonts w:ascii="Times New Roman" w:hAnsi="Times New Roman"/>
          <w:b/>
          <w:color w:val="000000"/>
          <w:sz w:val="26"/>
          <w:szCs w:val="26"/>
        </w:rPr>
        <w:t xml:space="preserve">lựa </w:t>
      </w:r>
      <w:r w:rsidR="005D4425" w:rsidRPr="00B91ADB">
        <w:rPr>
          <w:rFonts w:ascii="Times New Roman" w:hAnsi="Times New Roman"/>
          <w:b/>
          <w:color w:val="000000"/>
          <w:sz w:val="26"/>
          <w:szCs w:val="26"/>
        </w:rPr>
        <w:t>chọn:</w:t>
      </w:r>
      <w:r w:rsidR="00992597" w:rsidRPr="00B91ADB">
        <w:rPr>
          <w:rFonts w:ascii="Times New Roman" w:hAnsi="Times New Roman"/>
          <w:b/>
          <w:color w:val="000000"/>
          <w:sz w:val="26"/>
          <w:szCs w:val="26"/>
        </w:rPr>
        <w:tab/>
      </w:r>
      <w:r w:rsidR="005D4425" w:rsidRPr="00B91ADB">
        <w:rPr>
          <w:rFonts w:ascii="Times New Roman" w:hAnsi="Times New Roman"/>
          <w:color w:val="000000"/>
          <w:sz w:val="26"/>
          <w:szCs w:val="26"/>
        </w:rPr>
        <w:t>Theo quy trình lựa chọn nhà thầu tư vấn là tổ chức:</w:t>
      </w:r>
      <w:r w:rsidR="00D90DDD" w:rsidRPr="00B91ADB">
        <w:rPr>
          <w:rFonts w:ascii="Times New Roman" w:hAnsi="Times New Roman"/>
          <w:color w:val="000000"/>
          <w:sz w:val="26"/>
          <w:szCs w:val="26"/>
        </w:rPr>
        <w:t>Đơn vị</w:t>
      </w:r>
    </w:p>
    <w:p w:rsidR="00992597" w:rsidRPr="000D75C2" w:rsidRDefault="00AA3CDC" w:rsidP="00405AE7">
      <w:pPr>
        <w:tabs>
          <w:tab w:val="left" w:pos="540"/>
        </w:tabs>
        <w:ind w:left="3686" w:hanging="3686"/>
        <w:rPr>
          <w:rFonts w:ascii="Times New Roman" w:hAnsi="Times New Roman"/>
          <w:sz w:val="26"/>
          <w:szCs w:val="26"/>
        </w:rPr>
      </w:pPr>
      <w:r w:rsidRPr="00B91ADB">
        <w:rPr>
          <w:rFonts w:ascii="Times New Roman" w:hAnsi="Times New Roman"/>
          <w:b/>
          <w:color w:val="000000"/>
          <w:sz w:val="26"/>
          <w:szCs w:val="26"/>
        </w:rPr>
        <w:t>Quốc gia</w:t>
      </w:r>
      <w:r w:rsidR="00992597" w:rsidRPr="00B91ADB">
        <w:rPr>
          <w:rFonts w:ascii="Times New Roman" w:hAnsi="Times New Roman"/>
          <w:b/>
          <w:color w:val="000000"/>
          <w:sz w:val="26"/>
          <w:szCs w:val="26"/>
        </w:rPr>
        <w:t>:</w:t>
      </w:r>
      <w:r w:rsidR="00992597" w:rsidRPr="00B91ADB">
        <w:rPr>
          <w:rFonts w:ascii="Times New Roman" w:hAnsi="Times New Roman"/>
          <w:color w:val="000000"/>
          <w:sz w:val="26"/>
          <w:szCs w:val="26"/>
        </w:rPr>
        <w:t xml:space="preserve"> </w:t>
      </w:r>
      <w:r w:rsidR="00992597" w:rsidRPr="00B91ADB">
        <w:rPr>
          <w:rFonts w:ascii="Times New Roman" w:hAnsi="Times New Roman"/>
          <w:color w:val="000000"/>
          <w:sz w:val="26"/>
          <w:szCs w:val="26"/>
        </w:rPr>
        <w:tab/>
      </w:r>
      <w:r w:rsidRPr="00B91ADB">
        <w:rPr>
          <w:rFonts w:ascii="Times New Roman" w:hAnsi="Times New Roman"/>
          <w:color w:val="000000"/>
          <w:sz w:val="26"/>
          <w:szCs w:val="26"/>
        </w:rPr>
        <w:t>Việt Nam</w:t>
      </w:r>
    </w:p>
    <w:p w:rsidR="00992597" w:rsidRPr="000D75C2" w:rsidRDefault="00992597" w:rsidP="00405AE7">
      <w:pPr>
        <w:spacing w:before="240"/>
        <w:ind w:left="2160" w:hanging="2160"/>
        <w:rPr>
          <w:rFonts w:ascii="Times New Roman" w:hAnsi="Times New Roman"/>
          <w:b/>
          <w:color w:val="000000"/>
          <w:sz w:val="26"/>
          <w:szCs w:val="26"/>
        </w:rPr>
      </w:pPr>
    </w:p>
    <w:tbl>
      <w:tblPr>
        <w:tblW w:w="9477" w:type="dxa"/>
        <w:tblBorders>
          <w:insideH w:val="single" w:sz="4" w:space="0" w:color="000000"/>
          <w:insideV w:val="single" w:sz="4" w:space="0" w:color="000000"/>
        </w:tblBorders>
        <w:tblLook w:val="04A0" w:firstRow="1" w:lastRow="0" w:firstColumn="1" w:lastColumn="0" w:noHBand="0" w:noVBand="1"/>
      </w:tblPr>
      <w:tblGrid>
        <w:gridCol w:w="9477"/>
      </w:tblGrid>
      <w:tr w:rsidR="00A37C4D" w:rsidRPr="000D75C2" w:rsidTr="00B97534">
        <w:trPr>
          <w:trHeight w:val="828"/>
        </w:trPr>
        <w:tc>
          <w:tcPr>
            <w:tcW w:w="9477" w:type="dxa"/>
            <w:shd w:val="clear" w:color="auto" w:fill="D9D9D9"/>
          </w:tcPr>
          <w:p w:rsidR="00992597" w:rsidRPr="000D75C2" w:rsidRDefault="00AA3CDC" w:rsidP="00405AE7">
            <w:pPr>
              <w:numPr>
                <w:ilvl w:val="0"/>
                <w:numId w:val="25"/>
              </w:numPr>
              <w:tabs>
                <w:tab w:val="left" w:pos="284"/>
              </w:tabs>
              <w:spacing w:before="240" w:after="240"/>
              <w:ind w:left="426" w:hanging="426"/>
              <w:rPr>
                <w:rFonts w:ascii="Times New Roman" w:hAnsi="Times New Roman"/>
                <w:b/>
                <w:color w:val="000000"/>
                <w:sz w:val="26"/>
                <w:szCs w:val="26"/>
              </w:rPr>
            </w:pPr>
            <w:r w:rsidRPr="00B91ADB">
              <w:rPr>
                <w:rFonts w:ascii="Times New Roman" w:hAnsi="Times New Roman"/>
                <w:b/>
                <w:color w:val="000000"/>
                <w:sz w:val="26"/>
                <w:szCs w:val="26"/>
              </w:rPr>
              <w:t>BỐI CẢNH</w:t>
            </w:r>
          </w:p>
        </w:tc>
      </w:tr>
    </w:tbl>
    <w:p w:rsidR="00992597" w:rsidRPr="000D75C2" w:rsidRDefault="00B45AB3" w:rsidP="00405AE7">
      <w:pPr>
        <w:spacing w:before="100" w:beforeAutospacing="1" w:after="100" w:afterAutospacing="1"/>
        <w:rPr>
          <w:rFonts w:ascii="Times New Roman" w:hAnsi="Times New Roman"/>
          <w:b/>
          <w:sz w:val="26"/>
          <w:szCs w:val="26"/>
          <w:u w:val="single"/>
        </w:rPr>
      </w:pPr>
      <w:r w:rsidRPr="00B91ADB">
        <w:rPr>
          <w:rFonts w:ascii="Times New Roman" w:hAnsi="Times New Roman"/>
          <w:b/>
          <w:sz w:val="26"/>
          <w:szCs w:val="26"/>
          <w:u w:val="single"/>
        </w:rPr>
        <w:t>Giới thiệu Dự án</w:t>
      </w:r>
    </w:p>
    <w:tbl>
      <w:tblPr>
        <w:tblW w:w="9388" w:type="dxa"/>
        <w:tblLook w:val="04A0" w:firstRow="1" w:lastRow="0" w:firstColumn="1" w:lastColumn="0" w:noHBand="0" w:noVBand="1"/>
      </w:tblPr>
      <w:tblGrid>
        <w:gridCol w:w="9388"/>
      </w:tblGrid>
      <w:tr w:rsidR="00992597" w:rsidRPr="000D75C2" w:rsidTr="00B97534">
        <w:trPr>
          <w:trHeight w:val="804"/>
        </w:trPr>
        <w:tc>
          <w:tcPr>
            <w:tcW w:w="9388" w:type="dxa"/>
            <w:shd w:val="clear" w:color="auto" w:fill="D9D9D9"/>
          </w:tcPr>
          <w:p w:rsidR="00992597" w:rsidRPr="000D75C2" w:rsidRDefault="00B45AB3" w:rsidP="00405AE7">
            <w:pPr>
              <w:numPr>
                <w:ilvl w:val="0"/>
                <w:numId w:val="25"/>
              </w:numPr>
              <w:tabs>
                <w:tab w:val="left" w:pos="284"/>
              </w:tabs>
              <w:spacing w:before="240" w:after="240"/>
              <w:ind w:left="0" w:firstLine="0"/>
              <w:rPr>
                <w:rFonts w:ascii="Times New Roman" w:hAnsi="Times New Roman"/>
                <w:b/>
                <w:color w:val="000000"/>
                <w:sz w:val="26"/>
                <w:szCs w:val="26"/>
              </w:rPr>
            </w:pPr>
            <w:r w:rsidRPr="00B91ADB">
              <w:rPr>
                <w:rFonts w:ascii="Times New Roman" w:hAnsi="Times New Roman"/>
                <w:b/>
                <w:color w:val="000000"/>
                <w:sz w:val="26"/>
                <w:szCs w:val="26"/>
              </w:rPr>
              <w:t xml:space="preserve">MỤC TIÊU </w:t>
            </w:r>
            <w:r w:rsidR="00CF3229" w:rsidRPr="00B91ADB">
              <w:rPr>
                <w:rFonts w:ascii="Times New Roman" w:hAnsi="Times New Roman"/>
                <w:b/>
                <w:color w:val="000000"/>
                <w:sz w:val="26"/>
                <w:szCs w:val="26"/>
              </w:rPr>
              <w:t xml:space="preserve">CỦA CÁC </w:t>
            </w:r>
            <w:r w:rsidRPr="00B91ADB">
              <w:rPr>
                <w:rFonts w:ascii="Times New Roman" w:hAnsi="Times New Roman"/>
                <w:b/>
                <w:color w:val="000000"/>
                <w:sz w:val="26"/>
                <w:szCs w:val="26"/>
              </w:rPr>
              <w:t xml:space="preserve">NHIÊM VỤ </w:t>
            </w:r>
          </w:p>
        </w:tc>
      </w:tr>
    </w:tbl>
    <w:p w:rsidR="00B45AB3" w:rsidRPr="000D75C2" w:rsidRDefault="00B45AB3" w:rsidP="00405AE7">
      <w:pPr>
        <w:spacing w:before="100" w:beforeAutospacing="1" w:after="100" w:afterAutospacing="1"/>
        <w:rPr>
          <w:rFonts w:ascii="Times New Roman" w:hAnsi="Times New Roman"/>
          <w:sz w:val="26"/>
          <w:szCs w:val="26"/>
        </w:rPr>
      </w:pPr>
      <w:r w:rsidRPr="00B91ADB">
        <w:rPr>
          <w:rFonts w:ascii="Times New Roman" w:hAnsi="Times New Roman"/>
          <w:bCs/>
          <w:sz w:val="26"/>
          <w:szCs w:val="26"/>
        </w:rPr>
        <w:t xml:space="preserve">Mục tiêu của </w:t>
      </w:r>
      <w:r w:rsidR="00D90DDD" w:rsidRPr="00B91ADB">
        <w:rPr>
          <w:rFonts w:ascii="Times New Roman" w:hAnsi="Times New Roman"/>
          <w:bCs/>
          <w:sz w:val="26"/>
          <w:szCs w:val="26"/>
        </w:rPr>
        <w:t>Đơn vị</w:t>
      </w:r>
      <w:r w:rsidRPr="00B91ADB">
        <w:rPr>
          <w:rFonts w:ascii="Times New Roman" w:hAnsi="Times New Roman"/>
          <w:bCs/>
          <w:sz w:val="26"/>
          <w:szCs w:val="26"/>
        </w:rPr>
        <w:t xml:space="preserve"> tư vấn trong </w:t>
      </w:r>
      <w:r w:rsidRPr="00B91ADB">
        <w:rPr>
          <w:rFonts w:ascii="Times New Roman" w:hAnsi="Times New Roman"/>
          <w:sz w:val="26"/>
          <w:szCs w:val="26"/>
        </w:rPr>
        <w:t>nước</w:t>
      </w:r>
      <w:r w:rsidRPr="00B91ADB">
        <w:rPr>
          <w:rFonts w:ascii="Times New Roman" w:hAnsi="Times New Roman"/>
          <w:bCs/>
          <w:sz w:val="26"/>
          <w:szCs w:val="26"/>
        </w:rPr>
        <w:t xml:space="preserve"> về Lập bản đồ Nguy cơ Rủi ro (</w:t>
      </w:r>
      <w:r w:rsidR="00383AA2" w:rsidRPr="00B91ADB">
        <w:rPr>
          <w:rFonts w:ascii="Times New Roman" w:hAnsi="Times New Roman"/>
          <w:bCs/>
          <w:sz w:val="26"/>
          <w:szCs w:val="26"/>
        </w:rPr>
        <w:t>Chuyên gia</w:t>
      </w:r>
      <w:r w:rsidRPr="00B91ADB">
        <w:rPr>
          <w:rFonts w:ascii="Times New Roman" w:hAnsi="Times New Roman"/>
          <w:bCs/>
          <w:sz w:val="26"/>
          <w:szCs w:val="26"/>
        </w:rPr>
        <w:t xml:space="preserve"> tư vấn) là: </w:t>
      </w:r>
      <w:r w:rsidRPr="00B91ADB">
        <w:rPr>
          <w:rFonts w:ascii="Times New Roman" w:hAnsi="Times New Roman"/>
          <w:sz w:val="26"/>
          <w:szCs w:val="26"/>
        </w:rPr>
        <w:t xml:space="preserve"> </w:t>
      </w:r>
    </w:p>
    <w:p w:rsidR="00B45AB3" w:rsidRPr="000D75C2" w:rsidRDefault="00B45AB3" w:rsidP="00405AE7">
      <w:pPr>
        <w:numPr>
          <w:ilvl w:val="0"/>
          <w:numId w:val="30"/>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Đánh giá chi tiết các nguy cơ rủi ro </w:t>
      </w:r>
      <w:r w:rsidR="006E77E8" w:rsidRPr="00B91ADB">
        <w:rPr>
          <w:rFonts w:ascii="Times New Roman" w:hAnsi="Times New Roman"/>
          <w:sz w:val="26"/>
          <w:szCs w:val="26"/>
        </w:rPr>
        <w:t xml:space="preserve">cho CSHTNT đặc biệt là do (có thể thêm các yếu tố) hoặc do các mối nguy hiểm có lien quan đến khí hậu gây ra đối với các tỉnh MNPB (cả điều kiên </w:t>
      </w:r>
      <w:r w:rsidRPr="00B91ADB">
        <w:rPr>
          <w:rFonts w:ascii="Times New Roman" w:hAnsi="Times New Roman"/>
          <w:sz w:val="26"/>
          <w:szCs w:val="26"/>
        </w:rPr>
        <w:t>hiện tại và tương lai</w:t>
      </w:r>
      <w:r w:rsidR="006E77E8" w:rsidRPr="00B91ADB">
        <w:rPr>
          <w:rFonts w:ascii="Times New Roman" w:hAnsi="Times New Roman"/>
          <w:sz w:val="26"/>
          <w:szCs w:val="26"/>
        </w:rPr>
        <w:t>)</w:t>
      </w:r>
      <w:r w:rsidRPr="00B91ADB">
        <w:rPr>
          <w:rFonts w:ascii="Times New Roman" w:hAnsi="Times New Roman"/>
          <w:sz w:val="26"/>
          <w:szCs w:val="26"/>
        </w:rPr>
        <w:t xml:space="preserve"> , (. </w:t>
      </w:r>
      <w:r w:rsidR="001C20D9" w:rsidRPr="00B91ADB">
        <w:rPr>
          <w:rFonts w:ascii="Times New Roman" w:hAnsi="Times New Roman"/>
          <w:sz w:val="26"/>
          <w:szCs w:val="26"/>
        </w:rPr>
        <w:t>Công tác này</w:t>
      </w:r>
      <w:r w:rsidRPr="00B91ADB">
        <w:rPr>
          <w:rFonts w:ascii="Times New Roman" w:hAnsi="Times New Roman"/>
          <w:sz w:val="26"/>
          <w:szCs w:val="26"/>
        </w:rPr>
        <w:t xml:space="preserve"> bao gồm việc cung cấp cơ sở dữ liệu GIS tương thích </w:t>
      </w:r>
      <w:r w:rsidR="001C20D9" w:rsidRPr="00B91ADB">
        <w:rPr>
          <w:rFonts w:ascii="Times New Roman" w:hAnsi="Times New Roman"/>
          <w:sz w:val="26"/>
          <w:szCs w:val="26"/>
        </w:rPr>
        <w:t>cho</w:t>
      </w:r>
      <w:r w:rsidRPr="00B91ADB">
        <w:rPr>
          <w:rFonts w:ascii="Times New Roman" w:hAnsi="Times New Roman"/>
          <w:sz w:val="26"/>
          <w:szCs w:val="26"/>
        </w:rPr>
        <w:t xml:space="preserve"> tất cả các dữ liệu, bản đồ và phân tích;</w:t>
      </w:r>
    </w:p>
    <w:tbl>
      <w:tblPr>
        <w:tblW w:w="9445" w:type="dxa"/>
        <w:shd w:val="clear" w:color="auto" w:fill="D9D9D9"/>
        <w:tblLook w:val="04A0" w:firstRow="1" w:lastRow="0" w:firstColumn="1" w:lastColumn="0" w:noHBand="0" w:noVBand="1"/>
      </w:tblPr>
      <w:tblGrid>
        <w:gridCol w:w="9445"/>
      </w:tblGrid>
      <w:tr w:rsidR="00992597" w:rsidRPr="000D75C2" w:rsidTr="00B97534">
        <w:trPr>
          <w:trHeight w:val="939"/>
        </w:trPr>
        <w:tc>
          <w:tcPr>
            <w:tcW w:w="9445" w:type="dxa"/>
            <w:shd w:val="clear" w:color="auto" w:fill="D9D9D9"/>
          </w:tcPr>
          <w:p w:rsidR="00992597" w:rsidRPr="000D75C2" w:rsidRDefault="001C20D9" w:rsidP="00405AE7">
            <w:pPr>
              <w:numPr>
                <w:ilvl w:val="0"/>
                <w:numId w:val="25"/>
              </w:numPr>
              <w:tabs>
                <w:tab w:val="left" w:pos="284"/>
              </w:tabs>
              <w:spacing w:before="240" w:after="240"/>
              <w:ind w:left="0" w:firstLine="0"/>
              <w:rPr>
                <w:rFonts w:ascii="Times New Roman" w:hAnsi="Times New Roman"/>
                <w:sz w:val="26"/>
                <w:szCs w:val="26"/>
              </w:rPr>
            </w:pPr>
            <w:r w:rsidRPr="00B91ADB">
              <w:rPr>
                <w:rFonts w:ascii="Times New Roman" w:hAnsi="Times New Roman"/>
                <w:b/>
                <w:color w:val="000000"/>
                <w:sz w:val="26"/>
                <w:szCs w:val="26"/>
              </w:rPr>
              <w:t>PHẠM VI CÔNG VIỆC</w:t>
            </w:r>
          </w:p>
        </w:tc>
      </w:tr>
    </w:tbl>
    <w:p w:rsidR="001C20D9" w:rsidRPr="000D75C2" w:rsidRDefault="001C20D9" w:rsidP="00405AE7">
      <w:pPr>
        <w:spacing w:before="100" w:beforeAutospacing="1" w:after="100" w:afterAutospacing="1"/>
        <w:rPr>
          <w:rFonts w:ascii="Times New Roman" w:hAnsi="Times New Roman"/>
          <w:sz w:val="26"/>
          <w:szCs w:val="26"/>
        </w:rPr>
      </w:pPr>
      <w:r w:rsidRPr="00B91ADB">
        <w:rPr>
          <w:rFonts w:ascii="Times New Roman" w:hAnsi="Times New Roman"/>
          <w:sz w:val="26"/>
          <w:szCs w:val="26"/>
        </w:rPr>
        <w:lastRenderedPageBreak/>
        <w:t xml:space="preserve">Để đạt được mục tiêu trên, phạm vi công việc </w:t>
      </w:r>
      <w:r w:rsidR="004525AB" w:rsidRPr="00B91ADB">
        <w:rPr>
          <w:rFonts w:ascii="Times New Roman" w:hAnsi="Times New Roman"/>
          <w:sz w:val="26"/>
          <w:szCs w:val="26"/>
        </w:rPr>
        <w:t>mà tư vấn cần thực hiện bao gồm</w:t>
      </w:r>
      <w:r w:rsidRPr="00B91ADB">
        <w:rPr>
          <w:rFonts w:ascii="Times New Roman" w:hAnsi="Times New Roman"/>
          <w:sz w:val="26"/>
          <w:szCs w:val="26"/>
        </w:rPr>
        <w:t xml:space="preserve"> (nhưng không giới hạn):</w:t>
      </w:r>
    </w:p>
    <w:p w:rsidR="00992597" w:rsidRPr="000D75C2" w:rsidRDefault="001C20D9" w:rsidP="00405AE7">
      <w:pPr>
        <w:numPr>
          <w:ilvl w:val="0"/>
          <w:numId w:val="29"/>
        </w:numPr>
        <w:spacing w:before="100" w:beforeAutospacing="1" w:after="100" w:afterAutospacing="1"/>
        <w:rPr>
          <w:rFonts w:ascii="Times New Roman" w:hAnsi="Times New Roman"/>
          <w:b/>
          <w:sz w:val="26"/>
          <w:szCs w:val="26"/>
        </w:rPr>
      </w:pPr>
      <w:r w:rsidRPr="00B91ADB">
        <w:rPr>
          <w:rFonts w:ascii="Times New Roman" w:hAnsi="Times New Roman"/>
          <w:b/>
          <w:sz w:val="26"/>
          <w:szCs w:val="26"/>
        </w:rPr>
        <w:t xml:space="preserve">Thu thập, phân tích và báo cáo </w:t>
      </w:r>
    </w:p>
    <w:p w:rsidR="00992597" w:rsidRPr="000D75C2" w:rsidRDefault="001C20D9" w:rsidP="00405AE7">
      <w:pPr>
        <w:spacing w:before="100" w:beforeAutospacing="1" w:after="100" w:afterAutospacing="1"/>
        <w:rPr>
          <w:rFonts w:ascii="Times New Roman" w:hAnsi="Times New Roman"/>
          <w:b/>
          <w:sz w:val="26"/>
          <w:szCs w:val="26"/>
        </w:rPr>
      </w:pPr>
      <w:r w:rsidRPr="00B91ADB">
        <w:rPr>
          <w:rFonts w:ascii="Times New Roman" w:hAnsi="Times New Roman"/>
          <w:b/>
          <w:sz w:val="26"/>
          <w:szCs w:val="26"/>
        </w:rPr>
        <w:t xml:space="preserve">Thông tin về khí hậu </w:t>
      </w:r>
    </w:p>
    <w:p w:rsidR="00383AA2" w:rsidRPr="000D75C2" w:rsidRDefault="00383AA2"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Thông tin dữ liệu khí hậu </w:t>
      </w:r>
      <w:r w:rsidR="00150470" w:rsidRPr="00B91ADB">
        <w:rPr>
          <w:rFonts w:ascii="Times New Roman" w:hAnsi="Times New Roman"/>
          <w:sz w:val="26"/>
          <w:szCs w:val="26"/>
        </w:rPr>
        <w:t>trong quá khứ</w:t>
      </w:r>
      <w:r w:rsidRPr="00B91ADB">
        <w:rPr>
          <w:rFonts w:ascii="Times New Roman" w:hAnsi="Times New Roman"/>
          <w:sz w:val="26"/>
          <w:szCs w:val="26"/>
        </w:rPr>
        <w:t xml:space="preserve"> và dự tính khí hậu trong tương lai sử dụng mô hình động</w:t>
      </w:r>
      <w:r w:rsidR="00150470" w:rsidRPr="00B91ADB">
        <w:rPr>
          <w:rFonts w:ascii="Times New Roman" w:hAnsi="Times New Roman"/>
          <w:sz w:val="26"/>
          <w:szCs w:val="26"/>
        </w:rPr>
        <w:t xml:space="preserve"> lực</w:t>
      </w:r>
      <w:r w:rsidRPr="00B91ADB">
        <w:rPr>
          <w:rFonts w:ascii="Times New Roman" w:hAnsi="Times New Roman"/>
          <w:sz w:val="26"/>
          <w:szCs w:val="26"/>
        </w:rPr>
        <w:t xml:space="preserve"> sẽ do </w:t>
      </w:r>
      <w:r w:rsidR="00D90DDD" w:rsidRPr="00B91ADB">
        <w:rPr>
          <w:rFonts w:ascii="Times New Roman" w:hAnsi="Times New Roman"/>
          <w:bCs/>
          <w:sz w:val="26"/>
          <w:szCs w:val="26"/>
        </w:rPr>
        <w:t>Đơn vị</w:t>
      </w:r>
      <w:r w:rsidRPr="00B91ADB">
        <w:rPr>
          <w:rFonts w:ascii="Times New Roman" w:hAnsi="Times New Roman"/>
          <w:bCs/>
          <w:sz w:val="26"/>
          <w:szCs w:val="26"/>
        </w:rPr>
        <w:t xml:space="preserve"> tư vấn trong </w:t>
      </w:r>
      <w:r w:rsidRPr="00B91ADB">
        <w:rPr>
          <w:rFonts w:ascii="Times New Roman" w:hAnsi="Times New Roman"/>
          <w:sz w:val="26"/>
          <w:szCs w:val="26"/>
        </w:rPr>
        <w:t>nước</w:t>
      </w:r>
      <w:r w:rsidRPr="00B91ADB">
        <w:rPr>
          <w:rFonts w:ascii="Times New Roman" w:hAnsi="Times New Roman"/>
          <w:bCs/>
          <w:sz w:val="26"/>
          <w:szCs w:val="26"/>
        </w:rPr>
        <w:t xml:space="preserve"> về Lập bản đồ Nguy cơ Rủi ro cung cấp</w:t>
      </w:r>
      <w:r w:rsidRPr="00B91ADB">
        <w:rPr>
          <w:rFonts w:ascii="Times New Roman" w:hAnsi="Times New Roman"/>
          <w:sz w:val="26"/>
          <w:szCs w:val="26"/>
        </w:rPr>
        <w:t xml:space="preserve">. Chuyên gia tư vấn sẽ phối hợp chặt chẽ với </w:t>
      </w:r>
      <w:r w:rsidR="00D90DDD" w:rsidRPr="00B91ADB">
        <w:rPr>
          <w:rFonts w:ascii="Times New Roman" w:hAnsi="Times New Roman"/>
          <w:bCs/>
          <w:sz w:val="26"/>
          <w:szCs w:val="26"/>
        </w:rPr>
        <w:t>Đơn vị</w:t>
      </w:r>
      <w:r w:rsidRPr="00B91ADB">
        <w:rPr>
          <w:rFonts w:ascii="Times New Roman" w:hAnsi="Times New Roman"/>
          <w:bCs/>
          <w:sz w:val="26"/>
          <w:szCs w:val="26"/>
        </w:rPr>
        <w:t xml:space="preserve"> tư vấn trong </w:t>
      </w:r>
      <w:r w:rsidRPr="00B91ADB">
        <w:rPr>
          <w:rFonts w:ascii="Times New Roman" w:hAnsi="Times New Roman"/>
          <w:sz w:val="26"/>
          <w:szCs w:val="26"/>
        </w:rPr>
        <w:t>nước</w:t>
      </w:r>
      <w:r w:rsidRPr="00B91ADB">
        <w:rPr>
          <w:rFonts w:ascii="Times New Roman" w:hAnsi="Times New Roman"/>
          <w:bCs/>
          <w:sz w:val="26"/>
          <w:szCs w:val="26"/>
        </w:rPr>
        <w:t xml:space="preserve"> </w:t>
      </w:r>
      <w:r w:rsidRPr="00B91ADB">
        <w:rPr>
          <w:rFonts w:ascii="Times New Roman" w:hAnsi="Times New Roman"/>
          <w:sz w:val="26"/>
          <w:szCs w:val="26"/>
        </w:rPr>
        <w:t xml:space="preserve">để đảm bảo các </w:t>
      </w:r>
      <w:r w:rsidR="00F71C16" w:rsidRPr="00B91ADB">
        <w:rPr>
          <w:rFonts w:ascii="Times New Roman" w:hAnsi="Times New Roman"/>
          <w:sz w:val="26"/>
          <w:szCs w:val="26"/>
        </w:rPr>
        <w:t>yêu</w:t>
      </w:r>
      <w:r w:rsidRPr="00B91ADB">
        <w:rPr>
          <w:rFonts w:ascii="Times New Roman" w:hAnsi="Times New Roman"/>
          <w:sz w:val="26"/>
          <w:szCs w:val="26"/>
        </w:rPr>
        <w:t xml:space="preserve"> cầu cần thiết và định dạng dữ liệu cho các bản đồ nguy cơ </w:t>
      </w:r>
      <w:r w:rsidR="00F71C16" w:rsidRPr="00B91ADB">
        <w:rPr>
          <w:rFonts w:ascii="Times New Roman" w:hAnsi="Times New Roman"/>
          <w:sz w:val="26"/>
          <w:szCs w:val="26"/>
        </w:rPr>
        <w:t>rủi ro</w:t>
      </w:r>
      <w:r w:rsidRPr="00B91ADB">
        <w:rPr>
          <w:rFonts w:ascii="Times New Roman" w:hAnsi="Times New Roman"/>
          <w:sz w:val="26"/>
          <w:szCs w:val="26"/>
        </w:rPr>
        <w:t xml:space="preserve"> được </w:t>
      </w:r>
      <w:r w:rsidR="00150470" w:rsidRPr="00B91ADB">
        <w:rPr>
          <w:rFonts w:ascii="Times New Roman" w:hAnsi="Times New Roman"/>
          <w:sz w:val="26"/>
          <w:szCs w:val="26"/>
        </w:rPr>
        <w:t>thông tin</w:t>
      </w:r>
      <w:r w:rsidRPr="00B91ADB">
        <w:rPr>
          <w:rFonts w:ascii="Times New Roman" w:hAnsi="Times New Roman"/>
          <w:sz w:val="26"/>
          <w:szCs w:val="26"/>
        </w:rPr>
        <w:t xml:space="preserve"> kịp thời.</w:t>
      </w:r>
    </w:p>
    <w:p w:rsidR="00383AA2" w:rsidRPr="000D75C2" w:rsidRDefault="00383AA2"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Các thông tin </w:t>
      </w:r>
      <w:r w:rsidR="00150470" w:rsidRPr="00B91ADB">
        <w:rPr>
          <w:rFonts w:ascii="Times New Roman" w:hAnsi="Times New Roman"/>
          <w:sz w:val="26"/>
          <w:szCs w:val="26"/>
        </w:rPr>
        <w:t xml:space="preserve">về </w:t>
      </w:r>
      <w:r w:rsidRPr="00B91ADB">
        <w:rPr>
          <w:rFonts w:ascii="Times New Roman" w:hAnsi="Times New Roman"/>
          <w:sz w:val="26"/>
          <w:szCs w:val="26"/>
        </w:rPr>
        <w:t xml:space="preserve">khí hậu sẽ được </w:t>
      </w:r>
      <w:r w:rsidR="00150470" w:rsidRPr="00B91ADB">
        <w:rPr>
          <w:rFonts w:ascii="Times New Roman" w:hAnsi="Times New Roman"/>
          <w:sz w:val="26"/>
          <w:szCs w:val="26"/>
        </w:rPr>
        <w:t xml:space="preserve">Tư </w:t>
      </w:r>
      <w:r w:rsidR="00F71C16" w:rsidRPr="00B91ADB">
        <w:rPr>
          <w:rFonts w:ascii="Times New Roman" w:hAnsi="Times New Roman"/>
          <w:sz w:val="26"/>
          <w:szCs w:val="26"/>
        </w:rPr>
        <w:t xml:space="preserve">vấn </w:t>
      </w:r>
      <w:r w:rsidRPr="00B91ADB">
        <w:rPr>
          <w:rFonts w:ascii="Times New Roman" w:hAnsi="Times New Roman"/>
          <w:sz w:val="26"/>
          <w:szCs w:val="26"/>
        </w:rPr>
        <w:t xml:space="preserve">sử dụng để chuẩn bị </w:t>
      </w:r>
      <w:r w:rsidR="00150470" w:rsidRPr="00B91ADB">
        <w:rPr>
          <w:rFonts w:ascii="Times New Roman" w:hAnsi="Times New Roman"/>
          <w:sz w:val="26"/>
          <w:szCs w:val="26"/>
        </w:rPr>
        <w:t xml:space="preserve">các </w:t>
      </w:r>
      <w:r w:rsidRPr="00B91ADB">
        <w:rPr>
          <w:rFonts w:ascii="Times New Roman" w:hAnsi="Times New Roman"/>
          <w:sz w:val="26"/>
          <w:szCs w:val="26"/>
        </w:rPr>
        <w:t xml:space="preserve">lớp </w:t>
      </w:r>
      <w:r w:rsidR="00F71C16" w:rsidRPr="00B91ADB">
        <w:rPr>
          <w:rFonts w:ascii="Times New Roman" w:hAnsi="Times New Roman"/>
          <w:sz w:val="26"/>
          <w:szCs w:val="26"/>
        </w:rPr>
        <w:t>lượng mưa</w:t>
      </w:r>
      <w:r w:rsidRPr="00B91ADB">
        <w:rPr>
          <w:rFonts w:ascii="Times New Roman" w:hAnsi="Times New Roman"/>
          <w:sz w:val="26"/>
          <w:szCs w:val="26"/>
        </w:rPr>
        <w:t xml:space="preserve"> </w:t>
      </w:r>
      <w:r w:rsidR="00150470" w:rsidRPr="00B91ADB">
        <w:rPr>
          <w:rFonts w:ascii="Times New Roman" w:hAnsi="Times New Roman"/>
          <w:sz w:val="26"/>
          <w:szCs w:val="26"/>
        </w:rPr>
        <w:t xml:space="preserve">mới </w:t>
      </w:r>
      <w:r w:rsidRPr="00B91ADB">
        <w:rPr>
          <w:rFonts w:ascii="Times New Roman" w:hAnsi="Times New Roman"/>
          <w:sz w:val="26"/>
          <w:szCs w:val="26"/>
        </w:rPr>
        <w:t xml:space="preserve">và đưa vào mô hình thủy văn để dự đoán </w:t>
      </w:r>
      <w:r w:rsidR="00150470" w:rsidRPr="00B91ADB">
        <w:rPr>
          <w:rFonts w:ascii="Times New Roman" w:hAnsi="Times New Roman"/>
          <w:sz w:val="26"/>
          <w:szCs w:val="26"/>
        </w:rPr>
        <w:t xml:space="preserve">khí hậu </w:t>
      </w:r>
      <w:r w:rsidRPr="00B91ADB">
        <w:rPr>
          <w:rFonts w:ascii="Times New Roman" w:hAnsi="Times New Roman"/>
          <w:sz w:val="26"/>
          <w:szCs w:val="26"/>
        </w:rPr>
        <w:t>tương lai và các kịch bản phát thải.</w:t>
      </w:r>
    </w:p>
    <w:p w:rsidR="00992597" w:rsidRPr="000D75C2" w:rsidRDefault="001C20D9" w:rsidP="00405AE7">
      <w:pPr>
        <w:spacing w:before="100" w:beforeAutospacing="1" w:after="100" w:afterAutospacing="1"/>
        <w:rPr>
          <w:rFonts w:ascii="Times New Roman" w:hAnsi="Times New Roman"/>
          <w:b/>
          <w:sz w:val="26"/>
          <w:szCs w:val="26"/>
        </w:rPr>
      </w:pPr>
      <w:r w:rsidRPr="00B91ADB">
        <w:rPr>
          <w:rFonts w:ascii="Times New Roman" w:hAnsi="Times New Roman"/>
          <w:b/>
          <w:sz w:val="26"/>
          <w:szCs w:val="26"/>
        </w:rPr>
        <w:t xml:space="preserve">Bản đồ nguy cơ </w:t>
      </w:r>
      <w:r w:rsidR="004837C5" w:rsidRPr="00B91ADB">
        <w:rPr>
          <w:rFonts w:ascii="Times New Roman" w:hAnsi="Times New Roman"/>
          <w:b/>
          <w:sz w:val="26"/>
          <w:szCs w:val="26"/>
        </w:rPr>
        <w:t>sạt</w:t>
      </w:r>
      <w:r w:rsidRPr="00B91ADB">
        <w:rPr>
          <w:rFonts w:ascii="Times New Roman" w:hAnsi="Times New Roman"/>
          <w:b/>
          <w:sz w:val="26"/>
          <w:szCs w:val="26"/>
        </w:rPr>
        <w:t xml:space="preserve"> lở đất </w:t>
      </w:r>
    </w:p>
    <w:p w:rsidR="00F71C16" w:rsidRPr="000D75C2" w:rsidRDefault="00F71C16"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Cần lập bản đồ nguy cơ </w:t>
      </w:r>
      <w:r w:rsidR="0004111C" w:rsidRPr="00B91ADB">
        <w:rPr>
          <w:rFonts w:ascii="Times New Roman" w:hAnsi="Times New Roman"/>
          <w:sz w:val="26"/>
          <w:szCs w:val="26"/>
        </w:rPr>
        <w:t>tiềm tàng</w:t>
      </w:r>
      <w:r w:rsidR="0004111C" w:rsidRPr="00B91ADB" w:rsidDel="0004111C">
        <w:rPr>
          <w:rFonts w:ascii="Times New Roman" w:hAnsi="Times New Roman"/>
          <w:sz w:val="26"/>
          <w:szCs w:val="26"/>
        </w:rPr>
        <w:t xml:space="preserve"> </w:t>
      </w:r>
      <w:r w:rsidR="0004111C" w:rsidRPr="00B91ADB">
        <w:rPr>
          <w:rFonts w:ascii="Times New Roman" w:hAnsi="Times New Roman"/>
          <w:sz w:val="26"/>
          <w:szCs w:val="26"/>
        </w:rPr>
        <w:t xml:space="preserve">ít </w:t>
      </w:r>
      <w:r w:rsidRPr="00B91ADB">
        <w:rPr>
          <w:rFonts w:ascii="Times New Roman" w:hAnsi="Times New Roman"/>
          <w:sz w:val="26"/>
          <w:szCs w:val="26"/>
        </w:rPr>
        <w:t xml:space="preserve">nhất dựa trên các dữ liệu kỹ thuật sau: (Thêm Yêu cầu dữ liệu) (Ví dụ: </w:t>
      </w:r>
      <w:r w:rsidR="002E0C74" w:rsidRPr="00B91ADB">
        <w:rPr>
          <w:rFonts w:ascii="Times New Roman" w:hAnsi="Times New Roman"/>
          <w:sz w:val="26"/>
          <w:szCs w:val="26"/>
        </w:rPr>
        <w:t xml:space="preserve">Địa </w:t>
      </w:r>
      <w:r w:rsidRPr="00B91ADB">
        <w:rPr>
          <w:rFonts w:ascii="Times New Roman" w:hAnsi="Times New Roman"/>
          <w:sz w:val="26"/>
          <w:szCs w:val="26"/>
        </w:rPr>
        <w:t xml:space="preserve">chất, </w:t>
      </w:r>
      <w:r w:rsidR="002E0C74" w:rsidRPr="00B91ADB">
        <w:rPr>
          <w:rFonts w:ascii="Times New Roman" w:hAnsi="Times New Roman"/>
          <w:sz w:val="26"/>
          <w:szCs w:val="26"/>
        </w:rPr>
        <w:t xml:space="preserve">Địa </w:t>
      </w:r>
      <w:r w:rsidRPr="00B91ADB">
        <w:rPr>
          <w:rFonts w:ascii="Times New Roman" w:hAnsi="Times New Roman"/>
          <w:sz w:val="26"/>
          <w:szCs w:val="26"/>
        </w:rPr>
        <w:t xml:space="preserve">mạo, </w:t>
      </w:r>
      <w:r w:rsidR="00150470" w:rsidRPr="00B91ADB">
        <w:rPr>
          <w:rFonts w:ascii="Times New Roman" w:hAnsi="Times New Roman"/>
          <w:sz w:val="26"/>
          <w:szCs w:val="26"/>
        </w:rPr>
        <w:t>Thảm phủ mặt đất</w:t>
      </w:r>
      <w:r w:rsidRPr="00B91ADB">
        <w:rPr>
          <w:rFonts w:ascii="Times New Roman" w:hAnsi="Times New Roman"/>
          <w:sz w:val="26"/>
          <w:szCs w:val="26"/>
        </w:rPr>
        <w:t xml:space="preserve"> hoặc Sử dụng đất, đứt gãy và </w:t>
      </w:r>
      <w:r w:rsidR="002E0C74" w:rsidRPr="00B91ADB">
        <w:rPr>
          <w:rFonts w:ascii="Times New Roman" w:hAnsi="Times New Roman"/>
          <w:sz w:val="26"/>
          <w:szCs w:val="26"/>
        </w:rPr>
        <w:t>đới phá hủy</w:t>
      </w:r>
      <w:r w:rsidRPr="00B91ADB">
        <w:rPr>
          <w:rFonts w:ascii="Times New Roman" w:hAnsi="Times New Roman"/>
          <w:sz w:val="26"/>
          <w:szCs w:val="26"/>
        </w:rPr>
        <w:t xml:space="preserve">, </w:t>
      </w:r>
      <w:r w:rsidR="002E0C74" w:rsidRPr="00B91ADB">
        <w:rPr>
          <w:rFonts w:ascii="Times New Roman" w:hAnsi="Times New Roman"/>
          <w:sz w:val="26"/>
          <w:szCs w:val="26"/>
        </w:rPr>
        <w:t xml:space="preserve">Phong </w:t>
      </w:r>
      <w:r w:rsidRPr="00B91ADB">
        <w:rPr>
          <w:rFonts w:ascii="Times New Roman" w:hAnsi="Times New Roman"/>
          <w:sz w:val="26"/>
          <w:szCs w:val="26"/>
        </w:rPr>
        <w:t>hóa (</w:t>
      </w:r>
      <w:r w:rsidR="00ED1F96" w:rsidRPr="00B91ADB">
        <w:rPr>
          <w:rFonts w:ascii="Times New Roman" w:hAnsi="Times New Roman"/>
          <w:sz w:val="26"/>
          <w:szCs w:val="26"/>
        </w:rPr>
        <w:t>Các đặc tính của đất</w:t>
      </w:r>
      <w:r w:rsidRPr="00B91ADB">
        <w:rPr>
          <w:rFonts w:ascii="Times New Roman" w:hAnsi="Times New Roman"/>
          <w:sz w:val="26"/>
          <w:szCs w:val="26"/>
        </w:rPr>
        <w:t xml:space="preserve">), Thủy văn, </w:t>
      </w:r>
      <w:r w:rsidR="002E0C74" w:rsidRPr="00B91ADB">
        <w:rPr>
          <w:rFonts w:ascii="Times New Roman" w:hAnsi="Times New Roman"/>
          <w:sz w:val="26"/>
          <w:szCs w:val="26"/>
        </w:rPr>
        <w:t xml:space="preserve">Độ </w:t>
      </w:r>
      <w:r w:rsidR="00ED1F96" w:rsidRPr="00B91ADB">
        <w:rPr>
          <w:rFonts w:ascii="Times New Roman" w:hAnsi="Times New Roman"/>
          <w:sz w:val="26"/>
          <w:szCs w:val="26"/>
        </w:rPr>
        <w:t>dốc</w:t>
      </w:r>
      <w:r w:rsidRPr="00B91ADB">
        <w:rPr>
          <w:rFonts w:ascii="Times New Roman" w:hAnsi="Times New Roman"/>
          <w:sz w:val="26"/>
          <w:szCs w:val="26"/>
        </w:rPr>
        <w:t xml:space="preserve">, </w:t>
      </w:r>
      <w:r w:rsidR="00ED1F96" w:rsidRPr="00B91ADB">
        <w:rPr>
          <w:rFonts w:ascii="Times New Roman" w:hAnsi="Times New Roman"/>
          <w:sz w:val="26"/>
          <w:szCs w:val="26"/>
        </w:rPr>
        <w:t xml:space="preserve">Hướng </w:t>
      </w:r>
      <w:r w:rsidR="002E0C74" w:rsidRPr="00B91ADB">
        <w:rPr>
          <w:rFonts w:ascii="Times New Roman" w:hAnsi="Times New Roman"/>
          <w:sz w:val="26"/>
          <w:szCs w:val="26"/>
        </w:rPr>
        <w:t xml:space="preserve">phơi sườn </w:t>
      </w:r>
      <w:r w:rsidRPr="00B91ADB">
        <w:rPr>
          <w:rFonts w:ascii="Times New Roman" w:hAnsi="Times New Roman"/>
          <w:sz w:val="26"/>
          <w:szCs w:val="26"/>
        </w:rPr>
        <w:t xml:space="preserve">và </w:t>
      </w:r>
      <w:r w:rsidR="00ED1F96" w:rsidRPr="00B91ADB">
        <w:rPr>
          <w:rFonts w:ascii="Times New Roman" w:hAnsi="Times New Roman"/>
          <w:sz w:val="26"/>
          <w:szCs w:val="26"/>
        </w:rPr>
        <w:t>Lượng mưa</w:t>
      </w:r>
      <w:r w:rsidRPr="00B91ADB">
        <w:rPr>
          <w:rFonts w:ascii="Times New Roman" w:hAnsi="Times New Roman"/>
          <w:sz w:val="26"/>
          <w:szCs w:val="26"/>
        </w:rPr>
        <w:t xml:space="preserve">, và </w:t>
      </w:r>
      <w:r w:rsidR="002E0C74" w:rsidRPr="00B91ADB">
        <w:rPr>
          <w:rFonts w:ascii="Times New Roman" w:hAnsi="Times New Roman"/>
          <w:sz w:val="26"/>
          <w:szCs w:val="26"/>
        </w:rPr>
        <w:t xml:space="preserve">các điểm </w:t>
      </w:r>
      <w:r w:rsidRPr="00B91ADB">
        <w:rPr>
          <w:rFonts w:ascii="Times New Roman" w:hAnsi="Times New Roman"/>
          <w:sz w:val="26"/>
          <w:szCs w:val="26"/>
        </w:rPr>
        <w:t>sạt lở đất</w:t>
      </w:r>
      <w:r w:rsidR="00ED1F96" w:rsidRPr="00B91ADB">
        <w:rPr>
          <w:rFonts w:ascii="Times New Roman" w:hAnsi="Times New Roman"/>
          <w:sz w:val="26"/>
          <w:szCs w:val="26"/>
        </w:rPr>
        <w:t xml:space="preserve"> đã xảy ra trước đây</w:t>
      </w:r>
      <w:r w:rsidRPr="00B91ADB">
        <w:rPr>
          <w:rFonts w:ascii="Times New Roman" w:hAnsi="Times New Roman"/>
          <w:sz w:val="26"/>
          <w:szCs w:val="26"/>
        </w:rPr>
        <w:t xml:space="preserve">). Các dữ liệu khác cũng nên được </w:t>
      </w:r>
      <w:r w:rsidR="00ED1F96" w:rsidRPr="00B91ADB">
        <w:rPr>
          <w:rFonts w:ascii="Times New Roman" w:hAnsi="Times New Roman"/>
          <w:sz w:val="26"/>
          <w:szCs w:val="26"/>
        </w:rPr>
        <w:t>tích</w:t>
      </w:r>
      <w:r w:rsidRPr="00B91ADB">
        <w:rPr>
          <w:rFonts w:ascii="Times New Roman" w:hAnsi="Times New Roman"/>
          <w:sz w:val="26"/>
          <w:szCs w:val="26"/>
        </w:rPr>
        <w:t xml:space="preserve"> hợp </w:t>
      </w:r>
      <w:r w:rsidR="002E0C74" w:rsidRPr="00B91ADB">
        <w:rPr>
          <w:rFonts w:ascii="Times New Roman" w:hAnsi="Times New Roman"/>
          <w:sz w:val="26"/>
          <w:szCs w:val="26"/>
        </w:rPr>
        <w:t>khi</w:t>
      </w:r>
      <w:r w:rsidRPr="00B91ADB">
        <w:rPr>
          <w:rFonts w:ascii="Times New Roman" w:hAnsi="Times New Roman"/>
          <w:sz w:val="26"/>
          <w:szCs w:val="26"/>
        </w:rPr>
        <w:t xml:space="preserve"> sẵn </w:t>
      </w:r>
      <w:r w:rsidR="00ED1F96" w:rsidRPr="00B91ADB">
        <w:rPr>
          <w:rFonts w:ascii="Times New Roman" w:hAnsi="Times New Roman"/>
          <w:sz w:val="26"/>
          <w:szCs w:val="26"/>
        </w:rPr>
        <w:t>có</w:t>
      </w:r>
      <w:r w:rsidRPr="00B91ADB">
        <w:rPr>
          <w:rFonts w:ascii="Times New Roman" w:hAnsi="Times New Roman"/>
          <w:sz w:val="26"/>
          <w:szCs w:val="26"/>
        </w:rPr>
        <w:t xml:space="preserve"> thông tin.</w:t>
      </w:r>
    </w:p>
    <w:p w:rsidR="00ED1F96" w:rsidRPr="000D75C2" w:rsidRDefault="00ED1F96"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Các cơ sở dữ liệu </w:t>
      </w:r>
      <w:r w:rsidR="002E0C74" w:rsidRPr="00B91ADB">
        <w:rPr>
          <w:rFonts w:ascii="Times New Roman" w:hAnsi="Times New Roman"/>
          <w:sz w:val="26"/>
          <w:szCs w:val="26"/>
        </w:rPr>
        <w:t xml:space="preserve">về hiểm họa tiềm tang </w:t>
      </w:r>
      <w:r w:rsidRPr="00B91ADB">
        <w:rPr>
          <w:rFonts w:ascii="Times New Roman" w:hAnsi="Times New Roman"/>
          <w:sz w:val="26"/>
          <w:szCs w:val="26"/>
        </w:rPr>
        <w:t xml:space="preserve">và lớp bản đồ cần được điều chỉnh cho khoảng thời gian khác nhau dựa trên dữ liệu lịch sử và dự tính </w:t>
      </w:r>
      <w:r w:rsidR="00E509E5" w:rsidRPr="00B91ADB">
        <w:rPr>
          <w:rFonts w:ascii="Times New Roman" w:hAnsi="Times New Roman"/>
          <w:sz w:val="26"/>
          <w:szCs w:val="26"/>
        </w:rPr>
        <w:t>BĐKH</w:t>
      </w:r>
      <w:r w:rsidRPr="00B91ADB">
        <w:rPr>
          <w:rFonts w:ascii="Times New Roman" w:hAnsi="Times New Roman"/>
          <w:sz w:val="26"/>
          <w:szCs w:val="26"/>
        </w:rPr>
        <w:t xml:space="preserve"> trong tương lai từ GCM</w:t>
      </w:r>
      <w:r w:rsidR="00A96AAF" w:rsidRPr="00B91ADB">
        <w:rPr>
          <w:rFonts w:ascii="Times New Roman" w:hAnsi="Times New Roman"/>
          <w:sz w:val="26"/>
          <w:szCs w:val="26"/>
        </w:rPr>
        <w:t>s</w:t>
      </w:r>
      <w:r w:rsidRPr="00B91ADB">
        <w:rPr>
          <w:rFonts w:ascii="Times New Roman" w:hAnsi="Times New Roman"/>
          <w:sz w:val="26"/>
          <w:szCs w:val="26"/>
        </w:rPr>
        <w:t>, RCM</w:t>
      </w:r>
      <w:r w:rsidR="00A96AAF" w:rsidRPr="00B91ADB">
        <w:rPr>
          <w:rFonts w:ascii="Times New Roman" w:hAnsi="Times New Roman"/>
          <w:sz w:val="26"/>
          <w:szCs w:val="26"/>
        </w:rPr>
        <w:t>s</w:t>
      </w:r>
      <w:r w:rsidRPr="00B91ADB">
        <w:rPr>
          <w:rFonts w:ascii="Times New Roman" w:hAnsi="Times New Roman"/>
          <w:sz w:val="26"/>
          <w:szCs w:val="26"/>
        </w:rPr>
        <w:t xml:space="preserve"> và các mô hình thống kê </w:t>
      </w:r>
      <w:r w:rsidR="00A96AAF" w:rsidRPr="00B91ADB">
        <w:rPr>
          <w:rFonts w:ascii="Times New Roman" w:hAnsi="Times New Roman"/>
          <w:sz w:val="26"/>
          <w:szCs w:val="26"/>
        </w:rPr>
        <w:t xml:space="preserve">sẵn </w:t>
      </w:r>
      <w:r w:rsidRPr="00B91ADB">
        <w:rPr>
          <w:rFonts w:ascii="Times New Roman" w:hAnsi="Times New Roman"/>
          <w:sz w:val="26"/>
          <w:szCs w:val="26"/>
        </w:rPr>
        <w:t xml:space="preserve">có. </w:t>
      </w:r>
      <w:r w:rsidR="00A96AAF" w:rsidRPr="00B91ADB">
        <w:rPr>
          <w:rFonts w:ascii="Times New Roman" w:hAnsi="Times New Roman"/>
          <w:sz w:val="26"/>
          <w:szCs w:val="26"/>
        </w:rPr>
        <w:t>Sẽ thực hiện công tác</w:t>
      </w:r>
      <w:r w:rsidRPr="00B91ADB">
        <w:rPr>
          <w:rFonts w:ascii="Times New Roman" w:hAnsi="Times New Roman"/>
          <w:sz w:val="26"/>
          <w:szCs w:val="26"/>
        </w:rPr>
        <w:t xml:space="preserve"> này bằng cách sử dụng dữ liệu lượng mưa khác nhau từ các mô hình khí hậu để tạo ra các lớp </w:t>
      </w:r>
      <w:r w:rsidR="00A96AAF" w:rsidRPr="00B91ADB">
        <w:rPr>
          <w:rFonts w:ascii="Times New Roman" w:hAnsi="Times New Roman"/>
          <w:sz w:val="26"/>
          <w:szCs w:val="26"/>
        </w:rPr>
        <w:t xml:space="preserve">lượng mưa </w:t>
      </w:r>
      <w:r w:rsidR="002E0C74" w:rsidRPr="00B91ADB">
        <w:rPr>
          <w:rFonts w:ascii="Times New Roman" w:hAnsi="Times New Roman"/>
          <w:sz w:val="26"/>
          <w:szCs w:val="26"/>
        </w:rPr>
        <w:t xml:space="preserve">mới </w:t>
      </w:r>
      <w:r w:rsidR="00A96AAF" w:rsidRPr="00B91ADB">
        <w:rPr>
          <w:rFonts w:ascii="Times New Roman" w:hAnsi="Times New Roman"/>
          <w:sz w:val="26"/>
          <w:szCs w:val="26"/>
        </w:rPr>
        <w:t>trong</w:t>
      </w:r>
      <w:r w:rsidRPr="00B91ADB">
        <w:rPr>
          <w:rFonts w:ascii="Times New Roman" w:hAnsi="Times New Roman"/>
          <w:sz w:val="26"/>
          <w:szCs w:val="26"/>
        </w:rPr>
        <w:t xml:space="preserve"> bản đồ </w:t>
      </w:r>
      <w:r w:rsidR="002E0C74" w:rsidRPr="00B91ADB">
        <w:rPr>
          <w:rFonts w:ascii="Times New Roman" w:hAnsi="Times New Roman"/>
          <w:sz w:val="26"/>
          <w:szCs w:val="26"/>
        </w:rPr>
        <w:t>hiểm họa</w:t>
      </w:r>
      <w:r w:rsidRPr="00B91ADB">
        <w:rPr>
          <w:rFonts w:ascii="Times New Roman" w:hAnsi="Times New Roman"/>
          <w:sz w:val="26"/>
          <w:szCs w:val="26"/>
        </w:rPr>
        <w:t xml:space="preserve"> </w:t>
      </w:r>
      <w:r w:rsidR="002E0C74" w:rsidRPr="00B91ADB">
        <w:rPr>
          <w:rFonts w:ascii="Times New Roman" w:hAnsi="Times New Roman"/>
          <w:sz w:val="26"/>
          <w:szCs w:val="26"/>
        </w:rPr>
        <w:t>trong 3 giai đoạn (hiện tại, 2025 và 2050)</w:t>
      </w:r>
      <w:r w:rsidRPr="00B91ADB">
        <w:rPr>
          <w:rFonts w:ascii="Times New Roman" w:hAnsi="Times New Roman"/>
          <w:sz w:val="26"/>
          <w:szCs w:val="26"/>
        </w:rPr>
        <w:t xml:space="preserve">. </w:t>
      </w:r>
      <w:r w:rsidR="00A96AAF" w:rsidRPr="00B91ADB">
        <w:rPr>
          <w:rFonts w:ascii="Times New Roman" w:hAnsi="Times New Roman"/>
          <w:sz w:val="26"/>
          <w:szCs w:val="26"/>
        </w:rPr>
        <w:t>Công tác</w:t>
      </w:r>
      <w:r w:rsidRPr="00B91ADB">
        <w:rPr>
          <w:rFonts w:ascii="Times New Roman" w:hAnsi="Times New Roman"/>
          <w:sz w:val="26"/>
          <w:szCs w:val="26"/>
        </w:rPr>
        <w:t xml:space="preserve"> này nên bao gồm bất kỳ lớp </w:t>
      </w:r>
      <w:r w:rsidR="00A96AAF" w:rsidRPr="00B91ADB">
        <w:rPr>
          <w:rFonts w:ascii="Times New Roman" w:hAnsi="Times New Roman"/>
          <w:sz w:val="26"/>
          <w:szCs w:val="26"/>
        </w:rPr>
        <w:t>nào</w:t>
      </w:r>
      <w:r w:rsidRPr="00B91ADB">
        <w:rPr>
          <w:rFonts w:ascii="Times New Roman" w:hAnsi="Times New Roman"/>
          <w:sz w:val="26"/>
          <w:szCs w:val="26"/>
        </w:rPr>
        <w:t xml:space="preserve"> sử dụng </w:t>
      </w:r>
      <w:r w:rsidR="00A96AAF" w:rsidRPr="00B91ADB">
        <w:rPr>
          <w:rFonts w:ascii="Times New Roman" w:hAnsi="Times New Roman"/>
          <w:sz w:val="26"/>
          <w:szCs w:val="26"/>
        </w:rPr>
        <w:t>dữ</w:t>
      </w:r>
      <w:r w:rsidRPr="00B91ADB">
        <w:rPr>
          <w:rFonts w:ascii="Times New Roman" w:hAnsi="Times New Roman"/>
          <w:sz w:val="26"/>
          <w:szCs w:val="26"/>
        </w:rPr>
        <w:t xml:space="preserve"> liệu </w:t>
      </w:r>
      <w:r w:rsidR="00A96AAF" w:rsidRPr="00B91ADB">
        <w:rPr>
          <w:rFonts w:ascii="Times New Roman" w:hAnsi="Times New Roman"/>
          <w:sz w:val="26"/>
          <w:szCs w:val="26"/>
        </w:rPr>
        <w:t xml:space="preserve">lượng </w:t>
      </w:r>
      <w:r w:rsidRPr="00B91ADB">
        <w:rPr>
          <w:rFonts w:ascii="Times New Roman" w:hAnsi="Times New Roman"/>
          <w:sz w:val="26"/>
          <w:szCs w:val="26"/>
        </w:rPr>
        <w:t xml:space="preserve">mưa </w:t>
      </w:r>
      <w:r w:rsidR="00A96AAF" w:rsidRPr="00B91ADB">
        <w:rPr>
          <w:rFonts w:ascii="Times New Roman" w:hAnsi="Times New Roman"/>
          <w:sz w:val="26"/>
          <w:szCs w:val="26"/>
        </w:rPr>
        <w:t>làm</w:t>
      </w:r>
      <w:r w:rsidRPr="00B91ADB">
        <w:rPr>
          <w:rFonts w:ascii="Times New Roman" w:hAnsi="Times New Roman"/>
          <w:sz w:val="26"/>
          <w:szCs w:val="26"/>
        </w:rPr>
        <w:t xml:space="preserve"> </w:t>
      </w:r>
      <w:r w:rsidR="00AF44B3" w:rsidRPr="00B91ADB">
        <w:rPr>
          <w:rFonts w:ascii="Times New Roman" w:hAnsi="Times New Roman"/>
          <w:sz w:val="26"/>
          <w:szCs w:val="26"/>
        </w:rPr>
        <w:t xml:space="preserve">dữ liệu </w:t>
      </w:r>
      <w:r w:rsidRPr="00B91ADB">
        <w:rPr>
          <w:rFonts w:ascii="Times New Roman" w:hAnsi="Times New Roman"/>
          <w:sz w:val="26"/>
          <w:szCs w:val="26"/>
        </w:rPr>
        <w:t xml:space="preserve">đầu vào, bao gồm cả việc sử dụng mô hình thủy văn với các giá trị lượng mưa khác nhau cho hai bản đồ </w:t>
      </w:r>
      <w:r w:rsidR="00AF44B3" w:rsidRPr="00B91ADB">
        <w:rPr>
          <w:rFonts w:ascii="Times New Roman" w:hAnsi="Times New Roman"/>
          <w:sz w:val="26"/>
          <w:szCs w:val="26"/>
        </w:rPr>
        <w:t>hiểm họa</w:t>
      </w:r>
      <w:r w:rsidRPr="00B91ADB">
        <w:rPr>
          <w:rFonts w:ascii="Times New Roman" w:hAnsi="Times New Roman"/>
          <w:sz w:val="26"/>
          <w:szCs w:val="26"/>
        </w:rPr>
        <w:t xml:space="preserve"> trong tương lai.</w:t>
      </w:r>
    </w:p>
    <w:p w:rsidR="00F71C16" w:rsidRPr="000D75C2" w:rsidRDefault="00F71C16"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Thu thập dữ liệu có liên quan từ </w:t>
      </w:r>
      <w:r w:rsidR="00AF44B3" w:rsidRPr="00B91ADB">
        <w:rPr>
          <w:rFonts w:ascii="Times New Roman" w:hAnsi="Times New Roman"/>
          <w:sz w:val="26"/>
          <w:szCs w:val="26"/>
        </w:rPr>
        <w:t>các cơ quan, bộ ngành địa phương của</w:t>
      </w:r>
      <w:r w:rsidRPr="00B91ADB">
        <w:rPr>
          <w:rFonts w:ascii="Times New Roman" w:hAnsi="Times New Roman"/>
          <w:sz w:val="26"/>
          <w:szCs w:val="26"/>
        </w:rPr>
        <w:t xml:space="preserve"> Việt Nam </w:t>
      </w:r>
      <w:r w:rsidR="00AF44B3" w:rsidRPr="00B91ADB">
        <w:rPr>
          <w:rFonts w:ascii="Times New Roman" w:hAnsi="Times New Roman"/>
          <w:sz w:val="26"/>
          <w:szCs w:val="26"/>
        </w:rPr>
        <w:t>theo yêu cầu</w:t>
      </w:r>
      <w:r w:rsidRPr="00B91ADB">
        <w:rPr>
          <w:rFonts w:ascii="Times New Roman" w:hAnsi="Times New Roman"/>
          <w:sz w:val="26"/>
          <w:szCs w:val="26"/>
        </w:rPr>
        <w:t xml:space="preserve"> và sau khi phương pháp </w:t>
      </w:r>
      <w:r w:rsidR="00A96AAF" w:rsidRPr="00B91ADB">
        <w:rPr>
          <w:rFonts w:ascii="Times New Roman" w:hAnsi="Times New Roman"/>
          <w:sz w:val="26"/>
          <w:szCs w:val="26"/>
        </w:rPr>
        <w:t xml:space="preserve">luận </w:t>
      </w:r>
      <w:r w:rsidRPr="00B91ADB">
        <w:rPr>
          <w:rFonts w:ascii="Times New Roman" w:hAnsi="Times New Roman"/>
          <w:sz w:val="26"/>
          <w:szCs w:val="26"/>
        </w:rPr>
        <w:t xml:space="preserve">và </w:t>
      </w:r>
      <w:r w:rsidR="00AF44B3" w:rsidRPr="00B91ADB">
        <w:rPr>
          <w:rFonts w:ascii="Times New Roman" w:hAnsi="Times New Roman"/>
          <w:sz w:val="26"/>
          <w:szCs w:val="26"/>
        </w:rPr>
        <w:t>yêu cầu về số</w:t>
      </w:r>
      <w:r w:rsidRPr="00B91ADB">
        <w:rPr>
          <w:rFonts w:ascii="Times New Roman" w:hAnsi="Times New Roman"/>
          <w:sz w:val="26"/>
          <w:szCs w:val="26"/>
        </w:rPr>
        <w:t xml:space="preserve">liệu </w:t>
      </w:r>
      <w:r w:rsidR="00AF44B3" w:rsidRPr="00B91ADB">
        <w:rPr>
          <w:rFonts w:ascii="Times New Roman" w:hAnsi="Times New Roman"/>
          <w:sz w:val="26"/>
          <w:szCs w:val="26"/>
        </w:rPr>
        <w:t xml:space="preserve">đề xuất </w:t>
      </w:r>
      <w:r w:rsidRPr="00B91ADB">
        <w:rPr>
          <w:rFonts w:ascii="Times New Roman" w:hAnsi="Times New Roman"/>
          <w:sz w:val="26"/>
          <w:szCs w:val="26"/>
        </w:rPr>
        <w:t xml:space="preserve">được </w:t>
      </w:r>
      <w:r w:rsidR="00AF44B3" w:rsidRPr="00B91ADB">
        <w:rPr>
          <w:rFonts w:ascii="Times New Roman" w:hAnsi="Times New Roman"/>
          <w:sz w:val="26"/>
          <w:szCs w:val="26"/>
        </w:rPr>
        <w:t>thông qua</w:t>
      </w:r>
      <w:r w:rsidR="00AA26D8" w:rsidRPr="00B91ADB">
        <w:rPr>
          <w:rFonts w:ascii="Times New Roman" w:hAnsi="Times New Roman"/>
          <w:sz w:val="26"/>
          <w:szCs w:val="26"/>
        </w:rPr>
        <w:t>.</w:t>
      </w:r>
    </w:p>
    <w:p w:rsidR="00992597" w:rsidRPr="000D75C2" w:rsidRDefault="001C20D9" w:rsidP="00405AE7">
      <w:pPr>
        <w:spacing w:before="100" w:beforeAutospacing="1" w:after="100" w:afterAutospacing="1"/>
        <w:rPr>
          <w:rFonts w:ascii="Times New Roman" w:hAnsi="Times New Roman"/>
          <w:sz w:val="26"/>
          <w:szCs w:val="26"/>
        </w:rPr>
      </w:pPr>
      <w:r w:rsidRPr="00B91ADB">
        <w:rPr>
          <w:rFonts w:ascii="Times New Roman" w:hAnsi="Times New Roman"/>
          <w:b/>
          <w:sz w:val="26"/>
          <w:szCs w:val="26"/>
        </w:rPr>
        <w:t xml:space="preserve">Bản đồ rủi ro </w:t>
      </w:r>
      <w:r w:rsidR="004837C5" w:rsidRPr="00B91ADB">
        <w:rPr>
          <w:rFonts w:ascii="Times New Roman" w:hAnsi="Times New Roman"/>
          <w:b/>
          <w:sz w:val="26"/>
          <w:szCs w:val="26"/>
        </w:rPr>
        <w:t>sạt</w:t>
      </w:r>
      <w:r w:rsidRPr="00B91ADB">
        <w:rPr>
          <w:rFonts w:ascii="Times New Roman" w:hAnsi="Times New Roman"/>
          <w:b/>
          <w:sz w:val="26"/>
          <w:szCs w:val="26"/>
        </w:rPr>
        <w:t xml:space="preserve"> lở đất </w:t>
      </w:r>
      <w:r w:rsidR="00992597" w:rsidRPr="00B91ADB">
        <w:rPr>
          <w:rFonts w:ascii="Times New Roman" w:hAnsi="Times New Roman"/>
          <w:b/>
          <w:sz w:val="26"/>
          <w:szCs w:val="26"/>
        </w:rPr>
        <w:t>(</w:t>
      </w:r>
      <w:r w:rsidRPr="00B91ADB">
        <w:rPr>
          <w:rFonts w:ascii="Times New Roman" w:hAnsi="Times New Roman"/>
          <w:b/>
          <w:sz w:val="26"/>
          <w:szCs w:val="26"/>
        </w:rPr>
        <w:t>TTDBTT</w:t>
      </w:r>
      <w:r w:rsidR="00992597" w:rsidRPr="00B91ADB">
        <w:rPr>
          <w:rFonts w:ascii="Times New Roman" w:hAnsi="Times New Roman"/>
          <w:b/>
          <w:sz w:val="26"/>
          <w:szCs w:val="26"/>
        </w:rPr>
        <w:t xml:space="preserve"> + </w:t>
      </w:r>
      <w:r w:rsidRPr="00B91ADB">
        <w:rPr>
          <w:rFonts w:ascii="Times New Roman" w:hAnsi="Times New Roman"/>
          <w:b/>
          <w:sz w:val="26"/>
          <w:szCs w:val="26"/>
        </w:rPr>
        <w:t xml:space="preserve">Nguy cơ </w:t>
      </w:r>
      <w:r w:rsidR="0004111C" w:rsidRPr="00B91ADB">
        <w:rPr>
          <w:rFonts w:ascii="Times New Roman" w:hAnsi="Times New Roman"/>
          <w:b/>
          <w:sz w:val="26"/>
          <w:szCs w:val="26"/>
        </w:rPr>
        <w:t>tiềm tàng</w:t>
      </w:r>
      <w:r w:rsidR="00992597" w:rsidRPr="00B91ADB">
        <w:rPr>
          <w:rFonts w:ascii="Times New Roman" w:hAnsi="Times New Roman"/>
          <w:b/>
          <w:sz w:val="26"/>
          <w:szCs w:val="26"/>
        </w:rPr>
        <w:t>)</w:t>
      </w:r>
    </w:p>
    <w:p w:rsidR="00AA26D8" w:rsidRPr="000D75C2" w:rsidRDefault="00AA26D8"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Chuyên gia tư vấn sẽ được cung cấp bản đồ </w:t>
      </w:r>
      <w:r w:rsidR="009A1302" w:rsidRPr="00B91ADB">
        <w:rPr>
          <w:rFonts w:ascii="Times New Roman" w:hAnsi="Times New Roman"/>
          <w:sz w:val="26"/>
          <w:szCs w:val="26"/>
        </w:rPr>
        <w:t xml:space="preserve">CSHT </w:t>
      </w:r>
      <w:r w:rsidRPr="00B91ADB">
        <w:rPr>
          <w:rFonts w:ascii="Times New Roman" w:hAnsi="Times New Roman"/>
          <w:sz w:val="26"/>
          <w:szCs w:val="26"/>
        </w:rPr>
        <w:t xml:space="preserve">có các dữ liệu đánh giá TTDBTT và sử dụng bản đồ này như một lớp trong bản đồ nguy cơ </w:t>
      </w:r>
      <w:r w:rsidR="0004111C" w:rsidRPr="00B91ADB">
        <w:rPr>
          <w:rFonts w:ascii="Times New Roman" w:hAnsi="Times New Roman"/>
          <w:sz w:val="26"/>
          <w:szCs w:val="26"/>
        </w:rPr>
        <w:t>tiềm tàng</w:t>
      </w:r>
      <w:r w:rsidRPr="00B91ADB">
        <w:rPr>
          <w:rFonts w:ascii="Times New Roman" w:hAnsi="Times New Roman"/>
          <w:sz w:val="26"/>
          <w:szCs w:val="26"/>
        </w:rPr>
        <w:t>.</w:t>
      </w:r>
    </w:p>
    <w:p w:rsidR="00AA26D8" w:rsidRPr="000D75C2" w:rsidRDefault="00AA26D8"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Chuyên gia tư vấn cũng sẽ được nhóm thực hiện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rPr>
        <w:t>cung cấp cơ sở dữ liệu về TTDBTT dưới dạng Excel.</w:t>
      </w:r>
    </w:p>
    <w:p w:rsidR="00AA26D8" w:rsidRPr="000D75C2" w:rsidRDefault="00AA26D8"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lastRenderedPageBreak/>
        <w:t xml:space="preserve">Kết hợp các dữ liệu về nguy cơ sạt lở đất với dữ liệu đánh giá TTDBTT để chuẩn bị </w:t>
      </w:r>
      <w:r w:rsidR="005E3C82" w:rsidRPr="00B91ADB">
        <w:rPr>
          <w:rFonts w:ascii="Times New Roman" w:hAnsi="Times New Roman"/>
          <w:sz w:val="26"/>
          <w:szCs w:val="26"/>
        </w:rPr>
        <w:t xml:space="preserve">lập </w:t>
      </w:r>
      <w:r w:rsidRPr="00B91ADB">
        <w:rPr>
          <w:rFonts w:ascii="Times New Roman" w:hAnsi="Times New Roman"/>
          <w:sz w:val="26"/>
          <w:szCs w:val="26"/>
        </w:rPr>
        <w:t xml:space="preserve">bản đồ </w:t>
      </w:r>
      <w:r w:rsidR="005E3C82" w:rsidRPr="00B91ADB">
        <w:rPr>
          <w:rFonts w:ascii="Times New Roman" w:hAnsi="Times New Roman"/>
          <w:sz w:val="26"/>
          <w:szCs w:val="26"/>
        </w:rPr>
        <w:t>rủi ro cấp</w:t>
      </w:r>
      <w:r w:rsidRPr="00B91ADB">
        <w:rPr>
          <w:rFonts w:ascii="Times New Roman" w:hAnsi="Times New Roman"/>
          <w:sz w:val="26"/>
          <w:szCs w:val="26"/>
        </w:rPr>
        <w:t xml:space="preserve"> khu vực và cấp tỉnh. </w:t>
      </w:r>
      <w:r w:rsidR="005E3C82" w:rsidRPr="00B91ADB">
        <w:rPr>
          <w:rFonts w:ascii="Times New Roman" w:hAnsi="Times New Roman"/>
          <w:sz w:val="26"/>
          <w:szCs w:val="26"/>
        </w:rPr>
        <w:t xml:space="preserve">Công tác này được thực hiện bằng cách chồng </w:t>
      </w:r>
      <w:r w:rsidR="00523911" w:rsidRPr="00B91ADB">
        <w:rPr>
          <w:rFonts w:ascii="Times New Roman" w:hAnsi="Times New Roman"/>
          <w:sz w:val="26"/>
          <w:szCs w:val="26"/>
        </w:rPr>
        <w:t xml:space="preserve">lớp </w:t>
      </w:r>
      <w:r w:rsidR="005E3C82" w:rsidRPr="00B91ADB">
        <w:rPr>
          <w:rFonts w:ascii="Times New Roman" w:hAnsi="Times New Roman"/>
          <w:sz w:val="26"/>
          <w:szCs w:val="26"/>
        </w:rPr>
        <w:t xml:space="preserve">bản đồ </w:t>
      </w:r>
      <w:r w:rsidR="00523911" w:rsidRPr="00B91ADB">
        <w:rPr>
          <w:rFonts w:ascii="Times New Roman" w:hAnsi="Times New Roman"/>
          <w:sz w:val="26"/>
          <w:szCs w:val="26"/>
        </w:rPr>
        <w:t>chỉ số nguy cơ</w:t>
      </w:r>
      <w:r w:rsidR="005E3C82" w:rsidRPr="00B91ADB">
        <w:rPr>
          <w:rFonts w:ascii="Times New Roman" w:hAnsi="Times New Roman"/>
          <w:sz w:val="26"/>
          <w:szCs w:val="26"/>
        </w:rPr>
        <w:t xml:space="preserve"> lên nhau. Bản </w:t>
      </w:r>
      <w:r w:rsidRPr="00B91ADB">
        <w:rPr>
          <w:rFonts w:ascii="Times New Roman" w:hAnsi="Times New Roman"/>
          <w:sz w:val="26"/>
          <w:szCs w:val="26"/>
        </w:rPr>
        <w:t>đồ cuối cùng sẽ hiển thị hai lớp</w:t>
      </w:r>
      <w:r w:rsidR="005E3C82" w:rsidRPr="00B91ADB">
        <w:rPr>
          <w:rFonts w:ascii="Times New Roman" w:hAnsi="Times New Roman"/>
          <w:sz w:val="26"/>
          <w:szCs w:val="26"/>
        </w:rPr>
        <w:t>: 1 lớp</w:t>
      </w:r>
      <w:r w:rsidRPr="00B91ADB">
        <w:rPr>
          <w:rFonts w:ascii="Times New Roman" w:hAnsi="Times New Roman"/>
          <w:sz w:val="26"/>
          <w:szCs w:val="26"/>
        </w:rPr>
        <w:t xml:space="preserve"> chỉ số </w:t>
      </w:r>
      <w:r w:rsidR="005E3C82" w:rsidRPr="00B91ADB">
        <w:rPr>
          <w:rFonts w:ascii="Times New Roman" w:hAnsi="Times New Roman"/>
          <w:sz w:val="26"/>
          <w:szCs w:val="26"/>
        </w:rPr>
        <w:t>đánh giá TTDBTT</w:t>
      </w:r>
      <w:r w:rsidRPr="00B91ADB">
        <w:rPr>
          <w:rFonts w:ascii="Times New Roman" w:hAnsi="Times New Roman"/>
          <w:sz w:val="26"/>
          <w:szCs w:val="26"/>
        </w:rPr>
        <w:t xml:space="preserve"> và </w:t>
      </w:r>
      <w:r w:rsidR="005E3C82" w:rsidRPr="00B91ADB">
        <w:rPr>
          <w:rFonts w:ascii="Times New Roman" w:hAnsi="Times New Roman"/>
          <w:sz w:val="26"/>
          <w:szCs w:val="26"/>
        </w:rPr>
        <w:t xml:space="preserve">1 lớp </w:t>
      </w:r>
      <w:r w:rsidRPr="00B91ADB">
        <w:rPr>
          <w:rFonts w:ascii="Times New Roman" w:hAnsi="Times New Roman"/>
          <w:sz w:val="26"/>
          <w:szCs w:val="26"/>
        </w:rPr>
        <w:t xml:space="preserve">chỉ số </w:t>
      </w:r>
      <w:r w:rsidR="005E3C82" w:rsidRPr="00B91ADB">
        <w:rPr>
          <w:rFonts w:ascii="Times New Roman" w:hAnsi="Times New Roman"/>
          <w:sz w:val="26"/>
          <w:szCs w:val="26"/>
        </w:rPr>
        <w:t xml:space="preserve">nguy cơ </w:t>
      </w:r>
      <w:r w:rsidRPr="00B91ADB">
        <w:rPr>
          <w:rFonts w:ascii="Times New Roman" w:hAnsi="Times New Roman"/>
          <w:sz w:val="26"/>
          <w:szCs w:val="26"/>
        </w:rPr>
        <w:t xml:space="preserve">để </w:t>
      </w:r>
      <w:r w:rsidR="005E3C82" w:rsidRPr="00B91ADB">
        <w:rPr>
          <w:rFonts w:ascii="Times New Roman" w:hAnsi="Times New Roman"/>
          <w:sz w:val="26"/>
          <w:szCs w:val="26"/>
        </w:rPr>
        <w:t>thể hiện mức độ</w:t>
      </w:r>
      <w:r w:rsidRPr="00B91ADB">
        <w:rPr>
          <w:rFonts w:ascii="Times New Roman" w:hAnsi="Times New Roman"/>
          <w:sz w:val="26"/>
          <w:szCs w:val="26"/>
        </w:rPr>
        <w:t xml:space="preserve"> rủi ro.</w:t>
      </w:r>
    </w:p>
    <w:p w:rsidR="005E3C82" w:rsidRPr="000D75C2" w:rsidRDefault="005E3C82"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Một </w:t>
      </w:r>
      <w:r w:rsidR="00445DD2" w:rsidRPr="00B91ADB">
        <w:rPr>
          <w:rFonts w:ascii="Times New Roman" w:hAnsi="Times New Roman"/>
          <w:sz w:val="26"/>
          <w:szCs w:val="26"/>
        </w:rPr>
        <w:t xml:space="preserve">tập </w:t>
      </w:r>
      <w:r w:rsidRPr="00B91ADB">
        <w:rPr>
          <w:rFonts w:ascii="Times New Roman" w:hAnsi="Times New Roman"/>
          <w:sz w:val="26"/>
          <w:szCs w:val="26"/>
        </w:rPr>
        <w:t xml:space="preserve">bản đồ (trong đó có một </w:t>
      </w:r>
      <w:r w:rsidR="00445DD2" w:rsidRPr="00B91ADB">
        <w:rPr>
          <w:rFonts w:ascii="Times New Roman" w:hAnsi="Times New Roman"/>
          <w:sz w:val="26"/>
          <w:szCs w:val="26"/>
        </w:rPr>
        <w:t xml:space="preserve">bộ </w:t>
      </w:r>
      <w:r w:rsidRPr="00B91ADB">
        <w:rPr>
          <w:rFonts w:ascii="Times New Roman" w:hAnsi="Times New Roman"/>
          <w:sz w:val="26"/>
          <w:szCs w:val="26"/>
        </w:rPr>
        <w:t xml:space="preserve">các bản đồ và hướng dẫn cách sử dụng bản đồ </w:t>
      </w:r>
      <w:r w:rsidR="00445DD2" w:rsidRPr="00B91ADB">
        <w:rPr>
          <w:rFonts w:ascii="Times New Roman" w:hAnsi="Times New Roman"/>
          <w:sz w:val="26"/>
          <w:szCs w:val="26"/>
        </w:rPr>
        <w:t xml:space="preserve">cho việc </w:t>
      </w:r>
      <w:r w:rsidRPr="00B91ADB">
        <w:rPr>
          <w:rFonts w:ascii="Times New Roman" w:hAnsi="Times New Roman"/>
          <w:sz w:val="26"/>
          <w:szCs w:val="26"/>
        </w:rPr>
        <w:t xml:space="preserve">ra quyết định) sẽ được thành lập gồm ít nhất: tất cả các dữ liệu nguy </w:t>
      </w:r>
      <w:r w:rsidR="00C70414" w:rsidRPr="00B91ADB">
        <w:rPr>
          <w:rFonts w:ascii="Times New Roman" w:hAnsi="Times New Roman"/>
          <w:sz w:val="26"/>
          <w:szCs w:val="26"/>
        </w:rPr>
        <w:t>cơ</w:t>
      </w:r>
      <w:r w:rsidRPr="00B91ADB">
        <w:rPr>
          <w:rFonts w:ascii="Times New Roman" w:hAnsi="Times New Roman"/>
          <w:sz w:val="26"/>
          <w:szCs w:val="26"/>
        </w:rPr>
        <w:t xml:space="preserve"> từ tất cả các quan </w:t>
      </w:r>
      <w:r w:rsidR="00445DD2" w:rsidRPr="00B91ADB">
        <w:rPr>
          <w:rFonts w:ascii="Times New Roman" w:hAnsi="Times New Roman"/>
          <w:sz w:val="26"/>
          <w:szCs w:val="26"/>
        </w:rPr>
        <w:t xml:space="preserve">trắc </w:t>
      </w:r>
      <w:r w:rsidRPr="00B91ADB">
        <w:rPr>
          <w:rFonts w:ascii="Times New Roman" w:hAnsi="Times New Roman"/>
          <w:sz w:val="26"/>
          <w:szCs w:val="26"/>
        </w:rPr>
        <w:t>và mô hình khí hậu (GCM</w:t>
      </w:r>
      <w:r w:rsidR="00C70414" w:rsidRPr="00B91ADB">
        <w:rPr>
          <w:rFonts w:ascii="Times New Roman" w:hAnsi="Times New Roman"/>
          <w:sz w:val="26"/>
          <w:szCs w:val="26"/>
        </w:rPr>
        <w:t>s</w:t>
      </w:r>
      <w:r w:rsidRPr="00B91ADB">
        <w:rPr>
          <w:rFonts w:ascii="Times New Roman" w:hAnsi="Times New Roman"/>
          <w:sz w:val="26"/>
          <w:szCs w:val="26"/>
        </w:rPr>
        <w:t>, RCM</w:t>
      </w:r>
      <w:r w:rsidR="00C70414" w:rsidRPr="00B91ADB">
        <w:rPr>
          <w:rFonts w:ascii="Times New Roman" w:hAnsi="Times New Roman"/>
          <w:sz w:val="26"/>
          <w:szCs w:val="26"/>
        </w:rPr>
        <w:t>s</w:t>
      </w:r>
      <w:r w:rsidRPr="00B91ADB">
        <w:rPr>
          <w:rFonts w:ascii="Times New Roman" w:hAnsi="Times New Roman"/>
          <w:sz w:val="26"/>
          <w:szCs w:val="26"/>
        </w:rPr>
        <w:t xml:space="preserve"> và </w:t>
      </w:r>
      <w:r w:rsidR="00445DD2" w:rsidRPr="00B91ADB">
        <w:rPr>
          <w:rFonts w:ascii="Times New Roman" w:hAnsi="Times New Roman"/>
          <w:sz w:val="26"/>
          <w:szCs w:val="26"/>
        </w:rPr>
        <w:t xml:space="preserve">mô hình </w:t>
      </w:r>
      <w:r w:rsidR="00C70414" w:rsidRPr="00B91ADB">
        <w:rPr>
          <w:rFonts w:ascii="Times New Roman" w:hAnsi="Times New Roman"/>
          <w:sz w:val="26"/>
          <w:szCs w:val="26"/>
        </w:rPr>
        <w:t>chi tiết</w:t>
      </w:r>
      <w:r w:rsidR="00445DD2" w:rsidRPr="00B91ADB">
        <w:rPr>
          <w:rFonts w:ascii="Times New Roman" w:hAnsi="Times New Roman"/>
          <w:sz w:val="26"/>
          <w:szCs w:val="26"/>
        </w:rPr>
        <w:t xml:space="preserve"> hóa thống kê</w:t>
      </w:r>
      <w:r w:rsidRPr="00B91ADB">
        <w:rPr>
          <w:rFonts w:ascii="Times New Roman" w:hAnsi="Times New Roman"/>
          <w:sz w:val="26"/>
          <w:szCs w:val="26"/>
        </w:rPr>
        <w:t xml:space="preserve">), các dữ liệu </w:t>
      </w:r>
      <w:r w:rsidR="00C70414" w:rsidRPr="00B91ADB">
        <w:rPr>
          <w:rFonts w:ascii="Times New Roman" w:hAnsi="Times New Roman"/>
          <w:sz w:val="26"/>
          <w:szCs w:val="26"/>
        </w:rPr>
        <w:t xml:space="preserve">đánh giá TTDBTT </w:t>
      </w:r>
      <w:r w:rsidRPr="00B91ADB">
        <w:rPr>
          <w:rFonts w:ascii="Times New Roman" w:hAnsi="Times New Roman"/>
          <w:sz w:val="26"/>
          <w:szCs w:val="26"/>
        </w:rPr>
        <w:t xml:space="preserve">và các chỉ số </w:t>
      </w:r>
      <w:r w:rsidR="00C70414" w:rsidRPr="00B91ADB">
        <w:rPr>
          <w:rFonts w:ascii="Times New Roman" w:hAnsi="Times New Roman"/>
          <w:sz w:val="26"/>
          <w:szCs w:val="26"/>
        </w:rPr>
        <w:t>thu được</w:t>
      </w:r>
      <w:r w:rsidRPr="00B91ADB">
        <w:rPr>
          <w:rFonts w:ascii="Times New Roman" w:hAnsi="Times New Roman"/>
          <w:sz w:val="26"/>
          <w:szCs w:val="26"/>
        </w:rPr>
        <w:t xml:space="preserve">, rủi ro cho hiện tại, </w:t>
      </w:r>
      <w:r w:rsidR="0079238B" w:rsidRPr="00B91ADB">
        <w:rPr>
          <w:rFonts w:ascii="Times New Roman" w:hAnsi="Times New Roman"/>
          <w:sz w:val="26"/>
          <w:szCs w:val="26"/>
        </w:rPr>
        <w:t xml:space="preserve">và cho giai đoạn </w:t>
      </w:r>
      <w:r w:rsidRPr="00B91ADB">
        <w:rPr>
          <w:rFonts w:ascii="Times New Roman" w:hAnsi="Times New Roman"/>
          <w:sz w:val="26"/>
          <w:szCs w:val="26"/>
        </w:rPr>
        <w:t xml:space="preserve">20 và 50 năm trong tương lai. Tất cả các bản đồ </w:t>
      </w:r>
      <w:r w:rsidR="00C70414" w:rsidRPr="00B91ADB">
        <w:rPr>
          <w:rFonts w:ascii="Times New Roman" w:hAnsi="Times New Roman"/>
          <w:sz w:val="26"/>
          <w:szCs w:val="26"/>
        </w:rPr>
        <w:t>rủi ro</w:t>
      </w:r>
      <w:r w:rsidRPr="00B91ADB">
        <w:rPr>
          <w:rFonts w:ascii="Times New Roman" w:hAnsi="Times New Roman"/>
          <w:sz w:val="26"/>
          <w:szCs w:val="26"/>
        </w:rPr>
        <w:t xml:space="preserve"> trong tương lai sẽ gồm một số </w:t>
      </w:r>
      <w:r w:rsidR="0079238B" w:rsidRPr="00B91ADB">
        <w:rPr>
          <w:rFonts w:ascii="Times New Roman" w:hAnsi="Times New Roman"/>
          <w:sz w:val="26"/>
          <w:szCs w:val="26"/>
        </w:rPr>
        <w:t xml:space="preserve">cách trình bày </w:t>
      </w:r>
      <w:r w:rsidRPr="00B91ADB">
        <w:rPr>
          <w:rFonts w:ascii="Times New Roman" w:hAnsi="Times New Roman"/>
          <w:sz w:val="26"/>
          <w:szCs w:val="26"/>
        </w:rPr>
        <w:t xml:space="preserve">trực quan </w:t>
      </w:r>
      <w:r w:rsidR="00C70414" w:rsidRPr="00B91ADB">
        <w:rPr>
          <w:rFonts w:ascii="Times New Roman" w:hAnsi="Times New Roman"/>
          <w:sz w:val="26"/>
          <w:szCs w:val="26"/>
        </w:rPr>
        <w:t>về</w:t>
      </w:r>
      <w:r w:rsidRPr="00B91ADB">
        <w:rPr>
          <w:rFonts w:ascii="Times New Roman" w:hAnsi="Times New Roman"/>
          <w:sz w:val="26"/>
          <w:szCs w:val="26"/>
        </w:rPr>
        <w:t xml:space="preserve"> </w:t>
      </w:r>
      <w:r w:rsidR="00C70414" w:rsidRPr="00B91ADB">
        <w:rPr>
          <w:rFonts w:ascii="Times New Roman" w:hAnsi="Times New Roman"/>
          <w:sz w:val="26"/>
          <w:szCs w:val="26"/>
        </w:rPr>
        <w:t xml:space="preserve">tính bất định </w:t>
      </w:r>
      <w:r w:rsidRPr="00B91ADB">
        <w:rPr>
          <w:rFonts w:ascii="Times New Roman" w:hAnsi="Times New Roman"/>
          <w:sz w:val="26"/>
          <w:szCs w:val="26"/>
        </w:rPr>
        <w:t xml:space="preserve">thông qua việc sử dụng các bản đồ </w:t>
      </w:r>
      <w:r w:rsidR="00C70414" w:rsidRPr="00B91ADB">
        <w:rPr>
          <w:rFonts w:ascii="Times New Roman" w:hAnsi="Times New Roman"/>
          <w:sz w:val="26"/>
          <w:szCs w:val="26"/>
        </w:rPr>
        <w:t>về tính bất định</w:t>
      </w:r>
      <w:r w:rsidRPr="00B91ADB">
        <w:rPr>
          <w:rFonts w:ascii="Times New Roman" w:hAnsi="Times New Roman"/>
          <w:sz w:val="26"/>
          <w:szCs w:val="26"/>
        </w:rPr>
        <w:t xml:space="preserve"> / </w:t>
      </w:r>
      <w:r w:rsidR="00C70414" w:rsidRPr="00B91ADB">
        <w:rPr>
          <w:rFonts w:ascii="Times New Roman" w:hAnsi="Times New Roman"/>
          <w:sz w:val="26"/>
          <w:szCs w:val="26"/>
        </w:rPr>
        <w:t>độ tin cậy</w:t>
      </w:r>
      <w:r w:rsidRPr="00B91ADB">
        <w:rPr>
          <w:rFonts w:ascii="Times New Roman" w:hAnsi="Times New Roman"/>
          <w:sz w:val="26"/>
          <w:szCs w:val="26"/>
        </w:rPr>
        <w:t xml:space="preserve"> hoặc các phương pháp đơn giản khác như đồ thị xác suất </w:t>
      </w:r>
      <w:r w:rsidR="002F44B5" w:rsidRPr="00B91ADB">
        <w:rPr>
          <w:rFonts w:ascii="Times New Roman" w:hAnsi="Times New Roman"/>
          <w:sz w:val="26"/>
          <w:szCs w:val="26"/>
        </w:rPr>
        <w:t>hiển thị</w:t>
      </w:r>
      <w:r w:rsidRPr="00B91ADB">
        <w:rPr>
          <w:rFonts w:ascii="Times New Roman" w:hAnsi="Times New Roman"/>
          <w:sz w:val="26"/>
          <w:szCs w:val="26"/>
        </w:rPr>
        <w:t xml:space="preserve"> </w:t>
      </w:r>
      <w:r w:rsidR="002F44B5" w:rsidRPr="00B91ADB">
        <w:rPr>
          <w:rFonts w:ascii="Times New Roman" w:hAnsi="Times New Roman"/>
          <w:sz w:val="26"/>
          <w:szCs w:val="26"/>
        </w:rPr>
        <w:t>Hàm Phân Phối Tích Lũy</w:t>
      </w:r>
      <w:r w:rsidRPr="00B91ADB">
        <w:rPr>
          <w:rFonts w:ascii="Times New Roman" w:hAnsi="Times New Roman"/>
          <w:sz w:val="26"/>
          <w:szCs w:val="26"/>
        </w:rPr>
        <w:t xml:space="preserve">. Tuy nhiên, nhà thầu phải xác định rõ phương pháp </w:t>
      </w:r>
      <w:r w:rsidR="0079238B" w:rsidRPr="00B91ADB">
        <w:rPr>
          <w:rFonts w:ascii="Times New Roman" w:hAnsi="Times New Roman"/>
          <w:sz w:val="26"/>
          <w:szCs w:val="26"/>
        </w:rPr>
        <w:t xml:space="preserve">luận </w:t>
      </w:r>
      <w:r w:rsidRPr="00B91ADB">
        <w:rPr>
          <w:rFonts w:ascii="Times New Roman" w:hAnsi="Times New Roman"/>
          <w:sz w:val="26"/>
          <w:szCs w:val="26"/>
        </w:rPr>
        <w:t xml:space="preserve">và cách tiếp cận để xác định và trình bày </w:t>
      </w:r>
      <w:r w:rsidR="002F44B5" w:rsidRPr="00B91ADB">
        <w:rPr>
          <w:rFonts w:ascii="Times New Roman" w:hAnsi="Times New Roman"/>
          <w:sz w:val="26"/>
          <w:szCs w:val="26"/>
        </w:rPr>
        <w:t>tính bất định t</w:t>
      </w:r>
      <w:r w:rsidRPr="00B91ADB">
        <w:rPr>
          <w:rFonts w:ascii="Times New Roman" w:hAnsi="Times New Roman"/>
          <w:sz w:val="26"/>
          <w:szCs w:val="26"/>
        </w:rPr>
        <w:t xml:space="preserve">rong đề xuất của </w:t>
      </w:r>
      <w:r w:rsidR="002F44B5" w:rsidRPr="00B91ADB">
        <w:rPr>
          <w:rFonts w:ascii="Times New Roman" w:hAnsi="Times New Roman"/>
          <w:sz w:val="26"/>
          <w:szCs w:val="26"/>
        </w:rPr>
        <w:t>mình</w:t>
      </w:r>
      <w:r w:rsidRPr="00B91ADB">
        <w:rPr>
          <w:rFonts w:ascii="Times New Roman" w:hAnsi="Times New Roman"/>
          <w:sz w:val="26"/>
          <w:szCs w:val="26"/>
        </w:rPr>
        <w:t>.</w:t>
      </w:r>
    </w:p>
    <w:p w:rsidR="009E278D" w:rsidRPr="000D75C2" w:rsidRDefault="00BB1A7B"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Bản </w:t>
      </w:r>
      <w:r w:rsidR="009E278D" w:rsidRPr="00B91ADB">
        <w:rPr>
          <w:rFonts w:ascii="Times New Roman" w:hAnsi="Times New Roman"/>
          <w:sz w:val="26"/>
          <w:szCs w:val="26"/>
        </w:rPr>
        <w:t xml:space="preserve">đồ sẽ gồm bản đồ </w:t>
      </w:r>
      <w:r w:rsidRPr="00B91ADB">
        <w:rPr>
          <w:rFonts w:ascii="Times New Roman" w:hAnsi="Times New Roman"/>
          <w:sz w:val="26"/>
          <w:szCs w:val="26"/>
        </w:rPr>
        <w:t>rủi ro</w:t>
      </w:r>
      <w:r w:rsidR="009E278D" w:rsidRPr="00B91ADB">
        <w:rPr>
          <w:rFonts w:ascii="Times New Roman" w:hAnsi="Times New Roman"/>
          <w:sz w:val="26"/>
          <w:szCs w:val="26"/>
        </w:rPr>
        <w:t xml:space="preserve"> đối với </w:t>
      </w:r>
      <w:r w:rsidRPr="00B91ADB">
        <w:rPr>
          <w:rFonts w:ascii="Times New Roman" w:hAnsi="Times New Roman"/>
          <w:sz w:val="26"/>
          <w:szCs w:val="26"/>
        </w:rPr>
        <w:t>mỗi</w:t>
      </w:r>
      <w:r w:rsidR="009E278D" w:rsidRPr="00B91ADB">
        <w:rPr>
          <w:rFonts w:ascii="Times New Roman" w:hAnsi="Times New Roman"/>
          <w:sz w:val="26"/>
          <w:szCs w:val="26"/>
        </w:rPr>
        <w:t xml:space="preserve"> loại </w:t>
      </w:r>
      <w:r w:rsidR="009A1302" w:rsidRPr="00B91ADB">
        <w:rPr>
          <w:rFonts w:ascii="Times New Roman" w:hAnsi="Times New Roman"/>
          <w:sz w:val="26"/>
          <w:szCs w:val="26"/>
        </w:rPr>
        <w:t xml:space="preserve">CSHT </w:t>
      </w:r>
      <w:r w:rsidR="009E278D" w:rsidRPr="00B91ADB">
        <w:rPr>
          <w:rFonts w:ascii="Times New Roman" w:hAnsi="Times New Roman"/>
          <w:sz w:val="26"/>
          <w:szCs w:val="26"/>
        </w:rPr>
        <w:t xml:space="preserve">(Ví dụ: đường giao thông, </w:t>
      </w:r>
      <w:r w:rsidRPr="00B91ADB">
        <w:rPr>
          <w:rFonts w:ascii="Times New Roman" w:hAnsi="Times New Roman"/>
          <w:sz w:val="26"/>
          <w:szCs w:val="26"/>
        </w:rPr>
        <w:t>công trình</w:t>
      </w:r>
      <w:r w:rsidR="009E278D" w:rsidRPr="00B91ADB">
        <w:rPr>
          <w:rFonts w:ascii="Times New Roman" w:hAnsi="Times New Roman"/>
          <w:sz w:val="26"/>
          <w:szCs w:val="26"/>
        </w:rPr>
        <w:t xml:space="preserve"> kè, thủy lợi: hồ chứa, kênh mương, đập tràn) và </w:t>
      </w:r>
      <w:r w:rsidRPr="00B91ADB">
        <w:rPr>
          <w:rFonts w:ascii="Times New Roman" w:hAnsi="Times New Roman"/>
          <w:sz w:val="26"/>
          <w:szCs w:val="26"/>
        </w:rPr>
        <w:t xml:space="preserve">cho 3 </w:t>
      </w:r>
      <w:r w:rsidR="009E278D" w:rsidRPr="00B91ADB">
        <w:rPr>
          <w:rFonts w:ascii="Times New Roman" w:hAnsi="Times New Roman"/>
          <w:sz w:val="26"/>
          <w:szCs w:val="26"/>
        </w:rPr>
        <w:t xml:space="preserve">khoảng thời gian (Ví dụ: hiện tại, năm 2025, năm 2050). </w:t>
      </w:r>
      <w:r w:rsidRPr="00B91ADB">
        <w:rPr>
          <w:rFonts w:ascii="Times New Roman" w:hAnsi="Times New Roman"/>
          <w:sz w:val="26"/>
          <w:szCs w:val="26"/>
        </w:rPr>
        <w:t>Tỉ lệ</w:t>
      </w:r>
      <w:r w:rsidR="009E278D" w:rsidRPr="00B91ADB">
        <w:rPr>
          <w:rFonts w:ascii="Times New Roman" w:hAnsi="Times New Roman"/>
          <w:sz w:val="26"/>
          <w:szCs w:val="26"/>
        </w:rPr>
        <w:t xml:space="preserve"> của bản đồ </w:t>
      </w:r>
      <w:r w:rsidRPr="00B91ADB">
        <w:rPr>
          <w:rFonts w:ascii="Times New Roman" w:hAnsi="Times New Roman"/>
          <w:sz w:val="26"/>
          <w:szCs w:val="26"/>
        </w:rPr>
        <w:t>nên</w:t>
      </w:r>
      <w:r w:rsidR="009E278D" w:rsidRPr="00B91ADB">
        <w:rPr>
          <w:rFonts w:ascii="Times New Roman" w:hAnsi="Times New Roman"/>
          <w:sz w:val="26"/>
          <w:szCs w:val="26"/>
        </w:rPr>
        <w:t xml:space="preserve"> như sau: (</w:t>
      </w:r>
      <w:r w:rsidR="00646416" w:rsidRPr="00B91ADB">
        <w:rPr>
          <w:rFonts w:ascii="Times New Roman" w:hAnsi="Times New Roman"/>
          <w:sz w:val="26"/>
          <w:szCs w:val="26"/>
        </w:rPr>
        <w:t>chèn yêu cầu tỉ lệ</w:t>
      </w:r>
      <w:r w:rsidR="009E278D" w:rsidRPr="00B91ADB">
        <w:rPr>
          <w:rFonts w:ascii="Times New Roman" w:hAnsi="Times New Roman"/>
          <w:sz w:val="26"/>
          <w:szCs w:val="26"/>
        </w:rPr>
        <w:t>)</w:t>
      </w:r>
    </w:p>
    <w:p w:rsidR="00BB1A7B" w:rsidRPr="000D75C2" w:rsidRDefault="00BB1A7B"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Sử dụng phần mềm lập bản đồ GIS và các phần mềm thích hợp khác như phần mềm thống kê để thành lập các bản đồ rủi ro. Tất cả các file nên lưu ở định dạng mà các phần mềm GIS khác có thể đọc được (ví dụ: định dạng shape file)</w:t>
      </w:r>
    </w:p>
    <w:p w:rsidR="00BB1A7B" w:rsidRPr="000D75C2" w:rsidRDefault="00BB1A7B" w:rsidP="00405AE7">
      <w:pPr>
        <w:numPr>
          <w:ilvl w:val="0"/>
          <w:numId w:val="24"/>
        </w:num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Sử dụng bản đồ địa hình theo tỉ lệ (chèn yêu cầu tỉ lệ) (tối thiểu) </w:t>
      </w:r>
      <w:r w:rsidR="0079238B" w:rsidRPr="00B91ADB">
        <w:rPr>
          <w:rFonts w:ascii="Times New Roman" w:hAnsi="Times New Roman"/>
          <w:sz w:val="26"/>
          <w:szCs w:val="26"/>
        </w:rPr>
        <w:t>làm</w:t>
      </w:r>
      <w:r w:rsidRPr="00B91ADB">
        <w:rPr>
          <w:rFonts w:ascii="Times New Roman" w:hAnsi="Times New Roman"/>
          <w:sz w:val="26"/>
          <w:szCs w:val="26"/>
        </w:rPr>
        <w:t xml:space="preserve"> tài liệu tham khảo </w:t>
      </w:r>
      <w:r w:rsidR="00646416" w:rsidRPr="00B91ADB">
        <w:rPr>
          <w:rFonts w:ascii="Times New Roman" w:hAnsi="Times New Roman"/>
          <w:sz w:val="26"/>
          <w:szCs w:val="26"/>
        </w:rPr>
        <w:t>để</w:t>
      </w:r>
      <w:r w:rsidRPr="00B91ADB">
        <w:rPr>
          <w:rFonts w:ascii="Times New Roman" w:hAnsi="Times New Roman"/>
          <w:sz w:val="26"/>
          <w:szCs w:val="26"/>
        </w:rPr>
        <w:t xml:space="preserve"> trình bày tất cả các khía cạnh chuyên đề và chuẩn bị </w:t>
      </w:r>
      <w:r w:rsidR="0079238B" w:rsidRPr="00B91ADB">
        <w:rPr>
          <w:rFonts w:ascii="Times New Roman" w:hAnsi="Times New Roman"/>
          <w:sz w:val="26"/>
          <w:szCs w:val="26"/>
        </w:rPr>
        <w:t>các trang in bản đồ</w:t>
      </w:r>
      <w:r w:rsidRPr="00B91ADB">
        <w:rPr>
          <w:rFonts w:ascii="Times New Roman" w:hAnsi="Times New Roman"/>
          <w:sz w:val="26"/>
          <w:szCs w:val="26"/>
        </w:rPr>
        <w:t>.</w:t>
      </w:r>
    </w:p>
    <w:p w:rsidR="00646416" w:rsidRPr="000D75C2" w:rsidRDefault="00646416" w:rsidP="00405AE7">
      <w:pPr>
        <w:spacing w:before="100" w:beforeAutospacing="1" w:after="100" w:afterAutospacing="1"/>
        <w:ind w:left="720"/>
        <w:rPr>
          <w:rFonts w:ascii="Times New Roman" w:hAnsi="Times New Roman"/>
          <w:sz w:val="26"/>
          <w:szCs w:val="26"/>
        </w:rPr>
      </w:pPr>
      <w:r w:rsidRPr="00B91ADB">
        <w:rPr>
          <w:rFonts w:ascii="Times New Roman" w:hAnsi="Times New Roman"/>
          <w:sz w:val="26"/>
          <w:szCs w:val="26"/>
        </w:rPr>
        <w:t xml:space="preserve">Tất cả các thông tin và dữ liệu do </w:t>
      </w:r>
      <w:r w:rsidR="00D90DDD" w:rsidRPr="00B91ADB">
        <w:rPr>
          <w:rFonts w:ascii="Times New Roman" w:hAnsi="Times New Roman"/>
          <w:sz w:val="26"/>
          <w:szCs w:val="26"/>
        </w:rPr>
        <w:t>Đơn vị</w:t>
      </w:r>
      <w:r w:rsidRPr="00B91ADB">
        <w:rPr>
          <w:rFonts w:ascii="Times New Roman" w:hAnsi="Times New Roman"/>
          <w:sz w:val="26"/>
          <w:szCs w:val="26"/>
        </w:rPr>
        <w:t xml:space="preserve"> tư vấn thu thập được phải chia sẻ với tất cả các chuyên gia tư vấn khác liên quan đến dự án này theo định dạng GIS.</w:t>
      </w:r>
    </w:p>
    <w:p w:rsidR="00992597" w:rsidRPr="000D75C2" w:rsidRDefault="00F13634" w:rsidP="00405AE7">
      <w:pPr>
        <w:numPr>
          <w:ilvl w:val="0"/>
          <w:numId w:val="29"/>
        </w:numPr>
        <w:spacing w:before="100" w:beforeAutospacing="1" w:after="100" w:afterAutospacing="1"/>
        <w:rPr>
          <w:rFonts w:ascii="Times New Roman" w:hAnsi="Times New Roman"/>
          <w:b/>
          <w:sz w:val="26"/>
          <w:szCs w:val="26"/>
        </w:rPr>
      </w:pPr>
      <w:r w:rsidRPr="00B91ADB">
        <w:rPr>
          <w:rFonts w:ascii="Times New Roman" w:hAnsi="Times New Roman"/>
          <w:b/>
          <w:sz w:val="26"/>
          <w:szCs w:val="26"/>
        </w:rPr>
        <w:t xml:space="preserve">Công tác </w:t>
      </w:r>
      <w:r w:rsidR="00646416" w:rsidRPr="00B91ADB">
        <w:rPr>
          <w:rFonts w:ascii="Times New Roman" w:hAnsi="Times New Roman"/>
          <w:b/>
          <w:sz w:val="26"/>
          <w:szCs w:val="26"/>
        </w:rPr>
        <w:t>thực địa</w:t>
      </w:r>
    </w:p>
    <w:p w:rsidR="00646416" w:rsidRPr="000D75C2" w:rsidRDefault="00646416"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Mô tả loại hình và số lượng công tác thực địa mà </w:t>
      </w:r>
      <w:r w:rsidR="00843C65" w:rsidRPr="00B91ADB">
        <w:rPr>
          <w:rFonts w:ascii="Times New Roman" w:hAnsi="Times New Roman"/>
          <w:sz w:val="26"/>
          <w:szCs w:val="26"/>
        </w:rPr>
        <w:t>nhóm thực hiện</w:t>
      </w:r>
      <w:r w:rsidRPr="00B91ADB">
        <w:rPr>
          <w:rFonts w:ascii="Times New Roman" w:hAnsi="Times New Roman"/>
          <w:sz w:val="26"/>
          <w:szCs w:val="26"/>
        </w:rPr>
        <w:t xml:space="preserve"> </w:t>
      </w:r>
      <w:r w:rsidR="0022338F" w:rsidRPr="00B91ADB">
        <w:rPr>
          <w:rFonts w:ascii="Times New Roman" w:hAnsi="Times New Roman"/>
          <w:sz w:val="26"/>
          <w:szCs w:val="26"/>
          <w:lang w:val="pt-BR"/>
        </w:rPr>
        <w:t xml:space="preserve">Đánh giá TTDBTT do BĐKH và lập bản đồ rủi ro </w:t>
      </w:r>
      <w:r w:rsidRPr="00B91ADB">
        <w:rPr>
          <w:rFonts w:ascii="Times New Roman" w:hAnsi="Times New Roman"/>
          <w:sz w:val="26"/>
          <w:szCs w:val="26"/>
        </w:rPr>
        <w:t>xác định là cần thiết</w:t>
      </w:r>
    </w:p>
    <w:p w:rsidR="00992597" w:rsidRPr="000D75C2" w:rsidRDefault="00F13634" w:rsidP="00405AE7">
      <w:pPr>
        <w:numPr>
          <w:ilvl w:val="0"/>
          <w:numId w:val="29"/>
        </w:numPr>
        <w:spacing w:before="100" w:beforeAutospacing="1" w:after="100" w:afterAutospacing="1"/>
        <w:rPr>
          <w:rFonts w:ascii="Times New Roman" w:hAnsi="Times New Roman"/>
          <w:b/>
          <w:sz w:val="26"/>
          <w:szCs w:val="26"/>
        </w:rPr>
      </w:pPr>
      <w:r w:rsidRPr="00B91ADB">
        <w:rPr>
          <w:rFonts w:ascii="Times New Roman" w:hAnsi="Times New Roman"/>
          <w:b/>
          <w:sz w:val="26"/>
          <w:szCs w:val="26"/>
        </w:rPr>
        <w:t>Tham vấn</w:t>
      </w:r>
    </w:p>
    <w:p w:rsidR="00843C65" w:rsidRPr="000D75C2" w:rsidRDefault="00843C65"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lang w:val="vi-VN"/>
        </w:rPr>
      </w:pPr>
      <w:r w:rsidRPr="00B91ADB">
        <w:rPr>
          <w:rFonts w:ascii="Times New Roman" w:hAnsi="Times New Roman"/>
          <w:sz w:val="26"/>
          <w:szCs w:val="26"/>
          <w:lang w:val="vi-VN"/>
        </w:rPr>
        <w:t xml:space="preserve">Chuyên gia tư vấn có trách nhiệm chỉnh sửa và hoàn thiện báo cáo dựa trên ý kiến của các thành viên trong nhóm </w:t>
      </w:r>
      <w:r w:rsidRPr="00B91ADB">
        <w:rPr>
          <w:rFonts w:ascii="Times New Roman" w:hAnsi="Times New Roman"/>
          <w:sz w:val="26"/>
          <w:szCs w:val="26"/>
        </w:rPr>
        <w:t xml:space="preserve">thực hiện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vi-VN"/>
        </w:rPr>
        <w:t>;</w:t>
      </w:r>
    </w:p>
    <w:p w:rsidR="00843C65" w:rsidRPr="000D75C2" w:rsidRDefault="00843C65"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lang w:val="vi-VN"/>
        </w:rPr>
      </w:pPr>
      <w:r w:rsidRPr="00B91ADB">
        <w:rPr>
          <w:rFonts w:ascii="Times New Roman" w:hAnsi="Times New Roman"/>
          <w:sz w:val="26"/>
          <w:szCs w:val="26"/>
          <w:lang w:val="vi-VN"/>
        </w:rPr>
        <w:t xml:space="preserve">Tổ chức hội thảo / cuộc họp </w:t>
      </w:r>
      <w:r w:rsidR="00D90DDD" w:rsidRPr="00B91ADB">
        <w:rPr>
          <w:rFonts w:ascii="Times New Roman" w:hAnsi="Times New Roman"/>
          <w:sz w:val="26"/>
          <w:szCs w:val="26"/>
          <w:lang w:val="vi-VN"/>
        </w:rPr>
        <w:t xml:space="preserve">tham vấn </w:t>
      </w:r>
      <w:r w:rsidR="00D90DDD" w:rsidRPr="00B91ADB">
        <w:rPr>
          <w:rFonts w:ascii="Times New Roman" w:hAnsi="Times New Roman"/>
          <w:sz w:val="26"/>
          <w:szCs w:val="26"/>
        </w:rPr>
        <w:t xml:space="preserve"> nửa </w:t>
      </w:r>
      <w:r w:rsidRPr="00B91ADB">
        <w:rPr>
          <w:rFonts w:ascii="Times New Roman" w:hAnsi="Times New Roman"/>
          <w:sz w:val="26"/>
          <w:szCs w:val="26"/>
        </w:rPr>
        <w:t xml:space="preserve">ngày </w:t>
      </w:r>
      <w:r w:rsidRPr="00B91ADB">
        <w:rPr>
          <w:rFonts w:ascii="Times New Roman" w:hAnsi="Times New Roman"/>
          <w:sz w:val="26"/>
          <w:szCs w:val="26"/>
          <w:lang w:val="vi-VN"/>
        </w:rPr>
        <w:t>với các bên liên quan, trong đó ít nhất có</w:t>
      </w:r>
      <w:r w:rsidRPr="00B91ADB">
        <w:rPr>
          <w:rFonts w:ascii="Times New Roman" w:hAnsi="Times New Roman"/>
          <w:sz w:val="26"/>
          <w:szCs w:val="26"/>
        </w:rPr>
        <w:t xml:space="preserve">: </w:t>
      </w:r>
    </w:p>
    <w:p w:rsidR="00843C65" w:rsidRPr="000D75C2" w:rsidRDefault="00D90DDD" w:rsidP="00405AE7">
      <w:pPr>
        <w:widowControl w:val="0"/>
        <w:numPr>
          <w:ilvl w:val="0"/>
          <w:numId w:val="28"/>
        </w:numPr>
        <w:tabs>
          <w:tab w:val="left" w:pos="1134"/>
        </w:tabs>
        <w:autoSpaceDE w:val="0"/>
        <w:autoSpaceDN w:val="0"/>
        <w:adjustRightInd w:val="0"/>
        <w:spacing w:before="100" w:beforeAutospacing="1" w:after="100" w:afterAutospacing="1"/>
        <w:ind w:left="1134" w:hanging="425"/>
        <w:rPr>
          <w:rFonts w:ascii="Times New Roman" w:hAnsi="Times New Roman"/>
          <w:sz w:val="26"/>
          <w:szCs w:val="26"/>
        </w:rPr>
      </w:pPr>
      <w:r w:rsidRPr="00B91ADB">
        <w:rPr>
          <w:rFonts w:ascii="Times New Roman" w:hAnsi="Times New Roman"/>
          <w:sz w:val="26"/>
          <w:szCs w:val="26"/>
        </w:rPr>
        <w:lastRenderedPageBreak/>
        <w:t xml:space="preserve">01 </w:t>
      </w:r>
      <w:r w:rsidR="00843C65" w:rsidRPr="00B91ADB">
        <w:rPr>
          <w:rFonts w:ascii="Times New Roman" w:hAnsi="Times New Roman"/>
          <w:sz w:val="26"/>
          <w:szCs w:val="26"/>
        </w:rPr>
        <w:t xml:space="preserve">hội thảo tham vấn về phương pháp lập bản đồ rủi ro đối với các tỉnh trình diễn, với sự tham gia của các </w:t>
      </w:r>
      <w:r w:rsidRPr="00B91ADB">
        <w:rPr>
          <w:rFonts w:ascii="Times New Roman" w:hAnsi="Times New Roman"/>
          <w:sz w:val="26"/>
          <w:szCs w:val="26"/>
        </w:rPr>
        <w:t>cục – vụ - viện và</w:t>
      </w:r>
      <w:r w:rsidR="00843C65" w:rsidRPr="00B91ADB">
        <w:rPr>
          <w:rFonts w:ascii="Times New Roman" w:hAnsi="Times New Roman"/>
          <w:sz w:val="26"/>
          <w:szCs w:val="26"/>
        </w:rPr>
        <w:t xml:space="preserve"> các tổ chức liên quan; và</w:t>
      </w:r>
    </w:p>
    <w:p w:rsidR="00843C65" w:rsidRPr="000D75C2" w:rsidRDefault="00D90DDD" w:rsidP="00405AE7">
      <w:pPr>
        <w:widowControl w:val="0"/>
        <w:numPr>
          <w:ilvl w:val="0"/>
          <w:numId w:val="28"/>
        </w:numPr>
        <w:tabs>
          <w:tab w:val="left" w:pos="1134"/>
        </w:tabs>
        <w:autoSpaceDE w:val="0"/>
        <w:autoSpaceDN w:val="0"/>
        <w:adjustRightInd w:val="0"/>
        <w:spacing w:before="100" w:beforeAutospacing="1" w:after="100" w:afterAutospacing="1"/>
        <w:ind w:left="1134" w:hanging="425"/>
        <w:rPr>
          <w:rFonts w:ascii="Times New Roman" w:hAnsi="Times New Roman"/>
          <w:sz w:val="26"/>
          <w:szCs w:val="26"/>
        </w:rPr>
      </w:pPr>
      <w:r w:rsidRPr="00B91ADB">
        <w:rPr>
          <w:rFonts w:ascii="Times New Roman" w:hAnsi="Times New Roman"/>
          <w:sz w:val="26"/>
          <w:szCs w:val="26"/>
        </w:rPr>
        <w:t xml:space="preserve">01 </w:t>
      </w:r>
      <w:r w:rsidR="00843C65" w:rsidRPr="00B91ADB">
        <w:rPr>
          <w:rFonts w:ascii="Times New Roman" w:hAnsi="Times New Roman"/>
          <w:sz w:val="26"/>
          <w:szCs w:val="26"/>
        </w:rPr>
        <w:t>hội thảo báo cáo kết quả lập bản đồ rủi ro;</w:t>
      </w:r>
    </w:p>
    <w:p w:rsidR="00843C65" w:rsidRPr="000D75C2" w:rsidRDefault="00843C65"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lang w:val="vi-VN"/>
        </w:rPr>
      </w:pPr>
      <w:r w:rsidRPr="00B91ADB">
        <w:rPr>
          <w:rFonts w:ascii="Times New Roman" w:hAnsi="Times New Roman"/>
          <w:sz w:val="26"/>
          <w:szCs w:val="26"/>
          <w:lang w:val="vi-VN"/>
        </w:rPr>
        <w:t xml:space="preserve">Trình bày và báo cáo trong các cuộc họp, hội thảo liên quan đến </w:t>
      </w:r>
      <w:r w:rsidR="00D90DDD" w:rsidRPr="00B91ADB">
        <w:rPr>
          <w:rFonts w:ascii="Times New Roman" w:hAnsi="Times New Roman"/>
          <w:sz w:val="26"/>
          <w:szCs w:val="26"/>
        </w:rPr>
        <w:t>sản phẩm</w:t>
      </w:r>
      <w:r w:rsidRPr="00B91ADB">
        <w:rPr>
          <w:rFonts w:ascii="Times New Roman" w:hAnsi="Times New Roman"/>
          <w:sz w:val="26"/>
          <w:szCs w:val="26"/>
          <w:lang w:val="vi-VN"/>
        </w:rPr>
        <w:t xml:space="preserve"> đầu ra của chuyên gia tư vấn; </w:t>
      </w:r>
      <w:r w:rsidRPr="00B91ADB">
        <w:rPr>
          <w:rFonts w:ascii="Times New Roman" w:hAnsi="Times New Roman"/>
          <w:sz w:val="26"/>
          <w:szCs w:val="26"/>
        </w:rPr>
        <w:t>xây dựng</w:t>
      </w:r>
      <w:r w:rsidRPr="00B91ADB">
        <w:rPr>
          <w:rFonts w:ascii="Times New Roman" w:hAnsi="Times New Roman"/>
          <w:sz w:val="26"/>
          <w:szCs w:val="26"/>
          <w:lang w:val="vi-VN"/>
        </w:rPr>
        <w:t xml:space="preserve"> </w:t>
      </w:r>
      <w:r w:rsidR="00D90DDD" w:rsidRPr="00B91ADB">
        <w:rPr>
          <w:rFonts w:ascii="Times New Roman" w:hAnsi="Times New Roman"/>
          <w:sz w:val="26"/>
          <w:szCs w:val="26"/>
        </w:rPr>
        <w:t xml:space="preserve">bài giảng </w:t>
      </w:r>
      <w:r w:rsidRPr="00B91ADB">
        <w:rPr>
          <w:rFonts w:ascii="Times New Roman" w:hAnsi="Times New Roman"/>
          <w:sz w:val="26"/>
          <w:szCs w:val="26"/>
          <w:lang w:val="vi-VN"/>
        </w:rPr>
        <w:t xml:space="preserve">và giảng dạy trong các khóa đào tạo / hội thảo </w:t>
      </w:r>
      <w:r w:rsidRPr="00B91ADB">
        <w:rPr>
          <w:rFonts w:ascii="Times New Roman" w:hAnsi="Times New Roman"/>
          <w:sz w:val="26"/>
          <w:szCs w:val="26"/>
        </w:rPr>
        <w:t>nâng cao</w:t>
      </w:r>
      <w:r w:rsidRPr="00B91ADB">
        <w:rPr>
          <w:rFonts w:ascii="Times New Roman" w:hAnsi="Times New Roman"/>
          <w:sz w:val="26"/>
          <w:szCs w:val="26"/>
          <w:lang w:val="vi-VN"/>
        </w:rPr>
        <w:t xml:space="preserve"> năng lực </w:t>
      </w:r>
      <w:r w:rsidR="00D90DDD" w:rsidRPr="00B91ADB">
        <w:rPr>
          <w:rFonts w:ascii="Times New Roman" w:hAnsi="Times New Roman"/>
          <w:sz w:val="26"/>
          <w:szCs w:val="26"/>
        </w:rPr>
        <w:t>về</w:t>
      </w:r>
      <w:r w:rsidRPr="00B91ADB">
        <w:rPr>
          <w:rFonts w:ascii="Times New Roman" w:hAnsi="Times New Roman"/>
          <w:sz w:val="26"/>
          <w:szCs w:val="26"/>
          <w:lang w:val="vi-VN"/>
        </w:rPr>
        <w:t xml:space="preserve"> bản đồ rủi ro cho các cán bộ kỹ thuật; nâng cao nhận thức về </w:t>
      </w:r>
      <w:r w:rsidR="00E509E5" w:rsidRPr="00B91ADB">
        <w:rPr>
          <w:rFonts w:ascii="Times New Roman" w:hAnsi="Times New Roman"/>
          <w:sz w:val="26"/>
          <w:szCs w:val="26"/>
          <w:lang w:val="vi-VN"/>
        </w:rPr>
        <w:t>BĐKH</w:t>
      </w:r>
      <w:r w:rsidRPr="00B91ADB">
        <w:rPr>
          <w:rFonts w:ascii="Times New Roman" w:hAnsi="Times New Roman"/>
          <w:sz w:val="26"/>
          <w:szCs w:val="26"/>
          <w:lang w:val="vi-VN"/>
        </w:rPr>
        <w:t xml:space="preserve"> cho các nhà lãnh đạo, các </w:t>
      </w:r>
      <w:r w:rsidRPr="00B91ADB">
        <w:rPr>
          <w:rFonts w:ascii="Times New Roman" w:hAnsi="Times New Roman"/>
          <w:sz w:val="26"/>
          <w:szCs w:val="26"/>
        </w:rPr>
        <w:t>cấp ra</w:t>
      </w:r>
      <w:r w:rsidRPr="00B91ADB">
        <w:rPr>
          <w:rFonts w:ascii="Times New Roman" w:hAnsi="Times New Roman"/>
          <w:sz w:val="26"/>
          <w:szCs w:val="26"/>
          <w:lang w:val="vi-VN"/>
        </w:rPr>
        <w:t xml:space="preserve"> quyết định;</w:t>
      </w:r>
    </w:p>
    <w:p w:rsidR="00843C65" w:rsidRPr="000D75C2" w:rsidRDefault="00843C65"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lang w:val="vi-VN"/>
        </w:rPr>
      </w:pPr>
      <w:r w:rsidRPr="00B91ADB">
        <w:rPr>
          <w:rFonts w:ascii="Times New Roman" w:hAnsi="Times New Roman"/>
          <w:sz w:val="26"/>
          <w:szCs w:val="26"/>
          <w:lang w:val="vi-VN"/>
        </w:rPr>
        <w:t xml:space="preserve">Trong </w:t>
      </w:r>
      <w:r w:rsidRPr="00B91ADB">
        <w:rPr>
          <w:rFonts w:ascii="Times New Roman" w:hAnsi="Times New Roman"/>
          <w:sz w:val="26"/>
          <w:szCs w:val="26"/>
        </w:rPr>
        <w:t>quá trình thực hiện</w:t>
      </w:r>
      <w:r w:rsidRPr="00B91ADB">
        <w:rPr>
          <w:rFonts w:ascii="Times New Roman" w:hAnsi="Times New Roman"/>
          <w:sz w:val="26"/>
          <w:szCs w:val="26"/>
          <w:lang w:val="vi-VN"/>
        </w:rPr>
        <w:t xml:space="preserve">, chuyên gia tư vấn sẽ </w:t>
      </w:r>
      <w:r w:rsidR="00216E98" w:rsidRPr="00B91ADB">
        <w:rPr>
          <w:rFonts w:ascii="Times New Roman" w:hAnsi="Times New Roman"/>
          <w:sz w:val="26"/>
          <w:szCs w:val="26"/>
        </w:rPr>
        <w:t>phối hợp</w:t>
      </w:r>
      <w:r w:rsidRPr="00B91ADB">
        <w:rPr>
          <w:rFonts w:ascii="Times New Roman" w:hAnsi="Times New Roman"/>
          <w:sz w:val="26"/>
          <w:szCs w:val="26"/>
          <w:lang w:val="vi-VN"/>
        </w:rPr>
        <w:t xml:space="preserve"> chặt chẽ với nhóm thực hiện </w:t>
      </w:r>
      <w:r w:rsidR="0022338F" w:rsidRPr="00B91ADB">
        <w:rPr>
          <w:rFonts w:ascii="Times New Roman" w:hAnsi="Times New Roman"/>
          <w:sz w:val="26"/>
          <w:szCs w:val="26"/>
          <w:lang w:val="pt-BR"/>
        </w:rPr>
        <w:t>Đánh giá TTDBTT do BĐKH và lập bản đồ rủi ro</w:t>
      </w:r>
      <w:r w:rsidRPr="00B91ADB">
        <w:rPr>
          <w:rFonts w:ascii="Times New Roman" w:hAnsi="Times New Roman"/>
          <w:sz w:val="26"/>
          <w:szCs w:val="26"/>
          <w:lang w:val="vi-VN"/>
        </w:rPr>
        <w:t xml:space="preserve">, </w:t>
      </w:r>
      <w:r w:rsidR="00216E98" w:rsidRPr="00B91ADB">
        <w:rPr>
          <w:rFonts w:ascii="Times New Roman" w:hAnsi="Times New Roman"/>
          <w:sz w:val="26"/>
          <w:szCs w:val="26"/>
          <w:lang w:val="vi-VN"/>
        </w:rPr>
        <w:t xml:space="preserve">chuyên gia </w:t>
      </w:r>
      <w:r w:rsidR="00216E98" w:rsidRPr="00B91ADB">
        <w:rPr>
          <w:rFonts w:ascii="Times New Roman" w:hAnsi="Times New Roman"/>
          <w:sz w:val="26"/>
          <w:szCs w:val="26"/>
        </w:rPr>
        <w:t>trong nước</w:t>
      </w:r>
      <w:r w:rsidRPr="00B91ADB">
        <w:rPr>
          <w:rFonts w:ascii="Times New Roman" w:hAnsi="Times New Roman"/>
          <w:sz w:val="26"/>
          <w:szCs w:val="26"/>
          <w:lang w:val="vi-VN"/>
        </w:rPr>
        <w:t xml:space="preserve"> và quốc tế </w:t>
      </w:r>
      <w:r w:rsidR="00216E98" w:rsidRPr="00B91ADB">
        <w:rPr>
          <w:rFonts w:ascii="Times New Roman" w:hAnsi="Times New Roman"/>
          <w:sz w:val="26"/>
          <w:szCs w:val="26"/>
        </w:rPr>
        <w:t xml:space="preserve">do nhóm </w:t>
      </w:r>
      <w:r w:rsidR="00CD07E3" w:rsidRPr="00B91ADB">
        <w:rPr>
          <w:rFonts w:ascii="Times New Roman" w:hAnsi="Times New Roman"/>
          <w:sz w:val="26"/>
          <w:szCs w:val="26"/>
        </w:rPr>
        <w:t xml:space="preserve">thực hiện </w:t>
      </w:r>
      <w:r w:rsidR="0022338F" w:rsidRPr="00B91ADB">
        <w:rPr>
          <w:rFonts w:ascii="Times New Roman" w:hAnsi="Times New Roman"/>
          <w:sz w:val="26"/>
          <w:szCs w:val="26"/>
          <w:lang w:val="pt-BR"/>
        </w:rPr>
        <w:t xml:space="preserve">Đánh giá TTDBTT do BĐKH và lập bản đồ rủi ro </w:t>
      </w:r>
      <w:r w:rsidR="00216E98" w:rsidRPr="00B91ADB">
        <w:rPr>
          <w:rFonts w:ascii="Times New Roman" w:hAnsi="Times New Roman"/>
          <w:sz w:val="26"/>
          <w:szCs w:val="26"/>
        </w:rPr>
        <w:t>mời tham gia.</w:t>
      </w:r>
      <w:r w:rsidRPr="00B91ADB">
        <w:rPr>
          <w:rFonts w:ascii="Times New Roman" w:hAnsi="Times New Roman"/>
          <w:sz w:val="26"/>
          <w:szCs w:val="26"/>
          <w:lang w:val="vi-VN"/>
        </w:rPr>
        <w:t xml:space="preserve"> </w:t>
      </w:r>
    </w:p>
    <w:p w:rsidR="00992597" w:rsidRPr="000D75C2" w:rsidRDefault="004525AB" w:rsidP="00405AE7">
      <w:pPr>
        <w:numPr>
          <w:ilvl w:val="0"/>
          <w:numId w:val="29"/>
        </w:numPr>
        <w:spacing w:before="100" w:beforeAutospacing="1" w:after="100" w:afterAutospacing="1"/>
        <w:rPr>
          <w:rFonts w:ascii="Times New Roman" w:hAnsi="Times New Roman"/>
          <w:b/>
          <w:sz w:val="26"/>
          <w:szCs w:val="26"/>
        </w:rPr>
      </w:pPr>
      <w:r w:rsidRPr="00B91ADB">
        <w:rPr>
          <w:rFonts w:ascii="Times New Roman" w:hAnsi="Times New Roman"/>
          <w:b/>
          <w:sz w:val="26"/>
          <w:szCs w:val="26"/>
        </w:rPr>
        <w:t xml:space="preserve">Xây dựng </w:t>
      </w:r>
      <w:r w:rsidR="00F13634" w:rsidRPr="00B91ADB">
        <w:rPr>
          <w:rFonts w:ascii="Times New Roman" w:hAnsi="Times New Roman"/>
          <w:b/>
          <w:sz w:val="26"/>
          <w:szCs w:val="26"/>
        </w:rPr>
        <w:t>báo cáo</w:t>
      </w:r>
    </w:p>
    <w:p w:rsidR="00216E98" w:rsidRPr="000D75C2" w:rsidRDefault="00216E98"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Đánh giá và xây dựng bản đồ rủi ro cho </w:t>
      </w:r>
      <w:r w:rsidR="009A1302" w:rsidRPr="00B91ADB">
        <w:rPr>
          <w:rFonts w:ascii="Times New Roman" w:hAnsi="Times New Roman"/>
          <w:sz w:val="26"/>
          <w:szCs w:val="26"/>
        </w:rPr>
        <w:t>CSHTNT</w:t>
      </w:r>
      <w:r w:rsidRPr="00B91ADB">
        <w:rPr>
          <w:rFonts w:ascii="Times New Roman" w:hAnsi="Times New Roman"/>
          <w:sz w:val="26"/>
          <w:szCs w:val="26"/>
        </w:rPr>
        <w:t xml:space="preserve"> (bao gồm cả đường giao thông, công trình thủy lợi (đập, hồ chứa, kênh mương), công trình kè) liên quan đến các hiểm họa được lựa chọn do </w:t>
      </w:r>
      <w:r w:rsidR="00E509E5" w:rsidRPr="00B91ADB">
        <w:rPr>
          <w:rFonts w:ascii="Times New Roman" w:hAnsi="Times New Roman"/>
          <w:sz w:val="26"/>
          <w:szCs w:val="26"/>
        </w:rPr>
        <w:t>BĐKH</w:t>
      </w:r>
      <w:r w:rsidRPr="00B91ADB">
        <w:rPr>
          <w:rFonts w:ascii="Times New Roman" w:hAnsi="Times New Roman"/>
          <w:sz w:val="26"/>
          <w:szCs w:val="26"/>
        </w:rPr>
        <w:t xml:space="preserve"> </w:t>
      </w:r>
      <w:r w:rsidR="00CB2BD5" w:rsidRPr="00B91ADB">
        <w:rPr>
          <w:rFonts w:ascii="Times New Roman" w:hAnsi="Times New Roman"/>
          <w:sz w:val="26"/>
          <w:szCs w:val="26"/>
        </w:rPr>
        <w:t xml:space="preserve">tại các tỉnh được lựa chọn theo </w:t>
      </w:r>
      <w:r w:rsidRPr="00B91ADB">
        <w:rPr>
          <w:rFonts w:ascii="Times New Roman" w:hAnsi="Times New Roman"/>
          <w:sz w:val="26"/>
          <w:szCs w:val="26"/>
        </w:rPr>
        <w:t>yêu cầu trong danh sách các sản phẩm cuối cùng (xem Phần 4);</w:t>
      </w:r>
    </w:p>
    <w:p w:rsidR="00216E98" w:rsidRPr="000D75C2" w:rsidRDefault="00216E98"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Chuẩn bị </w:t>
      </w:r>
      <w:r w:rsidR="003B0DBE" w:rsidRPr="00B91ADB">
        <w:rPr>
          <w:rFonts w:ascii="Times New Roman" w:hAnsi="Times New Roman"/>
          <w:sz w:val="26"/>
          <w:szCs w:val="26"/>
        </w:rPr>
        <w:t xml:space="preserve">báo cáo đầu kỳ, giữa kỳ và cuối kỳ </w:t>
      </w:r>
      <w:r w:rsidRPr="00B91ADB">
        <w:rPr>
          <w:rFonts w:ascii="Times New Roman" w:hAnsi="Times New Roman"/>
          <w:sz w:val="26"/>
          <w:szCs w:val="26"/>
        </w:rPr>
        <w:t xml:space="preserve">và báo cáo </w:t>
      </w:r>
      <w:r w:rsidR="003B0DBE" w:rsidRPr="00B91ADB">
        <w:rPr>
          <w:rFonts w:ascii="Times New Roman" w:hAnsi="Times New Roman"/>
          <w:sz w:val="26"/>
          <w:szCs w:val="26"/>
        </w:rPr>
        <w:t>các chuyến đi thực địa</w:t>
      </w:r>
      <w:r w:rsidRPr="00B91ADB">
        <w:rPr>
          <w:rFonts w:ascii="Times New Roman" w:hAnsi="Times New Roman"/>
          <w:sz w:val="26"/>
          <w:szCs w:val="26"/>
        </w:rPr>
        <w:t>;</w:t>
      </w:r>
    </w:p>
    <w:p w:rsidR="00216E98" w:rsidRPr="000D75C2" w:rsidRDefault="00216E98" w:rsidP="00405AE7">
      <w:pPr>
        <w:widowControl w:val="0"/>
        <w:numPr>
          <w:ilvl w:val="0"/>
          <w:numId w:val="24"/>
        </w:numPr>
        <w:autoSpaceDE w:val="0"/>
        <w:autoSpaceDN w:val="0"/>
        <w:adjustRightInd w:val="0"/>
        <w:spacing w:before="100" w:beforeAutospacing="1" w:after="100" w:afterAutospacing="1"/>
        <w:rPr>
          <w:rFonts w:ascii="Times New Roman" w:hAnsi="Times New Roman"/>
          <w:sz w:val="26"/>
          <w:szCs w:val="26"/>
        </w:rPr>
      </w:pPr>
      <w:r w:rsidRPr="00B91ADB">
        <w:rPr>
          <w:rFonts w:ascii="Times New Roman" w:hAnsi="Times New Roman"/>
          <w:sz w:val="26"/>
          <w:szCs w:val="26"/>
        </w:rPr>
        <w:t>Chuẩn bị "</w:t>
      </w:r>
      <w:r w:rsidR="00CB2BD5" w:rsidRPr="00B91ADB">
        <w:rPr>
          <w:rFonts w:ascii="Times New Roman" w:hAnsi="Times New Roman"/>
          <w:sz w:val="26"/>
          <w:szCs w:val="26"/>
        </w:rPr>
        <w:t xml:space="preserve">Tập bản </w:t>
      </w:r>
      <w:r w:rsidR="003B0DBE" w:rsidRPr="00B91ADB">
        <w:rPr>
          <w:rFonts w:ascii="Times New Roman" w:hAnsi="Times New Roman"/>
          <w:sz w:val="26"/>
          <w:szCs w:val="26"/>
        </w:rPr>
        <w:t xml:space="preserve">đồ về Rủi ro </w:t>
      </w:r>
      <w:r w:rsidR="004837C5" w:rsidRPr="00B91ADB">
        <w:rPr>
          <w:rFonts w:ascii="Times New Roman" w:hAnsi="Times New Roman"/>
          <w:sz w:val="26"/>
          <w:szCs w:val="26"/>
        </w:rPr>
        <w:t>sạt</w:t>
      </w:r>
      <w:r w:rsidR="003B0DBE" w:rsidRPr="00B91ADB">
        <w:rPr>
          <w:rFonts w:ascii="Times New Roman" w:hAnsi="Times New Roman"/>
          <w:sz w:val="26"/>
          <w:szCs w:val="26"/>
        </w:rPr>
        <w:t xml:space="preserve"> lở đất</w:t>
      </w:r>
      <w:r w:rsidRPr="00B91ADB">
        <w:rPr>
          <w:rFonts w:ascii="Times New Roman" w:hAnsi="Times New Roman"/>
          <w:sz w:val="26"/>
          <w:szCs w:val="26"/>
        </w:rPr>
        <w:t xml:space="preserve"> </w:t>
      </w:r>
      <w:r w:rsidR="003B0DBE" w:rsidRPr="00B91ADB">
        <w:rPr>
          <w:rFonts w:ascii="Times New Roman" w:hAnsi="Times New Roman"/>
          <w:sz w:val="26"/>
          <w:szCs w:val="26"/>
        </w:rPr>
        <w:t>đối với</w:t>
      </w:r>
      <w:r w:rsidRPr="00B91ADB">
        <w:rPr>
          <w:rFonts w:ascii="Times New Roman" w:hAnsi="Times New Roman"/>
          <w:sz w:val="26"/>
          <w:szCs w:val="26"/>
        </w:rPr>
        <w:t xml:space="preserve"> </w:t>
      </w:r>
      <w:r w:rsidR="009A1302" w:rsidRPr="00B91ADB">
        <w:rPr>
          <w:rFonts w:ascii="Times New Roman" w:hAnsi="Times New Roman"/>
          <w:sz w:val="26"/>
          <w:szCs w:val="26"/>
        </w:rPr>
        <w:t xml:space="preserve">CSHT </w:t>
      </w:r>
      <w:r w:rsidRPr="00B91ADB">
        <w:rPr>
          <w:rFonts w:ascii="Times New Roman" w:hAnsi="Times New Roman"/>
          <w:sz w:val="26"/>
          <w:szCs w:val="26"/>
        </w:rPr>
        <w:t xml:space="preserve">ở </w:t>
      </w:r>
      <w:r w:rsidR="003B0DBE" w:rsidRPr="00B91ADB">
        <w:rPr>
          <w:rFonts w:ascii="Times New Roman" w:hAnsi="Times New Roman"/>
          <w:sz w:val="26"/>
          <w:szCs w:val="26"/>
        </w:rPr>
        <w:t>các tỉnh MNPB</w:t>
      </w:r>
      <w:r w:rsidRPr="00B91ADB">
        <w:rPr>
          <w:rFonts w:ascii="Times New Roman" w:hAnsi="Times New Roman"/>
          <w:sz w:val="26"/>
          <w:szCs w:val="26"/>
        </w:rPr>
        <w:t xml:space="preserve"> Việ</w:t>
      </w:r>
      <w:r w:rsidR="00F60866" w:rsidRPr="00B91ADB">
        <w:rPr>
          <w:rFonts w:ascii="Times New Roman" w:hAnsi="Times New Roman"/>
          <w:sz w:val="26"/>
          <w:szCs w:val="26"/>
        </w:rPr>
        <w:t>t Nam" được thiết kế hoàn chỉnh, thân thiện với người dùng</w:t>
      </w:r>
    </w:p>
    <w:p w:rsidR="00992597" w:rsidRPr="000D75C2" w:rsidRDefault="00992597" w:rsidP="00405AE7">
      <w:pPr>
        <w:spacing w:before="100" w:beforeAutospacing="1" w:after="100" w:afterAutospacing="1"/>
        <w:rPr>
          <w:rFonts w:ascii="Times New Roman" w:hAnsi="Times New Roman"/>
          <w:sz w:val="26"/>
          <w:szCs w:val="26"/>
        </w:rPr>
      </w:pPr>
    </w:p>
    <w:p w:rsidR="00992597" w:rsidRPr="000D75C2" w:rsidRDefault="00992597"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31287B" w:rsidRPr="000D75C2" w:rsidRDefault="0031287B" w:rsidP="00405AE7">
      <w:pPr>
        <w:rPr>
          <w:rFonts w:ascii="Times New Roman" w:hAnsi="Times New Roman"/>
          <w:sz w:val="26"/>
          <w:szCs w:val="26"/>
          <w:lang w:val="pt-BR"/>
        </w:rPr>
      </w:pPr>
    </w:p>
    <w:p w:rsidR="006D065A" w:rsidRPr="000D75C2" w:rsidRDefault="006D065A">
      <w:pPr>
        <w:spacing w:before="0" w:after="0" w:line="240" w:lineRule="auto"/>
        <w:jc w:val="left"/>
        <w:rPr>
          <w:rFonts w:ascii="Times New Roman" w:eastAsia="Times New Roman" w:hAnsi="Times New Roman"/>
          <w:b/>
          <w:sz w:val="26"/>
          <w:szCs w:val="26"/>
          <w:lang w:val="pt-BR"/>
        </w:rPr>
      </w:pPr>
      <w:r w:rsidRPr="000D75C2">
        <w:rPr>
          <w:rFonts w:ascii="Times New Roman" w:eastAsia="Times New Roman" w:hAnsi="Times New Roman"/>
          <w:b/>
          <w:sz w:val="26"/>
          <w:szCs w:val="26"/>
          <w:lang w:val="pt-BR"/>
        </w:rPr>
        <w:br w:type="page"/>
      </w:r>
    </w:p>
    <w:p w:rsidR="002032FA" w:rsidRPr="000D75C2" w:rsidRDefault="002A7665" w:rsidP="00CD07E3">
      <w:pPr>
        <w:pStyle w:val="Heading1"/>
        <w:numPr>
          <w:ilvl w:val="0"/>
          <w:numId w:val="0"/>
        </w:numPr>
        <w:spacing w:line="276" w:lineRule="auto"/>
        <w:ind w:left="432" w:hanging="432"/>
        <w:rPr>
          <w:rFonts w:ascii="Times New Roman" w:hAnsi="Times New Roman"/>
        </w:rPr>
      </w:pPr>
      <w:bookmarkStart w:id="303" w:name="_Toc463427372"/>
      <w:r w:rsidRPr="00B91ADB">
        <w:rPr>
          <w:rFonts w:ascii="Times New Roman" w:hAnsi="Times New Roman"/>
        </w:rPr>
        <w:lastRenderedPageBreak/>
        <w:t xml:space="preserve">Nguồn </w:t>
      </w:r>
      <w:r w:rsidR="00AA1C83" w:rsidRPr="00B91ADB">
        <w:rPr>
          <w:rFonts w:ascii="Times New Roman" w:hAnsi="Times New Roman"/>
        </w:rPr>
        <w:t xml:space="preserve">3: </w:t>
      </w:r>
      <w:r w:rsidRPr="00B91ADB">
        <w:rPr>
          <w:rFonts w:ascii="Times New Roman" w:hAnsi="Times New Roman"/>
        </w:rPr>
        <w:t xml:space="preserve">Kết quả dự tính khí hậu </w:t>
      </w:r>
      <w:r w:rsidR="00087D05" w:rsidRPr="00B91ADB">
        <w:rPr>
          <w:rFonts w:ascii="Times New Roman" w:hAnsi="Times New Roman"/>
        </w:rPr>
        <w:t>cho dự án CRI</w:t>
      </w:r>
      <w:bookmarkEnd w:id="303"/>
      <w:r w:rsidR="00087D05" w:rsidRPr="00B91ADB">
        <w:rPr>
          <w:rFonts w:ascii="Times New Roman" w:hAnsi="Times New Roman"/>
        </w:rPr>
        <w:t xml:space="preserve"> </w:t>
      </w:r>
    </w:p>
    <w:p w:rsidR="00AD0EB6" w:rsidRPr="00B91ADB" w:rsidRDefault="00AD0EB6" w:rsidP="00AD0EB6">
      <w:pPr>
        <w:pStyle w:val="HINH0"/>
        <w:rPr>
          <w:rFonts w:cs="Times New Roman"/>
        </w:rPr>
      </w:pPr>
      <w:bookmarkStart w:id="304" w:name="_Toc453787666"/>
      <w:r w:rsidRPr="00B91ADB">
        <w:rPr>
          <w:rFonts w:cs="Times New Roman"/>
          <w:lang w:val="en-US" w:eastAsia="en-US"/>
        </w:rPr>
        <w:drawing>
          <wp:inline distT="0" distB="0" distL="0" distR="0" wp14:anchorId="456B862A" wp14:editId="4906D019">
            <wp:extent cx="5581015" cy="3752215"/>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05" w:name="_Toc461178417"/>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w:t>
      </w:r>
      <w:r w:rsidRPr="00B91ADB">
        <w:rPr>
          <w:rFonts w:eastAsia="Calibri"/>
          <w:b/>
          <w:bCs/>
          <w:i w:val="0"/>
          <w:iCs w:val="0"/>
          <w:szCs w:val="26"/>
          <w:lang w:val="en-US"/>
        </w:rPr>
        <w:fldChar w:fldCharType="end"/>
      </w:r>
      <w:r w:rsidRPr="00B91ADB">
        <w:rPr>
          <w:rFonts w:eastAsia="Calibri"/>
          <w:b/>
          <w:bCs/>
          <w:i w:val="0"/>
          <w:iCs w:val="0"/>
          <w:szCs w:val="26"/>
          <w:lang w:val="en-US"/>
        </w:rPr>
        <w:t xml:space="preserve">. Bản đồ lượng mưa ngày lớn nhất ứng với </w:t>
      </w:r>
      <w:bookmarkEnd w:id="305"/>
      <w:r w:rsidRPr="000D75C2">
        <w:rPr>
          <w:rFonts w:eastAsia="Calibri"/>
          <w:b/>
          <w:bCs/>
          <w:i w:val="0"/>
          <w:iCs w:val="0"/>
          <w:szCs w:val="26"/>
          <w:lang w:val="en-US"/>
        </w:rPr>
        <w:t>giai đoạn cơ sở</w:t>
      </w:r>
    </w:p>
    <w:p w:rsidR="00AD0EB6" w:rsidRPr="00B91ADB" w:rsidRDefault="00AD0EB6" w:rsidP="00AD0EB6">
      <w:pPr>
        <w:pStyle w:val="HINH0"/>
        <w:rPr>
          <w:rFonts w:cs="Times New Roman"/>
          <w:sz w:val="26"/>
          <w:szCs w:val="26"/>
          <w:lang w:val="en-US" w:eastAsia="en-US"/>
        </w:rPr>
      </w:pPr>
    </w:p>
    <w:p w:rsidR="00AD0EB6" w:rsidRPr="00B91ADB" w:rsidRDefault="00AD0EB6" w:rsidP="00AD0EB6">
      <w:pPr>
        <w:pStyle w:val="HINH0"/>
        <w:rPr>
          <w:rFonts w:cs="Times New Roman"/>
          <w:sz w:val="26"/>
          <w:szCs w:val="26"/>
          <w:lang w:val="en-US" w:eastAsia="en-US"/>
        </w:rPr>
      </w:pPr>
      <w:r w:rsidRPr="00B91ADB">
        <w:rPr>
          <w:rFonts w:cs="Times New Roman"/>
          <w:sz w:val="26"/>
          <w:szCs w:val="26"/>
          <w:lang w:val="en-US" w:eastAsia="en-US"/>
        </w:rPr>
        <w:drawing>
          <wp:inline distT="0" distB="0" distL="0" distR="0" wp14:anchorId="256A3CEE" wp14:editId="77B034E0">
            <wp:extent cx="5581015" cy="3752215"/>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06" w:name="_Toc461178418"/>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2</w:t>
      </w:r>
      <w:r w:rsidRPr="00B91ADB">
        <w:rPr>
          <w:rFonts w:eastAsia="Calibri"/>
          <w:b/>
          <w:bCs/>
          <w:i w:val="0"/>
          <w:iCs w:val="0"/>
          <w:szCs w:val="26"/>
          <w:lang w:val="en-US"/>
        </w:rPr>
        <w:fldChar w:fldCharType="end"/>
      </w:r>
      <w:r w:rsidRPr="00B91ADB">
        <w:rPr>
          <w:rFonts w:eastAsia="Calibri"/>
          <w:b/>
          <w:bCs/>
          <w:i w:val="0"/>
          <w:iCs w:val="0"/>
          <w:szCs w:val="26"/>
          <w:lang w:val="en-US"/>
        </w:rPr>
        <w:t xml:space="preserve">. Bản đồ lượng mưa ngày lớn nhất ứng với kịch bản RCP4.5 thời kỳ đến </w:t>
      </w:r>
      <w:r w:rsidRPr="00B91ADB">
        <w:rPr>
          <w:rFonts w:eastAsia="Calibri"/>
          <w:b/>
          <w:bCs/>
          <w:i w:val="0"/>
          <w:iCs w:val="0"/>
          <w:szCs w:val="26"/>
          <w:lang w:val="en-US"/>
        </w:rPr>
        <w:lastRenderedPageBreak/>
        <w:t>năm 2025</w:t>
      </w:r>
      <w:bookmarkEnd w:id="306"/>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3DE95AFA" wp14:editId="3C540E59">
            <wp:extent cx="5581015" cy="3752215"/>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07" w:name="_Toc461178419"/>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3</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ứng với kịch bản RCP4.5 thời kỳ đến năm 2050</w:t>
      </w:r>
      <w:bookmarkEnd w:id="307"/>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7FB74AE3" wp14:editId="35C0EF82">
            <wp:extent cx="5581015" cy="3752215"/>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08" w:name="_Toc461178420"/>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4</w:t>
      </w:r>
      <w:r w:rsidRPr="00B91ADB">
        <w:rPr>
          <w:rFonts w:eastAsia="Calibri"/>
          <w:b/>
          <w:bCs/>
          <w:i w:val="0"/>
          <w:iCs w:val="0"/>
          <w:szCs w:val="26"/>
          <w:lang w:val="en-US"/>
        </w:rPr>
        <w:fldChar w:fldCharType="end"/>
      </w:r>
      <w:r w:rsidRPr="00B91ADB">
        <w:rPr>
          <w:rFonts w:eastAsia="Calibri"/>
          <w:b/>
          <w:bCs/>
          <w:i w:val="0"/>
          <w:iCs w:val="0"/>
          <w:szCs w:val="26"/>
          <w:lang w:val="en-US"/>
        </w:rPr>
        <w:t xml:space="preserve">. Bản đồ lượng mưa ngày lớn nhất thời kì đến năm 2025 kịch bản </w:t>
      </w:r>
      <w:r w:rsidRPr="00B91ADB">
        <w:rPr>
          <w:rFonts w:eastAsia="Calibri"/>
          <w:b/>
          <w:bCs/>
          <w:i w:val="0"/>
          <w:iCs w:val="0"/>
          <w:szCs w:val="26"/>
          <w:lang w:val="en-US"/>
        </w:rPr>
        <w:lastRenderedPageBreak/>
        <w:t>RCP8.5</w:t>
      </w:r>
      <w:bookmarkEnd w:id="308"/>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45B1309B" wp14:editId="39A2971B">
            <wp:extent cx="5581015" cy="3752215"/>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09" w:name="_Toc461178421"/>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5</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thời kì đến năm 2050 kịch bản RCP8.5</w:t>
      </w:r>
      <w:bookmarkEnd w:id="309"/>
    </w:p>
    <w:p w:rsidR="00AD0EB6" w:rsidRPr="00B91ADB" w:rsidRDefault="00AD0EB6" w:rsidP="00AD0EB6">
      <w:pPr>
        <w:pStyle w:val="HINH0"/>
        <w:rPr>
          <w:rFonts w:cs="Times New Roman"/>
          <w:sz w:val="26"/>
          <w:szCs w:val="26"/>
          <w:lang w:val="en-US" w:eastAsia="en-US"/>
        </w:rPr>
      </w:pPr>
      <w:r w:rsidRPr="00B91ADB">
        <w:rPr>
          <w:rFonts w:cs="Times New Roman"/>
          <w:sz w:val="26"/>
          <w:szCs w:val="26"/>
          <w:lang w:val="en-US" w:eastAsia="en-US"/>
        </w:rPr>
        <w:drawing>
          <wp:inline distT="0" distB="0" distL="0" distR="0" wp14:anchorId="2D8BB6C2" wp14:editId="63EF030C">
            <wp:extent cx="5581015" cy="3752215"/>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10" w:name="_Toc461178422"/>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6</w:t>
      </w:r>
      <w:r w:rsidRPr="00B91ADB">
        <w:rPr>
          <w:rFonts w:eastAsia="Calibri"/>
          <w:b/>
          <w:bCs/>
          <w:i w:val="0"/>
          <w:iCs w:val="0"/>
          <w:szCs w:val="26"/>
          <w:lang w:val="en-US"/>
        </w:rPr>
        <w:fldChar w:fldCharType="end"/>
      </w:r>
      <w:r w:rsidRPr="00B91ADB">
        <w:rPr>
          <w:rFonts w:eastAsia="Calibri"/>
          <w:b/>
          <w:bCs/>
          <w:i w:val="0"/>
          <w:iCs w:val="0"/>
          <w:szCs w:val="26"/>
          <w:lang w:val="en-US"/>
        </w:rPr>
        <w:t xml:space="preserve">. Bản đồ lượng mưa ngày lớn nhất tỉnh Sơn La ứng với </w:t>
      </w:r>
      <w:bookmarkEnd w:id="310"/>
      <w:r w:rsidR="00654F2D" w:rsidRPr="000D75C2">
        <w:rPr>
          <w:rFonts w:eastAsia="Calibri"/>
          <w:b/>
          <w:bCs/>
          <w:i w:val="0"/>
          <w:iCs w:val="0"/>
          <w:szCs w:val="26"/>
          <w:lang w:val="en-US"/>
        </w:rPr>
        <w:t>giai đoạn cơ sở</w:t>
      </w:r>
    </w:p>
    <w:p w:rsidR="00AD0EB6" w:rsidRPr="00B91ADB" w:rsidRDefault="00AD0EB6" w:rsidP="00AD0EB6">
      <w:pPr>
        <w:pStyle w:val="HINH0"/>
        <w:rPr>
          <w:rFonts w:cs="Times New Roman"/>
          <w:sz w:val="26"/>
          <w:szCs w:val="26"/>
          <w:lang w:val="en-US" w:eastAsia="en-US"/>
        </w:rPr>
      </w:pPr>
      <w:r w:rsidRPr="00B91ADB">
        <w:rPr>
          <w:rFonts w:cs="Times New Roman"/>
          <w:sz w:val="26"/>
          <w:szCs w:val="26"/>
          <w:lang w:val="en-US" w:eastAsia="en-US"/>
        </w:rPr>
        <w:lastRenderedPageBreak/>
        <w:drawing>
          <wp:inline distT="0" distB="0" distL="0" distR="0" wp14:anchorId="6354C3A4" wp14:editId="45E25414">
            <wp:extent cx="5581015" cy="3752215"/>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1" w:name="_Toc461178423"/>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7</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Sơn La ứng với kịch bản RCP4.5, thời kỳ đến năm 2025</w:t>
      </w:r>
      <w:bookmarkEnd w:id="311"/>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16C05384" wp14:editId="6B50B708">
            <wp:extent cx="5581015" cy="3752215"/>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2" w:name="_Toc461178424"/>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8</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Sơn La ứng với kịch bản RCP4.5, thời kỳ đến năm 2050</w:t>
      </w:r>
      <w:bookmarkEnd w:id="312"/>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lastRenderedPageBreak/>
        <w:drawing>
          <wp:inline distT="0" distB="0" distL="0" distR="0" wp14:anchorId="128AA412" wp14:editId="6BC50B3F">
            <wp:extent cx="5581015" cy="3752215"/>
            <wp:effectExtent l="0" t="0" r="63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13" w:name="_Toc461178425"/>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9</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Sơn La ứng với kịch bản RCP8.5, thời kỳ đến năm 2025</w:t>
      </w:r>
      <w:bookmarkEnd w:id="313"/>
    </w:p>
    <w:p w:rsidR="00AD0EB6" w:rsidRPr="00B91ADB" w:rsidRDefault="00AD0EB6" w:rsidP="00AD0EB6">
      <w:pPr>
        <w:pStyle w:val="HINH0"/>
        <w:rPr>
          <w:rFonts w:cs="Times New Roman"/>
          <w:sz w:val="26"/>
          <w:szCs w:val="26"/>
          <w:lang w:val="en-US"/>
        </w:rPr>
      </w:pPr>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014D5F62" wp14:editId="1050F0DF">
            <wp:extent cx="5581015" cy="3752215"/>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4" w:name="_Toc461178426"/>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10</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Sơn La ứng với kịch bản RCP8.5, thời kỳ đến năm 2050</w:t>
      </w:r>
      <w:bookmarkEnd w:id="314"/>
    </w:p>
    <w:p w:rsidR="00AD0EB6" w:rsidRPr="00B91ADB" w:rsidRDefault="00AD0EB6" w:rsidP="00AD0EB6">
      <w:pPr>
        <w:pStyle w:val="HINH0"/>
        <w:rPr>
          <w:rFonts w:cs="Times New Roman"/>
          <w:sz w:val="26"/>
          <w:szCs w:val="26"/>
          <w:lang w:val="en-US" w:eastAsia="en-US"/>
        </w:rPr>
      </w:pPr>
      <w:r w:rsidRPr="00B91ADB">
        <w:rPr>
          <w:rFonts w:cs="Times New Roman"/>
          <w:sz w:val="26"/>
          <w:szCs w:val="26"/>
          <w:lang w:val="en-US" w:eastAsia="en-US"/>
        </w:rPr>
        <w:lastRenderedPageBreak/>
        <w:drawing>
          <wp:inline distT="0" distB="0" distL="0" distR="0" wp14:anchorId="0C354C52" wp14:editId="73BD9255">
            <wp:extent cx="5581015" cy="3752215"/>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15" w:name="_Toc461178427"/>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11</w:t>
      </w:r>
      <w:r w:rsidRPr="00B91ADB">
        <w:rPr>
          <w:rFonts w:eastAsia="Calibri"/>
          <w:b/>
          <w:bCs/>
          <w:i w:val="0"/>
          <w:iCs w:val="0"/>
          <w:szCs w:val="26"/>
          <w:lang w:val="en-US"/>
        </w:rPr>
        <w:fldChar w:fldCharType="end"/>
      </w:r>
      <w:r w:rsidRPr="00B91ADB">
        <w:rPr>
          <w:rFonts w:eastAsia="Calibri"/>
          <w:b/>
          <w:bCs/>
          <w:i w:val="0"/>
          <w:iCs w:val="0"/>
          <w:szCs w:val="26"/>
          <w:lang w:val="en-US"/>
        </w:rPr>
        <w:t xml:space="preserve">. Bản đồ lượng mưa ngày lớn nhất tỉnh Bắc Kạn ứng với </w:t>
      </w:r>
      <w:bookmarkEnd w:id="315"/>
      <w:r w:rsidR="00654F2D" w:rsidRPr="000D75C2">
        <w:rPr>
          <w:rFonts w:eastAsia="Calibri"/>
          <w:b/>
          <w:bCs/>
          <w:i w:val="0"/>
          <w:iCs w:val="0"/>
          <w:szCs w:val="26"/>
          <w:lang w:val="en-US"/>
        </w:rPr>
        <w:t>giai đoạn cơ sở</w:t>
      </w:r>
    </w:p>
    <w:p w:rsidR="00AD0EB6" w:rsidRPr="00B91ADB" w:rsidRDefault="00AD0EB6" w:rsidP="00AD0EB6">
      <w:pPr>
        <w:pStyle w:val="HINH0"/>
        <w:rPr>
          <w:rFonts w:cs="Times New Roman"/>
          <w:sz w:val="26"/>
          <w:szCs w:val="26"/>
          <w:lang w:val="en-US" w:eastAsia="en-US"/>
        </w:rPr>
      </w:pPr>
    </w:p>
    <w:p w:rsidR="00AD0EB6" w:rsidRPr="00B91ADB" w:rsidRDefault="00AD0EB6" w:rsidP="00AD0EB6">
      <w:pPr>
        <w:pStyle w:val="HINH0"/>
        <w:rPr>
          <w:rFonts w:cs="Times New Roman"/>
          <w:sz w:val="26"/>
          <w:szCs w:val="26"/>
          <w:lang w:val="en-US" w:eastAsia="en-US"/>
        </w:rPr>
      </w:pPr>
      <w:r w:rsidRPr="00B91ADB">
        <w:rPr>
          <w:rFonts w:cs="Times New Roman"/>
          <w:sz w:val="26"/>
          <w:szCs w:val="26"/>
          <w:lang w:val="en-US" w:eastAsia="en-US"/>
        </w:rPr>
        <w:drawing>
          <wp:inline distT="0" distB="0" distL="0" distR="0" wp14:anchorId="4AA3B356" wp14:editId="0523D46B">
            <wp:extent cx="5581015" cy="3752215"/>
            <wp:effectExtent l="0" t="0" r="635"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6" w:name="_Toc461178428"/>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12</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Bắc Kạn ứng với kịch bản RCP4.5, thời kỳ đến năm 2025</w:t>
      </w:r>
      <w:bookmarkEnd w:id="316"/>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lastRenderedPageBreak/>
        <w:drawing>
          <wp:inline distT="0" distB="0" distL="0" distR="0" wp14:anchorId="4A98CF1B" wp14:editId="634E2E86">
            <wp:extent cx="5581015" cy="3752215"/>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7" w:name="_Toc461178429"/>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13</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Bắc Kạn thời kì đến năm 2050 kịch bản RCP4.5</w:t>
      </w:r>
      <w:bookmarkEnd w:id="317"/>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drawing>
          <wp:inline distT="0" distB="0" distL="0" distR="0" wp14:anchorId="495BC437" wp14:editId="60833D48">
            <wp:extent cx="5581015" cy="3752215"/>
            <wp:effectExtent l="0" t="0" r="63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szCs w:val="26"/>
        </w:rPr>
      </w:pPr>
      <w:bookmarkStart w:id="318" w:name="_Toc461178430"/>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14</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Bắc Kạn thời kì đến năm 2025 kịch bản RCP8.5</w:t>
      </w:r>
      <w:bookmarkEnd w:id="318"/>
    </w:p>
    <w:p w:rsidR="00AD0EB6" w:rsidRPr="00B91ADB" w:rsidRDefault="00AD0EB6" w:rsidP="00AD0EB6">
      <w:pPr>
        <w:pStyle w:val="HINH0"/>
        <w:rPr>
          <w:rFonts w:cs="Times New Roman"/>
          <w:sz w:val="26"/>
          <w:szCs w:val="26"/>
          <w:lang w:val="en-US"/>
        </w:rPr>
      </w:pPr>
      <w:r w:rsidRPr="00B91ADB">
        <w:rPr>
          <w:rFonts w:cs="Times New Roman"/>
          <w:sz w:val="26"/>
          <w:szCs w:val="26"/>
          <w:lang w:val="en-US" w:eastAsia="en-US"/>
        </w:rPr>
        <w:lastRenderedPageBreak/>
        <w:drawing>
          <wp:inline distT="0" distB="0" distL="0" distR="0" wp14:anchorId="25D2E20D" wp14:editId="2636DFF8">
            <wp:extent cx="5581015" cy="3752215"/>
            <wp:effectExtent l="0" t="0" r="63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1015" cy="3752215"/>
                    </a:xfrm>
                    <a:prstGeom prst="rect">
                      <a:avLst/>
                    </a:prstGeom>
                    <a:noFill/>
                    <a:ln>
                      <a:noFill/>
                    </a:ln>
                  </pic:spPr>
                </pic:pic>
              </a:graphicData>
            </a:graphic>
          </wp:inline>
        </w:drawing>
      </w:r>
    </w:p>
    <w:p w:rsidR="00AD0EB6" w:rsidRPr="00B91ADB" w:rsidRDefault="00AD0EB6" w:rsidP="00B91ADB">
      <w:pPr>
        <w:pStyle w:val="StyleFigureAutoCenteredBefore12ptAfter12pt"/>
        <w:spacing w:line="276" w:lineRule="auto"/>
        <w:rPr>
          <w:b/>
          <w:szCs w:val="26"/>
        </w:rPr>
      </w:pPr>
      <w:bookmarkStart w:id="319" w:name="_Toc461178431"/>
      <w:r w:rsidRPr="00B91ADB">
        <w:rPr>
          <w:rFonts w:eastAsia="Calibri"/>
          <w:b/>
          <w:bCs/>
          <w:i w:val="0"/>
          <w:iCs w:val="0"/>
          <w:szCs w:val="26"/>
          <w:lang w:val="en-US"/>
        </w:rPr>
        <w:t xml:space="preserve">Hình </w:t>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STYLEREF 1 \s </w:instrText>
      </w:r>
      <w:r w:rsidRPr="00B91ADB">
        <w:rPr>
          <w:rFonts w:eastAsia="Calibri"/>
          <w:b/>
          <w:bCs/>
          <w:i w:val="0"/>
          <w:iCs w:val="0"/>
          <w:szCs w:val="26"/>
          <w:lang w:val="en-US"/>
        </w:rPr>
        <w:fldChar w:fldCharType="separate"/>
      </w:r>
      <w:r w:rsidR="00C4750C">
        <w:rPr>
          <w:rFonts w:eastAsia="Calibri"/>
          <w:b/>
          <w:bCs/>
          <w:i w:val="0"/>
          <w:iCs w:val="0"/>
          <w:noProof/>
          <w:szCs w:val="26"/>
          <w:lang w:val="en-US"/>
        </w:rPr>
        <w:t>0</w:t>
      </w:r>
      <w:r w:rsidRPr="00B91ADB">
        <w:rPr>
          <w:rFonts w:eastAsia="Calibri"/>
          <w:b/>
          <w:bCs/>
          <w:i w:val="0"/>
          <w:iCs w:val="0"/>
          <w:szCs w:val="26"/>
          <w:lang w:val="en-US"/>
        </w:rPr>
        <w:fldChar w:fldCharType="end"/>
      </w:r>
      <w:r w:rsidRPr="00B91ADB">
        <w:rPr>
          <w:rFonts w:eastAsia="Calibri"/>
          <w:b/>
          <w:bCs/>
          <w:i w:val="0"/>
          <w:iCs w:val="0"/>
          <w:szCs w:val="26"/>
          <w:lang w:val="en-US"/>
        </w:rPr>
        <w:noBreakHyphen/>
      </w:r>
      <w:r w:rsidRPr="00B91ADB">
        <w:rPr>
          <w:rFonts w:eastAsia="Calibri"/>
          <w:b/>
          <w:bCs/>
          <w:i w:val="0"/>
          <w:iCs w:val="0"/>
          <w:szCs w:val="26"/>
          <w:lang w:val="en-US"/>
        </w:rPr>
        <w:fldChar w:fldCharType="begin"/>
      </w:r>
      <w:r w:rsidRPr="00B91ADB">
        <w:rPr>
          <w:rFonts w:eastAsia="Calibri"/>
          <w:b/>
          <w:bCs/>
          <w:i w:val="0"/>
          <w:iCs w:val="0"/>
          <w:szCs w:val="26"/>
          <w:lang w:val="en-US"/>
        </w:rPr>
        <w:instrText xml:space="preserve"> SEQ Hình \* ARABIC \s 1 </w:instrText>
      </w:r>
      <w:r w:rsidRPr="00B91ADB">
        <w:rPr>
          <w:rFonts w:eastAsia="Calibri"/>
          <w:b/>
          <w:bCs/>
          <w:i w:val="0"/>
          <w:iCs w:val="0"/>
          <w:szCs w:val="26"/>
          <w:lang w:val="en-US"/>
        </w:rPr>
        <w:fldChar w:fldCharType="separate"/>
      </w:r>
      <w:r w:rsidR="00C4750C">
        <w:rPr>
          <w:rFonts w:eastAsia="Calibri"/>
          <w:b/>
          <w:bCs/>
          <w:i w:val="0"/>
          <w:iCs w:val="0"/>
          <w:noProof/>
          <w:szCs w:val="26"/>
          <w:lang w:val="en-US"/>
        </w:rPr>
        <w:t>15</w:t>
      </w:r>
      <w:r w:rsidRPr="00B91ADB">
        <w:rPr>
          <w:rFonts w:eastAsia="Calibri"/>
          <w:b/>
          <w:bCs/>
          <w:i w:val="0"/>
          <w:iCs w:val="0"/>
          <w:szCs w:val="26"/>
          <w:lang w:val="en-US"/>
        </w:rPr>
        <w:fldChar w:fldCharType="end"/>
      </w:r>
      <w:r w:rsidRPr="00B91ADB">
        <w:rPr>
          <w:rFonts w:eastAsia="Calibri"/>
          <w:b/>
          <w:bCs/>
          <w:i w:val="0"/>
          <w:iCs w:val="0"/>
          <w:szCs w:val="26"/>
          <w:lang w:val="en-US"/>
        </w:rPr>
        <w:t>. Bản đồ lượng mưa ngày lớn nhất tỉnh Bắc Kạn thời kì đến năm 2050 kịch bản RCP8.5</w:t>
      </w:r>
      <w:bookmarkEnd w:id="319"/>
    </w:p>
    <w:p w:rsidR="004F467A" w:rsidRPr="00B91ADB" w:rsidRDefault="00AD0EB6" w:rsidP="00B91ADB">
      <w:pPr>
        <w:pStyle w:val="StyleFigureAutoCenteredBefore12ptAfter12pt"/>
        <w:spacing w:line="276" w:lineRule="auto"/>
        <w:rPr>
          <w:rFonts w:eastAsia="Calibri"/>
          <w:b/>
          <w:bCs/>
          <w:szCs w:val="26"/>
          <w:lang w:val="en-US"/>
        </w:rPr>
      </w:pPr>
      <w:r w:rsidRPr="00B91ADB">
        <w:rPr>
          <w:rFonts w:eastAsia="Calibri"/>
          <w:b/>
          <w:bCs/>
          <w:i w:val="0"/>
          <w:iCs w:val="0"/>
          <w:szCs w:val="26"/>
          <w:lang w:val="en-US"/>
        </w:rPr>
        <w:t xml:space="preserve"> </w:t>
      </w:r>
      <w:r w:rsidR="004F467A" w:rsidRPr="00B91ADB">
        <w:rPr>
          <w:rFonts w:eastAsia="Calibri"/>
          <w:b/>
          <w:bCs/>
          <w:i w:val="0"/>
          <w:iCs w:val="0"/>
          <w:szCs w:val="26"/>
          <w:lang w:val="en-US"/>
        </w:rPr>
        <w:br w:type="page"/>
      </w:r>
    </w:p>
    <w:p w:rsidR="009121C0" w:rsidRPr="000D75C2" w:rsidRDefault="00F47EF5" w:rsidP="00405AE7">
      <w:pPr>
        <w:pStyle w:val="Heading1"/>
        <w:numPr>
          <w:ilvl w:val="0"/>
          <w:numId w:val="0"/>
        </w:numPr>
        <w:spacing w:line="276" w:lineRule="auto"/>
        <w:ind w:left="432" w:hanging="432"/>
        <w:rPr>
          <w:rFonts w:ascii="Times New Roman" w:hAnsi="Times New Roman"/>
        </w:rPr>
      </w:pPr>
      <w:bookmarkStart w:id="320" w:name="_Toc463427373"/>
      <w:r w:rsidRPr="00B91ADB">
        <w:rPr>
          <w:rFonts w:ascii="Times New Roman" w:hAnsi="Times New Roman"/>
        </w:rPr>
        <w:lastRenderedPageBreak/>
        <w:t>Nguồn</w:t>
      </w:r>
      <w:r w:rsidR="007B5087" w:rsidRPr="00B91ADB">
        <w:rPr>
          <w:rFonts w:ascii="Times New Roman" w:hAnsi="Times New Roman"/>
        </w:rPr>
        <w:t xml:space="preserve"> 4</w:t>
      </w:r>
      <w:r w:rsidR="009121C0" w:rsidRPr="00B91ADB">
        <w:rPr>
          <w:rFonts w:ascii="Times New Roman" w:hAnsi="Times New Roman"/>
        </w:rPr>
        <w:t xml:space="preserve">: </w:t>
      </w:r>
      <w:r w:rsidRPr="00B91ADB">
        <w:rPr>
          <w:rFonts w:ascii="Times New Roman" w:hAnsi="Times New Roman"/>
        </w:rPr>
        <w:t>Nguồn tài liệu dự tính khí hậu trực tuyến</w:t>
      </w:r>
      <w:bookmarkEnd w:id="320"/>
      <w:r w:rsidRPr="00B91ADB">
        <w:rPr>
          <w:rFonts w:ascii="Times New Roman" w:hAnsi="Times New Roman"/>
        </w:rPr>
        <w:t xml:space="preserve"> </w:t>
      </w:r>
      <w:bookmarkEnd w:id="304"/>
    </w:p>
    <w:p w:rsidR="00F72443" w:rsidRPr="000D75C2" w:rsidRDefault="0027505E"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 xml:space="preserve">IMHEN </w:t>
      </w:r>
      <w:r w:rsidR="00B65956" w:rsidRPr="00B91ADB">
        <w:rPr>
          <w:rFonts w:ascii="Times New Roman" w:hAnsi="Times New Roman"/>
          <w:sz w:val="26"/>
          <w:szCs w:val="26"/>
          <w:lang w:val="pt-BR"/>
        </w:rPr>
        <w:t xml:space="preserve">có </w:t>
      </w:r>
      <w:r w:rsidRPr="00B91ADB">
        <w:rPr>
          <w:rFonts w:ascii="Times New Roman" w:hAnsi="Times New Roman"/>
          <w:sz w:val="26"/>
          <w:szCs w:val="26"/>
          <w:lang w:val="pt-BR"/>
        </w:rPr>
        <w:t xml:space="preserve">các </w:t>
      </w:r>
      <w:r w:rsidR="00B65956" w:rsidRPr="00B91ADB">
        <w:rPr>
          <w:rFonts w:ascii="Times New Roman" w:hAnsi="Times New Roman"/>
          <w:sz w:val="26"/>
          <w:szCs w:val="26"/>
          <w:lang w:val="pt-BR"/>
        </w:rPr>
        <w:t xml:space="preserve">dữ liệu </w:t>
      </w:r>
      <w:r w:rsidRPr="00B91ADB">
        <w:rPr>
          <w:rFonts w:ascii="Times New Roman" w:hAnsi="Times New Roman"/>
          <w:sz w:val="26"/>
          <w:szCs w:val="26"/>
          <w:lang w:val="pt-BR"/>
        </w:rPr>
        <w:t xml:space="preserve">cập nhật và chi tiết </w:t>
      </w:r>
      <w:r w:rsidR="00B65956" w:rsidRPr="00B91ADB">
        <w:rPr>
          <w:rFonts w:ascii="Times New Roman" w:hAnsi="Times New Roman"/>
          <w:sz w:val="26"/>
          <w:szCs w:val="26"/>
          <w:lang w:val="pt-BR"/>
        </w:rPr>
        <w:t xml:space="preserve">nhất </w:t>
      </w:r>
      <w:r w:rsidRPr="00B91ADB">
        <w:rPr>
          <w:rFonts w:ascii="Times New Roman" w:hAnsi="Times New Roman"/>
          <w:sz w:val="26"/>
          <w:szCs w:val="26"/>
          <w:lang w:val="pt-BR"/>
        </w:rPr>
        <w:t xml:space="preserve">về dự </w:t>
      </w:r>
      <w:r w:rsidR="00B65956" w:rsidRPr="00B91ADB">
        <w:rPr>
          <w:rFonts w:ascii="Times New Roman" w:hAnsi="Times New Roman"/>
          <w:sz w:val="26"/>
          <w:szCs w:val="26"/>
          <w:lang w:val="pt-BR"/>
        </w:rPr>
        <w:t>tính</w:t>
      </w:r>
      <w:r w:rsidRPr="00B91ADB">
        <w:rPr>
          <w:rFonts w:ascii="Times New Roman" w:hAnsi="Times New Roman"/>
          <w:sz w:val="26"/>
          <w:szCs w:val="26"/>
          <w:lang w:val="pt-BR"/>
        </w:rPr>
        <w:t xml:space="preserve"> khí hậu có sẵn. Vì vậy </w:t>
      </w:r>
      <w:r w:rsidR="00B65956" w:rsidRPr="00B91ADB">
        <w:rPr>
          <w:rFonts w:ascii="Times New Roman" w:hAnsi="Times New Roman"/>
          <w:sz w:val="26"/>
          <w:szCs w:val="26"/>
          <w:lang w:val="pt-BR"/>
        </w:rPr>
        <w:t xml:space="preserve">nhóm thực hiện </w:t>
      </w:r>
      <w:r w:rsidR="00CD07E3" w:rsidRPr="00B91ADB">
        <w:rPr>
          <w:rFonts w:ascii="Times New Roman" w:hAnsi="Times New Roman"/>
          <w:sz w:val="26"/>
          <w:szCs w:val="26"/>
          <w:lang w:val="pt-BR"/>
        </w:rPr>
        <w:t xml:space="preserve">Đánh giá TTDBTT do BĐKH và lập bản đồ rủi ro </w:t>
      </w:r>
      <w:r w:rsidR="00B65956" w:rsidRPr="00B91ADB">
        <w:rPr>
          <w:rFonts w:ascii="Times New Roman" w:hAnsi="Times New Roman"/>
          <w:sz w:val="26"/>
          <w:szCs w:val="26"/>
          <w:lang w:val="pt-BR"/>
        </w:rPr>
        <w:t xml:space="preserve">đề nghị IMHEN tham </w:t>
      </w:r>
      <w:r w:rsidRPr="00B91ADB">
        <w:rPr>
          <w:rFonts w:ascii="Times New Roman" w:hAnsi="Times New Roman"/>
          <w:sz w:val="26"/>
          <w:szCs w:val="26"/>
          <w:lang w:val="pt-BR"/>
        </w:rPr>
        <w:t xml:space="preserve">gia vào </w:t>
      </w:r>
      <w:r w:rsidR="00B65956" w:rsidRPr="00B91ADB">
        <w:rPr>
          <w:rFonts w:ascii="Times New Roman" w:hAnsi="Times New Roman"/>
          <w:sz w:val="26"/>
          <w:szCs w:val="26"/>
          <w:lang w:val="pt-BR"/>
        </w:rPr>
        <w:t>dự án k</w:t>
      </w:r>
      <w:r w:rsidRPr="00B91ADB">
        <w:rPr>
          <w:rFonts w:ascii="Times New Roman" w:hAnsi="Times New Roman"/>
          <w:sz w:val="26"/>
          <w:szCs w:val="26"/>
          <w:lang w:val="pt-BR"/>
        </w:rPr>
        <w:t xml:space="preserve">hi có thể. </w:t>
      </w:r>
      <w:r w:rsidR="00B65956" w:rsidRPr="00B91ADB">
        <w:rPr>
          <w:rFonts w:ascii="Times New Roman" w:hAnsi="Times New Roman"/>
          <w:sz w:val="26"/>
          <w:szCs w:val="26"/>
          <w:lang w:val="pt-BR"/>
        </w:rPr>
        <w:t>Tuy nhiên</w:t>
      </w:r>
      <w:r w:rsidRPr="00B91ADB">
        <w:rPr>
          <w:rFonts w:ascii="Times New Roman" w:hAnsi="Times New Roman"/>
          <w:sz w:val="26"/>
          <w:szCs w:val="26"/>
          <w:lang w:val="pt-BR"/>
        </w:rPr>
        <w:t xml:space="preserve">, nếu </w:t>
      </w:r>
      <w:r w:rsidR="00B65956" w:rsidRPr="00B91ADB">
        <w:rPr>
          <w:rFonts w:ascii="Times New Roman" w:hAnsi="Times New Roman"/>
          <w:sz w:val="26"/>
          <w:szCs w:val="26"/>
          <w:lang w:val="pt-BR"/>
        </w:rPr>
        <w:t>phương án này</w:t>
      </w:r>
      <w:r w:rsidRPr="00B91ADB">
        <w:rPr>
          <w:rFonts w:ascii="Times New Roman" w:hAnsi="Times New Roman"/>
          <w:sz w:val="26"/>
          <w:szCs w:val="26"/>
          <w:lang w:val="pt-BR"/>
        </w:rPr>
        <w:t xml:space="preserve"> không khả thi do thời gian, tài chính, </w:t>
      </w:r>
      <w:r w:rsidR="00B65956" w:rsidRPr="00B91ADB">
        <w:rPr>
          <w:rFonts w:ascii="Times New Roman" w:hAnsi="Times New Roman"/>
          <w:sz w:val="26"/>
          <w:szCs w:val="26"/>
          <w:lang w:val="pt-BR"/>
        </w:rPr>
        <w:t xml:space="preserve">hay </w:t>
      </w:r>
      <w:r w:rsidRPr="00B91ADB">
        <w:rPr>
          <w:rFonts w:ascii="Times New Roman" w:hAnsi="Times New Roman"/>
          <w:sz w:val="26"/>
          <w:szCs w:val="26"/>
          <w:lang w:val="pt-BR"/>
        </w:rPr>
        <w:t xml:space="preserve">nguồn lực </w:t>
      </w:r>
      <w:r w:rsidR="00B65956" w:rsidRPr="00B91ADB">
        <w:rPr>
          <w:rFonts w:ascii="Times New Roman" w:hAnsi="Times New Roman"/>
          <w:sz w:val="26"/>
          <w:szCs w:val="26"/>
          <w:lang w:val="pt-BR"/>
        </w:rPr>
        <w:t xml:space="preserve">hạn chế </w:t>
      </w:r>
      <w:r w:rsidRPr="00B91ADB">
        <w:rPr>
          <w:rFonts w:ascii="Times New Roman" w:hAnsi="Times New Roman"/>
          <w:sz w:val="26"/>
          <w:szCs w:val="26"/>
          <w:lang w:val="pt-BR"/>
        </w:rPr>
        <w:t>--</w:t>
      </w:r>
      <w:r w:rsidR="00B65956" w:rsidRPr="00B91ADB">
        <w:rPr>
          <w:rFonts w:ascii="Times New Roman" w:hAnsi="Times New Roman"/>
          <w:sz w:val="26"/>
          <w:szCs w:val="26"/>
          <w:lang w:val="pt-BR"/>
        </w:rPr>
        <w:t xml:space="preserve"> nhóm thực hiện </w:t>
      </w:r>
      <w:r w:rsidR="00CD07E3" w:rsidRPr="00B91ADB">
        <w:rPr>
          <w:rFonts w:ascii="Times New Roman" w:hAnsi="Times New Roman"/>
          <w:sz w:val="26"/>
          <w:szCs w:val="26"/>
          <w:lang w:val="pt-BR"/>
        </w:rPr>
        <w:t xml:space="preserve">Đánh giá TTDBTT do BĐKH và lập bản đồ rủi ro </w:t>
      </w:r>
      <w:r w:rsidR="00B65956" w:rsidRPr="00B91ADB">
        <w:rPr>
          <w:rFonts w:ascii="Times New Roman" w:hAnsi="Times New Roman"/>
          <w:sz w:val="26"/>
          <w:szCs w:val="26"/>
          <w:lang w:val="pt-BR"/>
        </w:rPr>
        <w:t xml:space="preserve">có thể </w:t>
      </w:r>
      <w:r w:rsidRPr="00B91ADB">
        <w:rPr>
          <w:rFonts w:ascii="Times New Roman" w:hAnsi="Times New Roman"/>
          <w:sz w:val="26"/>
          <w:szCs w:val="26"/>
          <w:lang w:val="pt-BR"/>
        </w:rPr>
        <w:t xml:space="preserve">chọn </w:t>
      </w:r>
      <w:r w:rsidR="00807F3D" w:rsidRPr="00B91ADB">
        <w:rPr>
          <w:rFonts w:ascii="Times New Roman" w:hAnsi="Times New Roman"/>
          <w:sz w:val="26"/>
          <w:szCs w:val="26"/>
          <w:lang w:val="pt-BR"/>
        </w:rPr>
        <w:t xml:space="preserve">phương pháp </w:t>
      </w:r>
      <w:r w:rsidRPr="00B91ADB">
        <w:rPr>
          <w:rFonts w:ascii="Times New Roman" w:hAnsi="Times New Roman"/>
          <w:sz w:val="26"/>
          <w:szCs w:val="26"/>
          <w:lang w:val="pt-BR"/>
        </w:rPr>
        <w:t xml:space="preserve">sử dụng thông tin </w:t>
      </w:r>
      <w:r w:rsidR="00807F3D" w:rsidRPr="00B91ADB">
        <w:rPr>
          <w:rFonts w:ascii="Times New Roman" w:hAnsi="Times New Roman"/>
          <w:sz w:val="26"/>
          <w:szCs w:val="26"/>
          <w:lang w:val="pt-BR"/>
        </w:rPr>
        <w:t>dữ liệu</w:t>
      </w:r>
      <w:r w:rsidRPr="00B91ADB">
        <w:rPr>
          <w:rFonts w:ascii="Times New Roman" w:hAnsi="Times New Roman"/>
          <w:sz w:val="26"/>
          <w:szCs w:val="26"/>
          <w:lang w:val="pt-BR"/>
        </w:rPr>
        <w:t xml:space="preserve"> thô </w:t>
      </w:r>
      <w:r w:rsidR="00807F3D" w:rsidRPr="00B91ADB">
        <w:rPr>
          <w:rFonts w:ascii="Times New Roman" w:hAnsi="Times New Roman"/>
          <w:sz w:val="26"/>
          <w:szCs w:val="26"/>
          <w:lang w:val="pt-BR"/>
        </w:rPr>
        <w:t xml:space="preserve">sẵn có </w:t>
      </w:r>
      <w:r w:rsidRPr="00B91ADB">
        <w:rPr>
          <w:rFonts w:ascii="Times New Roman" w:hAnsi="Times New Roman"/>
          <w:sz w:val="26"/>
          <w:szCs w:val="26"/>
          <w:lang w:val="pt-BR"/>
        </w:rPr>
        <w:t>qua các nguồn tài nguyên trực tuyến. Dướ</w:t>
      </w:r>
      <w:r w:rsidR="00EB2EA7" w:rsidRPr="00B91ADB">
        <w:rPr>
          <w:rFonts w:ascii="Times New Roman" w:hAnsi="Times New Roman"/>
          <w:sz w:val="26"/>
          <w:szCs w:val="26"/>
          <w:lang w:val="pt-BR"/>
        </w:rPr>
        <w:t>i đây là danh sách</w:t>
      </w:r>
      <w:r w:rsidRPr="00B91ADB">
        <w:rPr>
          <w:rFonts w:ascii="Times New Roman" w:hAnsi="Times New Roman"/>
          <w:sz w:val="26"/>
          <w:szCs w:val="26"/>
          <w:lang w:val="pt-BR"/>
        </w:rPr>
        <w:t xml:space="preserve"> </w:t>
      </w:r>
      <w:r w:rsidR="00807F3D" w:rsidRPr="00B91ADB">
        <w:rPr>
          <w:rFonts w:ascii="Times New Roman" w:hAnsi="Times New Roman"/>
          <w:sz w:val="26"/>
          <w:szCs w:val="26"/>
          <w:lang w:val="pt-BR"/>
        </w:rPr>
        <w:t xml:space="preserve">một số </w:t>
      </w:r>
      <w:r w:rsidR="00815480" w:rsidRPr="00B91ADB">
        <w:rPr>
          <w:rFonts w:ascii="Times New Roman" w:hAnsi="Times New Roman"/>
          <w:sz w:val="26"/>
          <w:szCs w:val="26"/>
          <w:lang w:val="pt-BR"/>
        </w:rPr>
        <w:t>nguồn</w:t>
      </w:r>
      <w:r w:rsidRPr="00B91ADB">
        <w:rPr>
          <w:rFonts w:ascii="Times New Roman" w:hAnsi="Times New Roman"/>
          <w:sz w:val="26"/>
          <w:szCs w:val="26"/>
          <w:lang w:val="pt-BR"/>
        </w:rPr>
        <w:t xml:space="preserve"> </w:t>
      </w:r>
      <w:r w:rsidR="00815480" w:rsidRPr="00B91ADB">
        <w:rPr>
          <w:rFonts w:ascii="Times New Roman" w:hAnsi="Times New Roman"/>
          <w:sz w:val="26"/>
          <w:szCs w:val="26"/>
          <w:lang w:val="pt-BR"/>
        </w:rPr>
        <w:t>hiện có</w:t>
      </w:r>
      <w:r w:rsidRPr="00B91ADB">
        <w:rPr>
          <w:rFonts w:ascii="Times New Roman" w:hAnsi="Times New Roman"/>
          <w:sz w:val="26"/>
          <w:szCs w:val="26"/>
          <w:lang w:val="pt-BR"/>
        </w:rPr>
        <w:t>.</w:t>
      </w:r>
      <w:r w:rsidR="00436948" w:rsidRPr="00B91ADB">
        <w:rPr>
          <w:rFonts w:ascii="Times New Roman" w:hAnsi="Times New Roman"/>
          <w:sz w:val="26"/>
          <w:szCs w:val="26"/>
          <w:lang w:val="pt-BR"/>
        </w:rPr>
        <w:t xml:space="preserve"> </w:t>
      </w:r>
    </w:p>
    <w:p w:rsidR="003D4FA4" w:rsidRPr="000D75C2" w:rsidRDefault="003D4FA4" w:rsidP="00405AE7">
      <w:pPr>
        <w:spacing w:before="120" w:after="120"/>
        <w:rPr>
          <w:rFonts w:ascii="Times New Roman" w:hAnsi="Times New Roman"/>
          <w:b/>
          <w:sz w:val="26"/>
          <w:szCs w:val="26"/>
          <w:lang w:val="pt-BR"/>
        </w:rPr>
      </w:pPr>
    </w:p>
    <w:p w:rsidR="003D4FA4" w:rsidRPr="000D75C2" w:rsidRDefault="00807F3D" w:rsidP="00405AE7">
      <w:pPr>
        <w:spacing w:before="120" w:after="120"/>
        <w:rPr>
          <w:rFonts w:ascii="Times New Roman" w:hAnsi="Times New Roman"/>
          <w:b/>
          <w:sz w:val="26"/>
          <w:szCs w:val="26"/>
          <w:lang w:val="pt-BR"/>
        </w:rPr>
      </w:pPr>
      <w:r w:rsidRPr="00B91ADB">
        <w:rPr>
          <w:rFonts w:ascii="Times New Roman" w:hAnsi="Times New Roman"/>
          <w:b/>
          <w:sz w:val="26"/>
          <w:szCs w:val="26"/>
          <w:lang w:val="pt-BR"/>
        </w:rPr>
        <w:t xml:space="preserve">Cổng thông tin </w:t>
      </w:r>
      <w:r w:rsidR="00E509E5" w:rsidRPr="00B91ADB">
        <w:rPr>
          <w:rFonts w:ascii="Times New Roman" w:hAnsi="Times New Roman"/>
          <w:b/>
          <w:sz w:val="26"/>
          <w:szCs w:val="26"/>
          <w:lang w:val="pt-BR"/>
        </w:rPr>
        <w:t>BĐKH</w:t>
      </w:r>
      <w:r w:rsidR="00436948" w:rsidRPr="00B91ADB">
        <w:rPr>
          <w:rFonts w:ascii="Times New Roman" w:hAnsi="Times New Roman"/>
          <w:b/>
          <w:sz w:val="26"/>
          <w:szCs w:val="26"/>
          <w:lang w:val="pt-BR"/>
        </w:rPr>
        <w:t xml:space="preserve"> (</w:t>
      </w:r>
      <w:r w:rsidRPr="00B91ADB">
        <w:rPr>
          <w:rFonts w:ascii="Times New Roman" w:hAnsi="Times New Roman"/>
          <w:b/>
          <w:sz w:val="26"/>
          <w:szCs w:val="26"/>
          <w:lang w:val="pt-BR"/>
        </w:rPr>
        <w:t>Ngân hàng Thế giới)</w:t>
      </w:r>
      <w:r w:rsidR="00A418BC" w:rsidRPr="00B91ADB">
        <w:rPr>
          <w:rFonts w:ascii="Times New Roman" w:hAnsi="Times New Roman"/>
          <w:b/>
          <w:sz w:val="26"/>
          <w:szCs w:val="26"/>
          <w:lang w:val="pt-BR"/>
        </w:rPr>
        <w:t xml:space="preserve"> -</w:t>
      </w:r>
      <w:r w:rsidR="00A418BC" w:rsidRPr="00B91ADB">
        <w:rPr>
          <w:rFonts w:ascii="Times New Roman" w:hAnsi="Times New Roman"/>
          <w:sz w:val="26"/>
          <w:szCs w:val="26"/>
          <w:lang w:val="pt-BR"/>
        </w:rPr>
        <w:t xml:space="preserve"> </w:t>
      </w:r>
      <w:r w:rsidR="00A418BC" w:rsidRPr="00B91ADB">
        <w:rPr>
          <w:rFonts w:ascii="Times New Roman" w:hAnsi="Times New Roman"/>
          <w:b/>
          <w:sz w:val="26"/>
          <w:szCs w:val="26"/>
          <w:lang w:val="pt-BR"/>
        </w:rPr>
        <w:t>Climate Change Knowledge Portal</w:t>
      </w:r>
      <w:r w:rsidR="00AE3C04" w:rsidRPr="00B91ADB">
        <w:rPr>
          <w:rFonts w:ascii="Times New Roman" w:hAnsi="Times New Roman"/>
          <w:b/>
          <w:sz w:val="26"/>
          <w:szCs w:val="26"/>
          <w:lang w:val="pt-BR"/>
        </w:rPr>
        <w:t xml:space="preserve"> (CCKP)</w:t>
      </w:r>
    </w:p>
    <w:p w:rsidR="00807F3D" w:rsidRPr="000D75C2" w:rsidRDefault="00807F3D" w:rsidP="00405AE7">
      <w:pPr>
        <w:spacing w:before="120" w:after="120"/>
        <w:rPr>
          <w:rFonts w:ascii="Times New Roman" w:hAnsi="Times New Roman"/>
          <w:sz w:val="26"/>
          <w:szCs w:val="26"/>
          <w:lang w:val="pt-BR"/>
        </w:rPr>
      </w:pPr>
      <w:r w:rsidRPr="00B91ADB">
        <w:rPr>
          <w:rFonts w:ascii="Times New Roman" w:hAnsi="Times New Roman"/>
          <w:sz w:val="26"/>
          <w:szCs w:val="26"/>
          <w:lang w:val="pt-BR"/>
        </w:rPr>
        <w:t xml:space="preserve">Cổng thông tin </w:t>
      </w:r>
      <w:r w:rsidR="00E509E5" w:rsidRPr="00B91ADB">
        <w:rPr>
          <w:rFonts w:ascii="Times New Roman" w:hAnsi="Times New Roman"/>
          <w:sz w:val="26"/>
          <w:szCs w:val="26"/>
          <w:lang w:val="pt-BR"/>
        </w:rPr>
        <w:t>BĐKH</w:t>
      </w:r>
      <w:r w:rsidR="003D4FA4" w:rsidRPr="00B91ADB">
        <w:rPr>
          <w:rFonts w:ascii="Times New Roman" w:hAnsi="Times New Roman"/>
          <w:sz w:val="26"/>
          <w:szCs w:val="26"/>
          <w:lang w:val="pt-BR"/>
        </w:rPr>
        <w:t xml:space="preserve"> </w:t>
      </w:r>
      <w:r w:rsidRPr="00B91ADB">
        <w:rPr>
          <w:rFonts w:ascii="Times New Roman" w:hAnsi="Times New Roman"/>
          <w:sz w:val="26"/>
          <w:szCs w:val="26"/>
          <w:lang w:val="pt-BR"/>
        </w:rPr>
        <w:t>(</w:t>
      </w:r>
      <w:r w:rsidR="003D4FA4" w:rsidRPr="00B91ADB">
        <w:rPr>
          <w:rFonts w:ascii="Times New Roman" w:hAnsi="Times New Roman"/>
          <w:sz w:val="26"/>
          <w:szCs w:val="26"/>
          <w:lang w:val="pt-BR"/>
        </w:rPr>
        <w:t>CCKP</w:t>
      </w:r>
      <w:r w:rsidRPr="00B91ADB">
        <w:rPr>
          <w:rFonts w:ascii="Times New Roman" w:hAnsi="Times New Roman"/>
          <w:sz w:val="26"/>
          <w:szCs w:val="26"/>
          <w:lang w:val="pt-BR"/>
        </w:rPr>
        <w:t>)</w:t>
      </w:r>
      <w:r w:rsidR="003D4FA4" w:rsidRPr="00B91ADB">
        <w:rPr>
          <w:rFonts w:ascii="Times New Roman" w:hAnsi="Times New Roman"/>
          <w:sz w:val="26"/>
          <w:szCs w:val="26"/>
          <w:lang w:val="pt-BR"/>
        </w:rPr>
        <w:t xml:space="preserve"> </w:t>
      </w:r>
      <w:r w:rsidR="00712E23" w:rsidRPr="00B91ADB">
        <w:rPr>
          <w:rFonts w:ascii="Times New Roman" w:hAnsi="Times New Roman"/>
          <w:sz w:val="26"/>
          <w:szCs w:val="26"/>
          <w:lang w:val="pt-BR"/>
        </w:rPr>
        <w:t>dựa trên nền tảng</w:t>
      </w:r>
      <w:r w:rsidRPr="00B91ADB">
        <w:rPr>
          <w:rFonts w:ascii="Times New Roman" w:hAnsi="Times New Roman"/>
          <w:sz w:val="26"/>
          <w:szCs w:val="26"/>
          <w:lang w:val="pt-BR"/>
        </w:rPr>
        <w:t xml:space="preserve"> web hỗ trợ </w:t>
      </w:r>
      <w:r w:rsidR="008A2111" w:rsidRPr="00B91ADB">
        <w:rPr>
          <w:rFonts w:ascii="Times New Roman" w:hAnsi="Times New Roman"/>
          <w:sz w:val="26"/>
          <w:szCs w:val="26"/>
          <w:lang w:val="pt-BR"/>
        </w:rPr>
        <w:t>nâng cao</w:t>
      </w:r>
      <w:r w:rsidRPr="00B91ADB">
        <w:rPr>
          <w:rFonts w:ascii="Times New Roman" w:hAnsi="Times New Roman"/>
          <w:sz w:val="26"/>
          <w:szCs w:val="26"/>
          <w:lang w:val="pt-BR"/>
        </w:rPr>
        <w:t xml:space="preserve"> năng lực và phát triển kiến thức. Mục đích của cổng thông tin</w:t>
      </w:r>
      <w:r w:rsidR="008A2111" w:rsidRPr="00B91ADB">
        <w:rPr>
          <w:rFonts w:ascii="Times New Roman" w:hAnsi="Times New Roman"/>
          <w:sz w:val="26"/>
          <w:szCs w:val="26"/>
          <w:lang w:val="pt-BR"/>
        </w:rPr>
        <w:t xml:space="preserve"> này</w:t>
      </w:r>
      <w:r w:rsidRPr="00B91ADB">
        <w:rPr>
          <w:rFonts w:ascii="Times New Roman" w:hAnsi="Times New Roman"/>
          <w:sz w:val="26"/>
          <w:szCs w:val="26"/>
          <w:lang w:val="pt-BR"/>
        </w:rPr>
        <w:t xml:space="preserve"> là </w:t>
      </w:r>
      <w:r w:rsidR="008A2111" w:rsidRPr="00B91ADB">
        <w:rPr>
          <w:rFonts w:ascii="Times New Roman" w:hAnsi="Times New Roman"/>
          <w:sz w:val="26"/>
          <w:szCs w:val="26"/>
          <w:lang w:val="pt-BR"/>
        </w:rPr>
        <w:t>c</w:t>
      </w:r>
      <w:r w:rsidRPr="00B91ADB">
        <w:rPr>
          <w:rFonts w:ascii="Times New Roman" w:hAnsi="Times New Roman"/>
          <w:sz w:val="26"/>
          <w:szCs w:val="26"/>
          <w:lang w:val="pt-BR"/>
        </w:rPr>
        <w:t xml:space="preserve">ung cấp thông tin để khám phá, </w:t>
      </w:r>
      <w:r w:rsidR="008A2111" w:rsidRPr="00B91ADB">
        <w:rPr>
          <w:rFonts w:ascii="Times New Roman" w:hAnsi="Times New Roman"/>
          <w:sz w:val="26"/>
          <w:szCs w:val="26"/>
          <w:lang w:val="pt-BR"/>
        </w:rPr>
        <w:t>đánh giá</w:t>
      </w:r>
      <w:r w:rsidRPr="00B91ADB">
        <w:rPr>
          <w:rFonts w:ascii="Times New Roman" w:hAnsi="Times New Roman"/>
          <w:sz w:val="26"/>
          <w:szCs w:val="26"/>
          <w:lang w:val="pt-BR"/>
        </w:rPr>
        <w:t xml:space="preserve">, tổng hợp, và tìm hiểu về </w:t>
      </w:r>
      <w:r w:rsidR="008A2111" w:rsidRPr="00B91ADB">
        <w:rPr>
          <w:rFonts w:ascii="Times New Roman" w:hAnsi="Times New Roman"/>
          <w:sz w:val="26"/>
          <w:szCs w:val="26"/>
          <w:lang w:val="pt-BR"/>
        </w:rPr>
        <w:t>TTDBTT</w:t>
      </w:r>
      <w:r w:rsidRPr="00B91ADB">
        <w:rPr>
          <w:rFonts w:ascii="Times New Roman" w:hAnsi="Times New Roman"/>
          <w:sz w:val="26"/>
          <w:szCs w:val="26"/>
          <w:lang w:val="pt-BR"/>
        </w:rPr>
        <w:t xml:space="preserve"> và rủi ro </w:t>
      </w:r>
      <w:r w:rsidR="008A2111" w:rsidRPr="00B91ADB">
        <w:rPr>
          <w:rFonts w:ascii="Times New Roman" w:hAnsi="Times New Roman"/>
          <w:sz w:val="26"/>
          <w:szCs w:val="26"/>
          <w:lang w:val="pt-BR"/>
        </w:rPr>
        <w:t xml:space="preserve">liên quan đến BĐKH </w:t>
      </w:r>
      <w:r w:rsidRPr="00B91ADB">
        <w:rPr>
          <w:rFonts w:ascii="Times New Roman" w:hAnsi="Times New Roman"/>
          <w:sz w:val="26"/>
          <w:szCs w:val="26"/>
          <w:lang w:val="pt-BR"/>
        </w:rPr>
        <w:t>ở nhiều cấp độ chi tiết</w:t>
      </w:r>
      <w:r w:rsidR="008A2111" w:rsidRPr="00B91ADB">
        <w:rPr>
          <w:rFonts w:ascii="Times New Roman" w:hAnsi="Times New Roman"/>
          <w:sz w:val="26"/>
          <w:szCs w:val="26"/>
          <w:lang w:val="pt-BR"/>
        </w:rPr>
        <w:t xml:space="preserve"> khác nhau</w:t>
      </w:r>
      <w:r w:rsidRPr="00B91ADB">
        <w:rPr>
          <w:rFonts w:ascii="Times New Roman" w:hAnsi="Times New Roman"/>
          <w:sz w:val="26"/>
          <w:szCs w:val="26"/>
          <w:lang w:val="pt-BR"/>
        </w:rPr>
        <w:t xml:space="preserve">. Cổng thông tin </w:t>
      </w:r>
      <w:r w:rsidR="008A2111" w:rsidRPr="00B91ADB">
        <w:rPr>
          <w:rFonts w:ascii="Times New Roman" w:hAnsi="Times New Roman"/>
          <w:sz w:val="26"/>
          <w:szCs w:val="26"/>
          <w:lang w:val="pt-BR"/>
        </w:rPr>
        <w:t xml:space="preserve">có </w:t>
      </w:r>
      <w:r w:rsidRPr="00B91ADB">
        <w:rPr>
          <w:rFonts w:ascii="Times New Roman" w:hAnsi="Times New Roman"/>
          <w:sz w:val="26"/>
          <w:szCs w:val="26"/>
          <w:lang w:val="pt-BR"/>
        </w:rPr>
        <w:t xml:space="preserve">giao diện bản đồ </w:t>
      </w:r>
      <w:r w:rsidR="008A2111" w:rsidRPr="00B91ADB">
        <w:rPr>
          <w:rFonts w:ascii="Times New Roman" w:hAnsi="Times New Roman"/>
          <w:sz w:val="26"/>
          <w:szCs w:val="26"/>
          <w:lang w:val="pt-BR"/>
        </w:rPr>
        <w:t>Google mà</w:t>
      </w:r>
      <w:r w:rsidRPr="00B91ADB">
        <w:rPr>
          <w:rFonts w:ascii="Times New Roman" w:hAnsi="Times New Roman"/>
          <w:sz w:val="26"/>
          <w:szCs w:val="26"/>
          <w:lang w:val="pt-BR"/>
        </w:rPr>
        <w:t xml:space="preserve"> người </w:t>
      </w:r>
      <w:r w:rsidR="008A2111" w:rsidRPr="00B91ADB">
        <w:rPr>
          <w:rFonts w:ascii="Times New Roman" w:hAnsi="Times New Roman"/>
          <w:sz w:val="26"/>
          <w:szCs w:val="26"/>
          <w:lang w:val="pt-BR"/>
        </w:rPr>
        <w:t>dùng</w:t>
      </w:r>
      <w:r w:rsidRPr="00B91ADB">
        <w:rPr>
          <w:rFonts w:ascii="Times New Roman" w:hAnsi="Times New Roman"/>
          <w:sz w:val="26"/>
          <w:szCs w:val="26"/>
          <w:lang w:val="pt-BR"/>
        </w:rPr>
        <w:t xml:space="preserve"> có thể </w:t>
      </w:r>
      <w:r w:rsidR="008A2111" w:rsidRPr="00B91ADB">
        <w:rPr>
          <w:rFonts w:ascii="Times New Roman" w:hAnsi="Times New Roman"/>
          <w:sz w:val="26"/>
          <w:szCs w:val="26"/>
          <w:lang w:val="pt-BR"/>
        </w:rPr>
        <w:t>tra cứu bất</w:t>
      </w:r>
      <w:r w:rsidRPr="00B91ADB">
        <w:rPr>
          <w:rFonts w:ascii="Times New Roman" w:hAnsi="Times New Roman"/>
          <w:sz w:val="26"/>
          <w:szCs w:val="26"/>
          <w:lang w:val="pt-BR"/>
        </w:rPr>
        <w:t xml:space="preserve"> kỳ</w:t>
      </w:r>
      <w:r w:rsidR="008A2111" w:rsidRPr="00B91ADB">
        <w:rPr>
          <w:rFonts w:ascii="Times New Roman" w:hAnsi="Times New Roman"/>
          <w:sz w:val="26"/>
          <w:szCs w:val="26"/>
          <w:lang w:val="pt-BR"/>
        </w:rPr>
        <w:t xml:space="preserve"> v</w:t>
      </w:r>
      <w:r w:rsidRPr="00B91ADB">
        <w:rPr>
          <w:rFonts w:ascii="Times New Roman" w:hAnsi="Times New Roman"/>
          <w:sz w:val="26"/>
          <w:szCs w:val="26"/>
          <w:lang w:val="pt-BR"/>
        </w:rPr>
        <w:t xml:space="preserve">ị trí </w:t>
      </w:r>
      <w:r w:rsidR="008A2111" w:rsidRPr="00B91ADB">
        <w:rPr>
          <w:rFonts w:ascii="Times New Roman" w:hAnsi="Times New Roman"/>
          <w:sz w:val="26"/>
          <w:szCs w:val="26"/>
          <w:lang w:val="pt-BR"/>
        </w:rPr>
        <w:t xml:space="preserve">nào </w:t>
      </w:r>
      <w:r w:rsidRPr="00B91ADB">
        <w:rPr>
          <w:rFonts w:ascii="Times New Roman" w:hAnsi="Times New Roman"/>
          <w:sz w:val="26"/>
          <w:szCs w:val="26"/>
          <w:lang w:val="pt-BR"/>
        </w:rPr>
        <w:t xml:space="preserve">trên toàn </w:t>
      </w:r>
      <w:r w:rsidR="00460328" w:rsidRPr="00B91ADB">
        <w:rPr>
          <w:rFonts w:ascii="Times New Roman" w:hAnsi="Times New Roman"/>
          <w:sz w:val="26"/>
          <w:szCs w:val="26"/>
          <w:lang w:val="pt-BR"/>
        </w:rPr>
        <w:t>cầu</w:t>
      </w:r>
      <w:r w:rsidRPr="00B91ADB">
        <w:rPr>
          <w:rFonts w:ascii="Times New Roman" w:hAnsi="Times New Roman"/>
          <w:sz w:val="26"/>
          <w:szCs w:val="26"/>
          <w:lang w:val="pt-BR"/>
        </w:rPr>
        <w:t xml:space="preserve"> và nhận </w:t>
      </w:r>
      <w:r w:rsidR="008A2111" w:rsidRPr="00B91ADB">
        <w:rPr>
          <w:rFonts w:ascii="Times New Roman" w:hAnsi="Times New Roman"/>
          <w:sz w:val="26"/>
          <w:szCs w:val="26"/>
          <w:lang w:val="pt-BR"/>
        </w:rPr>
        <w:t xml:space="preserve">được các </w:t>
      </w:r>
      <w:r w:rsidRPr="00B91ADB">
        <w:rPr>
          <w:rFonts w:ascii="Times New Roman" w:hAnsi="Times New Roman"/>
          <w:sz w:val="26"/>
          <w:szCs w:val="26"/>
          <w:lang w:val="pt-BR"/>
        </w:rPr>
        <w:t xml:space="preserve">thông tin về khí hậu lịch sử, </w:t>
      </w:r>
      <w:r w:rsidR="008A2111" w:rsidRPr="00B91ADB">
        <w:rPr>
          <w:rFonts w:ascii="Times New Roman" w:hAnsi="Times New Roman"/>
          <w:sz w:val="26"/>
          <w:szCs w:val="26"/>
          <w:lang w:val="pt-BR"/>
        </w:rPr>
        <w:t xml:space="preserve">dự tính </w:t>
      </w:r>
      <w:r w:rsidR="00E509E5" w:rsidRPr="00B91ADB">
        <w:rPr>
          <w:rFonts w:ascii="Times New Roman" w:hAnsi="Times New Roman"/>
          <w:sz w:val="26"/>
          <w:szCs w:val="26"/>
          <w:lang w:val="pt-BR"/>
        </w:rPr>
        <w:t>BĐKH</w:t>
      </w:r>
      <w:r w:rsidRPr="00B91ADB">
        <w:rPr>
          <w:rFonts w:ascii="Times New Roman" w:hAnsi="Times New Roman"/>
          <w:sz w:val="26"/>
          <w:szCs w:val="26"/>
          <w:lang w:val="pt-BR"/>
        </w:rPr>
        <w:t xml:space="preserve"> từ Báo cáo </w:t>
      </w:r>
      <w:r w:rsidR="006F3841" w:rsidRPr="00B91ADB">
        <w:rPr>
          <w:rFonts w:ascii="Times New Roman" w:hAnsi="Times New Roman"/>
          <w:sz w:val="26"/>
          <w:szCs w:val="26"/>
          <w:lang w:val="pt-BR"/>
        </w:rPr>
        <w:t xml:space="preserve">Đánh </w:t>
      </w:r>
      <w:r w:rsidRPr="00B91ADB">
        <w:rPr>
          <w:rFonts w:ascii="Times New Roman" w:hAnsi="Times New Roman"/>
          <w:sz w:val="26"/>
          <w:szCs w:val="26"/>
          <w:lang w:val="pt-BR"/>
        </w:rPr>
        <w:t xml:space="preserve">giá </w:t>
      </w:r>
      <w:r w:rsidR="006F3841" w:rsidRPr="00B91ADB">
        <w:rPr>
          <w:rFonts w:ascii="Times New Roman" w:hAnsi="Times New Roman"/>
          <w:sz w:val="26"/>
          <w:szCs w:val="26"/>
          <w:lang w:val="pt-BR"/>
        </w:rPr>
        <w:t>số 4</w:t>
      </w:r>
      <w:r w:rsidRPr="00B91ADB">
        <w:rPr>
          <w:rFonts w:ascii="Times New Roman" w:hAnsi="Times New Roman"/>
          <w:sz w:val="26"/>
          <w:szCs w:val="26"/>
          <w:lang w:val="pt-BR"/>
        </w:rPr>
        <w:t xml:space="preserve"> của IPCC thiết lập </w:t>
      </w:r>
      <w:r w:rsidR="006F3841" w:rsidRPr="00B91ADB">
        <w:rPr>
          <w:rFonts w:ascii="Times New Roman" w:hAnsi="Times New Roman"/>
          <w:sz w:val="26"/>
          <w:szCs w:val="26"/>
          <w:lang w:val="pt-BR"/>
        </w:rPr>
        <w:t xml:space="preserve">Các mô hình hoàn lưu toàn cầu (GCMs) </w:t>
      </w:r>
      <w:r w:rsidRPr="00B91ADB">
        <w:rPr>
          <w:rFonts w:ascii="Times New Roman" w:hAnsi="Times New Roman"/>
          <w:sz w:val="26"/>
          <w:szCs w:val="26"/>
          <w:lang w:val="pt-BR"/>
        </w:rPr>
        <w:t xml:space="preserve">và các thông tin liên quan </w:t>
      </w:r>
      <w:r w:rsidR="006F3841" w:rsidRPr="00B91ADB">
        <w:rPr>
          <w:rFonts w:ascii="Times New Roman" w:hAnsi="Times New Roman"/>
          <w:sz w:val="26"/>
          <w:szCs w:val="26"/>
          <w:lang w:val="pt-BR"/>
        </w:rPr>
        <w:t xml:space="preserve">đến </w:t>
      </w:r>
      <w:r w:rsidRPr="00B91ADB">
        <w:rPr>
          <w:rFonts w:ascii="Times New Roman" w:hAnsi="Times New Roman"/>
          <w:sz w:val="26"/>
          <w:szCs w:val="26"/>
          <w:lang w:val="pt-BR"/>
        </w:rPr>
        <w:t>khí hậu.</w:t>
      </w:r>
    </w:p>
    <w:p w:rsidR="00436948" w:rsidRPr="000D75C2" w:rsidRDefault="00512E6B" w:rsidP="00405AE7">
      <w:pPr>
        <w:spacing w:before="0" w:after="0"/>
        <w:rPr>
          <w:rFonts w:ascii="Times New Roman" w:hAnsi="Times New Roman"/>
          <w:sz w:val="26"/>
          <w:szCs w:val="26"/>
          <w:lang w:val="pt-BR"/>
        </w:rPr>
      </w:pPr>
      <w:r w:rsidRPr="00B91ADB">
        <w:rPr>
          <w:rFonts w:ascii="Times New Roman" w:hAnsi="Times New Roman"/>
          <w:sz w:val="26"/>
          <w:szCs w:val="26"/>
          <w:lang w:val="pt-BR"/>
        </w:rPr>
        <w:t>Bộ</w:t>
      </w:r>
      <w:r w:rsidR="006F3841" w:rsidRPr="00B91ADB">
        <w:rPr>
          <w:rFonts w:ascii="Times New Roman" w:hAnsi="Times New Roman"/>
          <w:sz w:val="26"/>
          <w:szCs w:val="26"/>
          <w:lang w:val="pt-BR"/>
        </w:rPr>
        <w:t xml:space="preserve"> dữ liệu lịch sử cũng gồm </w:t>
      </w:r>
      <w:r w:rsidRPr="00B91ADB">
        <w:rPr>
          <w:rFonts w:ascii="Times New Roman" w:hAnsi="Times New Roman"/>
          <w:sz w:val="26"/>
          <w:szCs w:val="26"/>
          <w:lang w:val="pt-BR"/>
        </w:rPr>
        <w:t xml:space="preserve">một vài </w:t>
      </w:r>
      <w:r w:rsidR="006F3841" w:rsidRPr="00B91ADB">
        <w:rPr>
          <w:rFonts w:ascii="Times New Roman" w:hAnsi="Times New Roman"/>
          <w:sz w:val="26"/>
          <w:szCs w:val="26"/>
          <w:lang w:val="pt-BR"/>
        </w:rPr>
        <w:t xml:space="preserve">số liệu khí hậu được </w:t>
      </w:r>
      <w:r w:rsidRPr="00B91ADB">
        <w:rPr>
          <w:rFonts w:ascii="Times New Roman" w:hAnsi="Times New Roman"/>
          <w:sz w:val="26"/>
          <w:szCs w:val="26"/>
          <w:lang w:val="pt-BR"/>
        </w:rPr>
        <w:t>hiển thị</w:t>
      </w:r>
      <w:r w:rsidR="006F3841" w:rsidRPr="00B91ADB">
        <w:rPr>
          <w:rFonts w:ascii="Times New Roman" w:hAnsi="Times New Roman"/>
          <w:sz w:val="26"/>
          <w:szCs w:val="26"/>
          <w:lang w:val="pt-BR"/>
        </w:rPr>
        <w:t xml:space="preserve"> (ví dụ: nhiệt độ </w:t>
      </w:r>
      <w:r w:rsidRPr="00B91ADB">
        <w:rPr>
          <w:rFonts w:ascii="Times New Roman" w:hAnsi="Times New Roman"/>
          <w:sz w:val="26"/>
          <w:szCs w:val="26"/>
          <w:lang w:val="pt-BR"/>
        </w:rPr>
        <w:t>thấp nhất</w:t>
      </w:r>
      <w:r w:rsidR="006F3841" w:rsidRPr="00B91ADB">
        <w:rPr>
          <w:rFonts w:ascii="Times New Roman" w:hAnsi="Times New Roman"/>
          <w:sz w:val="26"/>
          <w:szCs w:val="26"/>
          <w:lang w:val="pt-BR"/>
        </w:rPr>
        <w:t xml:space="preserve"> của tháng lạnh nhất, nhiệt độ </w:t>
      </w:r>
      <w:r w:rsidRPr="00B91ADB">
        <w:rPr>
          <w:rFonts w:ascii="Times New Roman" w:hAnsi="Times New Roman"/>
          <w:sz w:val="26"/>
          <w:szCs w:val="26"/>
          <w:lang w:val="pt-BR"/>
        </w:rPr>
        <w:t xml:space="preserve">cao nhất </w:t>
      </w:r>
      <w:r w:rsidR="006F3841" w:rsidRPr="00B91ADB">
        <w:rPr>
          <w:rFonts w:ascii="Times New Roman" w:hAnsi="Times New Roman"/>
          <w:sz w:val="26"/>
          <w:szCs w:val="26"/>
          <w:lang w:val="pt-BR"/>
        </w:rPr>
        <w:t xml:space="preserve">của tháng nóng nhất). </w:t>
      </w:r>
      <w:r w:rsidRPr="00B91ADB">
        <w:rPr>
          <w:rFonts w:ascii="Times New Roman" w:hAnsi="Times New Roman"/>
          <w:sz w:val="26"/>
          <w:szCs w:val="26"/>
          <w:lang w:val="pt-BR"/>
        </w:rPr>
        <w:t xml:space="preserve">Bảng khí hậu trong lương lai theo Các mô hình hoàn lưu toàn cầu (GCMs) </w:t>
      </w:r>
      <w:r w:rsidR="006F3841" w:rsidRPr="00B91ADB">
        <w:rPr>
          <w:rFonts w:ascii="Times New Roman" w:hAnsi="Times New Roman"/>
          <w:sz w:val="26"/>
          <w:szCs w:val="26"/>
          <w:lang w:val="pt-BR"/>
        </w:rPr>
        <w:t xml:space="preserve">gồm kết quả đầu ra từ 15 </w:t>
      </w:r>
      <w:r w:rsidR="00C67CF1" w:rsidRPr="00B91ADB">
        <w:rPr>
          <w:rFonts w:ascii="Times New Roman" w:hAnsi="Times New Roman"/>
          <w:sz w:val="26"/>
          <w:szCs w:val="26"/>
          <w:lang w:val="pt-BR"/>
        </w:rPr>
        <w:t xml:space="preserve">mô hình hoàn lưu toàn cầu (GCMs) trong Báo cáo </w:t>
      </w:r>
      <w:r w:rsidRPr="00B91ADB">
        <w:rPr>
          <w:rFonts w:ascii="Times New Roman" w:hAnsi="Times New Roman"/>
          <w:sz w:val="26"/>
          <w:szCs w:val="26"/>
          <w:lang w:val="pt-BR"/>
        </w:rPr>
        <w:t>Đánh giá số 4 của IPCC</w:t>
      </w:r>
      <w:r w:rsidR="006F3841" w:rsidRPr="00B91ADB">
        <w:rPr>
          <w:rFonts w:ascii="Times New Roman" w:hAnsi="Times New Roman"/>
          <w:sz w:val="26"/>
          <w:szCs w:val="26"/>
          <w:lang w:val="pt-BR"/>
        </w:rPr>
        <w:t xml:space="preserve"> ở độ phân giải tiêu chuẩn 2 độ (200 km). </w:t>
      </w:r>
      <w:r w:rsidR="00C67CF1" w:rsidRPr="00B91ADB">
        <w:rPr>
          <w:rFonts w:ascii="Times New Roman" w:hAnsi="Times New Roman"/>
          <w:sz w:val="26"/>
          <w:szCs w:val="26"/>
          <w:lang w:val="pt-BR"/>
        </w:rPr>
        <w:t xml:space="preserve">Cũng có thể thực hiện phân tích tổng </w:t>
      </w:r>
      <w:r w:rsidR="006F3841" w:rsidRPr="00B91ADB">
        <w:rPr>
          <w:rFonts w:ascii="Times New Roman" w:hAnsi="Times New Roman"/>
          <w:sz w:val="26"/>
          <w:szCs w:val="26"/>
          <w:lang w:val="pt-BR"/>
        </w:rPr>
        <w:t xml:space="preserve">thể cho phép người dùng tập trung vào </w:t>
      </w:r>
      <w:r w:rsidR="00C67CF1" w:rsidRPr="00B91ADB">
        <w:rPr>
          <w:rFonts w:ascii="Times New Roman" w:hAnsi="Times New Roman"/>
          <w:sz w:val="26"/>
          <w:szCs w:val="26"/>
          <w:lang w:val="pt-BR"/>
        </w:rPr>
        <w:t>một loạt các biến đổi dự tính cho</w:t>
      </w:r>
      <w:r w:rsidR="006F3841" w:rsidRPr="00B91ADB">
        <w:rPr>
          <w:rFonts w:ascii="Times New Roman" w:hAnsi="Times New Roman"/>
          <w:sz w:val="26"/>
          <w:szCs w:val="26"/>
          <w:lang w:val="pt-BR"/>
        </w:rPr>
        <w:t xml:space="preserve"> tương lai </w:t>
      </w:r>
      <w:r w:rsidR="00C67CF1" w:rsidRPr="00B91ADB">
        <w:rPr>
          <w:rFonts w:ascii="Times New Roman" w:hAnsi="Times New Roman"/>
          <w:sz w:val="26"/>
          <w:szCs w:val="26"/>
          <w:lang w:val="pt-BR"/>
        </w:rPr>
        <w:t>thay vì</w:t>
      </w:r>
      <w:r w:rsidR="006F3841" w:rsidRPr="00B91ADB">
        <w:rPr>
          <w:rFonts w:ascii="Times New Roman" w:hAnsi="Times New Roman"/>
          <w:sz w:val="26"/>
          <w:szCs w:val="26"/>
          <w:lang w:val="pt-BR"/>
        </w:rPr>
        <w:t xml:space="preserve"> áp dụng các kết quả từ một </w:t>
      </w:r>
      <w:r w:rsidR="00C67CF1" w:rsidRPr="00B91ADB">
        <w:rPr>
          <w:rFonts w:ascii="Times New Roman" w:hAnsi="Times New Roman"/>
          <w:sz w:val="26"/>
          <w:szCs w:val="26"/>
          <w:lang w:val="pt-BR"/>
        </w:rPr>
        <w:t xml:space="preserve">mô hình hoàn lưu toàn cầu </w:t>
      </w:r>
      <w:r w:rsidR="006F3841" w:rsidRPr="00B91ADB">
        <w:rPr>
          <w:rFonts w:ascii="Times New Roman" w:hAnsi="Times New Roman"/>
          <w:sz w:val="26"/>
          <w:szCs w:val="26"/>
          <w:lang w:val="pt-BR"/>
        </w:rPr>
        <w:t>duy nhất.</w:t>
      </w:r>
    </w:p>
    <w:p w:rsidR="001004FF" w:rsidRPr="000D75C2" w:rsidRDefault="001004FF" w:rsidP="00405AE7">
      <w:pPr>
        <w:spacing w:before="0" w:after="0"/>
        <w:rPr>
          <w:rFonts w:ascii="Times New Roman" w:hAnsi="Times New Roman"/>
          <w:sz w:val="26"/>
          <w:szCs w:val="26"/>
          <w:lang w:val="pt-BR"/>
        </w:rPr>
      </w:pPr>
    </w:p>
    <w:p w:rsidR="003B4EF4" w:rsidRPr="000D75C2" w:rsidRDefault="00DD302D" w:rsidP="00405AE7">
      <w:pPr>
        <w:spacing w:before="0" w:after="0"/>
        <w:rPr>
          <w:rFonts w:ascii="Times New Roman" w:hAnsi="Times New Roman"/>
          <w:sz w:val="26"/>
          <w:szCs w:val="26"/>
          <w:lang w:val="pt-BR"/>
        </w:rPr>
      </w:pPr>
      <w:r w:rsidRPr="00B91ADB">
        <w:rPr>
          <w:rFonts w:ascii="Times New Roman" w:hAnsi="Times New Roman"/>
          <w:sz w:val="26"/>
          <w:szCs w:val="26"/>
          <w:lang w:val="pt-BR"/>
        </w:rPr>
        <w:t xml:space="preserve">Có thể truy cập </w:t>
      </w:r>
      <w:r w:rsidR="001004FF" w:rsidRPr="00B91ADB">
        <w:rPr>
          <w:rFonts w:ascii="Times New Roman" w:hAnsi="Times New Roman"/>
          <w:sz w:val="26"/>
          <w:szCs w:val="26"/>
          <w:lang w:val="pt-BR"/>
        </w:rPr>
        <w:t xml:space="preserve">Cổng thông tin </w:t>
      </w:r>
      <w:r w:rsidR="00E509E5" w:rsidRPr="00B91ADB">
        <w:rPr>
          <w:rFonts w:ascii="Times New Roman" w:hAnsi="Times New Roman"/>
          <w:sz w:val="26"/>
          <w:szCs w:val="26"/>
          <w:lang w:val="pt-BR"/>
        </w:rPr>
        <w:t>BĐKH</w:t>
      </w:r>
      <w:r w:rsidR="001004FF" w:rsidRPr="00B91ADB">
        <w:rPr>
          <w:rFonts w:ascii="Times New Roman" w:hAnsi="Times New Roman"/>
          <w:sz w:val="26"/>
          <w:szCs w:val="26"/>
          <w:lang w:val="pt-BR"/>
        </w:rPr>
        <w:t xml:space="preserve"> (CCKP) qua đường link:</w:t>
      </w:r>
      <w:r w:rsidR="00436948" w:rsidRPr="00B91ADB">
        <w:rPr>
          <w:rFonts w:ascii="Times New Roman" w:hAnsi="Times New Roman"/>
          <w:sz w:val="26"/>
          <w:szCs w:val="26"/>
          <w:lang w:val="pt-BR"/>
        </w:rPr>
        <w:t xml:space="preserve"> </w:t>
      </w:r>
      <w:hyperlink r:id="rId101" w:history="1">
        <w:r w:rsidR="003B4EF4" w:rsidRPr="00B91ADB">
          <w:rPr>
            <w:rStyle w:val="Hyperlink"/>
            <w:rFonts w:ascii="Times New Roman" w:hAnsi="Times New Roman"/>
            <w:sz w:val="26"/>
            <w:szCs w:val="26"/>
            <w:lang w:val="pt-BR"/>
          </w:rPr>
          <w:t>http://sdwebx.worldbank.org/climateportal/index.cfm?page=country_historical_climate&amp;ThisRegion=Asia&amp;ThisCCode=VNM</w:t>
        </w:r>
      </w:hyperlink>
    </w:p>
    <w:p w:rsidR="003B4EF4" w:rsidRPr="000D75C2" w:rsidRDefault="003B4EF4" w:rsidP="00405AE7">
      <w:pPr>
        <w:spacing w:before="0" w:after="0"/>
        <w:rPr>
          <w:rFonts w:ascii="Times New Roman" w:hAnsi="Times New Roman"/>
          <w:sz w:val="26"/>
          <w:szCs w:val="26"/>
          <w:lang w:val="pt-BR"/>
        </w:rPr>
      </w:pPr>
    </w:p>
    <w:p w:rsidR="003B4EF4" w:rsidRPr="000D75C2" w:rsidRDefault="003B4EF4" w:rsidP="00405AE7">
      <w:pPr>
        <w:spacing w:before="0" w:after="0"/>
        <w:rPr>
          <w:rFonts w:ascii="Times New Roman" w:hAnsi="Times New Roman"/>
          <w:sz w:val="26"/>
          <w:szCs w:val="26"/>
          <w:lang w:val="pt-BR"/>
        </w:rPr>
      </w:pPr>
    </w:p>
    <w:p w:rsidR="003B4EF4" w:rsidRPr="000D75C2" w:rsidRDefault="00AE3C04" w:rsidP="00405AE7">
      <w:pPr>
        <w:spacing w:before="0" w:after="0"/>
        <w:rPr>
          <w:rFonts w:ascii="Times New Roman" w:hAnsi="Times New Roman"/>
          <w:b/>
          <w:sz w:val="26"/>
          <w:szCs w:val="26"/>
          <w:lang w:val="pt-BR"/>
        </w:rPr>
      </w:pPr>
      <w:r w:rsidRPr="00B91ADB">
        <w:rPr>
          <w:rFonts w:ascii="Times New Roman" w:hAnsi="Times New Roman"/>
          <w:b/>
          <w:sz w:val="26"/>
          <w:szCs w:val="26"/>
          <w:lang w:val="pt-BR"/>
        </w:rPr>
        <w:t xml:space="preserve">Công cụ </w:t>
      </w:r>
      <w:r w:rsidR="003B4EF4" w:rsidRPr="00B91ADB">
        <w:rPr>
          <w:rFonts w:ascii="Times New Roman" w:hAnsi="Times New Roman"/>
          <w:b/>
          <w:sz w:val="26"/>
          <w:szCs w:val="26"/>
          <w:lang w:val="pt-BR"/>
        </w:rPr>
        <w:t>Climate Wizard (</w:t>
      </w:r>
      <w:r w:rsidR="00A418BC" w:rsidRPr="00B91ADB">
        <w:rPr>
          <w:rFonts w:ascii="Times New Roman" w:hAnsi="Times New Roman"/>
          <w:b/>
          <w:sz w:val="26"/>
          <w:szCs w:val="26"/>
          <w:lang w:val="pt-BR"/>
        </w:rPr>
        <w:t xml:space="preserve">Ủy </w:t>
      </w:r>
      <w:r w:rsidR="00815480" w:rsidRPr="00B91ADB">
        <w:rPr>
          <w:rFonts w:ascii="Times New Roman" w:hAnsi="Times New Roman"/>
          <w:b/>
          <w:sz w:val="26"/>
          <w:szCs w:val="26"/>
          <w:lang w:val="pt-BR"/>
        </w:rPr>
        <w:t xml:space="preserve">ban bảo </w:t>
      </w:r>
      <w:r w:rsidR="00756F6D" w:rsidRPr="00B91ADB">
        <w:rPr>
          <w:rFonts w:ascii="Times New Roman" w:hAnsi="Times New Roman"/>
          <w:b/>
          <w:sz w:val="26"/>
          <w:szCs w:val="26"/>
          <w:lang w:val="pt-BR"/>
        </w:rPr>
        <w:t>tồn</w:t>
      </w:r>
      <w:r w:rsidR="00815480" w:rsidRPr="00B91ADB">
        <w:rPr>
          <w:rFonts w:ascii="Times New Roman" w:hAnsi="Times New Roman"/>
          <w:b/>
          <w:sz w:val="26"/>
          <w:szCs w:val="26"/>
          <w:lang w:val="pt-BR"/>
        </w:rPr>
        <w:t xml:space="preserve"> thiên nhiên</w:t>
      </w:r>
      <w:r w:rsidR="003B4EF4" w:rsidRPr="00B91ADB">
        <w:rPr>
          <w:rFonts w:ascii="Times New Roman" w:hAnsi="Times New Roman"/>
          <w:b/>
          <w:sz w:val="26"/>
          <w:szCs w:val="26"/>
          <w:lang w:val="pt-BR"/>
        </w:rPr>
        <w:t>)</w:t>
      </w:r>
    </w:p>
    <w:p w:rsidR="003B4EF4" w:rsidRPr="000D75C2" w:rsidRDefault="00AE3C04" w:rsidP="00405AE7">
      <w:pPr>
        <w:pStyle w:val="text"/>
        <w:spacing w:line="276" w:lineRule="auto"/>
        <w:jc w:val="both"/>
        <w:rPr>
          <w:rFonts w:eastAsia="Calibri"/>
          <w:sz w:val="26"/>
          <w:szCs w:val="26"/>
          <w:lang w:val="pt-BR"/>
        </w:rPr>
      </w:pPr>
      <w:r w:rsidRPr="00B91ADB">
        <w:rPr>
          <w:rFonts w:eastAsia="Calibri"/>
          <w:sz w:val="26"/>
          <w:szCs w:val="26"/>
          <w:lang w:val="pt-BR"/>
        </w:rPr>
        <w:t xml:space="preserve">Công cụ ClimateWizard cho phép người dùng (chuyên hoặc không chuyên về kỹ thuật) truy cập các thông tin về BĐKH và có thể hình dung được tác động của BĐKH trên bản đồ. </w:t>
      </w:r>
      <w:r w:rsidR="00712E23" w:rsidRPr="00B91ADB">
        <w:rPr>
          <w:rFonts w:eastAsia="Calibri"/>
          <w:sz w:val="26"/>
          <w:szCs w:val="26"/>
          <w:lang w:val="pt-BR"/>
        </w:rPr>
        <w:t xml:space="preserve">Công cụ </w:t>
      </w:r>
      <w:r w:rsidRPr="00B91ADB">
        <w:rPr>
          <w:rFonts w:eastAsia="Calibri"/>
          <w:sz w:val="26"/>
          <w:szCs w:val="26"/>
          <w:lang w:val="pt-BR"/>
        </w:rPr>
        <w:t>dựa trên</w:t>
      </w:r>
      <w:r w:rsidR="00712E23" w:rsidRPr="00B91ADB">
        <w:rPr>
          <w:rFonts w:eastAsia="Calibri"/>
          <w:sz w:val="26"/>
          <w:szCs w:val="26"/>
          <w:lang w:val="pt-BR"/>
        </w:rPr>
        <w:t xml:space="preserve"> nền tảng</w:t>
      </w:r>
      <w:r w:rsidRPr="00B91ADB">
        <w:rPr>
          <w:rFonts w:eastAsia="Calibri"/>
          <w:sz w:val="26"/>
          <w:szCs w:val="26"/>
          <w:lang w:val="pt-BR"/>
        </w:rPr>
        <w:t xml:space="preserve"> web</w:t>
      </w:r>
      <w:r w:rsidR="00712E23" w:rsidRPr="00B91ADB">
        <w:rPr>
          <w:rFonts w:eastAsia="Calibri"/>
          <w:sz w:val="26"/>
          <w:szCs w:val="26"/>
          <w:lang w:val="pt-BR"/>
        </w:rPr>
        <w:t>,</w:t>
      </w:r>
      <w:r w:rsidRPr="00B91ADB">
        <w:rPr>
          <w:rFonts w:eastAsia="Calibri"/>
          <w:sz w:val="26"/>
          <w:szCs w:val="26"/>
          <w:lang w:val="pt-BR"/>
        </w:rPr>
        <w:t xml:space="preserve"> người dùng chọn một quốc gia và </w:t>
      </w:r>
      <w:r w:rsidR="00712E23" w:rsidRPr="00B91ADB">
        <w:rPr>
          <w:rFonts w:eastAsia="Calibri"/>
          <w:sz w:val="26"/>
          <w:szCs w:val="26"/>
          <w:lang w:val="pt-BR"/>
        </w:rPr>
        <w:t>có thể vừa đ</w:t>
      </w:r>
      <w:r w:rsidRPr="00B91ADB">
        <w:rPr>
          <w:rFonts w:eastAsia="Calibri"/>
          <w:sz w:val="26"/>
          <w:szCs w:val="26"/>
          <w:lang w:val="pt-BR"/>
        </w:rPr>
        <w:t xml:space="preserve">ánh giá </w:t>
      </w:r>
      <w:r w:rsidR="00712E23" w:rsidRPr="00B91ADB">
        <w:rPr>
          <w:rFonts w:eastAsia="Calibri"/>
          <w:sz w:val="26"/>
          <w:szCs w:val="26"/>
          <w:lang w:val="pt-BR"/>
        </w:rPr>
        <w:t xml:space="preserve">khí hậu </w:t>
      </w:r>
      <w:r w:rsidRPr="00B91ADB">
        <w:rPr>
          <w:rFonts w:eastAsia="Calibri"/>
          <w:sz w:val="26"/>
          <w:szCs w:val="26"/>
          <w:lang w:val="pt-BR"/>
        </w:rPr>
        <w:t>đã thay đổi</w:t>
      </w:r>
      <w:r w:rsidR="00712E23" w:rsidRPr="00B91ADB">
        <w:rPr>
          <w:rFonts w:eastAsia="Calibri"/>
          <w:sz w:val="26"/>
          <w:szCs w:val="26"/>
          <w:lang w:val="pt-BR"/>
        </w:rPr>
        <w:t xml:space="preserve"> như thế nào</w:t>
      </w:r>
      <w:r w:rsidRPr="00B91ADB">
        <w:rPr>
          <w:rFonts w:eastAsia="Calibri"/>
          <w:sz w:val="26"/>
          <w:szCs w:val="26"/>
          <w:lang w:val="pt-BR"/>
        </w:rPr>
        <w:t xml:space="preserve"> theo thời gian</w:t>
      </w:r>
      <w:r w:rsidR="00712E23" w:rsidRPr="00B91ADB">
        <w:rPr>
          <w:rFonts w:eastAsia="Calibri"/>
          <w:sz w:val="26"/>
          <w:szCs w:val="26"/>
          <w:lang w:val="pt-BR"/>
        </w:rPr>
        <w:t>, vừa</w:t>
      </w:r>
      <w:r w:rsidRPr="00B91ADB">
        <w:rPr>
          <w:rFonts w:eastAsia="Calibri"/>
          <w:sz w:val="26"/>
          <w:szCs w:val="26"/>
          <w:lang w:val="pt-BR"/>
        </w:rPr>
        <w:t xml:space="preserve"> </w:t>
      </w:r>
      <w:r w:rsidR="00712E23" w:rsidRPr="00B91ADB">
        <w:rPr>
          <w:rFonts w:eastAsia="Calibri"/>
          <w:sz w:val="26"/>
          <w:szCs w:val="26"/>
          <w:lang w:val="pt-BR"/>
        </w:rPr>
        <w:t>hình dung được những biến đổi trong tương lai dự đoán cho quốc gia đó</w:t>
      </w:r>
      <w:r w:rsidRPr="00B91ADB">
        <w:rPr>
          <w:rFonts w:eastAsia="Calibri"/>
          <w:sz w:val="26"/>
          <w:szCs w:val="26"/>
          <w:lang w:val="pt-BR"/>
        </w:rPr>
        <w:t xml:space="preserve">. Với </w:t>
      </w:r>
      <w:r w:rsidR="00712E23" w:rsidRPr="00B91ADB">
        <w:rPr>
          <w:rFonts w:eastAsia="Calibri"/>
          <w:sz w:val="26"/>
          <w:szCs w:val="26"/>
          <w:lang w:val="pt-BR"/>
        </w:rPr>
        <w:t xml:space="preserve">công cụ </w:t>
      </w:r>
      <w:r w:rsidRPr="00B91ADB">
        <w:rPr>
          <w:rFonts w:eastAsia="Calibri"/>
          <w:sz w:val="26"/>
          <w:szCs w:val="26"/>
          <w:lang w:val="pt-BR"/>
        </w:rPr>
        <w:t>ClimateWizard</w:t>
      </w:r>
      <w:r w:rsidR="00712E23" w:rsidRPr="00B91ADB">
        <w:rPr>
          <w:rFonts w:eastAsia="Calibri"/>
          <w:sz w:val="26"/>
          <w:szCs w:val="26"/>
          <w:lang w:val="pt-BR"/>
        </w:rPr>
        <w:t>,</w:t>
      </w:r>
      <w:r w:rsidRPr="00B91ADB">
        <w:rPr>
          <w:rFonts w:eastAsia="Calibri"/>
          <w:sz w:val="26"/>
          <w:szCs w:val="26"/>
          <w:lang w:val="pt-BR"/>
        </w:rPr>
        <w:t xml:space="preserve"> bạn có thể xem bản đồ nhiệt độ và lượng mưa </w:t>
      </w:r>
      <w:r w:rsidR="00712E23" w:rsidRPr="00B91ADB">
        <w:rPr>
          <w:rFonts w:eastAsia="Calibri"/>
          <w:sz w:val="26"/>
          <w:szCs w:val="26"/>
          <w:lang w:val="pt-BR"/>
        </w:rPr>
        <w:t xml:space="preserve">trong </w:t>
      </w:r>
      <w:r w:rsidRPr="00B91ADB">
        <w:rPr>
          <w:rFonts w:eastAsia="Calibri"/>
          <w:sz w:val="26"/>
          <w:szCs w:val="26"/>
          <w:lang w:val="pt-BR"/>
        </w:rPr>
        <w:t xml:space="preserve">lịch sử. </w:t>
      </w:r>
      <w:r w:rsidR="000F76C2" w:rsidRPr="00B91ADB">
        <w:rPr>
          <w:rFonts w:eastAsia="Calibri"/>
          <w:sz w:val="26"/>
          <w:szCs w:val="26"/>
          <w:lang w:val="pt-BR"/>
        </w:rPr>
        <w:t xml:space="preserve">Những bản đồ này được xây dựng dựa trên thông tin từ hàng </w:t>
      </w:r>
      <w:r w:rsidRPr="00B91ADB">
        <w:rPr>
          <w:rFonts w:eastAsia="Calibri"/>
          <w:sz w:val="26"/>
          <w:szCs w:val="26"/>
          <w:lang w:val="pt-BR"/>
        </w:rPr>
        <w:t xml:space="preserve">ngàn trạm thu </w:t>
      </w:r>
      <w:r w:rsidR="00DF6420" w:rsidRPr="00B91ADB">
        <w:rPr>
          <w:rFonts w:eastAsia="Calibri"/>
          <w:sz w:val="26"/>
          <w:szCs w:val="26"/>
          <w:lang w:val="pt-BR"/>
        </w:rPr>
        <w:t xml:space="preserve">địa lý </w:t>
      </w:r>
      <w:r w:rsidRPr="00B91ADB">
        <w:rPr>
          <w:rFonts w:eastAsia="Calibri"/>
          <w:sz w:val="26"/>
          <w:szCs w:val="26"/>
          <w:lang w:val="pt-BR"/>
        </w:rPr>
        <w:t>riêng biệt sử dụng</w:t>
      </w:r>
      <w:r w:rsidR="00DF6420" w:rsidRPr="00B91ADB">
        <w:rPr>
          <w:rFonts w:eastAsia="Calibri"/>
          <w:sz w:val="26"/>
          <w:szCs w:val="26"/>
          <w:lang w:val="pt-BR"/>
        </w:rPr>
        <w:t xml:space="preserve"> hệ thống </w:t>
      </w:r>
      <w:r w:rsidR="00DF6420" w:rsidRPr="00B91ADB">
        <w:rPr>
          <w:rFonts w:eastAsia="Calibri"/>
          <w:sz w:val="26"/>
          <w:szCs w:val="26"/>
          <w:lang w:val="pt-BR"/>
        </w:rPr>
        <w:lastRenderedPageBreak/>
        <w:t>lập bản đồ khí hậu</w:t>
      </w:r>
      <w:r w:rsidRPr="00B91ADB">
        <w:rPr>
          <w:rFonts w:eastAsia="Calibri"/>
          <w:sz w:val="26"/>
          <w:szCs w:val="26"/>
          <w:lang w:val="pt-BR"/>
        </w:rPr>
        <w:t xml:space="preserve"> PRISM. PRISM là một hệ thống dựa trên tri thức sử dụng các phép đo điểm của lượng mưa, nhiệt độ, và </w:t>
      </w:r>
      <w:r w:rsidR="00DF6420" w:rsidRPr="00B91ADB">
        <w:rPr>
          <w:rFonts w:eastAsia="Calibri"/>
          <w:sz w:val="26"/>
          <w:szCs w:val="26"/>
          <w:lang w:val="pt-BR"/>
        </w:rPr>
        <w:t>các yếu tố</w:t>
      </w:r>
      <w:r w:rsidRPr="00B91ADB">
        <w:rPr>
          <w:rFonts w:eastAsia="Calibri"/>
          <w:sz w:val="26"/>
          <w:szCs w:val="26"/>
          <w:lang w:val="pt-BR"/>
        </w:rPr>
        <w:t xml:space="preserve"> khí hậu </w:t>
      </w:r>
      <w:r w:rsidR="00DF6420" w:rsidRPr="00B91ADB">
        <w:rPr>
          <w:rFonts w:eastAsia="Calibri"/>
          <w:sz w:val="26"/>
          <w:szCs w:val="26"/>
          <w:lang w:val="pt-BR"/>
        </w:rPr>
        <w:t xml:space="preserve">khác </w:t>
      </w:r>
      <w:r w:rsidRPr="00B91ADB">
        <w:rPr>
          <w:rFonts w:eastAsia="Calibri"/>
          <w:sz w:val="26"/>
          <w:szCs w:val="26"/>
          <w:lang w:val="pt-BR"/>
        </w:rPr>
        <w:t xml:space="preserve">để </w:t>
      </w:r>
      <w:r w:rsidR="00DF6420" w:rsidRPr="00B91ADB">
        <w:rPr>
          <w:rFonts w:eastAsia="Calibri"/>
          <w:sz w:val="26"/>
          <w:szCs w:val="26"/>
          <w:lang w:val="pt-BR"/>
        </w:rPr>
        <w:t xml:space="preserve">đưa ra </w:t>
      </w:r>
      <w:r w:rsidR="00756F6D" w:rsidRPr="00B91ADB">
        <w:rPr>
          <w:rFonts w:eastAsia="Calibri"/>
          <w:sz w:val="26"/>
          <w:szCs w:val="26"/>
          <w:lang w:val="pt-BR"/>
        </w:rPr>
        <w:t xml:space="preserve">các </w:t>
      </w:r>
      <w:r w:rsidR="00DF6420" w:rsidRPr="00B91ADB">
        <w:rPr>
          <w:rFonts w:eastAsia="Calibri"/>
          <w:sz w:val="26"/>
          <w:szCs w:val="26"/>
          <w:lang w:val="pt-BR"/>
        </w:rPr>
        <w:t>d</w:t>
      </w:r>
      <w:r w:rsidRPr="00B91ADB">
        <w:rPr>
          <w:rFonts w:eastAsia="Calibri"/>
          <w:sz w:val="26"/>
          <w:szCs w:val="26"/>
          <w:lang w:val="pt-BR"/>
        </w:rPr>
        <w:t xml:space="preserve">ự toán </w:t>
      </w:r>
      <w:r w:rsidR="00756F6D" w:rsidRPr="00B91ADB">
        <w:rPr>
          <w:rFonts w:eastAsia="Calibri"/>
          <w:sz w:val="26"/>
          <w:szCs w:val="26"/>
          <w:lang w:val="pt-BR"/>
        </w:rPr>
        <w:t xml:space="preserve">hiện tượng khí hậu </w:t>
      </w:r>
      <w:r w:rsidR="00CC7F70" w:rsidRPr="00B91ADB">
        <w:rPr>
          <w:rFonts w:eastAsia="Calibri"/>
          <w:sz w:val="26"/>
          <w:szCs w:val="26"/>
          <w:lang w:val="pt-BR"/>
        </w:rPr>
        <w:t xml:space="preserve">theo </w:t>
      </w:r>
      <w:r w:rsidR="00756F6D" w:rsidRPr="00B91ADB">
        <w:rPr>
          <w:rFonts w:eastAsia="Calibri"/>
          <w:sz w:val="26"/>
          <w:szCs w:val="26"/>
          <w:lang w:val="pt-BR"/>
        </w:rPr>
        <w:t xml:space="preserve">tháng </w:t>
      </w:r>
      <w:r w:rsidR="00CC7F70" w:rsidRPr="00B91ADB">
        <w:rPr>
          <w:rFonts w:eastAsia="Calibri"/>
          <w:sz w:val="26"/>
          <w:szCs w:val="26"/>
          <w:lang w:val="pt-BR"/>
        </w:rPr>
        <w:t>theo</w:t>
      </w:r>
      <w:r w:rsidR="00756F6D" w:rsidRPr="00B91ADB">
        <w:rPr>
          <w:rFonts w:eastAsia="Calibri"/>
          <w:sz w:val="26"/>
          <w:szCs w:val="26"/>
          <w:lang w:val="pt-BR"/>
        </w:rPr>
        <w:t xml:space="preserve"> năm dưới dạng </w:t>
      </w:r>
      <w:r w:rsidRPr="00B91ADB">
        <w:rPr>
          <w:rFonts w:eastAsia="Calibri"/>
          <w:sz w:val="26"/>
          <w:szCs w:val="26"/>
          <w:lang w:val="pt-BR"/>
        </w:rPr>
        <w:t xml:space="preserve">lưới </w:t>
      </w:r>
      <w:r w:rsidR="00756F6D" w:rsidRPr="00B91ADB">
        <w:rPr>
          <w:rFonts w:eastAsia="Calibri"/>
          <w:sz w:val="26"/>
          <w:szCs w:val="26"/>
          <w:lang w:val="pt-BR"/>
        </w:rPr>
        <w:t>được số hóa liên tục</w:t>
      </w:r>
    </w:p>
    <w:p w:rsidR="00756F6D" w:rsidRPr="000D75C2" w:rsidRDefault="00756F6D" w:rsidP="00405AE7">
      <w:pPr>
        <w:pStyle w:val="text"/>
        <w:spacing w:line="276" w:lineRule="auto"/>
        <w:jc w:val="both"/>
        <w:rPr>
          <w:rFonts w:eastAsia="Calibri"/>
          <w:sz w:val="26"/>
          <w:szCs w:val="26"/>
          <w:lang w:val="pt-BR"/>
        </w:rPr>
      </w:pPr>
      <w:r w:rsidRPr="00B91ADB">
        <w:rPr>
          <w:rFonts w:eastAsia="Calibri"/>
          <w:sz w:val="26"/>
          <w:szCs w:val="26"/>
          <w:lang w:val="pt-BR"/>
        </w:rPr>
        <w:t xml:space="preserve">Công cụ </w:t>
      </w:r>
      <w:r w:rsidR="003B4EF4" w:rsidRPr="00B91ADB">
        <w:rPr>
          <w:rFonts w:eastAsia="Calibri"/>
          <w:sz w:val="26"/>
          <w:szCs w:val="26"/>
          <w:lang w:val="pt-BR"/>
        </w:rPr>
        <w:t xml:space="preserve">ClimateWizard </w:t>
      </w:r>
      <w:r w:rsidRPr="00B91ADB">
        <w:rPr>
          <w:rFonts w:eastAsia="Calibri"/>
          <w:sz w:val="26"/>
          <w:szCs w:val="26"/>
          <w:lang w:val="pt-BR"/>
        </w:rPr>
        <w:t xml:space="preserve">cũng cho phép người dùng xem các dự </w:t>
      </w:r>
      <w:r w:rsidR="00DD302D" w:rsidRPr="00B91ADB">
        <w:rPr>
          <w:rFonts w:eastAsia="Calibri"/>
          <w:sz w:val="26"/>
          <w:szCs w:val="26"/>
          <w:lang w:val="pt-BR"/>
        </w:rPr>
        <w:t>tính</w:t>
      </w:r>
      <w:r w:rsidRPr="00B91ADB">
        <w:rPr>
          <w:rFonts w:eastAsia="Calibri"/>
          <w:sz w:val="26"/>
          <w:szCs w:val="26"/>
          <w:lang w:val="pt-BR"/>
        </w:rPr>
        <w:t xml:space="preserve"> nhiệt độ và lượng mưa</w:t>
      </w:r>
      <w:r w:rsidR="00DD302D" w:rsidRPr="00B91ADB">
        <w:rPr>
          <w:rFonts w:eastAsia="Calibri"/>
          <w:sz w:val="26"/>
          <w:szCs w:val="26"/>
          <w:lang w:val="pt-BR"/>
        </w:rPr>
        <w:t xml:space="preserve"> trong tương lai</w:t>
      </w:r>
      <w:r w:rsidRPr="00B91ADB">
        <w:rPr>
          <w:rFonts w:eastAsia="Calibri"/>
          <w:sz w:val="26"/>
          <w:szCs w:val="26"/>
          <w:lang w:val="pt-BR"/>
        </w:rPr>
        <w:t xml:space="preserve">. Sau đây là danh sách các mô hình trình bày trong </w:t>
      </w:r>
      <w:r w:rsidR="00DD302D" w:rsidRPr="00B91ADB">
        <w:rPr>
          <w:rFonts w:eastAsia="Calibri"/>
          <w:sz w:val="26"/>
          <w:szCs w:val="26"/>
          <w:lang w:val="pt-BR"/>
        </w:rPr>
        <w:t>công cụ ClimateWizard.</w:t>
      </w:r>
    </w:p>
    <w:tbl>
      <w:tblPr>
        <w:tblW w:w="4603" w:type="pct"/>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448"/>
        <w:gridCol w:w="1166"/>
        <w:gridCol w:w="4937"/>
      </w:tblGrid>
      <w:tr w:rsidR="00956ECA" w:rsidRPr="000D75C2" w:rsidTr="00CB1B6E">
        <w:trPr>
          <w:jc w:val="center"/>
        </w:trPr>
        <w:tc>
          <w:tcPr>
            <w:tcW w:w="1431" w:type="pct"/>
            <w:tcBorders>
              <w:bottom w:val="single" w:sz="12" w:space="0" w:color="A8D08D"/>
            </w:tcBorders>
            <w:shd w:val="clear" w:color="auto" w:fill="auto"/>
            <w:hideMark/>
          </w:tcPr>
          <w:p w:rsidR="003B4EF4" w:rsidRPr="000D75C2" w:rsidRDefault="003B4EF4" w:rsidP="00405AE7">
            <w:pPr>
              <w:rPr>
                <w:rFonts w:ascii="Times New Roman" w:hAnsi="Times New Roman"/>
                <w:b/>
                <w:bCs/>
                <w:color w:val="1F1F1F"/>
                <w:sz w:val="26"/>
                <w:szCs w:val="26"/>
              </w:rPr>
            </w:pPr>
            <w:r w:rsidRPr="00B91ADB">
              <w:rPr>
                <w:rFonts w:ascii="Times New Roman" w:hAnsi="Times New Roman"/>
                <w:b/>
                <w:bCs/>
                <w:color w:val="1F1F1F"/>
                <w:sz w:val="26"/>
                <w:szCs w:val="26"/>
              </w:rPr>
              <w:t xml:space="preserve">BCCR-BCM2.0 </w:t>
            </w:r>
          </w:p>
        </w:tc>
        <w:tc>
          <w:tcPr>
            <w:tcW w:w="682" w:type="pct"/>
            <w:tcBorders>
              <w:bottom w:val="single" w:sz="12" w:space="0" w:color="A8D08D"/>
            </w:tcBorders>
            <w:shd w:val="clear" w:color="auto" w:fill="auto"/>
            <w:hideMark/>
          </w:tcPr>
          <w:p w:rsidR="003B4EF4" w:rsidRPr="000D75C2" w:rsidRDefault="00DD302D" w:rsidP="00405AE7">
            <w:pPr>
              <w:rPr>
                <w:rFonts w:ascii="Times New Roman" w:hAnsi="Times New Roman"/>
                <w:bCs/>
                <w:color w:val="1F1F1F"/>
                <w:sz w:val="26"/>
                <w:szCs w:val="26"/>
              </w:rPr>
            </w:pPr>
            <w:r w:rsidRPr="00B91ADB">
              <w:rPr>
                <w:rFonts w:ascii="Times New Roman" w:hAnsi="Times New Roman"/>
                <w:bCs/>
                <w:color w:val="1F1F1F"/>
                <w:sz w:val="26"/>
                <w:szCs w:val="26"/>
              </w:rPr>
              <w:t>Na Uy</w:t>
            </w:r>
            <w:r w:rsidR="003B4EF4" w:rsidRPr="00B91ADB">
              <w:rPr>
                <w:rFonts w:ascii="Times New Roman" w:hAnsi="Times New Roman"/>
                <w:bCs/>
                <w:color w:val="1F1F1F"/>
                <w:sz w:val="26"/>
                <w:szCs w:val="26"/>
              </w:rPr>
              <w:t xml:space="preserve"> </w:t>
            </w:r>
          </w:p>
        </w:tc>
        <w:tc>
          <w:tcPr>
            <w:tcW w:w="2887" w:type="pct"/>
            <w:tcBorders>
              <w:bottom w:val="single" w:sz="12" w:space="0" w:color="A8D08D"/>
            </w:tcBorders>
            <w:shd w:val="clear" w:color="auto" w:fill="auto"/>
            <w:hideMark/>
          </w:tcPr>
          <w:p w:rsidR="003B4EF4" w:rsidRPr="000D75C2" w:rsidRDefault="00F47EF5" w:rsidP="00405AE7">
            <w:pPr>
              <w:rPr>
                <w:rFonts w:ascii="Times New Roman" w:hAnsi="Times New Roman"/>
                <w:bCs/>
                <w:color w:val="1F1F1F"/>
                <w:sz w:val="26"/>
                <w:szCs w:val="26"/>
              </w:rPr>
            </w:pPr>
            <w:r w:rsidRPr="00B91ADB">
              <w:rPr>
                <w:rFonts w:ascii="Times New Roman" w:hAnsi="Times New Roman"/>
                <w:color w:val="1F1F1F"/>
                <w:sz w:val="26"/>
                <w:szCs w:val="26"/>
              </w:rPr>
              <w:t>Trung tâm Nghiên cứu Khí hậu Bjerknes</w:t>
            </w:r>
          </w:p>
        </w:tc>
      </w:tr>
      <w:tr w:rsidR="00956ECA" w:rsidRPr="000D75C2" w:rsidTr="00CB1B6E">
        <w:trPr>
          <w:jc w:val="center"/>
        </w:trPr>
        <w:tc>
          <w:tcPr>
            <w:tcW w:w="1431" w:type="pct"/>
            <w:shd w:val="clear" w:color="auto" w:fill="auto"/>
            <w:hideMark/>
          </w:tcPr>
          <w:p w:rsidR="003B4EF4" w:rsidRPr="000D75C2" w:rsidRDefault="003B4EF4" w:rsidP="00405AE7">
            <w:pPr>
              <w:rPr>
                <w:rFonts w:ascii="Times New Roman" w:hAnsi="Times New Roman"/>
                <w:b/>
                <w:bCs/>
                <w:color w:val="1F1F1F"/>
                <w:sz w:val="26"/>
                <w:szCs w:val="26"/>
              </w:rPr>
            </w:pPr>
            <w:r w:rsidRPr="000D75C2">
              <w:rPr>
                <w:rFonts w:ascii="Times New Roman" w:hAnsi="Times New Roman"/>
                <w:b/>
                <w:bCs/>
                <w:color w:val="1F1F1F"/>
                <w:sz w:val="26"/>
                <w:szCs w:val="26"/>
              </w:rPr>
              <w:t xml:space="preserve">CGCM3.1(T47) </w:t>
            </w:r>
          </w:p>
        </w:tc>
        <w:tc>
          <w:tcPr>
            <w:tcW w:w="682" w:type="pct"/>
            <w:shd w:val="clear" w:color="auto" w:fill="auto"/>
            <w:hideMark/>
          </w:tcPr>
          <w:p w:rsidR="003B4EF4" w:rsidRPr="00B91ADB" w:rsidRDefault="003B4EF4" w:rsidP="00405AE7">
            <w:pPr>
              <w:tabs>
                <w:tab w:val="left" w:pos="720"/>
              </w:tabs>
              <w:rPr>
                <w:rFonts w:ascii="Times New Roman" w:hAnsi="Times New Roman"/>
                <w:color w:val="1F1F1F"/>
                <w:sz w:val="26"/>
                <w:szCs w:val="26"/>
              </w:rPr>
            </w:pPr>
            <w:r w:rsidRPr="000D75C2">
              <w:rPr>
                <w:rFonts w:ascii="Times New Roman" w:hAnsi="Times New Roman"/>
                <w:color w:val="1F1F1F"/>
                <w:sz w:val="26"/>
                <w:szCs w:val="26"/>
              </w:rPr>
              <w:t xml:space="preserve">Canada </w:t>
            </w:r>
          </w:p>
        </w:tc>
        <w:tc>
          <w:tcPr>
            <w:tcW w:w="2887" w:type="pct"/>
            <w:shd w:val="clear" w:color="auto" w:fill="auto"/>
            <w:hideMark/>
          </w:tcPr>
          <w:p w:rsidR="003B4EF4"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sz w:val="26"/>
                <w:szCs w:val="26"/>
              </w:rPr>
              <w:t>Trung tâm Phân tích và Mô hình Khí hậu</w:t>
            </w:r>
          </w:p>
        </w:tc>
      </w:tr>
      <w:tr w:rsidR="00956ECA" w:rsidRPr="000D75C2" w:rsidTr="00CB1B6E">
        <w:trPr>
          <w:jc w:val="center"/>
        </w:trPr>
        <w:tc>
          <w:tcPr>
            <w:tcW w:w="1431" w:type="pct"/>
            <w:shd w:val="clear" w:color="auto" w:fill="auto"/>
            <w:hideMark/>
          </w:tcPr>
          <w:p w:rsidR="003B4EF4" w:rsidRPr="00B91ADB" w:rsidRDefault="003B4EF4"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CNRM-CM3 </w:t>
            </w:r>
          </w:p>
        </w:tc>
        <w:tc>
          <w:tcPr>
            <w:tcW w:w="682" w:type="pct"/>
            <w:shd w:val="clear" w:color="auto" w:fill="auto"/>
            <w:hideMark/>
          </w:tcPr>
          <w:p w:rsidR="003B4EF4"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Pháp  </w:t>
            </w:r>
          </w:p>
        </w:tc>
        <w:tc>
          <w:tcPr>
            <w:tcW w:w="2887" w:type="pct"/>
            <w:shd w:val="clear" w:color="auto" w:fill="auto"/>
            <w:hideMark/>
          </w:tcPr>
          <w:p w:rsidR="003B4EF4" w:rsidRPr="00B91ADB" w:rsidRDefault="00CE290A" w:rsidP="00405AE7">
            <w:pPr>
              <w:tabs>
                <w:tab w:val="left" w:pos="720"/>
              </w:tabs>
              <w:rPr>
                <w:rFonts w:ascii="Times New Roman" w:hAnsi="Times New Roman"/>
                <w:color w:val="1F1F1F"/>
                <w:sz w:val="26"/>
                <w:szCs w:val="26"/>
                <w:lang w:val="fr-FR"/>
              </w:rPr>
            </w:pPr>
            <w:r w:rsidRPr="00B91ADB">
              <w:rPr>
                <w:rFonts w:ascii="Times New Roman" w:hAnsi="Times New Roman"/>
                <w:color w:val="1F1F1F"/>
                <w:sz w:val="26"/>
                <w:szCs w:val="26"/>
                <w:shd w:val="clear" w:color="auto" w:fill="FFFFFF"/>
              </w:rPr>
              <w:t>Cơ quan</w:t>
            </w:r>
            <w:r w:rsidRPr="00B91ADB">
              <w:rPr>
                <w:rStyle w:val="apple-converted-space"/>
                <w:rFonts w:ascii="Times New Roman" w:hAnsi="Times New Roman"/>
                <w:color w:val="1F1F1F"/>
                <w:sz w:val="26"/>
                <w:szCs w:val="26"/>
                <w:shd w:val="clear" w:color="auto" w:fill="FFFFFF"/>
              </w:rPr>
              <w:t> </w:t>
            </w:r>
            <w:r w:rsidRPr="00B91ADB">
              <w:rPr>
                <w:rStyle w:val="Emphasis"/>
                <w:rFonts w:ascii="Times New Roman" w:hAnsi="Times New Roman"/>
                <w:bCs/>
                <w:i w:val="0"/>
                <w:iCs w:val="0"/>
                <w:color w:val="1F1F1F"/>
                <w:sz w:val="26"/>
                <w:szCs w:val="26"/>
                <w:shd w:val="clear" w:color="auto" w:fill="FFFFFF"/>
              </w:rPr>
              <w:t>Khí tượng</w:t>
            </w:r>
            <w:r w:rsidRPr="00B91ADB">
              <w:rPr>
                <w:rStyle w:val="apple-converted-space"/>
                <w:rFonts w:ascii="Times New Roman" w:hAnsi="Times New Roman"/>
                <w:color w:val="1F1F1F"/>
                <w:sz w:val="26"/>
                <w:szCs w:val="26"/>
                <w:shd w:val="clear" w:color="auto" w:fill="FFFFFF"/>
              </w:rPr>
              <w:t> </w:t>
            </w:r>
            <w:r w:rsidRPr="00B91ADB">
              <w:rPr>
                <w:rFonts w:ascii="Times New Roman" w:hAnsi="Times New Roman"/>
                <w:color w:val="1F1F1F"/>
                <w:sz w:val="26"/>
                <w:szCs w:val="26"/>
                <w:shd w:val="clear" w:color="auto" w:fill="FFFFFF"/>
              </w:rPr>
              <w:t>của Pháp</w:t>
            </w:r>
            <w:r w:rsidRPr="00B91ADB">
              <w:rPr>
                <w:rFonts w:ascii="Times New Roman" w:hAnsi="Times New Roman"/>
                <w:color w:val="1F1F1F"/>
                <w:sz w:val="26"/>
                <w:szCs w:val="26"/>
                <w:lang w:val="fr-FR"/>
              </w:rPr>
              <w:t xml:space="preserve"> </w:t>
            </w:r>
            <w:r w:rsidR="003B4EF4" w:rsidRPr="00B91ADB">
              <w:rPr>
                <w:rFonts w:ascii="Times New Roman" w:hAnsi="Times New Roman"/>
                <w:color w:val="1F1F1F"/>
                <w:sz w:val="26"/>
                <w:szCs w:val="26"/>
                <w:lang w:val="fr-FR"/>
              </w:rPr>
              <w:t xml:space="preserve">/ </w:t>
            </w:r>
            <w:r w:rsidRPr="000D75C2">
              <w:rPr>
                <w:rFonts w:ascii="Times New Roman" w:eastAsia="Arial" w:hAnsi="Times New Roman"/>
                <w:color w:val="1F1F1F"/>
                <w:sz w:val="26"/>
                <w:szCs w:val="26"/>
              </w:rPr>
              <w:t xml:space="preserve">Trung tâm Nghiên cứu Khí tượng thủy văn quốc gia  </w:t>
            </w:r>
          </w:p>
        </w:tc>
      </w:tr>
      <w:tr w:rsidR="00956ECA" w:rsidRPr="000D75C2" w:rsidTr="00CB1B6E">
        <w:trPr>
          <w:jc w:val="center"/>
        </w:trPr>
        <w:tc>
          <w:tcPr>
            <w:tcW w:w="1431" w:type="pct"/>
            <w:shd w:val="clear" w:color="auto" w:fill="auto"/>
            <w:hideMark/>
          </w:tcPr>
          <w:p w:rsidR="003B4EF4" w:rsidRPr="00B91ADB" w:rsidRDefault="003B4EF4"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CSIRO-Mk3.0 </w:t>
            </w:r>
          </w:p>
        </w:tc>
        <w:tc>
          <w:tcPr>
            <w:tcW w:w="682" w:type="pct"/>
            <w:shd w:val="clear" w:color="auto" w:fill="auto"/>
            <w:hideMark/>
          </w:tcPr>
          <w:p w:rsidR="003B4EF4" w:rsidRPr="00B91ADB" w:rsidRDefault="00F47EF5" w:rsidP="00405AE7">
            <w:pPr>
              <w:tabs>
                <w:tab w:val="left" w:pos="720"/>
              </w:tabs>
              <w:rPr>
                <w:rFonts w:ascii="Times New Roman" w:hAnsi="Times New Roman"/>
                <w:color w:val="1F1F1F"/>
                <w:sz w:val="26"/>
                <w:szCs w:val="26"/>
              </w:rPr>
            </w:pPr>
            <w:r w:rsidRPr="000D75C2">
              <w:rPr>
                <w:rFonts w:ascii="Times New Roman" w:hAnsi="Times New Roman"/>
                <w:color w:val="1F1F1F"/>
                <w:sz w:val="26"/>
                <w:szCs w:val="26"/>
              </w:rPr>
              <w:t xml:space="preserve">Úc </w:t>
            </w:r>
            <w:r w:rsidR="003B4EF4" w:rsidRPr="000D75C2">
              <w:rPr>
                <w:rFonts w:ascii="Times New Roman" w:hAnsi="Times New Roman"/>
                <w:color w:val="1F1F1F"/>
                <w:sz w:val="26"/>
                <w:szCs w:val="26"/>
              </w:rPr>
              <w:t xml:space="preserve"> </w:t>
            </w:r>
          </w:p>
        </w:tc>
        <w:tc>
          <w:tcPr>
            <w:tcW w:w="2887" w:type="pct"/>
            <w:shd w:val="clear" w:color="auto" w:fill="auto"/>
            <w:hideMark/>
          </w:tcPr>
          <w:p w:rsidR="003B4EF4" w:rsidRPr="00B91ADB" w:rsidRDefault="00CE290A" w:rsidP="0001516B">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Trung tâm nghiên cứu khí quyển </w:t>
            </w:r>
            <w:r w:rsidR="0001516B" w:rsidRPr="000D75C2">
              <w:rPr>
                <w:rFonts w:ascii="Times New Roman" w:eastAsia="Arial" w:hAnsi="Times New Roman"/>
                <w:color w:val="1F1F1F"/>
                <w:sz w:val="26"/>
                <w:szCs w:val="26"/>
              </w:rPr>
              <w:t xml:space="preserve">thuộc </w:t>
            </w:r>
            <w:r w:rsidR="0001516B" w:rsidRPr="00B91ADB">
              <w:rPr>
                <w:rFonts w:ascii="Times New Roman" w:eastAsia="Arial" w:hAnsi="Times New Roman"/>
                <w:color w:val="1F1F1F"/>
                <w:sz w:val="26"/>
                <w:szCs w:val="26"/>
              </w:rPr>
              <w:t xml:space="preserve">Tổ chức Nghiên cứu Khoa học và Công nghiệp Liên bang Úc (CSIRO) </w:t>
            </w:r>
          </w:p>
        </w:tc>
      </w:tr>
      <w:tr w:rsidR="00956ECA" w:rsidRPr="000D75C2" w:rsidTr="00CB1B6E">
        <w:trPr>
          <w:trHeight w:val="841"/>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GFDL-CM2.0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hAnsi="Times New Roman"/>
                <w:color w:val="1F1F1F"/>
                <w:sz w:val="26"/>
                <w:szCs w:val="26"/>
              </w:rPr>
              <w:t xml:space="preserve">Mỹ  </w:t>
            </w:r>
          </w:p>
        </w:tc>
        <w:tc>
          <w:tcPr>
            <w:tcW w:w="2887" w:type="pct"/>
            <w:shd w:val="clear" w:color="auto" w:fill="auto"/>
            <w:hideMark/>
          </w:tcPr>
          <w:p w:rsidR="00F47EF5" w:rsidRPr="00B91ADB" w:rsidRDefault="004C73D4" w:rsidP="00405AE7">
            <w:pPr>
              <w:tabs>
                <w:tab w:val="left" w:pos="720"/>
              </w:tabs>
              <w:rPr>
                <w:rFonts w:ascii="Times New Roman" w:hAnsi="Times New Roman"/>
                <w:color w:val="1F1F1F"/>
                <w:sz w:val="26"/>
                <w:szCs w:val="26"/>
              </w:rPr>
            </w:pPr>
            <w:r w:rsidRPr="00B91ADB">
              <w:rPr>
                <w:rFonts w:ascii="Times New Roman" w:hAnsi="Times New Roman"/>
                <w:color w:val="1F1F1F"/>
                <w:sz w:val="26"/>
                <w:szCs w:val="26"/>
              </w:rPr>
              <w:t xml:space="preserve">Bộ Thương mại Hoa Kỳ  </w:t>
            </w:r>
            <w:r w:rsidR="00F47EF5" w:rsidRPr="00B91ADB">
              <w:rPr>
                <w:rFonts w:ascii="Times New Roman" w:hAnsi="Times New Roman"/>
                <w:color w:val="1F1F1F"/>
                <w:sz w:val="26"/>
                <w:szCs w:val="26"/>
              </w:rPr>
              <w:t xml:space="preserve">/ NOAA / </w:t>
            </w:r>
            <w:r w:rsidRPr="00B91ADB">
              <w:rPr>
                <w:rFonts w:ascii="Times New Roman" w:hAnsi="Times New Roman"/>
                <w:color w:val="1F1F1F"/>
                <w:sz w:val="26"/>
                <w:szCs w:val="26"/>
              </w:rPr>
              <w:t>Phòng thí nghiệm Động lực học chất lỏng địa vật lý</w:t>
            </w:r>
          </w:p>
        </w:tc>
      </w:tr>
      <w:tr w:rsidR="00956ECA" w:rsidRPr="000D75C2" w:rsidTr="00CB1B6E">
        <w:trPr>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GFDL-CM2.1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Mỹ </w:t>
            </w:r>
          </w:p>
        </w:tc>
        <w:tc>
          <w:tcPr>
            <w:tcW w:w="2887" w:type="pct"/>
            <w:shd w:val="clear" w:color="auto" w:fill="auto"/>
            <w:hideMark/>
          </w:tcPr>
          <w:p w:rsidR="00F47EF5" w:rsidRPr="00B91ADB" w:rsidRDefault="004C73D4" w:rsidP="00405AE7">
            <w:pPr>
              <w:tabs>
                <w:tab w:val="left" w:pos="720"/>
              </w:tabs>
              <w:rPr>
                <w:rFonts w:ascii="Times New Roman" w:hAnsi="Times New Roman"/>
                <w:color w:val="1F1F1F"/>
                <w:sz w:val="26"/>
                <w:szCs w:val="26"/>
              </w:rPr>
            </w:pPr>
            <w:r w:rsidRPr="00B91ADB">
              <w:rPr>
                <w:rFonts w:ascii="Times New Roman" w:hAnsi="Times New Roman"/>
                <w:color w:val="1F1F1F"/>
                <w:sz w:val="26"/>
                <w:szCs w:val="26"/>
              </w:rPr>
              <w:t xml:space="preserve">Bộ Thương mại Hoa Kỳ  / NOAA / </w:t>
            </w:r>
            <w:r w:rsidR="00F47EF5" w:rsidRPr="00B91ADB">
              <w:rPr>
                <w:rFonts w:ascii="Times New Roman" w:hAnsi="Times New Roman"/>
                <w:color w:val="1F1F1F"/>
                <w:sz w:val="26"/>
                <w:szCs w:val="26"/>
              </w:rPr>
              <w:t xml:space="preserve"> </w:t>
            </w:r>
            <w:r w:rsidRPr="00B91ADB">
              <w:rPr>
                <w:rFonts w:ascii="Times New Roman" w:hAnsi="Times New Roman"/>
                <w:color w:val="1F1F1F"/>
                <w:sz w:val="26"/>
                <w:szCs w:val="26"/>
              </w:rPr>
              <w:t>Phòng thí nghiệm Động lực học chất lỏng địa vật lý</w:t>
            </w:r>
          </w:p>
        </w:tc>
      </w:tr>
      <w:tr w:rsidR="00956ECA" w:rsidRPr="000D75C2" w:rsidTr="00CB1B6E">
        <w:trPr>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GISS-ER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Mỹ </w:t>
            </w:r>
          </w:p>
        </w:tc>
        <w:tc>
          <w:tcPr>
            <w:tcW w:w="2887" w:type="pct"/>
            <w:shd w:val="clear" w:color="auto" w:fill="auto"/>
            <w:hideMark/>
          </w:tcPr>
          <w:p w:rsidR="00F47EF5" w:rsidRPr="00B91ADB" w:rsidRDefault="00956ECA" w:rsidP="00405AE7">
            <w:pPr>
              <w:tabs>
                <w:tab w:val="left" w:pos="720"/>
              </w:tabs>
              <w:rPr>
                <w:rFonts w:ascii="Times New Roman" w:hAnsi="Times New Roman"/>
                <w:color w:val="1F1F1F"/>
                <w:sz w:val="26"/>
                <w:szCs w:val="26"/>
              </w:rPr>
            </w:pPr>
            <w:r w:rsidRPr="00B91ADB">
              <w:rPr>
                <w:rFonts w:ascii="Times New Roman" w:hAnsi="Times New Roman"/>
                <w:color w:val="1F1F1F"/>
                <w:sz w:val="26"/>
                <w:szCs w:val="26"/>
              </w:rPr>
              <w:t>NASA/</w:t>
            </w:r>
            <w:r w:rsidR="004C73D4" w:rsidRPr="00B91ADB">
              <w:rPr>
                <w:rStyle w:val="Emphasis"/>
                <w:rFonts w:ascii="Times New Roman" w:hAnsi="Times New Roman"/>
                <w:bCs/>
                <w:i w:val="0"/>
                <w:iCs w:val="0"/>
                <w:color w:val="1F1F1F"/>
                <w:sz w:val="26"/>
                <w:szCs w:val="26"/>
                <w:shd w:val="clear" w:color="auto" w:fill="FFFFFF"/>
              </w:rPr>
              <w:t>Viện nghiên cứu không gian Goddard</w:t>
            </w:r>
          </w:p>
        </w:tc>
      </w:tr>
      <w:tr w:rsidR="00956ECA" w:rsidRPr="000D75C2" w:rsidTr="00CB1B6E">
        <w:trPr>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INM-CM3.0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Nga  </w:t>
            </w:r>
          </w:p>
        </w:tc>
        <w:tc>
          <w:tcPr>
            <w:tcW w:w="2887" w:type="pct"/>
            <w:shd w:val="clear" w:color="auto" w:fill="auto"/>
            <w:hideMark/>
          </w:tcPr>
          <w:p w:rsidR="00F47EF5" w:rsidRPr="00B91ADB" w:rsidRDefault="00866E0E" w:rsidP="00405AE7">
            <w:pPr>
              <w:tabs>
                <w:tab w:val="left" w:pos="720"/>
              </w:tabs>
              <w:rPr>
                <w:rFonts w:ascii="Times New Roman" w:hAnsi="Times New Roman"/>
                <w:color w:val="1F1F1F"/>
                <w:sz w:val="26"/>
                <w:szCs w:val="26"/>
              </w:rPr>
            </w:pPr>
            <w:r w:rsidRPr="00B91ADB">
              <w:rPr>
                <w:rFonts w:ascii="Times New Roman" w:hAnsi="Times New Roman"/>
                <w:color w:val="1F1F1F"/>
                <w:sz w:val="26"/>
                <w:szCs w:val="26"/>
              </w:rPr>
              <w:t>Viện Toán học thuộc Viện khoa học Nga</w:t>
            </w:r>
          </w:p>
        </w:tc>
      </w:tr>
      <w:tr w:rsidR="00956ECA" w:rsidRPr="000D75C2" w:rsidTr="00CB1B6E">
        <w:trPr>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IPSL-CM4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Pháp </w:t>
            </w:r>
          </w:p>
        </w:tc>
        <w:tc>
          <w:tcPr>
            <w:tcW w:w="2887" w:type="pct"/>
            <w:shd w:val="clear" w:color="auto" w:fill="auto"/>
            <w:hideMark/>
          </w:tcPr>
          <w:p w:rsidR="00F47EF5" w:rsidRPr="00B91ADB" w:rsidRDefault="00866E0E" w:rsidP="00405AE7">
            <w:pPr>
              <w:tabs>
                <w:tab w:val="left" w:pos="720"/>
              </w:tabs>
              <w:rPr>
                <w:rFonts w:ascii="Times New Roman" w:hAnsi="Times New Roman"/>
                <w:color w:val="1F1F1F"/>
                <w:sz w:val="26"/>
                <w:szCs w:val="26"/>
              </w:rPr>
            </w:pPr>
            <w:r w:rsidRPr="00B91ADB">
              <w:rPr>
                <w:rStyle w:val="Emphasis"/>
                <w:rFonts w:ascii="Times New Roman" w:hAnsi="Times New Roman"/>
                <w:bCs/>
                <w:i w:val="0"/>
                <w:iCs w:val="0"/>
                <w:color w:val="1F1F1F"/>
                <w:sz w:val="26"/>
                <w:szCs w:val="26"/>
                <w:shd w:val="clear" w:color="auto" w:fill="FFFFFF"/>
              </w:rPr>
              <w:t>Viện</w:t>
            </w:r>
            <w:r w:rsidRPr="00B91ADB">
              <w:rPr>
                <w:rStyle w:val="apple-converted-space"/>
                <w:rFonts w:ascii="Times New Roman" w:hAnsi="Times New Roman"/>
                <w:color w:val="1F1F1F"/>
                <w:sz w:val="26"/>
                <w:szCs w:val="26"/>
                <w:shd w:val="clear" w:color="auto" w:fill="FFFFFF"/>
              </w:rPr>
              <w:t> </w:t>
            </w:r>
            <w:r w:rsidRPr="00B91ADB">
              <w:rPr>
                <w:rFonts w:ascii="Times New Roman" w:hAnsi="Times New Roman"/>
                <w:color w:val="1F1F1F"/>
                <w:sz w:val="26"/>
                <w:szCs w:val="26"/>
                <w:shd w:val="clear" w:color="auto" w:fill="FFFFFF"/>
              </w:rPr>
              <w:t>Laplace</w:t>
            </w:r>
            <w:r w:rsidRPr="00B91ADB">
              <w:rPr>
                <w:rFonts w:ascii="Times New Roman" w:hAnsi="Times New Roman"/>
                <w:color w:val="1F1F1F"/>
                <w:sz w:val="26"/>
                <w:szCs w:val="26"/>
              </w:rPr>
              <w:t xml:space="preserve"> </w:t>
            </w:r>
          </w:p>
        </w:tc>
      </w:tr>
      <w:tr w:rsidR="00956ECA" w:rsidRPr="000D75C2" w:rsidTr="00CB1B6E">
        <w:trPr>
          <w:jc w:val="center"/>
        </w:trPr>
        <w:tc>
          <w:tcPr>
            <w:tcW w:w="1431" w:type="pct"/>
            <w:shd w:val="clear" w:color="auto" w:fill="auto"/>
            <w:hideMark/>
          </w:tcPr>
          <w:p w:rsidR="00F47EF5" w:rsidRPr="00B91ADB" w:rsidRDefault="00F47EF5"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MIROC3.2(medres) </w:t>
            </w:r>
          </w:p>
        </w:tc>
        <w:tc>
          <w:tcPr>
            <w:tcW w:w="682" w:type="pct"/>
            <w:shd w:val="clear" w:color="auto" w:fill="auto"/>
            <w:hideMark/>
          </w:tcPr>
          <w:p w:rsidR="00F47EF5" w:rsidRPr="00B91ADB" w:rsidRDefault="00F47EF5"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Nhật Bản  </w:t>
            </w:r>
          </w:p>
        </w:tc>
        <w:tc>
          <w:tcPr>
            <w:tcW w:w="2887" w:type="pct"/>
            <w:shd w:val="clear" w:color="auto" w:fill="auto"/>
            <w:hideMark/>
          </w:tcPr>
          <w:p w:rsidR="00F47EF5" w:rsidRPr="00B91ADB" w:rsidRDefault="002A529E"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Trung tâm Nghiên cứu Hệ thống Khí hậu (Trường Đại học Tokyo), </w:t>
            </w:r>
            <w:r w:rsidRPr="00B91ADB">
              <w:rPr>
                <w:rStyle w:val="Emphasis"/>
                <w:rFonts w:ascii="Times New Roman" w:hAnsi="Times New Roman"/>
                <w:bCs/>
                <w:i w:val="0"/>
                <w:iCs w:val="0"/>
                <w:color w:val="1F1F1F"/>
                <w:sz w:val="26"/>
                <w:szCs w:val="26"/>
                <w:shd w:val="clear" w:color="auto" w:fill="FFFFFF"/>
              </w:rPr>
              <w:t>Viện Nghiên cứu môi trường quốc gia Nhật Bản</w:t>
            </w:r>
            <w:r w:rsidRPr="00B91ADB">
              <w:rPr>
                <w:rStyle w:val="apple-converted-space"/>
                <w:rFonts w:ascii="Times New Roman" w:hAnsi="Times New Roman"/>
                <w:color w:val="1F1F1F"/>
                <w:sz w:val="26"/>
                <w:szCs w:val="26"/>
                <w:shd w:val="clear" w:color="auto" w:fill="FFFFFF"/>
              </w:rPr>
              <w:t> </w:t>
            </w:r>
            <w:r w:rsidRPr="00B91ADB">
              <w:rPr>
                <w:rFonts w:ascii="Times New Roman" w:hAnsi="Times New Roman"/>
                <w:color w:val="1F1F1F"/>
                <w:sz w:val="26"/>
                <w:szCs w:val="26"/>
                <w:shd w:val="clear" w:color="auto" w:fill="FFFFFF"/>
              </w:rPr>
              <w:t>(NI</w:t>
            </w:r>
            <w:r w:rsidRPr="000D75C2">
              <w:rPr>
                <w:rFonts w:ascii="Times New Roman" w:eastAsia="Arial" w:hAnsi="Times New Roman"/>
                <w:sz w:val="26"/>
                <w:szCs w:val="26"/>
              </w:rPr>
              <w:t>ES) </w:t>
            </w:r>
            <w:r w:rsidR="00F47EF5" w:rsidRPr="000D75C2">
              <w:rPr>
                <w:rFonts w:ascii="Times New Roman" w:eastAsia="Arial" w:hAnsi="Times New Roman"/>
                <w:sz w:val="26"/>
                <w:szCs w:val="26"/>
              </w:rPr>
              <w:t xml:space="preserve">, </w:t>
            </w:r>
            <w:r w:rsidR="00DD302D" w:rsidRPr="000D75C2">
              <w:rPr>
                <w:rFonts w:ascii="Times New Roman" w:eastAsia="Arial" w:hAnsi="Times New Roman"/>
                <w:color w:val="1F1F1F"/>
                <w:sz w:val="26"/>
                <w:szCs w:val="26"/>
              </w:rPr>
              <w:t xml:space="preserve">và Trung Tâm nghiên cứu </w:t>
            </w:r>
            <w:r w:rsidR="00E509E5" w:rsidRPr="000D75C2">
              <w:rPr>
                <w:rFonts w:ascii="Times New Roman" w:eastAsia="Arial" w:hAnsi="Times New Roman"/>
                <w:color w:val="1F1F1F"/>
                <w:sz w:val="26"/>
                <w:szCs w:val="26"/>
              </w:rPr>
              <w:t>BĐKH</w:t>
            </w:r>
            <w:r w:rsidR="00DD302D" w:rsidRPr="000D75C2">
              <w:rPr>
                <w:rFonts w:ascii="Times New Roman" w:eastAsia="Arial" w:hAnsi="Times New Roman"/>
                <w:color w:val="1F1F1F"/>
                <w:sz w:val="26"/>
                <w:szCs w:val="26"/>
              </w:rPr>
              <w:t xml:space="preserve"> toàn cầu (JAMSTEC)</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ECHO-G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Đức/Hàn Quốc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Viện khí tượng của Đại học Bonn, Viện Nghiên cứu khí tượng KMA, và nhóm Mô hình Dữ liệu.  </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ECHAM5/MPI-OM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Đức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Viện Khí tượng Thủy văn Max Planck </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MRI-CGCM2.3.2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Nhật Bản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Viện Nghiên cứu Khí tượng Thủy Văn </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CCSM3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Mỹ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Trung tâm nghiên cứu Khí quyển quốc gia </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lastRenderedPageBreak/>
              <w:t xml:space="preserve">PCM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Mỹ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Trung tâm nghiên cứu Khí quyển quốc gia  </w:t>
            </w:r>
          </w:p>
        </w:tc>
      </w:tr>
      <w:tr w:rsidR="00956ECA" w:rsidRPr="000D75C2" w:rsidTr="00CB1B6E">
        <w:trPr>
          <w:jc w:val="center"/>
        </w:trPr>
        <w:tc>
          <w:tcPr>
            <w:tcW w:w="1431" w:type="pct"/>
            <w:shd w:val="clear" w:color="auto" w:fill="auto"/>
            <w:hideMark/>
          </w:tcPr>
          <w:p w:rsidR="00956ECA" w:rsidRPr="00B91ADB" w:rsidRDefault="00956ECA" w:rsidP="00405AE7">
            <w:pPr>
              <w:tabs>
                <w:tab w:val="left" w:pos="720"/>
              </w:tabs>
              <w:rPr>
                <w:rFonts w:ascii="Times New Roman" w:hAnsi="Times New Roman"/>
                <w:b/>
                <w:bCs/>
                <w:color w:val="1F1F1F"/>
                <w:sz w:val="26"/>
                <w:szCs w:val="26"/>
              </w:rPr>
            </w:pPr>
            <w:r w:rsidRPr="000D75C2">
              <w:rPr>
                <w:rFonts w:ascii="Times New Roman" w:hAnsi="Times New Roman"/>
                <w:b/>
                <w:bCs/>
                <w:color w:val="1F1F1F"/>
                <w:sz w:val="26"/>
                <w:szCs w:val="26"/>
              </w:rPr>
              <w:t xml:space="preserve">UKMO-HadCM3 </w:t>
            </w:r>
          </w:p>
        </w:tc>
        <w:tc>
          <w:tcPr>
            <w:tcW w:w="682"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UK  </w:t>
            </w:r>
          </w:p>
        </w:tc>
        <w:tc>
          <w:tcPr>
            <w:tcW w:w="2887" w:type="pct"/>
            <w:shd w:val="clear" w:color="auto" w:fill="auto"/>
            <w:hideMark/>
          </w:tcPr>
          <w:p w:rsidR="00956ECA" w:rsidRPr="00B91ADB" w:rsidRDefault="00956ECA" w:rsidP="00405AE7">
            <w:pPr>
              <w:tabs>
                <w:tab w:val="left" w:pos="720"/>
              </w:tabs>
              <w:rPr>
                <w:rFonts w:ascii="Times New Roman" w:hAnsi="Times New Roman"/>
                <w:color w:val="1F1F1F"/>
                <w:sz w:val="26"/>
                <w:szCs w:val="26"/>
              </w:rPr>
            </w:pPr>
            <w:r w:rsidRPr="000D75C2">
              <w:rPr>
                <w:rFonts w:ascii="Times New Roman" w:eastAsia="Arial" w:hAnsi="Times New Roman"/>
                <w:color w:val="1F1F1F"/>
                <w:sz w:val="26"/>
                <w:szCs w:val="26"/>
              </w:rPr>
              <w:t xml:space="preserve">Trung tâm Nghiên cứu và Dự báo Khí hậu Hadley/Văn phòng dự báo thời tiết </w:t>
            </w:r>
          </w:p>
        </w:tc>
      </w:tr>
    </w:tbl>
    <w:p w:rsidR="003B4EF4" w:rsidRPr="000D75C2" w:rsidRDefault="00DD302D" w:rsidP="00405AE7">
      <w:pPr>
        <w:pStyle w:val="text"/>
        <w:spacing w:line="276" w:lineRule="auto"/>
        <w:rPr>
          <w:sz w:val="26"/>
          <w:szCs w:val="26"/>
        </w:rPr>
      </w:pPr>
      <w:r w:rsidRPr="00B91ADB">
        <w:rPr>
          <w:rFonts w:eastAsia="Calibri"/>
          <w:sz w:val="26"/>
          <w:szCs w:val="26"/>
          <w:lang w:val="pt-BR"/>
        </w:rPr>
        <w:t>Có thể truy cập công cụ ClimateWizard qua đường link</w:t>
      </w:r>
      <w:r w:rsidR="00C13764" w:rsidRPr="00B91ADB">
        <w:rPr>
          <w:sz w:val="26"/>
          <w:szCs w:val="26"/>
        </w:rPr>
        <w:t xml:space="preserve">: </w:t>
      </w:r>
      <w:hyperlink r:id="rId102" w:history="1">
        <w:r w:rsidR="00C13764" w:rsidRPr="00B91ADB">
          <w:rPr>
            <w:rStyle w:val="Hyperlink"/>
            <w:sz w:val="26"/>
            <w:szCs w:val="26"/>
          </w:rPr>
          <w:t>http://www.climatewizard.org/</w:t>
        </w:r>
      </w:hyperlink>
    </w:p>
    <w:p w:rsidR="00584DF3" w:rsidRPr="000D75C2" w:rsidRDefault="00584DF3" w:rsidP="00405AE7">
      <w:pPr>
        <w:rPr>
          <w:rFonts w:ascii="Times New Roman" w:hAnsi="Times New Roman"/>
          <w:sz w:val="26"/>
          <w:szCs w:val="26"/>
        </w:rPr>
      </w:pPr>
    </w:p>
    <w:p w:rsidR="00584DF3" w:rsidRPr="000D75C2" w:rsidRDefault="00DD302D" w:rsidP="00405AE7">
      <w:pPr>
        <w:rPr>
          <w:rFonts w:ascii="Times New Roman" w:hAnsi="Times New Roman"/>
          <w:b/>
          <w:sz w:val="26"/>
          <w:szCs w:val="26"/>
        </w:rPr>
      </w:pPr>
      <w:r w:rsidRPr="00B91ADB">
        <w:rPr>
          <w:rFonts w:ascii="Times New Roman" w:hAnsi="Times New Roman"/>
          <w:b/>
          <w:sz w:val="26"/>
          <w:szCs w:val="26"/>
        </w:rPr>
        <w:t xml:space="preserve">Cổng dữ liệu GCM thu nhỏ </w:t>
      </w:r>
      <w:r w:rsidR="00584DF3" w:rsidRPr="00B91ADB">
        <w:rPr>
          <w:rFonts w:ascii="Times New Roman" w:hAnsi="Times New Roman"/>
          <w:b/>
          <w:sz w:val="26"/>
          <w:szCs w:val="26"/>
        </w:rPr>
        <w:t>(</w:t>
      </w:r>
      <w:r w:rsidR="002C2ADE" w:rsidRPr="00B91ADB">
        <w:rPr>
          <w:rFonts w:ascii="Times New Roman" w:hAnsi="Times New Roman"/>
          <w:b/>
          <w:sz w:val="26"/>
          <w:szCs w:val="26"/>
        </w:rPr>
        <w:t xml:space="preserve">Chương </w:t>
      </w:r>
      <w:r w:rsidRPr="00B91ADB">
        <w:rPr>
          <w:rFonts w:ascii="Times New Roman" w:hAnsi="Times New Roman"/>
          <w:b/>
          <w:sz w:val="26"/>
          <w:szCs w:val="26"/>
        </w:rPr>
        <w:t xml:space="preserve">trình CGIAR về </w:t>
      </w:r>
      <w:r w:rsidR="00E509E5" w:rsidRPr="00B91ADB">
        <w:rPr>
          <w:rFonts w:ascii="Times New Roman" w:hAnsi="Times New Roman"/>
          <w:b/>
          <w:sz w:val="26"/>
          <w:szCs w:val="26"/>
        </w:rPr>
        <w:t>BĐKH</w:t>
      </w:r>
      <w:r w:rsidRPr="00B91ADB">
        <w:rPr>
          <w:rFonts w:ascii="Times New Roman" w:hAnsi="Times New Roman"/>
          <w:b/>
          <w:sz w:val="26"/>
          <w:szCs w:val="26"/>
        </w:rPr>
        <w:t xml:space="preserve">, </w:t>
      </w:r>
      <w:r w:rsidR="001929E8" w:rsidRPr="00B91ADB">
        <w:rPr>
          <w:rFonts w:ascii="Times New Roman" w:hAnsi="Times New Roman"/>
          <w:b/>
          <w:sz w:val="26"/>
          <w:szCs w:val="26"/>
        </w:rPr>
        <w:t xml:space="preserve">Nông </w:t>
      </w:r>
      <w:r w:rsidRPr="00B91ADB">
        <w:rPr>
          <w:rFonts w:ascii="Times New Roman" w:hAnsi="Times New Roman"/>
          <w:b/>
          <w:sz w:val="26"/>
          <w:szCs w:val="26"/>
        </w:rPr>
        <w:t xml:space="preserve">nghiệp và </w:t>
      </w:r>
      <w:r w:rsidR="001929E8" w:rsidRPr="00B91ADB">
        <w:rPr>
          <w:rFonts w:ascii="Times New Roman" w:hAnsi="Times New Roman"/>
          <w:b/>
          <w:sz w:val="26"/>
          <w:szCs w:val="26"/>
        </w:rPr>
        <w:t xml:space="preserve">An </w:t>
      </w:r>
      <w:r w:rsidRPr="00B91ADB">
        <w:rPr>
          <w:rFonts w:ascii="Times New Roman" w:hAnsi="Times New Roman"/>
          <w:b/>
          <w:sz w:val="26"/>
          <w:szCs w:val="26"/>
        </w:rPr>
        <w:t>ninh lương thực (CCAFS)</w:t>
      </w:r>
      <w:r w:rsidR="002C2ADE" w:rsidRPr="00B91ADB">
        <w:rPr>
          <w:rFonts w:ascii="Times New Roman" w:hAnsi="Times New Roman"/>
          <w:b/>
          <w:sz w:val="26"/>
          <w:szCs w:val="26"/>
        </w:rPr>
        <w:t xml:space="preserve"> )</w:t>
      </w:r>
      <w:r w:rsidR="002C2ADE" w:rsidRPr="00B91ADB">
        <w:rPr>
          <w:rFonts w:ascii="Times New Roman" w:hAnsi="Times New Roman"/>
          <w:sz w:val="26"/>
          <w:szCs w:val="26"/>
        </w:rPr>
        <w:t xml:space="preserve"> </w:t>
      </w:r>
    </w:p>
    <w:bookmarkEnd w:id="2"/>
    <w:p w:rsidR="002C2ADE" w:rsidRPr="000D75C2" w:rsidRDefault="002C2ADE" w:rsidP="00405AE7">
      <w:pPr>
        <w:rPr>
          <w:rFonts w:ascii="Times New Roman" w:hAnsi="Times New Roman"/>
          <w:sz w:val="26"/>
          <w:szCs w:val="26"/>
        </w:rPr>
      </w:pPr>
      <w:r w:rsidRPr="00B91ADB">
        <w:rPr>
          <w:rFonts w:ascii="Times New Roman" w:hAnsi="Times New Roman"/>
          <w:sz w:val="26"/>
          <w:szCs w:val="26"/>
        </w:rPr>
        <w:t xml:space="preserve">Cổng dữ liệu GCM thu nhỏ cung cấp một giao diện thân thiện với người dùng để tải về một loạt các bộ dữ liệu. Dữ liệu có định dạng ARC GRID và ARC ASCII, độ thập phân và độ tiêu chuẩn WGS84. CCAFS và các đối tác đã xử lý các dữ liệu để cung cấp thông tin khí hậu trong tương lai luôn liên tục, liền mạch. Các bộ dữ liệu cho phép đưa ra các dự báo sử dụng các </w:t>
      </w:r>
      <w:r w:rsidR="00C56936" w:rsidRPr="00B91ADB">
        <w:rPr>
          <w:rFonts w:ascii="Times New Roman" w:hAnsi="Times New Roman"/>
          <w:sz w:val="26"/>
          <w:szCs w:val="26"/>
        </w:rPr>
        <w:t>kỹ thuật chi tiết hóa như</w:t>
      </w:r>
      <w:r w:rsidRPr="00B91ADB">
        <w:rPr>
          <w:rFonts w:ascii="Times New Roman" w:hAnsi="Times New Roman"/>
          <w:sz w:val="26"/>
          <w:szCs w:val="26"/>
        </w:rPr>
        <w:t xml:space="preserve"> </w:t>
      </w:r>
      <w:r w:rsidR="00C56936" w:rsidRPr="00B91ADB">
        <w:rPr>
          <w:rFonts w:ascii="Times New Roman" w:hAnsi="Times New Roman"/>
          <w:sz w:val="26"/>
          <w:szCs w:val="26"/>
        </w:rPr>
        <w:t>chi tiết hóa thống kê, chi tiết hóa</w:t>
      </w:r>
      <w:r w:rsidRPr="00B91ADB">
        <w:rPr>
          <w:rFonts w:ascii="Times New Roman" w:hAnsi="Times New Roman"/>
          <w:sz w:val="26"/>
          <w:szCs w:val="26"/>
        </w:rPr>
        <w:t xml:space="preserve"> động lực, phân tách không gian, và sử dụng bộ dữ liệu cũ theo phương pháp </w:t>
      </w:r>
      <w:r w:rsidR="00C56936" w:rsidRPr="00B91ADB">
        <w:rPr>
          <w:rFonts w:ascii="Times New Roman" w:hAnsi="Times New Roman"/>
          <w:sz w:val="26"/>
          <w:szCs w:val="26"/>
        </w:rPr>
        <w:t>delta</w:t>
      </w:r>
      <w:r w:rsidRPr="00B91ADB">
        <w:rPr>
          <w:rFonts w:ascii="Times New Roman" w:hAnsi="Times New Roman"/>
          <w:sz w:val="26"/>
          <w:szCs w:val="26"/>
        </w:rPr>
        <w:t xml:space="preserve">. Cả hai SRES và kịch bản RCP </w:t>
      </w:r>
      <w:r w:rsidR="00C56936" w:rsidRPr="00B91ADB">
        <w:rPr>
          <w:rFonts w:ascii="Times New Roman" w:hAnsi="Times New Roman"/>
          <w:sz w:val="26"/>
          <w:szCs w:val="26"/>
        </w:rPr>
        <w:t xml:space="preserve">đều </w:t>
      </w:r>
      <w:r w:rsidRPr="00B91ADB">
        <w:rPr>
          <w:rFonts w:ascii="Times New Roman" w:hAnsi="Times New Roman"/>
          <w:sz w:val="26"/>
          <w:szCs w:val="26"/>
        </w:rPr>
        <w:t>có sẵn</w:t>
      </w:r>
      <w:r w:rsidR="00C56936" w:rsidRPr="00B91ADB">
        <w:rPr>
          <w:rFonts w:ascii="Times New Roman" w:hAnsi="Times New Roman"/>
          <w:sz w:val="26"/>
          <w:szCs w:val="26"/>
        </w:rPr>
        <w:t xml:space="preserve"> ở cổng dữ liệu này</w:t>
      </w:r>
      <w:r w:rsidRPr="00B91ADB">
        <w:rPr>
          <w:rFonts w:ascii="Times New Roman" w:hAnsi="Times New Roman"/>
          <w:sz w:val="26"/>
          <w:szCs w:val="26"/>
        </w:rPr>
        <w:t xml:space="preserve">. Phần mềm này sử dụng 62 mô hình GCM để </w:t>
      </w:r>
      <w:r w:rsidR="00C56936" w:rsidRPr="00B91ADB">
        <w:rPr>
          <w:rFonts w:ascii="Times New Roman" w:hAnsi="Times New Roman"/>
          <w:sz w:val="26"/>
          <w:szCs w:val="26"/>
        </w:rPr>
        <w:t>đưa ra được</w:t>
      </w:r>
      <w:r w:rsidRPr="00B91ADB">
        <w:rPr>
          <w:rFonts w:ascii="Times New Roman" w:hAnsi="Times New Roman"/>
          <w:sz w:val="26"/>
          <w:szCs w:val="26"/>
        </w:rPr>
        <w:t xml:space="preserve"> dự báo.</w:t>
      </w:r>
    </w:p>
    <w:p w:rsidR="00C13764" w:rsidRPr="000D75C2" w:rsidRDefault="00C13764" w:rsidP="00405AE7">
      <w:pPr>
        <w:rPr>
          <w:rFonts w:ascii="Times New Roman" w:hAnsi="Times New Roman"/>
          <w:sz w:val="26"/>
          <w:szCs w:val="26"/>
        </w:rPr>
      </w:pPr>
    </w:p>
    <w:p w:rsidR="00C13764" w:rsidRPr="000D75C2" w:rsidRDefault="00460328" w:rsidP="00405AE7">
      <w:pPr>
        <w:rPr>
          <w:rFonts w:ascii="Times New Roman" w:hAnsi="Times New Roman"/>
          <w:b/>
          <w:sz w:val="26"/>
          <w:szCs w:val="26"/>
        </w:rPr>
      </w:pPr>
      <w:r w:rsidRPr="00B91ADB">
        <w:rPr>
          <w:rFonts w:ascii="Times New Roman" w:hAnsi="Times New Roman"/>
          <w:b/>
          <w:sz w:val="26"/>
          <w:szCs w:val="26"/>
        </w:rPr>
        <w:t>Bộ dữ liệu NEX-GDDP (</w:t>
      </w:r>
      <w:r w:rsidR="00C13764" w:rsidRPr="00B91ADB">
        <w:rPr>
          <w:rFonts w:ascii="Times New Roman" w:hAnsi="Times New Roman"/>
          <w:b/>
          <w:sz w:val="26"/>
          <w:szCs w:val="26"/>
        </w:rPr>
        <w:t>NASA Earth Exchange Global Daily Downscaled Projections</w:t>
      </w:r>
      <w:r w:rsidRPr="00B91ADB">
        <w:rPr>
          <w:rFonts w:ascii="Times New Roman" w:hAnsi="Times New Roman"/>
          <w:b/>
          <w:sz w:val="26"/>
          <w:szCs w:val="26"/>
        </w:rPr>
        <w:t>)</w:t>
      </w:r>
      <w:r w:rsidR="00C13764" w:rsidRPr="00B91ADB">
        <w:rPr>
          <w:rFonts w:ascii="Times New Roman" w:hAnsi="Times New Roman"/>
          <w:b/>
          <w:sz w:val="26"/>
          <w:szCs w:val="26"/>
        </w:rPr>
        <w:t xml:space="preserve"> </w:t>
      </w:r>
    </w:p>
    <w:p w:rsidR="00460328" w:rsidRPr="000D75C2" w:rsidRDefault="00460328" w:rsidP="004F467A">
      <w:pPr>
        <w:spacing w:before="100" w:beforeAutospacing="1" w:after="100" w:afterAutospacing="1"/>
        <w:rPr>
          <w:rFonts w:ascii="Times New Roman" w:hAnsi="Times New Roman"/>
          <w:sz w:val="26"/>
          <w:szCs w:val="26"/>
        </w:rPr>
      </w:pPr>
      <w:r w:rsidRPr="00B91ADB">
        <w:rPr>
          <w:rFonts w:ascii="Times New Roman" w:hAnsi="Times New Roman"/>
          <w:sz w:val="26"/>
          <w:szCs w:val="26"/>
        </w:rPr>
        <w:t xml:space="preserve">Các nhà khoa học NASA đã chia sẻ </w:t>
      </w:r>
      <w:r w:rsidR="00235654" w:rsidRPr="00B91ADB">
        <w:rPr>
          <w:rFonts w:ascii="Times New Roman" w:hAnsi="Times New Roman"/>
          <w:sz w:val="26"/>
          <w:szCs w:val="26"/>
        </w:rPr>
        <w:t xml:space="preserve">trực tuyến bộ dữ liệu với dung lượng </w:t>
      </w:r>
      <w:r w:rsidRPr="00B91ADB">
        <w:rPr>
          <w:rFonts w:ascii="Times New Roman" w:hAnsi="Times New Roman"/>
          <w:sz w:val="26"/>
          <w:szCs w:val="26"/>
        </w:rPr>
        <w:t>11 TB có độ phân giải cao về dự tính khí hậu thông qua dịch vụ điện toán đám mây của Amazon. Bộ dữ liệu NEX-GDDP gồm các kịch bản khí hậu chi tiết hóa cho toàn cầu thu được từ</w:t>
      </w:r>
      <w:r w:rsidR="00236F30" w:rsidRPr="00B91ADB">
        <w:rPr>
          <w:rFonts w:ascii="Times New Roman" w:hAnsi="Times New Roman"/>
          <w:sz w:val="26"/>
          <w:szCs w:val="26"/>
        </w:rPr>
        <w:t xml:space="preserve"> mô hình hoàn lưu chung khí quyển</w:t>
      </w:r>
      <w:r w:rsidRPr="00B91ADB">
        <w:rPr>
          <w:rFonts w:ascii="Times New Roman" w:hAnsi="Times New Roman"/>
          <w:sz w:val="26"/>
          <w:szCs w:val="26"/>
        </w:rPr>
        <w:t xml:space="preserve"> (GCM) tiến hành </w:t>
      </w:r>
      <w:r w:rsidR="00ED1336" w:rsidRPr="00B91ADB">
        <w:rPr>
          <w:rFonts w:ascii="Times New Roman" w:hAnsi="Times New Roman"/>
          <w:sz w:val="26"/>
          <w:szCs w:val="26"/>
        </w:rPr>
        <w:t xml:space="preserve">trong </w:t>
      </w:r>
      <w:r w:rsidR="005675AC" w:rsidRPr="00B91ADB">
        <w:rPr>
          <w:rFonts w:ascii="Times New Roman" w:hAnsi="Times New Roman"/>
          <w:sz w:val="26"/>
          <w:szCs w:val="26"/>
        </w:rPr>
        <w:t xml:space="preserve">Dự án so sánh đa mô hình kết hợp, pha </w:t>
      </w:r>
      <w:r w:rsidR="00ED1336" w:rsidRPr="00B91ADB">
        <w:rPr>
          <w:rFonts w:ascii="Times New Roman" w:hAnsi="Times New Roman"/>
          <w:sz w:val="26"/>
          <w:szCs w:val="26"/>
        </w:rPr>
        <w:t xml:space="preserve">5 (CMIP5) của chương trình nghiên cứu khí hậu thế giới </w:t>
      </w:r>
      <w:r w:rsidRPr="00B91ADB">
        <w:rPr>
          <w:rFonts w:ascii="Times New Roman" w:hAnsi="Times New Roman"/>
          <w:sz w:val="26"/>
          <w:szCs w:val="26"/>
        </w:rPr>
        <w:t xml:space="preserve">và qua hai trong bốn kịch bản phát thải khí nhà kính được gọi là </w:t>
      </w:r>
      <w:r w:rsidR="00ED1336" w:rsidRPr="00B91ADB">
        <w:rPr>
          <w:rFonts w:ascii="Times New Roman" w:hAnsi="Times New Roman"/>
          <w:sz w:val="26"/>
          <w:szCs w:val="26"/>
          <w:lang w:val="pt-BR"/>
        </w:rPr>
        <w:t xml:space="preserve">Kịch bản nồng độ tập trung khí nhà kính của IPCC </w:t>
      </w:r>
      <w:r w:rsidRPr="00B91ADB">
        <w:rPr>
          <w:rFonts w:ascii="Times New Roman" w:hAnsi="Times New Roman"/>
          <w:sz w:val="26"/>
          <w:szCs w:val="26"/>
        </w:rPr>
        <w:t xml:space="preserve">(RCPs). </w:t>
      </w:r>
      <w:r w:rsidR="00ED1336" w:rsidRPr="00B91ADB">
        <w:rPr>
          <w:rFonts w:ascii="Times New Roman" w:hAnsi="Times New Roman"/>
          <w:sz w:val="26"/>
          <w:szCs w:val="26"/>
        </w:rPr>
        <w:t>Mô hình này được xây dựng</w:t>
      </w:r>
      <w:r w:rsidRPr="00B91ADB">
        <w:rPr>
          <w:rFonts w:ascii="Times New Roman" w:hAnsi="Times New Roman"/>
          <w:sz w:val="26"/>
          <w:szCs w:val="26"/>
        </w:rPr>
        <w:t xml:space="preserve"> để hỗ trợ </w:t>
      </w:r>
      <w:r w:rsidR="00ED1336" w:rsidRPr="00B91ADB">
        <w:rPr>
          <w:rFonts w:ascii="Times New Roman" w:hAnsi="Times New Roman"/>
          <w:sz w:val="26"/>
          <w:szCs w:val="26"/>
        </w:rPr>
        <w:t xml:space="preserve">Báo </w:t>
      </w:r>
      <w:r w:rsidRPr="00B91ADB">
        <w:rPr>
          <w:rFonts w:ascii="Times New Roman" w:hAnsi="Times New Roman"/>
          <w:sz w:val="26"/>
          <w:szCs w:val="26"/>
        </w:rPr>
        <w:t xml:space="preserve">cáo </w:t>
      </w:r>
      <w:r w:rsidR="00ED1336" w:rsidRPr="00B91ADB">
        <w:rPr>
          <w:rFonts w:ascii="Times New Roman" w:hAnsi="Times New Roman"/>
          <w:sz w:val="26"/>
          <w:szCs w:val="26"/>
        </w:rPr>
        <w:t xml:space="preserve">Đánh </w:t>
      </w:r>
      <w:r w:rsidRPr="00B91ADB">
        <w:rPr>
          <w:rFonts w:ascii="Times New Roman" w:hAnsi="Times New Roman"/>
          <w:sz w:val="26"/>
          <w:szCs w:val="26"/>
        </w:rPr>
        <w:t xml:space="preserve">giá </w:t>
      </w:r>
      <w:r w:rsidR="00ED1336" w:rsidRPr="00B91ADB">
        <w:rPr>
          <w:rFonts w:ascii="Times New Roman" w:hAnsi="Times New Roman"/>
          <w:sz w:val="26"/>
          <w:szCs w:val="26"/>
        </w:rPr>
        <w:t>số 5</w:t>
      </w:r>
      <w:r w:rsidRPr="00B91ADB">
        <w:rPr>
          <w:rFonts w:ascii="Times New Roman" w:hAnsi="Times New Roman"/>
          <w:sz w:val="26"/>
          <w:szCs w:val="26"/>
        </w:rPr>
        <w:t xml:space="preserve"> của </w:t>
      </w:r>
      <w:r w:rsidR="00CC7F70" w:rsidRPr="00B91ADB">
        <w:rPr>
          <w:rFonts w:ascii="Times New Roman" w:hAnsi="Times New Roman"/>
          <w:sz w:val="26"/>
          <w:szCs w:val="26"/>
          <w:lang w:val="pt-BR"/>
        </w:rPr>
        <w:t xml:space="preserve">Ủy ban Liên chính phủ về </w:t>
      </w:r>
      <w:r w:rsidR="00E509E5" w:rsidRPr="00B91ADB">
        <w:rPr>
          <w:rFonts w:ascii="Times New Roman" w:hAnsi="Times New Roman"/>
          <w:sz w:val="26"/>
          <w:szCs w:val="26"/>
          <w:lang w:val="pt-BR"/>
        </w:rPr>
        <w:t>BĐKH</w:t>
      </w:r>
      <w:r w:rsidR="00CC7F70" w:rsidRPr="00B91ADB">
        <w:rPr>
          <w:rFonts w:ascii="Times New Roman" w:hAnsi="Times New Roman"/>
          <w:sz w:val="26"/>
          <w:szCs w:val="26"/>
          <w:lang w:val="pt-BR"/>
        </w:rPr>
        <w:t xml:space="preserve"> </w:t>
      </w:r>
      <w:r w:rsidRPr="00B91ADB">
        <w:rPr>
          <w:rFonts w:ascii="Times New Roman" w:hAnsi="Times New Roman"/>
          <w:sz w:val="26"/>
          <w:szCs w:val="26"/>
        </w:rPr>
        <w:t xml:space="preserve">(IPCC AR5). </w:t>
      </w:r>
      <w:r w:rsidR="00CC7F70" w:rsidRPr="00B91ADB">
        <w:rPr>
          <w:rFonts w:ascii="Times New Roman" w:hAnsi="Times New Roman"/>
          <w:sz w:val="26"/>
          <w:szCs w:val="26"/>
        </w:rPr>
        <w:t xml:space="preserve">Bộ dữ liệu </w:t>
      </w:r>
      <w:r w:rsidRPr="00B91ADB">
        <w:rPr>
          <w:rFonts w:ascii="Times New Roman" w:hAnsi="Times New Roman"/>
          <w:sz w:val="26"/>
          <w:szCs w:val="26"/>
        </w:rPr>
        <w:t xml:space="preserve">NEX-GDDP gồm các dự </w:t>
      </w:r>
      <w:r w:rsidR="00CC7F70" w:rsidRPr="00B91ADB">
        <w:rPr>
          <w:rFonts w:ascii="Times New Roman" w:hAnsi="Times New Roman"/>
          <w:sz w:val="26"/>
          <w:szCs w:val="26"/>
        </w:rPr>
        <w:t xml:space="preserve">tính chi tiết hóa </w:t>
      </w:r>
      <w:r w:rsidRPr="00B91ADB">
        <w:rPr>
          <w:rFonts w:ascii="Times New Roman" w:hAnsi="Times New Roman"/>
          <w:sz w:val="26"/>
          <w:szCs w:val="26"/>
        </w:rPr>
        <w:t>cho</w:t>
      </w:r>
      <w:r w:rsidR="00CC7F70" w:rsidRPr="00B91ADB">
        <w:rPr>
          <w:rFonts w:ascii="Times New Roman" w:hAnsi="Times New Roman"/>
          <w:sz w:val="26"/>
          <w:szCs w:val="26"/>
        </w:rPr>
        <w:t xml:space="preserve"> kịch bản</w:t>
      </w:r>
      <w:r w:rsidRPr="00B91ADB">
        <w:rPr>
          <w:rFonts w:ascii="Times New Roman" w:hAnsi="Times New Roman"/>
          <w:sz w:val="26"/>
          <w:szCs w:val="26"/>
        </w:rPr>
        <w:t xml:space="preserve"> RCP 4.5 và RCP 8</w:t>
      </w:r>
      <w:r w:rsidR="00CC7F70" w:rsidRPr="00B91ADB">
        <w:rPr>
          <w:rFonts w:ascii="Times New Roman" w:hAnsi="Times New Roman"/>
          <w:sz w:val="26"/>
          <w:szCs w:val="26"/>
        </w:rPr>
        <w:t>.</w:t>
      </w:r>
      <w:r w:rsidRPr="00B91ADB">
        <w:rPr>
          <w:rFonts w:ascii="Times New Roman" w:hAnsi="Times New Roman"/>
          <w:sz w:val="26"/>
          <w:szCs w:val="26"/>
        </w:rPr>
        <w:t xml:space="preserve">5 từ 21 </w:t>
      </w:r>
      <w:r w:rsidR="00CC7F70" w:rsidRPr="00B91ADB">
        <w:rPr>
          <w:rFonts w:ascii="Times New Roman" w:hAnsi="Times New Roman"/>
          <w:sz w:val="26"/>
          <w:szCs w:val="26"/>
        </w:rPr>
        <w:t xml:space="preserve">mô hình </w:t>
      </w:r>
      <w:r w:rsidRPr="00B91ADB">
        <w:rPr>
          <w:rFonts w:ascii="Times New Roman" w:hAnsi="Times New Roman"/>
          <w:sz w:val="26"/>
          <w:szCs w:val="26"/>
        </w:rPr>
        <w:t>và kịch bản</w:t>
      </w:r>
      <w:r w:rsidR="00CC7F70" w:rsidRPr="00B91ADB">
        <w:rPr>
          <w:rFonts w:ascii="Times New Roman" w:hAnsi="Times New Roman"/>
          <w:sz w:val="26"/>
          <w:szCs w:val="26"/>
        </w:rPr>
        <w:t xml:space="preserve"> để đưa ra dự tính theo ngày</w:t>
      </w:r>
      <w:r w:rsidRPr="00B91ADB">
        <w:rPr>
          <w:rFonts w:ascii="Times New Roman" w:hAnsi="Times New Roman"/>
          <w:sz w:val="26"/>
          <w:szCs w:val="26"/>
        </w:rPr>
        <w:t xml:space="preserve"> </w:t>
      </w:r>
      <w:r w:rsidR="00CC7F70" w:rsidRPr="00B91ADB">
        <w:rPr>
          <w:rFonts w:ascii="Times New Roman" w:hAnsi="Times New Roman"/>
          <w:sz w:val="26"/>
          <w:szCs w:val="26"/>
        </w:rPr>
        <w:t xml:space="preserve">và công bố theo </w:t>
      </w:r>
      <w:r w:rsidRPr="00B91ADB">
        <w:rPr>
          <w:rFonts w:ascii="Times New Roman" w:hAnsi="Times New Roman"/>
          <w:sz w:val="26"/>
          <w:szCs w:val="26"/>
        </w:rPr>
        <w:t xml:space="preserve">CMIP5. Mỗi </w:t>
      </w:r>
      <w:r w:rsidR="00CC7F70" w:rsidRPr="00B91ADB">
        <w:rPr>
          <w:rFonts w:ascii="Times New Roman" w:hAnsi="Times New Roman"/>
          <w:sz w:val="26"/>
          <w:szCs w:val="26"/>
        </w:rPr>
        <w:t>dự tính</w:t>
      </w:r>
      <w:r w:rsidRPr="00B91ADB">
        <w:rPr>
          <w:rFonts w:ascii="Times New Roman" w:hAnsi="Times New Roman"/>
          <w:sz w:val="26"/>
          <w:szCs w:val="26"/>
        </w:rPr>
        <w:t xml:space="preserve"> khí hậu bao gồm nhiệt độ </w:t>
      </w:r>
      <w:r w:rsidR="00CC7F70" w:rsidRPr="00B91ADB">
        <w:rPr>
          <w:rFonts w:ascii="Times New Roman" w:hAnsi="Times New Roman"/>
          <w:sz w:val="26"/>
          <w:szCs w:val="26"/>
        </w:rPr>
        <w:t xml:space="preserve">ngày cao nhất, nhiệt độ thấp nhất và lượng mưa </w:t>
      </w:r>
      <w:r w:rsidRPr="00B91ADB">
        <w:rPr>
          <w:rFonts w:ascii="Times New Roman" w:hAnsi="Times New Roman"/>
          <w:sz w:val="26"/>
          <w:szCs w:val="26"/>
        </w:rPr>
        <w:t xml:space="preserve">cho các giai đoạn từ </w:t>
      </w:r>
      <w:r w:rsidR="00CC7F70" w:rsidRPr="00B91ADB">
        <w:rPr>
          <w:rFonts w:ascii="Times New Roman" w:hAnsi="Times New Roman"/>
          <w:sz w:val="26"/>
          <w:szCs w:val="26"/>
        </w:rPr>
        <w:t xml:space="preserve">năm </w:t>
      </w:r>
      <w:r w:rsidRPr="00B91ADB">
        <w:rPr>
          <w:rFonts w:ascii="Times New Roman" w:hAnsi="Times New Roman"/>
          <w:sz w:val="26"/>
          <w:szCs w:val="26"/>
        </w:rPr>
        <w:t xml:space="preserve">1950 đến 2100. Độ phân giải không gian của </w:t>
      </w:r>
      <w:r w:rsidR="00CC7F70" w:rsidRPr="00B91ADB">
        <w:rPr>
          <w:rFonts w:ascii="Times New Roman" w:hAnsi="Times New Roman"/>
          <w:sz w:val="26"/>
          <w:szCs w:val="26"/>
        </w:rPr>
        <w:t>bộ</w:t>
      </w:r>
      <w:r w:rsidRPr="00B91ADB">
        <w:rPr>
          <w:rFonts w:ascii="Times New Roman" w:hAnsi="Times New Roman"/>
          <w:sz w:val="26"/>
          <w:szCs w:val="26"/>
        </w:rPr>
        <w:t xml:space="preserve"> dữ liệu là 0,25 độ (~ 25 km x 25 km).</w:t>
      </w:r>
    </w:p>
    <w:p w:rsidR="004F467A" w:rsidRPr="000D75C2" w:rsidRDefault="005675AC" w:rsidP="00B91ADB">
      <w:pPr>
        <w:spacing w:before="100" w:beforeAutospacing="1" w:after="100" w:afterAutospacing="1"/>
        <w:rPr>
          <w:rFonts w:ascii="Times New Roman" w:eastAsia="Times New Roman" w:hAnsi="Times New Roman"/>
          <w:b/>
          <w:sz w:val="28"/>
          <w:szCs w:val="26"/>
          <w:lang w:val="pt-BR"/>
        </w:rPr>
      </w:pPr>
      <w:r w:rsidRPr="00B91ADB">
        <w:rPr>
          <w:rFonts w:ascii="Times New Roman" w:hAnsi="Times New Roman"/>
          <w:sz w:val="26"/>
          <w:szCs w:val="26"/>
        </w:rPr>
        <w:t xml:space="preserve">Bộ </w:t>
      </w:r>
      <w:r w:rsidR="00FC2BFB" w:rsidRPr="00B91ADB">
        <w:rPr>
          <w:rFonts w:ascii="Times New Roman" w:hAnsi="Times New Roman"/>
          <w:sz w:val="26"/>
          <w:szCs w:val="26"/>
        </w:rPr>
        <w:t xml:space="preserve">dữ liệu </w:t>
      </w:r>
      <w:r w:rsidR="00460328" w:rsidRPr="00B91ADB">
        <w:rPr>
          <w:rFonts w:ascii="Times New Roman" w:hAnsi="Times New Roman"/>
          <w:sz w:val="26"/>
          <w:szCs w:val="26"/>
        </w:rPr>
        <w:t xml:space="preserve">NEX-GDDP </w:t>
      </w:r>
      <w:r w:rsidR="00FC2BFB" w:rsidRPr="00B91ADB">
        <w:rPr>
          <w:rFonts w:ascii="Times New Roman" w:hAnsi="Times New Roman"/>
          <w:sz w:val="26"/>
          <w:szCs w:val="26"/>
        </w:rPr>
        <w:t>nhằm</w:t>
      </w:r>
      <w:r w:rsidR="00460328" w:rsidRPr="00B91ADB">
        <w:rPr>
          <w:rFonts w:ascii="Times New Roman" w:hAnsi="Times New Roman"/>
          <w:sz w:val="26"/>
          <w:szCs w:val="26"/>
        </w:rPr>
        <w:t xml:space="preserve"> hỗ trợ cộng đồng khoa học trong việc thực hiện các nghiên cứu về tác động của </w:t>
      </w:r>
      <w:r w:rsidR="00E509E5" w:rsidRPr="00B91ADB">
        <w:rPr>
          <w:rFonts w:ascii="Times New Roman" w:hAnsi="Times New Roman"/>
          <w:sz w:val="26"/>
          <w:szCs w:val="26"/>
        </w:rPr>
        <w:t>BĐKH</w:t>
      </w:r>
      <w:r w:rsidRPr="00B91ADB">
        <w:rPr>
          <w:rFonts w:ascii="Times New Roman" w:hAnsi="Times New Roman"/>
          <w:sz w:val="26"/>
          <w:szCs w:val="26"/>
        </w:rPr>
        <w:t xml:space="preserve"> ở quy mô địa phương cho tới khu vực,</w:t>
      </w:r>
      <w:r w:rsidR="00460328" w:rsidRPr="00B91ADB">
        <w:rPr>
          <w:rFonts w:ascii="Times New Roman" w:hAnsi="Times New Roman"/>
          <w:sz w:val="26"/>
          <w:szCs w:val="26"/>
        </w:rPr>
        <w:t xml:space="preserve"> và </w:t>
      </w:r>
      <w:r w:rsidRPr="00B91ADB">
        <w:rPr>
          <w:rFonts w:ascii="Times New Roman" w:hAnsi="Times New Roman"/>
          <w:sz w:val="26"/>
          <w:szCs w:val="26"/>
        </w:rPr>
        <w:t>nâng cao</w:t>
      </w:r>
      <w:r w:rsidR="00460328" w:rsidRPr="00B91ADB">
        <w:rPr>
          <w:rFonts w:ascii="Times New Roman" w:hAnsi="Times New Roman"/>
          <w:sz w:val="26"/>
          <w:szCs w:val="26"/>
        </w:rPr>
        <w:t xml:space="preserve"> hiểu biết của </w:t>
      </w:r>
      <w:r w:rsidRPr="00B91ADB">
        <w:rPr>
          <w:rFonts w:ascii="Times New Roman" w:hAnsi="Times New Roman"/>
          <w:sz w:val="26"/>
          <w:szCs w:val="26"/>
        </w:rPr>
        <w:t>người dân</w:t>
      </w:r>
      <w:r w:rsidR="00460328" w:rsidRPr="00B91ADB">
        <w:rPr>
          <w:rFonts w:ascii="Times New Roman" w:hAnsi="Times New Roman"/>
          <w:sz w:val="26"/>
          <w:szCs w:val="26"/>
        </w:rPr>
        <w:t xml:space="preserve"> về các </w:t>
      </w:r>
      <w:r w:rsidRPr="00B91ADB">
        <w:rPr>
          <w:rFonts w:ascii="Times New Roman" w:hAnsi="Times New Roman"/>
          <w:sz w:val="26"/>
          <w:szCs w:val="26"/>
        </w:rPr>
        <w:t>hình thái</w:t>
      </w:r>
      <w:r w:rsidR="00460328" w:rsidRPr="00B91ADB">
        <w:rPr>
          <w:rFonts w:ascii="Times New Roman" w:hAnsi="Times New Roman"/>
          <w:sz w:val="26"/>
          <w:szCs w:val="26"/>
        </w:rPr>
        <w:t xml:space="preserve"> khí hậu toàn cầu có thể </w:t>
      </w:r>
      <w:r w:rsidRPr="00B91ADB">
        <w:rPr>
          <w:rFonts w:ascii="Times New Roman" w:hAnsi="Times New Roman"/>
          <w:sz w:val="26"/>
          <w:szCs w:val="26"/>
        </w:rPr>
        <w:t xml:space="preserve">có </w:t>
      </w:r>
      <w:r w:rsidR="00460328" w:rsidRPr="00B91ADB">
        <w:rPr>
          <w:rFonts w:ascii="Times New Roman" w:hAnsi="Times New Roman"/>
          <w:sz w:val="26"/>
          <w:szCs w:val="26"/>
        </w:rPr>
        <w:t>trong tương lai ở quy mô thị trấn, thành phố, và lưu vực sông.</w:t>
      </w:r>
      <w:bookmarkStart w:id="321" w:name="_Toc453787667"/>
    </w:p>
    <w:p w:rsidR="00A100C9" w:rsidRPr="000D75C2" w:rsidRDefault="00956ECA" w:rsidP="00405AE7">
      <w:pPr>
        <w:pStyle w:val="Heading1"/>
        <w:numPr>
          <w:ilvl w:val="0"/>
          <w:numId w:val="0"/>
        </w:numPr>
        <w:spacing w:line="276" w:lineRule="auto"/>
        <w:ind w:left="432" w:hanging="432"/>
        <w:rPr>
          <w:rFonts w:ascii="Times New Roman" w:hAnsi="Times New Roman"/>
        </w:rPr>
      </w:pPr>
      <w:bookmarkStart w:id="322" w:name="_Toc463427374"/>
      <w:r w:rsidRPr="00B91ADB">
        <w:rPr>
          <w:rFonts w:ascii="Times New Roman" w:hAnsi="Times New Roman"/>
        </w:rPr>
        <w:lastRenderedPageBreak/>
        <w:t>Ngung</w:t>
      </w:r>
      <w:r w:rsidR="007B5087" w:rsidRPr="00B91ADB">
        <w:rPr>
          <w:rFonts w:ascii="Times New Roman" w:hAnsi="Times New Roman"/>
        </w:rPr>
        <w:t xml:space="preserve"> 5</w:t>
      </w:r>
      <w:r w:rsidR="00A100C9" w:rsidRPr="00B91ADB">
        <w:rPr>
          <w:rFonts w:ascii="Times New Roman" w:hAnsi="Times New Roman"/>
        </w:rPr>
        <w:t xml:space="preserve">: </w:t>
      </w:r>
      <w:r w:rsidRPr="00B91ADB">
        <w:rPr>
          <w:rFonts w:ascii="Times New Roman" w:hAnsi="Times New Roman"/>
        </w:rPr>
        <w:t xml:space="preserve">Hưung tương lai ở qui thảo về </w:t>
      </w:r>
      <w:r w:rsidR="00B4196E" w:rsidRPr="00B91ADB">
        <w:rPr>
          <w:rFonts w:ascii="Times New Roman" w:hAnsi="Times New Roman"/>
        </w:rPr>
        <w:t xml:space="preserve">chung </w:t>
      </w:r>
      <w:r w:rsidRPr="00B91ADB">
        <w:rPr>
          <w:rFonts w:ascii="Times New Roman" w:hAnsi="Times New Roman"/>
        </w:rPr>
        <w:t xml:space="preserve"> TTDBTT</w:t>
      </w:r>
      <w:bookmarkEnd w:id="322"/>
      <w:r w:rsidR="002D623A" w:rsidRPr="00B91ADB">
        <w:rPr>
          <w:rFonts w:ascii="Times New Roman" w:hAnsi="Times New Roman"/>
        </w:rPr>
        <w:t xml:space="preserve"> </w:t>
      </w:r>
      <w:bookmarkEnd w:id="321"/>
    </w:p>
    <w:p w:rsidR="004379E2" w:rsidRPr="000D75C2" w:rsidRDefault="004379E2" w:rsidP="00405AE7">
      <w:pPr>
        <w:tabs>
          <w:tab w:val="num" w:pos="720"/>
        </w:tabs>
        <w:spacing w:before="120" w:after="120"/>
        <w:rPr>
          <w:rFonts w:ascii="Times New Roman" w:hAnsi="Times New Roman"/>
          <w:sz w:val="26"/>
          <w:szCs w:val="26"/>
          <w:lang w:val="pt-BR"/>
        </w:rPr>
      </w:pPr>
    </w:p>
    <w:p w:rsidR="00FA31CE" w:rsidRPr="000D75C2" w:rsidRDefault="00FA31CE" w:rsidP="00405AE7">
      <w:pPr>
        <w:tabs>
          <w:tab w:val="num"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Mục tiêu chính của hội thảo tham vấn là xây dựng sự đồng thuận về </w:t>
      </w:r>
      <w:r w:rsidR="00B4196E" w:rsidRPr="000D75C2">
        <w:rPr>
          <w:rFonts w:ascii="Times New Roman" w:hAnsi="Times New Roman"/>
          <w:sz w:val="26"/>
          <w:szCs w:val="26"/>
          <w:lang w:val="pt-BR"/>
        </w:rPr>
        <w:t>chỉ số</w:t>
      </w:r>
      <w:r w:rsidRPr="000D75C2">
        <w:rPr>
          <w:rFonts w:ascii="Times New Roman" w:hAnsi="Times New Roman"/>
          <w:sz w:val="26"/>
          <w:szCs w:val="26"/>
          <w:lang w:val="pt-BR"/>
        </w:rPr>
        <w:t xml:space="preserve"> TTDBTT. Mỗi </w:t>
      </w:r>
      <w:r w:rsidR="00B4196E" w:rsidRPr="000D75C2">
        <w:rPr>
          <w:rFonts w:ascii="Times New Roman" w:hAnsi="Times New Roman"/>
          <w:sz w:val="26"/>
          <w:szCs w:val="26"/>
          <w:lang w:val="pt-BR"/>
        </w:rPr>
        <w:t xml:space="preserve">chỉ số </w:t>
      </w:r>
      <w:r w:rsidRPr="000D75C2">
        <w:rPr>
          <w:rFonts w:ascii="Times New Roman" w:hAnsi="Times New Roman"/>
          <w:sz w:val="26"/>
          <w:szCs w:val="26"/>
          <w:lang w:val="pt-BR"/>
        </w:rPr>
        <w:t xml:space="preserve">được chia thành từng loại được gán trọng số khác nhau. Tất cả các </w:t>
      </w:r>
      <w:r w:rsidR="00B4196E" w:rsidRPr="000D75C2">
        <w:rPr>
          <w:rFonts w:ascii="Times New Roman" w:hAnsi="Times New Roman"/>
          <w:sz w:val="26"/>
          <w:szCs w:val="26"/>
          <w:lang w:val="pt-BR"/>
        </w:rPr>
        <w:t xml:space="preserve">chỉ số </w:t>
      </w:r>
      <w:r w:rsidRPr="000D75C2">
        <w:rPr>
          <w:rFonts w:ascii="Times New Roman" w:hAnsi="Times New Roman"/>
          <w:sz w:val="26"/>
          <w:szCs w:val="26"/>
          <w:lang w:val="pt-BR"/>
        </w:rPr>
        <w:t xml:space="preserve">này cũng được gán cho một mức độ quan trọng và trọng số tương ứng. Các trọng số gán cho </w:t>
      </w:r>
      <w:r w:rsidR="00B4196E" w:rsidRPr="000D75C2">
        <w:rPr>
          <w:rFonts w:ascii="Times New Roman" w:hAnsi="Times New Roman"/>
          <w:sz w:val="26"/>
          <w:szCs w:val="26"/>
          <w:lang w:val="pt-BR"/>
        </w:rPr>
        <w:t xml:space="preserve">chỉ số </w:t>
      </w:r>
      <w:r w:rsidRPr="000D75C2">
        <w:rPr>
          <w:rFonts w:ascii="Times New Roman" w:hAnsi="Times New Roman"/>
          <w:sz w:val="26"/>
          <w:szCs w:val="26"/>
          <w:lang w:val="pt-BR"/>
        </w:rPr>
        <w:t xml:space="preserve">được phân loại thành: </w:t>
      </w:r>
      <w:r w:rsidR="00ED6EA3" w:rsidRPr="000D75C2">
        <w:rPr>
          <w:rFonts w:ascii="Times New Roman" w:hAnsi="Times New Roman"/>
          <w:sz w:val="26"/>
          <w:szCs w:val="26"/>
          <w:lang w:val="pt-BR"/>
        </w:rPr>
        <w:t>ít quan trọng, quan trọng và rất quan trọng tương ứng</w:t>
      </w:r>
      <w:r w:rsidRPr="000D75C2">
        <w:rPr>
          <w:rFonts w:ascii="Times New Roman" w:hAnsi="Times New Roman"/>
          <w:sz w:val="26"/>
          <w:szCs w:val="26"/>
          <w:lang w:val="pt-BR"/>
        </w:rPr>
        <w:t xml:space="preserve"> với giá trị 0,2, 0,3 và 0,5 tương ứng.</w:t>
      </w:r>
    </w:p>
    <w:p w:rsidR="00ED6EA3" w:rsidRPr="000D75C2" w:rsidRDefault="00ED6EA3" w:rsidP="00405AE7">
      <w:pPr>
        <w:tabs>
          <w:tab w:val="num"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Bảng chi tiết dưới đây thể hiện các trọng số được gán cho các </w:t>
      </w:r>
      <w:r w:rsidR="00B4196E" w:rsidRPr="000D75C2">
        <w:rPr>
          <w:rFonts w:ascii="Times New Roman" w:hAnsi="Times New Roman"/>
          <w:sz w:val="26"/>
          <w:szCs w:val="26"/>
          <w:lang w:val="pt-BR"/>
        </w:rPr>
        <w:t xml:space="preserve">chỉ số </w:t>
      </w:r>
      <w:r w:rsidRPr="000D75C2">
        <w:rPr>
          <w:rFonts w:ascii="Times New Roman" w:hAnsi="Times New Roman"/>
          <w:sz w:val="26"/>
          <w:szCs w:val="26"/>
          <w:lang w:val="pt-BR"/>
        </w:rPr>
        <w:t xml:space="preserve">TTDBTT của  từng loại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 xml:space="preserve">và loại </w:t>
      </w:r>
      <w:r w:rsidR="009A1302" w:rsidRPr="000D75C2">
        <w:rPr>
          <w:rFonts w:ascii="Times New Roman" w:hAnsi="Times New Roman"/>
          <w:sz w:val="26"/>
          <w:szCs w:val="26"/>
          <w:lang w:val="pt-BR"/>
        </w:rPr>
        <w:t xml:space="preserve">CSHT </w:t>
      </w:r>
      <w:r w:rsidRPr="000D75C2">
        <w:rPr>
          <w:rFonts w:ascii="Times New Roman" w:hAnsi="Times New Roman"/>
          <w:sz w:val="26"/>
          <w:szCs w:val="26"/>
          <w:lang w:val="pt-BR"/>
        </w:rPr>
        <w:t>được chọn nghiên cứu sẽ được thảo luận kĩ hơn. Dưới đây là một ví dụ:</w:t>
      </w:r>
    </w:p>
    <w:p w:rsidR="00CB30FA" w:rsidRPr="000D75C2" w:rsidRDefault="00CB30FA" w:rsidP="00405AE7">
      <w:pPr>
        <w:tabs>
          <w:tab w:val="num" w:pos="720"/>
        </w:tabs>
        <w:spacing w:before="120" w:after="120"/>
        <w:rPr>
          <w:rFonts w:ascii="Times New Roman" w:hAnsi="Times New Roman"/>
          <w:sz w:val="26"/>
          <w:szCs w:val="26"/>
          <w:lang w:val="pt-BR"/>
        </w:rPr>
      </w:pPr>
    </w:p>
    <w:p w:rsidR="00CB30FA" w:rsidRPr="000D75C2" w:rsidRDefault="00ED6EA3" w:rsidP="00405AE7">
      <w:pPr>
        <w:tabs>
          <w:tab w:val="num"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Các </w:t>
      </w:r>
      <w:r w:rsidR="00B4196E" w:rsidRPr="000D75C2">
        <w:rPr>
          <w:rFonts w:ascii="Times New Roman" w:hAnsi="Times New Roman"/>
          <w:sz w:val="26"/>
          <w:szCs w:val="26"/>
          <w:lang w:val="pt-BR"/>
        </w:rPr>
        <w:t xml:space="preserve">chỉ số </w:t>
      </w:r>
      <w:r w:rsidRPr="000D75C2">
        <w:rPr>
          <w:rFonts w:ascii="Times New Roman" w:hAnsi="Times New Roman"/>
          <w:sz w:val="26"/>
          <w:szCs w:val="26"/>
          <w:lang w:val="pt-BR"/>
        </w:rPr>
        <w:t>TTDBTT cho Đường giao thông</w:t>
      </w:r>
      <w:r w:rsidR="00CB30FA" w:rsidRPr="000D75C2">
        <w:rPr>
          <w:rFonts w:ascii="Times New Roman" w:hAnsi="Times New Roman"/>
          <w:sz w:val="26"/>
          <w:szCs w:val="26"/>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921"/>
        <w:gridCol w:w="2125"/>
        <w:gridCol w:w="1276"/>
        <w:gridCol w:w="1274"/>
        <w:gridCol w:w="1243"/>
      </w:tblGrid>
      <w:tr w:rsidR="00A37C4D" w:rsidRPr="000D75C2" w:rsidTr="00CB1B6E">
        <w:tc>
          <w:tcPr>
            <w:tcW w:w="780" w:type="pct"/>
            <w:shd w:val="clear" w:color="auto" w:fill="auto"/>
            <w:vAlign w:val="center"/>
          </w:tcPr>
          <w:p w:rsidR="004379E2" w:rsidRPr="000D75C2" w:rsidRDefault="00B4196E"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Các chỉ số</w:t>
            </w:r>
          </w:p>
        </w:tc>
        <w:tc>
          <w:tcPr>
            <w:tcW w:w="1034" w:type="pct"/>
            <w:shd w:val="clear" w:color="auto" w:fill="auto"/>
            <w:vAlign w:val="center"/>
          </w:tcPr>
          <w:p w:rsidR="004379E2" w:rsidRPr="000D75C2" w:rsidRDefault="00956ECA"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 xml:space="preserve">Cơ sở của </w:t>
            </w:r>
            <w:r w:rsidR="00B4196E" w:rsidRPr="000D75C2">
              <w:rPr>
                <w:rFonts w:ascii="Times New Roman" w:hAnsi="Times New Roman"/>
                <w:sz w:val="26"/>
                <w:szCs w:val="26"/>
              </w:rPr>
              <w:t>chỉ số</w:t>
            </w:r>
          </w:p>
        </w:tc>
        <w:tc>
          <w:tcPr>
            <w:tcW w:w="1144" w:type="pct"/>
            <w:shd w:val="clear" w:color="auto" w:fill="auto"/>
            <w:vAlign w:val="center"/>
          </w:tcPr>
          <w:p w:rsidR="004379E2" w:rsidRPr="000D75C2" w:rsidRDefault="00956ECA"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Phương pháp và quy mô thu thập dữ liệu</w:t>
            </w:r>
          </w:p>
        </w:tc>
        <w:tc>
          <w:tcPr>
            <w:tcW w:w="687" w:type="pct"/>
            <w:shd w:val="clear" w:color="auto" w:fill="auto"/>
            <w:vAlign w:val="center"/>
          </w:tcPr>
          <w:p w:rsidR="004379E2" w:rsidRPr="000D75C2" w:rsidRDefault="00956ECA"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Loại</w:t>
            </w:r>
          </w:p>
        </w:tc>
        <w:tc>
          <w:tcPr>
            <w:tcW w:w="686" w:type="pct"/>
            <w:shd w:val="clear" w:color="auto" w:fill="auto"/>
            <w:vAlign w:val="center"/>
          </w:tcPr>
          <w:p w:rsidR="004379E2" w:rsidRPr="000D75C2" w:rsidRDefault="00956ECA"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Trọng số cho từng loại</w:t>
            </w:r>
          </w:p>
        </w:tc>
        <w:tc>
          <w:tcPr>
            <w:tcW w:w="669" w:type="pct"/>
            <w:shd w:val="clear" w:color="auto" w:fill="auto"/>
            <w:vAlign w:val="center"/>
          </w:tcPr>
          <w:p w:rsidR="004379E2" w:rsidRPr="000D75C2" w:rsidRDefault="00956ECA" w:rsidP="00CB1B6E">
            <w:pPr>
              <w:tabs>
                <w:tab w:val="num" w:pos="720"/>
              </w:tabs>
              <w:spacing w:beforeLines="60" w:before="144" w:afterLines="60" w:after="144"/>
              <w:jc w:val="center"/>
              <w:rPr>
                <w:rFonts w:ascii="Times New Roman" w:hAnsi="Times New Roman"/>
                <w:sz w:val="26"/>
                <w:szCs w:val="26"/>
              </w:rPr>
            </w:pPr>
            <w:r w:rsidRPr="000D75C2">
              <w:rPr>
                <w:rFonts w:ascii="Times New Roman" w:hAnsi="Times New Roman"/>
                <w:sz w:val="26"/>
                <w:szCs w:val="26"/>
              </w:rPr>
              <w:t xml:space="preserve">Trọng số gán cho các </w:t>
            </w:r>
            <w:r w:rsidR="00B4196E" w:rsidRPr="000D75C2">
              <w:rPr>
                <w:rFonts w:ascii="Times New Roman" w:hAnsi="Times New Roman"/>
                <w:sz w:val="26"/>
                <w:szCs w:val="26"/>
              </w:rPr>
              <w:t>chỉ số</w:t>
            </w:r>
          </w:p>
        </w:tc>
      </w:tr>
      <w:tr w:rsidR="00B4196E" w:rsidRPr="000D75C2" w:rsidTr="00CB1B6E">
        <w:trPr>
          <w:trHeight w:val="184"/>
        </w:trPr>
        <w:tc>
          <w:tcPr>
            <w:tcW w:w="780" w:type="pct"/>
            <w:vMerge w:val="restart"/>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Vật liệu đường giao thông</w:t>
            </w:r>
          </w:p>
        </w:tc>
        <w:tc>
          <w:tcPr>
            <w:tcW w:w="1034" w:type="pct"/>
            <w:vMerge w:val="restar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Vật liệu của đường c</w:t>
            </w:r>
            <w:r w:rsidRPr="000D75C2">
              <w:rPr>
                <w:rFonts w:ascii="Times New Roman" w:hAnsi="Times New Roman"/>
                <w:sz w:val="26"/>
                <w:szCs w:val="26"/>
                <w:lang w:val="nb-NO"/>
              </w:rPr>
              <w:t>ho biết độ bền tương đối và khả năng của con đường chống chịu được các mối hiểm họa</w:t>
            </w:r>
            <w:r w:rsidRPr="000D75C2">
              <w:rPr>
                <w:rFonts w:ascii="Times New Roman" w:hAnsi="Times New Roman"/>
                <w:sz w:val="26"/>
                <w:szCs w:val="26"/>
              </w:rPr>
              <w:t>.</w:t>
            </w:r>
          </w:p>
        </w:tc>
        <w:tc>
          <w:tcPr>
            <w:tcW w:w="1144" w:type="pct"/>
            <w:vMerge w:val="restar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Hồ sơ Sở GTVT/ Đối với mỗi đường giao thông</w:t>
            </w: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Bê tông cốt thép</w:t>
            </w:r>
          </w:p>
        </w:tc>
        <w:tc>
          <w:tcPr>
            <w:tcW w:w="686"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0.1</w:t>
            </w:r>
          </w:p>
        </w:tc>
        <w:tc>
          <w:tcPr>
            <w:tcW w:w="669" w:type="pct"/>
            <w:vMerge w:val="restar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Rất quan trọng (0.5)</w:t>
            </w:r>
          </w:p>
        </w:tc>
      </w:tr>
      <w:tr w:rsidR="00B4196E" w:rsidRPr="000D75C2" w:rsidTr="00CB1B6E">
        <w:trPr>
          <w:trHeight w:val="181"/>
        </w:trPr>
        <w:tc>
          <w:tcPr>
            <w:tcW w:w="780"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03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14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Bê tông</w:t>
            </w:r>
          </w:p>
        </w:tc>
        <w:tc>
          <w:tcPr>
            <w:tcW w:w="686"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0.3</w:t>
            </w:r>
          </w:p>
        </w:tc>
        <w:tc>
          <w:tcPr>
            <w:tcW w:w="669"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r>
      <w:tr w:rsidR="00B4196E" w:rsidRPr="000D75C2" w:rsidTr="00CB1B6E">
        <w:trPr>
          <w:trHeight w:val="181"/>
        </w:trPr>
        <w:tc>
          <w:tcPr>
            <w:tcW w:w="780"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03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14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Nhựa đường</w:t>
            </w:r>
          </w:p>
        </w:tc>
        <w:tc>
          <w:tcPr>
            <w:tcW w:w="686"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0.5</w:t>
            </w:r>
          </w:p>
        </w:tc>
        <w:tc>
          <w:tcPr>
            <w:tcW w:w="669"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r>
      <w:tr w:rsidR="00B4196E" w:rsidRPr="000D75C2" w:rsidTr="00CB1B6E">
        <w:trPr>
          <w:trHeight w:val="181"/>
        </w:trPr>
        <w:tc>
          <w:tcPr>
            <w:tcW w:w="780"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03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14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Sỏi</w:t>
            </w:r>
          </w:p>
        </w:tc>
        <w:tc>
          <w:tcPr>
            <w:tcW w:w="686"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0.7</w:t>
            </w:r>
          </w:p>
        </w:tc>
        <w:tc>
          <w:tcPr>
            <w:tcW w:w="669"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r>
      <w:tr w:rsidR="00B4196E" w:rsidRPr="000D75C2" w:rsidTr="00CB1B6E">
        <w:trPr>
          <w:trHeight w:val="181"/>
        </w:trPr>
        <w:tc>
          <w:tcPr>
            <w:tcW w:w="780"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03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1144"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 xml:space="preserve">Đất </w:t>
            </w:r>
          </w:p>
        </w:tc>
        <w:tc>
          <w:tcPr>
            <w:tcW w:w="686"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0.9</w:t>
            </w:r>
          </w:p>
        </w:tc>
        <w:tc>
          <w:tcPr>
            <w:tcW w:w="669" w:type="pct"/>
            <w:vMerge/>
            <w:shd w:val="clear" w:color="auto" w:fill="auto"/>
          </w:tcPr>
          <w:p w:rsidR="00B4196E" w:rsidRPr="000D75C2" w:rsidRDefault="00B4196E" w:rsidP="00CB1B6E">
            <w:pPr>
              <w:tabs>
                <w:tab w:val="num" w:pos="720"/>
              </w:tabs>
              <w:spacing w:beforeLines="60" w:before="144" w:afterLines="60" w:after="144"/>
              <w:rPr>
                <w:rFonts w:ascii="Times New Roman" w:hAnsi="Times New Roman"/>
                <w:sz w:val="26"/>
                <w:szCs w:val="26"/>
              </w:rPr>
            </w:pPr>
          </w:p>
        </w:tc>
      </w:tr>
      <w:tr w:rsidR="00A37C4D" w:rsidRPr="000D75C2" w:rsidTr="00CB1B6E">
        <w:tc>
          <w:tcPr>
            <w:tcW w:w="780" w:type="pct"/>
            <w:shd w:val="clear" w:color="auto" w:fill="auto"/>
          </w:tcPr>
          <w:p w:rsidR="004379E2"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 xml:space="preserve">Số lượng xã bị chia cắt với đường chính mỗi năm </w:t>
            </w:r>
          </w:p>
        </w:tc>
        <w:tc>
          <w:tcPr>
            <w:tcW w:w="1034" w:type="pct"/>
            <w:shd w:val="clear" w:color="auto" w:fill="auto"/>
          </w:tcPr>
          <w:p w:rsidR="004379E2"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 xml:space="preserve">Chỉ số này được sử dụng bởi vì rất ít thông tin có sẵn về các con đường thường xuyên bị chia cắt trong khu vực. Để đảm bảo rằng những thiệt hại </w:t>
            </w:r>
            <w:r w:rsidRPr="000D75C2">
              <w:rPr>
                <w:rFonts w:ascii="Times New Roman" w:hAnsi="Times New Roman"/>
                <w:sz w:val="26"/>
                <w:szCs w:val="26"/>
              </w:rPr>
              <w:lastRenderedPageBreak/>
              <w:t>trong quá khứ do thiên tai được phản ánh trong nghiên cứu này, chúng tôi đã đưa ra chỉ số này ở đây.</w:t>
            </w:r>
          </w:p>
        </w:tc>
        <w:tc>
          <w:tcPr>
            <w:tcW w:w="1144" w:type="pct"/>
            <w:shd w:val="clear" w:color="auto" w:fill="auto"/>
          </w:tcPr>
          <w:p w:rsidR="004379E2"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lastRenderedPageBreak/>
              <w:t>Thảo luận với đại diện các huyện/đối với mỗi tỉnh</w:t>
            </w:r>
          </w:p>
        </w:tc>
        <w:tc>
          <w:tcPr>
            <w:tcW w:w="687" w:type="pct"/>
            <w:shd w:val="clear" w:color="auto" w:fill="auto"/>
          </w:tcPr>
          <w:p w:rsidR="00B4196E" w:rsidRPr="00B91ADB" w:rsidRDefault="00B4196E"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Không cần phân loại</w:t>
            </w:r>
            <w:r w:rsidR="0067205F" w:rsidRPr="000D75C2">
              <w:rPr>
                <w:rFonts w:ascii="Times New Roman" w:hAnsi="Times New Roman"/>
                <w:sz w:val="26"/>
                <w:szCs w:val="26"/>
              </w:rPr>
              <w:t>, số lượng xã sẽ được sử dụng</w:t>
            </w:r>
          </w:p>
        </w:tc>
        <w:tc>
          <w:tcPr>
            <w:tcW w:w="686"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Không có</w:t>
            </w:r>
          </w:p>
        </w:tc>
        <w:tc>
          <w:tcPr>
            <w:tcW w:w="669"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Quan trọng</w:t>
            </w:r>
          </w:p>
          <w:p w:rsidR="004379E2" w:rsidRPr="000D75C2" w:rsidRDefault="004379E2"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(0.3)</w:t>
            </w:r>
          </w:p>
        </w:tc>
      </w:tr>
      <w:tr w:rsidR="00A37C4D" w:rsidRPr="000D75C2" w:rsidTr="00CB1B6E">
        <w:tc>
          <w:tcPr>
            <w:tcW w:w="780"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lastRenderedPageBreak/>
              <w:t>Số công trình phụ trên đường</w:t>
            </w:r>
          </w:p>
        </w:tc>
        <w:tc>
          <w:tcPr>
            <w:tcW w:w="1034"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 xml:space="preserve">Giả thiết ở đây là càng nhiều công trình trên đường (ví dụ cống, cầu) thì càng dễ bị tổn thương, bởi vì khi đó các con đường sẽ cần phải bảo trì nhiều hơn, và có một số lượng lớn các yếu tố </w:t>
            </w:r>
            <w:r w:rsidR="00351808" w:rsidRPr="000D75C2">
              <w:rPr>
                <w:rFonts w:ascii="Times New Roman" w:hAnsi="Times New Roman"/>
                <w:sz w:val="26"/>
                <w:szCs w:val="26"/>
              </w:rPr>
              <w:t xml:space="preserve">phơi bày </w:t>
            </w:r>
            <w:r w:rsidRPr="000D75C2">
              <w:rPr>
                <w:rFonts w:ascii="Times New Roman" w:hAnsi="Times New Roman"/>
                <w:sz w:val="26"/>
                <w:szCs w:val="26"/>
              </w:rPr>
              <w:t xml:space="preserve"> tiếp xúc với các hiện tượng nguy hiểm dẫn đến hư hỏng chức năng của hệ thống</w:t>
            </w:r>
          </w:p>
        </w:tc>
        <w:tc>
          <w:tcPr>
            <w:tcW w:w="1144"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Hồ sơ Sở GTVT/ Đối với mỗi đường giao thông</w:t>
            </w:r>
          </w:p>
        </w:tc>
        <w:tc>
          <w:tcPr>
            <w:tcW w:w="687"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Không cần phân loại, số công trình được sử dụng</w:t>
            </w:r>
          </w:p>
        </w:tc>
        <w:tc>
          <w:tcPr>
            <w:tcW w:w="686"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Không có</w:t>
            </w:r>
          </w:p>
        </w:tc>
        <w:tc>
          <w:tcPr>
            <w:tcW w:w="669"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Ít quan trọng</w:t>
            </w:r>
            <w:r w:rsidR="004379E2" w:rsidRPr="000D75C2">
              <w:rPr>
                <w:rFonts w:ascii="Times New Roman" w:hAnsi="Times New Roman"/>
                <w:sz w:val="26"/>
                <w:szCs w:val="26"/>
              </w:rPr>
              <w:t xml:space="preserve"> (0.2)</w:t>
            </w:r>
          </w:p>
        </w:tc>
      </w:tr>
      <w:tr w:rsidR="00A37C4D" w:rsidRPr="000D75C2" w:rsidTr="00CB1B6E">
        <w:tc>
          <w:tcPr>
            <w:tcW w:w="780"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Vận hành và Bảo trì</w:t>
            </w:r>
          </w:p>
        </w:tc>
        <w:tc>
          <w:tcPr>
            <w:tcW w:w="1034"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 xml:space="preserve">Ngân sách theo kế hoạch hàng năm cho việc Vận hành và Bảo trì các con đường thể hiện năng lực của tổ chức </w:t>
            </w:r>
            <w:r w:rsidRPr="000D75C2">
              <w:rPr>
                <w:rFonts w:ascii="Times New Roman" w:hAnsi="Times New Roman"/>
                <w:sz w:val="26"/>
                <w:szCs w:val="26"/>
                <w:lang w:val="vi-VN"/>
              </w:rPr>
              <w:t xml:space="preserve">trong việc </w:t>
            </w:r>
            <w:r w:rsidRPr="000D75C2">
              <w:rPr>
                <w:rFonts w:ascii="Times New Roman" w:hAnsi="Times New Roman"/>
                <w:sz w:val="26"/>
                <w:szCs w:val="26"/>
              </w:rPr>
              <w:t xml:space="preserve">lập kế hoạch, quản lý và duy </w:t>
            </w:r>
            <w:r w:rsidRPr="000D75C2">
              <w:rPr>
                <w:rFonts w:ascii="Times New Roman" w:hAnsi="Times New Roman"/>
                <w:sz w:val="26"/>
                <w:szCs w:val="26"/>
                <w:lang w:val="vi-VN"/>
              </w:rPr>
              <w:t>tu</w:t>
            </w:r>
            <w:r w:rsidRPr="000D75C2">
              <w:rPr>
                <w:rFonts w:ascii="Times New Roman" w:hAnsi="Times New Roman"/>
                <w:sz w:val="26"/>
                <w:szCs w:val="26"/>
              </w:rPr>
              <w:t xml:space="preserve"> </w:t>
            </w:r>
            <w:r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lastRenderedPageBreak/>
              <w:t>CSHT</w:t>
            </w:r>
            <w:r w:rsidRPr="000D75C2">
              <w:rPr>
                <w:rFonts w:ascii="Times New Roman" w:hAnsi="Times New Roman"/>
                <w:sz w:val="26"/>
                <w:szCs w:val="26"/>
              </w:rPr>
              <w:t>. Giả định là ngân sách theo kế hoạch càng cao, thì khả năng tài chính của tổ chức đó càng cao để Vận hành và Bảo trì.</w:t>
            </w:r>
          </w:p>
        </w:tc>
        <w:tc>
          <w:tcPr>
            <w:tcW w:w="1144"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lastRenderedPageBreak/>
              <w:t>Sở GTVT/Đối với mỗi tỉnh</w:t>
            </w:r>
          </w:p>
        </w:tc>
        <w:tc>
          <w:tcPr>
            <w:tcW w:w="687" w:type="pct"/>
            <w:shd w:val="clear" w:color="auto" w:fill="auto"/>
          </w:tcPr>
          <w:p w:rsidR="004379E2" w:rsidRPr="00B91ADB" w:rsidRDefault="0067205F"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Không cần phân loại, số tiền ngân sách được sử dụng</w:t>
            </w:r>
          </w:p>
        </w:tc>
        <w:tc>
          <w:tcPr>
            <w:tcW w:w="686"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eastAsia="Arial" w:hAnsi="Times New Roman"/>
                <w:sz w:val="26"/>
                <w:szCs w:val="26"/>
              </w:rPr>
              <w:t>Không có</w:t>
            </w:r>
          </w:p>
        </w:tc>
        <w:tc>
          <w:tcPr>
            <w:tcW w:w="669" w:type="pct"/>
            <w:shd w:val="clear" w:color="auto" w:fill="auto"/>
          </w:tcPr>
          <w:p w:rsidR="004379E2" w:rsidRPr="00B91ADB" w:rsidRDefault="00956ECA" w:rsidP="00CB1B6E">
            <w:pPr>
              <w:tabs>
                <w:tab w:val="num" w:pos="720"/>
              </w:tabs>
              <w:spacing w:beforeLines="60" w:before="144" w:afterLines="60" w:after="144"/>
              <w:rPr>
                <w:rFonts w:ascii="Times New Roman" w:hAnsi="Times New Roman"/>
                <w:sz w:val="26"/>
                <w:szCs w:val="26"/>
              </w:rPr>
            </w:pPr>
            <w:r w:rsidRPr="000D75C2">
              <w:rPr>
                <w:rFonts w:ascii="Times New Roman" w:hAnsi="Times New Roman"/>
                <w:sz w:val="26"/>
                <w:szCs w:val="26"/>
              </w:rPr>
              <w:t>Quan trọng</w:t>
            </w:r>
            <w:r w:rsidR="004379E2" w:rsidRPr="000D75C2">
              <w:rPr>
                <w:rFonts w:ascii="Times New Roman" w:hAnsi="Times New Roman"/>
                <w:sz w:val="26"/>
                <w:szCs w:val="26"/>
              </w:rPr>
              <w:t xml:space="preserve"> (0.3)</w:t>
            </w:r>
          </w:p>
        </w:tc>
      </w:tr>
    </w:tbl>
    <w:p w:rsidR="00CB30FA" w:rsidRPr="000D75C2" w:rsidRDefault="00556E15" w:rsidP="00405AE7">
      <w:pPr>
        <w:tabs>
          <w:tab w:val="num" w:pos="720"/>
        </w:tabs>
        <w:spacing w:before="120" w:after="120"/>
        <w:rPr>
          <w:rFonts w:ascii="Times New Roman" w:hAnsi="Times New Roman"/>
          <w:sz w:val="26"/>
          <w:szCs w:val="26"/>
        </w:rPr>
      </w:pPr>
      <w:r w:rsidRPr="000D75C2">
        <w:rPr>
          <w:rFonts w:ascii="Times New Roman" w:hAnsi="Times New Roman"/>
          <w:sz w:val="26"/>
          <w:szCs w:val="26"/>
        </w:rPr>
        <w:lastRenderedPageBreak/>
        <w:t>Thông tin trên cũng có thể được trình bày dưới dạng sau</w:t>
      </w:r>
      <w:r w:rsidR="004379E2" w:rsidRPr="000D75C2">
        <w:rPr>
          <w:rFonts w:ascii="Times New Roman" w:hAnsi="Times New Roman"/>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37C4D" w:rsidRPr="000D75C2" w:rsidTr="00B97534">
        <w:trPr>
          <w:trHeight w:val="502"/>
          <w:jc w:val="center"/>
        </w:trPr>
        <w:tc>
          <w:tcPr>
            <w:tcW w:w="5000" w:type="pct"/>
            <w:shd w:val="clear" w:color="auto" w:fill="B4C6E7"/>
            <w:vAlign w:val="center"/>
          </w:tcPr>
          <w:p w:rsidR="004379E2" w:rsidRPr="000D75C2" w:rsidRDefault="004379E2" w:rsidP="00405AE7">
            <w:pPr>
              <w:spacing w:after="0"/>
              <w:rPr>
                <w:rFonts w:ascii="Times New Roman" w:hAnsi="Times New Roman"/>
                <w:sz w:val="26"/>
                <w:szCs w:val="26"/>
                <w:lang w:val="pt-BR"/>
              </w:rPr>
            </w:pPr>
            <w:r w:rsidRPr="000D75C2">
              <w:rPr>
                <w:rFonts w:ascii="Times New Roman" w:hAnsi="Times New Roman"/>
                <w:sz w:val="26"/>
                <w:szCs w:val="26"/>
                <w:lang w:val="pt-BR"/>
              </w:rPr>
              <w:t xml:space="preserve">1. </w:t>
            </w:r>
            <w:r w:rsidR="00556E15" w:rsidRPr="000D75C2">
              <w:rPr>
                <w:rFonts w:ascii="Times New Roman" w:hAnsi="Times New Roman"/>
                <w:sz w:val="26"/>
                <w:szCs w:val="26"/>
                <w:lang w:val="pt-BR"/>
              </w:rPr>
              <w:t>ĐƯỜNG GIAO THÔNG</w:t>
            </w:r>
          </w:p>
        </w:tc>
      </w:tr>
      <w:tr w:rsidR="009C7E58" w:rsidRPr="000D75C2" w:rsidTr="004379E2">
        <w:trPr>
          <w:trHeight w:val="502"/>
          <w:jc w:val="center"/>
        </w:trPr>
        <w:tc>
          <w:tcPr>
            <w:tcW w:w="5000" w:type="pct"/>
            <w:vAlign w:val="center"/>
          </w:tcPr>
          <w:p w:rsidR="004379E2" w:rsidRPr="000D75C2" w:rsidRDefault="004379E2" w:rsidP="00405AE7">
            <w:pPr>
              <w:spacing w:after="0"/>
              <w:rPr>
                <w:rFonts w:ascii="Times New Roman" w:hAnsi="Times New Roman"/>
                <w:sz w:val="26"/>
                <w:szCs w:val="26"/>
                <w:lang w:val="pt-BR"/>
              </w:rPr>
            </w:pPr>
            <w:r w:rsidRPr="000D75C2">
              <w:rPr>
                <w:rFonts w:ascii="Times New Roman" w:hAnsi="Times New Roman"/>
                <w:i/>
                <w:sz w:val="26"/>
                <w:szCs w:val="26"/>
              </w:rPr>
              <w:t xml:space="preserve">1. </w:t>
            </w:r>
            <w:r w:rsidR="00556E15" w:rsidRPr="000D75C2">
              <w:rPr>
                <w:rFonts w:ascii="Times New Roman" w:hAnsi="Times New Roman"/>
                <w:i/>
                <w:sz w:val="26"/>
                <w:szCs w:val="26"/>
              </w:rPr>
              <w:t xml:space="preserve">Vật liệu đường giao thông </w:t>
            </w:r>
            <w:r w:rsidRPr="000D75C2">
              <w:rPr>
                <w:rFonts w:ascii="Times New Roman" w:hAnsi="Times New Roman"/>
                <w:i/>
                <w:sz w:val="26"/>
                <w:szCs w:val="26"/>
              </w:rPr>
              <w:t>(</w:t>
            </w:r>
            <w:r w:rsidR="00556E15" w:rsidRPr="000D75C2">
              <w:rPr>
                <w:rFonts w:ascii="Times New Roman" w:hAnsi="Times New Roman"/>
                <w:i/>
                <w:sz w:val="26"/>
                <w:szCs w:val="26"/>
              </w:rPr>
              <w:t>Rất 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Vật liệu của đường c</w:t>
            </w:r>
            <w:r w:rsidR="00556E15" w:rsidRPr="000D75C2">
              <w:rPr>
                <w:rFonts w:ascii="Times New Roman" w:hAnsi="Times New Roman"/>
                <w:sz w:val="26"/>
                <w:szCs w:val="26"/>
                <w:lang w:val="nb-NO"/>
              </w:rPr>
              <w:t>ho biết độ bền tương đối và khả năng của con đường chống chịu được các mối hiểm họa</w:t>
            </w:r>
            <w:r w:rsidR="00556E15" w:rsidRPr="000D75C2">
              <w:rPr>
                <w:rFonts w:ascii="Times New Roman" w:hAnsi="Times New Roman"/>
                <w:sz w:val="26"/>
                <w:szCs w:val="26"/>
              </w:rPr>
              <w:t>.</w:t>
            </w:r>
          </w:p>
        </w:tc>
      </w:tr>
      <w:tr w:rsidR="009C7E58" w:rsidRPr="000D75C2" w:rsidTr="004379E2">
        <w:trPr>
          <w:trHeight w:val="502"/>
          <w:jc w:val="center"/>
        </w:trPr>
        <w:tc>
          <w:tcPr>
            <w:tcW w:w="5000" w:type="pct"/>
            <w:vAlign w:val="center"/>
          </w:tcPr>
          <w:p w:rsidR="004379E2" w:rsidRPr="00B91ADB" w:rsidRDefault="004379E2"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2. </w:t>
            </w:r>
            <w:r w:rsidR="00556E15" w:rsidRPr="000D75C2">
              <w:rPr>
                <w:rFonts w:ascii="Times New Roman" w:hAnsi="Times New Roman"/>
                <w:i/>
                <w:sz w:val="26"/>
                <w:szCs w:val="26"/>
              </w:rPr>
              <w:t xml:space="preserve">Số công trình phụ trên đường </w:t>
            </w:r>
            <w:r w:rsidRPr="000D75C2">
              <w:rPr>
                <w:rFonts w:ascii="Times New Roman" w:hAnsi="Times New Roman"/>
                <w:i/>
                <w:sz w:val="26"/>
                <w:szCs w:val="26"/>
              </w:rPr>
              <w:t>(</w:t>
            </w:r>
            <w:r w:rsidR="00556E15" w:rsidRPr="000D75C2">
              <w:rPr>
                <w:rFonts w:ascii="Times New Roman" w:hAnsi="Times New Roman"/>
                <w:i/>
                <w:sz w:val="26"/>
                <w:szCs w:val="26"/>
              </w:rPr>
              <w:t>Ít 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Giả thiết ở đây là càng nhiều công trình trên đường (ví dụ cống, cầu) thì càng dễ bị tổn thương, bởi vì khi đó các con đường sẽ cần phải bảo trì nhiều hơn, và có một số lượng lớn các yếu tố </w:t>
            </w:r>
            <w:r w:rsidR="00351808" w:rsidRPr="000D75C2">
              <w:rPr>
                <w:rFonts w:ascii="Times New Roman" w:hAnsi="Times New Roman"/>
                <w:sz w:val="26"/>
                <w:szCs w:val="26"/>
              </w:rPr>
              <w:t xml:space="preserve">phơi bày </w:t>
            </w:r>
            <w:r w:rsidR="00556E15" w:rsidRPr="000D75C2">
              <w:rPr>
                <w:rFonts w:ascii="Times New Roman" w:hAnsi="Times New Roman"/>
                <w:sz w:val="26"/>
                <w:szCs w:val="26"/>
              </w:rPr>
              <w:t xml:space="preserve"> tiếp xúc với các hiện tượng nguy hiểm dẫn đến hư hỏng chức năng của hệ thống</w:t>
            </w:r>
          </w:p>
        </w:tc>
      </w:tr>
      <w:tr w:rsidR="009C7E58" w:rsidRPr="000D75C2" w:rsidTr="004379E2">
        <w:trPr>
          <w:trHeight w:val="502"/>
          <w:jc w:val="center"/>
        </w:trPr>
        <w:tc>
          <w:tcPr>
            <w:tcW w:w="5000" w:type="pct"/>
            <w:vAlign w:val="center"/>
          </w:tcPr>
          <w:p w:rsidR="004379E2" w:rsidRPr="00B91ADB" w:rsidRDefault="004379E2" w:rsidP="005D4425">
            <w:pPr>
              <w:tabs>
                <w:tab w:val="left" w:pos="720"/>
              </w:tabs>
              <w:spacing w:after="0"/>
              <w:rPr>
                <w:rFonts w:ascii="Times New Roman" w:hAnsi="Times New Roman"/>
                <w:sz w:val="26"/>
                <w:szCs w:val="26"/>
              </w:rPr>
            </w:pPr>
            <w:r w:rsidRPr="000D75C2">
              <w:rPr>
                <w:rFonts w:ascii="Times New Roman" w:hAnsi="Times New Roman"/>
                <w:i/>
                <w:sz w:val="26"/>
                <w:szCs w:val="26"/>
              </w:rPr>
              <w:t xml:space="preserve">3. </w:t>
            </w:r>
            <w:r w:rsidR="00556E15" w:rsidRPr="000D75C2">
              <w:rPr>
                <w:rFonts w:ascii="Times New Roman" w:hAnsi="Times New Roman"/>
                <w:i/>
                <w:sz w:val="26"/>
                <w:szCs w:val="26"/>
              </w:rPr>
              <w:t xml:space="preserve">Số lượng xã bị chia cắt với đường chính mỗi năm </w:t>
            </w:r>
            <w:r w:rsidRPr="000D75C2">
              <w:rPr>
                <w:rFonts w:ascii="Times New Roman" w:hAnsi="Times New Roman"/>
                <w:i/>
                <w:sz w:val="26"/>
                <w:szCs w:val="26"/>
              </w:rPr>
              <w:t>(</w:t>
            </w:r>
            <w:r w:rsidR="00556E15" w:rsidRPr="000D75C2">
              <w:rPr>
                <w:rFonts w:ascii="Times New Roman" w:hAnsi="Times New Roman"/>
                <w:i/>
                <w:sz w:val="26"/>
                <w:szCs w:val="26"/>
              </w:rPr>
              <w:t>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Chỉ số này được sử dụng bởi vì rất ít thông tin có sẵn về các con đường thường xuyên bị chia cắt trong khu vực. Mặc dù điều này dường như là một chỉ số về mối nguy hiểm, nó được đưa ra ở đây vì giả định rằng trong bước tiếp theo của nghiên cứu khi lập bản đồ rủi ro sẽ không xem xét đến mức độ </w:t>
            </w:r>
            <w:r w:rsidR="00351808" w:rsidRPr="000D75C2">
              <w:rPr>
                <w:rFonts w:ascii="Times New Roman" w:hAnsi="Times New Roman"/>
                <w:sz w:val="26"/>
                <w:szCs w:val="26"/>
              </w:rPr>
              <w:t xml:space="preserve">phơi bày </w:t>
            </w:r>
            <w:r w:rsidR="00556E15" w:rsidRPr="000D75C2">
              <w:rPr>
                <w:rFonts w:ascii="Times New Roman" w:hAnsi="Times New Roman"/>
                <w:sz w:val="26"/>
                <w:szCs w:val="26"/>
              </w:rPr>
              <w:t xml:space="preserve">của </w:t>
            </w:r>
            <w:r w:rsidR="00D35613" w:rsidRPr="000D75C2">
              <w:rPr>
                <w:rFonts w:ascii="Times New Roman" w:eastAsia="Arial" w:hAnsi="Times New Roman"/>
                <w:sz w:val="26"/>
                <w:szCs w:val="26"/>
              </w:rPr>
              <w:t>CSHT</w:t>
            </w:r>
            <w:r w:rsidR="00556E15" w:rsidRPr="000D75C2">
              <w:rPr>
                <w:rFonts w:ascii="Times New Roman" w:hAnsi="Times New Roman"/>
                <w:sz w:val="26"/>
                <w:szCs w:val="26"/>
              </w:rPr>
              <w:t xml:space="preserve">. Thay vào đó, các bản đồ thường xem xét một trong hai yếu tố: sự </w:t>
            </w:r>
            <w:r w:rsidR="00351808" w:rsidRPr="000D75C2">
              <w:rPr>
                <w:rFonts w:ascii="Times New Roman" w:hAnsi="Times New Roman"/>
                <w:sz w:val="26"/>
                <w:szCs w:val="26"/>
              </w:rPr>
              <w:t>phơi bày</w:t>
            </w:r>
            <w:r w:rsidR="00556E15" w:rsidRPr="000D75C2">
              <w:rPr>
                <w:rFonts w:ascii="Times New Roman" w:hAnsi="Times New Roman"/>
                <w:sz w:val="26"/>
                <w:szCs w:val="26"/>
              </w:rPr>
              <w:t xml:space="preserve"> của dân số hoặc kinh tế xã hội. Do đó, để đảm bảo rằng những thiệt hại trong quá khứ do thiên tai được phản ánh trong nghiên cứu này, chúng tôi đã đưa ra chỉ số này ở đây.</w:t>
            </w:r>
          </w:p>
        </w:tc>
      </w:tr>
      <w:tr w:rsidR="009C7E58" w:rsidRPr="000D75C2" w:rsidTr="004379E2">
        <w:trPr>
          <w:trHeight w:val="502"/>
          <w:jc w:val="center"/>
        </w:trPr>
        <w:tc>
          <w:tcPr>
            <w:tcW w:w="5000" w:type="pct"/>
            <w:vAlign w:val="center"/>
          </w:tcPr>
          <w:p w:rsidR="004379E2" w:rsidRPr="00B91ADB" w:rsidRDefault="004379E2"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4. </w:t>
            </w:r>
            <w:r w:rsidR="00556E15" w:rsidRPr="000D75C2">
              <w:rPr>
                <w:rFonts w:ascii="Times New Roman" w:hAnsi="Times New Roman"/>
                <w:i/>
                <w:sz w:val="26"/>
                <w:szCs w:val="26"/>
              </w:rPr>
              <w:t xml:space="preserve">Các thiệt hại trong quá khứ </w:t>
            </w:r>
            <w:r w:rsidRPr="000D75C2">
              <w:rPr>
                <w:rFonts w:ascii="Times New Roman" w:hAnsi="Times New Roman"/>
                <w:i/>
                <w:sz w:val="26"/>
                <w:szCs w:val="26"/>
              </w:rPr>
              <w:t>(</w:t>
            </w:r>
            <w:r w:rsidR="00556E15" w:rsidRPr="000D75C2">
              <w:rPr>
                <w:rFonts w:ascii="Times New Roman" w:hAnsi="Times New Roman"/>
                <w:i/>
                <w:sz w:val="26"/>
                <w:szCs w:val="26"/>
              </w:rPr>
              <w:t>Quan trọng</w:t>
            </w:r>
            <w:r w:rsidRPr="000D75C2">
              <w:rPr>
                <w:rFonts w:ascii="Times New Roman" w:hAnsi="Times New Roman"/>
                <w:i/>
                <w:sz w:val="26"/>
                <w:szCs w:val="26"/>
              </w:rPr>
              <w:t xml:space="preserve">): </w:t>
            </w:r>
            <w:r w:rsidR="00556E15" w:rsidRPr="000D75C2">
              <w:rPr>
                <w:rFonts w:ascii="Times New Roman" w:hAnsi="Times New Roman"/>
                <w:sz w:val="26"/>
                <w:szCs w:val="26"/>
              </w:rPr>
              <w:t xml:space="preserve">Thiệt hại trong quá khứ được sử dụng để chỉ ra </w:t>
            </w:r>
            <w:r w:rsidR="00A6329C" w:rsidRPr="000D75C2">
              <w:rPr>
                <w:rFonts w:ascii="Times New Roman" w:hAnsi="Times New Roman"/>
                <w:sz w:val="26"/>
                <w:szCs w:val="26"/>
              </w:rPr>
              <w:t xml:space="preserve">TTDBTT </w:t>
            </w:r>
            <w:r w:rsidR="00556E15" w:rsidRPr="000D75C2">
              <w:rPr>
                <w:rFonts w:ascii="Times New Roman" w:hAnsi="Times New Roman"/>
                <w:sz w:val="26"/>
                <w:szCs w:val="26"/>
              </w:rPr>
              <w:t>trong khu vực. Những nguyên nhân thiệt hại liên quan đến các yếu tố khác nhau, trong đó bao gồm một số hoặc tất cả những nguyên nhân sau đây: sạt lở đất, lũ quét, thiết kế kém, xây dựng kém, thiếu bảo trì, vv... Tuy nhiên, các giả định đối với chỉ số này là các thông tin thiệt hại cho</w:t>
            </w:r>
            <w:r w:rsidR="00556E15" w:rsidRPr="000D75C2">
              <w:rPr>
                <w:rFonts w:ascii="Times New Roman" w:hAnsi="Times New Roman"/>
                <w:sz w:val="26"/>
                <w:szCs w:val="26"/>
                <w:lang w:val="vi-VN"/>
              </w:rPr>
              <w:t xml:space="preserve"> biết</w:t>
            </w:r>
            <w:r w:rsidR="00556E15" w:rsidRPr="000D75C2">
              <w:rPr>
                <w:rFonts w:ascii="Times New Roman" w:hAnsi="Times New Roman"/>
                <w:sz w:val="26"/>
                <w:szCs w:val="26"/>
              </w:rPr>
              <w:t xml:space="preserve"> </w:t>
            </w:r>
            <w:r w:rsidR="00A6329C" w:rsidRPr="000D75C2">
              <w:rPr>
                <w:rFonts w:ascii="Times New Roman" w:hAnsi="Times New Roman"/>
                <w:sz w:val="26"/>
                <w:szCs w:val="26"/>
              </w:rPr>
              <w:t>TTDBTT</w:t>
            </w:r>
            <w:r w:rsidR="00A6329C" w:rsidRPr="000D75C2">
              <w:rPr>
                <w:rFonts w:ascii="Times New Roman" w:hAnsi="Times New Roman"/>
                <w:sz w:val="26"/>
                <w:szCs w:val="26"/>
                <w:lang w:val="vi-VN"/>
              </w:rPr>
              <w:t xml:space="preserve"> </w:t>
            </w:r>
            <w:r w:rsidR="00556E15" w:rsidRPr="000D75C2">
              <w:rPr>
                <w:rFonts w:ascii="Times New Roman" w:hAnsi="Times New Roman"/>
                <w:sz w:val="26"/>
                <w:szCs w:val="26"/>
                <w:lang w:val="vi-VN"/>
              </w:rPr>
              <w:t xml:space="preserve">chứ không phải </w:t>
            </w:r>
            <w:r w:rsidR="00556E15" w:rsidRPr="000D75C2">
              <w:rPr>
                <w:rFonts w:ascii="Times New Roman" w:hAnsi="Times New Roman"/>
                <w:sz w:val="26"/>
                <w:szCs w:val="26"/>
              </w:rPr>
              <w:t xml:space="preserve">tần suất, </w:t>
            </w:r>
            <w:r w:rsidR="00556E15" w:rsidRPr="000D75C2">
              <w:rPr>
                <w:rFonts w:ascii="Times New Roman" w:hAnsi="Times New Roman"/>
                <w:sz w:val="26"/>
                <w:szCs w:val="26"/>
                <w:lang w:val="vi-VN"/>
              </w:rPr>
              <w:t>phạm vi, và cường độ của các mối hiểm họa</w:t>
            </w:r>
            <w:r w:rsidR="00556E15" w:rsidRPr="000D75C2">
              <w:rPr>
                <w:rFonts w:ascii="Times New Roman" w:hAnsi="Times New Roman"/>
                <w:sz w:val="26"/>
                <w:szCs w:val="26"/>
              </w:rPr>
              <w:t xml:space="preserve">. Lý do về việc </w:t>
            </w:r>
            <w:r w:rsidR="00556E15" w:rsidRPr="000D75C2">
              <w:rPr>
                <w:rFonts w:ascii="Times New Roman" w:hAnsi="Times New Roman"/>
                <w:sz w:val="26"/>
                <w:szCs w:val="26"/>
                <w:lang w:val="vi-VN"/>
              </w:rPr>
              <w:t>sử dụng</w:t>
            </w:r>
            <w:r w:rsidR="00556E15" w:rsidRPr="000D75C2">
              <w:rPr>
                <w:rFonts w:ascii="Times New Roman" w:hAnsi="Times New Roman"/>
                <w:sz w:val="26"/>
                <w:szCs w:val="26"/>
              </w:rPr>
              <w:t xml:space="preserve"> chỉ số này cũng giống như đối với chỉ số trước được mô tả ở trên.</w:t>
            </w:r>
          </w:p>
        </w:tc>
      </w:tr>
      <w:tr w:rsidR="009C7E58" w:rsidRPr="000D75C2" w:rsidTr="004379E2">
        <w:trPr>
          <w:trHeight w:val="502"/>
          <w:jc w:val="center"/>
        </w:trPr>
        <w:tc>
          <w:tcPr>
            <w:tcW w:w="5000" w:type="pct"/>
            <w:vAlign w:val="center"/>
          </w:tcPr>
          <w:p w:rsidR="004379E2" w:rsidRPr="00B91ADB" w:rsidRDefault="004379E2"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5. </w:t>
            </w:r>
            <w:r w:rsidR="00556E15" w:rsidRPr="000D75C2">
              <w:rPr>
                <w:rFonts w:ascii="Times New Roman" w:hAnsi="Times New Roman"/>
                <w:i/>
                <w:sz w:val="26"/>
                <w:szCs w:val="26"/>
              </w:rPr>
              <w:t xml:space="preserve">Vận hành và Bảo trì </w:t>
            </w:r>
            <w:r w:rsidRPr="000D75C2">
              <w:rPr>
                <w:rFonts w:ascii="Times New Roman" w:hAnsi="Times New Roman"/>
                <w:i/>
                <w:sz w:val="26"/>
                <w:szCs w:val="26"/>
              </w:rPr>
              <w:t>(</w:t>
            </w:r>
            <w:r w:rsidR="00556E15" w:rsidRPr="000D75C2">
              <w:rPr>
                <w:rFonts w:ascii="Times New Roman" w:hAnsi="Times New Roman"/>
                <w:i/>
                <w:sz w:val="26"/>
                <w:szCs w:val="26"/>
              </w:rPr>
              <w:t>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Ngân sách theo kế hoạch hàng năm cho việc Vận hành và Bảo trì các con đường thể hiện năng lực của tổ chức </w:t>
            </w:r>
            <w:r w:rsidR="00556E15" w:rsidRPr="000D75C2">
              <w:rPr>
                <w:rFonts w:ascii="Times New Roman" w:hAnsi="Times New Roman"/>
                <w:sz w:val="26"/>
                <w:szCs w:val="26"/>
                <w:lang w:val="vi-VN"/>
              </w:rPr>
              <w:t xml:space="preserve">trong việc </w:t>
            </w:r>
            <w:r w:rsidR="00556E15" w:rsidRPr="000D75C2">
              <w:rPr>
                <w:rFonts w:ascii="Times New Roman" w:hAnsi="Times New Roman"/>
                <w:sz w:val="26"/>
                <w:szCs w:val="26"/>
              </w:rPr>
              <w:t xml:space="preserve">lập kế hoạch, quản lý và duy </w:t>
            </w:r>
            <w:r w:rsidR="00556E15" w:rsidRPr="000D75C2">
              <w:rPr>
                <w:rFonts w:ascii="Times New Roman" w:hAnsi="Times New Roman"/>
                <w:sz w:val="26"/>
                <w:szCs w:val="26"/>
                <w:lang w:val="vi-VN"/>
              </w:rPr>
              <w:t>tu</w:t>
            </w:r>
            <w:r w:rsidR="00556E15" w:rsidRPr="000D75C2">
              <w:rPr>
                <w:rFonts w:ascii="Times New Roman" w:hAnsi="Times New Roman"/>
                <w:sz w:val="26"/>
                <w:szCs w:val="26"/>
              </w:rPr>
              <w:t xml:space="preserve"> </w:t>
            </w:r>
            <w:r w:rsidR="00556E15"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556E15" w:rsidRPr="000D75C2">
              <w:rPr>
                <w:rFonts w:ascii="Times New Roman" w:hAnsi="Times New Roman"/>
                <w:sz w:val="26"/>
                <w:szCs w:val="26"/>
              </w:rPr>
              <w:t>. Giả định là ngân sách theo kế hoạch càng cao, thì khả năng tài chính của tổ chức đó càng cao để Vận hành và Bảo trì.</w:t>
            </w:r>
          </w:p>
        </w:tc>
      </w:tr>
      <w:tr w:rsidR="009C7E58" w:rsidRPr="000D75C2" w:rsidTr="004379E2">
        <w:trPr>
          <w:trHeight w:val="502"/>
          <w:jc w:val="center"/>
        </w:trPr>
        <w:tc>
          <w:tcPr>
            <w:tcW w:w="5000" w:type="pct"/>
            <w:vAlign w:val="center"/>
          </w:tcPr>
          <w:p w:rsidR="004379E2" w:rsidRPr="00B91ADB" w:rsidRDefault="004379E2" w:rsidP="00351808">
            <w:pPr>
              <w:tabs>
                <w:tab w:val="left" w:pos="720"/>
              </w:tabs>
              <w:spacing w:after="0"/>
              <w:rPr>
                <w:rFonts w:ascii="Times New Roman" w:hAnsi="Times New Roman"/>
                <w:sz w:val="26"/>
                <w:szCs w:val="26"/>
              </w:rPr>
            </w:pPr>
            <w:r w:rsidRPr="000D75C2">
              <w:rPr>
                <w:rFonts w:ascii="Times New Roman" w:hAnsi="Times New Roman"/>
                <w:i/>
                <w:sz w:val="26"/>
                <w:szCs w:val="26"/>
              </w:rPr>
              <w:t xml:space="preserve">6. </w:t>
            </w:r>
            <w:r w:rsidR="00556E15" w:rsidRPr="000D75C2">
              <w:rPr>
                <w:rFonts w:ascii="Times New Roman" w:hAnsi="Times New Roman"/>
                <w:i/>
                <w:sz w:val="26"/>
                <w:szCs w:val="26"/>
              </w:rPr>
              <w:t xml:space="preserve">Tỷ lệ hộ nghèo </w:t>
            </w:r>
            <w:r w:rsidRPr="000D75C2">
              <w:rPr>
                <w:rFonts w:ascii="Times New Roman" w:hAnsi="Times New Roman"/>
                <w:i/>
                <w:sz w:val="26"/>
                <w:szCs w:val="26"/>
              </w:rPr>
              <w:t>(</w:t>
            </w:r>
            <w:r w:rsidR="00556E15" w:rsidRPr="000D75C2">
              <w:rPr>
                <w:rFonts w:ascii="Times New Roman" w:hAnsi="Times New Roman"/>
                <w:i/>
                <w:sz w:val="26"/>
                <w:szCs w:val="26"/>
              </w:rPr>
              <w:t>Ít 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Tại các khu vực nông thôn phía Bắc, cộng đồng </w:t>
            </w:r>
            <w:r w:rsidR="00556E15" w:rsidRPr="000D75C2">
              <w:rPr>
                <w:rFonts w:ascii="Times New Roman" w:hAnsi="Times New Roman"/>
                <w:sz w:val="26"/>
                <w:szCs w:val="26"/>
                <w:lang w:val="vi-VN"/>
              </w:rPr>
              <w:lastRenderedPageBreak/>
              <w:t>tham gia</w:t>
            </w:r>
            <w:r w:rsidR="00556E15" w:rsidRPr="000D75C2">
              <w:rPr>
                <w:rFonts w:ascii="Times New Roman" w:hAnsi="Times New Roman"/>
                <w:sz w:val="26"/>
                <w:szCs w:val="26"/>
              </w:rPr>
              <w:t xml:space="preserve"> rất nhiều trong việc quản lý, bảo trì và sửa chữa </w:t>
            </w:r>
            <w:r w:rsidR="00556E15"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556E15" w:rsidRPr="000D75C2">
              <w:rPr>
                <w:rFonts w:ascii="Times New Roman" w:hAnsi="Times New Roman"/>
                <w:sz w:val="26"/>
                <w:szCs w:val="26"/>
              </w:rPr>
              <w:t xml:space="preserve">. Các cộng đồng mà có tỷ lệ hộ nghèo cao hơn thì ở thế bất lợi và dễ bị tổn thương hơn do thiếu năng lực kinh tế để đóng góp </w:t>
            </w:r>
            <w:r w:rsidR="00556E15" w:rsidRPr="000D75C2">
              <w:rPr>
                <w:rFonts w:ascii="Times New Roman" w:hAnsi="Times New Roman"/>
                <w:sz w:val="26"/>
                <w:szCs w:val="26"/>
                <w:lang w:val="vi-VN"/>
              </w:rPr>
              <w:t xml:space="preserve">về mặt </w:t>
            </w:r>
            <w:r w:rsidR="00556E15" w:rsidRPr="000D75C2">
              <w:rPr>
                <w:rFonts w:ascii="Times New Roman" w:hAnsi="Times New Roman"/>
                <w:sz w:val="26"/>
                <w:szCs w:val="26"/>
              </w:rPr>
              <w:t xml:space="preserve">tài chính cho việc sửa chữa và bảo trì </w:t>
            </w:r>
            <w:r w:rsidR="00556E15" w:rsidRPr="000D75C2">
              <w:rPr>
                <w:rFonts w:ascii="Times New Roman" w:hAnsi="Times New Roman"/>
                <w:sz w:val="26"/>
                <w:szCs w:val="26"/>
                <w:lang w:val="vi-VN"/>
              </w:rPr>
              <w:t xml:space="preserve">công trình </w:t>
            </w:r>
            <w:r w:rsidR="00D35613" w:rsidRPr="000D75C2">
              <w:rPr>
                <w:rFonts w:ascii="Times New Roman" w:eastAsia="Arial" w:hAnsi="Times New Roman"/>
                <w:sz w:val="26"/>
                <w:szCs w:val="26"/>
              </w:rPr>
              <w:t>CSHT</w:t>
            </w:r>
            <w:r w:rsidR="00556E15" w:rsidRPr="000D75C2">
              <w:rPr>
                <w:rFonts w:ascii="Times New Roman" w:hAnsi="Times New Roman"/>
                <w:sz w:val="26"/>
                <w:szCs w:val="26"/>
              </w:rPr>
              <w:t xml:space="preserve">. Hơn nữa, chỉ số nghèo đói cũng có thể phản ánh mặt bằng giáo dục, trình độ học vấn và các yếu tố năng lực </w:t>
            </w:r>
            <w:r w:rsidR="00351808" w:rsidRPr="000D75C2">
              <w:rPr>
                <w:rFonts w:ascii="Times New Roman" w:hAnsi="Times New Roman"/>
                <w:sz w:val="26"/>
                <w:szCs w:val="26"/>
              </w:rPr>
              <w:t xml:space="preserve">đối </w:t>
            </w:r>
            <w:r w:rsidR="00556E15" w:rsidRPr="000D75C2">
              <w:rPr>
                <w:rFonts w:ascii="Times New Roman" w:hAnsi="Times New Roman"/>
                <w:sz w:val="26"/>
                <w:szCs w:val="26"/>
              </w:rPr>
              <w:t xml:space="preserve">phó chủ chốt khác do mối liên hệ giữa nghèo đói và cơ hội. Không có thông tin chính xác xã nào có đường đi qua. Tuy nhiên, chúng tôi có thông tin vị trí điểm đầu và cuối của con. Như vậy, trung bình của hai yếu tố này sẽ được sử dụng để xác định mức độ nghèo đói. Giả định này dự kiến sẽ không </w:t>
            </w:r>
            <w:r w:rsidR="00556E15" w:rsidRPr="000D75C2">
              <w:rPr>
                <w:rFonts w:ascii="Times New Roman" w:hAnsi="Times New Roman"/>
                <w:sz w:val="26"/>
                <w:szCs w:val="26"/>
                <w:lang w:val="vi-VN"/>
              </w:rPr>
              <w:t xml:space="preserve">khác </w:t>
            </w:r>
            <w:r w:rsidR="00556E15" w:rsidRPr="000D75C2">
              <w:rPr>
                <w:rFonts w:ascii="Times New Roman" w:hAnsi="Times New Roman"/>
                <w:sz w:val="26"/>
                <w:szCs w:val="26"/>
              </w:rPr>
              <w:t>quá xa thực tế, bởi vì sự thay đổi tỷ lệ đói nghèo trên toàn xã trong phạm vi cùng một huyện không phải là rất cao.</w:t>
            </w:r>
          </w:p>
        </w:tc>
      </w:tr>
      <w:tr w:rsidR="009C7E58" w:rsidRPr="000D75C2" w:rsidTr="004379E2">
        <w:trPr>
          <w:trHeight w:val="502"/>
          <w:jc w:val="center"/>
        </w:trPr>
        <w:tc>
          <w:tcPr>
            <w:tcW w:w="5000" w:type="pct"/>
            <w:vAlign w:val="center"/>
          </w:tcPr>
          <w:p w:rsidR="004379E2" w:rsidRPr="00B91ADB" w:rsidRDefault="004379E2" w:rsidP="00405AE7">
            <w:pPr>
              <w:tabs>
                <w:tab w:val="left" w:pos="720"/>
              </w:tabs>
              <w:spacing w:after="0"/>
              <w:rPr>
                <w:rFonts w:ascii="Times New Roman" w:hAnsi="Times New Roman"/>
                <w:sz w:val="26"/>
                <w:szCs w:val="26"/>
              </w:rPr>
            </w:pPr>
            <w:r w:rsidRPr="000D75C2">
              <w:rPr>
                <w:rFonts w:ascii="Times New Roman" w:hAnsi="Times New Roman"/>
                <w:i/>
                <w:sz w:val="26"/>
                <w:szCs w:val="26"/>
              </w:rPr>
              <w:lastRenderedPageBreak/>
              <w:t xml:space="preserve">7. </w:t>
            </w:r>
            <w:r w:rsidR="00556E15" w:rsidRPr="000D75C2">
              <w:rPr>
                <w:rFonts w:ascii="Times New Roman" w:hAnsi="Times New Roman"/>
                <w:i/>
                <w:sz w:val="26"/>
                <w:szCs w:val="26"/>
              </w:rPr>
              <w:t xml:space="preserve">Tỷ lệ dân tộc thiểu số </w:t>
            </w:r>
            <w:r w:rsidRPr="000D75C2">
              <w:rPr>
                <w:rFonts w:ascii="Times New Roman" w:hAnsi="Times New Roman"/>
                <w:i/>
                <w:sz w:val="26"/>
                <w:szCs w:val="26"/>
              </w:rPr>
              <w:t>(</w:t>
            </w:r>
            <w:r w:rsidR="00556E15" w:rsidRPr="000D75C2">
              <w:rPr>
                <w:rFonts w:ascii="Times New Roman" w:hAnsi="Times New Roman"/>
                <w:i/>
                <w:sz w:val="26"/>
                <w:szCs w:val="26"/>
              </w:rPr>
              <w:t>Ít 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Đồng bào dân tộc thiểu số ở vùng sâu vùng xa đến nay chưa được quan tâm đúng mức, làm giảm khả năng chịu đựng những rung chuyển và đóng góp hiệu quả vào sự chống chịu của các công trình </w:t>
            </w:r>
            <w:r w:rsidR="00D35613" w:rsidRPr="000D75C2">
              <w:rPr>
                <w:rFonts w:ascii="Times New Roman" w:eastAsia="Arial" w:hAnsi="Times New Roman"/>
                <w:sz w:val="26"/>
                <w:szCs w:val="26"/>
              </w:rPr>
              <w:t>CSHT</w:t>
            </w:r>
            <w:r w:rsidR="00556E15" w:rsidRPr="000D75C2">
              <w:rPr>
                <w:rFonts w:ascii="Times New Roman" w:hAnsi="Times New Roman"/>
                <w:sz w:val="26"/>
                <w:szCs w:val="26"/>
              </w:rPr>
              <w:t>. Trong khi tỷ lệ hộ nghèo ở Việt Nam đã giảm đáng kể trong những thập kỷ gần đây, tỷ lệ hộ nghèo trong cộng đồng dân tộc thiểu số vẫn còn cao và khoảng cách ngày càng tăng lên. Hơn nữa, việc tiếp cận các dịch vụ chính phủ phù hợp</w:t>
            </w:r>
            <w:r w:rsidR="00556E15" w:rsidRPr="000D75C2">
              <w:rPr>
                <w:rFonts w:ascii="Times New Roman" w:hAnsi="Times New Roman"/>
                <w:sz w:val="26"/>
                <w:szCs w:val="26"/>
                <w:lang w:val="vi-VN"/>
              </w:rPr>
              <w:t xml:space="preserve"> </w:t>
            </w:r>
            <w:r w:rsidR="00556E15" w:rsidRPr="000D75C2">
              <w:rPr>
                <w:rFonts w:ascii="Times New Roman" w:hAnsi="Times New Roman"/>
                <w:sz w:val="26"/>
                <w:szCs w:val="26"/>
              </w:rPr>
              <w:t>của cộng đồng dân tộc thiểu số còn</w:t>
            </w:r>
            <w:r w:rsidR="00556E15" w:rsidRPr="000D75C2">
              <w:rPr>
                <w:rFonts w:ascii="Times New Roman" w:hAnsi="Times New Roman"/>
                <w:sz w:val="26"/>
                <w:szCs w:val="26"/>
                <w:lang w:val="vi-VN"/>
              </w:rPr>
              <w:t xml:space="preserve"> rất hạn chế</w:t>
            </w:r>
            <w:r w:rsidR="00556E15" w:rsidRPr="000D75C2">
              <w:rPr>
                <w:rFonts w:ascii="Times New Roman" w:hAnsi="Times New Roman"/>
                <w:sz w:val="26"/>
                <w:szCs w:val="26"/>
              </w:rPr>
              <w:t xml:space="preserve">. Chính sự tách biệt xã hội và việc hạn chế tiếp cận đang tiếp dẫn hiện nay sẽ tiếp tục </w:t>
            </w:r>
            <w:r w:rsidR="00556E15" w:rsidRPr="000D75C2">
              <w:rPr>
                <w:rFonts w:ascii="Times New Roman" w:hAnsi="Times New Roman"/>
                <w:sz w:val="26"/>
                <w:szCs w:val="26"/>
                <w:lang w:val="vi-VN"/>
              </w:rPr>
              <w:t>làm giảm</w:t>
            </w:r>
            <w:r w:rsidR="00556E15" w:rsidRPr="000D75C2">
              <w:rPr>
                <w:rFonts w:ascii="Times New Roman" w:hAnsi="Times New Roman"/>
                <w:sz w:val="26"/>
                <w:szCs w:val="26"/>
              </w:rPr>
              <w:t xml:space="preserve"> các cơ hội có thể có cho họ để thích ứng với BĐKH. Cũng như các mối liên kết giữa khí hậu-sinh kế, rủi ro thiên tai và bối cảnh thể chế chính sách, thì vẫn còn tồn tại những nguyên nhân cơ bản khác cho TTDBTT do BĐKH.</w:t>
            </w:r>
          </w:p>
        </w:tc>
      </w:tr>
      <w:tr w:rsidR="009C7E58" w:rsidRPr="000D75C2" w:rsidTr="004379E2">
        <w:trPr>
          <w:trHeight w:val="502"/>
          <w:jc w:val="center"/>
        </w:trPr>
        <w:tc>
          <w:tcPr>
            <w:tcW w:w="5000" w:type="pct"/>
            <w:vAlign w:val="center"/>
          </w:tcPr>
          <w:p w:rsidR="004379E2" w:rsidRPr="00B91ADB" w:rsidRDefault="004379E2" w:rsidP="00405AE7">
            <w:pPr>
              <w:tabs>
                <w:tab w:val="left" w:pos="720"/>
              </w:tabs>
              <w:spacing w:after="0"/>
              <w:rPr>
                <w:rFonts w:ascii="Times New Roman" w:hAnsi="Times New Roman"/>
                <w:sz w:val="26"/>
                <w:szCs w:val="26"/>
              </w:rPr>
            </w:pPr>
            <w:r w:rsidRPr="000D75C2">
              <w:rPr>
                <w:rFonts w:ascii="Times New Roman" w:hAnsi="Times New Roman"/>
                <w:i/>
                <w:sz w:val="26"/>
                <w:szCs w:val="26"/>
              </w:rPr>
              <w:t xml:space="preserve">8. </w:t>
            </w:r>
            <w:r w:rsidR="00556E15" w:rsidRPr="000D75C2">
              <w:rPr>
                <w:rFonts w:ascii="Times New Roman" w:hAnsi="Times New Roman"/>
                <w:i/>
                <w:sz w:val="26"/>
                <w:szCs w:val="26"/>
              </w:rPr>
              <w:t xml:space="preserve">Tỷ lệ dân số trong độ tuổi lao động </w:t>
            </w:r>
            <w:r w:rsidRPr="000D75C2">
              <w:rPr>
                <w:rFonts w:ascii="Times New Roman" w:hAnsi="Times New Roman"/>
                <w:i/>
                <w:sz w:val="26"/>
                <w:szCs w:val="26"/>
              </w:rPr>
              <w:t>(</w:t>
            </w:r>
            <w:r w:rsidR="00556E15" w:rsidRPr="000D75C2">
              <w:rPr>
                <w:rFonts w:ascii="Times New Roman" w:hAnsi="Times New Roman"/>
                <w:i/>
                <w:sz w:val="26"/>
                <w:szCs w:val="26"/>
              </w:rPr>
              <w:t>Ít quan trọng</w:t>
            </w:r>
            <w:r w:rsidRPr="000D75C2">
              <w:rPr>
                <w:rFonts w:ascii="Times New Roman" w:hAnsi="Times New Roman"/>
                <w:i/>
                <w:sz w:val="26"/>
                <w:szCs w:val="26"/>
              </w:rPr>
              <w:t>):</w:t>
            </w:r>
            <w:r w:rsidRPr="000D75C2">
              <w:rPr>
                <w:rFonts w:ascii="Times New Roman" w:hAnsi="Times New Roman"/>
                <w:sz w:val="26"/>
                <w:szCs w:val="26"/>
              </w:rPr>
              <w:t xml:space="preserve"> </w:t>
            </w:r>
            <w:r w:rsidR="00556E15" w:rsidRPr="000D75C2">
              <w:rPr>
                <w:rFonts w:ascii="Times New Roman" w:hAnsi="Times New Roman"/>
                <w:sz w:val="26"/>
                <w:szCs w:val="26"/>
              </w:rPr>
              <w:t xml:space="preserve">Độ tuổi lao động được chính phủ Việt Nam quy định là từ 15 đến 60 tuổi đối với nam và 16 đến 55 tuổi đối với nữ. Tỷ lệ dân số trong độ tuổi lao động phản ánh năng lực của người dân đóng góp vào các dự án cộng đồng như phát triển và sửa chữa </w:t>
            </w:r>
            <w:r w:rsidR="00D35613" w:rsidRPr="000D75C2">
              <w:rPr>
                <w:rFonts w:ascii="Times New Roman" w:eastAsia="Arial" w:hAnsi="Times New Roman"/>
                <w:sz w:val="26"/>
                <w:szCs w:val="26"/>
              </w:rPr>
              <w:t>CSHT</w:t>
            </w:r>
            <w:r w:rsidR="00556E15" w:rsidRPr="000D75C2">
              <w:rPr>
                <w:rFonts w:ascii="Times New Roman" w:hAnsi="Times New Roman"/>
                <w:sz w:val="26"/>
                <w:szCs w:val="26"/>
              </w:rPr>
              <w:t>. Ngược lại với những đặc tính của hai chỉ số trước, tỷ lệ dân số trong độ tuổi lao động cao thể hiện năng lực đối phó với các mối hiểm họa liên quan đến khí hậu của cộng đồng càng cao.</w:t>
            </w:r>
          </w:p>
        </w:tc>
      </w:tr>
    </w:tbl>
    <w:p w:rsidR="00E66AE4" w:rsidRPr="000D75C2" w:rsidRDefault="00E66AE4" w:rsidP="00405AE7">
      <w:pPr>
        <w:spacing w:before="120" w:after="120"/>
        <w:rPr>
          <w:rFonts w:ascii="Times New Roman" w:hAnsi="Times New Roman"/>
          <w:sz w:val="26"/>
          <w:szCs w:val="26"/>
        </w:rPr>
      </w:pPr>
    </w:p>
    <w:p w:rsidR="00952D23" w:rsidRPr="000D75C2" w:rsidRDefault="00952D23" w:rsidP="00405AE7">
      <w:pPr>
        <w:spacing w:before="120" w:after="120"/>
        <w:rPr>
          <w:rFonts w:ascii="Times New Roman" w:hAnsi="Times New Roman"/>
          <w:sz w:val="26"/>
          <w:szCs w:val="26"/>
          <w:lang w:val="pt-BR"/>
        </w:rPr>
      </w:pPr>
      <w:r w:rsidRPr="000D75C2">
        <w:rPr>
          <w:rFonts w:ascii="Times New Roman" w:hAnsi="Times New Roman"/>
          <w:sz w:val="26"/>
          <w:szCs w:val="26"/>
          <w:lang w:val="pt-BR"/>
        </w:rPr>
        <w:t xml:space="preserve">Hội thảo nên được các chuyên gia tư vấn có kinh nghiệm hỗ trợ tập huấn và tiến hành theo từng nhóm thực hiện. </w:t>
      </w:r>
      <w:r w:rsidR="00D77071" w:rsidRPr="000D75C2">
        <w:rPr>
          <w:rFonts w:ascii="Times New Roman" w:hAnsi="Times New Roman"/>
          <w:sz w:val="26"/>
          <w:szCs w:val="26"/>
          <w:lang w:val="pt-BR"/>
        </w:rPr>
        <w:t>Nên chia mỗi ngày hội thảo</w:t>
      </w:r>
      <w:r w:rsidRPr="000D75C2">
        <w:rPr>
          <w:rFonts w:ascii="Times New Roman" w:hAnsi="Times New Roman"/>
          <w:sz w:val="26"/>
          <w:szCs w:val="26"/>
          <w:lang w:val="pt-BR"/>
        </w:rPr>
        <w:t xml:space="preserve"> thành hai phần. Phần 1 sẽ </w:t>
      </w:r>
      <w:r w:rsidR="00D77071" w:rsidRPr="000D75C2">
        <w:rPr>
          <w:rFonts w:ascii="Times New Roman" w:hAnsi="Times New Roman"/>
          <w:sz w:val="26"/>
          <w:szCs w:val="26"/>
          <w:lang w:val="pt-BR"/>
        </w:rPr>
        <w:t xml:space="preserve">tập trung thống nhất </w:t>
      </w:r>
      <w:r w:rsidRPr="000D75C2">
        <w:rPr>
          <w:rFonts w:ascii="Times New Roman" w:hAnsi="Times New Roman"/>
          <w:sz w:val="26"/>
          <w:szCs w:val="26"/>
          <w:lang w:val="pt-BR"/>
        </w:rPr>
        <w:t xml:space="preserve">các chỉ số và </w:t>
      </w:r>
      <w:r w:rsidR="00D77071" w:rsidRPr="000D75C2">
        <w:rPr>
          <w:rFonts w:ascii="Times New Roman" w:hAnsi="Times New Roman"/>
          <w:sz w:val="26"/>
          <w:szCs w:val="26"/>
          <w:lang w:val="pt-BR"/>
        </w:rPr>
        <w:t xml:space="preserve">Phần </w:t>
      </w:r>
      <w:r w:rsidRPr="000D75C2">
        <w:rPr>
          <w:rFonts w:ascii="Times New Roman" w:hAnsi="Times New Roman"/>
          <w:sz w:val="26"/>
          <w:szCs w:val="26"/>
          <w:lang w:val="pt-BR"/>
        </w:rPr>
        <w:t xml:space="preserve">2 sẽ </w:t>
      </w:r>
      <w:r w:rsidR="00D77071" w:rsidRPr="000D75C2">
        <w:rPr>
          <w:rFonts w:ascii="Times New Roman" w:hAnsi="Times New Roman"/>
          <w:sz w:val="26"/>
          <w:szCs w:val="26"/>
          <w:lang w:val="pt-BR"/>
        </w:rPr>
        <w:t xml:space="preserve">tập trung vào việc </w:t>
      </w:r>
      <w:r w:rsidRPr="000D75C2">
        <w:rPr>
          <w:rFonts w:ascii="Times New Roman" w:hAnsi="Times New Roman"/>
          <w:sz w:val="26"/>
          <w:szCs w:val="26"/>
          <w:lang w:val="pt-BR"/>
        </w:rPr>
        <w:t xml:space="preserve">gán trọng số và </w:t>
      </w:r>
      <w:r w:rsidR="00D77071" w:rsidRPr="000D75C2">
        <w:rPr>
          <w:rFonts w:ascii="Times New Roman" w:hAnsi="Times New Roman"/>
          <w:sz w:val="26"/>
          <w:szCs w:val="26"/>
          <w:lang w:val="pt-BR"/>
        </w:rPr>
        <w:t>mức độ</w:t>
      </w:r>
      <w:r w:rsidRPr="000D75C2">
        <w:rPr>
          <w:rFonts w:ascii="Times New Roman" w:hAnsi="Times New Roman"/>
          <w:sz w:val="26"/>
          <w:szCs w:val="26"/>
          <w:lang w:val="pt-BR"/>
        </w:rPr>
        <w:t xml:space="preserve"> quan trọng </w:t>
      </w:r>
      <w:r w:rsidR="00D77071" w:rsidRPr="000D75C2">
        <w:rPr>
          <w:rFonts w:ascii="Times New Roman" w:hAnsi="Times New Roman"/>
          <w:sz w:val="26"/>
          <w:szCs w:val="26"/>
          <w:lang w:val="pt-BR"/>
        </w:rPr>
        <w:t>cho</w:t>
      </w:r>
      <w:r w:rsidRPr="000D75C2">
        <w:rPr>
          <w:rFonts w:ascii="Times New Roman" w:hAnsi="Times New Roman"/>
          <w:sz w:val="26"/>
          <w:szCs w:val="26"/>
          <w:lang w:val="pt-BR"/>
        </w:rPr>
        <w:t xml:space="preserve"> các chỉ số. </w:t>
      </w:r>
      <w:r w:rsidR="00D77071" w:rsidRPr="000D75C2">
        <w:rPr>
          <w:rFonts w:ascii="Times New Roman" w:hAnsi="Times New Roman"/>
          <w:sz w:val="26"/>
          <w:szCs w:val="26"/>
          <w:lang w:val="pt-BR"/>
        </w:rPr>
        <w:t xml:space="preserve">Quan </w:t>
      </w:r>
      <w:r w:rsidRPr="000D75C2">
        <w:rPr>
          <w:rFonts w:ascii="Times New Roman" w:hAnsi="Times New Roman"/>
          <w:sz w:val="26"/>
          <w:szCs w:val="26"/>
          <w:lang w:val="pt-BR"/>
        </w:rPr>
        <w:t>trọng</w:t>
      </w:r>
      <w:r w:rsidR="00D77071" w:rsidRPr="000D75C2">
        <w:rPr>
          <w:rFonts w:ascii="Times New Roman" w:hAnsi="Times New Roman"/>
          <w:sz w:val="26"/>
          <w:szCs w:val="26"/>
          <w:lang w:val="pt-BR"/>
        </w:rPr>
        <w:t xml:space="preserve"> là</w:t>
      </w:r>
      <w:r w:rsidRPr="000D75C2">
        <w:rPr>
          <w:rFonts w:ascii="Times New Roman" w:hAnsi="Times New Roman"/>
          <w:sz w:val="26"/>
          <w:szCs w:val="26"/>
          <w:lang w:val="pt-BR"/>
        </w:rPr>
        <w:t xml:space="preserve"> </w:t>
      </w:r>
      <w:r w:rsidR="00D77071" w:rsidRPr="000D75C2">
        <w:rPr>
          <w:rFonts w:ascii="Times New Roman" w:hAnsi="Times New Roman"/>
          <w:sz w:val="26"/>
          <w:szCs w:val="26"/>
          <w:lang w:val="pt-BR"/>
        </w:rPr>
        <w:t>nhóm thực hiện</w:t>
      </w:r>
      <w:r w:rsidRPr="000D75C2">
        <w:rPr>
          <w:rFonts w:ascii="Times New Roman" w:hAnsi="Times New Roman"/>
          <w:sz w:val="26"/>
          <w:szCs w:val="26"/>
          <w:lang w:val="pt-BR"/>
        </w:rPr>
        <w:t xml:space="preserve"> </w:t>
      </w:r>
      <w:r w:rsidR="00CD07E3" w:rsidRPr="000D75C2">
        <w:rPr>
          <w:rFonts w:ascii="Times New Roman" w:hAnsi="Times New Roman"/>
          <w:sz w:val="26"/>
          <w:szCs w:val="26"/>
          <w:lang w:val="pt-BR"/>
        </w:rPr>
        <w:t xml:space="preserve">Đánh giá TTDBTT do BĐKH và lập bản đồ rủi ro </w:t>
      </w:r>
      <w:r w:rsidRPr="000D75C2">
        <w:rPr>
          <w:rFonts w:ascii="Times New Roman" w:hAnsi="Times New Roman"/>
          <w:sz w:val="26"/>
          <w:szCs w:val="26"/>
          <w:lang w:val="pt-BR"/>
        </w:rPr>
        <w:t>trình bày</w:t>
      </w:r>
      <w:r w:rsidR="00D77071" w:rsidRPr="000D75C2">
        <w:rPr>
          <w:rFonts w:ascii="Times New Roman" w:hAnsi="Times New Roman"/>
          <w:sz w:val="26"/>
          <w:szCs w:val="26"/>
          <w:lang w:val="pt-BR"/>
        </w:rPr>
        <w:t xml:space="preserve"> được</w:t>
      </w:r>
      <w:r w:rsidRPr="000D75C2">
        <w:rPr>
          <w:rFonts w:ascii="Times New Roman" w:hAnsi="Times New Roman"/>
          <w:sz w:val="26"/>
          <w:szCs w:val="26"/>
          <w:lang w:val="pt-BR"/>
        </w:rPr>
        <w:t xml:space="preserve"> những gì họ </w:t>
      </w:r>
      <w:r w:rsidR="00D77071" w:rsidRPr="000D75C2">
        <w:rPr>
          <w:rFonts w:ascii="Times New Roman" w:hAnsi="Times New Roman"/>
          <w:sz w:val="26"/>
          <w:szCs w:val="26"/>
          <w:lang w:val="pt-BR"/>
        </w:rPr>
        <w:t>cho</w:t>
      </w:r>
      <w:r w:rsidRPr="000D75C2">
        <w:rPr>
          <w:rFonts w:ascii="Times New Roman" w:hAnsi="Times New Roman"/>
          <w:sz w:val="26"/>
          <w:szCs w:val="26"/>
          <w:lang w:val="pt-BR"/>
        </w:rPr>
        <w:t xml:space="preserve"> là chỉ số và trọng </w:t>
      </w:r>
      <w:r w:rsidR="00D77071" w:rsidRPr="000D75C2">
        <w:rPr>
          <w:rFonts w:ascii="Times New Roman" w:hAnsi="Times New Roman"/>
          <w:sz w:val="26"/>
          <w:szCs w:val="26"/>
          <w:lang w:val="pt-BR"/>
        </w:rPr>
        <w:t>số</w:t>
      </w:r>
      <w:r w:rsidRPr="000D75C2">
        <w:rPr>
          <w:rFonts w:ascii="Times New Roman" w:hAnsi="Times New Roman"/>
          <w:sz w:val="26"/>
          <w:szCs w:val="26"/>
          <w:lang w:val="pt-BR"/>
        </w:rPr>
        <w:t xml:space="preserve"> phù hợp nhất. </w:t>
      </w:r>
      <w:r w:rsidR="00D77071" w:rsidRPr="000D75C2">
        <w:rPr>
          <w:rFonts w:ascii="Times New Roman" w:hAnsi="Times New Roman"/>
          <w:sz w:val="26"/>
          <w:szCs w:val="26"/>
          <w:lang w:val="pt-BR"/>
        </w:rPr>
        <w:t xml:space="preserve">Việc này sẽ là cơ sở cho các nhóm thảo luận. </w:t>
      </w:r>
      <w:r w:rsidRPr="000D75C2">
        <w:rPr>
          <w:rFonts w:ascii="Times New Roman" w:hAnsi="Times New Roman"/>
          <w:sz w:val="26"/>
          <w:szCs w:val="26"/>
          <w:lang w:val="pt-BR"/>
        </w:rPr>
        <w:t>Dưới đây là một chương trình</w:t>
      </w:r>
      <w:r w:rsidR="00D77071" w:rsidRPr="000D75C2">
        <w:rPr>
          <w:rFonts w:ascii="Times New Roman" w:hAnsi="Times New Roman"/>
          <w:sz w:val="26"/>
          <w:szCs w:val="26"/>
          <w:lang w:val="pt-BR"/>
        </w:rPr>
        <w:t xml:space="preserve"> hội thảo</w:t>
      </w:r>
      <w:r w:rsidRPr="000D75C2">
        <w:rPr>
          <w:rFonts w:ascii="Times New Roman" w:hAnsi="Times New Roman"/>
          <w:sz w:val="26"/>
          <w:szCs w:val="26"/>
          <w:lang w:val="pt-BR"/>
        </w:rPr>
        <w:t xml:space="preserve"> mẫu cho cả</w:t>
      </w:r>
      <w:r w:rsidR="00D77071" w:rsidRPr="000D75C2">
        <w:rPr>
          <w:rFonts w:ascii="Times New Roman" w:hAnsi="Times New Roman"/>
          <w:sz w:val="26"/>
          <w:szCs w:val="26"/>
          <w:lang w:val="pt-BR"/>
        </w:rPr>
        <w:t xml:space="preserve"> hai ngày </w:t>
      </w:r>
      <w:r w:rsidRPr="000D75C2">
        <w:rPr>
          <w:rFonts w:ascii="Times New Roman" w:hAnsi="Times New Roman"/>
          <w:sz w:val="26"/>
          <w:szCs w:val="26"/>
          <w:lang w:val="pt-BR"/>
        </w:rPr>
        <w:t xml:space="preserve">hướng dẫn </w:t>
      </w:r>
      <w:r w:rsidR="00D77071" w:rsidRPr="000D75C2">
        <w:rPr>
          <w:rFonts w:ascii="Times New Roman" w:hAnsi="Times New Roman"/>
          <w:sz w:val="26"/>
          <w:szCs w:val="26"/>
          <w:lang w:val="pt-BR"/>
        </w:rPr>
        <w:t>quy</w:t>
      </w:r>
      <w:r w:rsidRPr="000D75C2">
        <w:rPr>
          <w:rFonts w:ascii="Times New Roman" w:hAnsi="Times New Roman"/>
          <w:sz w:val="26"/>
          <w:szCs w:val="26"/>
          <w:lang w:val="pt-BR"/>
        </w:rPr>
        <w:t xml:space="preserve"> trình hội thảo.</w:t>
      </w:r>
    </w:p>
    <w:p w:rsidR="001D7FA1" w:rsidRPr="000D75C2" w:rsidRDefault="001D7FA1" w:rsidP="00405AE7">
      <w:pPr>
        <w:spacing w:before="120" w:after="120"/>
        <w:rPr>
          <w:rFonts w:ascii="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850"/>
        <w:gridCol w:w="2164"/>
        <w:gridCol w:w="2074"/>
        <w:gridCol w:w="1720"/>
      </w:tblGrid>
      <w:tr w:rsidR="00A730D1" w:rsidRPr="000D75C2" w:rsidTr="00B97534">
        <w:tc>
          <w:tcPr>
            <w:tcW w:w="1480" w:type="dxa"/>
            <w:shd w:val="clear" w:color="auto" w:fill="auto"/>
          </w:tcPr>
          <w:p w:rsidR="001D7FA1" w:rsidRPr="000D75C2" w:rsidRDefault="001D7FA1" w:rsidP="00405AE7">
            <w:pPr>
              <w:spacing w:before="120" w:after="120"/>
              <w:rPr>
                <w:rFonts w:ascii="Times New Roman" w:hAnsi="Times New Roman"/>
                <w:sz w:val="26"/>
                <w:szCs w:val="26"/>
                <w:lang w:val="pt-BR"/>
              </w:rPr>
            </w:pPr>
          </w:p>
        </w:tc>
        <w:tc>
          <w:tcPr>
            <w:tcW w:w="1850" w:type="dxa"/>
            <w:shd w:val="clear" w:color="auto" w:fill="auto"/>
          </w:tcPr>
          <w:p w:rsidR="001D7FA1" w:rsidRPr="000D75C2" w:rsidRDefault="005A2B1C" w:rsidP="00952D23">
            <w:pPr>
              <w:spacing w:before="120" w:after="120"/>
              <w:jc w:val="center"/>
              <w:rPr>
                <w:rFonts w:ascii="Times New Roman" w:hAnsi="Times New Roman"/>
                <w:b/>
                <w:sz w:val="26"/>
                <w:szCs w:val="26"/>
                <w:lang w:val="pt-BR"/>
              </w:rPr>
            </w:pPr>
            <w:r w:rsidRPr="000D75C2">
              <w:rPr>
                <w:rFonts w:ascii="Times New Roman" w:hAnsi="Times New Roman"/>
                <w:b/>
                <w:sz w:val="26"/>
                <w:szCs w:val="26"/>
                <w:lang w:val="pt-BR"/>
              </w:rPr>
              <w:t>Hoạt động</w:t>
            </w:r>
          </w:p>
        </w:tc>
        <w:tc>
          <w:tcPr>
            <w:tcW w:w="2164" w:type="dxa"/>
            <w:shd w:val="clear" w:color="auto" w:fill="auto"/>
          </w:tcPr>
          <w:p w:rsidR="001D7FA1" w:rsidRPr="000D75C2" w:rsidRDefault="005A2B1C" w:rsidP="00952D23">
            <w:pPr>
              <w:spacing w:before="120" w:after="120"/>
              <w:jc w:val="center"/>
              <w:rPr>
                <w:rFonts w:ascii="Times New Roman" w:hAnsi="Times New Roman"/>
                <w:b/>
                <w:sz w:val="26"/>
                <w:szCs w:val="26"/>
                <w:lang w:val="pt-BR"/>
              </w:rPr>
            </w:pPr>
            <w:r w:rsidRPr="000D75C2">
              <w:rPr>
                <w:rFonts w:ascii="Times New Roman" w:hAnsi="Times New Roman"/>
                <w:b/>
                <w:sz w:val="26"/>
                <w:szCs w:val="26"/>
                <w:lang w:val="pt-BR"/>
              </w:rPr>
              <w:t>Mục tiêu</w:t>
            </w:r>
          </w:p>
        </w:tc>
        <w:tc>
          <w:tcPr>
            <w:tcW w:w="2074" w:type="dxa"/>
            <w:shd w:val="clear" w:color="auto" w:fill="auto"/>
          </w:tcPr>
          <w:p w:rsidR="001D7FA1" w:rsidRPr="000D75C2" w:rsidRDefault="005A2B1C" w:rsidP="00952D23">
            <w:pPr>
              <w:spacing w:before="120" w:after="120"/>
              <w:jc w:val="center"/>
              <w:rPr>
                <w:rFonts w:ascii="Times New Roman" w:hAnsi="Times New Roman"/>
                <w:b/>
                <w:sz w:val="26"/>
                <w:szCs w:val="26"/>
                <w:lang w:val="pt-BR"/>
              </w:rPr>
            </w:pPr>
            <w:r w:rsidRPr="000D75C2">
              <w:rPr>
                <w:rFonts w:ascii="Times New Roman" w:hAnsi="Times New Roman"/>
                <w:b/>
                <w:sz w:val="26"/>
                <w:szCs w:val="26"/>
                <w:lang w:val="pt-BR"/>
              </w:rPr>
              <w:t>Phương pháp</w:t>
            </w:r>
          </w:p>
        </w:tc>
        <w:tc>
          <w:tcPr>
            <w:tcW w:w="1720" w:type="dxa"/>
            <w:shd w:val="clear" w:color="auto" w:fill="auto"/>
          </w:tcPr>
          <w:p w:rsidR="001D7FA1" w:rsidRPr="000D75C2" w:rsidRDefault="005A2B1C" w:rsidP="00952D23">
            <w:pPr>
              <w:spacing w:before="120" w:after="120"/>
              <w:jc w:val="center"/>
              <w:rPr>
                <w:rFonts w:ascii="Times New Roman" w:hAnsi="Times New Roman"/>
                <w:b/>
                <w:sz w:val="26"/>
                <w:szCs w:val="26"/>
                <w:lang w:val="pt-BR"/>
              </w:rPr>
            </w:pPr>
            <w:r w:rsidRPr="000D75C2">
              <w:rPr>
                <w:rFonts w:ascii="Times New Roman" w:hAnsi="Times New Roman"/>
                <w:b/>
                <w:sz w:val="26"/>
                <w:szCs w:val="26"/>
                <w:lang w:val="pt-BR"/>
              </w:rPr>
              <w:t>Thời gian</w:t>
            </w:r>
          </w:p>
        </w:tc>
      </w:tr>
      <w:tr w:rsidR="00A730D1" w:rsidRPr="000D75C2" w:rsidTr="00B97534">
        <w:tc>
          <w:tcPr>
            <w:tcW w:w="1480" w:type="dxa"/>
            <w:vMerge w:val="restart"/>
            <w:shd w:val="clear" w:color="auto" w:fill="auto"/>
          </w:tcPr>
          <w:p w:rsidR="001D7FA1" w:rsidRPr="000D75C2" w:rsidRDefault="005A2B1C" w:rsidP="00405AE7">
            <w:pPr>
              <w:spacing w:before="120" w:after="120"/>
              <w:rPr>
                <w:rFonts w:ascii="Times New Roman" w:hAnsi="Times New Roman"/>
                <w:sz w:val="26"/>
                <w:szCs w:val="26"/>
                <w:lang w:val="pt-BR"/>
              </w:rPr>
            </w:pPr>
            <w:r w:rsidRPr="000D75C2">
              <w:rPr>
                <w:rFonts w:ascii="Times New Roman" w:hAnsi="Times New Roman"/>
                <w:sz w:val="26"/>
                <w:szCs w:val="26"/>
                <w:lang w:val="pt-BR"/>
              </w:rPr>
              <w:lastRenderedPageBreak/>
              <w:t>PHẦN</w:t>
            </w:r>
            <w:r w:rsidR="001D7FA1" w:rsidRPr="000D75C2">
              <w:rPr>
                <w:rFonts w:ascii="Times New Roman" w:hAnsi="Times New Roman"/>
                <w:sz w:val="26"/>
                <w:szCs w:val="26"/>
                <w:lang w:val="pt-BR"/>
              </w:rPr>
              <w:t xml:space="preserve"> 1</w:t>
            </w:r>
          </w:p>
        </w:tc>
        <w:tc>
          <w:tcPr>
            <w:tcW w:w="1850" w:type="dxa"/>
            <w:shd w:val="clear" w:color="auto" w:fill="auto"/>
          </w:tcPr>
          <w:p w:rsidR="001D7FA1" w:rsidRPr="00B91ADB" w:rsidRDefault="00D77071" w:rsidP="00911565">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Trình bày mục đích và mục tiêu chung của </w:t>
            </w:r>
            <w:r w:rsidR="00911565" w:rsidRPr="000D75C2">
              <w:rPr>
                <w:rFonts w:ascii="Times New Roman" w:hAnsi="Times New Roman"/>
                <w:sz w:val="26"/>
                <w:szCs w:val="26"/>
                <w:lang w:val="pt-BR"/>
              </w:rPr>
              <w:t>hoạt động</w:t>
            </w:r>
            <w:r w:rsidRPr="000D75C2">
              <w:rPr>
                <w:rFonts w:ascii="Times New Roman" w:hAnsi="Times New Roman"/>
                <w:sz w:val="26"/>
                <w:szCs w:val="26"/>
                <w:lang w:val="pt-BR"/>
              </w:rPr>
              <w:t xml:space="preserve"> </w:t>
            </w:r>
            <w:r w:rsidR="00CD07E3" w:rsidRPr="000D75C2">
              <w:rPr>
                <w:rFonts w:ascii="Times New Roman" w:hAnsi="Times New Roman"/>
                <w:sz w:val="26"/>
                <w:szCs w:val="26"/>
                <w:lang w:val="pt-BR"/>
              </w:rPr>
              <w:t>Đánh giá TTDBTT do BĐKH và lập bản đồ rủi ro</w:t>
            </w:r>
          </w:p>
        </w:tc>
        <w:tc>
          <w:tcPr>
            <w:tcW w:w="2164" w:type="dxa"/>
            <w:shd w:val="clear" w:color="auto" w:fill="auto"/>
          </w:tcPr>
          <w:p w:rsidR="001D7FA1" w:rsidRPr="00B91ADB" w:rsidRDefault="00A730D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Giúp các bên tham gia làm quen với dự án.</w:t>
            </w:r>
          </w:p>
        </w:tc>
        <w:tc>
          <w:tcPr>
            <w:tcW w:w="2074" w:type="dxa"/>
            <w:shd w:val="clear" w:color="auto" w:fill="auto"/>
          </w:tcPr>
          <w:p w:rsidR="001D7FA1" w:rsidRPr="00B91ADB" w:rsidRDefault="00A730D1" w:rsidP="00911565">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Thuyết trình và phát tài liệu </w:t>
            </w:r>
            <w:r w:rsidR="00911565" w:rsidRPr="000D75C2">
              <w:rPr>
                <w:rFonts w:ascii="Times New Roman" w:hAnsi="Times New Roman"/>
                <w:sz w:val="26"/>
                <w:szCs w:val="26"/>
                <w:lang w:val="pt-BR"/>
              </w:rPr>
              <w:t>hoạt động</w:t>
            </w:r>
            <w:r w:rsidRPr="000D75C2">
              <w:rPr>
                <w:rFonts w:ascii="Times New Roman" w:hAnsi="Times New Roman"/>
                <w:sz w:val="26"/>
                <w:szCs w:val="26"/>
                <w:lang w:val="pt-BR"/>
              </w:rPr>
              <w:t xml:space="preserve"> </w:t>
            </w:r>
            <w:r w:rsidR="00CD07E3" w:rsidRPr="000D75C2">
              <w:rPr>
                <w:rFonts w:ascii="Times New Roman" w:hAnsi="Times New Roman"/>
                <w:sz w:val="26"/>
                <w:szCs w:val="26"/>
                <w:lang w:val="pt-BR"/>
              </w:rPr>
              <w:t>Đánh giá TTDBTT do BĐKH và lập bản đồ rủi ro</w:t>
            </w:r>
          </w:p>
        </w:tc>
        <w:tc>
          <w:tcPr>
            <w:tcW w:w="1720" w:type="dxa"/>
            <w:shd w:val="clear" w:color="auto" w:fill="auto"/>
          </w:tcPr>
          <w:p w:rsidR="001D7FA1" w:rsidRPr="00B91ADB" w:rsidRDefault="001D7FA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20 </w:t>
            </w:r>
            <w:r w:rsidR="005A2B1C" w:rsidRPr="000D75C2">
              <w:rPr>
                <w:rFonts w:ascii="Times New Roman" w:hAnsi="Times New Roman"/>
                <w:sz w:val="26"/>
                <w:szCs w:val="26"/>
                <w:lang w:val="pt-BR"/>
              </w:rPr>
              <w:t>phút</w:t>
            </w:r>
          </w:p>
        </w:tc>
      </w:tr>
      <w:tr w:rsidR="00A730D1" w:rsidRPr="000D75C2" w:rsidTr="00B97534">
        <w:tc>
          <w:tcPr>
            <w:tcW w:w="1480" w:type="dxa"/>
            <w:vMerge/>
            <w:shd w:val="clear" w:color="auto" w:fill="auto"/>
          </w:tcPr>
          <w:p w:rsidR="001D7FA1" w:rsidRPr="000D75C2" w:rsidRDefault="001D7FA1" w:rsidP="00405AE7">
            <w:pPr>
              <w:spacing w:before="120" w:after="120"/>
              <w:rPr>
                <w:rFonts w:ascii="Times New Roman" w:hAnsi="Times New Roman"/>
                <w:sz w:val="26"/>
                <w:szCs w:val="26"/>
                <w:lang w:val="pt-BR"/>
              </w:rPr>
            </w:pPr>
          </w:p>
        </w:tc>
        <w:tc>
          <w:tcPr>
            <w:tcW w:w="1850" w:type="dxa"/>
            <w:shd w:val="clear" w:color="auto" w:fill="auto"/>
          </w:tcPr>
          <w:p w:rsidR="00A730D1" w:rsidRPr="00B91ADB" w:rsidRDefault="00A730D1" w:rsidP="00A730D1">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Trình bày phương pháp luận về đánh giá TTDBTT, tập trung vào các chỉ số đã lựa chọn và các trọng số gán cho các chỉ số đó</w:t>
            </w:r>
          </w:p>
        </w:tc>
        <w:tc>
          <w:tcPr>
            <w:tcW w:w="2164" w:type="dxa"/>
            <w:shd w:val="clear" w:color="auto" w:fill="auto"/>
          </w:tcPr>
          <w:p w:rsidR="00A730D1" w:rsidRPr="00B91ADB" w:rsidRDefault="00A730D1" w:rsidP="00A730D1">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Đưa ra mô tả chi tiết về mỗi chỉ số đánh giá TTDBTT cho các bên tham gia gồm: định nghĩa, lý do lựa chọn, phương pháp thu thập dữ liệu, cơ sở để gán trọng số/mức độ quan trọng cho các chỉ số đó.</w:t>
            </w:r>
          </w:p>
        </w:tc>
        <w:tc>
          <w:tcPr>
            <w:tcW w:w="2074" w:type="dxa"/>
            <w:shd w:val="clear" w:color="auto" w:fill="auto"/>
          </w:tcPr>
          <w:p w:rsidR="001D7FA1" w:rsidRPr="00B91ADB" w:rsidRDefault="00A730D1" w:rsidP="00A730D1">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 xml:space="preserve">Thuyết trình và phát tài liệu bảng biểu thể hiện các chỉ số </w:t>
            </w:r>
          </w:p>
        </w:tc>
        <w:tc>
          <w:tcPr>
            <w:tcW w:w="1720" w:type="dxa"/>
            <w:shd w:val="clear" w:color="auto" w:fill="auto"/>
          </w:tcPr>
          <w:p w:rsidR="001D7FA1" w:rsidRPr="00B91ADB" w:rsidRDefault="001D7FA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1 </w:t>
            </w:r>
            <w:r w:rsidR="005A2B1C" w:rsidRPr="000D75C2">
              <w:rPr>
                <w:rFonts w:ascii="Times New Roman" w:hAnsi="Times New Roman"/>
                <w:sz w:val="26"/>
                <w:szCs w:val="26"/>
                <w:lang w:val="pt-BR"/>
              </w:rPr>
              <w:t>tiếng</w:t>
            </w:r>
          </w:p>
        </w:tc>
      </w:tr>
      <w:tr w:rsidR="00A730D1" w:rsidRPr="000D75C2" w:rsidTr="00B97534">
        <w:tc>
          <w:tcPr>
            <w:tcW w:w="1480" w:type="dxa"/>
            <w:vMerge/>
            <w:shd w:val="clear" w:color="auto" w:fill="auto"/>
          </w:tcPr>
          <w:p w:rsidR="001D7FA1" w:rsidRPr="000D75C2" w:rsidRDefault="001D7FA1" w:rsidP="00405AE7">
            <w:pPr>
              <w:spacing w:before="120" w:after="120"/>
              <w:rPr>
                <w:rFonts w:ascii="Times New Roman" w:hAnsi="Times New Roman"/>
                <w:sz w:val="26"/>
                <w:szCs w:val="26"/>
                <w:lang w:val="pt-BR"/>
              </w:rPr>
            </w:pPr>
          </w:p>
        </w:tc>
        <w:tc>
          <w:tcPr>
            <w:tcW w:w="1850" w:type="dxa"/>
            <w:shd w:val="clear" w:color="auto" w:fill="auto"/>
          </w:tcPr>
          <w:p w:rsidR="001D7FA1" w:rsidRPr="00B91ADB" w:rsidRDefault="0077518C"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Đề xuất ý kiến chỉ số TTDBTT</w:t>
            </w:r>
          </w:p>
        </w:tc>
        <w:tc>
          <w:tcPr>
            <w:tcW w:w="2164" w:type="dxa"/>
            <w:shd w:val="clear" w:color="auto" w:fill="auto"/>
          </w:tcPr>
          <w:p w:rsidR="00A730D1" w:rsidRPr="00B91ADB" w:rsidRDefault="00A730D1" w:rsidP="004B0E61">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 xml:space="preserve">Bổ sung, xóa, </w:t>
            </w:r>
            <w:r w:rsidR="004B0E61" w:rsidRPr="000D75C2">
              <w:rPr>
                <w:rFonts w:ascii="Times New Roman" w:eastAsia="Arial" w:hAnsi="Times New Roman"/>
                <w:sz w:val="26"/>
                <w:szCs w:val="26"/>
              </w:rPr>
              <w:t>và/hoặc hợp thức</w:t>
            </w:r>
            <w:r w:rsidRPr="000D75C2">
              <w:rPr>
                <w:rFonts w:ascii="Times New Roman" w:eastAsia="Arial" w:hAnsi="Times New Roman"/>
                <w:sz w:val="26"/>
                <w:szCs w:val="26"/>
              </w:rPr>
              <w:t xml:space="preserve"> hóa danh sách các chỉ số </w:t>
            </w:r>
            <w:r w:rsidR="004B0E61" w:rsidRPr="000D75C2">
              <w:rPr>
                <w:rFonts w:ascii="Times New Roman" w:eastAsia="Arial" w:hAnsi="Times New Roman"/>
                <w:sz w:val="26"/>
                <w:szCs w:val="26"/>
              </w:rPr>
              <w:t>TTDBTT cho dự án này</w:t>
            </w:r>
            <w:r w:rsidRPr="000D75C2">
              <w:rPr>
                <w:rFonts w:ascii="Times New Roman" w:eastAsia="Arial" w:hAnsi="Times New Roman"/>
                <w:sz w:val="26"/>
                <w:szCs w:val="26"/>
              </w:rPr>
              <w:t>.</w:t>
            </w:r>
          </w:p>
        </w:tc>
        <w:tc>
          <w:tcPr>
            <w:tcW w:w="2074" w:type="dxa"/>
            <w:shd w:val="clear" w:color="auto" w:fill="auto"/>
          </w:tcPr>
          <w:p w:rsidR="004B0E61" w:rsidRPr="00B91ADB" w:rsidRDefault="004B0E61" w:rsidP="004B0E61">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Thảo luận nhóm - tất cả các thành viên thảo luận theo nhóm, đưa ra ý tưởng chỉ số TTDBTT. Cung cấp cho họ một bảng trống gồm các thông tin sau: Tên chỉ số, cơ sở lựa chọn, xử lý dữ liệu, phương pháp thu thập dữ liệu để họ điền vào.</w:t>
            </w:r>
          </w:p>
        </w:tc>
        <w:tc>
          <w:tcPr>
            <w:tcW w:w="1720" w:type="dxa"/>
            <w:shd w:val="clear" w:color="auto" w:fill="auto"/>
          </w:tcPr>
          <w:p w:rsidR="001D7FA1" w:rsidRPr="00B91ADB" w:rsidRDefault="001D7FA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1 </w:t>
            </w:r>
            <w:r w:rsidR="005A2B1C" w:rsidRPr="000D75C2">
              <w:rPr>
                <w:rFonts w:ascii="Times New Roman" w:hAnsi="Times New Roman"/>
                <w:sz w:val="26"/>
                <w:szCs w:val="26"/>
                <w:lang w:val="pt-BR"/>
              </w:rPr>
              <w:t>tiếng</w:t>
            </w:r>
          </w:p>
        </w:tc>
      </w:tr>
      <w:tr w:rsidR="00A730D1" w:rsidRPr="000D75C2" w:rsidTr="00B97534">
        <w:tc>
          <w:tcPr>
            <w:tcW w:w="1480" w:type="dxa"/>
            <w:vMerge/>
            <w:shd w:val="clear" w:color="auto" w:fill="auto"/>
          </w:tcPr>
          <w:p w:rsidR="001D7FA1" w:rsidRPr="000D75C2" w:rsidRDefault="001D7FA1" w:rsidP="00405AE7">
            <w:pPr>
              <w:spacing w:before="120" w:after="120"/>
              <w:rPr>
                <w:rFonts w:ascii="Times New Roman" w:hAnsi="Times New Roman"/>
                <w:sz w:val="26"/>
                <w:szCs w:val="26"/>
                <w:lang w:val="pt-BR"/>
              </w:rPr>
            </w:pPr>
          </w:p>
        </w:tc>
        <w:tc>
          <w:tcPr>
            <w:tcW w:w="1850" w:type="dxa"/>
            <w:shd w:val="clear" w:color="auto" w:fill="auto"/>
          </w:tcPr>
          <w:p w:rsidR="001D7FA1" w:rsidRPr="00B91ADB" w:rsidRDefault="004B0E6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Các nhóm thuyết trình và </w:t>
            </w:r>
            <w:r w:rsidRPr="000D75C2">
              <w:rPr>
                <w:rFonts w:ascii="Times New Roman" w:hAnsi="Times New Roman"/>
                <w:sz w:val="26"/>
                <w:szCs w:val="26"/>
                <w:lang w:val="pt-BR"/>
              </w:rPr>
              <w:lastRenderedPageBreak/>
              <w:t>thảo luận</w:t>
            </w:r>
          </w:p>
        </w:tc>
        <w:tc>
          <w:tcPr>
            <w:tcW w:w="2164" w:type="dxa"/>
            <w:shd w:val="clear" w:color="auto" w:fill="auto"/>
          </w:tcPr>
          <w:p w:rsidR="001D7FA1" w:rsidRPr="00B91ADB" w:rsidRDefault="00D655A6" w:rsidP="00D655A6">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lastRenderedPageBreak/>
              <w:t xml:space="preserve">Mỗi nhóm được thảo luận về các </w:t>
            </w:r>
            <w:r w:rsidRPr="000D75C2">
              <w:rPr>
                <w:rFonts w:ascii="Times New Roman" w:hAnsi="Times New Roman"/>
                <w:sz w:val="26"/>
                <w:szCs w:val="26"/>
                <w:lang w:val="pt-BR"/>
              </w:rPr>
              <w:lastRenderedPageBreak/>
              <w:t xml:space="preserve">chỉ số được đề xuất </w:t>
            </w:r>
          </w:p>
        </w:tc>
        <w:tc>
          <w:tcPr>
            <w:tcW w:w="2074" w:type="dxa"/>
            <w:shd w:val="clear" w:color="auto" w:fill="auto"/>
          </w:tcPr>
          <w:p w:rsidR="00D655A6" w:rsidRPr="00B91ADB" w:rsidRDefault="00D655A6" w:rsidP="00D655A6">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lastRenderedPageBreak/>
              <w:t xml:space="preserve">Mỗi nhóm sẽ trình bày danh </w:t>
            </w:r>
            <w:r w:rsidRPr="000D75C2">
              <w:rPr>
                <w:rFonts w:ascii="Times New Roman" w:hAnsi="Times New Roman"/>
                <w:sz w:val="26"/>
                <w:szCs w:val="26"/>
                <w:lang w:val="pt-BR"/>
              </w:rPr>
              <w:lastRenderedPageBreak/>
              <w:t>sách các chỉ số của mình, sau đó sẽ trả lời các câu hỏi từ các nhóm khác</w:t>
            </w:r>
          </w:p>
        </w:tc>
        <w:tc>
          <w:tcPr>
            <w:tcW w:w="1720" w:type="dxa"/>
            <w:shd w:val="clear" w:color="auto" w:fill="auto"/>
          </w:tcPr>
          <w:p w:rsidR="001D7FA1" w:rsidRPr="00B91ADB" w:rsidRDefault="001D7FA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lastRenderedPageBreak/>
              <w:t xml:space="preserve">1 </w:t>
            </w:r>
            <w:r w:rsidR="005A2B1C" w:rsidRPr="000D75C2">
              <w:rPr>
                <w:rFonts w:ascii="Times New Roman" w:hAnsi="Times New Roman"/>
                <w:sz w:val="26"/>
                <w:szCs w:val="26"/>
                <w:lang w:val="pt-BR"/>
              </w:rPr>
              <w:t>tiếng</w:t>
            </w:r>
          </w:p>
        </w:tc>
      </w:tr>
      <w:tr w:rsidR="00A730D1" w:rsidRPr="000D75C2" w:rsidTr="00B97534">
        <w:tc>
          <w:tcPr>
            <w:tcW w:w="1480" w:type="dxa"/>
            <w:vMerge/>
            <w:shd w:val="clear" w:color="auto" w:fill="auto"/>
          </w:tcPr>
          <w:p w:rsidR="001D7FA1" w:rsidRPr="000D75C2" w:rsidRDefault="001D7FA1" w:rsidP="00405AE7">
            <w:pPr>
              <w:spacing w:before="120" w:after="120"/>
              <w:rPr>
                <w:rFonts w:ascii="Times New Roman" w:hAnsi="Times New Roman"/>
                <w:sz w:val="26"/>
                <w:szCs w:val="26"/>
                <w:lang w:val="pt-BR"/>
              </w:rPr>
            </w:pPr>
          </w:p>
        </w:tc>
        <w:tc>
          <w:tcPr>
            <w:tcW w:w="1850" w:type="dxa"/>
            <w:shd w:val="clear" w:color="auto" w:fill="auto"/>
          </w:tcPr>
          <w:p w:rsidR="001D7FA1" w:rsidRPr="00B91ADB" w:rsidRDefault="00D655A6"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Kết luận</w:t>
            </w:r>
          </w:p>
        </w:tc>
        <w:tc>
          <w:tcPr>
            <w:tcW w:w="2164" w:type="dxa"/>
            <w:shd w:val="clear" w:color="auto" w:fill="auto"/>
          </w:tcPr>
          <w:p w:rsidR="00D655A6" w:rsidRPr="00B91ADB" w:rsidRDefault="00D655A6"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Tóm tắt lại các ý kiến thu được từ hội thảo </w:t>
            </w:r>
          </w:p>
          <w:p w:rsidR="001D7FA1" w:rsidRPr="000D75C2" w:rsidRDefault="001D7FA1" w:rsidP="00405AE7">
            <w:pPr>
              <w:spacing w:before="120" w:after="120"/>
              <w:rPr>
                <w:rFonts w:ascii="Times New Roman" w:hAnsi="Times New Roman"/>
                <w:sz w:val="26"/>
                <w:szCs w:val="26"/>
                <w:lang w:val="pt-BR"/>
              </w:rPr>
            </w:pPr>
          </w:p>
        </w:tc>
        <w:tc>
          <w:tcPr>
            <w:tcW w:w="2074" w:type="dxa"/>
            <w:shd w:val="clear" w:color="auto" w:fill="auto"/>
          </w:tcPr>
          <w:p w:rsidR="00D655A6" w:rsidRPr="00B91ADB" w:rsidRDefault="00D655A6" w:rsidP="00D655A6">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Người tập huấn nên tóm tắt thành quả của việc thảo luận nhóm và đề xuất cách điều chỉnh / cập nhật các chỉ số đánh giá TTDBTT như thế nào. </w:t>
            </w:r>
          </w:p>
        </w:tc>
        <w:tc>
          <w:tcPr>
            <w:tcW w:w="1720" w:type="dxa"/>
            <w:shd w:val="clear" w:color="auto" w:fill="auto"/>
          </w:tcPr>
          <w:p w:rsidR="001D7FA1" w:rsidRPr="00B91ADB" w:rsidRDefault="001D7FA1"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15 </w:t>
            </w:r>
            <w:r w:rsidR="005A2B1C" w:rsidRPr="000D75C2">
              <w:rPr>
                <w:rFonts w:ascii="Times New Roman" w:hAnsi="Times New Roman"/>
                <w:sz w:val="26"/>
                <w:szCs w:val="26"/>
                <w:lang w:val="pt-BR"/>
              </w:rPr>
              <w:t>phút</w:t>
            </w:r>
          </w:p>
        </w:tc>
      </w:tr>
      <w:tr w:rsidR="00A730D1" w:rsidRPr="000D75C2" w:rsidTr="00B97534">
        <w:tc>
          <w:tcPr>
            <w:tcW w:w="1480" w:type="dxa"/>
            <w:shd w:val="clear" w:color="auto" w:fill="auto"/>
          </w:tcPr>
          <w:p w:rsidR="001D7FA1" w:rsidRPr="00B91ADB" w:rsidRDefault="00D655A6"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PHẦN</w:t>
            </w:r>
            <w:r w:rsidR="001D7FA1" w:rsidRPr="000D75C2">
              <w:rPr>
                <w:rFonts w:ascii="Times New Roman" w:hAnsi="Times New Roman"/>
                <w:sz w:val="26"/>
                <w:szCs w:val="26"/>
                <w:lang w:val="pt-BR"/>
              </w:rPr>
              <w:t xml:space="preserve"> 2</w:t>
            </w:r>
          </w:p>
        </w:tc>
        <w:tc>
          <w:tcPr>
            <w:tcW w:w="1850" w:type="dxa"/>
            <w:shd w:val="clear" w:color="auto" w:fill="auto"/>
          </w:tcPr>
          <w:p w:rsidR="00FD29E1" w:rsidRPr="00B91ADB" w:rsidRDefault="00FD29E1" w:rsidP="004F00F2">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 xml:space="preserve">Trình bày danh sách các chỉ số </w:t>
            </w:r>
            <w:r w:rsidR="004F00F2" w:rsidRPr="000D75C2">
              <w:rPr>
                <w:rFonts w:ascii="Times New Roman" w:eastAsia="Arial" w:hAnsi="Times New Roman"/>
                <w:sz w:val="26"/>
                <w:szCs w:val="26"/>
              </w:rPr>
              <w:t xml:space="preserve">cập nhật cuối cùng </w:t>
            </w:r>
            <w:r w:rsidRPr="000D75C2">
              <w:rPr>
                <w:rFonts w:ascii="Times New Roman" w:eastAsia="Arial" w:hAnsi="Times New Roman"/>
                <w:sz w:val="26"/>
                <w:szCs w:val="26"/>
              </w:rPr>
              <w:t xml:space="preserve">và </w:t>
            </w:r>
            <w:r w:rsidR="004F00F2" w:rsidRPr="000D75C2">
              <w:rPr>
                <w:rFonts w:ascii="Times New Roman" w:eastAsia="Arial" w:hAnsi="Times New Roman"/>
                <w:sz w:val="26"/>
                <w:szCs w:val="26"/>
              </w:rPr>
              <w:t xml:space="preserve">chương trình </w:t>
            </w:r>
            <w:r w:rsidRPr="000D75C2">
              <w:rPr>
                <w:rFonts w:ascii="Times New Roman" w:eastAsia="Arial" w:hAnsi="Times New Roman"/>
                <w:sz w:val="26"/>
                <w:szCs w:val="26"/>
              </w:rPr>
              <w:t>của PHẦN 2.</w:t>
            </w:r>
          </w:p>
        </w:tc>
        <w:tc>
          <w:tcPr>
            <w:tcW w:w="2164" w:type="dxa"/>
            <w:shd w:val="clear" w:color="auto" w:fill="auto"/>
          </w:tcPr>
          <w:p w:rsidR="004F00F2" w:rsidRPr="00B91ADB" w:rsidRDefault="004F00F2" w:rsidP="004F00F2">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Cập nhật danh sách các chỉ số cho các bên tham gia như là kết quả đạt được của PHẦN 1.</w:t>
            </w:r>
          </w:p>
        </w:tc>
        <w:tc>
          <w:tcPr>
            <w:tcW w:w="2074" w:type="dxa"/>
            <w:shd w:val="clear" w:color="auto" w:fill="auto"/>
          </w:tcPr>
          <w:p w:rsidR="004F00F2" w:rsidRPr="00B91ADB" w:rsidRDefault="004F00F2" w:rsidP="004F00F2">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 xml:space="preserve">Nhóm thực hiện </w:t>
            </w:r>
            <w:r w:rsidR="00CD07E3" w:rsidRPr="000D75C2">
              <w:rPr>
                <w:rFonts w:ascii="Times New Roman" w:hAnsi="Times New Roman"/>
                <w:sz w:val="26"/>
                <w:szCs w:val="26"/>
                <w:lang w:val="pt-BR"/>
              </w:rPr>
              <w:t xml:space="preserve">Đánh giá TTDBTT do BĐKH và lập bản đồ rủi ro </w:t>
            </w:r>
            <w:r w:rsidRPr="000D75C2">
              <w:rPr>
                <w:rFonts w:ascii="Times New Roman" w:eastAsia="Arial" w:hAnsi="Times New Roman"/>
                <w:sz w:val="26"/>
                <w:szCs w:val="26"/>
              </w:rPr>
              <w:t>trình bày bằng Powerpoint về các chỉ số cùng với các thông tin quan trọng cho các bên tham gia.</w:t>
            </w:r>
          </w:p>
        </w:tc>
        <w:tc>
          <w:tcPr>
            <w:tcW w:w="1720" w:type="dxa"/>
            <w:shd w:val="clear" w:color="auto" w:fill="auto"/>
          </w:tcPr>
          <w:p w:rsidR="001D7FA1" w:rsidRPr="00B91ADB" w:rsidRDefault="00CB30FA"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30 </w:t>
            </w:r>
            <w:r w:rsidR="005A2B1C" w:rsidRPr="000D75C2">
              <w:rPr>
                <w:rFonts w:ascii="Times New Roman" w:hAnsi="Times New Roman"/>
                <w:sz w:val="26"/>
                <w:szCs w:val="26"/>
                <w:lang w:val="pt-BR"/>
              </w:rPr>
              <w:t>phút</w:t>
            </w:r>
          </w:p>
        </w:tc>
      </w:tr>
      <w:tr w:rsidR="00A730D1" w:rsidRPr="000D75C2" w:rsidTr="00B97534">
        <w:tc>
          <w:tcPr>
            <w:tcW w:w="1480" w:type="dxa"/>
            <w:shd w:val="clear" w:color="auto" w:fill="auto"/>
          </w:tcPr>
          <w:p w:rsidR="00CB30FA" w:rsidRPr="000D75C2" w:rsidRDefault="00CB30FA" w:rsidP="00405AE7">
            <w:pPr>
              <w:spacing w:before="120" w:after="120"/>
              <w:rPr>
                <w:rFonts w:ascii="Times New Roman" w:hAnsi="Times New Roman"/>
                <w:sz w:val="26"/>
                <w:szCs w:val="26"/>
                <w:lang w:val="pt-BR"/>
              </w:rPr>
            </w:pPr>
          </w:p>
        </w:tc>
        <w:tc>
          <w:tcPr>
            <w:tcW w:w="1850" w:type="dxa"/>
            <w:shd w:val="clear" w:color="auto" w:fill="auto"/>
          </w:tcPr>
          <w:p w:rsidR="00CB30FA" w:rsidRPr="00B91ADB" w:rsidRDefault="004F00F2" w:rsidP="004F00F2">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Gán trọng số và phân loại</w:t>
            </w:r>
          </w:p>
        </w:tc>
        <w:tc>
          <w:tcPr>
            <w:tcW w:w="2164" w:type="dxa"/>
            <w:shd w:val="clear" w:color="auto" w:fill="auto"/>
          </w:tcPr>
          <w:p w:rsidR="004F00F2" w:rsidRPr="00B91ADB" w:rsidRDefault="004F00F2" w:rsidP="00DE0D92">
            <w:pPr>
              <w:tabs>
                <w:tab w:val="left" w:pos="720"/>
              </w:tabs>
              <w:spacing w:before="120" w:after="120"/>
              <w:rPr>
                <w:rFonts w:ascii="Times New Roman" w:hAnsi="Times New Roman"/>
                <w:sz w:val="26"/>
                <w:szCs w:val="26"/>
                <w:lang w:val="pt-BR"/>
              </w:rPr>
            </w:pPr>
            <w:r w:rsidRPr="000D75C2">
              <w:rPr>
                <w:rFonts w:ascii="Times New Roman" w:eastAsia="Arial" w:hAnsi="Times New Roman"/>
                <w:sz w:val="26"/>
                <w:szCs w:val="26"/>
              </w:rPr>
              <w:t xml:space="preserve">Để đạt được sự đồng thuận về mức độ quan trọng của mỗi chỉ số, cũng như trọng số cho </w:t>
            </w:r>
            <w:r w:rsidR="00DE0D92" w:rsidRPr="000D75C2">
              <w:rPr>
                <w:rFonts w:ascii="Times New Roman" w:eastAsia="Arial" w:hAnsi="Times New Roman"/>
                <w:sz w:val="26"/>
                <w:szCs w:val="26"/>
              </w:rPr>
              <w:t>từng</w:t>
            </w:r>
            <w:r w:rsidRPr="000D75C2">
              <w:rPr>
                <w:rFonts w:ascii="Times New Roman" w:eastAsia="Arial" w:hAnsi="Times New Roman"/>
                <w:sz w:val="26"/>
                <w:szCs w:val="26"/>
              </w:rPr>
              <w:t xml:space="preserve"> nhóm chỉ số</w:t>
            </w:r>
          </w:p>
        </w:tc>
        <w:tc>
          <w:tcPr>
            <w:tcW w:w="2074" w:type="dxa"/>
            <w:shd w:val="clear" w:color="auto" w:fill="auto"/>
          </w:tcPr>
          <w:p w:rsidR="004F00F2" w:rsidRPr="00B91ADB" w:rsidRDefault="009103ED" w:rsidP="00DE0D92">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t xml:space="preserve">Bố trí quầy trưng bày danh sách các chỉ số trong phòng hội thảo. Các thành viên có thể đi xem xét và điền vào </w:t>
            </w:r>
            <w:r w:rsidR="00DE0D92" w:rsidRPr="000D75C2">
              <w:rPr>
                <w:rFonts w:ascii="Times New Roman" w:hAnsi="Times New Roman"/>
                <w:sz w:val="26"/>
                <w:szCs w:val="26"/>
                <w:lang w:val="pt-BR"/>
              </w:rPr>
              <w:t>phiếu</w:t>
            </w:r>
            <w:r w:rsidRPr="000D75C2">
              <w:rPr>
                <w:rFonts w:ascii="Times New Roman" w:hAnsi="Times New Roman"/>
                <w:sz w:val="26"/>
                <w:szCs w:val="26"/>
                <w:lang w:val="pt-BR"/>
              </w:rPr>
              <w:t xml:space="preserve"> bình chọn mức độ quan trọng và phân loại các chỉ số theo ý kiến cá nhân. Các thành viên cũng có thể </w:t>
            </w:r>
            <w:r w:rsidRPr="000D75C2">
              <w:rPr>
                <w:rFonts w:ascii="Times New Roman" w:hAnsi="Times New Roman"/>
                <w:sz w:val="26"/>
                <w:szCs w:val="26"/>
                <w:lang w:val="pt-BR"/>
              </w:rPr>
              <w:lastRenderedPageBreak/>
              <w:t xml:space="preserve">bình chọn theo nhóm. Sau đó nhóm thực hiện sẽ thu thập, phân tích </w:t>
            </w:r>
            <w:r w:rsidR="00DE0D92" w:rsidRPr="000D75C2">
              <w:rPr>
                <w:rFonts w:ascii="Times New Roman" w:hAnsi="Times New Roman"/>
                <w:sz w:val="26"/>
                <w:szCs w:val="26"/>
                <w:lang w:val="pt-BR"/>
              </w:rPr>
              <w:t xml:space="preserve">kết quả dựa trên phiếu này và đưa ra lựa chọn cuối cùng.  </w:t>
            </w:r>
          </w:p>
        </w:tc>
        <w:tc>
          <w:tcPr>
            <w:tcW w:w="1720" w:type="dxa"/>
            <w:shd w:val="clear" w:color="auto" w:fill="auto"/>
          </w:tcPr>
          <w:p w:rsidR="00CB30FA" w:rsidRPr="00B91ADB" w:rsidRDefault="00CB30FA" w:rsidP="00405AE7">
            <w:pPr>
              <w:tabs>
                <w:tab w:val="left" w:pos="720"/>
              </w:tabs>
              <w:spacing w:before="120" w:after="120"/>
              <w:rPr>
                <w:rFonts w:ascii="Times New Roman" w:hAnsi="Times New Roman"/>
                <w:sz w:val="26"/>
                <w:szCs w:val="26"/>
                <w:lang w:val="pt-BR"/>
              </w:rPr>
            </w:pPr>
            <w:r w:rsidRPr="000D75C2">
              <w:rPr>
                <w:rFonts w:ascii="Times New Roman" w:hAnsi="Times New Roman"/>
                <w:sz w:val="26"/>
                <w:szCs w:val="26"/>
                <w:lang w:val="pt-BR"/>
              </w:rPr>
              <w:lastRenderedPageBreak/>
              <w:t xml:space="preserve">2 </w:t>
            </w:r>
            <w:r w:rsidR="005A2B1C" w:rsidRPr="000D75C2">
              <w:rPr>
                <w:rFonts w:ascii="Times New Roman" w:hAnsi="Times New Roman"/>
                <w:sz w:val="26"/>
                <w:szCs w:val="26"/>
                <w:lang w:val="pt-BR"/>
              </w:rPr>
              <w:t>tiếng</w:t>
            </w:r>
          </w:p>
        </w:tc>
      </w:tr>
    </w:tbl>
    <w:p w:rsidR="00DE0D92" w:rsidRPr="000D75C2" w:rsidRDefault="00DE0D92" w:rsidP="00405AE7">
      <w:pPr>
        <w:pStyle w:val="Heading1"/>
        <w:numPr>
          <w:ilvl w:val="0"/>
          <w:numId w:val="0"/>
        </w:numPr>
        <w:spacing w:line="276" w:lineRule="auto"/>
        <w:ind w:left="432" w:hanging="432"/>
        <w:rPr>
          <w:rFonts w:ascii="Times New Roman" w:hAnsi="Times New Roman"/>
          <w:sz w:val="26"/>
        </w:rPr>
      </w:pPr>
      <w:bookmarkStart w:id="323" w:name="_Toc453787668"/>
    </w:p>
    <w:p w:rsidR="00DE0D92" w:rsidRPr="000D75C2" w:rsidRDefault="00DE0D92">
      <w:pPr>
        <w:spacing w:before="0" w:after="0" w:line="240" w:lineRule="auto"/>
        <w:jc w:val="left"/>
        <w:rPr>
          <w:rFonts w:ascii="Times New Roman" w:eastAsia="Times New Roman" w:hAnsi="Times New Roman"/>
          <w:b/>
          <w:sz w:val="26"/>
          <w:szCs w:val="26"/>
          <w:lang w:val="pt-BR"/>
        </w:rPr>
      </w:pPr>
      <w:r w:rsidRPr="000D75C2">
        <w:rPr>
          <w:rFonts w:ascii="Times New Roman" w:hAnsi="Times New Roman"/>
          <w:sz w:val="26"/>
        </w:rPr>
        <w:br w:type="page"/>
      </w:r>
    </w:p>
    <w:p w:rsidR="00E66AE4" w:rsidRPr="000D75C2" w:rsidRDefault="0027505E" w:rsidP="00405AE7">
      <w:pPr>
        <w:pStyle w:val="Heading1"/>
        <w:numPr>
          <w:ilvl w:val="0"/>
          <w:numId w:val="0"/>
        </w:numPr>
        <w:spacing w:line="276" w:lineRule="auto"/>
        <w:ind w:left="432" w:hanging="432"/>
        <w:rPr>
          <w:rFonts w:ascii="Times New Roman" w:hAnsi="Times New Roman"/>
        </w:rPr>
      </w:pPr>
      <w:bookmarkStart w:id="324" w:name="_Toc463427375"/>
      <w:r w:rsidRPr="00B91ADB">
        <w:rPr>
          <w:rFonts w:ascii="Times New Roman" w:hAnsi="Times New Roman"/>
        </w:rPr>
        <w:lastRenderedPageBreak/>
        <w:t>Nguồn</w:t>
      </w:r>
      <w:r w:rsidR="007B5087" w:rsidRPr="00B91ADB">
        <w:rPr>
          <w:rFonts w:ascii="Times New Roman" w:hAnsi="Times New Roman"/>
        </w:rPr>
        <w:t xml:space="preserve"> 6</w:t>
      </w:r>
      <w:r w:rsidR="00E66AE4" w:rsidRPr="00B91ADB">
        <w:rPr>
          <w:rFonts w:ascii="Times New Roman" w:hAnsi="Times New Roman"/>
        </w:rPr>
        <w:t xml:space="preserve">: </w:t>
      </w:r>
      <w:r w:rsidR="008156FD" w:rsidRPr="00B91ADB">
        <w:rPr>
          <w:rFonts w:ascii="Times New Roman" w:hAnsi="Times New Roman"/>
        </w:rPr>
        <w:t>Các chả dựa trên phi</w:t>
      </w:r>
      <w:r w:rsidR="00843FC0" w:rsidRPr="00B91ADB">
        <w:rPr>
          <w:rFonts w:ascii="Times New Roman" w:hAnsi="Times New Roman"/>
        </w:rPr>
        <w:t>ví dc</w:t>
      </w:r>
      <w:r w:rsidR="008156FD" w:rsidRPr="00B91ADB">
        <w:rPr>
          <w:rFonts w:ascii="Times New Roman" w:hAnsi="Times New Roman"/>
        </w:rPr>
        <w:t>)</w:t>
      </w:r>
      <w:bookmarkEnd w:id="324"/>
      <w:r w:rsidR="008156FD" w:rsidRPr="00B91ADB">
        <w:rPr>
          <w:rFonts w:ascii="Times New Roman" w:hAnsi="Times New Roman"/>
        </w:rPr>
        <w:t xml:space="preserve"> </w:t>
      </w:r>
      <w:bookmarkEnd w:id="323"/>
    </w:p>
    <w:p w:rsidR="00E66AE4" w:rsidRPr="000D75C2" w:rsidRDefault="00E66AE4" w:rsidP="00405AE7">
      <w:pPr>
        <w:rPr>
          <w:rFonts w:ascii="Times New Roman" w:hAnsi="Times New Roman"/>
          <w:sz w:val="26"/>
          <w:szCs w:val="26"/>
        </w:rPr>
      </w:pPr>
    </w:p>
    <w:p w:rsidR="008156FD" w:rsidRPr="000D75C2" w:rsidRDefault="008156FD" w:rsidP="00405AE7">
      <w:pPr>
        <w:spacing w:before="120" w:after="120"/>
        <w:rPr>
          <w:rFonts w:ascii="Times New Roman" w:hAnsi="Times New Roman"/>
          <w:sz w:val="26"/>
          <w:szCs w:val="26"/>
        </w:rPr>
      </w:pPr>
      <w:r w:rsidRPr="000D75C2">
        <w:rPr>
          <w:rFonts w:ascii="Times New Roman" w:hAnsi="Times New Roman"/>
          <w:sz w:val="26"/>
          <w:szCs w:val="26"/>
        </w:rPr>
        <w:t xml:space="preserve">Tất cả các chỉ số rời rạc được gán một giá trị chuyển đổi. Các giá trị được quyết định dựa trên ý kiến của các chuyên gia tư vấn </w:t>
      </w:r>
      <w:r w:rsidR="00874141" w:rsidRPr="000D75C2">
        <w:rPr>
          <w:rFonts w:ascii="Times New Roman" w:hAnsi="Times New Roman"/>
          <w:sz w:val="26"/>
          <w:szCs w:val="26"/>
        </w:rPr>
        <w:t>quốc tế về khí hậu</w:t>
      </w:r>
      <w:r w:rsidRPr="000D75C2">
        <w:rPr>
          <w:rFonts w:ascii="Times New Roman" w:hAnsi="Times New Roman"/>
          <w:sz w:val="26"/>
          <w:szCs w:val="26"/>
        </w:rPr>
        <w:t xml:space="preserve"> và </w:t>
      </w:r>
      <w:r w:rsidR="00D35613" w:rsidRPr="000D75C2">
        <w:rPr>
          <w:rFonts w:ascii="Times New Roman" w:eastAsia="Arial" w:hAnsi="Times New Roman"/>
          <w:sz w:val="26"/>
          <w:szCs w:val="26"/>
        </w:rPr>
        <w:t>CSHT</w:t>
      </w:r>
      <w:r w:rsidRPr="000D75C2">
        <w:rPr>
          <w:rFonts w:ascii="Times New Roman" w:hAnsi="Times New Roman"/>
          <w:sz w:val="26"/>
          <w:szCs w:val="26"/>
        </w:rPr>
        <w:t xml:space="preserve">. Các giá trị được gán cho từng loại chỉ số </w:t>
      </w:r>
      <w:r w:rsidR="00874141" w:rsidRPr="000D75C2">
        <w:rPr>
          <w:rFonts w:ascii="Times New Roman" w:hAnsi="Times New Roman"/>
          <w:sz w:val="26"/>
          <w:szCs w:val="26"/>
        </w:rPr>
        <w:t xml:space="preserve">rời rạc </w:t>
      </w:r>
      <w:r w:rsidRPr="000D75C2">
        <w:rPr>
          <w:rFonts w:ascii="Times New Roman" w:hAnsi="Times New Roman"/>
          <w:sz w:val="26"/>
          <w:szCs w:val="26"/>
        </w:rPr>
        <w:t xml:space="preserve">được trình bày </w:t>
      </w:r>
      <w:r w:rsidR="00874141" w:rsidRPr="000D75C2">
        <w:rPr>
          <w:rFonts w:ascii="Times New Roman" w:hAnsi="Times New Roman"/>
          <w:sz w:val="26"/>
          <w:szCs w:val="26"/>
        </w:rPr>
        <w:t>trong phần tiếp theo</w:t>
      </w:r>
      <w:r w:rsidRPr="000D75C2">
        <w:rPr>
          <w:rFonts w:ascii="Times New Roman" w:hAnsi="Times New Roman"/>
          <w:sz w:val="26"/>
          <w:szCs w:val="26"/>
        </w:rPr>
        <w:t>.</w:t>
      </w:r>
    </w:p>
    <w:p w:rsidR="00874141" w:rsidRPr="000D75C2" w:rsidRDefault="00565269" w:rsidP="00405AE7">
      <w:pPr>
        <w:spacing w:before="120" w:after="120"/>
        <w:rPr>
          <w:rFonts w:ascii="Times New Roman" w:hAnsi="Times New Roman"/>
          <w:sz w:val="26"/>
          <w:szCs w:val="26"/>
        </w:rPr>
      </w:pPr>
      <w:r w:rsidRPr="000D75C2">
        <w:rPr>
          <w:rFonts w:ascii="Times New Roman" w:hAnsi="Times New Roman"/>
          <w:i/>
          <w:sz w:val="26"/>
          <w:szCs w:val="26"/>
        </w:rPr>
        <w:t>Vật liệu đường giao thông</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r w:rsidR="00874141" w:rsidRPr="000D75C2">
        <w:rPr>
          <w:rFonts w:ascii="Times New Roman" w:hAnsi="Times New Roman"/>
          <w:sz w:val="26"/>
          <w:szCs w:val="26"/>
        </w:rPr>
        <w:t xml:space="preserve">Đường giao thông nông thông tại các tỉnh </w:t>
      </w:r>
      <w:r w:rsidR="009A1302" w:rsidRPr="000D75C2">
        <w:rPr>
          <w:rFonts w:ascii="Times New Roman" w:hAnsi="Times New Roman"/>
          <w:sz w:val="26"/>
          <w:szCs w:val="26"/>
        </w:rPr>
        <w:t>MNPB</w:t>
      </w:r>
      <w:r w:rsidR="00874141" w:rsidRPr="000D75C2">
        <w:rPr>
          <w:rFonts w:ascii="Times New Roman" w:hAnsi="Times New Roman"/>
          <w:sz w:val="26"/>
          <w:szCs w:val="26"/>
        </w:rPr>
        <w:t xml:space="preserve"> thường được làm từ bê tông, nhựa đường, sỏi, hoặc đất. Mỗi loại vật liệu được gán cho một mức độ dễ bị tổn thương và giá trị chuyển đổi, như trong Bảng </w:t>
      </w:r>
      <w:r w:rsidR="005D4425" w:rsidRPr="000D75C2">
        <w:rPr>
          <w:rFonts w:ascii="Times New Roman" w:hAnsi="Times New Roman"/>
          <w:sz w:val="26"/>
          <w:szCs w:val="26"/>
        </w:rPr>
        <w:t>1</w:t>
      </w:r>
      <w:r w:rsidR="00874141" w:rsidRPr="000D75C2">
        <w:rPr>
          <w:rFonts w:ascii="Times New Roman" w:hAnsi="Times New Roman"/>
          <w:sz w:val="26"/>
          <w:szCs w:val="26"/>
        </w:rPr>
        <w:t>.</w:t>
      </w:r>
    </w:p>
    <w:p w:rsidR="00E66AE4" w:rsidRPr="000D75C2" w:rsidRDefault="00565269" w:rsidP="00405AE7">
      <w:pPr>
        <w:spacing w:after="0"/>
        <w:jc w:val="center"/>
        <w:rPr>
          <w:rFonts w:ascii="Times New Roman" w:hAnsi="Times New Roman"/>
          <w:b/>
          <w:sz w:val="26"/>
          <w:szCs w:val="26"/>
        </w:rPr>
      </w:pPr>
      <w:bookmarkStart w:id="325" w:name="_Toc424141729"/>
      <w:r w:rsidRPr="000D75C2">
        <w:rPr>
          <w:rFonts w:ascii="Times New Roman" w:hAnsi="Times New Roman"/>
          <w:b/>
          <w:sz w:val="26"/>
          <w:szCs w:val="26"/>
        </w:rPr>
        <w:t>Bảng</w:t>
      </w:r>
      <w:r w:rsidR="00081EF6" w:rsidRPr="000D75C2">
        <w:rPr>
          <w:rFonts w:ascii="Times New Roman" w:hAnsi="Times New Roman"/>
          <w:b/>
          <w:sz w:val="26"/>
          <w:szCs w:val="26"/>
        </w:rPr>
        <w:t xml:space="preserve"> 1:</w:t>
      </w:r>
      <w:r w:rsidR="00E66AE4" w:rsidRPr="000D75C2">
        <w:rPr>
          <w:rFonts w:ascii="Times New Roman" w:hAnsi="Times New Roman"/>
          <w:b/>
          <w:sz w:val="26"/>
          <w:szCs w:val="26"/>
        </w:rPr>
        <w:t xml:space="preserve"> </w:t>
      </w:r>
      <w:bookmarkEnd w:id="325"/>
      <w:r w:rsidRPr="000D75C2">
        <w:rPr>
          <w:rStyle w:val="hps"/>
          <w:rFonts w:ascii="Times New Roman" w:hAnsi="Times New Roman"/>
          <w:sz w:val="26"/>
          <w:szCs w:val="26"/>
          <w:lang w:val="vi-VN"/>
        </w:rPr>
        <w:t>Giá trị</w:t>
      </w:r>
      <w:r w:rsidRPr="000D75C2">
        <w:rPr>
          <w:rStyle w:val="shorttext"/>
          <w:rFonts w:ascii="Times New Roman" w:hAnsi="Times New Roman"/>
          <w:sz w:val="26"/>
          <w:szCs w:val="26"/>
          <w:lang w:val="vi-VN"/>
        </w:rPr>
        <w:t xml:space="preserve"> </w:t>
      </w:r>
      <w:r w:rsidRPr="000D75C2">
        <w:rPr>
          <w:rStyle w:val="hps"/>
          <w:rFonts w:ascii="Times New Roman" w:hAnsi="Times New Roman"/>
          <w:sz w:val="26"/>
          <w:szCs w:val="26"/>
          <w:lang w:val="vi-VN"/>
        </w:rPr>
        <w:t>chỉ số</w:t>
      </w:r>
      <w:r w:rsidRPr="000D75C2">
        <w:rPr>
          <w:rStyle w:val="shorttext"/>
          <w:rFonts w:ascii="Times New Roman" w:hAnsi="Times New Roman"/>
          <w:sz w:val="26"/>
          <w:szCs w:val="26"/>
          <w:lang w:val="vi-VN"/>
        </w:rPr>
        <w:t xml:space="preserve"> </w:t>
      </w:r>
      <w:r w:rsidRPr="000D75C2">
        <w:rPr>
          <w:rStyle w:val="hps"/>
          <w:rFonts w:ascii="Times New Roman" w:hAnsi="Times New Roman"/>
          <w:sz w:val="26"/>
          <w:szCs w:val="26"/>
          <w:lang w:val="vi-VN"/>
        </w:rPr>
        <w:t>cho</w:t>
      </w:r>
      <w:r w:rsidRPr="000D75C2">
        <w:rPr>
          <w:rStyle w:val="shorttext"/>
          <w:rFonts w:ascii="Times New Roman" w:hAnsi="Times New Roman"/>
          <w:sz w:val="26"/>
          <w:szCs w:val="26"/>
          <w:lang w:val="vi-VN"/>
        </w:rPr>
        <w:t xml:space="preserve"> </w:t>
      </w:r>
      <w:r w:rsidRPr="000D75C2">
        <w:rPr>
          <w:rStyle w:val="shorttext"/>
          <w:rFonts w:ascii="Times New Roman" w:hAnsi="Times New Roman"/>
          <w:sz w:val="26"/>
          <w:szCs w:val="26"/>
          <w:lang w:val="nb-NO"/>
        </w:rPr>
        <w:t>l</w:t>
      </w:r>
      <w:r w:rsidRPr="000D75C2">
        <w:rPr>
          <w:rStyle w:val="hps"/>
          <w:rFonts w:ascii="Times New Roman" w:hAnsi="Times New Roman"/>
          <w:sz w:val="26"/>
          <w:szCs w:val="26"/>
          <w:lang w:val="vi-VN"/>
        </w:rPr>
        <w:t>oại</w:t>
      </w:r>
      <w:r w:rsidRPr="000D75C2">
        <w:rPr>
          <w:rStyle w:val="shorttext"/>
          <w:rFonts w:ascii="Times New Roman" w:hAnsi="Times New Roman"/>
          <w:sz w:val="26"/>
          <w:szCs w:val="26"/>
          <w:lang w:val="vi-VN"/>
        </w:rPr>
        <w:t xml:space="preserve"> </w:t>
      </w:r>
      <w:r w:rsidRPr="000D75C2">
        <w:rPr>
          <w:rStyle w:val="shorttext"/>
          <w:rFonts w:ascii="Times New Roman" w:hAnsi="Times New Roman"/>
          <w:sz w:val="26"/>
          <w:szCs w:val="26"/>
          <w:lang w:val="nb-NO"/>
        </w:rPr>
        <w:t>v</w:t>
      </w:r>
      <w:r w:rsidRPr="000D75C2">
        <w:rPr>
          <w:rStyle w:val="hps"/>
          <w:rFonts w:ascii="Times New Roman" w:hAnsi="Times New Roman"/>
          <w:sz w:val="26"/>
          <w:szCs w:val="26"/>
          <w:lang w:val="vi-VN"/>
        </w:rPr>
        <w:t>ật liệu</w:t>
      </w:r>
      <w:r w:rsidRPr="000D75C2">
        <w:rPr>
          <w:rStyle w:val="hps"/>
          <w:rFonts w:ascii="Times New Roman" w:hAnsi="Times New Roman"/>
          <w:sz w:val="26"/>
          <w:szCs w:val="26"/>
          <w:lang w:val="nb-NO"/>
        </w:rPr>
        <w:t xml:space="preserve"> của </w:t>
      </w:r>
      <w:r w:rsidRPr="000D75C2">
        <w:rPr>
          <w:rStyle w:val="hps"/>
          <w:rFonts w:ascii="Times New Roman" w:hAnsi="Times New Roman"/>
          <w:sz w:val="26"/>
          <w:szCs w:val="26"/>
          <w:lang w:val="vi-VN"/>
        </w:rPr>
        <w:t>đường</w:t>
      </w:r>
      <w:r w:rsidRPr="000D75C2">
        <w:rPr>
          <w:rStyle w:val="hps"/>
          <w:rFonts w:ascii="Times New Roman" w:hAnsi="Times New Roman"/>
          <w:sz w:val="26"/>
          <w:szCs w:val="26"/>
        </w:rPr>
        <w:t xml:space="preserve"> giao thông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79"/>
        <w:gridCol w:w="1567"/>
      </w:tblGrid>
      <w:tr w:rsidR="00A37C4D" w:rsidRPr="000D75C2" w:rsidTr="00B97534">
        <w:trPr>
          <w:jc w:val="center"/>
        </w:trPr>
        <w:tc>
          <w:tcPr>
            <w:tcW w:w="0" w:type="auto"/>
            <w:shd w:val="clear" w:color="auto" w:fill="BFBFBF"/>
            <w:vAlign w:val="center"/>
          </w:tcPr>
          <w:p w:rsidR="00E66AE4"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Loại vật liệu</w:t>
            </w:r>
          </w:p>
        </w:tc>
        <w:tc>
          <w:tcPr>
            <w:tcW w:w="0" w:type="auto"/>
            <w:shd w:val="clear" w:color="auto" w:fill="BFBFBF"/>
            <w:vAlign w:val="center"/>
          </w:tcPr>
          <w:p w:rsidR="00E66AE4"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vAlign w:val="center"/>
          </w:tcPr>
          <w:p w:rsidR="00E66AE4"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565269" w:rsidRPr="000D75C2" w:rsidTr="002A4ADC">
        <w:trPr>
          <w:jc w:val="center"/>
        </w:trPr>
        <w:tc>
          <w:tcPr>
            <w:tcW w:w="0" w:type="auto"/>
            <w:shd w:val="clear" w:color="auto" w:fill="auto"/>
          </w:tcPr>
          <w:p w:rsidR="00565269" w:rsidRPr="000D75C2" w:rsidRDefault="00565269" w:rsidP="00405AE7">
            <w:pPr>
              <w:tabs>
                <w:tab w:val="num" w:pos="720"/>
              </w:tabs>
              <w:spacing w:before="120" w:after="120"/>
              <w:rPr>
                <w:rFonts w:ascii="Times New Roman" w:hAnsi="Times New Roman"/>
                <w:sz w:val="26"/>
                <w:szCs w:val="26"/>
              </w:rPr>
            </w:pPr>
            <w:r w:rsidRPr="000D75C2">
              <w:rPr>
                <w:rFonts w:ascii="Times New Roman" w:eastAsia="Arial" w:hAnsi="Times New Roman"/>
                <w:sz w:val="26"/>
                <w:szCs w:val="26"/>
              </w:rPr>
              <w:t>Bê tông cốt thép</w:t>
            </w:r>
          </w:p>
        </w:tc>
        <w:tc>
          <w:tcPr>
            <w:tcW w:w="0" w:type="auto"/>
            <w:shd w:val="clear" w:color="auto" w:fill="auto"/>
            <w:vAlign w:val="center"/>
          </w:tcPr>
          <w:p w:rsidR="00565269" w:rsidRPr="00B91ADB" w:rsidRDefault="0056526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vAlign w:val="center"/>
          </w:tcPr>
          <w:p w:rsidR="00565269" w:rsidRPr="00B91ADB" w:rsidRDefault="0056526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0.1</w:t>
            </w:r>
          </w:p>
        </w:tc>
      </w:tr>
      <w:tr w:rsidR="00565269" w:rsidRPr="000D75C2" w:rsidTr="002A4ADC">
        <w:trPr>
          <w:jc w:val="center"/>
        </w:trPr>
        <w:tc>
          <w:tcPr>
            <w:tcW w:w="0" w:type="auto"/>
            <w:shd w:val="clear" w:color="auto" w:fill="auto"/>
          </w:tcPr>
          <w:p w:rsidR="00565269" w:rsidRPr="00B91ADB" w:rsidRDefault="00565269" w:rsidP="00405AE7">
            <w:pPr>
              <w:tabs>
                <w:tab w:val="num" w:pos="720"/>
              </w:tabs>
              <w:spacing w:before="120" w:after="120"/>
              <w:rPr>
                <w:rFonts w:ascii="Times New Roman" w:hAnsi="Times New Roman"/>
                <w:sz w:val="26"/>
                <w:szCs w:val="26"/>
              </w:rPr>
            </w:pPr>
            <w:r w:rsidRPr="000D75C2">
              <w:rPr>
                <w:rFonts w:ascii="Times New Roman" w:eastAsia="Arial" w:hAnsi="Times New Roman"/>
                <w:sz w:val="26"/>
                <w:szCs w:val="26"/>
              </w:rPr>
              <w:t>Bê tông</w:t>
            </w:r>
          </w:p>
        </w:tc>
        <w:tc>
          <w:tcPr>
            <w:tcW w:w="0" w:type="auto"/>
            <w:shd w:val="clear" w:color="auto" w:fill="auto"/>
            <w:vAlign w:val="center"/>
          </w:tcPr>
          <w:p w:rsidR="00565269" w:rsidRPr="00B91ADB" w:rsidRDefault="0056526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vAlign w:val="center"/>
          </w:tcPr>
          <w:p w:rsidR="00565269" w:rsidRPr="00B91ADB" w:rsidRDefault="0056526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0.3</w:t>
            </w:r>
          </w:p>
        </w:tc>
      </w:tr>
      <w:tr w:rsidR="00565269" w:rsidRPr="000D75C2" w:rsidTr="002A4ADC">
        <w:trPr>
          <w:jc w:val="center"/>
        </w:trPr>
        <w:tc>
          <w:tcPr>
            <w:tcW w:w="0" w:type="auto"/>
            <w:shd w:val="clear" w:color="auto" w:fill="auto"/>
          </w:tcPr>
          <w:p w:rsidR="00565269" w:rsidRPr="00B91ADB" w:rsidRDefault="00565269" w:rsidP="00405AE7">
            <w:pPr>
              <w:tabs>
                <w:tab w:val="num" w:pos="720"/>
              </w:tabs>
              <w:spacing w:before="120" w:after="120"/>
              <w:rPr>
                <w:rFonts w:ascii="Times New Roman" w:hAnsi="Times New Roman"/>
                <w:sz w:val="26"/>
                <w:szCs w:val="26"/>
              </w:rPr>
            </w:pPr>
            <w:r w:rsidRPr="000D75C2">
              <w:rPr>
                <w:rFonts w:ascii="Times New Roman" w:eastAsia="Arial" w:hAnsi="Times New Roman"/>
                <w:sz w:val="26"/>
                <w:szCs w:val="26"/>
              </w:rPr>
              <w:t>Nhựa đường</w:t>
            </w:r>
          </w:p>
        </w:tc>
        <w:tc>
          <w:tcPr>
            <w:tcW w:w="0" w:type="auto"/>
            <w:shd w:val="clear" w:color="auto" w:fill="auto"/>
            <w:vAlign w:val="center"/>
          </w:tcPr>
          <w:p w:rsidR="00565269" w:rsidRPr="00B91ADB" w:rsidRDefault="0056526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vAlign w:val="center"/>
          </w:tcPr>
          <w:p w:rsidR="00565269" w:rsidRPr="00B91ADB" w:rsidRDefault="0056526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0.5</w:t>
            </w:r>
          </w:p>
        </w:tc>
      </w:tr>
      <w:tr w:rsidR="00565269" w:rsidRPr="000D75C2" w:rsidTr="002A4ADC">
        <w:trPr>
          <w:jc w:val="center"/>
        </w:trPr>
        <w:tc>
          <w:tcPr>
            <w:tcW w:w="0" w:type="auto"/>
            <w:shd w:val="clear" w:color="auto" w:fill="auto"/>
          </w:tcPr>
          <w:p w:rsidR="00565269" w:rsidRPr="00B91ADB" w:rsidRDefault="00565269" w:rsidP="00405AE7">
            <w:pPr>
              <w:tabs>
                <w:tab w:val="num" w:pos="720"/>
              </w:tabs>
              <w:spacing w:before="120" w:after="120"/>
              <w:rPr>
                <w:rFonts w:ascii="Times New Roman" w:hAnsi="Times New Roman"/>
                <w:sz w:val="26"/>
                <w:szCs w:val="26"/>
              </w:rPr>
            </w:pPr>
            <w:r w:rsidRPr="000D75C2">
              <w:rPr>
                <w:rFonts w:ascii="Times New Roman" w:eastAsia="Arial" w:hAnsi="Times New Roman"/>
                <w:sz w:val="26"/>
                <w:szCs w:val="26"/>
              </w:rPr>
              <w:t>Sỏi</w:t>
            </w:r>
          </w:p>
        </w:tc>
        <w:tc>
          <w:tcPr>
            <w:tcW w:w="0" w:type="auto"/>
            <w:shd w:val="clear" w:color="auto" w:fill="auto"/>
            <w:vAlign w:val="center"/>
          </w:tcPr>
          <w:p w:rsidR="00565269" w:rsidRPr="00B91ADB" w:rsidRDefault="0056526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vAlign w:val="center"/>
          </w:tcPr>
          <w:p w:rsidR="00565269" w:rsidRPr="00B91ADB" w:rsidRDefault="0056526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0.7</w:t>
            </w:r>
          </w:p>
        </w:tc>
      </w:tr>
      <w:tr w:rsidR="00565269" w:rsidRPr="000D75C2" w:rsidTr="002A4ADC">
        <w:trPr>
          <w:jc w:val="center"/>
        </w:trPr>
        <w:tc>
          <w:tcPr>
            <w:tcW w:w="0" w:type="auto"/>
            <w:shd w:val="clear" w:color="auto" w:fill="auto"/>
          </w:tcPr>
          <w:p w:rsidR="00565269" w:rsidRPr="00B91ADB" w:rsidRDefault="00565269" w:rsidP="00405AE7">
            <w:pPr>
              <w:tabs>
                <w:tab w:val="num" w:pos="720"/>
              </w:tabs>
              <w:spacing w:before="120" w:after="120"/>
              <w:rPr>
                <w:rFonts w:ascii="Times New Roman" w:hAnsi="Times New Roman"/>
                <w:sz w:val="26"/>
                <w:szCs w:val="26"/>
              </w:rPr>
            </w:pPr>
            <w:r w:rsidRPr="000D75C2">
              <w:rPr>
                <w:rFonts w:ascii="Times New Roman" w:eastAsia="Arial" w:hAnsi="Times New Roman"/>
                <w:sz w:val="26"/>
                <w:szCs w:val="26"/>
              </w:rPr>
              <w:t xml:space="preserve">Đất </w:t>
            </w:r>
          </w:p>
        </w:tc>
        <w:tc>
          <w:tcPr>
            <w:tcW w:w="0" w:type="auto"/>
            <w:shd w:val="clear" w:color="auto" w:fill="auto"/>
            <w:vAlign w:val="center"/>
          </w:tcPr>
          <w:p w:rsidR="00565269" w:rsidRPr="00B91ADB" w:rsidRDefault="00565269"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vAlign w:val="center"/>
          </w:tcPr>
          <w:p w:rsidR="00565269" w:rsidRPr="00B91ADB" w:rsidRDefault="00565269"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0.9</w:t>
            </w:r>
          </w:p>
        </w:tc>
      </w:tr>
    </w:tbl>
    <w:p w:rsidR="00081EF6" w:rsidRPr="000D75C2" w:rsidRDefault="00081EF6" w:rsidP="00405AE7">
      <w:pPr>
        <w:spacing w:before="120" w:after="120"/>
        <w:rPr>
          <w:rFonts w:ascii="Times New Roman" w:hAnsi="Times New Roman"/>
          <w:i/>
          <w:sz w:val="26"/>
          <w:szCs w:val="26"/>
        </w:rPr>
      </w:pPr>
    </w:p>
    <w:p w:rsidR="00874141" w:rsidRPr="000D75C2" w:rsidRDefault="00874141" w:rsidP="00405AE7">
      <w:pPr>
        <w:spacing w:before="120" w:after="120"/>
        <w:rPr>
          <w:rFonts w:ascii="Times New Roman" w:hAnsi="Times New Roman"/>
          <w:sz w:val="26"/>
          <w:szCs w:val="26"/>
        </w:rPr>
      </w:pPr>
      <w:r w:rsidRPr="000D75C2">
        <w:rPr>
          <w:rFonts w:ascii="Times New Roman" w:hAnsi="Times New Roman"/>
          <w:i/>
          <w:sz w:val="26"/>
          <w:szCs w:val="26"/>
        </w:rPr>
        <w:t>Vật liệu công trình kè</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bookmarkStart w:id="326" w:name="_Toc424141730"/>
      <w:r w:rsidRPr="000D75C2">
        <w:rPr>
          <w:rFonts w:ascii="Times New Roman" w:hAnsi="Times New Roman"/>
          <w:sz w:val="26"/>
          <w:szCs w:val="26"/>
        </w:rPr>
        <w:t xml:space="preserve">Các công trình kè ở các tỉnh </w:t>
      </w:r>
      <w:r w:rsidR="009A1302" w:rsidRPr="000D75C2">
        <w:rPr>
          <w:rFonts w:ascii="Times New Roman" w:hAnsi="Times New Roman"/>
          <w:sz w:val="26"/>
          <w:szCs w:val="26"/>
        </w:rPr>
        <w:t>MNPB</w:t>
      </w:r>
      <w:r w:rsidRPr="000D75C2">
        <w:rPr>
          <w:rFonts w:ascii="Times New Roman" w:hAnsi="Times New Roman"/>
          <w:sz w:val="26"/>
          <w:szCs w:val="26"/>
        </w:rPr>
        <w:t xml:space="preserve"> được </w:t>
      </w:r>
      <w:r w:rsidR="000159EB" w:rsidRPr="000D75C2">
        <w:rPr>
          <w:rFonts w:ascii="Times New Roman" w:hAnsi="Times New Roman"/>
          <w:sz w:val="26"/>
          <w:szCs w:val="26"/>
        </w:rPr>
        <w:t>xây dựng bằng</w:t>
      </w:r>
      <w:r w:rsidRPr="000D75C2">
        <w:rPr>
          <w:rFonts w:ascii="Times New Roman" w:hAnsi="Times New Roman"/>
          <w:sz w:val="26"/>
          <w:szCs w:val="26"/>
        </w:rPr>
        <w:t xml:space="preserve"> </w:t>
      </w:r>
      <w:r w:rsidR="000159EB" w:rsidRPr="000D75C2">
        <w:rPr>
          <w:rFonts w:ascii="Times New Roman" w:hAnsi="Times New Roman"/>
          <w:sz w:val="26"/>
          <w:szCs w:val="26"/>
        </w:rPr>
        <w:t>đá đổ</w:t>
      </w:r>
      <w:r w:rsidRPr="000D75C2">
        <w:rPr>
          <w:rFonts w:ascii="Times New Roman" w:hAnsi="Times New Roman"/>
          <w:sz w:val="26"/>
          <w:szCs w:val="26"/>
        </w:rPr>
        <w:t xml:space="preserve">, bê tông, rọ đá, hoặc kết hợp của bê tông và rọ đá. Bảng dưới đây </w:t>
      </w:r>
      <w:r w:rsidR="00424C7A" w:rsidRPr="000D75C2">
        <w:rPr>
          <w:rFonts w:ascii="Times New Roman" w:hAnsi="Times New Roman"/>
          <w:sz w:val="26"/>
          <w:szCs w:val="26"/>
        </w:rPr>
        <w:t>thể hiện</w:t>
      </w:r>
      <w:r w:rsidRPr="000D75C2">
        <w:rPr>
          <w:rFonts w:ascii="Times New Roman" w:hAnsi="Times New Roman"/>
          <w:sz w:val="26"/>
          <w:szCs w:val="26"/>
        </w:rPr>
        <w:t xml:space="preserve"> giá trị </w:t>
      </w:r>
      <w:r w:rsidR="00424C7A" w:rsidRPr="000D75C2">
        <w:rPr>
          <w:rFonts w:ascii="Times New Roman" w:hAnsi="Times New Roman"/>
          <w:sz w:val="26"/>
          <w:szCs w:val="26"/>
        </w:rPr>
        <w:t>chuyển</w:t>
      </w:r>
      <w:r w:rsidRPr="000D75C2">
        <w:rPr>
          <w:rFonts w:ascii="Times New Roman" w:hAnsi="Times New Roman"/>
          <w:sz w:val="26"/>
          <w:szCs w:val="26"/>
        </w:rPr>
        <w:t xml:space="preserve"> đổi</w:t>
      </w:r>
      <w:r w:rsidR="00424C7A" w:rsidRPr="000D75C2">
        <w:rPr>
          <w:rFonts w:ascii="Times New Roman" w:hAnsi="Times New Roman"/>
          <w:sz w:val="26"/>
          <w:szCs w:val="26"/>
        </w:rPr>
        <w:t xml:space="preserve"> cho loại vật liệu này</w:t>
      </w:r>
      <w:r w:rsidRPr="000D75C2">
        <w:rPr>
          <w:rFonts w:ascii="Times New Roman" w:hAnsi="Times New Roman"/>
          <w:sz w:val="26"/>
          <w:szCs w:val="26"/>
        </w:rPr>
        <w:t>.</w:t>
      </w:r>
    </w:p>
    <w:p w:rsidR="00E66AE4" w:rsidRPr="000D75C2" w:rsidRDefault="00424C7A" w:rsidP="00405AE7">
      <w:pPr>
        <w:spacing w:after="0"/>
        <w:jc w:val="center"/>
        <w:rPr>
          <w:rFonts w:ascii="Times New Roman" w:hAnsi="Times New Roman"/>
          <w:b/>
          <w:sz w:val="26"/>
          <w:szCs w:val="26"/>
        </w:rPr>
      </w:pPr>
      <w:r w:rsidRPr="000D75C2">
        <w:rPr>
          <w:rFonts w:ascii="Times New Roman" w:hAnsi="Times New Roman"/>
          <w:b/>
          <w:sz w:val="26"/>
          <w:szCs w:val="26"/>
        </w:rPr>
        <w:t xml:space="preserve">Bảng </w:t>
      </w:r>
      <w:r w:rsidR="00081EF6" w:rsidRPr="000D75C2">
        <w:rPr>
          <w:rFonts w:ascii="Times New Roman" w:hAnsi="Times New Roman"/>
          <w:b/>
          <w:sz w:val="26"/>
          <w:szCs w:val="26"/>
        </w:rPr>
        <w:t>2:</w:t>
      </w:r>
      <w:r w:rsidR="00E66AE4" w:rsidRPr="000D75C2">
        <w:rPr>
          <w:rFonts w:ascii="Times New Roman" w:hAnsi="Times New Roman"/>
          <w:b/>
          <w:sz w:val="26"/>
          <w:szCs w:val="26"/>
        </w:rPr>
        <w:t xml:space="preserve"> </w:t>
      </w:r>
      <w:bookmarkEnd w:id="326"/>
      <w:r w:rsidR="00874141" w:rsidRPr="000D75C2">
        <w:rPr>
          <w:rFonts w:ascii="Times New Roman" w:hAnsi="Times New Roman"/>
          <w:sz w:val="26"/>
          <w:szCs w:val="26"/>
        </w:rPr>
        <w:t>Giá trị chỉ số cho loại vật liệu công trình kè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79"/>
        <w:gridCol w:w="1567"/>
      </w:tblGrid>
      <w:tr w:rsidR="00565269" w:rsidRPr="000D75C2" w:rsidTr="00B97534">
        <w:trPr>
          <w:jc w:val="center"/>
        </w:trPr>
        <w:tc>
          <w:tcPr>
            <w:tcW w:w="0" w:type="auto"/>
            <w:shd w:val="clear" w:color="auto" w:fill="BFBFBF"/>
            <w:vAlign w:val="center"/>
          </w:tcPr>
          <w:p w:rsidR="00565269"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Loại vật liệu</w:t>
            </w:r>
          </w:p>
        </w:tc>
        <w:tc>
          <w:tcPr>
            <w:tcW w:w="0" w:type="auto"/>
            <w:shd w:val="clear" w:color="auto" w:fill="BFBFBF"/>
            <w:vAlign w:val="center"/>
          </w:tcPr>
          <w:p w:rsidR="00565269"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vAlign w:val="center"/>
          </w:tcPr>
          <w:p w:rsidR="00565269" w:rsidRPr="000D75C2" w:rsidRDefault="00565269"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424C7A" w:rsidRPr="000D75C2" w:rsidTr="00DC339E">
        <w:trPr>
          <w:jc w:val="center"/>
        </w:trPr>
        <w:tc>
          <w:tcPr>
            <w:tcW w:w="0" w:type="auto"/>
            <w:shd w:val="clear" w:color="auto" w:fill="auto"/>
          </w:tcPr>
          <w:p w:rsidR="00424C7A" w:rsidRPr="000D75C2" w:rsidRDefault="00424C7A" w:rsidP="00424C7A">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 cốt thép</w:t>
            </w:r>
          </w:p>
        </w:tc>
        <w:tc>
          <w:tcPr>
            <w:tcW w:w="0" w:type="auto"/>
            <w:shd w:val="clear" w:color="auto" w:fill="auto"/>
            <w:vAlign w:val="center"/>
          </w:tcPr>
          <w:p w:rsidR="00424C7A" w:rsidRPr="00B91ADB" w:rsidRDefault="00424C7A"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vAlign w:val="center"/>
          </w:tcPr>
          <w:p w:rsidR="00424C7A" w:rsidRPr="00B91ADB" w:rsidRDefault="00424C7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424C7A" w:rsidRPr="000D75C2" w:rsidTr="00DC339E">
        <w:trPr>
          <w:jc w:val="center"/>
        </w:trPr>
        <w:tc>
          <w:tcPr>
            <w:tcW w:w="0" w:type="auto"/>
            <w:shd w:val="clear" w:color="auto" w:fill="auto"/>
          </w:tcPr>
          <w:p w:rsidR="00424C7A" w:rsidRPr="00B91ADB" w:rsidRDefault="00424C7A" w:rsidP="00424C7A">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w:t>
            </w:r>
          </w:p>
        </w:tc>
        <w:tc>
          <w:tcPr>
            <w:tcW w:w="0" w:type="auto"/>
            <w:shd w:val="clear" w:color="auto" w:fill="auto"/>
            <w:vAlign w:val="center"/>
          </w:tcPr>
          <w:p w:rsidR="00424C7A" w:rsidRPr="00B91ADB" w:rsidRDefault="00424C7A"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vAlign w:val="center"/>
          </w:tcPr>
          <w:p w:rsidR="00424C7A" w:rsidRPr="00B91ADB" w:rsidRDefault="00424C7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424C7A" w:rsidRPr="000D75C2" w:rsidTr="00B97534">
        <w:trPr>
          <w:jc w:val="center"/>
        </w:trPr>
        <w:tc>
          <w:tcPr>
            <w:tcW w:w="0" w:type="auto"/>
            <w:shd w:val="clear" w:color="auto" w:fill="auto"/>
            <w:vAlign w:val="center"/>
          </w:tcPr>
          <w:p w:rsidR="00424C7A" w:rsidRPr="00B91ADB" w:rsidRDefault="00424C7A" w:rsidP="00424C7A">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Đá xây</w:t>
            </w:r>
          </w:p>
        </w:tc>
        <w:tc>
          <w:tcPr>
            <w:tcW w:w="0" w:type="auto"/>
            <w:shd w:val="clear" w:color="auto" w:fill="auto"/>
            <w:vAlign w:val="center"/>
          </w:tcPr>
          <w:p w:rsidR="00424C7A" w:rsidRPr="00B91ADB" w:rsidRDefault="00424C7A"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vAlign w:val="center"/>
          </w:tcPr>
          <w:p w:rsidR="00424C7A" w:rsidRPr="00B91ADB" w:rsidRDefault="00424C7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424C7A" w:rsidRPr="000D75C2" w:rsidTr="00B97534">
        <w:trPr>
          <w:jc w:val="center"/>
        </w:trPr>
        <w:tc>
          <w:tcPr>
            <w:tcW w:w="0" w:type="auto"/>
            <w:shd w:val="clear" w:color="auto" w:fill="auto"/>
            <w:vAlign w:val="center"/>
          </w:tcPr>
          <w:p w:rsidR="00424C7A" w:rsidRPr="00B91ADB" w:rsidRDefault="00424C7A" w:rsidP="00424C7A">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Rọ đá</w:t>
            </w:r>
          </w:p>
        </w:tc>
        <w:tc>
          <w:tcPr>
            <w:tcW w:w="0" w:type="auto"/>
            <w:shd w:val="clear" w:color="auto" w:fill="auto"/>
            <w:vAlign w:val="center"/>
          </w:tcPr>
          <w:p w:rsidR="00424C7A" w:rsidRPr="00B91ADB" w:rsidRDefault="00424C7A"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vAlign w:val="center"/>
          </w:tcPr>
          <w:p w:rsidR="00424C7A" w:rsidRPr="00B91ADB" w:rsidRDefault="00424C7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424C7A" w:rsidRPr="000D75C2" w:rsidTr="00B97534">
        <w:trPr>
          <w:jc w:val="center"/>
        </w:trPr>
        <w:tc>
          <w:tcPr>
            <w:tcW w:w="0" w:type="auto"/>
            <w:shd w:val="clear" w:color="auto" w:fill="auto"/>
            <w:vAlign w:val="center"/>
          </w:tcPr>
          <w:p w:rsidR="00424C7A" w:rsidRPr="00B91ADB" w:rsidRDefault="00424C7A" w:rsidP="00424C7A">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Đá đổ</w:t>
            </w:r>
          </w:p>
        </w:tc>
        <w:tc>
          <w:tcPr>
            <w:tcW w:w="0" w:type="auto"/>
            <w:shd w:val="clear" w:color="auto" w:fill="auto"/>
            <w:vAlign w:val="center"/>
          </w:tcPr>
          <w:p w:rsidR="00424C7A" w:rsidRPr="00B91ADB" w:rsidRDefault="00424C7A" w:rsidP="00405AE7">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vAlign w:val="center"/>
          </w:tcPr>
          <w:p w:rsidR="00424C7A" w:rsidRPr="00B91ADB" w:rsidRDefault="00424C7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3A3347" w:rsidRPr="000D75C2" w:rsidRDefault="003A3347" w:rsidP="00405AE7">
      <w:pPr>
        <w:spacing w:before="120" w:after="120"/>
        <w:rPr>
          <w:rFonts w:ascii="Times New Roman" w:hAnsi="Times New Roman"/>
          <w:sz w:val="26"/>
          <w:szCs w:val="26"/>
        </w:rPr>
      </w:pPr>
      <w:r w:rsidRPr="000D75C2">
        <w:rPr>
          <w:rFonts w:ascii="Times New Roman" w:hAnsi="Times New Roman"/>
          <w:i/>
          <w:sz w:val="26"/>
          <w:szCs w:val="26"/>
        </w:rPr>
        <w:t>Vật liệu hồ chứa</w:t>
      </w:r>
      <w:r w:rsidR="00E66AE4" w:rsidRPr="000D75C2">
        <w:rPr>
          <w:rFonts w:ascii="Times New Roman" w:hAnsi="Times New Roman"/>
          <w:i/>
          <w:sz w:val="26"/>
          <w:szCs w:val="26"/>
        </w:rPr>
        <w:t xml:space="preserve"> (</w:t>
      </w:r>
      <w:r w:rsidRPr="000D75C2">
        <w:rPr>
          <w:rFonts w:ascii="Times New Roman" w:hAnsi="Times New Roman"/>
          <w:i/>
          <w:sz w:val="26"/>
          <w:szCs w:val="26"/>
        </w:rPr>
        <w:t>đập</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r w:rsidRPr="000D75C2">
        <w:rPr>
          <w:rFonts w:ascii="Times New Roman" w:hAnsi="Times New Roman"/>
          <w:sz w:val="26"/>
          <w:szCs w:val="26"/>
        </w:rPr>
        <w:t xml:space="preserve">Đập ở các tỉnh </w:t>
      </w:r>
      <w:r w:rsidR="009A1302" w:rsidRPr="000D75C2">
        <w:rPr>
          <w:rFonts w:ascii="Times New Roman" w:hAnsi="Times New Roman"/>
          <w:sz w:val="26"/>
          <w:szCs w:val="26"/>
        </w:rPr>
        <w:t>MNPB</w:t>
      </w:r>
      <w:r w:rsidRPr="000D75C2">
        <w:rPr>
          <w:rFonts w:ascii="Times New Roman" w:hAnsi="Times New Roman"/>
          <w:sz w:val="26"/>
          <w:szCs w:val="26"/>
        </w:rPr>
        <w:t xml:space="preserve"> chủ yếu được xây dựng bằng vật liệu địa phương như đất, đá; một vài đập được làm bằng vật liệu độ bền cao như bê tông. Bảng 3 dưới đây thể hiện các giá trị chuyển đổi đổi tương ứng.</w:t>
      </w:r>
    </w:p>
    <w:p w:rsidR="00E66AE4" w:rsidRPr="000D75C2" w:rsidRDefault="00DC339E" w:rsidP="00405AE7">
      <w:pPr>
        <w:spacing w:after="0"/>
        <w:jc w:val="center"/>
        <w:rPr>
          <w:rFonts w:ascii="Times New Roman" w:hAnsi="Times New Roman"/>
          <w:b/>
          <w:sz w:val="26"/>
          <w:szCs w:val="26"/>
        </w:rPr>
      </w:pPr>
      <w:bookmarkStart w:id="327" w:name="_Toc424141731"/>
      <w:r w:rsidRPr="000D75C2">
        <w:rPr>
          <w:rFonts w:ascii="Times New Roman" w:hAnsi="Times New Roman"/>
          <w:b/>
          <w:sz w:val="26"/>
          <w:szCs w:val="26"/>
        </w:rPr>
        <w:lastRenderedPageBreak/>
        <w:t xml:space="preserve">Bảng </w:t>
      </w:r>
      <w:r w:rsidR="00081EF6" w:rsidRPr="000D75C2">
        <w:rPr>
          <w:rFonts w:ascii="Times New Roman" w:hAnsi="Times New Roman"/>
          <w:b/>
          <w:sz w:val="26"/>
          <w:szCs w:val="26"/>
        </w:rPr>
        <w:t>3:</w:t>
      </w:r>
      <w:r w:rsidR="00E66AE4" w:rsidRPr="000D75C2">
        <w:rPr>
          <w:rFonts w:ascii="Times New Roman" w:hAnsi="Times New Roman"/>
          <w:b/>
          <w:sz w:val="26"/>
          <w:szCs w:val="26"/>
        </w:rPr>
        <w:t xml:space="preserve"> </w:t>
      </w:r>
      <w:bookmarkStart w:id="328" w:name="OLE_LINK110"/>
      <w:bookmarkStart w:id="329" w:name="OLE_LINK111"/>
      <w:bookmarkEnd w:id="327"/>
      <w:r w:rsidR="003A3347" w:rsidRPr="000D75C2">
        <w:rPr>
          <w:rStyle w:val="hps"/>
          <w:rFonts w:ascii="Times New Roman" w:hAnsi="Times New Roman"/>
          <w:sz w:val="26"/>
          <w:szCs w:val="26"/>
          <w:lang w:val="vi-VN"/>
        </w:rPr>
        <w:t>Giá trị chỉ số cho loại vật liệu hồ chứa</w:t>
      </w:r>
      <w:bookmarkEnd w:id="328"/>
      <w:bookmarkEnd w:id="3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79"/>
        <w:gridCol w:w="1567"/>
      </w:tblGrid>
      <w:tr w:rsidR="003A3347" w:rsidRPr="000D75C2" w:rsidTr="00B97534">
        <w:trPr>
          <w:jc w:val="center"/>
        </w:trPr>
        <w:tc>
          <w:tcPr>
            <w:tcW w:w="0" w:type="auto"/>
            <w:shd w:val="clear" w:color="auto" w:fill="BFBFBF"/>
            <w:vAlign w:val="center"/>
          </w:tcPr>
          <w:p w:rsidR="003A3347" w:rsidRPr="000D75C2" w:rsidRDefault="003A3347"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Loại vật liệu</w:t>
            </w:r>
          </w:p>
        </w:tc>
        <w:tc>
          <w:tcPr>
            <w:tcW w:w="0" w:type="auto"/>
            <w:shd w:val="clear" w:color="auto" w:fill="BFBFBF"/>
            <w:vAlign w:val="center"/>
          </w:tcPr>
          <w:p w:rsidR="003A3347" w:rsidRPr="000D75C2" w:rsidRDefault="003A3347"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vAlign w:val="center"/>
          </w:tcPr>
          <w:p w:rsidR="003A3347" w:rsidRPr="000D75C2" w:rsidRDefault="003A3347"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3A3347" w:rsidRPr="000D75C2" w:rsidTr="00DC339E">
        <w:trPr>
          <w:jc w:val="center"/>
        </w:trPr>
        <w:tc>
          <w:tcPr>
            <w:tcW w:w="0" w:type="auto"/>
            <w:shd w:val="clear" w:color="auto" w:fill="auto"/>
          </w:tcPr>
          <w:p w:rsidR="003A3347" w:rsidRPr="000D75C2" w:rsidRDefault="003A3347" w:rsidP="00DC339E">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 cốt thép</w:t>
            </w:r>
          </w:p>
        </w:tc>
        <w:tc>
          <w:tcPr>
            <w:tcW w:w="0" w:type="auto"/>
            <w:shd w:val="clear" w:color="auto" w:fill="auto"/>
            <w:vAlign w:val="center"/>
          </w:tcPr>
          <w:p w:rsidR="003A3347" w:rsidRPr="00B91ADB" w:rsidRDefault="003A3347"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3A3347" w:rsidRPr="000D75C2" w:rsidTr="00DC339E">
        <w:trPr>
          <w:jc w:val="center"/>
        </w:trPr>
        <w:tc>
          <w:tcPr>
            <w:tcW w:w="0" w:type="auto"/>
            <w:shd w:val="clear" w:color="auto" w:fill="auto"/>
          </w:tcPr>
          <w:p w:rsidR="003A3347" w:rsidRPr="00B91ADB" w:rsidRDefault="003A3347" w:rsidP="00DC339E">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w:t>
            </w:r>
          </w:p>
        </w:tc>
        <w:tc>
          <w:tcPr>
            <w:tcW w:w="0" w:type="auto"/>
            <w:shd w:val="clear" w:color="auto" w:fill="auto"/>
            <w:vAlign w:val="center"/>
          </w:tcPr>
          <w:p w:rsidR="003A3347" w:rsidRPr="00B91ADB" w:rsidRDefault="003A3347"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3A3347" w:rsidRPr="000D75C2" w:rsidTr="00DC339E">
        <w:trPr>
          <w:jc w:val="center"/>
        </w:trPr>
        <w:tc>
          <w:tcPr>
            <w:tcW w:w="0" w:type="auto"/>
            <w:shd w:val="clear" w:color="auto" w:fill="auto"/>
            <w:vAlign w:val="center"/>
          </w:tcPr>
          <w:p w:rsidR="003A3347" w:rsidRPr="00B91ADB" w:rsidRDefault="003A3347" w:rsidP="00DC339E">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Đá xây</w:t>
            </w:r>
          </w:p>
        </w:tc>
        <w:tc>
          <w:tcPr>
            <w:tcW w:w="0" w:type="auto"/>
            <w:shd w:val="clear" w:color="auto" w:fill="auto"/>
            <w:vAlign w:val="center"/>
          </w:tcPr>
          <w:p w:rsidR="003A3347" w:rsidRPr="00B91ADB" w:rsidRDefault="003A3347"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3A3347" w:rsidRPr="000D75C2" w:rsidTr="00DC339E">
        <w:trPr>
          <w:jc w:val="center"/>
        </w:trPr>
        <w:tc>
          <w:tcPr>
            <w:tcW w:w="0" w:type="auto"/>
            <w:shd w:val="clear" w:color="auto" w:fill="auto"/>
            <w:vAlign w:val="center"/>
          </w:tcPr>
          <w:p w:rsidR="003A3347" w:rsidRPr="00B91ADB" w:rsidRDefault="003A3347" w:rsidP="00DC339E">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Đá đổ</w:t>
            </w:r>
          </w:p>
        </w:tc>
        <w:tc>
          <w:tcPr>
            <w:tcW w:w="0" w:type="auto"/>
            <w:shd w:val="clear" w:color="auto" w:fill="auto"/>
            <w:vAlign w:val="center"/>
          </w:tcPr>
          <w:p w:rsidR="003A3347" w:rsidRPr="00B91ADB" w:rsidRDefault="003A3347"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3A3347" w:rsidRPr="000D75C2" w:rsidTr="00DC339E">
        <w:trPr>
          <w:jc w:val="center"/>
        </w:trPr>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 xml:space="preserve">Đất </w:t>
            </w:r>
          </w:p>
        </w:tc>
        <w:tc>
          <w:tcPr>
            <w:tcW w:w="0" w:type="auto"/>
            <w:shd w:val="clear" w:color="auto" w:fill="auto"/>
            <w:vAlign w:val="center"/>
          </w:tcPr>
          <w:p w:rsidR="003A3347" w:rsidRPr="00B91ADB" w:rsidRDefault="003A3347"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tcPr>
          <w:p w:rsidR="003A3347" w:rsidRPr="00B91ADB" w:rsidRDefault="003A3347"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3A3347" w:rsidRPr="000D75C2" w:rsidRDefault="003A3347" w:rsidP="00405AE7">
      <w:pPr>
        <w:spacing w:before="120" w:after="120"/>
        <w:rPr>
          <w:rFonts w:ascii="Times New Roman" w:hAnsi="Times New Roman"/>
          <w:sz w:val="26"/>
          <w:szCs w:val="26"/>
        </w:rPr>
      </w:pPr>
      <w:r w:rsidRPr="000D75C2">
        <w:rPr>
          <w:rFonts w:ascii="Times New Roman" w:hAnsi="Times New Roman"/>
          <w:i/>
          <w:sz w:val="26"/>
          <w:szCs w:val="26"/>
        </w:rPr>
        <w:t>Vật liệu của đập dâng</w:t>
      </w:r>
      <w:r w:rsidR="00E66AE4" w:rsidRPr="000D75C2">
        <w:rPr>
          <w:rFonts w:ascii="Times New Roman" w:hAnsi="Times New Roman"/>
          <w:i/>
          <w:sz w:val="26"/>
          <w:szCs w:val="26"/>
        </w:rPr>
        <w:t xml:space="preserve">: </w:t>
      </w:r>
      <w:r w:rsidRPr="000D75C2">
        <w:rPr>
          <w:rFonts w:ascii="Times New Roman" w:hAnsi="Times New Roman"/>
          <w:sz w:val="26"/>
          <w:szCs w:val="26"/>
        </w:rPr>
        <w:t xml:space="preserve">Các đập dâng </w:t>
      </w:r>
      <w:r w:rsidR="00DC339E" w:rsidRPr="000D75C2">
        <w:rPr>
          <w:rFonts w:ascii="Times New Roman" w:hAnsi="Times New Roman"/>
          <w:sz w:val="26"/>
          <w:szCs w:val="26"/>
        </w:rPr>
        <w:t xml:space="preserve">ở khu vực MNPB </w:t>
      </w:r>
      <w:r w:rsidRPr="000D75C2">
        <w:rPr>
          <w:rFonts w:ascii="Times New Roman" w:hAnsi="Times New Roman"/>
          <w:sz w:val="26"/>
          <w:szCs w:val="26"/>
        </w:rPr>
        <w:t xml:space="preserve">có thể được làm bằng bê tông hoặc đá. </w:t>
      </w:r>
      <w:r w:rsidR="00DC339E" w:rsidRPr="000D75C2">
        <w:rPr>
          <w:rFonts w:ascii="Times New Roman" w:hAnsi="Times New Roman"/>
          <w:sz w:val="26"/>
          <w:szCs w:val="26"/>
        </w:rPr>
        <w:t>Do đó</w:t>
      </w:r>
      <w:r w:rsidRPr="000D75C2">
        <w:rPr>
          <w:rFonts w:ascii="Times New Roman" w:hAnsi="Times New Roman"/>
          <w:sz w:val="26"/>
          <w:szCs w:val="26"/>
        </w:rPr>
        <w:t xml:space="preserve"> </w:t>
      </w:r>
      <w:r w:rsidR="00DC339E" w:rsidRPr="000D75C2">
        <w:rPr>
          <w:rFonts w:ascii="Times New Roman" w:hAnsi="Times New Roman"/>
          <w:sz w:val="26"/>
          <w:szCs w:val="26"/>
        </w:rPr>
        <w:t xml:space="preserve">vật liệu làm </w:t>
      </w:r>
      <w:r w:rsidRPr="000D75C2">
        <w:rPr>
          <w:rFonts w:ascii="Times New Roman" w:hAnsi="Times New Roman"/>
          <w:sz w:val="26"/>
          <w:szCs w:val="26"/>
        </w:rPr>
        <w:t>đập</w:t>
      </w:r>
      <w:r w:rsidR="00DC339E" w:rsidRPr="000D75C2">
        <w:rPr>
          <w:rFonts w:ascii="Times New Roman" w:hAnsi="Times New Roman"/>
          <w:sz w:val="26"/>
          <w:szCs w:val="26"/>
        </w:rPr>
        <w:t xml:space="preserve"> dâng</w:t>
      </w:r>
      <w:r w:rsidRPr="000D75C2">
        <w:rPr>
          <w:rFonts w:ascii="Times New Roman" w:hAnsi="Times New Roman"/>
          <w:sz w:val="26"/>
          <w:szCs w:val="26"/>
        </w:rPr>
        <w:t xml:space="preserve"> sẽ </w:t>
      </w:r>
      <w:r w:rsidR="00DC339E" w:rsidRPr="000D75C2">
        <w:rPr>
          <w:rFonts w:ascii="Times New Roman" w:hAnsi="Times New Roman"/>
          <w:sz w:val="26"/>
          <w:szCs w:val="26"/>
        </w:rPr>
        <w:t>được phân loại và gán chỉ số</w:t>
      </w:r>
      <w:r w:rsidRPr="000D75C2">
        <w:rPr>
          <w:rFonts w:ascii="Times New Roman" w:hAnsi="Times New Roman"/>
          <w:sz w:val="26"/>
          <w:szCs w:val="26"/>
        </w:rPr>
        <w:t>.</w:t>
      </w:r>
    </w:p>
    <w:p w:rsidR="00E66AE4" w:rsidRPr="000D75C2" w:rsidRDefault="00DC339E" w:rsidP="00405AE7">
      <w:pPr>
        <w:spacing w:after="0"/>
        <w:jc w:val="center"/>
        <w:rPr>
          <w:rFonts w:ascii="Times New Roman" w:hAnsi="Times New Roman"/>
          <w:b/>
          <w:sz w:val="26"/>
          <w:szCs w:val="26"/>
        </w:rPr>
      </w:pPr>
      <w:bookmarkStart w:id="330" w:name="_Toc424141732"/>
      <w:r w:rsidRPr="000D75C2">
        <w:rPr>
          <w:rFonts w:ascii="Times New Roman" w:hAnsi="Times New Roman"/>
          <w:b/>
          <w:sz w:val="26"/>
          <w:szCs w:val="26"/>
        </w:rPr>
        <w:t xml:space="preserve">Bảng </w:t>
      </w:r>
      <w:r w:rsidR="00081EF6" w:rsidRPr="000D75C2">
        <w:rPr>
          <w:rFonts w:ascii="Times New Roman" w:hAnsi="Times New Roman"/>
          <w:b/>
          <w:sz w:val="26"/>
          <w:szCs w:val="26"/>
        </w:rPr>
        <w:t>4:</w:t>
      </w:r>
      <w:r w:rsidR="00E66AE4" w:rsidRPr="000D75C2">
        <w:rPr>
          <w:rFonts w:ascii="Times New Roman" w:hAnsi="Times New Roman"/>
          <w:b/>
          <w:sz w:val="26"/>
          <w:szCs w:val="26"/>
        </w:rPr>
        <w:t xml:space="preserve"> </w:t>
      </w:r>
      <w:bookmarkEnd w:id="330"/>
      <w:r w:rsidRPr="000D75C2">
        <w:rPr>
          <w:rStyle w:val="hps"/>
          <w:rFonts w:ascii="Times New Roman" w:hAnsi="Times New Roman"/>
          <w:sz w:val="26"/>
          <w:szCs w:val="26"/>
          <w:lang w:val="vi-VN"/>
        </w:rPr>
        <w:t>Giá trị chỉ số về các loại vật liệu của đập</w:t>
      </w:r>
      <w:r w:rsidRPr="000D75C2">
        <w:rPr>
          <w:rStyle w:val="hps"/>
          <w:rFonts w:ascii="Times New Roman" w:hAnsi="Times New Roman"/>
          <w:sz w:val="26"/>
          <w:szCs w:val="26"/>
          <w:lang w:val="pt-BR"/>
        </w:rPr>
        <w:t xml:space="preserve"> dâng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79"/>
        <w:gridCol w:w="1567"/>
      </w:tblGrid>
      <w:tr w:rsidR="00DC339E" w:rsidRPr="000D75C2" w:rsidTr="00B97534">
        <w:trPr>
          <w:jc w:val="center"/>
        </w:trPr>
        <w:tc>
          <w:tcPr>
            <w:tcW w:w="0" w:type="auto"/>
            <w:shd w:val="clear" w:color="auto" w:fill="BFBFBF"/>
            <w:vAlign w:val="center"/>
          </w:tcPr>
          <w:p w:rsidR="00DC339E" w:rsidRPr="000D75C2" w:rsidRDefault="00DC339E"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Loại vật liệu</w:t>
            </w:r>
          </w:p>
        </w:tc>
        <w:tc>
          <w:tcPr>
            <w:tcW w:w="0" w:type="auto"/>
            <w:shd w:val="clear" w:color="auto" w:fill="BFBFBF"/>
            <w:vAlign w:val="center"/>
          </w:tcPr>
          <w:p w:rsidR="00DC339E" w:rsidRPr="000D75C2" w:rsidRDefault="00DC339E"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vAlign w:val="center"/>
          </w:tcPr>
          <w:p w:rsidR="00DC339E" w:rsidRPr="000D75C2" w:rsidRDefault="00DC339E" w:rsidP="00DC339E">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DC339E" w:rsidRPr="000D75C2" w:rsidTr="00DC339E">
        <w:trPr>
          <w:jc w:val="center"/>
        </w:trPr>
        <w:tc>
          <w:tcPr>
            <w:tcW w:w="0" w:type="auto"/>
            <w:shd w:val="clear" w:color="auto" w:fill="auto"/>
          </w:tcPr>
          <w:p w:rsidR="00DC339E" w:rsidRPr="000D75C2" w:rsidRDefault="00DC339E" w:rsidP="00DC339E">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 cốt thép</w:t>
            </w:r>
          </w:p>
        </w:tc>
        <w:tc>
          <w:tcPr>
            <w:tcW w:w="0" w:type="auto"/>
            <w:shd w:val="clear" w:color="auto" w:fill="auto"/>
            <w:vAlign w:val="center"/>
          </w:tcPr>
          <w:p w:rsidR="00DC339E" w:rsidRPr="00B91ADB" w:rsidRDefault="00DC339E"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DC339E" w:rsidRPr="000D75C2" w:rsidTr="00DC339E">
        <w:trPr>
          <w:jc w:val="center"/>
        </w:trPr>
        <w:tc>
          <w:tcPr>
            <w:tcW w:w="0" w:type="auto"/>
            <w:shd w:val="clear" w:color="auto" w:fill="auto"/>
          </w:tcPr>
          <w:p w:rsidR="00DC339E" w:rsidRPr="00B91ADB" w:rsidRDefault="00DC339E" w:rsidP="00DC339E">
            <w:pPr>
              <w:tabs>
                <w:tab w:val="num" w:pos="720"/>
              </w:tabs>
              <w:spacing w:before="120" w:after="120"/>
              <w:jc w:val="center"/>
              <w:rPr>
                <w:rFonts w:ascii="Times New Roman" w:hAnsi="Times New Roman"/>
                <w:sz w:val="26"/>
                <w:szCs w:val="26"/>
              </w:rPr>
            </w:pPr>
            <w:r w:rsidRPr="000D75C2">
              <w:rPr>
                <w:rFonts w:ascii="Times New Roman" w:eastAsia="Arial" w:hAnsi="Times New Roman"/>
                <w:sz w:val="26"/>
                <w:szCs w:val="26"/>
              </w:rPr>
              <w:t>Bê tông</w:t>
            </w:r>
          </w:p>
        </w:tc>
        <w:tc>
          <w:tcPr>
            <w:tcW w:w="0" w:type="auto"/>
            <w:shd w:val="clear" w:color="auto" w:fill="auto"/>
            <w:vAlign w:val="center"/>
          </w:tcPr>
          <w:p w:rsidR="00DC339E" w:rsidRPr="00B91ADB" w:rsidRDefault="00DC339E"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DC339E" w:rsidRPr="000D75C2" w:rsidTr="00DC339E">
        <w:trPr>
          <w:jc w:val="center"/>
        </w:trPr>
        <w:tc>
          <w:tcPr>
            <w:tcW w:w="0" w:type="auto"/>
            <w:shd w:val="clear" w:color="auto" w:fill="auto"/>
            <w:vAlign w:val="center"/>
          </w:tcPr>
          <w:p w:rsidR="00DC339E" w:rsidRPr="00B91ADB" w:rsidRDefault="00DC339E" w:rsidP="00DC339E">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Đá xây</w:t>
            </w:r>
          </w:p>
        </w:tc>
        <w:tc>
          <w:tcPr>
            <w:tcW w:w="0" w:type="auto"/>
            <w:shd w:val="clear" w:color="auto" w:fill="auto"/>
            <w:vAlign w:val="center"/>
          </w:tcPr>
          <w:p w:rsidR="00DC339E" w:rsidRPr="00B91ADB" w:rsidRDefault="00DC339E"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DC339E" w:rsidRPr="000D75C2" w:rsidTr="00DC339E">
        <w:trPr>
          <w:jc w:val="center"/>
        </w:trPr>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Gạch xây</w:t>
            </w:r>
          </w:p>
        </w:tc>
        <w:tc>
          <w:tcPr>
            <w:tcW w:w="0" w:type="auto"/>
            <w:shd w:val="clear" w:color="auto" w:fill="auto"/>
            <w:vAlign w:val="center"/>
          </w:tcPr>
          <w:p w:rsidR="00DC339E" w:rsidRPr="00B91ADB" w:rsidRDefault="00DC339E"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DC339E" w:rsidRPr="000D75C2" w:rsidTr="00DC339E">
        <w:trPr>
          <w:jc w:val="center"/>
        </w:trPr>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lang w:val="pt-BR"/>
              </w:rPr>
              <w:t>Đá đổ</w:t>
            </w:r>
          </w:p>
        </w:tc>
        <w:tc>
          <w:tcPr>
            <w:tcW w:w="0" w:type="auto"/>
            <w:shd w:val="clear" w:color="auto" w:fill="auto"/>
            <w:vAlign w:val="center"/>
          </w:tcPr>
          <w:p w:rsidR="00DC339E" w:rsidRPr="00B91ADB" w:rsidRDefault="00DC339E" w:rsidP="00DC339E">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tcPr>
          <w:p w:rsidR="00DC339E" w:rsidRPr="00B91ADB" w:rsidRDefault="00DC339E"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DC339E" w:rsidRPr="000D75C2" w:rsidRDefault="00DC339E" w:rsidP="00405AE7">
      <w:pPr>
        <w:spacing w:before="120" w:after="120"/>
        <w:rPr>
          <w:rFonts w:ascii="Times New Roman" w:hAnsi="Times New Roman"/>
          <w:sz w:val="26"/>
          <w:szCs w:val="26"/>
        </w:rPr>
      </w:pPr>
      <w:r w:rsidRPr="000D75C2">
        <w:rPr>
          <w:rFonts w:ascii="Times New Roman" w:hAnsi="Times New Roman"/>
          <w:i/>
          <w:sz w:val="26"/>
          <w:szCs w:val="26"/>
        </w:rPr>
        <w:t>Vật liệu của kênh</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r w:rsidRPr="000D75C2">
        <w:rPr>
          <w:rFonts w:ascii="Times New Roman" w:hAnsi="Times New Roman"/>
          <w:sz w:val="26"/>
          <w:szCs w:val="26"/>
        </w:rPr>
        <w:t xml:space="preserve">Kênh có thể được làm bằng bê tông, gạch, đá hoặc đất. Do đó, các kênh </w:t>
      </w:r>
      <w:r w:rsidR="00CD251A" w:rsidRPr="000D75C2">
        <w:rPr>
          <w:rFonts w:ascii="Times New Roman" w:hAnsi="Times New Roman"/>
          <w:sz w:val="26"/>
          <w:szCs w:val="26"/>
        </w:rPr>
        <w:t>sẽ được phân loại và gán chỉ số</w:t>
      </w:r>
      <w:r w:rsidRPr="000D75C2">
        <w:rPr>
          <w:rFonts w:ascii="Times New Roman" w:hAnsi="Times New Roman"/>
          <w:sz w:val="26"/>
          <w:szCs w:val="26"/>
        </w:rPr>
        <w:t xml:space="preserve">, như trong Bảng </w:t>
      </w:r>
      <w:r w:rsidR="005D4425" w:rsidRPr="000D75C2">
        <w:rPr>
          <w:rFonts w:ascii="Times New Roman" w:hAnsi="Times New Roman"/>
          <w:sz w:val="26"/>
          <w:szCs w:val="26"/>
        </w:rPr>
        <w:t>5</w:t>
      </w:r>
      <w:r w:rsidRPr="000D75C2">
        <w:rPr>
          <w:rFonts w:ascii="Times New Roman" w:hAnsi="Times New Roman"/>
          <w:sz w:val="26"/>
          <w:szCs w:val="26"/>
        </w:rPr>
        <w:t>.</w:t>
      </w:r>
    </w:p>
    <w:p w:rsidR="00E66AE4" w:rsidRPr="000D75C2" w:rsidRDefault="00DC339E" w:rsidP="00405AE7">
      <w:pPr>
        <w:spacing w:after="0"/>
        <w:jc w:val="center"/>
        <w:rPr>
          <w:rFonts w:ascii="Times New Roman" w:hAnsi="Times New Roman"/>
          <w:b/>
          <w:sz w:val="26"/>
          <w:szCs w:val="26"/>
        </w:rPr>
      </w:pPr>
      <w:bookmarkStart w:id="331" w:name="_Toc424141733"/>
      <w:r w:rsidRPr="000D75C2">
        <w:rPr>
          <w:rFonts w:ascii="Times New Roman" w:hAnsi="Times New Roman"/>
          <w:b/>
          <w:sz w:val="26"/>
          <w:szCs w:val="26"/>
        </w:rPr>
        <w:t xml:space="preserve">Bảng </w:t>
      </w:r>
      <w:r w:rsidR="00081EF6" w:rsidRPr="000D75C2">
        <w:rPr>
          <w:rFonts w:ascii="Times New Roman" w:hAnsi="Times New Roman"/>
          <w:b/>
          <w:sz w:val="26"/>
          <w:szCs w:val="26"/>
        </w:rPr>
        <w:t>5:</w:t>
      </w:r>
      <w:r w:rsidR="00E66AE4" w:rsidRPr="000D75C2">
        <w:rPr>
          <w:rFonts w:ascii="Times New Roman" w:hAnsi="Times New Roman"/>
          <w:b/>
          <w:sz w:val="26"/>
          <w:szCs w:val="26"/>
        </w:rPr>
        <w:t xml:space="preserve"> </w:t>
      </w:r>
      <w:bookmarkEnd w:id="331"/>
      <w:r w:rsidRPr="000D75C2">
        <w:rPr>
          <w:rStyle w:val="hps"/>
          <w:rFonts w:ascii="Times New Roman" w:hAnsi="Times New Roman"/>
          <w:sz w:val="26"/>
          <w:szCs w:val="26"/>
          <w:lang w:val="vi-VN"/>
        </w:rPr>
        <w:t xml:space="preserve">Giá trị chỉ số cho loại vật liệu </w:t>
      </w:r>
      <w:r w:rsidRPr="000D75C2">
        <w:rPr>
          <w:rStyle w:val="hps"/>
          <w:rFonts w:ascii="Times New Roman" w:hAnsi="Times New Roman"/>
          <w:sz w:val="26"/>
          <w:szCs w:val="26"/>
          <w:lang w:val="pt-BR"/>
        </w:rPr>
        <w:t>của kênh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379"/>
        <w:gridCol w:w="1567"/>
      </w:tblGrid>
      <w:tr w:rsidR="00CD251A" w:rsidRPr="000D75C2" w:rsidTr="00B97534">
        <w:trPr>
          <w:jc w:val="center"/>
        </w:trPr>
        <w:tc>
          <w:tcPr>
            <w:tcW w:w="0" w:type="auto"/>
            <w:shd w:val="clear" w:color="auto" w:fill="BFBFBF"/>
            <w:vAlign w:val="center"/>
          </w:tcPr>
          <w:p w:rsidR="00CD251A" w:rsidRPr="000D75C2" w:rsidRDefault="00CD251A" w:rsidP="004C17AA">
            <w:pPr>
              <w:spacing w:after="0"/>
              <w:jc w:val="center"/>
              <w:rPr>
                <w:rFonts w:ascii="Times New Roman" w:hAnsi="Times New Roman"/>
                <w:sz w:val="26"/>
                <w:szCs w:val="26"/>
                <w:lang w:val="pt-BR"/>
              </w:rPr>
            </w:pPr>
            <w:r w:rsidRPr="000D75C2">
              <w:rPr>
                <w:rFonts w:ascii="Times New Roman" w:hAnsi="Times New Roman"/>
                <w:sz w:val="26"/>
                <w:szCs w:val="26"/>
                <w:lang w:val="pt-BR"/>
              </w:rPr>
              <w:t>Loại vật liệu</w:t>
            </w:r>
          </w:p>
        </w:tc>
        <w:tc>
          <w:tcPr>
            <w:tcW w:w="0" w:type="auto"/>
            <w:shd w:val="clear" w:color="auto" w:fill="BFBFBF"/>
            <w:vAlign w:val="center"/>
          </w:tcPr>
          <w:p w:rsidR="00CD251A" w:rsidRPr="000D75C2" w:rsidRDefault="00CD251A" w:rsidP="004C17AA">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vAlign w:val="center"/>
          </w:tcPr>
          <w:p w:rsidR="00CD251A" w:rsidRPr="000D75C2" w:rsidRDefault="00CD251A" w:rsidP="004C17AA">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CD251A" w:rsidRPr="000D75C2" w:rsidTr="004C17AA">
        <w:trPr>
          <w:jc w:val="center"/>
        </w:trPr>
        <w:tc>
          <w:tcPr>
            <w:tcW w:w="0" w:type="auto"/>
            <w:shd w:val="clear" w:color="auto" w:fill="auto"/>
            <w:vAlign w:val="center"/>
          </w:tcPr>
          <w:p w:rsidR="00CD251A" w:rsidRPr="000D75C2" w:rsidRDefault="00CD251A" w:rsidP="004C17AA">
            <w:pPr>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Bê tông mác cao</w:t>
            </w:r>
          </w:p>
        </w:tc>
        <w:tc>
          <w:tcPr>
            <w:tcW w:w="0" w:type="auto"/>
            <w:shd w:val="clear" w:color="auto" w:fill="auto"/>
            <w:vAlign w:val="center"/>
          </w:tcPr>
          <w:p w:rsidR="00CD251A" w:rsidRPr="00B91ADB" w:rsidRDefault="00CD251A"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tcPr>
          <w:p w:rsidR="00CD251A" w:rsidRPr="00B91ADB" w:rsidRDefault="00CD251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CD251A" w:rsidRPr="000D75C2" w:rsidTr="004C17AA">
        <w:trPr>
          <w:jc w:val="center"/>
        </w:trPr>
        <w:tc>
          <w:tcPr>
            <w:tcW w:w="0" w:type="auto"/>
            <w:shd w:val="clear" w:color="auto" w:fill="auto"/>
            <w:vAlign w:val="center"/>
          </w:tcPr>
          <w:p w:rsidR="00CD251A" w:rsidRPr="00B91ADB" w:rsidRDefault="00CD251A" w:rsidP="004C17AA">
            <w:pPr>
              <w:tabs>
                <w:tab w:val="left" w:pos="720"/>
              </w:tabs>
              <w:spacing w:before="120" w:after="120" w:line="240" w:lineRule="auto"/>
              <w:jc w:val="center"/>
              <w:rPr>
                <w:rFonts w:ascii="Times New Roman" w:hAnsi="Times New Roman"/>
                <w:sz w:val="26"/>
                <w:szCs w:val="26"/>
                <w:lang w:val="pt-BR"/>
              </w:rPr>
            </w:pPr>
            <w:r w:rsidRPr="000D75C2">
              <w:rPr>
                <w:rFonts w:ascii="Times New Roman" w:hAnsi="Times New Roman"/>
                <w:sz w:val="26"/>
                <w:szCs w:val="26"/>
                <w:lang w:val="pt-BR"/>
              </w:rPr>
              <w:t>Bê tông</w:t>
            </w:r>
          </w:p>
        </w:tc>
        <w:tc>
          <w:tcPr>
            <w:tcW w:w="0" w:type="auto"/>
            <w:shd w:val="clear" w:color="auto" w:fill="auto"/>
            <w:vAlign w:val="center"/>
          </w:tcPr>
          <w:p w:rsidR="00CD251A" w:rsidRPr="00B91ADB" w:rsidRDefault="00CD251A"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tcPr>
          <w:p w:rsidR="00CD251A" w:rsidRPr="00B91ADB" w:rsidRDefault="00CD251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CD251A" w:rsidRPr="000D75C2" w:rsidTr="004C17AA">
        <w:trPr>
          <w:jc w:val="center"/>
        </w:trPr>
        <w:tc>
          <w:tcPr>
            <w:tcW w:w="0" w:type="auto"/>
            <w:shd w:val="clear" w:color="auto" w:fill="auto"/>
            <w:vAlign w:val="center"/>
          </w:tcPr>
          <w:p w:rsidR="00CD251A" w:rsidRPr="00B91ADB" w:rsidRDefault="00CD251A" w:rsidP="004C17AA">
            <w:pPr>
              <w:tabs>
                <w:tab w:val="left" w:pos="720"/>
              </w:tabs>
              <w:spacing w:after="0" w:line="288" w:lineRule="auto"/>
              <w:jc w:val="center"/>
              <w:rPr>
                <w:rFonts w:ascii="Times New Roman" w:hAnsi="Times New Roman"/>
                <w:sz w:val="26"/>
                <w:szCs w:val="26"/>
              </w:rPr>
            </w:pPr>
            <w:r w:rsidRPr="000D75C2">
              <w:rPr>
                <w:rFonts w:ascii="Times New Roman" w:hAnsi="Times New Roman"/>
                <w:sz w:val="26"/>
                <w:szCs w:val="26"/>
              </w:rPr>
              <w:t>Gạch xây</w:t>
            </w:r>
          </w:p>
        </w:tc>
        <w:tc>
          <w:tcPr>
            <w:tcW w:w="0" w:type="auto"/>
            <w:shd w:val="clear" w:color="auto" w:fill="auto"/>
            <w:vAlign w:val="center"/>
          </w:tcPr>
          <w:p w:rsidR="00CD251A" w:rsidRPr="00B91ADB" w:rsidRDefault="00CD251A"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tcPr>
          <w:p w:rsidR="00CD251A" w:rsidRPr="00B91ADB" w:rsidRDefault="00CD251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CD251A" w:rsidRPr="000D75C2" w:rsidTr="004C17AA">
        <w:trPr>
          <w:jc w:val="center"/>
        </w:trPr>
        <w:tc>
          <w:tcPr>
            <w:tcW w:w="0" w:type="auto"/>
            <w:shd w:val="clear" w:color="auto" w:fill="auto"/>
            <w:vAlign w:val="center"/>
          </w:tcPr>
          <w:p w:rsidR="00CD251A" w:rsidRPr="00B91ADB" w:rsidRDefault="00CD251A" w:rsidP="004C17AA">
            <w:pPr>
              <w:tabs>
                <w:tab w:val="left" w:pos="720"/>
              </w:tabs>
              <w:spacing w:after="0" w:line="288" w:lineRule="auto"/>
              <w:jc w:val="center"/>
              <w:rPr>
                <w:rFonts w:ascii="Times New Roman" w:hAnsi="Times New Roman"/>
                <w:sz w:val="26"/>
                <w:szCs w:val="26"/>
              </w:rPr>
            </w:pPr>
            <w:r w:rsidRPr="000D75C2">
              <w:rPr>
                <w:rFonts w:ascii="Times New Roman" w:hAnsi="Times New Roman"/>
                <w:sz w:val="26"/>
                <w:szCs w:val="26"/>
              </w:rPr>
              <w:t>Đá xây</w:t>
            </w:r>
          </w:p>
        </w:tc>
        <w:tc>
          <w:tcPr>
            <w:tcW w:w="0" w:type="auto"/>
            <w:shd w:val="clear" w:color="auto" w:fill="auto"/>
            <w:vAlign w:val="center"/>
          </w:tcPr>
          <w:p w:rsidR="00CD251A" w:rsidRPr="00B91ADB" w:rsidRDefault="00CD251A"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tcPr>
          <w:p w:rsidR="00CD251A" w:rsidRPr="00B91ADB" w:rsidRDefault="00CD251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CD251A" w:rsidRPr="000D75C2" w:rsidTr="004C17AA">
        <w:trPr>
          <w:jc w:val="center"/>
        </w:trPr>
        <w:tc>
          <w:tcPr>
            <w:tcW w:w="0" w:type="auto"/>
            <w:shd w:val="clear" w:color="auto" w:fill="auto"/>
            <w:vAlign w:val="center"/>
          </w:tcPr>
          <w:p w:rsidR="00CD251A" w:rsidRPr="00B91ADB" w:rsidRDefault="00CD251A" w:rsidP="004C17AA">
            <w:pPr>
              <w:tabs>
                <w:tab w:val="left" w:pos="720"/>
              </w:tabs>
              <w:spacing w:after="0" w:line="288" w:lineRule="auto"/>
              <w:jc w:val="center"/>
              <w:rPr>
                <w:rFonts w:ascii="Times New Roman" w:hAnsi="Times New Roman"/>
                <w:sz w:val="26"/>
                <w:szCs w:val="26"/>
              </w:rPr>
            </w:pPr>
            <w:r w:rsidRPr="000D75C2">
              <w:rPr>
                <w:rFonts w:ascii="Times New Roman" w:hAnsi="Times New Roman"/>
                <w:sz w:val="26"/>
                <w:szCs w:val="26"/>
              </w:rPr>
              <w:t>Đất</w:t>
            </w:r>
          </w:p>
        </w:tc>
        <w:tc>
          <w:tcPr>
            <w:tcW w:w="0" w:type="auto"/>
            <w:shd w:val="clear" w:color="auto" w:fill="auto"/>
            <w:vAlign w:val="center"/>
          </w:tcPr>
          <w:p w:rsidR="00CD251A" w:rsidRPr="00B91ADB" w:rsidRDefault="00CD251A"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tcPr>
          <w:p w:rsidR="00CD251A" w:rsidRPr="00B91ADB" w:rsidRDefault="00CD251A"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081EF6" w:rsidRPr="000D75C2" w:rsidRDefault="00081EF6" w:rsidP="00405AE7">
      <w:pPr>
        <w:spacing w:before="120" w:after="120"/>
        <w:rPr>
          <w:rFonts w:ascii="Times New Roman" w:hAnsi="Times New Roman"/>
          <w:i/>
          <w:sz w:val="26"/>
          <w:szCs w:val="26"/>
        </w:rPr>
      </w:pPr>
    </w:p>
    <w:p w:rsidR="00CD251A" w:rsidRPr="000D75C2" w:rsidRDefault="00CD251A" w:rsidP="00405AE7">
      <w:pPr>
        <w:spacing w:before="120" w:after="120"/>
        <w:rPr>
          <w:rFonts w:ascii="Times New Roman" w:hAnsi="Times New Roman"/>
          <w:sz w:val="26"/>
          <w:szCs w:val="26"/>
        </w:rPr>
      </w:pPr>
      <w:r w:rsidRPr="000D75C2">
        <w:rPr>
          <w:rFonts w:ascii="Times New Roman" w:hAnsi="Times New Roman"/>
          <w:i/>
          <w:sz w:val="26"/>
          <w:szCs w:val="26"/>
        </w:rPr>
        <w:lastRenderedPageBreak/>
        <w:t>Số lần đập tràn bị hư hại</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bookmarkStart w:id="332" w:name="_Toc424141734"/>
      <w:r w:rsidRPr="000D75C2">
        <w:rPr>
          <w:rFonts w:ascii="Times New Roman" w:hAnsi="Times New Roman"/>
          <w:sz w:val="26"/>
          <w:szCs w:val="26"/>
        </w:rPr>
        <w:t xml:space="preserve">Trên thực tế, rất khó để </w:t>
      </w:r>
      <w:r w:rsidR="00314483" w:rsidRPr="000D75C2">
        <w:rPr>
          <w:rFonts w:ascii="Times New Roman" w:hAnsi="Times New Roman"/>
          <w:sz w:val="26"/>
          <w:szCs w:val="26"/>
        </w:rPr>
        <w:t>trả lời</w:t>
      </w:r>
      <w:r w:rsidRPr="000D75C2">
        <w:rPr>
          <w:rFonts w:ascii="Times New Roman" w:hAnsi="Times New Roman"/>
          <w:sz w:val="26"/>
          <w:szCs w:val="26"/>
        </w:rPr>
        <w:t xml:space="preserve"> chính xác số lần đập tràn bị hư hại. Để đơn giản hóa hơn, </w:t>
      </w:r>
      <w:r w:rsidR="00C06D19" w:rsidRPr="000D75C2">
        <w:rPr>
          <w:rFonts w:ascii="Times New Roman" w:hAnsi="Times New Roman"/>
          <w:sz w:val="26"/>
          <w:szCs w:val="26"/>
        </w:rPr>
        <w:t>thông tin này có thể được hỏi theo tần suất như sau: Đã b</w:t>
      </w:r>
      <w:r w:rsidRPr="000D75C2">
        <w:rPr>
          <w:rFonts w:ascii="Times New Roman" w:hAnsi="Times New Roman"/>
          <w:sz w:val="26"/>
          <w:szCs w:val="26"/>
        </w:rPr>
        <w:t>ao nhiêu lần đậ</w:t>
      </w:r>
      <w:r w:rsidR="00C06D19" w:rsidRPr="000D75C2">
        <w:rPr>
          <w:rFonts w:ascii="Times New Roman" w:hAnsi="Times New Roman"/>
          <w:sz w:val="26"/>
          <w:szCs w:val="26"/>
        </w:rPr>
        <w:t>p tràn ở</w:t>
      </w:r>
      <w:r w:rsidRPr="000D75C2">
        <w:rPr>
          <w:rFonts w:ascii="Times New Roman" w:hAnsi="Times New Roman"/>
          <w:sz w:val="26"/>
          <w:szCs w:val="26"/>
        </w:rPr>
        <w:t xml:space="preserve"> các hồ chứa không hoạt động trong 5 năm qua?</w:t>
      </w:r>
    </w:p>
    <w:p w:rsidR="00E66AE4" w:rsidRPr="000D75C2" w:rsidRDefault="00DC339E" w:rsidP="00405AE7">
      <w:pPr>
        <w:spacing w:after="0"/>
        <w:jc w:val="center"/>
        <w:rPr>
          <w:rFonts w:ascii="Times New Roman" w:hAnsi="Times New Roman"/>
          <w:b/>
          <w:sz w:val="26"/>
          <w:szCs w:val="26"/>
        </w:rPr>
      </w:pPr>
      <w:r w:rsidRPr="000D75C2">
        <w:rPr>
          <w:rFonts w:ascii="Times New Roman" w:hAnsi="Times New Roman"/>
          <w:b/>
          <w:sz w:val="26"/>
          <w:szCs w:val="26"/>
        </w:rPr>
        <w:t xml:space="preserve">Bảng </w:t>
      </w:r>
      <w:r w:rsidR="00081EF6" w:rsidRPr="000D75C2">
        <w:rPr>
          <w:rFonts w:ascii="Times New Roman" w:hAnsi="Times New Roman"/>
          <w:b/>
          <w:sz w:val="26"/>
          <w:szCs w:val="26"/>
        </w:rPr>
        <w:t xml:space="preserve">6: </w:t>
      </w:r>
      <w:r w:rsidR="00E66AE4" w:rsidRPr="000D75C2">
        <w:rPr>
          <w:rFonts w:ascii="Times New Roman" w:hAnsi="Times New Roman"/>
          <w:b/>
          <w:sz w:val="26"/>
          <w:szCs w:val="26"/>
        </w:rPr>
        <w:t xml:space="preserve"> </w:t>
      </w:r>
      <w:r w:rsidR="00314483" w:rsidRPr="000D75C2">
        <w:rPr>
          <w:rStyle w:val="hps"/>
          <w:rFonts w:ascii="Times New Roman" w:hAnsi="Times New Roman"/>
          <w:sz w:val="26"/>
          <w:szCs w:val="26"/>
          <w:lang w:val="vi-VN"/>
        </w:rPr>
        <w:t xml:space="preserve">Giá trị chỉ số cho </w:t>
      </w:r>
      <w:r w:rsidR="00314483" w:rsidRPr="000D75C2">
        <w:rPr>
          <w:rStyle w:val="hps"/>
          <w:rFonts w:ascii="Times New Roman" w:hAnsi="Times New Roman"/>
          <w:sz w:val="26"/>
          <w:szCs w:val="26"/>
        </w:rPr>
        <w:t>tần suất</w:t>
      </w:r>
      <w:r w:rsidR="00E66AE4" w:rsidRPr="000D75C2">
        <w:rPr>
          <w:rFonts w:ascii="Times New Roman" w:hAnsi="Times New Roman"/>
          <w:sz w:val="26"/>
          <w:szCs w:val="26"/>
        </w:rPr>
        <w:t xml:space="preserve"> </w:t>
      </w:r>
      <w:r w:rsidR="00314483" w:rsidRPr="000D75C2">
        <w:rPr>
          <w:rFonts w:ascii="Times New Roman" w:hAnsi="Times New Roman"/>
          <w:sz w:val="26"/>
          <w:szCs w:val="26"/>
        </w:rPr>
        <w:t xml:space="preserve">đập tràn bị hư hại </w:t>
      </w:r>
      <w:bookmarkEnd w:id="3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946"/>
        <w:gridCol w:w="1379"/>
        <w:gridCol w:w="1567"/>
      </w:tblGrid>
      <w:tr w:rsidR="009C7E58" w:rsidRPr="000D75C2" w:rsidTr="00E66AE4">
        <w:trPr>
          <w:jc w:val="center"/>
        </w:trPr>
        <w:tc>
          <w:tcPr>
            <w:tcW w:w="0" w:type="auto"/>
            <w:shd w:val="clear" w:color="auto" w:fill="BFBFBF"/>
          </w:tcPr>
          <w:p w:rsidR="00E66AE4" w:rsidRPr="000D75C2" w:rsidRDefault="0031448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Tần suất</w:t>
            </w:r>
          </w:p>
        </w:tc>
        <w:tc>
          <w:tcPr>
            <w:tcW w:w="0" w:type="auto"/>
            <w:shd w:val="clear" w:color="auto" w:fill="BFBFBF"/>
          </w:tcPr>
          <w:p w:rsidR="00E66AE4" w:rsidRPr="000D75C2" w:rsidRDefault="0031448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Cụ thể</w:t>
            </w:r>
          </w:p>
        </w:tc>
        <w:tc>
          <w:tcPr>
            <w:tcW w:w="0" w:type="auto"/>
            <w:shd w:val="clear" w:color="auto" w:fill="BFBFBF"/>
          </w:tcPr>
          <w:p w:rsidR="00E66AE4" w:rsidRPr="000D75C2" w:rsidRDefault="0031448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tcPr>
          <w:p w:rsidR="00E66AE4" w:rsidRPr="000D75C2" w:rsidRDefault="0031448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314483" w:rsidRPr="000D75C2" w:rsidTr="004C17AA">
        <w:trPr>
          <w:jc w:val="center"/>
        </w:trPr>
        <w:tc>
          <w:tcPr>
            <w:tcW w:w="0" w:type="auto"/>
            <w:shd w:val="clear" w:color="auto" w:fill="auto"/>
          </w:tcPr>
          <w:p w:rsidR="00314483" w:rsidRPr="000D75C2" w:rsidRDefault="00314483" w:rsidP="00405AE7">
            <w:pPr>
              <w:spacing w:after="0"/>
              <w:jc w:val="center"/>
              <w:rPr>
                <w:rFonts w:ascii="Times New Roman" w:hAnsi="Times New Roman"/>
                <w:sz w:val="26"/>
                <w:szCs w:val="26"/>
                <w:lang w:val="pt-BR"/>
              </w:rPr>
            </w:pPr>
            <w:r w:rsidRPr="000D75C2">
              <w:rPr>
                <w:rFonts w:ascii="Times New Roman" w:hAnsi="Times New Roman"/>
                <w:sz w:val="26"/>
                <w:szCs w:val="26"/>
                <w:lang w:val="pt-BR"/>
              </w:rPr>
              <w:t>Chưa bao giờ</w:t>
            </w:r>
          </w:p>
        </w:tc>
        <w:tc>
          <w:tcPr>
            <w:tcW w:w="0" w:type="auto"/>
          </w:tcPr>
          <w:p w:rsidR="00314483" w:rsidRPr="00B91ADB" w:rsidRDefault="00314483" w:rsidP="00314483">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 lần</w:t>
            </w:r>
          </w:p>
        </w:tc>
        <w:tc>
          <w:tcPr>
            <w:tcW w:w="0" w:type="auto"/>
            <w:shd w:val="clear" w:color="auto" w:fill="auto"/>
            <w:vAlign w:val="center"/>
          </w:tcPr>
          <w:p w:rsidR="00314483" w:rsidRPr="00B91ADB" w:rsidRDefault="00314483"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0.1</w:t>
            </w:r>
          </w:p>
        </w:tc>
      </w:tr>
      <w:tr w:rsidR="00314483" w:rsidRPr="000D75C2" w:rsidTr="004C17AA">
        <w:trPr>
          <w:jc w:val="center"/>
        </w:trPr>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 xml:space="preserve">Hiếm </w:t>
            </w:r>
          </w:p>
        </w:tc>
        <w:tc>
          <w:tcPr>
            <w:tcW w:w="0" w:type="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1-2 lần</w:t>
            </w:r>
          </w:p>
        </w:tc>
        <w:tc>
          <w:tcPr>
            <w:tcW w:w="0" w:type="auto"/>
            <w:shd w:val="clear" w:color="auto" w:fill="auto"/>
            <w:vAlign w:val="center"/>
          </w:tcPr>
          <w:p w:rsidR="00314483" w:rsidRPr="00B91ADB" w:rsidRDefault="00314483"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0.3</w:t>
            </w:r>
          </w:p>
        </w:tc>
      </w:tr>
      <w:tr w:rsidR="00314483" w:rsidRPr="000D75C2" w:rsidTr="004C17AA">
        <w:trPr>
          <w:jc w:val="center"/>
        </w:trPr>
        <w:tc>
          <w:tcPr>
            <w:tcW w:w="0" w:type="auto"/>
            <w:shd w:val="clear" w:color="auto" w:fill="auto"/>
            <w:vAlign w:val="center"/>
          </w:tcPr>
          <w:p w:rsidR="00314483" w:rsidRPr="00B91ADB" w:rsidRDefault="00314483" w:rsidP="004C17AA">
            <w:pPr>
              <w:tabs>
                <w:tab w:val="left" w:pos="720"/>
              </w:tabs>
              <w:spacing w:after="120"/>
              <w:jc w:val="center"/>
              <w:rPr>
                <w:rFonts w:ascii="Times New Roman" w:hAnsi="Times New Roman"/>
                <w:sz w:val="26"/>
                <w:szCs w:val="24"/>
                <w:lang w:val="pt-BR"/>
              </w:rPr>
            </w:pPr>
            <w:r w:rsidRPr="000D75C2">
              <w:rPr>
                <w:rFonts w:ascii="Times New Roman" w:hAnsi="Times New Roman"/>
                <w:sz w:val="26"/>
                <w:szCs w:val="24"/>
                <w:lang w:val="pt-BR"/>
              </w:rPr>
              <w:t>Thỉnh thoảng</w:t>
            </w:r>
          </w:p>
        </w:tc>
        <w:tc>
          <w:tcPr>
            <w:tcW w:w="0" w:type="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3-6 lần</w:t>
            </w:r>
          </w:p>
        </w:tc>
        <w:tc>
          <w:tcPr>
            <w:tcW w:w="0" w:type="auto"/>
            <w:shd w:val="clear" w:color="auto" w:fill="auto"/>
            <w:vAlign w:val="center"/>
          </w:tcPr>
          <w:p w:rsidR="00314483" w:rsidRPr="00B91ADB" w:rsidRDefault="00314483"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0.5</w:t>
            </w:r>
          </w:p>
        </w:tc>
      </w:tr>
      <w:tr w:rsidR="00314483" w:rsidRPr="000D75C2" w:rsidTr="004C17AA">
        <w:trPr>
          <w:jc w:val="center"/>
        </w:trPr>
        <w:tc>
          <w:tcPr>
            <w:tcW w:w="0" w:type="auto"/>
            <w:shd w:val="clear" w:color="auto" w:fill="auto"/>
            <w:vAlign w:val="center"/>
          </w:tcPr>
          <w:p w:rsidR="00314483" w:rsidRPr="00B91ADB" w:rsidRDefault="00314483" w:rsidP="004C17AA">
            <w:pPr>
              <w:tabs>
                <w:tab w:val="left" w:pos="720"/>
              </w:tabs>
              <w:spacing w:after="120"/>
              <w:jc w:val="center"/>
              <w:rPr>
                <w:rFonts w:ascii="Times New Roman" w:hAnsi="Times New Roman"/>
                <w:sz w:val="26"/>
                <w:szCs w:val="24"/>
                <w:lang w:val="pt-BR"/>
              </w:rPr>
            </w:pPr>
            <w:r w:rsidRPr="000D75C2">
              <w:rPr>
                <w:rFonts w:ascii="Times New Roman" w:hAnsi="Times New Roman"/>
                <w:sz w:val="26"/>
                <w:szCs w:val="24"/>
                <w:lang w:val="pt-BR"/>
              </w:rPr>
              <w:t>Thường xuyên</w:t>
            </w:r>
          </w:p>
        </w:tc>
        <w:tc>
          <w:tcPr>
            <w:tcW w:w="0" w:type="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6-9 lần</w:t>
            </w:r>
          </w:p>
        </w:tc>
        <w:tc>
          <w:tcPr>
            <w:tcW w:w="0" w:type="auto"/>
            <w:shd w:val="clear" w:color="auto" w:fill="auto"/>
            <w:vAlign w:val="center"/>
          </w:tcPr>
          <w:p w:rsidR="00314483" w:rsidRPr="00B91ADB" w:rsidRDefault="00314483"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0.7</w:t>
            </w:r>
          </w:p>
        </w:tc>
      </w:tr>
      <w:tr w:rsidR="00314483" w:rsidRPr="000D75C2" w:rsidTr="004C17AA">
        <w:trPr>
          <w:jc w:val="center"/>
        </w:trPr>
        <w:tc>
          <w:tcPr>
            <w:tcW w:w="0" w:type="auto"/>
            <w:shd w:val="clear" w:color="auto" w:fill="auto"/>
            <w:vAlign w:val="center"/>
          </w:tcPr>
          <w:p w:rsidR="00314483" w:rsidRPr="00B91ADB" w:rsidRDefault="00314483" w:rsidP="004C17AA">
            <w:pPr>
              <w:tabs>
                <w:tab w:val="left" w:pos="720"/>
              </w:tabs>
              <w:spacing w:after="120"/>
              <w:jc w:val="center"/>
              <w:rPr>
                <w:rFonts w:ascii="Times New Roman" w:hAnsi="Times New Roman"/>
                <w:sz w:val="26"/>
                <w:szCs w:val="24"/>
                <w:lang w:val="pt-BR"/>
              </w:rPr>
            </w:pPr>
            <w:r w:rsidRPr="000D75C2">
              <w:rPr>
                <w:rFonts w:ascii="Times New Roman" w:hAnsi="Times New Roman"/>
                <w:sz w:val="26"/>
                <w:szCs w:val="24"/>
                <w:lang w:val="pt-BR"/>
              </w:rPr>
              <w:t>Hàng năm</w:t>
            </w:r>
          </w:p>
        </w:tc>
        <w:tc>
          <w:tcPr>
            <w:tcW w:w="0" w:type="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10 lần</w:t>
            </w:r>
          </w:p>
        </w:tc>
        <w:tc>
          <w:tcPr>
            <w:tcW w:w="0" w:type="auto"/>
            <w:shd w:val="clear" w:color="auto" w:fill="auto"/>
            <w:vAlign w:val="center"/>
          </w:tcPr>
          <w:p w:rsidR="00314483" w:rsidRPr="00B91ADB" w:rsidRDefault="00314483"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tcPr>
          <w:p w:rsidR="00314483" w:rsidRPr="00B91ADB" w:rsidRDefault="00314483" w:rsidP="00405AE7">
            <w:pPr>
              <w:tabs>
                <w:tab w:val="left" w:pos="720"/>
              </w:tabs>
              <w:spacing w:after="0"/>
              <w:jc w:val="center"/>
              <w:rPr>
                <w:rFonts w:ascii="Times New Roman" w:hAnsi="Times New Roman"/>
                <w:sz w:val="26"/>
                <w:szCs w:val="26"/>
                <w:lang w:val="pt-BR"/>
              </w:rPr>
            </w:pPr>
            <w:r w:rsidRPr="000D75C2">
              <w:rPr>
                <w:rFonts w:ascii="Times New Roman" w:hAnsi="Times New Roman"/>
                <w:sz w:val="26"/>
                <w:szCs w:val="26"/>
                <w:lang w:val="pt-BR"/>
              </w:rPr>
              <w:t>0.9</w:t>
            </w:r>
          </w:p>
        </w:tc>
      </w:tr>
    </w:tbl>
    <w:p w:rsidR="00E73C62" w:rsidRPr="000D75C2" w:rsidRDefault="00662743" w:rsidP="00405AE7">
      <w:pPr>
        <w:spacing w:before="120" w:after="120"/>
        <w:rPr>
          <w:rFonts w:ascii="Times New Roman" w:hAnsi="Times New Roman"/>
          <w:sz w:val="26"/>
          <w:szCs w:val="26"/>
        </w:rPr>
      </w:pPr>
      <w:r w:rsidRPr="000D75C2">
        <w:rPr>
          <w:rFonts w:ascii="Times New Roman" w:hAnsi="Times New Roman"/>
          <w:i/>
          <w:sz w:val="26"/>
          <w:szCs w:val="26"/>
        </w:rPr>
        <w:t>Năm áp dụng tiêu chuẩn thiết kế</w:t>
      </w:r>
      <w:r w:rsidR="00E66AE4" w:rsidRPr="000D75C2">
        <w:rPr>
          <w:rFonts w:ascii="Times New Roman" w:hAnsi="Times New Roman"/>
          <w:i/>
          <w:sz w:val="26"/>
          <w:szCs w:val="26"/>
        </w:rPr>
        <w:t>:</w:t>
      </w:r>
      <w:r w:rsidR="00E66AE4" w:rsidRPr="000D75C2">
        <w:rPr>
          <w:rFonts w:ascii="Times New Roman" w:hAnsi="Times New Roman"/>
          <w:b/>
          <w:sz w:val="26"/>
          <w:szCs w:val="26"/>
        </w:rPr>
        <w:t xml:space="preserve"> </w:t>
      </w:r>
      <w:r w:rsidR="00E73C62" w:rsidRPr="000D75C2">
        <w:rPr>
          <w:rFonts w:ascii="Times New Roman" w:hAnsi="Times New Roman"/>
          <w:sz w:val="26"/>
          <w:szCs w:val="26"/>
          <w:lang w:val="pt-BR"/>
        </w:rPr>
        <w:t xml:space="preserve">Đã có những sửa đổi và cập nhật cho tiêu chuẩn thiết kế kể từ khi những tiểu chuẩn này được áp dụng lần đầu tiên cho các hệ thống thủy lợi. Đây là kết quả của sự đổi mới trong phương pháp thiết kế và công nghệ vật liệu, cũng như những biến đổi trong điều kiện khí tượng thuỷ văn. Việc nâng cấp tiêu chuẩn thiết kế này nhằm mục tiêu xây dựng các công trình </w:t>
      </w:r>
      <w:r w:rsidR="009A1302" w:rsidRPr="000D75C2">
        <w:rPr>
          <w:rFonts w:ascii="Times New Roman" w:hAnsi="Times New Roman"/>
          <w:sz w:val="26"/>
          <w:szCs w:val="26"/>
          <w:lang w:val="pt-BR"/>
        </w:rPr>
        <w:t xml:space="preserve">CSHT </w:t>
      </w:r>
      <w:r w:rsidR="00E73C62" w:rsidRPr="000D75C2">
        <w:rPr>
          <w:rFonts w:ascii="Times New Roman" w:hAnsi="Times New Roman"/>
          <w:sz w:val="26"/>
          <w:szCs w:val="26"/>
          <w:lang w:val="pt-BR"/>
        </w:rPr>
        <w:t xml:space="preserve">có khả năng chống chịu trước các hiểm họa tự nhiên tốt hơn. </w:t>
      </w:r>
      <w:r w:rsidR="00E73C62" w:rsidRPr="000D75C2">
        <w:rPr>
          <w:rFonts w:ascii="Times New Roman" w:hAnsi="Times New Roman"/>
          <w:sz w:val="26"/>
          <w:szCs w:val="26"/>
          <w:highlight w:val="yellow"/>
          <w:lang w:val="pt-BR"/>
        </w:rPr>
        <w:t xml:space="preserve">Bảng </w:t>
      </w:r>
      <w:r w:rsidR="00071954" w:rsidRPr="000D75C2">
        <w:rPr>
          <w:rFonts w:ascii="Times New Roman" w:hAnsi="Times New Roman"/>
          <w:sz w:val="26"/>
          <w:szCs w:val="26"/>
          <w:highlight w:val="yellow"/>
          <w:lang w:val="pt-BR"/>
        </w:rPr>
        <w:t>7</w:t>
      </w:r>
      <w:r w:rsidR="00E73C62" w:rsidRPr="000D75C2">
        <w:rPr>
          <w:rFonts w:ascii="Times New Roman" w:hAnsi="Times New Roman"/>
          <w:sz w:val="26"/>
          <w:szCs w:val="26"/>
          <w:highlight w:val="yellow"/>
          <w:lang w:val="pt-BR"/>
        </w:rPr>
        <w:t xml:space="preserve"> trình</w:t>
      </w:r>
      <w:r w:rsidR="00E73C62" w:rsidRPr="000D75C2">
        <w:rPr>
          <w:rFonts w:ascii="Times New Roman" w:hAnsi="Times New Roman"/>
          <w:sz w:val="26"/>
          <w:szCs w:val="26"/>
          <w:lang w:val="pt-BR"/>
        </w:rPr>
        <w:t xml:space="preserve"> bày các giá trị chuyển đổi của các năm </w:t>
      </w:r>
      <w:r w:rsidR="00E73C62" w:rsidRPr="000D75C2">
        <w:rPr>
          <w:rFonts w:ascii="Times New Roman" w:hAnsi="Times New Roman"/>
          <w:sz w:val="26"/>
          <w:szCs w:val="26"/>
        </w:rPr>
        <w:t>áp dụng tiêu chuẩn thiết kế.</w:t>
      </w:r>
    </w:p>
    <w:p w:rsidR="00E66AE4" w:rsidRPr="000D75C2" w:rsidRDefault="00DC339E" w:rsidP="00405AE7">
      <w:pPr>
        <w:spacing w:after="0"/>
        <w:jc w:val="center"/>
        <w:rPr>
          <w:rFonts w:ascii="Times New Roman" w:hAnsi="Times New Roman"/>
          <w:b/>
          <w:sz w:val="26"/>
          <w:szCs w:val="26"/>
        </w:rPr>
      </w:pPr>
      <w:bookmarkStart w:id="333" w:name="_Toc424141735"/>
      <w:r w:rsidRPr="000D75C2">
        <w:rPr>
          <w:rFonts w:ascii="Times New Roman" w:hAnsi="Times New Roman"/>
          <w:b/>
          <w:sz w:val="26"/>
          <w:szCs w:val="26"/>
        </w:rPr>
        <w:t xml:space="preserve">Bảng </w:t>
      </w:r>
      <w:r w:rsidR="00081EF6" w:rsidRPr="000D75C2">
        <w:rPr>
          <w:rFonts w:ascii="Times New Roman" w:hAnsi="Times New Roman"/>
          <w:b/>
          <w:sz w:val="26"/>
          <w:szCs w:val="26"/>
        </w:rPr>
        <w:t xml:space="preserve">7: </w:t>
      </w:r>
      <w:r w:rsidR="00E66AE4" w:rsidRPr="000D75C2">
        <w:rPr>
          <w:rFonts w:ascii="Times New Roman" w:hAnsi="Times New Roman"/>
          <w:b/>
          <w:sz w:val="26"/>
          <w:szCs w:val="26"/>
        </w:rPr>
        <w:t xml:space="preserve"> </w:t>
      </w:r>
      <w:r w:rsidR="00E73C62" w:rsidRPr="000D75C2">
        <w:rPr>
          <w:rStyle w:val="hps"/>
          <w:rFonts w:ascii="Times New Roman" w:hAnsi="Times New Roman"/>
          <w:sz w:val="26"/>
          <w:szCs w:val="26"/>
          <w:lang w:val="vi-VN"/>
        </w:rPr>
        <w:t xml:space="preserve">Giá trị chỉ số cho </w:t>
      </w:r>
      <w:bookmarkEnd w:id="333"/>
      <w:r w:rsidR="00E73C62" w:rsidRPr="000D75C2">
        <w:rPr>
          <w:rFonts w:ascii="Times New Roman" w:hAnsi="Times New Roman"/>
          <w:sz w:val="26"/>
          <w:szCs w:val="26"/>
          <w:lang w:val="pt-BR"/>
        </w:rPr>
        <w:t xml:space="preserve">các năm </w:t>
      </w:r>
      <w:r w:rsidR="00E73C62" w:rsidRPr="000D75C2">
        <w:rPr>
          <w:rFonts w:ascii="Times New Roman" w:hAnsi="Times New Roman"/>
          <w:sz w:val="26"/>
          <w:szCs w:val="26"/>
        </w:rPr>
        <w:t>áp dụng tiêu chuẩn thiết kế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379"/>
        <w:gridCol w:w="1567"/>
      </w:tblGrid>
      <w:tr w:rsidR="00E73C62" w:rsidRPr="000D75C2" w:rsidTr="00B97534">
        <w:trPr>
          <w:jc w:val="center"/>
        </w:trPr>
        <w:tc>
          <w:tcPr>
            <w:tcW w:w="0" w:type="auto"/>
            <w:shd w:val="clear" w:color="auto" w:fill="BFBFBF"/>
          </w:tcPr>
          <w:p w:rsidR="00E73C62" w:rsidRPr="000D75C2" w:rsidRDefault="00E73C62" w:rsidP="00405AE7">
            <w:pPr>
              <w:spacing w:after="0"/>
              <w:rPr>
                <w:rFonts w:ascii="Times New Roman" w:hAnsi="Times New Roman"/>
                <w:sz w:val="26"/>
                <w:szCs w:val="26"/>
              </w:rPr>
            </w:pPr>
            <w:r w:rsidRPr="000D75C2">
              <w:rPr>
                <w:rFonts w:ascii="Times New Roman" w:hAnsi="Times New Roman"/>
                <w:sz w:val="26"/>
                <w:szCs w:val="26"/>
                <w:lang w:val="pt-BR"/>
              </w:rPr>
              <w:t xml:space="preserve">Năm </w:t>
            </w:r>
            <w:r w:rsidRPr="000D75C2">
              <w:rPr>
                <w:rFonts w:ascii="Times New Roman" w:hAnsi="Times New Roman"/>
                <w:sz w:val="26"/>
                <w:szCs w:val="26"/>
              </w:rPr>
              <w:t>áp dụng tiêu chuẩn thiết kế</w:t>
            </w:r>
          </w:p>
        </w:tc>
        <w:tc>
          <w:tcPr>
            <w:tcW w:w="0" w:type="auto"/>
            <w:shd w:val="clear" w:color="auto" w:fill="BFBFBF"/>
          </w:tcPr>
          <w:p w:rsidR="00E73C62" w:rsidRPr="000D75C2" w:rsidRDefault="00E73C62" w:rsidP="004C17AA">
            <w:pPr>
              <w:spacing w:after="0"/>
              <w:jc w:val="center"/>
              <w:rPr>
                <w:rFonts w:ascii="Times New Roman" w:hAnsi="Times New Roman"/>
                <w:sz w:val="26"/>
                <w:szCs w:val="26"/>
                <w:lang w:val="pt-BR"/>
              </w:rPr>
            </w:pPr>
            <w:r w:rsidRPr="000D75C2">
              <w:rPr>
                <w:rFonts w:ascii="Times New Roman" w:hAnsi="Times New Roman"/>
                <w:sz w:val="26"/>
                <w:szCs w:val="26"/>
                <w:lang w:val="pt-BR"/>
              </w:rPr>
              <w:t>TTDBTT</w:t>
            </w:r>
          </w:p>
        </w:tc>
        <w:tc>
          <w:tcPr>
            <w:tcW w:w="0" w:type="auto"/>
            <w:shd w:val="clear" w:color="auto" w:fill="BFBFBF"/>
          </w:tcPr>
          <w:p w:rsidR="00E73C62" w:rsidRPr="000D75C2" w:rsidRDefault="00E73C62" w:rsidP="004C17AA">
            <w:pPr>
              <w:spacing w:after="0"/>
              <w:jc w:val="center"/>
              <w:rPr>
                <w:rFonts w:ascii="Times New Roman" w:hAnsi="Times New Roman"/>
                <w:sz w:val="26"/>
                <w:szCs w:val="26"/>
                <w:lang w:val="pt-BR"/>
              </w:rPr>
            </w:pPr>
            <w:r w:rsidRPr="000D75C2">
              <w:rPr>
                <w:rFonts w:ascii="Times New Roman" w:hAnsi="Times New Roman"/>
                <w:sz w:val="26"/>
                <w:szCs w:val="26"/>
                <w:lang w:val="pt-BR"/>
              </w:rPr>
              <w:t>Giá trị chỉ số</w:t>
            </w:r>
          </w:p>
        </w:tc>
      </w:tr>
      <w:tr w:rsidR="00E73C62" w:rsidRPr="000D75C2" w:rsidTr="004C17AA">
        <w:trPr>
          <w:jc w:val="center"/>
        </w:trPr>
        <w:tc>
          <w:tcPr>
            <w:tcW w:w="0" w:type="auto"/>
            <w:shd w:val="clear" w:color="auto" w:fill="auto"/>
          </w:tcPr>
          <w:p w:rsidR="00E73C62" w:rsidRPr="000D75C2" w:rsidRDefault="00E73C62" w:rsidP="00405AE7">
            <w:pPr>
              <w:spacing w:after="0"/>
              <w:jc w:val="center"/>
              <w:rPr>
                <w:rFonts w:ascii="Times New Roman" w:hAnsi="Times New Roman"/>
                <w:sz w:val="26"/>
                <w:szCs w:val="26"/>
              </w:rPr>
            </w:pPr>
            <w:r w:rsidRPr="000D75C2">
              <w:rPr>
                <w:rFonts w:ascii="Times New Roman" w:hAnsi="Times New Roman"/>
                <w:sz w:val="26"/>
                <w:szCs w:val="26"/>
              </w:rPr>
              <w:t>2012</w:t>
            </w:r>
          </w:p>
        </w:tc>
        <w:tc>
          <w:tcPr>
            <w:tcW w:w="0" w:type="auto"/>
            <w:vAlign w:val="center"/>
          </w:tcPr>
          <w:p w:rsidR="00E73C62" w:rsidRPr="00B91ADB" w:rsidRDefault="00E73C62"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thấp</w:t>
            </w:r>
          </w:p>
        </w:tc>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0.1</w:t>
            </w:r>
          </w:p>
        </w:tc>
      </w:tr>
      <w:tr w:rsidR="00E73C62" w:rsidRPr="000D75C2" w:rsidTr="004C17AA">
        <w:trPr>
          <w:jc w:val="center"/>
        </w:trPr>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2002</w:t>
            </w:r>
          </w:p>
        </w:tc>
        <w:tc>
          <w:tcPr>
            <w:tcW w:w="0" w:type="auto"/>
            <w:vAlign w:val="center"/>
          </w:tcPr>
          <w:p w:rsidR="00E73C62" w:rsidRPr="00B91ADB" w:rsidRDefault="00E73C62"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Thấp</w:t>
            </w:r>
          </w:p>
        </w:tc>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0.3</w:t>
            </w:r>
          </w:p>
        </w:tc>
      </w:tr>
      <w:tr w:rsidR="00E73C62" w:rsidRPr="000D75C2" w:rsidTr="004C17AA">
        <w:trPr>
          <w:jc w:val="center"/>
        </w:trPr>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1990</w:t>
            </w:r>
          </w:p>
        </w:tc>
        <w:tc>
          <w:tcPr>
            <w:tcW w:w="0" w:type="auto"/>
            <w:vAlign w:val="center"/>
          </w:tcPr>
          <w:p w:rsidR="00E73C62" w:rsidRPr="00B91ADB" w:rsidRDefault="00E73C62"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Trung bình</w:t>
            </w:r>
          </w:p>
        </w:tc>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0.5</w:t>
            </w:r>
          </w:p>
        </w:tc>
      </w:tr>
      <w:tr w:rsidR="00E73C62" w:rsidRPr="000D75C2" w:rsidTr="004C17AA">
        <w:trPr>
          <w:jc w:val="center"/>
        </w:trPr>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1976</w:t>
            </w:r>
          </w:p>
        </w:tc>
        <w:tc>
          <w:tcPr>
            <w:tcW w:w="0" w:type="auto"/>
            <w:vAlign w:val="center"/>
          </w:tcPr>
          <w:p w:rsidR="00E73C62" w:rsidRPr="00B91ADB" w:rsidRDefault="00E73C62"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Cao</w:t>
            </w:r>
          </w:p>
        </w:tc>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0.7</w:t>
            </w:r>
          </w:p>
        </w:tc>
      </w:tr>
      <w:tr w:rsidR="00E73C62" w:rsidRPr="000D75C2" w:rsidTr="004C17AA">
        <w:trPr>
          <w:jc w:val="center"/>
        </w:trPr>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Trước năm 1976</w:t>
            </w:r>
          </w:p>
        </w:tc>
        <w:tc>
          <w:tcPr>
            <w:tcW w:w="0" w:type="auto"/>
            <w:vAlign w:val="center"/>
          </w:tcPr>
          <w:p w:rsidR="00E73C62" w:rsidRPr="00B91ADB" w:rsidRDefault="00E73C62" w:rsidP="004C17AA">
            <w:pPr>
              <w:tabs>
                <w:tab w:val="left" w:pos="720"/>
              </w:tabs>
              <w:spacing w:before="120" w:after="120"/>
              <w:jc w:val="center"/>
              <w:rPr>
                <w:rFonts w:ascii="Times New Roman" w:hAnsi="Times New Roman"/>
                <w:sz w:val="26"/>
                <w:szCs w:val="26"/>
                <w:lang w:val="pt-BR"/>
              </w:rPr>
            </w:pPr>
            <w:r w:rsidRPr="000D75C2">
              <w:rPr>
                <w:rFonts w:ascii="Times New Roman" w:hAnsi="Times New Roman"/>
                <w:sz w:val="26"/>
                <w:szCs w:val="26"/>
                <w:lang w:val="pt-BR"/>
              </w:rPr>
              <w:t>Rất cao</w:t>
            </w:r>
          </w:p>
        </w:tc>
        <w:tc>
          <w:tcPr>
            <w:tcW w:w="0" w:type="auto"/>
            <w:shd w:val="clear" w:color="auto" w:fill="auto"/>
          </w:tcPr>
          <w:p w:rsidR="00E73C62" w:rsidRPr="00B91ADB" w:rsidRDefault="00E73C62" w:rsidP="00405AE7">
            <w:pPr>
              <w:tabs>
                <w:tab w:val="left" w:pos="720"/>
              </w:tabs>
              <w:spacing w:after="0"/>
              <w:jc w:val="center"/>
              <w:rPr>
                <w:rFonts w:ascii="Times New Roman" w:hAnsi="Times New Roman"/>
                <w:sz w:val="26"/>
                <w:szCs w:val="26"/>
              </w:rPr>
            </w:pPr>
            <w:r w:rsidRPr="000D75C2">
              <w:rPr>
                <w:rFonts w:ascii="Times New Roman" w:hAnsi="Times New Roman"/>
                <w:sz w:val="26"/>
                <w:szCs w:val="26"/>
              </w:rPr>
              <w:t>0.9</w:t>
            </w:r>
          </w:p>
        </w:tc>
      </w:tr>
    </w:tbl>
    <w:p w:rsidR="00E66AE4" w:rsidRPr="000D75C2" w:rsidRDefault="00E66AE4" w:rsidP="00405AE7">
      <w:pPr>
        <w:rPr>
          <w:rFonts w:ascii="Times New Roman" w:hAnsi="Times New Roman"/>
          <w:sz w:val="26"/>
          <w:szCs w:val="26"/>
        </w:rPr>
      </w:pPr>
    </w:p>
    <w:p w:rsidR="00E66AE4" w:rsidRPr="000D75C2" w:rsidRDefault="00E66AE4" w:rsidP="00405AE7">
      <w:pPr>
        <w:rPr>
          <w:rFonts w:ascii="Times New Roman" w:hAnsi="Times New Roman"/>
          <w:sz w:val="26"/>
          <w:szCs w:val="26"/>
        </w:rPr>
      </w:pPr>
    </w:p>
    <w:p w:rsidR="00E66AE4" w:rsidRPr="000D75C2" w:rsidRDefault="00E66AE4" w:rsidP="00405AE7">
      <w:pPr>
        <w:rPr>
          <w:rFonts w:ascii="Times New Roman" w:hAnsi="Times New Roman"/>
          <w:sz w:val="26"/>
          <w:szCs w:val="26"/>
        </w:rPr>
      </w:pPr>
    </w:p>
    <w:sectPr w:rsidR="00E66AE4" w:rsidRPr="000D75C2" w:rsidSect="002A4ADC">
      <w:headerReference w:type="default" r:id="rId103"/>
      <w:footerReference w:type="default" r:id="rId104"/>
      <w:pgSz w:w="11907" w:h="16840" w:code="9"/>
      <w:pgMar w:top="1134" w:right="1134" w:bottom="1134" w:left="1701"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A276D2" w15:done="0"/>
  <w15:commentEx w15:paraId="27371D88" w15:done="0"/>
  <w15:commentEx w15:paraId="7B59EEFB" w15:done="0"/>
  <w15:commentEx w15:paraId="628920F7" w15:paraIdParent="7B59EEFB" w15:done="0"/>
  <w15:commentEx w15:paraId="6AA5F11E" w15:done="0"/>
  <w15:commentEx w15:paraId="126EBF84" w15:paraIdParent="6AA5F11E" w15:done="0"/>
  <w15:commentEx w15:paraId="6974145E" w15:done="0"/>
  <w15:commentEx w15:paraId="253E5C87" w15:paraIdParent="6974145E" w15:done="0"/>
  <w15:commentEx w15:paraId="6A1D47FA" w15:done="0"/>
  <w15:commentEx w15:paraId="4A96D0E4" w15:paraIdParent="6A1D47FA" w15:done="0"/>
  <w15:commentEx w15:paraId="007FDC2B" w15:done="0"/>
  <w15:commentEx w15:paraId="0A2B6CDC" w15:paraIdParent="007FDC2B" w15:done="0"/>
  <w15:commentEx w15:paraId="37E1414D" w15:done="0"/>
  <w15:commentEx w15:paraId="2E09DD92" w15:paraIdParent="37E1414D" w15:done="0"/>
  <w15:commentEx w15:paraId="5F3EA4F0" w15:done="0"/>
  <w15:commentEx w15:paraId="7814B62C" w15:paraIdParent="5F3EA4F0" w15:done="0"/>
  <w15:commentEx w15:paraId="6CDEA173" w15:done="0"/>
  <w15:commentEx w15:paraId="3A08AD0F" w15:done="0"/>
  <w15:commentEx w15:paraId="37B91F3B" w15:done="0"/>
  <w15:commentEx w15:paraId="1A701789" w15:done="0"/>
  <w15:commentEx w15:paraId="6CA68200" w15:paraIdParent="1A701789" w15:done="0"/>
  <w15:commentEx w15:paraId="2C5F6D84" w15:done="0"/>
  <w15:commentEx w15:paraId="12EDF728" w15:paraIdParent="2C5F6D84" w15:done="0"/>
  <w15:commentEx w15:paraId="01ABBFD4" w15:done="0"/>
  <w15:commentEx w15:paraId="550AA5BB" w15:paraIdParent="01ABBFD4" w15:done="0"/>
  <w15:commentEx w15:paraId="4758B1AB" w15:done="0"/>
  <w15:commentEx w15:paraId="067D45EB" w15:done="0"/>
  <w15:commentEx w15:paraId="52ED770E" w15:done="0"/>
  <w15:commentEx w15:paraId="61C001C3" w15:done="0"/>
  <w15:commentEx w15:paraId="2B1796FD" w15:paraIdParent="61C001C3" w15:done="0"/>
  <w15:commentEx w15:paraId="7B1A0F88" w15:done="0"/>
  <w15:commentEx w15:paraId="2CAE44A5" w15:paraIdParent="7B1A0F88" w15:done="0"/>
  <w15:commentEx w15:paraId="1B59A525" w15:done="0"/>
  <w15:commentEx w15:paraId="1D6A3803" w15:paraIdParent="1B59A525" w15:done="0"/>
  <w15:commentEx w15:paraId="53FD275F" w15:done="0"/>
  <w15:commentEx w15:paraId="30BF8CE8" w15:paraIdParent="53FD275F" w15:done="0"/>
  <w15:commentEx w15:paraId="572DEE45" w15:done="0"/>
  <w15:commentEx w15:paraId="2726A553" w15:paraIdParent="572DEE45" w15:done="0"/>
  <w15:commentEx w15:paraId="5117D6A7" w15:done="0"/>
  <w15:commentEx w15:paraId="1B525F19" w15:done="0"/>
  <w15:commentEx w15:paraId="58C62BDC" w15:paraIdParent="1B525F19" w15:done="0"/>
  <w15:commentEx w15:paraId="6351E7EE" w15:done="0"/>
  <w15:commentEx w15:paraId="1B816A12" w15:paraIdParent="6351E7EE" w15:done="0"/>
  <w15:commentEx w15:paraId="54CF7193" w15:done="0"/>
  <w15:commentEx w15:paraId="453C57DB" w15:done="0"/>
  <w15:commentEx w15:paraId="1ADC13B8" w15:paraIdParent="453C57DB" w15:done="0"/>
  <w15:commentEx w15:paraId="165DBF44" w15:done="0"/>
  <w15:commentEx w15:paraId="566F43E5" w15:paraIdParent="165DBF44" w15:done="0"/>
  <w15:commentEx w15:paraId="40EDB885" w15:done="0"/>
  <w15:commentEx w15:paraId="438D2865" w15:paraIdParent="40EDB885" w15:done="0"/>
  <w15:commentEx w15:paraId="33EEFBD1" w15:done="0"/>
  <w15:commentEx w15:paraId="6AC069C2" w15:paraIdParent="33EEFBD1" w15:done="0"/>
  <w15:commentEx w15:paraId="2048CF87" w15:done="0"/>
  <w15:commentEx w15:paraId="13236573" w15:done="0"/>
  <w15:commentEx w15:paraId="20777234" w15:paraIdParent="13236573" w15:done="0"/>
  <w15:commentEx w15:paraId="6BDB2FDD" w15:done="0"/>
  <w15:commentEx w15:paraId="7A9BC834" w15:paraIdParent="6BDB2FDD" w15:done="0"/>
  <w15:commentEx w15:paraId="6173645F" w15:done="0"/>
  <w15:commentEx w15:paraId="52A3F0F7" w15:paraIdParent="6173645F" w15:done="0"/>
  <w15:commentEx w15:paraId="3B2DAF9B" w15:done="0"/>
  <w15:commentEx w15:paraId="3247FD03" w15:done="0"/>
  <w15:commentEx w15:paraId="756C5B44" w15:paraIdParent="3247FD03" w15:done="0"/>
  <w15:commentEx w15:paraId="385A4A35" w15:done="0"/>
  <w15:commentEx w15:paraId="4C1197D4" w15:done="0"/>
  <w15:commentEx w15:paraId="6E82BD82" w15:done="0"/>
  <w15:commentEx w15:paraId="3AF3D8AC" w15:done="0"/>
  <w15:commentEx w15:paraId="24E3B0D0" w15:done="0"/>
  <w15:commentEx w15:paraId="42D8BB4F" w15:paraIdParent="24E3B0D0" w15:done="0"/>
  <w15:commentEx w15:paraId="0FC067D3" w15:done="0"/>
  <w15:commentEx w15:paraId="4B9472D2" w15:done="0"/>
  <w15:commentEx w15:paraId="7E6EA8AA" w15:paraIdParent="4B9472D2" w15:done="0"/>
  <w15:commentEx w15:paraId="0FA0F436" w15:done="0"/>
  <w15:commentEx w15:paraId="79470290" w15:done="0"/>
  <w15:commentEx w15:paraId="2A9CCCC2" w15:paraIdParent="79470290" w15:done="0"/>
  <w15:commentEx w15:paraId="0EAFCA19" w15:done="0"/>
  <w15:commentEx w15:paraId="626FFB9C" w15:done="0"/>
  <w15:commentEx w15:paraId="2401AD6C" w15:paraIdParent="626FFB9C" w15:done="0"/>
  <w15:commentEx w15:paraId="4494802C" w15:done="0"/>
  <w15:commentEx w15:paraId="1AC88E00" w15:paraIdParent="4494802C" w15:done="0"/>
  <w15:commentEx w15:paraId="5DE26B20" w15:done="0"/>
  <w15:commentEx w15:paraId="48899BEC" w15:paraIdParent="5DE26B20" w15:done="0"/>
  <w15:commentEx w15:paraId="24C4E4A5" w15:done="0"/>
  <w15:commentEx w15:paraId="4FAA5217" w15:paraIdParent="24C4E4A5" w15:done="0"/>
  <w15:commentEx w15:paraId="05D1B5CC" w15:done="0"/>
  <w15:commentEx w15:paraId="597081B5" w15:paraIdParent="05D1B5CC" w15:done="0"/>
  <w15:commentEx w15:paraId="51E3DD7D" w15:done="0"/>
  <w15:commentEx w15:paraId="6BAC7D28" w15:paraIdParent="51E3DD7D" w15:done="0"/>
  <w15:commentEx w15:paraId="7D0E993C" w15:done="0"/>
  <w15:commentEx w15:paraId="1F0E4D6C" w15:paraIdParent="7D0E993C" w15:done="0"/>
  <w15:commentEx w15:paraId="2367862E" w15:done="0"/>
  <w15:commentEx w15:paraId="36A19B0C" w15:done="0"/>
  <w15:commentEx w15:paraId="422CD377" w15:paraIdParent="36A19B0C" w15:done="0"/>
  <w15:commentEx w15:paraId="61DD10ED" w15:done="0"/>
  <w15:commentEx w15:paraId="58E9D4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274" w:rsidRDefault="00021274" w:rsidP="00F36846">
      <w:pPr>
        <w:spacing w:before="0" w:after="0" w:line="240" w:lineRule="auto"/>
      </w:pPr>
      <w:r>
        <w:separator/>
      </w:r>
    </w:p>
  </w:endnote>
  <w:endnote w:type="continuationSeparator" w:id="0">
    <w:p w:rsidR="00021274" w:rsidRDefault="00021274" w:rsidP="00F36846">
      <w:pPr>
        <w:spacing w:before="0" w:after="0" w:line="240" w:lineRule="auto"/>
      </w:pPr>
      <w:r>
        <w:continuationSeparator/>
      </w:r>
    </w:p>
  </w:endnote>
  <w:endnote w:type="continuationNotice" w:id="1">
    <w:p w:rsidR="00021274" w:rsidRDefault="000212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0C" w:rsidRDefault="00C4750C" w:rsidP="00101422">
    <w:pPr>
      <w:pStyle w:val="Footer"/>
      <w:jc w:val="center"/>
    </w:pPr>
  </w:p>
  <w:p w:rsidR="00C4750C" w:rsidRDefault="00C475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0C" w:rsidRPr="00952D23" w:rsidRDefault="00C4750C" w:rsidP="00B91D12">
    <w:pPr>
      <w:pStyle w:val="Footer"/>
      <w:tabs>
        <w:tab w:val="left" w:pos="767"/>
        <w:tab w:val="right" w:pos="9072"/>
      </w:tabs>
      <w:jc w:val="left"/>
      <w:rPr>
        <w:rFonts w:ascii="Times New Roman" w:hAnsi="Times New Roman"/>
      </w:rPr>
    </w:pPr>
    <w:r>
      <w:rPr>
        <w:noProof/>
      </w:rPr>
      <mc:AlternateContent>
        <mc:Choice Requires="wps">
          <w:drawing>
            <wp:anchor distT="0" distB="0" distL="114300" distR="114300" simplePos="0" relativeHeight="251662336" behindDoc="0" locked="0" layoutInCell="1" allowOverlap="1" wp14:anchorId="71683393" wp14:editId="458F847D">
              <wp:simplePos x="0" y="0"/>
              <wp:positionH relativeFrom="column">
                <wp:posOffset>5715</wp:posOffset>
              </wp:positionH>
              <wp:positionV relativeFrom="line">
                <wp:posOffset>12065</wp:posOffset>
              </wp:positionV>
              <wp:extent cx="5743575" cy="9525"/>
              <wp:effectExtent l="18415" t="12065" r="29210" b="29210"/>
              <wp:wrapNone/>
              <wp:docPr id="1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5875">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4A85D" id="AutoShape 2" o:spid="_x0000_s1026" type="#_x0000_t32" style="position:absolute;margin-left:.45pt;margin-top:.95pt;width:452.2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" strokecolor="#76923c" strokeweight="1.25pt">
              <v:shadow color="black" opacity="49150f" offset=".74833mm,.74833mm"/>
              <w10:wrap anchory="line"/>
            </v:shape>
          </w:pict>
        </mc:Fallback>
      </mc:AlternateContent>
    </w:r>
    <w:r>
      <w:rPr>
        <w:noProof/>
      </w:rPr>
      <mc:AlternateContent>
        <mc:Choice Requires="wps">
          <w:drawing>
            <wp:anchor distT="0" distB="0" distL="114300" distR="114300" simplePos="0" relativeHeight="251658240" behindDoc="0" locked="0" layoutInCell="1" allowOverlap="1" wp14:anchorId="2DDA9371" wp14:editId="35571C56">
              <wp:simplePos x="0" y="0"/>
              <wp:positionH relativeFrom="column">
                <wp:posOffset>5715</wp:posOffset>
              </wp:positionH>
              <wp:positionV relativeFrom="line">
                <wp:posOffset>12065</wp:posOffset>
              </wp:positionV>
              <wp:extent cx="5743575" cy="9525"/>
              <wp:effectExtent l="9525" t="15240" r="9525"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5875">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B93CF" id="AutoShape 2" o:spid="_x0000_s1026" type="#_x0000_t32" style="position:absolute;margin-left:.45pt;margin-top:.95pt;width:452.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" strokecolor="#76923c" strokeweight="1.25pt">
              <w10:wrap anchory="line"/>
            </v:shape>
          </w:pict>
        </mc:Fallback>
      </mc:AlternateContent>
    </w:r>
    <w:r>
      <w:tab/>
    </w:r>
    <w:r>
      <w:tab/>
    </w:r>
    <w:r>
      <w:tab/>
    </w:r>
    <w:r w:rsidRPr="00952D23">
      <w:rPr>
        <w:rFonts w:ascii="Times New Roman" w:hAnsi="Times New Roman"/>
      </w:rPr>
      <w:fldChar w:fldCharType="begin"/>
    </w:r>
    <w:r w:rsidRPr="00952D23">
      <w:rPr>
        <w:rFonts w:ascii="Times New Roman" w:hAnsi="Times New Roman"/>
      </w:rPr>
      <w:instrText xml:space="preserve"> PAGE   \* MERGEFORMAT </w:instrText>
    </w:r>
    <w:r w:rsidRPr="00952D23">
      <w:rPr>
        <w:rFonts w:ascii="Times New Roman" w:hAnsi="Times New Roman"/>
      </w:rPr>
      <w:fldChar w:fldCharType="separate"/>
    </w:r>
    <w:r w:rsidR="00E435AF">
      <w:rPr>
        <w:rFonts w:ascii="Times New Roman" w:hAnsi="Times New Roman"/>
        <w:noProof/>
      </w:rPr>
      <w:t>12</w:t>
    </w:r>
    <w:r w:rsidRPr="00952D23">
      <w:rPr>
        <w:rFonts w:ascii="Times New Roman" w:hAnsi="Times New Roman"/>
        <w:noProof/>
      </w:rPr>
      <w:fldChar w:fldCharType="end"/>
    </w:r>
  </w:p>
  <w:p w:rsidR="00C4750C" w:rsidRDefault="00C47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274" w:rsidRDefault="00021274" w:rsidP="00F36846">
      <w:pPr>
        <w:spacing w:before="0" w:after="0" w:line="240" w:lineRule="auto"/>
      </w:pPr>
      <w:r>
        <w:separator/>
      </w:r>
    </w:p>
  </w:footnote>
  <w:footnote w:type="continuationSeparator" w:id="0">
    <w:p w:rsidR="00021274" w:rsidRDefault="00021274" w:rsidP="00F36846">
      <w:pPr>
        <w:spacing w:before="0" w:after="0" w:line="240" w:lineRule="auto"/>
      </w:pPr>
      <w:r>
        <w:continuationSeparator/>
      </w:r>
    </w:p>
  </w:footnote>
  <w:footnote w:type="continuationNotice" w:id="1">
    <w:p w:rsidR="00021274" w:rsidRDefault="00021274">
      <w:pPr>
        <w:spacing w:before="0" w:after="0" w:line="240" w:lineRule="auto"/>
      </w:pPr>
    </w:p>
  </w:footnote>
  <w:footnote w:id="2">
    <w:p w:rsidR="00C4750C" w:rsidRPr="00486C17" w:rsidRDefault="00C4750C" w:rsidP="00B56DB5">
      <w:pPr>
        <w:spacing w:after="0" w:line="240" w:lineRule="auto"/>
        <w:rPr>
          <w:rFonts w:ascii="Times New Roman" w:hAnsi="Times New Roman"/>
          <w:sz w:val="20"/>
          <w:szCs w:val="20"/>
        </w:rPr>
      </w:pPr>
      <w:r w:rsidRPr="00486C17">
        <w:rPr>
          <w:rStyle w:val="FootnoteReference"/>
          <w:rFonts w:ascii="Times New Roman" w:eastAsia="Arial" w:hAnsi="Times New Roman"/>
          <w:sz w:val="20"/>
          <w:szCs w:val="20"/>
        </w:rPr>
        <w:footnoteRef/>
      </w:r>
      <w:r w:rsidRPr="00486C17">
        <w:rPr>
          <w:rFonts w:ascii="Times New Roman" w:eastAsia="Arial" w:hAnsi="Times New Roman"/>
          <w:sz w:val="20"/>
          <w:szCs w:val="20"/>
        </w:rPr>
        <w:t xml:space="preserve"> Quản lý rủi ro thiên tai và các hiện tượng cực đoan nhằm thúc đẩy thích ứng với Biến đổi Khí hậu</w:t>
      </w:r>
    </w:p>
    <w:p w:rsidR="00C4750C" w:rsidRPr="00486C17" w:rsidRDefault="00C4750C" w:rsidP="00601CA6">
      <w:pPr>
        <w:pStyle w:val="FootnoteText"/>
        <w:spacing w:before="0" w:after="0"/>
        <w:rPr>
          <w:rFonts w:ascii="Times New Roman" w:hAnsi="Times New Roman"/>
        </w:rPr>
      </w:pPr>
      <w:r w:rsidRPr="00486C17">
        <w:rPr>
          <w:rFonts w:ascii="Times New Roman" w:eastAsia="Arial" w:hAnsi="Times New Roman"/>
        </w:rPr>
        <w:t xml:space="preserve">Báo cáo đặc biệt của Uỷ ban Liên chính phủ về Biến đổi khí hậu. IPCC, 2012. </w:t>
      </w:r>
    </w:p>
  </w:footnote>
  <w:footnote w:id="3">
    <w:p w:rsidR="00C4750C" w:rsidRDefault="00C4750C">
      <w:pPr>
        <w:pStyle w:val="FootnoteText"/>
      </w:pPr>
      <w:r>
        <w:rPr>
          <w:rStyle w:val="FootnoteReference"/>
        </w:rPr>
        <w:footnoteRef/>
      </w:r>
      <w:r>
        <w:t xml:space="preserve"> </w:t>
      </w:r>
      <w:r w:rsidRPr="00B91ADB">
        <w:rPr>
          <w:rFonts w:ascii="Times New Roman" w:hAnsi="Times New Roman"/>
          <w:sz w:val="22"/>
        </w:rPr>
        <w:t xml:space="preserve">Phương pháp luận mô tả trong những phần này được trích từ báo cáo của dự án CRI “Climate Information Database with Analysis” của </w:t>
      </w:r>
      <w:r w:rsidRPr="00B91ADB">
        <w:rPr>
          <w:rStyle w:val="Emphasis"/>
          <w:rFonts w:ascii="Times New Roman" w:hAnsi="Times New Roman"/>
          <w:bCs/>
          <w:i w:val="0"/>
          <w:iCs w:val="0"/>
          <w:sz w:val="22"/>
          <w:shd w:val="clear" w:color="auto" w:fill="FFFFFF"/>
        </w:rPr>
        <w:t>Viện</w:t>
      </w:r>
      <w:r w:rsidRPr="00B91ADB">
        <w:rPr>
          <w:rStyle w:val="apple-converted-space"/>
          <w:rFonts w:ascii="Times New Roman" w:hAnsi="Times New Roman"/>
          <w:sz w:val="22"/>
          <w:shd w:val="clear" w:color="auto" w:fill="FFFFFF"/>
        </w:rPr>
        <w:t> </w:t>
      </w:r>
      <w:r w:rsidRPr="00B91ADB">
        <w:rPr>
          <w:rFonts w:ascii="Times New Roman" w:hAnsi="Times New Roman"/>
          <w:sz w:val="22"/>
          <w:shd w:val="clear" w:color="auto" w:fill="FFFFFF"/>
        </w:rPr>
        <w:t>Khoa học</w:t>
      </w:r>
      <w:r w:rsidRPr="00B91ADB">
        <w:rPr>
          <w:rStyle w:val="apple-converted-space"/>
          <w:rFonts w:ascii="Times New Roman" w:hAnsi="Times New Roman"/>
          <w:sz w:val="22"/>
          <w:shd w:val="clear" w:color="auto" w:fill="FFFFFF"/>
        </w:rPr>
        <w:t> </w:t>
      </w:r>
      <w:r w:rsidRPr="00B91ADB">
        <w:rPr>
          <w:rStyle w:val="Emphasis"/>
          <w:rFonts w:ascii="Times New Roman" w:hAnsi="Times New Roman"/>
          <w:bCs/>
          <w:i w:val="0"/>
          <w:iCs w:val="0"/>
          <w:sz w:val="22"/>
          <w:shd w:val="clear" w:color="auto" w:fill="FFFFFF"/>
        </w:rPr>
        <w:t>Khí tượng Thủy văn</w:t>
      </w:r>
      <w:r w:rsidRPr="00B91ADB">
        <w:rPr>
          <w:rStyle w:val="apple-converted-space"/>
          <w:rFonts w:ascii="Times New Roman" w:hAnsi="Times New Roman"/>
          <w:sz w:val="22"/>
          <w:shd w:val="clear" w:color="auto" w:fill="FFFFFF"/>
        </w:rPr>
        <w:t> </w:t>
      </w:r>
      <w:r w:rsidRPr="00B91ADB">
        <w:rPr>
          <w:rFonts w:ascii="Times New Roman" w:hAnsi="Times New Roman"/>
          <w:sz w:val="22"/>
          <w:shd w:val="clear" w:color="auto" w:fill="FFFFFF"/>
        </w:rPr>
        <w:t>và Môi trường (IMHEN), năm 2016</w:t>
      </w:r>
    </w:p>
  </w:footnote>
  <w:footnote w:id="4">
    <w:p w:rsidR="00C4750C" w:rsidRPr="00B9669E" w:rsidRDefault="00C4750C" w:rsidP="00B9669E">
      <w:pPr>
        <w:spacing w:before="0" w:after="0" w:line="240" w:lineRule="auto"/>
        <w:jc w:val="left"/>
        <w:rPr>
          <w:rFonts w:ascii="Times New Roman" w:eastAsia="Times New Roman" w:hAnsi="Times New Roman"/>
          <w:sz w:val="20"/>
          <w:szCs w:val="20"/>
        </w:rPr>
      </w:pPr>
      <w:r>
        <w:rPr>
          <w:rStyle w:val="FootnoteReference"/>
          <w:rFonts w:ascii="Times New Roman" w:hAnsi="Times New Roman"/>
          <w:sz w:val="20"/>
          <w:szCs w:val="20"/>
        </w:rPr>
        <w:t>2</w:t>
      </w:r>
      <w:r w:rsidRPr="00486C17">
        <w:rPr>
          <w:rFonts w:ascii="Times New Roman" w:hAnsi="Times New Roman"/>
          <w:sz w:val="20"/>
          <w:szCs w:val="20"/>
        </w:rPr>
        <w:t xml:space="preserve"> </w:t>
      </w:r>
      <w:r w:rsidRPr="00486C17">
        <w:rPr>
          <w:rFonts w:ascii="Times New Roman" w:eastAsia="Times New Roman" w:hAnsi="Times New Roman"/>
          <w:sz w:val="20"/>
          <w:szCs w:val="20"/>
        </w:rPr>
        <w:t>Sử dụng các chỉ số môi trường thích hợp: Theo dõi tiến độ, nâng cao nhận thức và hỗ trợ phân tích Quan điểm Bắc Âu về các chỉ số, thống kê và các báo cáo quản lý môi trường và áp lực từ các hoạt động kinh tế. Julie L. Hass, Số liệu thống kê Na Uy và Viveka Palm, Số liệu thống kê Thụy Điển. Năm 2012.</w:t>
      </w:r>
    </w:p>
  </w:footnote>
  <w:footnote w:id="5">
    <w:p w:rsidR="00C4750C" w:rsidRPr="00486C17" w:rsidRDefault="00C4750C" w:rsidP="00D03F04">
      <w:pPr>
        <w:pStyle w:val="FootnoteText"/>
        <w:rPr>
          <w:rFonts w:ascii="Times New Roman" w:hAnsi="Times New Roman"/>
        </w:rPr>
      </w:pPr>
      <w:r w:rsidRPr="00486C17">
        <w:rPr>
          <w:rStyle w:val="FootnoteReference"/>
          <w:rFonts w:ascii="Times New Roman" w:hAnsi="Times New Roman"/>
        </w:rPr>
        <w:footnoteRef/>
      </w:r>
      <w:r w:rsidRPr="00486C17">
        <w:rPr>
          <w:rFonts w:ascii="Times New Roman" w:hAnsi="Times New Roman"/>
        </w:rPr>
        <w:t xml:space="preserve"> Một số chỉ số (ví dụ: chỉ số xã hội) chỉ áp dụng cho các đơn vị hành chính (ví dụ cho toàn huyện), do đó tất cả các </w:t>
      </w:r>
      <w:r>
        <w:rPr>
          <w:rFonts w:ascii="Times New Roman" w:hAnsi="Times New Roman"/>
        </w:rPr>
        <w:t xml:space="preserve">CSHT </w:t>
      </w:r>
      <w:r w:rsidRPr="00486C17">
        <w:rPr>
          <w:rFonts w:ascii="Times New Roman" w:hAnsi="Times New Roman"/>
        </w:rPr>
        <w:t>trong cùng đơn vị hành chính đều có chung chỉ số đó.</w:t>
      </w:r>
    </w:p>
  </w:footnote>
  <w:footnote w:id="6">
    <w:p w:rsidR="00C4750C" w:rsidRPr="00B91ADB" w:rsidRDefault="00C4750C">
      <w:pPr>
        <w:pStyle w:val="FootnoteText"/>
        <w:rPr>
          <w:rFonts w:ascii="Times New Roman" w:hAnsi="Times New Roman"/>
          <w:sz w:val="22"/>
          <w:szCs w:val="22"/>
        </w:rPr>
      </w:pPr>
      <w:r w:rsidRPr="00B91ADB">
        <w:rPr>
          <w:rStyle w:val="FootnoteReference"/>
          <w:rFonts w:ascii="Times New Roman" w:hAnsi="Times New Roman"/>
          <w:sz w:val="22"/>
          <w:szCs w:val="22"/>
        </w:rPr>
        <w:footnoteRef/>
      </w:r>
      <w:r w:rsidRPr="00B91ADB">
        <w:rPr>
          <w:rFonts w:ascii="Times New Roman" w:hAnsi="Times New Roman"/>
          <w:sz w:val="22"/>
          <w:szCs w:val="22"/>
        </w:rPr>
        <w:t xml:space="preserve"> </w:t>
      </w:r>
      <w:r>
        <w:rPr>
          <w:rFonts w:ascii="Times New Roman" w:hAnsi="Times New Roman"/>
          <w:sz w:val="22"/>
          <w:szCs w:val="22"/>
        </w:rPr>
        <w:t>Phần</w:t>
      </w:r>
      <w:r w:rsidRPr="00B91ADB">
        <w:rPr>
          <w:rFonts w:ascii="Times New Roman" w:hAnsi="Times New Roman"/>
          <w:sz w:val="22"/>
          <w:szCs w:val="22"/>
        </w:rPr>
        <w:t xml:space="preserve"> này </w:t>
      </w:r>
      <w:r>
        <w:rPr>
          <w:rFonts w:ascii="Times New Roman" w:hAnsi="Times New Roman"/>
          <w:sz w:val="22"/>
          <w:szCs w:val="22"/>
        </w:rPr>
        <w:t xml:space="preserve">được trích </w:t>
      </w:r>
      <w:r w:rsidRPr="00B91ADB">
        <w:rPr>
          <w:rFonts w:ascii="Times New Roman" w:hAnsi="Times New Roman"/>
          <w:sz w:val="22"/>
          <w:szCs w:val="22"/>
        </w:rPr>
        <w:t xml:space="preserve">từ cuốn “Handbook on Constructing Composite Indicators: Methodology and User Guide” của OECD. Truy cập đường link: </w:t>
      </w:r>
      <w:hyperlink r:id="rId1" w:history="1">
        <w:r w:rsidRPr="00B91ADB">
          <w:rPr>
            <w:rStyle w:val="Hyperlink"/>
            <w:rFonts w:ascii="Times New Roman" w:hAnsi="Times New Roman"/>
            <w:sz w:val="22"/>
            <w:szCs w:val="22"/>
          </w:rPr>
          <w:t>http://www.oecd.org/std/leading-indicators/42495745.pdf</w:t>
        </w:r>
      </w:hyperlink>
      <w:r w:rsidRPr="00B91ADB">
        <w:rPr>
          <w:rFonts w:ascii="Times New Roman" w:hAnsi="Times New Roman"/>
          <w:sz w:val="22"/>
          <w:szCs w:val="22"/>
        </w:rPr>
        <w:t xml:space="preserve"> để xem bản đầy đủ.</w:t>
      </w:r>
    </w:p>
  </w:footnote>
  <w:footnote w:id="7">
    <w:p w:rsidR="00C4750C" w:rsidRPr="00486C17" w:rsidRDefault="00C4750C" w:rsidP="006756AF">
      <w:pPr>
        <w:widowControl w:val="0"/>
        <w:spacing w:before="0" w:after="0"/>
        <w:jc w:val="left"/>
        <w:rPr>
          <w:rFonts w:ascii="Times New Roman" w:hAnsi="Times New Roman"/>
          <w:sz w:val="20"/>
          <w:szCs w:val="20"/>
        </w:rPr>
      </w:pPr>
      <w:r w:rsidRPr="00486C17">
        <w:rPr>
          <w:rStyle w:val="FootnoteReference"/>
          <w:rFonts w:ascii="Times New Roman" w:hAnsi="Times New Roman"/>
          <w:sz w:val="20"/>
          <w:szCs w:val="20"/>
        </w:rPr>
        <w:footnoteRef/>
      </w:r>
      <w:r w:rsidRPr="00486C17">
        <w:rPr>
          <w:rFonts w:ascii="Times New Roman" w:hAnsi="Times New Roman"/>
          <w:sz w:val="20"/>
          <w:szCs w:val="20"/>
        </w:rPr>
        <w:t xml:space="preserve"> Phần này được trích từ các báo cáo dự án CRI "Phương pháp luận và Kết quả thực hiện bản đồ rủi ro sạt lở đất dưới tác động của BĐKH ở khu vực MNPB Việt Nam và hai tỉnh mẫu"</w:t>
      </w:r>
    </w:p>
  </w:footnote>
  <w:footnote w:id="8">
    <w:p w:rsidR="00C4750C" w:rsidRPr="00486C17" w:rsidRDefault="00C4750C" w:rsidP="00D866A7">
      <w:pPr>
        <w:spacing w:before="0" w:after="0"/>
        <w:jc w:val="left"/>
        <w:rPr>
          <w:rFonts w:ascii="Times New Roman" w:hAnsi="Times New Roman"/>
          <w:sz w:val="20"/>
          <w:szCs w:val="20"/>
        </w:rPr>
      </w:pPr>
      <w:r w:rsidRPr="00486C17">
        <w:rPr>
          <w:rStyle w:val="FootnoteReference"/>
          <w:rFonts w:ascii="Times New Roman" w:hAnsi="Times New Roman"/>
          <w:sz w:val="20"/>
          <w:szCs w:val="20"/>
        </w:rPr>
        <w:footnoteRef/>
      </w:r>
      <w:r w:rsidRPr="00486C17">
        <w:rPr>
          <w:rFonts w:ascii="Times New Roman" w:hAnsi="Times New Roman"/>
          <w:sz w:val="20"/>
          <w:szCs w:val="20"/>
        </w:rPr>
        <w:t xml:space="preserve"> Phần này được trich từ các báo cáo của CRI "Bản đồ Atlas về rủi ro lũ quét ở các tỉnh MNPB Việt Nam trong bối cảnh BĐKH"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0C" w:rsidRPr="00101422" w:rsidRDefault="00C4750C" w:rsidP="00101422">
    <w:pPr>
      <w:pStyle w:val="Header"/>
      <w:jc w:val="right"/>
      <w:rPr>
        <w:i/>
        <w:color w:val="FF000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0C" w:rsidRDefault="00C4750C" w:rsidP="00486C17">
    <w:pPr>
      <w:pStyle w:val="Header"/>
      <w:jc w:val="right"/>
      <w:rPr>
        <w:color w:val="233441"/>
        <w:sz w:val="18"/>
        <w:szCs w:val="18"/>
      </w:rPr>
    </w:pPr>
    <w:r>
      <w:rPr>
        <w:color w:val="233441"/>
        <w:sz w:val="18"/>
        <w:szCs w:val="18"/>
      </w:rPr>
      <w:t>Dự án Tăng cường Khả năng Chống chịu Khí hậu cho CSHT các tỉnh miền núi phía Bắc – 00075992</w:t>
    </w:r>
  </w:p>
  <w:p w:rsidR="00C4750C" w:rsidRPr="00486C17" w:rsidRDefault="00C4750C" w:rsidP="00486C17">
    <w:pPr>
      <w:pStyle w:val="Header"/>
      <w:jc w:val="right"/>
      <w:rPr>
        <w:color w:val="233441"/>
        <w:sz w:val="18"/>
        <w:szCs w:val="18"/>
      </w:rPr>
    </w:pPr>
    <w:r w:rsidRPr="00486C17">
      <w:rPr>
        <w:i/>
        <w:color w:val="FF0000"/>
        <w:sz w:val="18"/>
        <w:szCs w:val="18"/>
      </w:rPr>
      <w:t xml:space="preserve">Sổ tay hướng dẫn lập bản đồ rủi ro </w:t>
    </w:r>
    <w:r>
      <w:rPr>
        <w:i/>
        <w:color w:val="FF0000"/>
        <w:sz w:val="18"/>
        <w:szCs w:val="18"/>
      </w:rPr>
      <w:t>CSHTNT</w:t>
    </w:r>
    <w:r w:rsidRPr="00486C17">
      <w:rPr>
        <w:i/>
        <w:color w:val="FF0000"/>
        <w:sz w:val="18"/>
        <w:szCs w:val="18"/>
      </w:rPr>
      <w:t xml:space="preserve"> và đánh giá </w:t>
    </w:r>
    <w:r>
      <w:rPr>
        <w:i/>
        <w:color w:val="FF0000"/>
        <w:sz w:val="18"/>
        <w:szCs w:val="18"/>
      </w:rPr>
      <w:t>TTDBTT</w:t>
    </w:r>
    <w:r w:rsidRPr="00486C17">
      <w:rPr>
        <w:i/>
        <w:color w:val="FF0000"/>
        <w:sz w:val="18"/>
        <w:szCs w:val="18"/>
      </w:rPr>
      <w:t xml:space="preserve"> do khí hậu tại các tỉnh </w:t>
    </w:r>
    <w:r>
      <w:rPr>
        <w:i/>
        <w:color w:val="FF0000"/>
        <w:sz w:val="18"/>
        <w:szCs w:val="18"/>
      </w:rPr>
      <w:t>MNPB</w:t>
    </w:r>
    <w:r w:rsidRPr="00486C17">
      <w:rPr>
        <w:i/>
        <w:color w:val="FF0000"/>
        <w:sz w:val="18"/>
        <w:szCs w:val="18"/>
      </w:rPr>
      <w:t xml:space="preserve"> </w:t>
    </w:r>
    <w:r w:rsidRPr="00B97534">
      <w:rPr>
        <w:i/>
        <w:noProof/>
        <w:color w:val="FF0000"/>
        <w:sz w:val="18"/>
        <w:szCs w:val="18"/>
      </w:rPr>
      <mc:AlternateContent>
        <mc:Choice Requires="wps">
          <w:drawing>
            <wp:anchor distT="0" distB="0" distL="114300" distR="114300" simplePos="0" relativeHeight="251660288" behindDoc="0" locked="0" layoutInCell="1" allowOverlap="1" wp14:anchorId="10F652FF" wp14:editId="54DACA11">
              <wp:simplePos x="0" y="0"/>
              <wp:positionH relativeFrom="column">
                <wp:posOffset>5715</wp:posOffset>
              </wp:positionH>
              <wp:positionV relativeFrom="line">
                <wp:posOffset>144145</wp:posOffset>
              </wp:positionV>
              <wp:extent cx="5743575" cy="9525"/>
              <wp:effectExtent l="18415" t="17145" r="29210" b="24130"/>
              <wp:wrapNone/>
              <wp:docPr id="10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5875">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3648D" id="AutoShape 1" o:spid="_x0000_s1026" type="#_x0000_t32" style="position:absolute;margin-left:.45pt;margin-top:11.35pt;width:452.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" strokecolor="#76923c" strokeweight="1.25pt">
              <v:shadow color="black" opacity="49150f" offset=".74833mm,.74833mm"/>
              <w10:wrap anchory="line"/>
            </v:shape>
          </w:pict>
        </mc:Fallback>
      </mc:AlternateContent>
    </w:r>
    <w:r w:rsidRPr="00B97534">
      <w:rPr>
        <w:i/>
        <w:noProof/>
        <w:color w:val="FF0000"/>
        <w:sz w:val="18"/>
        <w:szCs w:val="18"/>
      </w:rPr>
      <mc:AlternateContent>
        <mc:Choice Requires="wps">
          <w:drawing>
            <wp:anchor distT="0" distB="0" distL="114300" distR="114300" simplePos="0" relativeHeight="251657216" behindDoc="0" locked="0" layoutInCell="1" allowOverlap="1" wp14:anchorId="6886C850" wp14:editId="15BF929C">
              <wp:simplePos x="0" y="0"/>
              <wp:positionH relativeFrom="column">
                <wp:posOffset>5715</wp:posOffset>
              </wp:positionH>
              <wp:positionV relativeFrom="line">
                <wp:posOffset>144145</wp:posOffset>
              </wp:positionV>
              <wp:extent cx="5743575" cy="9525"/>
              <wp:effectExtent l="9525" t="9525" r="9525" b="95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5875">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72895" id="AutoShape 1" o:spid="_x0000_s1026" type="#_x0000_t32" style="position:absolute;margin-left:.45pt;margin-top:11.35pt;width:452.2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" strokecolor="#76923c" strokeweight="1.25pt">
              <w10:wrap anchory="li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D65A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E5C0C"/>
    <w:multiLevelType w:val="hybridMultilevel"/>
    <w:tmpl w:val="9C723D96"/>
    <w:lvl w:ilvl="0" w:tplc="FD00915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11809"/>
    <w:multiLevelType w:val="hybridMultilevel"/>
    <w:tmpl w:val="A18E4E36"/>
    <w:lvl w:ilvl="0" w:tplc="0E52BC58">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D1F05"/>
    <w:multiLevelType w:val="hybridMultilevel"/>
    <w:tmpl w:val="BEBE3056"/>
    <w:lvl w:ilvl="0" w:tplc="D0CA86FA">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BE332F"/>
    <w:multiLevelType w:val="hybridMultilevel"/>
    <w:tmpl w:val="9A60E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4795D"/>
    <w:multiLevelType w:val="hybridMultilevel"/>
    <w:tmpl w:val="7B08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949D5"/>
    <w:multiLevelType w:val="hybridMultilevel"/>
    <w:tmpl w:val="68C4880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D2927"/>
    <w:multiLevelType w:val="hybridMultilevel"/>
    <w:tmpl w:val="E8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03179"/>
    <w:multiLevelType w:val="hybridMultilevel"/>
    <w:tmpl w:val="558EADE4"/>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
    <w:nsid w:val="149A1DF2"/>
    <w:multiLevelType w:val="hybridMultilevel"/>
    <w:tmpl w:val="C0C829A2"/>
    <w:lvl w:ilvl="0" w:tplc="FFFFFFFF">
      <w:start w:val="1"/>
      <w:numFmt w:val="decimal"/>
      <w:pStyle w:val="Normaltext"/>
      <w:lvlText w:val="%1."/>
      <w:lvlJc w:val="left"/>
      <w:pPr>
        <w:tabs>
          <w:tab w:val="num" w:pos="1440"/>
        </w:tabs>
        <w:ind w:left="1440" w:hanging="360"/>
      </w:pPr>
      <w:rPr>
        <w:rFonts w:hint="default"/>
      </w:rPr>
    </w:lvl>
    <w:lvl w:ilvl="1" w:tplc="FFFFFFFF">
      <w:numFmt w:val="bullet"/>
      <w:lvlText w:val="→"/>
      <w:lvlJc w:val="left"/>
      <w:pPr>
        <w:tabs>
          <w:tab w:val="num" w:pos="1440"/>
        </w:tabs>
        <w:ind w:left="1440" w:hanging="360"/>
      </w:pPr>
      <w:rPr>
        <w:rFonts w:ascii="Lucida Console" w:hAnsi="Lucida Console"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66B2F3E"/>
    <w:multiLevelType w:val="hybridMultilevel"/>
    <w:tmpl w:val="399A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52EB5"/>
    <w:multiLevelType w:val="hybridMultilevel"/>
    <w:tmpl w:val="2E387800"/>
    <w:lvl w:ilvl="0" w:tplc="2B5012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B0163"/>
    <w:multiLevelType w:val="hybridMultilevel"/>
    <w:tmpl w:val="C05E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587202"/>
    <w:multiLevelType w:val="hybridMultilevel"/>
    <w:tmpl w:val="89D8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922193"/>
    <w:multiLevelType w:val="hybridMultilevel"/>
    <w:tmpl w:val="F9A4A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8F7C25"/>
    <w:multiLevelType w:val="hybridMultilevel"/>
    <w:tmpl w:val="C73A6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0F770D"/>
    <w:multiLevelType w:val="hybridMultilevel"/>
    <w:tmpl w:val="18DA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094076"/>
    <w:multiLevelType w:val="hybridMultilevel"/>
    <w:tmpl w:val="D06099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1B5408"/>
    <w:multiLevelType w:val="hybridMultilevel"/>
    <w:tmpl w:val="F2E0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96348"/>
    <w:multiLevelType w:val="hybridMultilevel"/>
    <w:tmpl w:val="1E2E1B30"/>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1C4C93"/>
    <w:multiLevelType w:val="hybridMultilevel"/>
    <w:tmpl w:val="C0CA9242"/>
    <w:lvl w:ilvl="0" w:tplc="0ED42DDC">
      <w:start w:val="1"/>
      <w:numFmt w:val="bullet"/>
      <w:lvlText w:val="-"/>
      <w:lvlJc w:val="left"/>
      <w:pPr>
        <w:ind w:left="1077" w:hanging="360"/>
      </w:pPr>
      <w:rPr>
        <w:rFonts w:ascii="Times" w:hAnsi="Times" w:hint="default"/>
      </w:rPr>
    </w:lvl>
    <w:lvl w:ilvl="1" w:tplc="04090019">
      <w:start w:val="1"/>
      <w:numFmt w:val="bullet"/>
      <w:lvlText w:val="o"/>
      <w:lvlJc w:val="left"/>
      <w:pPr>
        <w:ind w:left="1797" w:hanging="360"/>
      </w:pPr>
      <w:rPr>
        <w:rFonts w:ascii="Courier New" w:hAnsi="Courier New" w:cs="Courier New" w:hint="default"/>
      </w:rPr>
    </w:lvl>
    <w:lvl w:ilvl="2" w:tplc="0409001B" w:tentative="1">
      <w:start w:val="1"/>
      <w:numFmt w:val="bullet"/>
      <w:lvlText w:val=""/>
      <w:lvlJc w:val="left"/>
      <w:pPr>
        <w:ind w:left="2517" w:hanging="360"/>
      </w:pPr>
      <w:rPr>
        <w:rFonts w:ascii="Wingdings" w:hAnsi="Wingdings" w:hint="default"/>
      </w:rPr>
    </w:lvl>
    <w:lvl w:ilvl="3" w:tplc="0409000F" w:tentative="1">
      <w:start w:val="1"/>
      <w:numFmt w:val="bullet"/>
      <w:lvlText w:val=""/>
      <w:lvlJc w:val="left"/>
      <w:pPr>
        <w:ind w:left="3237" w:hanging="360"/>
      </w:pPr>
      <w:rPr>
        <w:rFonts w:ascii="Symbol" w:hAnsi="Symbol" w:hint="default"/>
      </w:rPr>
    </w:lvl>
    <w:lvl w:ilvl="4" w:tplc="04090019" w:tentative="1">
      <w:start w:val="1"/>
      <w:numFmt w:val="bullet"/>
      <w:lvlText w:val="o"/>
      <w:lvlJc w:val="left"/>
      <w:pPr>
        <w:ind w:left="3957" w:hanging="360"/>
      </w:pPr>
      <w:rPr>
        <w:rFonts w:ascii="Courier New" w:hAnsi="Courier New" w:cs="Courier New" w:hint="default"/>
      </w:rPr>
    </w:lvl>
    <w:lvl w:ilvl="5" w:tplc="0409001B" w:tentative="1">
      <w:start w:val="1"/>
      <w:numFmt w:val="bullet"/>
      <w:lvlText w:val=""/>
      <w:lvlJc w:val="left"/>
      <w:pPr>
        <w:ind w:left="4677" w:hanging="360"/>
      </w:pPr>
      <w:rPr>
        <w:rFonts w:ascii="Wingdings" w:hAnsi="Wingdings" w:hint="default"/>
      </w:rPr>
    </w:lvl>
    <w:lvl w:ilvl="6" w:tplc="0409000F" w:tentative="1">
      <w:start w:val="1"/>
      <w:numFmt w:val="bullet"/>
      <w:lvlText w:val=""/>
      <w:lvlJc w:val="left"/>
      <w:pPr>
        <w:ind w:left="5397" w:hanging="360"/>
      </w:pPr>
      <w:rPr>
        <w:rFonts w:ascii="Symbol" w:hAnsi="Symbol" w:hint="default"/>
      </w:rPr>
    </w:lvl>
    <w:lvl w:ilvl="7" w:tplc="04090019" w:tentative="1">
      <w:start w:val="1"/>
      <w:numFmt w:val="bullet"/>
      <w:lvlText w:val="o"/>
      <w:lvlJc w:val="left"/>
      <w:pPr>
        <w:ind w:left="6117" w:hanging="360"/>
      </w:pPr>
      <w:rPr>
        <w:rFonts w:ascii="Courier New" w:hAnsi="Courier New" w:cs="Courier New" w:hint="default"/>
      </w:rPr>
    </w:lvl>
    <w:lvl w:ilvl="8" w:tplc="0409001B" w:tentative="1">
      <w:start w:val="1"/>
      <w:numFmt w:val="bullet"/>
      <w:lvlText w:val=""/>
      <w:lvlJc w:val="left"/>
      <w:pPr>
        <w:ind w:left="6837" w:hanging="360"/>
      </w:pPr>
      <w:rPr>
        <w:rFonts w:ascii="Wingdings" w:hAnsi="Wingdings" w:hint="default"/>
      </w:rPr>
    </w:lvl>
  </w:abstractNum>
  <w:abstractNum w:abstractNumId="21">
    <w:nsid w:val="319D10B3"/>
    <w:multiLevelType w:val="hybridMultilevel"/>
    <w:tmpl w:val="875EBAAA"/>
    <w:lvl w:ilvl="0" w:tplc="0E52BC58">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10BE5"/>
    <w:multiLevelType w:val="hybridMultilevel"/>
    <w:tmpl w:val="D85C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14399"/>
    <w:multiLevelType w:val="hybridMultilevel"/>
    <w:tmpl w:val="57663B1C"/>
    <w:lvl w:ilvl="0" w:tplc="0E52BC58">
      <w:numFmt w:val="bullet"/>
      <w:lvlText w:val="-"/>
      <w:lvlJc w:val="left"/>
      <w:pPr>
        <w:ind w:left="2160" w:hanging="360"/>
      </w:pPr>
      <w:rPr>
        <w:rFonts w:ascii="Times New Roman" w:eastAsia="Times New Roman" w:hAnsi="Times New Roman" w:cs="Times New Roman"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04F5A4C"/>
    <w:multiLevelType w:val="hybridMultilevel"/>
    <w:tmpl w:val="DFD0BFA4"/>
    <w:lvl w:ilvl="0" w:tplc="2B5012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03C01"/>
    <w:multiLevelType w:val="hybridMultilevel"/>
    <w:tmpl w:val="61E89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4D678B"/>
    <w:multiLevelType w:val="hybridMultilevel"/>
    <w:tmpl w:val="C29E9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CE37DA"/>
    <w:multiLevelType w:val="hybridMultilevel"/>
    <w:tmpl w:val="DDBE614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8">
    <w:nsid w:val="4B430F32"/>
    <w:multiLevelType w:val="hybridMultilevel"/>
    <w:tmpl w:val="0B90EAF0"/>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9060B9"/>
    <w:multiLevelType w:val="hybridMultilevel"/>
    <w:tmpl w:val="BD086C3C"/>
    <w:lvl w:ilvl="0" w:tplc="2B5012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AF665B"/>
    <w:multiLevelType w:val="hybridMultilevel"/>
    <w:tmpl w:val="F1169C0A"/>
    <w:lvl w:ilvl="0" w:tplc="2B5012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FA2BAC"/>
    <w:multiLevelType w:val="hybridMultilevel"/>
    <w:tmpl w:val="204A4196"/>
    <w:lvl w:ilvl="0" w:tplc="BF8038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265BF2"/>
    <w:multiLevelType w:val="hybridMultilevel"/>
    <w:tmpl w:val="2626D4DE"/>
    <w:lvl w:ilvl="0" w:tplc="BE929E3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4309C4"/>
    <w:multiLevelType w:val="hybridMultilevel"/>
    <w:tmpl w:val="CC126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0103DB0"/>
    <w:multiLevelType w:val="hybridMultilevel"/>
    <w:tmpl w:val="F77CF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C71B9D"/>
    <w:multiLevelType w:val="hybridMultilevel"/>
    <w:tmpl w:val="000AC428"/>
    <w:lvl w:ilvl="0" w:tplc="0E52BC58">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BA9241D"/>
    <w:multiLevelType w:val="hybridMultilevel"/>
    <w:tmpl w:val="66180F0E"/>
    <w:lvl w:ilvl="0" w:tplc="2B501284">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DDA3812"/>
    <w:multiLevelType w:val="hybridMultilevel"/>
    <w:tmpl w:val="A45CD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4C7E05"/>
    <w:multiLevelType w:val="hybridMultilevel"/>
    <w:tmpl w:val="C5DC2CE4"/>
    <w:lvl w:ilvl="0" w:tplc="0E52BC58">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DB2712"/>
    <w:multiLevelType w:val="hybridMultilevel"/>
    <w:tmpl w:val="3320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1F7620"/>
    <w:multiLevelType w:val="hybridMultilevel"/>
    <w:tmpl w:val="2E469EAE"/>
    <w:lvl w:ilvl="0" w:tplc="2B50128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7C377C"/>
    <w:multiLevelType w:val="multilevel"/>
    <w:tmpl w:val="6B344768"/>
    <w:lvl w:ilvl="0">
      <w:start w:val="1"/>
      <w:numFmt w:val="decimal"/>
      <w:lvlText w:val="%1."/>
      <w:lvlJc w:val="left"/>
      <w:pPr>
        <w:ind w:left="720" w:hanging="360"/>
      </w:pPr>
    </w:lvl>
    <w:lvl w:ilvl="1">
      <w:start w:val="1"/>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38A351A"/>
    <w:multiLevelType w:val="hybridMultilevel"/>
    <w:tmpl w:val="E0A4B97E"/>
    <w:lvl w:ilvl="0" w:tplc="A0DEEE02">
      <w:start w:val="1"/>
      <w:numFmt w:val="bullet"/>
      <w:lvlText w:val="-"/>
      <w:lvlJc w:val="left"/>
      <w:pPr>
        <w:ind w:left="1080" w:hanging="360"/>
      </w:pPr>
      <w:rPr>
        <w:rFonts w:ascii="Times New Roman" w:eastAsia="Times New Roman" w:hAnsi="Times New Roman" w:cs="Times New Roman" w:hint="default"/>
        <w:b/>
        <w:i/>
      </w:rPr>
    </w:lvl>
    <w:lvl w:ilvl="1" w:tplc="724AD962" w:tentative="1">
      <w:start w:val="1"/>
      <w:numFmt w:val="bullet"/>
      <w:lvlText w:val="o"/>
      <w:lvlJc w:val="left"/>
      <w:pPr>
        <w:ind w:left="1800" w:hanging="360"/>
      </w:pPr>
      <w:rPr>
        <w:rFonts w:ascii="Courier New" w:hAnsi="Courier New" w:cs="Courier New" w:hint="default"/>
      </w:rPr>
    </w:lvl>
    <w:lvl w:ilvl="2" w:tplc="00EE050E" w:tentative="1">
      <w:start w:val="1"/>
      <w:numFmt w:val="bullet"/>
      <w:lvlText w:val=""/>
      <w:lvlJc w:val="left"/>
      <w:pPr>
        <w:ind w:left="2520" w:hanging="360"/>
      </w:pPr>
      <w:rPr>
        <w:rFonts w:ascii="Wingdings" w:hAnsi="Wingdings" w:hint="default"/>
      </w:rPr>
    </w:lvl>
    <w:lvl w:ilvl="3" w:tplc="425EA3D2" w:tentative="1">
      <w:start w:val="1"/>
      <w:numFmt w:val="bullet"/>
      <w:lvlText w:val=""/>
      <w:lvlJc w:val="left"/>
      <w:pPr>
        <w:ind w:left="3240" w:hanging="360"/>
      </w:pPr>
      <w:rPr>
        <w:rFonts w:ascii="Symbol" w:hAnsi="Symbol" w:hint="default"/>
      </w:rPr>
    </w:lvl>
    <w:lvl w:ilvl="4" w:tplc="548002B2" w:tentative="1">
      <w:start w:val="1"/>
      <w:numFmt w:val="bullet"/>
      <w:lvlText w:val="o"/>
      <w:lvlJc w:val="left"/>
      <w:pPr>
        <w:ind w:left="3960" w:hanging="360"/>
      </w:pPr>
      <w:rPr>
        <w:rFonts w:ascii="Courier New" w:hAnsi="Courier New" w:cs="Courier New" w:hint="default"/>
      </w:rPr>
    </w:lvl>
    <w:lvl w:ilvl="5" w:tplc="AEA4739E" w:tentative="1">
      <w:start w:val="1"/>
      <w:numFmt w:val="bullet"/>
      <w:lvlText w:val=""/>
      <w:lvlJc w:val="left"/>
      <w:pPr>
        <w:ind w:left="4680" w:hanging="360"/>
      </w:pPr>
      <w:rPr>
        <w:rFonts w:ascii="Wingdings" w:hAnsi="Wingdings" w:hint="default"/>
      </w:rPr>
    </w:lvl>
    <w:lvl w:ilvl="6" w:tplc="04D4A720" w:tentative="1">
      <w:start w:val="1"/>
      <w:numFmt w:val="bullet"/>
      <w:lvlText w:val=""/>
      <w:lvlJc w:val="left"/>
      <w:pPr>
        <w:ind w:left="5400" w:hanging="360"/>
      </w:pPr>
      <w:rPr>
        <w:rFonts w:ascii="Symbol" w:hAnsi="Symbol" w:hint="default"/>
      </w:rPr>
    </w:lvl>
    <w:lvl w:ilvl="7" w:tplc="0E2884FC" w:tentative="1">
      <w:start w:val="1"/>
      <w:numFmt w:val="bullet"/>
      <w:lvlText w:val="o"/>
      <w:lvlJc w:val="left"/>
      <w:pPr>
        <w:ind w:left="6120" w:hanging="360"/>
      </w:pPr>
      <w:rPr>
        <w:rFonts w:ascii="Courier New" w:hAnsi="Courier New" w:cs="Courier New" w:hint="default"/>
      </w:rPr>
    </w:lvl>
    <w:lvl w:ilvl="8" w:tplc="44247BEA" w:tentative="1">
      <w:start w:val="1"/>
      <w:numFmt w:val="bullet"/>
      <w:lvlText w:val=""/>
      <w:lvlJc w:val="left"/>
      <w:pPr>
        <w:ind w:left="6840" w:hanging="360"/>
      </w:pPr>
      <w:rPr>
        <w:rFonts w:ascii="Wingdings" w:hAnsi="Wingdings" w:hint="default"/>
      </w:rPr>
    </w:lvl>
  </w:abstractNum>
  <w:abstractNum w:abstractNumId="43">
    <w:nsid w:val="7B0F3580"/>
    <w:multiLevelType w:val="hybridMultilevel"/>
    <w:tmpl w:val="0F94E5EE"/>
    <w:lvl w:ilvl="0" w:tplc="BC709B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D3229F"/>
    <w:multiLevelType w:val="multilevel"/>
    <w:tmpl w:val="3E8290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F535E17"/>
    <w:multiLevelType w:val="hybridMultilevel"/>
    <w:tmpl w:val="E4064BEC"/>
    <w:lvl w:ilvl="0" w:tplc="2B50128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25"/>
  </w:num>
  <w:num w:numId="4">
    <w:abstractNumId w:val="33"/>
  </w:num>
  <w:num w:numId="5">
    <w:abstractNumId w:val="39"/>
  </w:num>
  <w:num w:numId="6">
    <w:abstractNumId w:val="18"/>
  </w:num>
  <w:num w:numId="7">
    <w:abstractNumId w:val="12"/>
  </w:num>
  <w:num w:numId="8">
    <w:abstractNumId w:val="7"/>
  </w:num>
  <w:num w:numId="9">
    <w:abstractNumId w:val="23"/>
  </w:num>
  <w:num w:numId="10">
    <w:abstractNumId w:val="10"/>
  </w:num>
  <w:num w:numId="11">
    <w:abstractNumId w:val="16"/>
  </w:num>
  <w:num w:numId="12">
    <w:abstractNumId w:val="22"/>
  </w:num>
  <w:num w:numId="13">
    <w:abstractNumId w:val="6"/>
  </w:num>
  <w:num w:numId="14">
    <w:abstractNumId w:val="36"/>
  </w:num>
  <w:num w:numId="15">
    <w:abstractNumId w:val="45"/>
  </w:num>
  <w:num w:numId="16">
    <w:abstractNumId w:val="24"/>
  </w:num>
  <w:num w:numId="17">
    <w:abstractNumId w:val="29"/>
  </w:num>
  <w:num w:numId="18">
    <w:abstractNumId w:val="30"/>
  </w:num>
  <w:num w:numId="19">
    <w:abstractNumId w:val="44"/>
  </w:num>
  <w:num w:numId="20">
    <w:abstractNumId w:val="27"/>
  </w:num>
  <w:num w:numId="21">
    <w:abstractNumId w:val="15"/>
  </w:num>
  <w:num w:numId="22">
    <w:abstractNumId w:val="35"/>
  </w:num>
  <w:num w:numId="23">
    <w:abstractNumId w:val="8"/>
  </w:num>
  <w:num w:numId="24">
    <w:abstractNumId w:val="14"/>
  </w:num>
  <w:num w:numId="25">
    <w:abstractNumId w:val="32"/>
  </w:num>
  <w:num w:numId="26">
    <w:abstractNumId w:val="3"/>
  </w:num>
  <w:num w:numId="27">
    <w:abstractNumId w:val="17"/>
  </w:num>
  <w:num w:numId="28">
    <w:abstractNumId w:val="31"/>
  </w:num>
  <w:num w:numId="29">
    <w:abstractNumId w:val="28"/>
  </w:num>
  <w:num w:numId="30">
    <w:abstractNumId w:val="13"/>
  </w:num>
  <w:num w:numId="31">
    <w:abstractNumId w:val="43"/>
  </w:num>
  <w:num w:numId="32">
    <w:abstractNumId w:val="4"/>
  </w:num>
  <w:num w:numId="33">
    <w:abstractNumId w:val="44"/>
  </w:num>
  <w:num w:numId="34">
    <w:abstractNumId w:val="19"/>
  </w:num>
  <w:num w:numId="35">
    <w:abstractNumId w:val="37"/>
  </w:num>
  <w:num w:numId="36">
    <w:abstractNumId w:val="44"/>
  </w:num>
  <w:num w:numId="37">
    <w:abstractNumId w:val="44"/>
  </w:num>
  <w:num w:numId="38">
    <w:abstractNumId w:val="0"/>
  </w:num>
  <w:num w:numId="39">
    <w:abstractNumId w:val="5"/>
  </w:num>
  <w:num w:numId="40">
    <w:abstractNumId w:val="26"/>
  </w:num>
  <w:num w:numId="41">
    <w:abstractNumId w:val="21"/>
  </w:num>
  <w:num w:numId="42">
    <w:abstractNumId w:val="1"/>
  </w:num>
  <w:num w:numId="43">
    <w:abstractNumId w:val="34"/>
  </w:num>
  <w:num w:numId="44">
    <w:abstractNumId w:val="42"/>
  </w:num>
  <w:num w:numId="45">
    <w:abstractNumId w:val="20"/>
  </w:num>
  <w:num w:numId="46">
    <w:abstractNumId w:val="41"/>
  </w:num>
  <w:num w:numId="47">
    <w:abstractNumId w:val="44"/>
  </w:num>
  <w:num w:numId="48">
    <w:abstractNumId w:val="38"/>
  </w:num>
  <w:num w:numId="49">
    <w:abstractNumId w:val="2"/>
  </w:num>
  <w:num w:numId="50">
    <w:abstractNumId w:val="44"/>
    <w:lvlOverride w:ilvl="0">
      <w:startOverride w:val="4"/>
    </w:lvlOverride>
    <w:lvlOverride w:ilvl="1">
      <w:startOverride w:val="2"/>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4"/>
    </w:lvlOverride>
    <w:lvlOverride w:ilvl="1">
      <w:startOverride w:val="1"/>
    </w:lvlOverride>
  </w:num>
  <w:num w:numId="53">
    <w:abstractNumId w:val="44"/>
    <w:lvlOverride w:ilvl="0">
      <w:startOverride w:val="4"/>
    </w:lvlOverride>
    <w:lvlOverride w:ilvl="1">
      <w:startOverride w:val="1"/>
    </w:lvlOverride>
  </w:num>
  <w:num w:numId="54">
    <w:abstractNumId w:val="44"/>
    <w:lvlOverride w:ilvl="0">
      <w:startOverride w:val="4"/>
    </w:lvlOverride>
    <w:lvlOverride w:ilvl="1">
      <w:startOverride w:val="1"/>
    </w:lvlOverride>
  </w:num>
  <w:num w:numId="55">
    <w:abstractNumId w:val="44"/>
  </w:num>
  <w:num w:numId="56">
    <w:abstractNumId w:val="44"/>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44"/>
  </w:num>
  <w:num w:numId="60">
    <w:abstractNumId w:val="44"/>
  </w:num>
  <w:num w:numId="61">
    <w:abstractNumId w:val="44"/>
  </w:num>
  <w:num w:numId="62">
    <w:abstractNumId w:val="44"/>
  </w:num>
  <w:num w:numId="63">
    <w:abstractNumId w:val="11"/>
  </w:num>
  <w:num w:numId="64">
    <w:abstractNumId w:val="4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jala Qadir">
    <w15:presenceInfo w15:providerId="Windows Live" w15:userId="a385d64dad710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fill="f" fillcolor="white" strokecolor="none [3206]">
      <v:fill color="white" on="f"/>
      <v:stroke color="none [3206]" weight=".5pt"/>
      <v:textbox style="mso-fit-shape-to-text:t" inset=",7.2pt,,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4CC"/>
    <w:rsid w:val="00001A8F"/>
    <w:rsid w:val="00001D66"/>
    <w:rsid w:val="00003AC5"/>
    <w:rsid w:val="00003F07"/>
    <w:rsid w:val="00005215"/>
    <w:rsid w:val="00005DAE"/>
    <w:rsid w:val="00006459"/>
    <w:rsid w:val="00007209"/>
    <w:rsid w:val="0001057E"/>
    <w:rsid w:val="000116C6"/>
    <w:rsid w:val="00011C28"/>
    <w:rsid w:val="00011D7D"/>
    <w:rsid w:val="00013198"/>
    <w:rsid w:val="00014B7C"/>
    <w:rsid w:val="0001516B"/>
    <w:rsid w:val="000159EB"/>
    <w:rsid w:val="0002002D"/>
    <w:rsid w:val="00020CCF"/>
    <w:rsid w:val="00021274"/>
    <w:rsid w:val="0002161E"/>
    <w:rsid w:val="00021B70"/>
    <w:rsid w:val="000222F5"/>
    <w:rsid w:val="00023251"/>
    <w:rsid w:val="000232E6"/>
    <w:rsid w:val="00024D1A"/>
    <w:rsid w:val="00025409"/>
    <w:rsid w:val="000262F1"/>
    <w:rsid w:val="000263DE"/>
    <w:rsid w:val="0003015A"/>
    <w:rsid w:val="0003266D"/>
    <w:rsid w:val="00033360"/>
    <w:rsid w:val="000339B6"/>
    <w:rsid w:val="000339C9"/>
    <w:rsid w:val="00034553"/>
    <w:rsid w:val="00035898"/>
    <w:rsid w:val="00036355"/>
    <w:rsid w:val="0004008C"/>
    <w:rsid w:val="00040429"/>
    <w:rsid w:val="00040A5E"/>
    <w:rsid w:val="0004111C"/>
    <w:rsid w:val="000429EB"/>
    <w:rsid w:val="00042CBF"/>
    <w:rsid w:val="0004344F"/>
    <w:rsid w:val="00043758"/>
    <w:rsid w:val="000438DC"/>
    <w:rsid w:val="00043C29"/>
    <w:rsid w:val="00044B45"/>
    <w:rsid w:val="00045856"/>
    <w:rsid w:val="000472CC"/>
    <w:rsid w:val="000473A2"/>
    <w:rsid w:val="00050612"/>
    <w:rsid w:val="00051B36"/>
    <w:rsid w:val="00051C10"/>
    <w:rsid w:val="0005255D"/>
    <w:rsid w:val="000538FB"/>
    <w:rsid w:val="00053EB2"/>
    <w:rsid w:val="00054448"/>
    <w:rsid w:val="00054C2F"/>
    <w:rsid w:val="0005607E"/>
    <w:rsid w:val="000574C4"/>
    <w:rsid w:val="00057D90"/>
    <w:rsid w:val="00060E15"/>
    <w:rsid w:val="000619A2"/>
    <w:rsid w:val="00061E9C"/>
    <w:rsid w:val="00062661"/>
    <w:rsid w:val="0006285F"/>
    <w:rsid w:val="0006473F"/>
    <w:rsid w:val="00065AE1"/>
    <w:rsid w:val="00066FBA"/>
    <w:rsid w:val="000673D3"/>
    <w:rsid w:val="000709DC"/>
    <w:rsid w:val="00071954"/>
    <w:rsid w:val="00071F71"/>
    <w:rsid w:val="00073FC8"/>
    <w:rsid w:val="000748F8"/>
    <w:rsid w:val="00075419"/>
    <w:rsid w:val="00075FC2"/>
    <w:rsid w:val="0007678C"/>
    <w:rsid w:val="00077087"/>
    <w:rsid w:val="00080710"/>
    <w:rsid w:val="00080B39"/>
    <w:rsid w:val="00080EFA"/>
    <w:rsid w:val="00081769"/>
    <w:rsid w:val="00081E3D"/>
    <w:rsid w:val="00081EF6"/>
    <w:rsid w:val="000834F6"/>
    <w:rsid w:val="000836DB"/>
    <w:rsid w:val="00083CDC"/>
    <w:rsid w:val="00083E9B"/>
    <w:rsid w:val="0008421F"/>
    <w:rsid w:val="00084AC4"/>
    <w:rsid w:val="00084DE5"/>
    <w:rsid w:val="00085D3C"/>
    <w:rsid w:val="00087384"/>
    <w:rsid w:val="00087D05"/>
    <w:rsid w:val="000906D9"/>
    <w:rsid w:val="00090AB8"/>
    <w:rsid w:val="00090CDE"/>
    <w:rsid w:val="00090E85"/>
    <w:rsid w:val="000928BE"/>
    <w:rsid w:val="000929A3"/>
    <w:rsid w:val="00092AF1"/>
    <w:rsid w:val="00092B2A"/>
    <w:rsid w:val="00092C3A"/>
    <w:rsid w:val="000A0759"/>
    <w:rsid w:val="000A1908"/>
    <w:rsid w:val="000A2C26"/>
    <w:rsid w:val="000A2CDB"/>
    <w:rsid w:val="000A36B6"/>
    <w:rsid w:val="000A3A38"/>
    <w:rsid w:val="000A5309"/>
    <w:rsid w:val="000A5AAC"/>
    <w:rsid w:val="000A6169"/>
    <w:rsid w:val="000A61DC"/>
    <w:rsid w:val="000A6A41"/>
    <w:rsid w:val="000A7B6B"/>
    <w:rsid w:val="000A7E74"/>
    <w:rsid w:val="000B1250"/>
    <w:rsid w:val="000B133B"/>
    <w:rsid w:val="000B212A"/>
    <w:rsid w:val="000B2B58"/>
    <w:rsid w:val="000B38A6"/>
    <w:rsid w:val="000B3C27"/>
    <w:rsid w:val="000B5A89"/>
    <w:rsid w:val="000B5B39"/>
    <w:rsid w:val="000B5D8E"/>
    <w:rsid w:val="000B720A"/>
    <w:rsid w:val="000C00D3"/>
    <w:rsid w:val="000C1156"/>
    <w:rsid w:val="000C140C"/>
    <w:rsid w:val="000C1A6F"/>
    <w:rsid w:val="000C3DCA"/>
    <w:rsid w:val="000C442A"/>
    <w:rsid w:val="000C4485"/>
    <w:rsid w:val="000C4A78"/>
    <w:rsid w:val="000C5B34"/>
    <w:rsid w:val="000C7426"/>
    <w:rsid w:val="000D0110"/>
    <w:rsid w:val="000D13E7"/>
    <w:rsid w:val="000D26A7"/>
    <w:rsid w:val="000D3088"/>
    <w:rsid w:val="000D393A"/>
    <w:rsid w:val="000D56AC"/>
    <w:rsid w:val="000D6B7D"/>
    <w:rsid w:val="000D6D5D"/>
    <w:rsid w:val="000D726F"/>
    <w:rsid w:val="000D75C2"/>
    <w:rsid w:val="000D7887"/>
    <w:rsid w:val="000D7AD6"/>
    <w:rsid w:val="000E080B"/>
    <w:rsid w:val="000E38A7"/>
    <w:rsid w:val="000E4B1F"/>
    <w:rsid w:val="000E79B0"/>
    <w:rsid w:val="000E7E2E"/>
    <w:rsid w:val="000F0262"/>
    <w:rsid w:val="000F1B86"/>
    <w:rsid w:val="000F2F57"/>
    <w:rsid w:val="000F3344"/>
    <w:rsid w:val="000F64D3"/>
    <w:rsid w:val="000F69DF"/>
    <w:rsid w:val="000F6A5E"/>
    <w:rsid w:val="000F76C2"/>
    <w:rsid w:val="001004FF"/>
    <w:rsid w:val="00100FA6"/>
    <w:rsid w:val="00101422"/>
    <w:rsid w:val="00102406"/>
    <w:rsid w:val="00102753"/>
    <w:rsid w:val="00102CB6"/>
    <w:rsid w:val="00103A78"/>
    <w:rsid w:val="00103AC4"/>
    <w:rsid w:val="001045F0"/>
    <w:rsid w:val="00104A30"/>
    <w:rsid w:val="00104EB5"/>
    <w:rsid w:val="0010752C"/>
    <w:rsid w:val="00110D86"/>
    <w:rsid w:val="00110E51"/>
    <w:rsid w:val="001118BD"/>
    <w:rsid w:val="001125D1"/>
    <w:rsid w:val="00112890"/>
    <w:rsid w:val="00112A85"/>
    <w:rsid w:val="00112FCF"/>
    <w:rsid w:val="00113533"/>
    <w:rsid w:val="00113A98"/>
    <w:rsid w:val="001140CC"/>
    <w:rsid w:val="001142EE"/>
    <w:rsid w:val="00114BD8"/>
    <w:rsid w:val="001158F3"/>
    <w:rsid w:val="00115CEF"/>
    <w:rsid w:val="001166C2"/>
    <w:rsid w:val="00116723"/>
    <w:rsid w:val="00116BDA"/>
    <w:rsid w:val="00117432"/>
    <w:rsid w:val="00117833"/>
    <w:rsid w:val="00120485"/>
    <w:rsid w:val="00120A1A"/>
    <w:rsid w:val="00120B71"/>
    <w:rsid w:val="00121416"/>
    <w:rsid w:val="00121520"/>
    <w:rsid w:val="00122C57"/>
    <w:rsid w:val="00122D01"/>
    <w:rsid w:val="00123A11"/>
    <w:rsid w:val="001247C0"/>
    <w:rsid w:val="00126B1D"/>
    <w:rsid w:val="00126EA6"/>
    <w:rsid w:val="0012754D"/>
    <w:rsid w:val="001303CA"/>
    <w:rsid w:val="00131BED"/>
    <w:rsid w:val="00132584"/>
    <w:rsid w:val="0013303B"/>
    <w:rsid w:val="001341CA"/>
    <w:rsid w:val="0013497B"/>
    <w:rsid w:val="0013497F"/>
    <w:rsid w:val="0013609F"/>
    <w:rsid w:val="00136CAC"/>
    <w:rsid w:val="001406D7"/>
    <w:rsid w:val="00141482"/>
    <w:rsid w:val="001422CD"/>
    <w:rsid w:val="00142E1D"/>
    <w:rsid w:val="001435DD"/>
    <w:rsid w:val="00143E57"/>
    <w:rsid w:val="00144BA3"/>
    <w:rsid w:val="00145C92"/>
    <w:rsid w:val="0015028B"/>
    <w:rsid w:val="00150371"/>
    <w:rsid w:val="00150470"/>
    <w:rsid w:val="001521CE"/>
    <w:rsid w:val="001524EA"/>
    <w:rsid w:val="00152B78"/>
    <w:rsid w:val="0015362A"/>
    <w:rsid w:val="00153F81"/>
    <w:rsid w:val="00154DB8"/>
    <w:rsid w:val="001556E3"/>
    <w:rsid w:val="0015591A"/>
    <w:rsid w:val="001559C8"/>
    <w:rsid w:val="0015620E"/>
    <w:rsid w:val="00157EA8"/>
    <w:rsid w:val="00161889"/>
    <w:rsid w:val="001618AA"/>
    <w:rsid w:val="001624D3"/>
    <w:rsid w:val="00165176"/>
    <w:rsid w:val="00165618"/>
    <w:rsid w:val="00165D65"/>
    <w:rsid w:val="00165F2D"/>
    <w:rsid w:val="00166B35"/>
    <w:rsid w:val="00166E9F"/>
    <w:rsid w:val="00167A26"/>
    <w:rsid w:val="00170570"/>
    <w:rsid w:val="001705E7"/>
    <w:rsid w:val="001723EC"/>
    <w:rsid w:val="00173896"/>
    <w:rsid w:val="0017395E"/>
    <w:rsid w:val="001770BA"/>
    <w:rsid w:val="0017797E"/>
    <w:rsid w:val="00180497"/>
    <w:rsid w:val="001806C3"/>
    <w:rsid w:val="001814DB"/>
    <w:rsid w:val="00181EE5"/>
    <w:rsid w:val="0018239B"/>
    <w:rsid w:val="001828B7"/>
    <w:rsid w:val="00182DEE"/>
    <w:rsid w:val="001846A3"/>
    <w:rsid w:val="00185166"/>
    <w:rsid w:val="00185B1D"/>
    <w:rsid w:val="001867CB"/>
    <w:rsid w:val="00187291"/>
    <w:rsid w:val="0019078A"/>
    <w:rsid w:val="00190A63"/>
    <w:rsid w:val="001916E4"/>
    <w:rsid w:val="00192912"/>
    <w:rsid w:val="001929E8"/>
    <w:rsid w:val="001935B4"/>
    <w:rsid w:val="001935F4"/>
    <w:rsid w:val="00194A2B"/>
    <w:rsid w:val="00194B08"/>
    <w:rsid w:val="001953B2"/>
    <w:rsid w:val="00195DC2"/>
    <w:rsid w:val="00195FDA"/>
    <w:rsid w:val="00196D87"/>
    <w:rsid w:val="0019703E"/>
    <w:rsid w:val="00197117"/>
    <w:rsid w:val="001A17B2"/>
    <w:rsid w:val="001A2F7B"/>
    <w:rsid w:val="001A33DB"/>
    <w:rsid w:val="001A374B"/>
    <w:rsid w:val="001A4127"/>
    <w:rsid w:val="001A475E"/>
    <w:rsid w:val="001A4E87"/>
    <w:rsid w:val="001A5D44"/>
    <w:rsid w:val="001A5FF7"/>
    <w:rsid w:val="001A61CC"/>
    <w:rsid w:val="001A6AD7"/>
    <w:rsid w:val="001B0137"/>
    <w:rsid w:val="001B2045"/>
    <w:rsid w:val="001B3099"/>
    <w:rsid w:val="001B345A"/>
    <w:rsid w:val="001B35DE"/>
    <w:rsid w:val="001B3AA3"/>
    <w:rsid w:val="001B3E06"/>
    <w:rsid w:val="001B527D"/>
    <w:rsid w:val="001B7186"/>
    <w:rsid w:val="001B75C3"/>
    <w:rsid w:val="001B7BE5"/>
    <w:rsid w:val="001C028E"/>
    <w:rsid w:val="001C0388"/>
    <w:rsid w:val="001C0709"/>
    <w:rsid w:val="001C0EFC"/>
    <w:rsid w:val="001C20D9"/>
    <w:rsid w:val="001C24DC"/>
    <w:rsid w:val="001C2AD4"/>
    <w:rsid w:val="001C30E4"/>
    <w:rsid w:val="001C32F7"/>
    <w:rsid w:val="001C37E6"/>
    <w:rsid w:val="001C4132"/>
    <w:rsid w:val="001C44FA"/>
    <w:rsid w:val="001C45B1"/>
    <w:rsid w:val="001C45C9"/>
    <w:rsid w:val="001C51D0"/>
    <w:rsid w:val="001C5C00"/>
    <w:rsid w:val="001C5D9B"/>
    <w:rsid w:val="001C7110"/>
    <w:rsid w:val="001C7E42"/>
    <w:rsid w:val="001D05FF"/>
    <w:rsid w:val="001D14F9"/>
    <w:rsid w:val="001D210F"/>
    <w:rsid w:val="001D2785"/>
    <w:rsid w:val="001D3133"/>
    <w:rsid w:val="001D3A07"/>
    <w:rsid w:val="001D3FE5"/>
    <w:rsid w:val="001D4A78"/>
    <w:rsid w:val="001D4B12"/>
    <w:rsid w:val="001D546D"/>
    <w:rsid w:val="001D5C93"/>
    <w:rsid w:val="001D771C"/>
    <w:rsid w:val="001D7FA1"/>
    <w:rsid w:val="001E0884"/>
    <w:rsid w:val="001E0974"/>
    <w:rsid w:val="001E1B9C"/>
    <w:rsid w:val="001E2BB2"/>
    <w:rsid w:val="001E4DA2"/>
    <w:rsid w:val="001E5392"/>
    <w:rsid w:val="001E53F6"/>
    <w:rsid w:val="001E56FE"/>
    <w:rsid w:val="001E5FD6"/>
    <w:rsid w:val="001E653C"/>
    <w:rsid w:val="001E6E51"/>
    <w:rsid w:val="001F0A44"/>
    <w:rsid w:val="001F1976"/>
    <w:rsid w:val="001F1D90"/>
    <w:rsid w:val="001F3FE3"/>
    <w:rsid w:val="001F45E3"/>
    <w:rsid w:val="001F4B46"/>
    <w:rsid w:val="001F4D45"/>
    <w:rsid w:val="001F6533"/>
    <w:rsid w:val="001F74B0"/>
    <w:rsid w:val="001F7C15"/>
    <w:rsid w:val="001F7C55"/>
    <w:rsid w:val="00200586"/>
    <w:rsid w:val="00201A4F"/>
    <w:rsid w:val="0020266C"/>
    <w:rsid w:val="00202BB5"/>
    <w:rsid w:val="00202F7B"/>
    <w:rsid w:val="002032FA"/>
    <w:rsid w:val="00203B6F"/>
    <w:rsid w:val="00204829"/>
    <w:rsid w:val="002060A9"/>
    <w:rsid w:val="00206DE2"/>
    <w:rsid w:val="00210337"/>
    <w:rsid w:val="0021088B"/>
    <w:rsid w:val="00211897"/>
    <w:rsid w:val="0021198A"/>
    <w:rsid w:val="0021385B"/>
    <w:rsid w:val="002141D8"/>
    <w:rsid w:val="002144CA"/>
    <w:rsid w:val="00214664"/>
    <w:rsid w:val="00214B7E"/>
    <w:rsid w:val="00216E98"/>
    <w:rsid w:val="00220E5E"/>
    <w:rsid w:val="002216D8"/>
    <w:rsid w:val="00221EF7"/>
    <w:rsid w:val="00222C65"/>
    <w:rsid w:val="00222CED"/>
    <w:rsid w:val="002232C1"/>
    <w:rsid w:val="0022338F"/>
    <w:rsid w:val="00225656"/>
    <w:rsid w:val="0022613F"/>
    <w:rsid w:val="00227C7B"/>
    <w:rsid w:val="00230CF9"/>
    <w:rsid w:val="00231DDE"/>
    <w:rsid w:val="00231FBF"/>
    <w:rsid w:val="00232E65"/>
    <w:rsid w:val="00233904"/>
    <w:rsid w:val="00233C9D"/>
    <w:rsid w:val="00235654"/>
    <w:rsid w:val="00236529"/>
    <w:rsid w:val="00236D75"/>
    <w:rsid w:val="00236F30"/>
    <w:rsid w:val="00236FA2"/>
    <w:rsid w:val="00237A5E"/>
    <w:rsid w:val="00237D86"/>
    <w:rsid w:val="0024139A"/>
    <w:rsid w:val="002444F4"/>
    <w:rsid w:val="0024631A"/>
    <w:rsid w:val="0024700D"/>
    <w:rsid w:val="00252244"/>
    <w:rsid w:val="002527A3"/>
    <w:rsid w:val="00253176"/>
    <w:rsid w:val="00253EC6"/>
    <w:rsid w:val="00254FA2"/>
    <w:rsid w:val="002551DF"/>
    <w:rsid w:val="00256244"/>
    <w:rsid w:val="002568AE"/>
    <w:rsid w:val="002575CE"/>
    <w:rsid w:val="00260A2D"/>
    <w:rsid w:val="002627A0"/>
    <w:rsid w:val="00262C12"/>
    <w:rsid w:val="00263574"/>
    <w:rsid w:val="00263B86"/>
    <w:rsid w:val="00264183"/>
    <w:rsid w:val="002647A0"/>
    <w:rsid w:val="00264C33"/>
    <w:rsid w:val="00265525"/>
    <w:rsid w:val="0026563E"/>
    <w:rsid w:val="0026589E"/>
    <w:rsid w:val="00265F5B"/>
    <w:rsid w:val="002668BE"/>
    <w:rsid w:val="002670D3"/>
    <w:rsid w:val="00270EBB"/>
    <w:rsid w:val="00271C6E"/>
    <w:rsid w:val="00273A41"/>
    <w:rsid w:val="00273F64"/>
    <w:rsid w:val="0027499B"/>
    <w:rsid w:val="0027505E"/>
    <w:rsid w:val="002768EB"/>
    <w:rsid w:val="0027774E"/>
    <w:rsid w:val="00277DC8"/>
    <w:rsid w:val="0028076A"/>
    <w:rsid w:val="00280952"/>
    <w:rsid w:val="00281DC4"/>
    <w:rsid w:val="00281DD0"/>
    <w:rsid w:val="00282499"/>
    <w:rsid w:val="00282E85"/>
    <w:rsid w:val="0028624B"/>
    <w:rsid w:val="00286510"/>
    <w:rsid w:val="00287F81"/>
    <w:rsid w:val="002929D0"/>
    <w:rsid w:val="00292D5D"/>
    <w:rsid w:val="00293655"/>
    <w:rsid w:val="002939F8"/>
    <w:rsid w:val="00293D31"/>
    <w:rsid w:val="00293D43"/>
    <w:rsid w:val="00293F51"/>
    <w:rsid w:val="00294367"/>
    <w:rsid w:val="00295901"/>
    <w:rsid w:val="00295E66"/>
    <w:rsid w:val="00296AA2"/>
    <w:rsid w:val="00296CA9"/>
    <w:rsid w:val="00297801"/>
    <w:rsid w:val="002A0496"/>
    <w:rsid w:val="002A0B41"/>
    <w:rsid w:val="002A0BF5"/>
    <w:rsid w:val="002A0FAC"/>
    <w:rsid w:val="002A13C6"/>
    <w:rsid w:val="002A4AB3"/>
    <w:rsid w:val="002A4ADC"/>
    <w:rsid w:val="002A5234"/>
    <w:rsid w:val="002A529E"/>
    <w:rsid w:val="002A60A4"/>
    <w:rsid w:val="002A621E"/>
    <w:rsid w:val="002A63AA"/>
    <w:rsid w:val="002A7439"/>
    <w:rsid w:val="002A7665"/>
    <w:rsid w:val="002A7B64"/>
    <w:rsid w:val="002A7F7A"/>
    <w:rsid w:val="002B08DE"/>
    <w:rsid w:val="002B09B7"/>
    <w:rsid w:val="002B2103"/>
    <w:rsid w:val="002B2F7B"/>
    <w:rsid w:val="002B3A6F"/>
    <w:rsid w:val="002B471A"/>
    <w:rsid w:val="002B719F"/>
    <w:rsid w:val="002C0410"/>
    <w:rsid w:val="002C05A8"/>
    <w:rsid w:val="002C1C95"/>
    <w:rsid w:val="002C1E45"/>
    <w:rsid w:val="002C2ADE"/>
    <w:rsid w:val="002C2E04"/>
    <w:rsid w:val="002C4903"/>
    <w:rsid w:val="002C5397"/>
    <w:rsid w:val="002C7776"/>
    <w:rsid w:val="002D0B4C"/>
    <w:rsid w:val="002D29A3"/>
    <w:rsid w:val="002D356E"/>
    <w:rsid w:val="002D3570"/>
    <w:rsid w:val="002D4384"/>
    <w:rsid w:val="002D48BF"/>
    <w:rsid w:val="002D4B10"/>
    <w:rsid w:val="002D58A6"/>
    <w:rsid w:val="002D5D83"/>
    <w:rsid w:val="002D6218"/>
    <w:rsid w:val="002D623A"/>
    <w:rsid w:val="002D77D6"/>
    <w:rsid w:val="002E09BF"/>
    <w:rsid w:val="002E0C74"/>
    <w:rsid w:val="002E2067"/>
    <w:rsid w:val="002E2A4B"/>
    <w:rsid w:val="002E3F60"/>
    <w:rsid w:val="002E4333"/>
    <w:rsid w:val="002E5032"/>
    <w:rsid w:val="002E5489"/>
    <w:rsid w:val="002E6713"/>
    <w:rsid w:val="002E7792"/>
    <w:rsid w:val="002E7D84"/>
    <w:rsid w:val="002F1398"/>
    <w:rsid w:val="002F1AAF"/>
    <w:rsid w:val="002F35C4"/>
    <w:rsid w:val="002F3767"/>
    <w:rsid w:val="002F3EAE"/>
    <w:rsid w:val="002F4222"/>
    <w:rsid w:val="002F431C"/>
    <w:rsid w:val="002F44B5"/>
    <w:rsid w:val="002F45FE"/>
    <w:rsid w:val="002F588C"/>
    <w:rsid w:val="002F622E"/>
    <w:rsid w:val="002F6231"/>
    <w:rsid w:val="00300E73"/>
    <w:rsid w:val="00301CE1"/>
    <w:rsid w:val="00301E87"/>
    <w:rsid w:val="00302AF5"/>
    <w:rsid w:val="003032EE"/>
    <w:rsid w:val="0030340A"/>
    <w:rsid w:val="00304798"/>
    <w:rsid w:val="0030550C"/>
    <w:rsid w:val="00306C93"/>
    <w:rsid w:val="00306E09"/>
    <w:rsid w:val="003125A6"/>
    <w:rsid w:val="0031287B"/>
    <w:rsid w:val="003129D3"/>
    <w:rsid w:val="00313CE8"/>
    <w:rsid w:val="00314483"/>
    <w:rsid w:val="003152C5"/>
    <w:rsid w:val="00317E88"/>
    <w:rsid w:val="00320077"/>
    <w:rsid w:val="003201FB"/>
    <w:rsid w:val="00321157"/>
    <w:rsid w:val="00322B07"/>
    <w:rsid w:val="00322BB5"/>
    <w:rsid w:val="00323635"/>
    <w:rsid w:val="00323769"/>
    <w:rsid w:val="003238F9"/>
    <w:rsid w:val="0032437D"/>
    <w:rsid w:val="00325C40"/>
    <w:rsid w:val="00327D37"/>
    <w:rsid w:val="003305EA"/>
    <w:rsid w:val="0033067E"/>
    <w:rsid w:val="00330DDC"/>
    <w:rsid w:val="00331995"/>
    <w:rsid w:val="00332F83"/>
    <w:rsid w:val="00333268"/>
    <w:rsid w:val="00333C5D"/>
    <w:rsid w:val="0033549B"/>
    <w:rsid w:val="00335D14"/>
    <w:rsid w:val="003362B5"/>
    <w:rsid w:val="00337026"/>
    <w:rsid w:val="0033777F"/>
    <w:rsid w:val="003400E7"/>
    <w:rsid w:val="003402E0"/>
    <w:rsid w:val="00340651"/>
    <w:rsid w:val="00341E31"/>
    <w:rsid w:val="00343A08"/>
    <w:rsid w:val="00343CAB"/>
    <w:rsid w:val="00343DBF"/>
    <w:rsid w:val="00344F20"/>
    <w:rsid w:val="0034536D"/>
    <w:rsid w:val="003478AB"/>
    <w:rsid w:val="003500BB"/>
    <w:rsid w:val="00351808"/>
    <w:rsid w:val="00352840"/>
    <w:rsid w:val="003538EB"/>
    <w:rsid w:val="003539F6"/>
    <w:rsid w:val="00353CEA"/>
    <w:rsid w:val="00353D30"/>
    <w:rsid w:val="00355023"/>
    <w:rsid w:val="0035547B"/>
    <w:rsid w:val="00355D85"/>
    <w:rsid w:val="00355F74"/>
    <w:rsid w:val="003568E4"/>
    <w:rsid w:val="00360F83"/>
    <w:rsid w:val="00361200"/>
    <w:rsid w:val="00361CAE"/>
    <w:rsid w:val="00362FFA"/>
    <w:rsid w:val="0036455E"/>
    <w:rsid w:val="00366262"/>
    <w:rsid w:val="00366A53"/>
    <w:rsid w:val="00370126"/>
    <w:rsid w:val="00370B48"/>
    <w:rsid w:val="0037131A"/>
    <w:rsid w:val="00372A05"/>
    <w:rsid w:val="00372F18"/>
    <w:rsid w:val="003754C5"/>
    <w:rsid w:val="0037581F"/>
    <w:rsid w:val="00376964"/>
    <w:rsid w:val="003769AC"/>
    <w:rsid w:val="00376F98"/>
    <w:rsid w:val="003770FD"/>
    <w:rsid w:val="0037734B"/>
    <w:rsid w:val="003779E0"/>
    <w:rsid w:val="003809A0"/>
    <w:rsid w:val="003811FE"/>
    <w:rsid w:val="0038203B"/>
    <w:rsid w:val="003834FE"/>
    <w:rsid w:val="00383AA2"/>
    <w:rsid w:val="00383DE0"/>
    <w:rsid w:val="0038504C"/>
    <w:rsid w:val="003851AC"/>
    <w:rsid w:val="0038652A"/>
    <w:rsid w:val="003868E4"/>
    <w:rsid w:val="003914F8"/>
    <w:rsid w:val="003917FE"/>
    <w:rsid w:val="00392294"/>
    <w:rsid w:val="00392320"/>
    <w:rsid w:val="003928AF"/>
    <w:rsid w:val="00392DF1"/>
    <w:rsid w:val="00393174"/>
    <w:rsid w:val="00393793"/>
    <w:rsid w:val="0039390E"/>
    <w:rsid w:val="003940F6"/>
    <w:rsid w:val="0039668C"/>
    <w:rsid w:val="00396A7F"/>
    <w:rsid w:val="00397A0A"/>
    <w:rsid w:val="003A01D1"/>
    <w:rsid w:val="003A175E"/>
    <w:rsid w:val="003A1DAF"/>
    <w:rsid w:val="003A2386"/>
    <w:rsid w:val="003A2890"/>
    <w:rsid w:val="003A3347"/>
    <w:rsid w:val="003A336D"/>
    <w:rsid w:val="003A4FA3"/>
    <w:rsid w:val="003A6017"/>
    <w:rsid w:val="003A704A"/>
    <w:rsid w:val="003A78FC"/>
    <w:rsid w:val="003B0DBE"/>
    <w:rsid w:val="003B18C1"/>
    <w:rsid w:val="003B1D51"/>
    <w:rsid w:val="003B20A0"/>
    <w:rsid w:val="003B3C43"/>
    <w:rsid w:val="003B4EF4"/>
    <w:rsid w:val="003B5300"/>
    <w:rsid w:val="003B5698"/>
    <w:rsid w:val="003B60F0"/>
    <w:rsid w:val="003B6871"/>
    <w:rsid w:val="003B7394"/>
    <w:rsid w:val="003B7EEC"/>
    <w:rsid w:val="003C127C"/>
    <w:rsid w:val="003C1E94"/>
    <w:rsid w:val="003C20BF"/>
    <w:rsid w:val="003C4323"/>
    <w:rsid w:val="003C45E0"/>
    <w:rsid w:val="003C5C10"/>
    <w:rsid w:val="003C5F10"/>
    <w:rsid w:val="003C5F97"/>
    <w:rsid w:val="003C7DD5"/>
    <w:rsid w:val="003D050F"/>
    <w:rsid w:val="003D0F8E"/>
    <w:rsid w:val="003D1A15"/>
    <w:rsid w:val="003D1B36"/>
    <w:rsid w:val="003D275D"/>
    <w:rsid w:val="003D363F"/>
    <w:rsid w:val="003D4305"/>
    <w:rsid w:val="003D4F96"/>
    <w:rsid w:val="003D4FA4"/>
    <w:rsid w:val="003D5BF1"/>
    <w:rsid w:val="003D5C81"/>
    <w:rsid w:val="003D6311"/>
    <w:rsid w:val="003D7606"/>
    <w:rsid w:val="003D784F"/>
    <w:rsid w:val="003E00E1"/>
    <w:rsid w:val="003E0D8A"/>
    <w:rsid w:val="003E185D"/>
    <w:rsid w:val="003E5A78"/>
    <w:rsid w:val="003E6222"/>
    <w:rsid w:val="003F017D"/>
    <w:rsid w:val="003F03CF"/>
    <w:rsid w:val="003F0D9F"/>
    <w:rsid w:val="003F1023"/>
    <w:rsid w:val="003F12D0"/>
    <w:rsid w:val="003F1514"/>
    <w:rsid w:val="003F1636"/>
    <w:rsid w:val="003F2321"/>
    <w:rsid w:val="003F2567"/>
    <w:rsid w:val="003F40F6"/>
    <w:rsid w:val="003F4BB0"/>
    <w:rsid w:val="003F5E7D"/>
    <w:rsid w:val="003F68AA"/>
    <w:rsid w:val="003F78D0"/>
    <w:rsid w:val="00400AAB"/>
    <w:rsid w:val="00400C23"/>
    <w:rsid w:val="004024A8"/>
    <w:rsid w:val="004038A7"/>
    <w:rsid w:val="00403A5F"/>
    <w:rsid w:val="0040479E"/>
    <w:rsid w:val="004047B9"/>
    <w:rsid w:val="004053A0"/>
    <w:rsid w:val="004053F4"/>
    <w:rsid w:val="00405AE7"/>
    <w:rsid w:val="004060C1"/>
    <w:rsid w:val="0040715C"/>
    <w:rsid w:val="004075B2"/>
    <w:rsid w:val="00407C4A"/>
    <w:rsid w:val="00410C50"/>
    <w:rsid w:val="004113DF"/>
    <w:rsid w:val="00412B2B"/>
    <w:rsid w:val="00412D5A"/>
    <w:rsid w:val="00412DF3"/>
    <w:rsid w:val="00412FE7"/>
    <w:rsid w:val="00413458"/>
    <w:rsid w:val="004141F9"/>
    <w:rsid w:val="00414B47"/>
    <w:rsid w:val="00415F5E"/>
    <w:rsid w:val="0041618B"/>
    <w:rsid w:val="00417609"/>
    <w:rsid w:val="00417965"/>
    <w:rsid w:val="004179F0"/>
    <w:rsid w:val="00417A3F"/>
    <w:rsid w:val="00417A66"/>
    <w:rsid w:val="00420333"/>
    <w:rsid w:val="00421447"/>
    <w:rsid w:val="004215A0"/>
    <w:rsid w:val="0042193C"/>
    <w:rsid w:val="004219C4"/>
    <w:rsid w:val="00421A32"/>
    <w:rsid w:val="00421FBB"/>
    <w:rsid w:val="00424C7A"/>
    <w:rsid w:val="00425374"/>
    <w:rsid w:val="004256AB"/>
    <w:rsid w:val="00425725"/>
    <w:rsid w:val="00425BCF"/>
    <w:rsid w:val="00425BE0"/>
    <w:rsid w:val="0042662F"/>
    <w:rsid w:val="00426FF3"/>
    <w:rsid w:val="004271A7"/>
    <w:rsid w:val="00427714"/>
    <w:rsid w:val="00430252"/>
    <w:rsid w:val="004305ED"/>
    <w:rsid w:val="004318E2"/>
    <w:rsid w:val="004320E5"/>
    <w:rsid w:val="00433550"/>
    <w:rsid w:val="00434ACA"/>
    <w:rsid w:val="00434B27"/>
    <w:rsid w:val="00436388"/>
    <w:rsid w:val="00436948"/>
    <w:rsid w:val="004379C5"/>
    <w:rsid w:val="004379E2"/>
    <w:rsid w:val="004400C0"/>
    <w:rsid w:val="00440D54"/>
    <w:rsid w:val="00440EAA"/>
    <w:rsid w:val="00440EBA"/>
    <w:rsid w:val="00442715"/>
    <w:rsid w:val="00442DB1"/>
    <w:rsid w:val="00442F72"/>
    <w:rsid w:val="00443487"/>
    <w:rsid w:val="00443632"/>
    <w:rsid w:val="00443ABF"/>
    <w:rsid w:val="00443CE5"/>
    <w:rsid w:val="0044424D"/>
    <w:rsid w:val="00444629"/>
    <w:rsid w:val="00444B3C"/>
    <w:rsid w:val="00444D0E"/>
    <w:rsid w:val="00445A8E"/>
    <w:rsid w:val="00445DD2"/>
    <w:rsid w:val="004461AD"/>
    <w:rsid w:val="00446F30"/>
    <w:rsid w:val="00450753"/>
    <w:rsid w:val="00450A3D"/>
    <w:rsid w:val="00450AD7"/>
    <w:rsid w:val="004525AB"/>
    <w:rsid w:val="00453052"/>
    <w:rsid w:val="00453219"/>
    <w:rsid w:val="004532A6"/>
    <w:rsid w:val="004539B9"/>
    <w:rsid w:val="004544E4"/>
    <w:rsid w:val="00454EA1"/>
    <w:rsid w:val="00455D7E"/>
    <w:rsid w:val="00460328"/>
    <w:rsid w:val="00461E5D"/>
    <w:rsid w:val="0046216F"/>
    <w:rsid w:val="00462AC5"/>
    <w:rsid w:val="00462DA0"/>
    <w:rsid w:val="00462DDC"/>
    <w:rsid w:val="00462E6C"/>
    <w:rsid w:val="00463D94"/>
    <w:rsid w:val="00465077"/>
    <w:rsid w:val="00465B0B"/>
    <w:rsid w:val="00466EBE"/>
    <w:rsid w:val="00467243"/>
    <w:rsid w:val="00470DA1"/>
    <w:rsid w:val="00472BD8"/>
    <w:rsid w:val="00474583"/>
    <w:rsid w:val="00474631"/>
    <w:rsid w:val="00474DF0"/>
    <w:rsid w:val="0047540C"/>
    <w:rsid w:val="00476FC2"/>
    <w:rsid w:val="00481039"/>
    <w:rsid w:val="00481476"/>
    <w:rsid w:val="00481872"/>
    <w:rsid w:val="00481A4A"/>
    <w:rsid w:val="00481BBF"/>
    <w:rsid w:val="00482AB6"/>
    <w:rsid w:val="00483397"/>
    <w:rsid w:val="004837C5"/>
    <w:rsid w:val="00484F95"/>
    <w:rsid w:val="004856EA"/>
    <w:rsid w:val="00485816"/>
    <w:rsid w:val="00485933"/>
    <w:rsid w:val="00486077"/>
    <w:rsid w:val="004861C2"/>
    <w:rsid w:val="00486C17"/>
    <w:rsid w:val="004873C5"/>
    <w:rsid w:val="00487DFA"/>
    <w:rsid w:val="00491350"/>
    <w:rsid w:val="004923BE"/>
    <w:rsid w:val="00492BF1"/>
    <w:rsid w:val="00492DDE"/>
    <w:rsid w:val="00493331"/>
    <w:rsid w:val="00494482"/>
    <w:rsid w:val="0049464C"/>
    <w:rsid w:val="0049541A"/>
    <w:rsid w:val="004959FC"/>
    <w:rsid w:val="00495ED3"/>
    <w:rsid w:val="00497C8F"/>
    <w:rsid w:val="004A0C50"/>
    <w:rsid w:val="004A15D9"/>
    <w:rsid w:val="004A1958"/>
    <w:rsid w:val="004A1E1D"/>
    <w:rsid w:val="004A21A3"/>
    <w:rsid w:val="004A38B6"/>
    <w:rsid w:val="004A4422"/>
    <w:rsid w:val="004A4958"/>
    <w:rsid w:val="004A4BF0"/>
    <w:rsid w:val="004A58EB"/>
    <w:rsid w:val="004A5F72"/>
    <w:rsid w:val="004A6B9F"/>
    <w:rsid w:val="004B00DE"/>
    <w:rsid w:val="004B0E61"/>
    <w:rsid w:val="004B1660"/>
    <w:rsid w:val="004B22DA"/>
    <w:rsid w:val="004B33EB"/>
    <w:rsid w:val="004B3C7D"/>
    <w:rsid w:val="004B4096"/>
    <w:rsid w:val="004B47C8"/>
    <w:rsid w:val="004B5332"/>
    <w:rsid w:val="004B5EA1"/>
    <w:rsid w:val="004B7186"/>
    <w:rsid w:val="004B7422"/>
    <w:rsid w:val="004C0147"/>
    <w:rsid w:val="004C0F02"/>
    <w:rsid w:val="004C1506"/>
    <w:rsid w:val="004C1649"/>
    <w:rsid w:val="004C16CF"/>
    <w:rsid w:val="004C17AA"/>
    <w:rsid w:val="004C2BFC"/>
    <w:rsid w:val="004C3EA8"/>
    <w:rsid w:val="004C4ABA"/>
    <w:rsid w:val="004C5A3D"/>
    <w:rsid w:val="004C5F04"/>
    <w:rsid w:val="004C73D4"/>
    <w:rsid w:val="004D0190"/>
    <w:rsid w:val="004D0E85"/>
    <w:rsid w:val="004D1AA6"/>
    <w:rsid w:val="004D2E2C"/>
    <w:rsid w:val="004D3515"/>
    <w:rsid w:val="004D3613"/>
    <w:rsid w:val="004D4A28"/>
    <w:rsid w:val="004D4EE8"/>
    <w:rsid w:val="004D7C04"/>
    <w:rsid w:val="004E074B"/>
    <w:rsid w:val="004E2962"/>
    <w:rsid w:val="004E2DDB"/>
    <w:rsid w:val="004E4081"/>
    <w:rsid w:val="004E42EA"/>
    <w:rsid w:val="004E4DFD"/>
    <w:rsid w:val="004E5326"/>
    <w:rsid w:val="004E6A63"/>
    <w:rsid w:val="004E6BE7"/>
    <w:rsid w:val="004E75D7"/>
    <w:rsid w:val="004E7769"/>
    <w:rsid w:val="004E7C31"/>
    <w:rsid w:val="004F00F2"/>
    <w:rsid w:val="004F124A"/>
    <w:rsid w:val="004F146E"/>
    <w:rsid w:val="004F1F13"/>
    <w:rsid w:val="004F26C8"/>
    <w:rsid w:val="004F2C0C"/>
    <w:rsid w:val="004F2F92"/>
    <w:rsid w:val="004F409B"/>
    <w:rsid w:val="004F467A"/>
    <w:rsid w:val="004F729B"/>
    <w:rsid w:val="004F72F7"/>
    <w:rsid w:val="004F776A"/>
    <w:rsid w:val="004F7AF5"/>
    <w:rsid w:val="005001E4"/>
    <w:rsid w:val="00500A76"/>
    <w:rsid w:val="005011D5"/>
    <w:rsid w:val="005016EB"/>
    <w:rsid w:val="00502063"/>
    <w:rsid w:val="00503593"/>
    <w:rsid w:val="0050380D"/>
    <w:rsid w:val="00503A02"/>
    <w:rsid w:val="0050456A"/>
    <w:rsid w:val="005047E0"/>
    <w:rsid w:val="005050F3"/>
    <w:rsid w:val="005058C1"/>
    <w:rsid w:val="005113D1"/>
    <w:rsid w:val="00511772"/>
    <w:rsid w:val="005125D4"/>
    <w:rsid w:val="00512E6B"/>
    <w:rsid w:val="00513B73"/>
    <w:rsid w:val="00514664"/>
    <w:rsid w:val="005149E9"/>
    <w:rsid w:val="00514C94"/>
    <w:rsid w:val="00514CC3"/>
    <w:rsid w:val="00514E5C"/>
    <w:rsid w:val="00521334"/>
    <w:rsid w:val="00521424"/>
    <w:rsid w:val="0052144A"/>
    <w:rsid w:val="00521D5A"/>
    <w:rsid w:val="00523206"/>
    <w:rsid w:val="0052373E"/>
    <w:rsid w:val="00523861"/>
    <w:rsid w:val="00523911"/>
    <w:rsid w:val="00523A37"/>
    <w:rsid w:val="00523EFB"/>
    <w:rsid w:val="00523FCF"/>
    <w:rsid w:val="00526AE3"/>
    <w:rsid w:val="00526F69"/>
    <w:rsid w:val="00530B80"/>
    <w:rsid w:val="00530D70"/>
    <w:rsid w:val="0053156A"/>
    <w:rsid w:val="00533CED"/>
    <w:rsid w:val="005340E5"/>
    <w:rsid w:val="0053454D"/>
    <w:rsid w:val="00535546"/>
    <w:rsid w:val="0053566F"/>
    <w:rsid w:val="00535BF3"/>
    <w:rsid w:val="00535F30"/>
    <w:rsid w:val="00536BF3"/>
    <w:rsid w:val="005407E6"/>
    <w:rsid w:val="005409D8"/>
    <w:rsid w:val="005437CE"/>
    <w:rsid w:val="00543F47"/>
    <w:rsid w:val="005447BA"/>
    <w:rsid w:val="00544E3C"/>
    <w:rsid w:val="00545364"/>
    <w:rsid w:val="00545F4D"/>
    <w:rsid w:val="00550BCA"/>
    <w:rsid w:val="005515FD"/>
    <w:rsid w:val="00552EA9"/>
    <w:rsid w:val="005530D9"/>
    <w:rsid w:val="005536D5"/>
    <w:rsid w:val="00553CA6"/>
    <w:rsid w:val="00553E2D"/>
    <w:rsid w:val="00555C15"/>
    <w:rsid w:val="00556E15"/>
    <w:rsid w:val="005571B0"/>
    <w:rsid w:val="005623DF"/>
    <w:rsid w:val="005644EC"/>
    <w:rsid w:val="00565269"/>
    <w:rsid w:val="00565575"/>
    <w:rsid w:val="00565AFB"/>
    <w:rsid w:val="005669EE"/>
    <w:rsid w:val="00566E92"/>
    <w:rsid w:val="005671BF"/>
    <w:rsid w:val="005675AC"/>
    <w:rsid w:val="00571A74"/>
    <w:rsid w:val="00572BB4"/>
    <w:rsid w:val="00573012"/>
    <w:rsid w:val="00573C59"/>
    <w:rsid w:val="00573DD1"/>
    <w:rsid w:val="00574AE5"/>
    <w:rsid w:val="005761EB"/>
    <w:rsid w:val="0057651C"/>
    <w:rsid w:val="005769BD"/>
    <w:rsid w:val="0057723E"/>
    <w:rsid w:val="00577657"/>
    <w:rsid w:val="005800FB"/>
    <w:rsid w:val="005822A3"/>
    <w:rsid w:val="00582E86"/>
    <w:rsid w:val="00584332"/>
    <w:rsid w:val="00584715"/>
    <w:rsid w:val="00584DF3"/>
    <w:rsid w:val="005852A2"/>
    <w:rsid w:val="0058583F"/>
    <w:rsid w:val="00587498"/>
    <w:rsid w:val="00587D06"/>
    <w:rsid w:val="00591EA2"/>
    <w:rsid w:val="005920D4"/>
    <w:rsid w:val="00592EFB"/>
    <w:rsid w:val="00593487"/>
    <w:rsid w:val="00594FE5"/>
    <w:rsid w:val="00595B70"/>
    <w:rsid w:val="00597EFD"/>
    <w:rsid w:val="005A0428"/>
    <w:rsid w:val="005A0726"/>
    <w:rsid w:val="005A16CD"/>
    <w:rsid w:val="005A2B1C"/>
    <w:rsid w:val="005A3243"/>
    <w:rsid w:val="005A35ED"/>
    <w:rsid w:val="005A4680"/>
    <w:rsid w:val="005A6BB6"/>
    <w:rsid w:val="005A6CA5"/>
    <w:rsid w:val="005A7438"/>
    <w:rsid w:val="005A7D4E"/>
    <w:rsid w:val="005B0737"/>
    <w:rsid w:val="005B0917"/>
    <w:rsid w:val="005B12D1"/>
    <w:rsid w:val="005B14B8"/>
    <w:rsid w:val="005B15E4"/>
    <w:rsid w:val="005B1A38"/>
    <w:rsid w:val="005B2122"/>
    <w:rsid w:val="005B2809"/>
    <w:rsid w:val="005B294F"/>
    <w:rsid w:val="005B3938"/>
    <w:rsid w:val="005B4AE7"/>
    <w:rsid w:val="005B4F82"/>
    <w:rsid w:val="005B6639"/>
    <w:rsid w:val="005B68AD"/>
    <w:rsid w:val="005B6BFD"/>
    <w:rsid w:val="005B6F27"/>
    <w:rsid w:val="005B6F4E"/>
    <w:rsid w:val="005B7211"/>
    <w:rsid w:val="005B7316"/>
    <w:rsid w:val="005B779F"/>
    <w:rsid w:val="005B7FEC"/>
    <w:rsid w:val="005C08E2"/>
    <w:rsid w:val="005C0FE8"/>
    <w:rsid w:val="005C331E"/>
    <w:rsid w:val="005C3A83"/>
    <w:rsid w:val="005C4D4D"/>
    <w:rsid w:val="005C592C"/>
    <w:rsid w:val="005C75CA"/>
    <w:rsid w:val="005D08B3"/>
    <w:rsid w:val="005D11C7"/>
    <w:rsid w:val="005D2D35"/>
    <w:rsid w:val="005D3DA0"/>
    <w:rsid w:val="005D3F7F"/>
    <w:rsid w:val="005D4377"/>
    <w:rsid w:val="005D4425"/>
    <w:rsid w:val="005D54E6"/>
    <w:rsid w:val="005D58C8"/>
    <w:rsid w:val="005D64C4"/>
    <w:rsid w:val="005D6781"/>
    <w:rsid w:val="005D763A"/>
    <w:rsid w:val="005D7DD0"/>
    <w:rsid w:val="005E16CC"/>
    <w:rsid w:val="005E20A0"/>
    <w:rsid w:val="005E2FF6"/>
    <w:rsid w:val="005E3C82"/>
    <w:rsid w:val="005E4A86"/>
    <w:rsid w:val="005E4E84"/>
    <w:rsid w:val="005E5026"/>
    <w:rsid w:val="005E56EF"/>
    <w:rsid w:val="005E59A6"/>
    <w:rsid w:val="005E6273"/>
    <w:rsid w:val="005E62D0"/>
    <w:rsid w:val="005E6369"/>
    <w:rsid w:val="005E7E3C"/>
    <w:rsid w:val="005F008A"/>
    <w:rsid w:val="005F063D"/>
    <w:rsid w:val="005F0D00"/>
    <w:rsid w:val="005F12A8"/>
    <w:rsid w:val="005F1317"/>
    <w:rsid w:val="005F15A2"/>
    <w:rsid w:val="005F1E91"/>
    <w:rsid w:val="005F4D7C"/>
    <w:rsid w:val="005F6A7F"/>
    <w:rsid w:val="005F7D82"/>
    <w:rsid w:val="00600832"/>
    <w:rsid w:val="006016C0"/>
    <w:rsid w:val="00601CA6"/>
    <w:rsid w:val="0060482B"/>
    <w:rsid w:val="00605377"/>
    <w:rsid w:val="00605404"/>
    <w:rsid w:val="0060591D"/>
    <w:rsid w:val="006063FB"/>
    <w:rsid w:val="00607826"/>
    <w:rsid w:val="00607BDD"/>
    <w:rsid w:val="00607BDF"/>
    <w:rsid w:val="00607CE4"/>
    <w:rsid w:val="00607EEB"/>
    <w:rsid w:val="00611A6B"/>
    <w:rsid w:val="00612DE2"/>
    <w:rsid w:val="00614310"/>
    <w:rsid w:val="00614C8B"/>
    <w:rsid w:val="00614D71"/>
    <w:rsid w:val="00615A81"/>
    <w:rsid w:val="00615E1B"/>
    <w:rsid w:val="0061695F"/>
    <w:rsid w:val="0062002E"/>
    <w:rsid w:val="00620CD6"/>
    <w:rsid w:val="006212F3"/>
    <w:rsid w:val="006222DB"/>
    <w:rsid w:val="00622659"/>
    <w:rsid w:val="00622CE5"/>
    <w:rsid w:val="006235D1"/>
    <w:rsid w:val="006237C3"/>
    <w:rsid w:val="00623901"/>
    <w:rsid w:val="00623C11"/>
    <w:rsid w:val="006245E0"/>
    <w:rsid w:val="00624A7F"/>
    <w:rsid w:val="006253B4"/>
    <w:rsid w:val="00625474"/>
    <w:rsid w:val="006263AA"/>
    <w:rsid w:val="0062705C"/>
    <w:rsid w:val="006274D7"/>
    <w:rsid w:val="00627747"/>
    <w:rsid w:val="0063039D"/>
    <w:rsid w:val="0063127A"/>
    <w:rsid w:val="0063322B"/>
    <w:rsid w:val="006339D0"/>
    <w:rsid w:val="00635A5D"/>
    <w:rsid w:val="00635AC8"/>
    <w:rsid w:val="006406E9"/>
    <w:rsid w:val="006411BB"/>
    <w:rsid w:val="00641AA7"/>
    <w:rsid w:val="00641AE2"/>
    <w:rsid w:val="0064235E"/>
    <w:rsid w:val="00642B34"/>
    <w:rsid w:val="0064367D"/>
    <w:rsid w:val="00643DE9"/>
    <w:rsid w:val="006447A6"/>
    <w:rsid w:val="00646416"/>
    <w:rsid w:val="006475C4"/>
    <w:rsid w:val="00647640"/>
    <w:rsid w:val="00647CB8"/>
    <w:rsid w:val="00650CA1"/>
    <w:rsid w:val="00652070"/>
    <w:rsid w:val="006537EF"/>
    <w:rsid w:val="0065445D"/>
    <w:rsid w:val="00654F2D"/>
    <w:rsid w:val="00655903"/>
    <w:rsid w:val="00655E86"/>
    <w:rsid w:val="00656345"/>
    <w:rsid w:val="00656B04"/>
    <w:rsid w:val="00656DD0"/>
    <w:rsid w:val="00657743"/>
    <w:rsid w:val="00660115"/>
    <w:rsid w:val="00660B1C"/>
    <w:rsid w:val="00662743"/>
    <w:rsid w:val="006639BC"/>
    <w:rsid w:val="00665E73"/>
    <w:rsid w:val="00666F8D"/>
    <w:rsid w:val="00667E80"/>
    <w:rsid w:val="0067021E"/>
    <w:rsid w:val="006704DD"/>
    <w:rsid w:val="00671A58"/>
    <w:rsid w:val="0067205F"/>
    <w:rsid w:val="0067391D"/>
    <w:rsid w:val="00674DBA"/>
    <w:rsid w:val="00675508"/>
    <w:rsid w:val="006756AF"/>
    <w:rsid w:val="006759DB"/>
    <w:rsid w:val="006809B9"/>
    <w:rsid w:val="00681F01"/>
    <w:rsid w:val="00682694"/>
    <w:rsid w:val="00682BFA"/>
    <w:rsid w:val="00683274"/>
    <w:rsid w:val="00683EE5"/>
    <w:rsid w:val="00683F5D"/>
    <w:rsid w:val="00685A3B"/>
    <w:rsid w:val="00685C70"/>
    <w:rsid w:val="006864EF"/>
    <w:rsid w:val="00686912"/>
    <w:rsid w:val="00686F6E"/>
    <w:rsid w:val="006870EC"/>
    <w:rsid w:val="0069203C"/>
    <w:rsid w:val="006920AB"/>
    <w:rsid w:val="006922A8"/>
    <w:rsid w:val="00692B56"/>
    <w:rsid w:val="00693104"/>
    <w:rsid w:val="006935AD"/>
    <w:rsid w:val="00693A17"/>
    <w:rsid w:val="00693D89"/>
    <w:rsid w:val="00693F3C"/>
    <w:rsid w:val="00694C37"/>
    <w:rsid w:val="00694EED"/>
    <w:rsid w:val="00694F0D"/>
    <w:rsid w:val="00696E55"/>
    <w:rsid w:val="006A1417"/>
    <w:rsid w:val="006A1428"/>
    <w:rsid w:val="006A1D9E"/>
    <w:rsid w:val="006A2744"/>
    <w:rsid w:val="006A35DD"/>
    <w:rsid w:val="006A36B3"/>
    <w:rsid w:val="006A3AF5"/>
    <w:rsid w:val="006A6A8D"/>
    <w:rsid w:val="006A6AA6"/>
    <w:rsid w:val="006A7A28"/>
    <w:rsid w:val="006B0308"/>
    <w:rsid w:val="006B17C0"/>
    <w:rsid w:val="006B2A20"/>
    <w:rsid w:val="006B2AD3"/>
    <w:rsid w:val="006B4C93"/>
    <w:rsid w:val="006B583B"/>
    <w:rsid w:val="006B5C33"/>
    <w:rsid w:val="006B5CB7"/>
    <w:rsid w:val="006B5EFC"/>
    <w:rsid w:val="006C02B1"/>
    <w:rsid w:val="006C08D1"/>
    <w:rsid w:val="006C0BEF"/>
    <w:rsid w:val="006C3C43"/>
    <w:rsid w:val="006C4032"/>
    <w:rsid w:val="006C4573"/>
    <w:rsid w:val="006C482D"/>
    <w:rsid w:val="006C5159"/>
    <w:rsid w:val="006C62F2"/>
    <w:rsid w:val="006C6880"/>
    <w:rsid w:val="006C784C"/>
    <w:rsid w:val="006C7915"/>
    <w:rsid w:val="006D065A"/>
    <w:rsid w:val="006D092C"/>
    <w:rsid w:val="006D0FB1"/>
    <w:rsid w:val="006D15EA"/>
    <w:rsid w:val="006D3BC2"/>
    <w:rsid w:val="006D3C54"/>
    <w:rsid w:val="006D3E0B"/>
    <w:rsid w:val="006D49FD"/>
    <w:rsid w:val="006D5609"/>
    <w:rsid w:val="006D6037"/>
    <w:rsid w:val="006D6061"/>
    <w:rsid w:val="006D6700"/>
    <w:rsid w:val="006E0485"/>
    <w:rsid w:val="006E1170"/>
    <w:rsid w:val="006E1259"/>
    <w:rsid w:val="006E1372"/>
    <w:rsid w:val="006E1B3E"/>
    <w:rsid w:val="006E3051"/>
    <w:rsid w:val="006E393C"/>
    <w:rsid w:val="006E5451"/>
    <w:rsid w:val="006E583B"/>
    <w:rsid w:val="006E65C3"/>
    <w:rsid w:val="006E68E5"/>
    <w:rsid w:val="006E77E8"/>
    <w:rsid w:val="006F126D"/>
    <w:rsid w:val="006F1547"/>
    <w:rsid w:val="006F1EB6"/>
    <w:rsid w:val="006F3841"/>
    <w:rsid w:val="006F50E1"/>
    <w:rsid w:val="006F5465"/>
    <w:rsid w:val="006F73FC"/>
    <w:rsid w:val="00703232"/>
    <w:rsid w:val="00703E65"/>
    <w:rsid w:val="00704DF6"/>
    <w:rsid w:val="00705388"/>
    <w:rsid w:val="00705F3A"/>
    <w:rsid w:val="00707503"/>
    <w:rsid w:val="007100EA"/>
    <w:rsid w:val="0071120F"/>
    <w:rsid w:val="00711B7A"/>
    <w:rsid w:val="007127C0"/>
    <w:rsid w:val="00712852"/>
    <w:rsid w:val="007129B9"/>
    <w:rsid w:val="00712A83"/>
    <w:rsid w:val="00712E23"/>
    <w:rsid w:val="00712FD0"/>
    <w:rsid w:val="00713BD3"/>
    <w:rsid w:val="007142FF"/>
    <w:rsid w:val="00714EEF"/>
    <w:rsid w:val="00715796"/>
    <w:rsid w:val="00716D16"/>
    <w:rsid w:val="007200E7"/>
    <w:rsid w:val="007207E8"/>
    <w:rsid w:val="00720F70"/>
    <w:rsid w:val="00723784"/>
    <w:rsid w:val="00723F5C"/>
    <w:rsid w:val="00724197"/>
    <w:rsid w:val="00724984"/>
    <w:rsid w:val="00725775"/>
    <w:rsid w:val="007260B8"/>
    <w:rsid w:val="00726AAE"/>
    <w:rsid w:val="00727AF1"/>
    <w:rsid w:val="00730BFA"/>
    <w:rsid w:val="00730FF9"/>
    <w:rsid w:val="0073125C"/>
    <w:rsid w:val="007318F9"/>
    <w:rsid w:val="00731D68"/>
    <w:rsid w:val="00733201"/>
    <w:rsid w:val="007336B6"/>
    <w:rsid w:val="00733FE5"/>
    <w:rsid w:val="00734056"/>
    <w:rsid w:val="00734F79"/>
    <w:rsid w:val="00736390"/>
    <w:rsid w:val="00740E9B"/>
    <w:rsid w:val="00741437"/>
    <w:rsid w:val="007428AF"/>
    <w:rsid w:val="00743E19"/>
    <w:rsid w:val="00744FF0"/>
    <w:rsid w:val="007464F2"/>
    <w:rsid w:val="00746680"/>
    <w:rsid w:val="007466D1"/>
    <w:rsid w:val="00746C9B"/>
    <w:rsid w:val="00746E1C"/>
    <w:rsid w:val="00747C48"/>
    <w:rsid w:val="00750817"/>
    <w:rsid w:val="00750960"/>
    <w:rsid w:val="00751FF7"/>
    <w:rsid w:val="00753407"/>
    <w:rsid w:val="00754A47"/>
    <w:rsid w:val="00754BF9"/>
    <w:rsid w:val="00754D46"/>
    <w:rsid w:val="007552CB"/>
    <w:rsid w:val="00755887"/>
    <w:rsid w:val="00756C17"/>
    <w:rsid w:val="00756F6D"/>
    <w:rsid w:val="00757F45"/>
    <w:rsid w:val="007605B7"/>
    <w:rsid w:val="0076114E"/>
    <w:rsid w:val="00761A0E"/>
    <w:rsid w:val="00762A92"/>
    <w:rsid w:val="00763432"/>
    <w:rsid w:val="00763FE3"/>
    <w:rsid w:val="00764A1A"/>
    <w:rsid w:val="0076681E"/>
    <w:rsid w:val="007671B5"/>
    <w:rsid w:val="007701F2"/>
    <w:rsid w:val="00770A21"/>
    <w:rsid w:val="0077340E"/>
    <w:rsid w:val="00774637"/>
    <w:rsid w:val="00774ECB"/>
    <w:rsid w:val="0077518C"/>
    <w:rsid w:val="00776370"/>
    <w:rsid w:val="007767FB"/>
    <w:rsid w:val="007779C2"/>
    <w:rsid w:val="00777B93"/>
    <w:rsid w:val="007801DA"/>
    <w:rsid w:val="00780AF1"/>
    <w:rsid w:val="007823C9"/>
    <w:rsid w:val="007828E6"/>
    <w:rsid w:val="00782944"/>
    <w:rsid w:val="00784976"/>
    <w:rsid w:val="0078554D"/>
    <w:rsid w:val="00786B19"/>
    <w:rsid w:val="00786D90"/>
    <w:rsid w:val="007875B8"/>
    <w:rsid w:val="007900D0"/>
    <w:rsid w:val="00790D0F"/>
    <w:rsid w:val="007915CF"/>
    <w:rsid w:val="0079238B"/>
    <w:rsid w:val="007924F4"/>
    <w:rsid w:val="00793655"/>
    <w:rsid w:val="00794018"/>
    <w:rsid w:val="007958F9"/>
    <w:rsid w:val="00795D00"/>
    <w:rsid w:val="00796743"/>
    <w:rsid w:val="007972E0"/>
    <w:rsid w:val="0079781A"/>
    <w:rsid w:val="007A0E2F"/>
    <w:rsid w:val="007A2B61"/>
    <w:rsid w:val="007A2D55"/>
    <w:rsid w:val="007A2E0D"/>
    <w:rsid w:val="007A318F"/>
    <w:rsid w:val="007A5285"/>
    <w:rsid w:val="007A568E"/>
    <w:rsid w:val="007A5DFC"/>
    <w:rsid w:val="007A6035"/>
    <w:rsid w:val="007A769E"/>
    <w:rsid w:val="007A7B80"/>
    <w:rsid w:val="007B181C"/>
    <w:rsid w:val="007B19B6"/>
    <w:rsid w:val="007B2724"/>
    <w:rsid w:val="007B2E0E"/>
    <w:rsid w:val="007B378A"/>
    <w:rsid w:val="007B5087"/>
    <w:rsid w:val="007B6CC2"/>
    <w:rsid w:val="007B7FA7"/>
    <w:rsid w:val="007C05E8"/>
    <w:rsid w:val="007C1A6F"/>
    <w:rsid w:val="007C20F8"/>
    <w:rsid w:val="007C3A99"/>
    <w:rsid w:val="007C403F"/>
    <w:rsid w:val="007C5197"/>
    <w:rsid w:val="007C54CC"/>
    <w:rsid w:val="007C63E0"/>
    <w:rsid w:val="007C640D"/>
    <w:rsid w:val="007C7809"/>
    <w:rsid w:val="007D033F"/>
    <w:rsid w:val="007D070F"/>
    <w:rsid w:val="007D0716"/>
    <w:rsid w:val="007D3D96"/>
    <w:rsid w:val="007D5233"/>
    <w:rsid w:val="007D6671"/>
    <w:rsid w:val="007D69CE"/>
    <w:rsid w:val="007D6BE4"/>
    <w:rsid w:val="007D730B"/>
    <w:rsid w:val="007D7AA0"/>
    <w:rsid w:val="007E0165"/>
    <w:rsid w:val="007E04B5"/>
    <w:rsid w:val="007E0ADB"/>
    <w:rsid w:val="007E0AF1"/>
    <w:rsid w:val="007E28B1"/>
    <w:rsid w:val="007E6809"/>
    <w:rsid w:val="007E75BF"/>
    <w:rsid w:val="007F01DE"/>
    <w:rsid w:val="007F0DDC"/>
    <w:rsid w:val="007F0EDC"/>
    <w:rsid w:val="007F163D"/>
    <w:rsid w:val="007F241A"/>
    <w:rsid w:val="007F3513"/>
    <w:rsid w:val="007F38A5"/>
    <w:rsid w:val="007F3F2D"/>
    <w:rsid w:val="007F4596"/>
    <w:rsid w:val="007F47DF"/>
    <w:rsid w:val="007F5223"/>
    <w:rsid w:val="007F56F3"/>
    <w:rsid w:val="007F62B0"/>
    <w:rsid w:val="007F637B"/>
    <w:rsid w:val="007F6BF9"/>
    <w:rsid w:val="007F726C"/>
    <w:rsid w:val="007F7E3D"/>
    <w:rsid w:val="007F7EDF"/>
    <w:rsid w:val="00800731"/>
    <w:rsid w:val="00802008"/>
    <w:rsid w:val="008025E7"/>
    <w:rsid w:val="00802AFC"/>
    <w:rsid w:val="008038A4"/>
    <w:rsid w:val="00805091"/>
    <w:rsid w:val="00805656"/>
    <w:rsid w:val="0080615E"/>
    <w:rsid w:val="00806A4B"/>
    <w:rsid w:val="00807058"/>
    <w:rsid w:val="00807429"/>
    <w:rsid w:val="00807773"/>
    <w:rsid w:val="00807D3C"/>
    <w:rsid w:val="00807F3D"/>
    <w:rsid w:val="008118E7"/>
    <w:rsid w:val="008124C7"/>
    <w:rsid w:val="0081262D"/>
    <w:rsid w:val="008139A8"/>
    <w:rsid w:val="008140FF"/>
    <w:rsid w:val="00814761"/>
    <w:rsid w:val="00814BA7"/>
    <w:rsid w:val="00814CAE"/>
    <w:rsid w:val="00815480"/>
    <w:rsid w:val="008154CA"/>
    <w:rsid w:val="008156FD"/>
    <w:rsid w:val="008157B1"/>
    <w:rsid w:val="00815BA8"/>
    <w:rsid w:val="008162A1"/>
    <w:rsid w:val="0081662F"/>
    <w:rsid w:val="008204BB"/>
    <w:rsid w:val="00821994"/>
    <w:rsid w:val="00822761"/>
    <w:rsid w:val="0082323C"/>
    <w:rsid w:val="00830637"/>
    <w:rsid w:val="008306C1"/>
    <w:rsid w:val="00830A35"/>
    <w:rsid w:val="0083285B"/>
    <w:rsid w:val="00832D45"/>
    <w:rsid w:val="0083305D"/>
    <w:rsid w:val="008352BE"/>
    <w:rsid w:val="008357A5"/>
    <w:rsid w:val="00835B1B"/>
    <w:rsid w:val="00835D2C"/>
    <w:rsid w:val="00836648"/>
    <w:rsid w:val="00836A18"/>
    <w:rsid w:val="0083746F"/>
    <w:rsid w:val="00840510"/>
    <w:rsid w:val="00841EE9"/>
    <w:rsid w:val="00842303"/>
    <w:rsid w:val="00843C65"/>
    <w:rsid w:val="00843FC0"/>
    <w:rsid w:val="00845734"/>
    <w:rsid w:val="0084601C"/>
    <w:rsid w:val="00847310"/>
    <w:rsid w:val="00850A5B"/>
    <w:rsid w:val="00851D11"/>
    <w:rsid w:val="0085541C"/>
    <w:rsid w:val="008565C5"/>
    <w:rsid w:val="008574CE"/>
    <w:rsid w:val="0085784D"/>
    <w:rsid w:val="00857DD1"/>
    <w:rsid w:val="0086107E"/>
    <w:rsid w:val="008611F3"/>
    <w:rsid w:val="00861D26"/>
    <w:rsid w:val="00862275"/>
    <w:rsid w:val="00862925"/>
    <w:rsid w:val="008630FA"/>
    <w:rsid w:val="00863521"/>
    <w:rsid w:val="00863BAD"/>
    <w:rsid w:val="0086448B"/>
    <w:rsid w:val="008647E9"/>
    <w:rsid w:val="00865F8C"/>
    <w:rsid w:val="00866AC6"/>
    <w:rsid w:val="00866B99"/>
    <w:rsid w:val="00866E0E"/>
    <w:rsid w:val="00870745"/>
    <w:rsid w:val="00870A8C"/>
    <w:rsid w:val="008726CB"/>
    <w:rsid w:val="00874141"/>
    <w:rsid w:val="00875830"/>
    <w:rsid w:val="008759AA"/>
    <w:rsid w:val="00875DBD"/>
    <w:rsid w:val="008762F6"/>
    <w:rsid w:val="00876992"/>
    <w:rsid w:val="0087715A"/>
    <w:rsid w:val="00877AD4"/>
    <w:rsid w:val="00877DA7"/>
    <w:rsid w:val="0088065D"/>
    <w:rsid w:val="008814FB"/>
    <w:rsid w:val="00881AB3"/>
    <w:rsid w:val="008825A3"/>
    <w:rsid w:val="0088344F"/>
    <w:rsid w:val="00884064"/>
    <w:rsid w:val="00885E79"/>
    <w:rsid w:val="00886E5C"/>
    <w:rsid w:val="00887C45"/>
    <w:rsid w:val="00887D4A"/>
    <w:rsid w:val="0089007D"/>
    <w:rsid w:val="008904B0"/>
    <w:rsid w:val="00891415"/>
    <w:rsid w:val="008921C5"/>
    <w:rsid w:val="00892219"/>
    <w:rsid w:val="00892D9A"/>
    <w:rsid w:val="008939ED"/>
    <w:rsid w:val="008959C8"/>
    <w:rsid w:val="008A089A"/>
    <w:rsid w:val="008A1BBD"/>
    <w:rsid w:val="008A1CB3"/>
    <w:rsid w:val="008A1F3E"/>
    <w:rsid w:val="008A1F49"/>
    <w:rsid w:val="008A2111"/>
    <w:rsid w:val="008A252B"/>
    <w:rsid w:val="008A2979"/>
    <w:rsid w:val="008A2AFF"/>
    <w:rsid w:val="008A4DD8"/>
    <w:rsid w:val="008A5629"/>
    <w:rsid w:val="008A56C7"/>
    <w:rsid w:val="008A5728"/>
    <w:rsid w:val="008A5B91"/>
    <w:rsid w:val="008A69E0"/>
    <w:rsid w:val="008B08CF"/>
    <w:rsid w:val="008B0A5C"/>
    <w:rsid w:val="008B0DC4"/>
    <w:rsid w:val="008B0EE6"/>
    <w:rsid w:val="008B1F48"/>
    <w:rsid w:val="008B2A41"/>
    <w:rsid w:val="008B2B61"/>
    <w:rsid w:val="008B33E8"/>
    <w:rsid w:val="008B51C5"/>
    <w:rsid w:val="008B60E6"/>
    <w:rsid w:val="008B6178"/>
    <w:rsid w:val="008B74DD"/>
    <w:rsid w:val="008C178C"/>
    <w:rsid w:val="008C25F1"/>
    <w:rsid w:val="008C5984"/>
    <w:rsid w:val="008D1180"/>
    <w:rsid w:val="008D1755"/>
    <w:rsid w:val="008D2396"/>
    <w:rsid w:val="008D2EB7"/>
    <w:rsid w:val="008D398C"/>
    <w:rsid w:val="008D417D"/>
    <w:rsid w:val="008D5E2C"/>
    <w:rsid w:val="008D6060"/>
    <w:rsid w:val="008D71E5"/>
    <w:rsid w:val="008D79BC"/>
    <w:rsid w:val="008E0FB5"/>
    <w:rsid w:val="008E13A3"/>
    <w:rsid w:val="008E2501"/>
    <w:rsid w:val="008E37D4"/>
    <w:rsid w:val="008E5492"/>
    <w:rsid w:val="008E5A5C"/>
    <w:rsid w:val="008F0154"/>
    <w:rsid w:val="008F0466"/>
    <w:rsid w:val="008F0C70"/>
    <w:rsid w:val="008F0CE3"/>
    <w:rsid w:val="008F16D8"/>
    <w:rsid w:val="008F1F25"/>
    <w:rsid w:val="008F3CBC"/>
    <w:rsid w:val="008F47BE"/>
    <w:rsid w:val="008F486A"/>
    <w:rsid w:val="008F5F9E"/>
    <w:rsid w:val="008F6D7B"/>
    <w:rsid w:val="008F746F"/>
    <w:rsid w:val="00902963"/>
    <w:rsid w:val="00902C4D"/>
    <w:rsid w:val="00905EBD"/>
    <w:rsid w:val="00907BA5"/>
    <w:rsid w:val="009103ED"/>
    <w:rsid w:val="0091132E"/>
    <w:rsid w:val="009113BB"/>
    <w:rsid w:val="00911565"/>
    <w:rsid w:val="00911689"/>
    <w:rsid w:val="009121C0"/>
    <w:rsid w:val="00912A77"/>
    <w:rsid w:val="009151FB"/>
    <w:rsid w:val="009154D5"/>
    <w:rsid w:val="009159FF"/>
    <w:rsid w:val="00915FD8"/>
    <w:rsid w:val="0091605E"/>
    <w:rsid w:val="00917311"/>
    <w:rsid w:val="0091764F"/>
    <w:rsid w:val="00917A0F"/>
    <w:rsid w:val="00920185"/>
    <w:rsid w:val="00920794"/>
    <w:rsid w:val="00920A63"/>
    <w:rsid w:val="00920CD0"/>
    <w:rsid w:val="009216D4"/>
    <w:rsid w:val="009239AA"/>
    <w:rsid w:val="00924239"/>
    <w:rsid w:val="0092436D"/>
    <w:rsid w:val="00924FDA"/>
    <w:rsid w:val="009260E7"/>
    <w:rsid w:val="00926278"/>
    <w:rsid w:val="009267AB"/>
    <w:rsid w:val="00926A19"/>
    <w:rsid w:val="00926E34"/>
    <w:rsid w:val="00927158"/>
    <w:rsid w:val="00930E6F"/>
    <w:rsid w:val="00931109"/>
    <w:rsid w:val="00931553"/>
    <w:rsid w:val="00932192"/>
    <w:rsid w:val="009336F5"/>
    <w:rsid w:val="009356AC"/>
    <w:rsid w:val="00935776"/>
    <w:rsid w:val="00935805"/>
    <w:rsid w:val="00936353"/>
    <w:rsid w:val="009366F8"/>
    <w:rsid w:val="00940D68"/>
    <w:rsid w:val="009425F5"/>
    <w:rsid w:val="00942F22"/>
    <w:rsid w:val="009430EB"/>
    <w:rsid w:val="0094440C"/>
    <w:rsid w:val="00944C5B"/>
    <w:rsid w:val="0094754F"/>
    <w:rsid w:val="009477E7"/>
    <w:rsid w:val="00947C64"/>
    <w:rsid w:val="00952AB7"/>
    <w:rsid w:val="00952BA8"/>
    <w:rsid w:val="00952D23"/>
    <w:rsid w:val="00952F4F"/>
    <w:rsid w:val="0095392A"/>
    <w:rsid w:val="00954354"/>
    <w:rsid w:val="00956144"/>
    <w:rsid w:val="00956ECA"/>
    <w:rsid w:val="0095735E"/>
    <w:rsid w:val="00957459"/>
    <w:rsid w:val="00957467"/>
    <w:rsid w:val="0096086D"/>
    <w:rsid w:val="00961442"/>
    <w:rsid w:val="0096274C"/>
    <w:rsid w:val="00962C34"/>
    <w:rsid w:val="00963389"/>
    <w:rsid w:val="00963504"/>
    <w:rsid w:val="00963AA8"/>
    <w:rsid w:val="00965B8C"/>
    <w:rsid w:val="0096736F"/>
    <w:rsid w:val="0096758F"/>
    <w:rsid w:val="009706A5"/>
    <w:rsid w:val="009728FF"/>
    <w:rsid w:val="00973376"/>
    <w:rsid w:val="009733D0"/>
    <w:rsid w:val="00974C88"/>
    <w:rsid w:val="00976513"/>
    <w:rsid w:val="00976665"/>
    <w:rsid w:val="00976D00"/>
    <w:rsid w:val="00977F77"/>
    <w:rsid w:val="009801A4"/>
    <w:rsid w:val="00981388"/>
    <w:rsid w:val="009814E3"/>
    <w:rsid w:val="00982CF8"/>
    <w:rsid w:val="009844EC"/>
    <w:rsid w:val="0098457E"/>
    <w:rsid w:val="00984F95"/>
    <w:rsid w:val="00985270"/>
    <w:rsid w:val="00986765"/>
    <w:rsid w:val="00986A0E"/>
    <w:rsid w:val="009870DF"/>
    <w:rsid w:val="00991FD5"/>
    <w:rsid w:val="00992597"/>
    <w:rsid w:val="00992D62"/>
    <w:rsid w:val="00994822"/>
    <w:rsid w:val="009951DE"/>
    <w:rsid w:val="009954AB"/>
    <w:rsid w:val="0099594D"/>
    <w:rsid w:val="00995B0B"/>
    <w:rsid w:val="00996276"/>
    <w:rsid w:val="00996F62"/>
    <w:rsid w:val="009A03FA"/>
    <w:rsid w:val="009A1302"/>
    <w:rsid w:val="009A1A3E"/>
    <w:rsid w:val="009A55A2"/>
    <w:rsid w:val="009A58A4"/>
    <w:rsid w:val="009A688A"/>
    <w:rsid w:val="009A6D41"/>
    <w:rsid w:val="009A755A"/>
    <w:rsid w:val="009B0576"/>
    <w:rsid w:val="009B109D"/>
    <w:rsid w:val="009B17E0"/>
    <w:rsid w:val="009B19DE"/>
    <w:rsid w:val="009B1AF4"/>
    <w:rsid w:val="009B29DF"/>
    <w:rsid w:val="009B2B39"/>
    <w:rsid w:val="009B305B"/>
    <w:rsid w:val="009B3240"/>
    <w:rsid w:val="009B42A8"/>
    <w:rsid w:val="009B543F"/>
    <w:rsid w:val="009B5AB0"/>
    <w:rsid w:val="009B61A8"/>
    <w:rsid w:val="009B77F4"/>
    <w:rsid w:val="009C0686"/>
    <w:rsid w:val="009C07F4"/>
    <w:rsid w:val="009C11D4"/>
    <w:rsid w:val="009C1B55"/>
    <w:rsid w:val="009C21AF"/>
    <w:rsid w:val="009C2754"/>
    <w:rsid w:val="009C40D0"/>
    <w:rsid w:val="009C4582"/>
    <w:rsid w:val="009C5A04"/>
    <w:rsid w:val="009C74C4"/>
    <w:rsid w:val="009C76CC"/>
    <w:rsid w:val="009C7E58"/>
    <w:rsid w:val="009D1901"/>
    <w:rsid w:val="009D1E47"/>
    <w:rsid w:val="009D2C5C"/>
    <w:rsid w:val="009D2CBF"/>
    <w:rsid w:val="009D3563"/>
    <w:rsid w:val="009D3B89"/>
    <w:rsid w:val="009D3C6D"/>
    <w:rsid w:val="009D3D6A"/>
    <w:rsid w:val="009D6B4D"/>
    <w:rsid w:val="009D7786"/>
    <w:rsid w:val="009E15C9"/>
    <w:rsid w:val="009E1985"/>
    <w:rsid w:val="009E278D"/>
    <w:rsid w:val="009E2D56"/>
    <w:rsid w:val="009E2E45"/>
    <w:rsid w:val="009E3191"/>
    <w:rsid w:val="009E3677"/>
    <w:rsid w:val="009E370A"/>
    <w:rsid w:val="009E372E"/>
    <w:rsid w:val="009E3D50"/>
    <w:rsid w:val="009E5173"/>
    <w:rsid w:val="009E6D64"/>
    <w:rsid w:val="009E78DD"/>
    <w:rsid w:val="009E7926"/>
    <w:rsid w:val="009F055E"/>
    <w:rsid w:val="009F09A2"/>
    <w:rsid w:val="009F2387"/>
    <w:rsid w:val="009F24BD"/>
    <w:rsid w:val="009F2AA1"/>
    <w:rsid w:val="009F4285"/>
    <w:rsid w:val="009F52AE"/>
    <w:rsid w:val="009F5669"/>
    <w:rsid w:val="009F63C2"/>
    <w:rsid w:val="009F7F83"/>
    <w:rsid w:val="00A01A41"/>
    <w:rsid w:val="00A023BA"/>
    <w:rsid w:val="00A04DF8"/>
    <w:rsid w:val="00A055CE"/>
    <w:rsid w:val="00A058CF"/>
    <w:rsid w:val="00A0641F"/>
    <w:rsid w:val="00A07264"/>
    <w:rsid w:val="00A0763E"/>
    <w:rsid w:val="00A07C7C"/>
    <w:rsid w:val="00A07F8F"/>
    <w:rsid w:val="00A100C9"/>
    <w:rsid w:val="00A10E2C"/>
    <w:rsid w:val="00A14849"/>
    <w:rsid w:val="00A148F6"/>
    <w:rsid w:val="00A149C5"/>
    <w:rsid w:val="00A16D1E"/>
    <w:rsid w:val="00A16FF1"/>
    <w:rsid w:val="00A174EF"/>
    <w:rsid w:val="00A1783B"/>
    <w:rsid w:val="00A202C0"/>
    <w:rsid w:val="00A20F85"/>
    <w:rsid w:val="00A225B3"/>
    <w:rsid w:val="00A24BFA"/>
    <w:rsid w:val="00A25D0A"/>
    <w:rsid w:val="00A25F8F"/>
    <w:rsid w:val="00A25FD0"/>
    <w:rsid w:val="00A26164"/>
    <w:rsid w:val="00A266DE"/>
    <w:rsid w:val="00A27F25"/>
    <w:rsid w:val="00A3061E"/>
    <w:rsid w:val="00A3084E"/>
    <w:rsid w:val="00A30DA6"/>
    <w:rsid w:val="00A30E94"/>
    <w:rsid w:val="00A30FF4"/>
    <w:rsid w:val="00A310D5"/>
    <w:rsid w:val="00A311AC"/>
    <w:rsid w:val="00A31C7D"/>
    <w:rsid w:val="00A31CB4"/>
    <w:rsid w:val="00A31E3A"/>
    <w:rsid w:val="00A32874"/>
    <w:rsid w:val="00A32D8D"/>
    <w:rsid w:val="00A34427"/>
    <w:rsid w:val="00A34D5A"/>
    <w:rsid w:val="00A365DA"/>
    <w:rsid w:val="00A37C4D"/>
    <w:rsid w:val="00A403BF"/>
    <w:rsid w:val="00A4143A"/>
    <w:rsid w:val="00A418BC"/>
    <w:rsid w:val="00A439CE"/>
    <w:rsid w:val="00A43A43"/>
    <w:rsid w:val="00A44131"/>
    <w:rsid w:val="00A447B4"/>
    <w:rsid w:val="00A46841"/>
    <w:rsid w:val="00A46E57"/>
    <w:rsid w:val="00A501F8"/>
    <w:rsid w:val="00A50513"/>
    <w:rsid w:val="00A50740"/>
    <w:rsid w:val="00A5133A"/>
    <w:rsid w:val="00A54A74"/>
    <w:rsid w:val="00A551EB"/>
    <w:rsid w:val="00A56554"/>
    <w:rsid w:val="00A567CD"/>
    <w:rsid w:val="00A57789"/>
    <w:rsid w:val="00A60849"/>
    <w:rsid w:val="00A61595"/>
    <w:rsid w:val="00A62DF5"/>
    <w:rsid w:val="00A6316B"/>
    <w:rsid w:val="00A6329C"/>
    <w:rsid w:val="00A634E4"/>
    <w:rsid w:val="00A6591C"/>
    <w:rsid w:val="00A67BA2"/>
    <w:rsid w:val="00A70D2B"/>
    <w:rsid w:val="00A71993"/>
    <w:rsid w:val="00A72FC1"/>
    <w:rsid w:val="00A730D1"/>
    <w:rsid w:val="00A73787"/>
    <w:rsid w:val="00A73F5E"/>
    <w:rsid w:val="00A7491D"/>
    <w:rsid w:val="00A767B9"/>
    <w:rsid w:val="00A76CEE"/>
    <w:rsid w:val="00A76D1B"/>
    <w:rsid w:val="00A8030D"/>
    <w:rsid w:val="00A8036E"/>
    <w:rsid w:val="00A80424"/>
    <w:rsid w:val="00A823C6"/>
    <w:rsid w:val="00A82533"/>
    <w:rsid w:val="00A83F6F"/>
    <w:rsid w:val="00A85948"/>
    <w:rsid w:val="00A8773D"/>
    <w:rsid w:val="00A9064C"/>
    <w:rsid w:val="00A90A8E"/>
    <w:rsid w:val="00A923F0"/>
    <w:rsid w:val="00A9273B"/>
    <w:rsid w:val="00A9452E"/>
    <w:rsid w:val="00A94CEE"/>
    <w:rsid w:val="00A9675A"/>
    <w:rsid w:val="00A96AAF"/>
    <w:rsid w:val="00A96DA0"/>
    <w:rsid w:val="00A973DE"/>
    <w:rsid w:val="00AA0771"/>
    <w:rsid w:val="00AA0ACA"/>
    <w:rsid w:val="00AA153F"/>
    <w:rsid w:val="00AA1C83"/>
    <w:rsid w:val="00AA26D8"/>
    <w:rsid w:val="00AA284D"/>
    <w:rsid w:val="00AA3CDC"/>
    <w:rsid w:val="00AA5894"/>
    <w:rsid w:val="00AA653C"/>
    <w:rsid w:val="00AA739E"/>
    <w:rsid w:val="00AA7F4C"/>
    <w:rsid w:val="00AB019D"/>
    <w:rsid w:val="00AB0DA3"/>
    <w:rsid w:val="00AB1711"/>
    <w:rsid w:val="00AB1C6E"/>
    <w:rsid w:val="00AB45A3"/>
    <w:rsid w:val="00AB55F6"/>
    <w:rsid w:val="00AC06EF"/>
    <w:rsid w:val="00AC1597"/>
    <w:rsid w:val="00AC1F47"/>
    <w:rsid w:val="00AC21D3"/>
    <w:rsid w:val="00AC2526"/>
    <w:rsid w:val="00AC2B01"/>
    <w:rsid w:val="00AC3190"/>
    <w:rsid w:val="00AC3391"/>
    <w:rsid w:val="00AC342B"/>
    <w:rsid w:val="00AC3572"/>
    <w:rsid w:val="00AC3C4D"/>
    <w:rsid w:val="00AC458A"/>
    <w:rsid w:val="00AC7159"/>
    <w:rsid w:val="00AD0EB6"/>
    <w:rsid w:val="00AD2D0C"/>
    <w:rsid w:val="00AD4454"/>
    <w:rsid w:val="00AD5CFF"/>
    <w:rsid w:val="00AD6778"/>
    <w:rsid w:val="00AE03CE"/>
    <w:rsid w:val="00AE11FA"/>
    <w:rsid w:val="00AE13F6"/>
    <w:rsid w:val="00AE3BCC"/>
    <w:rsid w:val="00AE3C04"/>
    <w:rsid w:val="00AE4341"/>
    <w:rsid w:val="00AE5995"/>
    <w:rsid w:val="00AE762E"/>
    <w:rsid w:val="00AE7770"/>
    <w:rsid w:val="00AE7E8D"/>
    <w:rsid w:val="00AF07FF"/>
    <w:rsid w:val="00AF0918"/>
    <w:rsid w:val="00AF0C8E"/>
    <w:rsid w:val="00AF23D1"/>
    <w:rsid w:val="00AF3E7E"/>
    <w:rsid w:val="00AF448F"/>
    <w:rsid w:val="00AF44B3"/>
    <w:rsid w:val="00AF474C"/>
    <w:rsid w:val="00AF6715"/>
    <w:rsid w:val="00AF7AE7"/>
    <w:rsid w:val="00B0028B"/>
    <w:rsid w:val="00B00C69"/>
    <w:rsid w:val="00B01E4D"/>
    <w:rsid w:val="00B01F25"/>
    <w:rsid w:val="00B0235F"/>
    <w:rsid w:val="00B03030"/>
    <w:rsid w:val="00B03671"/>
    <w:rsid w:val="00B0464C"/>
    <w:rsid w:val="00B070EF"/>
    <w:rsid w:val="00B11065"/>
    <w:rsid w:val="00B11640"/>
    <w:rsid w:val="00B1227F"/>
    <w:rsid w:val="00B129B5"/>
    <w:rsid w:val="00B130B6"/>
    <w:rsid w:val="00B14BD5"/>
    <w:rsid w:val="00B169E7"/>
    <w:rsid w:val="00B1775E"/>
    <w:rsid w:val="00B17F15"/>
    <w:rsid w:val="00B20489"/>
    <w:rsid w:val="00B221A3"/>
    <w:rsid w:val="00B22DDD"/>
    <w:rsid w:val="00B242F0"/>
    <w:rsid w:val="00B246E7"/>
    <w:rsid w:val="00B26674"/>
    <w:rsid w:val="00B272F0"/>
    <w:rsid w:val="00B27595"/>
    <w:rsid w:val="00B279A3"/>
    <w:rsid w:val="00B31196"/>
    <w:rsid w:val="00B33AE6"/>
    <w:rsid w:val="00B349BD"/>
    <w:rsid w:val="00B35866"/>
    <w:rsid w:val="00B35ED7"/>
    <w:rsid w:val="00B36111"/>
    <w:rsid w:val="00B36B36"/>
    <w:rsid w:val="00B40542"/>
    <w:rsid w:val="00B41549"/>
    <w:rsid w:val="00B4165D"/>
    <w:rsid w:val="00B4196E"/>
    <w:rsid w:val="00B41D6D"/>
    <w:rsid w:val="00B42270"/>
    <w:rsid w:val="00B42938"/>
    <w:rsid w:val="00B42939"/>
    <w:rsid w:val="00B42EFA"/>
    <w:rsid w:val="00B432BD"/>
    <w:rsid w:val="00B43831"/>
    <w:rsid w:val="00B442A5"/>
    <w:rsid w:val="00B44880"/>
    <w:rsid w:val="00B45AB3"/>
    <w:rsid w:val="00B47231"/>
    <w:rsid w:val="00B474B6"/>
    <w:rsid w:val="00B47673"/>
    <w:rsid w:val="00B477E3"/>
    <w:rsid w:val="00B512DD"/>
    <w:rsid w:val="00B52A70"/>
    <w:rsid w:val="00B5301B"/>
    <w:rsid w:val="00B532B2"/>
    <w:rsid w:val="00B53750"/>
    <w:rsid w:val="00B53B88"/>
    <w:rsid w:val="00B54115"/>
    <w:rsid w:val="00B5503F"/>
    <w:rsid w:val="00B55B4B"/>
    <w:rsid w:val="00B55C1E"/>
    <w:rsid w:val="00B55E47"/>
    <w:rsid w:val="00B55EA5"/>
    <w:rsid w:val="00B566ED"/>
    <w:rsid w:val="00B56DB5"/>
    <w:rsid w:val="00B57BCB"/>
    <w:rsid w:val="00B617D0"/>
    <w:rsid w:val="00B62442"/>
    <w:rsid w:val="00B62734"/>
    <w:rsid w:val="00B6284A"/>
    <w:rsid w:val="00B63BB4"/>
    <w:rsid w:val="00B63DB7"/>
    <w:rsid w:val="00B63E84"/>
    <w:rsid w:val="00B6400F"/>
    <w:rsid w:val="00B64FF1"/>
    <w:rsid w:val="00B65956"/>
    <w:rsid w:val="00B65B9D"/>
    <w:rsid w:val="00B668E2"/>
    <w:rsid w:val="00B66CD9"/>
    <w:rsid w:val="00B67096"/>
    <w:rsid w:val="00B676C5"/>
    <w:rsid w:val="00B67B53"/>
    <w:rsid w:val="00B7132D"/>
    <w:rsid w:val="00B71339"/>
    <w:rsid w:val="00B71C65"/>
    <w:rsid w:val="00B72B06"/>
    <w:rsid w:val="00B73F7F"/>
    <w:rsid w:val="00B74DE8"/>
    <w:rsid w:val="00B7551F"/>
    <w:rsid w:val="00B76D63"/>
    <w:rsid w:val="00B805E8"/>
    <w:rsid w:val="00B80A6B"/>
    <w:rsid w:val="00B8357B"/>
    <w:rsid w:val="00B83818"/>
    <w:rsid w:val="00B83A11"/>
    <w:rsid w:val="00B84C2F"/>
    <w:rsid w:val="00B84C4B"/>
    <w:rsid w:val="00B8553D"/>
    <w:rsid w:val="00B85744"/>
    <w:rsid w:val="00B86544"/>
    <w:rsid w:val="00B877CC"/>
    <w:rsid w:val="00B87873"/>
    <w:rsid w:val="00B878D6"/>
    <w:rsid w:val="00B87CE6"/>
    <w:rsid w:val="00B907DF"/>
    <w:rsid w:val="00B91ADB"/>
    <w:rsid w:val="00B91C9F"/>
    <w:rsid w:val="00B91D12"/>
    <w:rsid w:val="00B936C2"/>
    <w:rsid w:val="00B937EF"/>
    <w:rsid w:val="00B95C61"/>
    <w:rsid w:val="00B9669E"/>
    <w:rsid w:val="00B97534"/>
    <w:rsid w:val="00BA00BA"/>
    <w:rsid w:val="00BA04F4"/>
    <w:rsid w:val="00BA084A"/>
    <w:rsid w:val="00BA0B9B"/>
    <w:rsid w:val="00BA2362"/>
    <w:rsid w:val="00BA25DC"/>
    <w:rsid w:val="00BA2B83"/>
    <w:rsid w:val="00BA2E15"/>
    <w:rsid w:val="00BA33CA"/>
    <w:rsid w:val="00BA3866"/>
    <w:rsid w:val="00BA3BF2"/>
    <w:rsid w:val="00BA3FDA"/>
    <w:rsid w:val="00BA4A25"/>
    <w:rsid w:val="00BA5476"/>
    <w:rsid w:val="00BA56BB"/>
    <w:rsid w:val="00BA6945"/>
    <w:rsid w:val="00BA78A9"/>
    <w:rsid w:val="00BA7A87"/>
    <w:rsid w:val="00BA7D24"/>
    <w:rsid w:val="00BB028B"/>
    <w:rsid w:val="00BB0549"/>
    <w:rsid w:val="00BB094B"/>
    <w:rsid w:val="00BB0F24"/>
    <w:rsid w:val="00BB109E"/>
    <w:rsid w:val="00BB1A7B"/>
    <w:rsid w:val="00BB2A1B"/>
    <w:rsid w:val="00BB2B6A"/>
    <w:rsid w:val="00BB2D1E"/>
    <w:rsid w:val="00BB4047"/>
    <w:rsid w:val="00BB4D65"/>
    <w:rsid w:val="00BB6613"/>
    <w:rsid w:val="00BB6D6E"/>
    <w:rsid w:val="00BB7C9B"/>
    <w:rsid w:val="00BC14E9"/>
    <w:rsid w:val="00BC2479"/>
    <w:rsid w:val="00BC3107"/>
    <w:rsid w:val="00BC39F8"/>
    <w:rsid w:val="00BC40AA"/>
    <w:rsid w:val="00BC50A6"/>
    <w:rsid w:val="00BD0794"/>
    <w:rsid w:val="00BD0AD3"/>
    <w:rsid w:val="00BD0B83"/>
    <w:rsid w:val="00BD0E25"/>
    <w:rsid w:val="00BD1D1B"/>
    <w:rsid w:val="00BD1E99"/>
    <w:rsid w:val="00BD2E86"/>
    <w:rsid w:val="00BD301A"/>
    <w:rsid w:val="00BD41E4"/>
    <w:rsid w:val="00BD4CFE"/>
    <w:rsid w:val="00BD5908"/>
    <w:rsid w:val="00BD5B56"/>
    <w:rsid w:val="00BD7BA6"/>
    <w:rsid w:val="00BE0E04"/>
    <w:rsid w:val="00BE5654"/>
    <w:rsid w:val="00BE663C"/>
    <w:rsid w:val="00BE6736"/>
    <w:rsid w:val="00BE6D03"/>
    <w:rsid w:val="00BE76EA"/>
    <w:rsid w:val="00BF2042"/>
    <w:rsid w:val="00BF35C6"/>
    <w:rsid w:val="00BF47F3"/>
    <w:rsid w:val="00BF790B"/>
    <w:rsid w:val="00C008D3"/>
    <w:rsid w:val="00C013E0"/>
    <w:rsid w:val="00C015CC"/>
    <w:rsid w:val="00C0245B"/>
    <w:rsid w:val="00C03AD8"/>
    <w:rsid w:val="00C04D0B"/>
    <w:rsid w:val="00C05CF0"/>
    <w:rsid w:val="00C06356"/>
    <w:rsid w:val="00C06D19"/>
    <w:rsid w:val="00C11FA2"/>
    <w:rsid w:val="00C11FF2"/>
    <w:rsid w:val="00C129CB"/>
    <w:rsid w:val="00C131EE"/>
    <w:rsid w:val="00C13764"/>
    <w:rsid w:val="00C14AE3"/>
    <w:rsid w:val="00C1505B"/>
    <w:rsid w:val="00C15B07"/>
    <w:rsid w:val="00C21623"/>
    <w:rsid w:val="00C21B0F"/>
    <w:rsid w:val="00C21BAA"/>
    <w:rsid w:val="00C22A1A"/>
    <w:rsid w:val="00C23108"/>
    <w:rsid w:val="00C23FE5"/>
    <w:rsid w:val="00C24E45"/>
    <w:rsid w:val="00C27231"/>
    <w:rsid w:val="00C27933"/>
    <w:rsid w:val="00C305C0"/>
    <w:rsid w:val="00C30A11"/>
    <w:rsid w:val="00C313A1"/>
    <w:rsid w:val="00C3147B"/>
    <w:rsid w:val="00C325DA"/>
    <w:rsid w:val="00C334A7"/>
    <w:rsid w:val="00C404DA"/>
    <w:rsid w:val="00C40972"/>
    <w:rsid w:val="00C40B47"/>
    <w:rsid w:val="00C41A52"/>
    <w:rsid w:val="00C42A3A"/>
    <w:rsid w:val="00C43360"/>
    <w:rsid w:val="00C438B9"/>
    <w:rsid w:val="00C45521"/>
    <w:rsid w:val="00C46709"/>
    <w:rsid w:val="00C47147"/>
    <w:rsid w:val="00C4750C"/>
    <w:rsid w:val="00C500C9"/>
    <w:rsid w:val="00C500D7"/>
    <w:rsid w:val="00C50678"/>
    <w:rsid w:val="00C52CD1"/>
    <w:rsid w:val="00C53401"/>
    <w:rsid w:val="00C55068"/>
    <w:rsid w:val="00C559D6"/>
    <w:rsid w:val="00C56936"/>
    <w:rsid w:val="00C56BF3"/>
    <w:rsid w:val="00C63386"/>
    <w:rsid w:val="00C637A4"/>
    <w:rsid w:val="00C6596C"/>
    <w:rsid w:val="00C664D6"/>
    <w:rsid w:val="00C66B40"/>
    <w:rsid w:val="00C6707B"/>
    <w:rsid w:val="00C673AC"/>
    <w:rsid w:val="00C67CF1"/>
    <w:rsid w:val="00C70414"/>
    <w:rsid w:val="00C71D46"/>
    <w:rsid w:val="00C7230D"/>
    <w:rsid w:val="00C725B4"/>
    <w:rsid w:val="00C73441"/>
    <w:rsid w:val="00C742C7"/>
    <w:rsid w:val="00C74662"/>
    <w:rsid w:val="00C75C3D"/>
    <w:rsid w:val="00C75CE3"/>
    <w:rsid w:val="00C763AD"/>
    <w:rsid w:val="00C770EC"/>
    <w:rsid w:val="00C773D1"/>
    <w:rsid w:val="00C80A9D"/>
    <w:rsid w:val="00C80B3D"/>
    <w:rsid w:val="00C81B9F"/>
    <w:rsid w:val="00C81F63"/>
    <w:rsid w:val="00C82C55"/>
    <w:rsid w:val="00C84A4A"/>
    <w:rsid w:val="00C851E4"/>
    <w:rsid w:val="00C85D95"/>
    <w:rsid w:val="00C87E84"/>
    <w:rsid w:val="00C90ADF"/>
    <w:rsid w:val="00C91A39"/>
    <w:rsid w:val="00C928CB"/>
    <w:rsid w:val="00C934FA"/>
    <w:rsid w:val="00C93AF3"/>
    <w:rsid w:val="00C93D61"/>
    <w:rsid w:val="00C95881"/>
    <w:rsid w:val="00C97CAF"/>
    <w:rsid w:val="00C97E88"/>
    <w:rsid w:val="00CA071E"/>
    <w:rsid w:val="00CA08B6"/>
    <w:rsid w:val="00CA0E11"/>
    <w:rsid w:val="00CA5346"/>
    <w:rsid w:val="00CA54F1"/>
    <w:rsid w:val="00CA5C2E"/>
    <w:rsid w:val="00CA61E0"/>
    <w:rsid w:val="00CA7B7F"/>
    <w:rsid w:val="00CB1491"/>
    <w:rsid w:val="00CB1B6E"/>
    <w:rsid w:val="00CB2BD5"/>
    <w:rsid w:val="00CB30FA"/>
    <w:rsid w:val="00CB36A1"/>
    <w:rsid w:val="00CB430C"/>
    <w:rsid w:val="00CB4845"/>
    <w:rsid w:val="00CB661D"/>
    <w:rsid w:val="00CB6C90"/>
    <w:rsid w:val="00CB77D3"/>
    <w:rsid w:val="00CB7828"/>
    <w:rsid w:val="00CB7932"/>
    <w:rsid w:val="00CC0703"/>
    <w:rsid w:val="00CC10E6"/>
    <w:rsid w:val="00CC1D2E"/>
    <w:rsid w:val="00CC35B5"/>
    <w:rsid w:val="00CC4276"/>
    <w:rsid w:val="00CC7CD4"/>
    <w:rsid w:val="00CC7F70"/>
    <w:rsid w:val="00CD0364"/>
    <w:rsid w:val="00CD052F"/>
    <w:rsid w:val="00CD06A5"/>
    <w:rsid w:val="00CD07E3"/>
    <w:rsid w:val="00CD0881"/>
    <w:rsid w:val="00CD10FB"/>
    <w:rsid w:val="00CD1E14"/>
    <w:rsid w:val="00CD251A"/>
    <w:rsid w:val="00CD41AE"/>
    <w:rsid w:val="00CD59DB"/>
    <w:rsid w:val="00CD5B0A"/>
    <w:rsid w:val="00CD5C3B"/>
    <w:rsid w:val="00CD5EB7"/>
    <w:rsid w:val="00CD5F21"/>
    <w:rsid w:val="00CD63AA"/>
    <w:rsid w:val="00CD64E6"/>
    <w:rsid w:val="00CD6713"/>
    <w:rsid w:val="00CD7A3C"/>
    <w:rsid w:val="00CE0129"/>
    <w:rsid w:val="00CE0734"/>
    <w:rsid w:val="00CE1029"/>
    <w:rsid w:val="00CE1E27"/>
    <w:rsid w:val="00CE23D8"/>
    <w:rsid w:val="00CE290A"/>
    <w:rsid w:val="00CE2EDE"/>
    <w:rsid w:val="00CE5B53"/>
    <w:rsid w:val="00CE6C45"/>
    <w:rsid w:val="00CE6DD4"/>
    <w:rsid w:val="00CE6EC0"/>
    <w:rsid w:val="00CF05B8"/>
    <w:rsid w:val="00CF1A59"/>
    <w:rsid w:val="00CF2525"/>
    <w:rsid w:val="00CF2F96"/>
    <w:rsid w:val="00CF3229"/>
    <w:rsid w:val="00CF34DD"/>
    <w:rsid w:val="00CF41F1"/>
    <w:rsid w:val="00CF5220"/>
    <w:rsid w:val="00CF5867"/>
    <w:rsid w:val="00CF59F3"/>
    <w:rsid w:val="00CF5E3E"/>
    <w:rsid w:val="00D00C3C"/>
    <w:rsid w:val="00D00E59"/>
    <w:rsid w:val="00D0297D"/>
    <w:rsid w:val="00D03D59"/>
    <w:rsid w:val="00D03F04"/>
    <w:rsid w:val="00D05B10"/>
    <w:rsid w:val="00D05F89"/>
    <w:rsid w:val="00D0779B"/>
    <w:rsid w:val="00D079A0"/>
    <w:rsid w:val="00D10022"/>
    <w:rsid w:val="00D10FCD"/>
    <w:rsid w:val="00D1116F"/>
    <w:rsid w:val="00D1129B"/>
    <w:rsid w:val="00D11856"/>
    <w:rsid w:val="00D127F0"/>
    <w:rsid w:val="00D12821"/>
    <w:rsid w:val="00D13614"/>
    <w:rsid w:val="00D136D7"/>
    <w:rsid w:val="00D139CA"/>
    <w:rsid w:val="00D15C55"/>
    <w:rsid w:val="00D15DB8"/>
    <w:rsid w:val="00D16288"/>
    <w:rsid w:val="00D16A94"/>
    <w:rsid w:val="00D16F66"/>
    <w:rsid w:val="00D171B2"/>
    <w:rsid w:val="00D202EC"/>
    <w:rsid w:val="00D20C8A"/>
    <w:rsid w:val="00D21216"/>
    <w:rsid w:val="00D21DD9"/>
    <w:rsid w:val="00D220A4"/>
    <w:rsid w:val="00D22694"/>
    <w:rsid w:val="00D22F00"/>
    <w:rsid w:val="00D24010"/>
    <w:rsid w:val="00D24091"/>
    <w:rsid w:val="00D2410B"/>
    <w:rsid w:val="00D24885"/>
    <w:rsid w:val="00D26323"/>
    <w:rsid w:val="00D26D5C"/>
    <w:rsid w:val="00D26E4C"/>
    <w:rsid w:val="00D27783"/>
    <w:rsid w:val="00D3024A"/>
    <w:rsid w:val="00D309E6"/>
    <w:rsid w:val="00D30B53"/>
    <w:rsid w:val="00D315F5"/>
    <w:rsid w:val="00D35613"/>
    <w:rsid w:val="00D35CD8"/>
    <w:rsid w:val="00D4069D"/>
    <w:rsid w:val="00D40AA0"/>
    <w:rsid w:val="00D40C71"/>
    <w:rsid w:val="00D416AE"/>
    <w:rsid w:val="00D419DD"/>
    <w:rsid w:val="00D41AAC"/>
    <w:rsid w:val="00D42123"/>
    <w:rsid w:val="00D423AE"/>
    <w:rsid w:val="00D42DB5"/>
    <w:rsid w:val="00D42E99"/>
    <w:rsid w:val="00D42FFF"/>
    <w:rsid w:val="00D440EA"/>
    <w:rsid w:val="00D4437B"/>
    <w:rsid w:val="00D45039"/>
    <w:rsid w:val="00D46348"/>
    <w:rsid w:val="00D50A21"/>
    <w:rsid w:val="00D52095"/>
    <w:rsid w:val="00D5230C"/>
    <w:rsid w:val="00D530C1"/>
    <w:rsid w:val="00D5347E"/>
    <w:rsid w:val="00D53517"/>
    <w:rsid w:val="00D5374C"/>
    <w:rsid w:val="00D54CB3"/>
    <w:rsid w:val="00D55999"/>
    <w:rsid w:val="00D56056"/>
    <w:rsid w:val="00D56218"/>
    <w:rsid w:val="00D57354"/>
    <w:rsid w:val="00D60BF0"/>
    <w:rsid w:val="00D61521"/>
    <w:rsid w:val="00D61C85"/>
    <w:rsid w:val="00D62DE2"/>
    <w:rsid w:val="00D644DE"/>
    <w:rsid w:val="00D645CA"/>
    <w:rsid w:val="00D6462F"/>
    <w:rsid w:val="00D64EFB"/>
    <w:rsid w:val="00D655A6"/>
    <w:rsid w:val="00D70460"/>
    <w:rsid w:val="00D70AA5"/>
    <w:rsid w:val="00D70FAD"/>
    <w:rsid w:val="00D71122"/>
    <w:rsid w:val="00D72D9B"/>
    <w:rsid w:val="00D73D58"/>
    <w:rsid w:val="00D7454E"/>
    <w:rsid w:val="00D76FB5"/>
    <w:rsid w:val="00D77071"/>
    <w:rsid w:val="00D7785B"/>
    <w:rsid w:val="00D80AFB"/>
    <w:rsid w:val="00D830BE"/>
    <w:rsid w:val="00D837AC"/>
    <w:rsid w:val="00D8435B"/>
    <w:rsid w:val="00D843C0"/>
    <w:rsid w:val="00D8486D"/>
    <w:rsid w:val="00D8589D"/>
    <w:rsid w:val="00D866A7"/>
    <w:rsid w:val="00D872BF"/>
    <w:rsid w:val="00D90533"/>
    <w:rsid w:val="00D90DDD"/>
    <w:rsid w:val="00D92901"/>
    <w:rsid w:val="00D93854"/>
    <w:rsid w:val="00D93FD7"/>
    <w:rsid w:val="00D94C2A"/>
    <w:rsid w:val="00D952C7"/>
    <w:rsid w:val="00D95993"/>
    <w:rsid w:val="00D974EC"/>
    <w:rsid w:val="00D9762A"/>
    <w:rsid w:val="00DA0911"/>
    <w:rsid w:val="00DA13C7"/>
    <w:rsid w:val="00DA383F"/>
    <w:rsid w:val="00DA4624"/>
    <w:rsid w:val="00DA680A"/>
    <w:rsid w:val="00DA68B2"/>
    <w:rsid w:val="00DA72C9"/>
    <w:rsid w:val="00DB02CF"/>
    <w:rsid w:val="00DB04F5"/>
    <w:rsid w:val="00DB19D2"/>
    <w:rsid w:val="00DB2622"/>
    <w:rsid w:val="00DB32F5"/>
    <w:rsid w:val="00DB477D"/>
    <w:rsid w:val="00DB4F64"/>
    <w:rsid w:val="00DB636C"/>
    <w:rsid w:val="00DB752C"/>
    <w:rsid w:val="00DB754B"/>
    <w:rsid w:val="00DC0869"/>
    <w:rsid w:val="00DC1AAE"/>
    <w:rsid w:val="00DC1ACA"/>
    <w:rsid w:val="00DC2331"/>
    <w:rsid w:val="00DC25F9"/>
    <w:rsid w:val="00DC2F6A"/>
    <w:rsid w:val="00DC3142"/>
    <w:rsid w:val="00DC339E"/>
    <w:rsid w:val="00DC6491"/>
    <w:rsid w:val="00DC720B"/>
    <w:rsid w:val="00DC7B5F"/>
    <w:rsid w:val="00DC7D8B"/>
    <w:rsid w:val="00DD1E01"/>
    <w:rsid w:val="00DD2690"/>
    <w:rsid w:val="00DD27CA"/>
    <w:rsid w:val="00DD2FF2"/>
    <w:rsid w:val="00DD302D"/>
    <w:rsid w:val="00DD30EE"/>
    <w:rsid w:val="00DD4A09"/>
    <w:rsid w:val="00DD5FA1"/>
    <w:rsid w:val="00DD78ED"/>
    <w:rsid w:val="00DE0D92"/>
    <w:rsid w:val="00DE13E1"/>
    <w:rsid w:val="00DE1A46"/>
    <w:rsid w:val="00DE1D84"/>
    <w:rsid w:val="00DE238C"/>
    <w:rsid w:val="00DE557A"/>
    <w:rsid w:val="00DE58FE"/>
    <w:rsid w:val="00DE599C"/>
    <w:rsid w:val="00DE6896"/>
    <w:rsid w:val="00DE6F2D"/>
    <w:rsid w:val="00DF0995"/>
    <w:rsid w:val="00DF17E3"/>
    <w:rsid w:val="00DF22C4"/>
    <w:rsid w:val="00DF31D9"/>
    <w:rsid w:val="00DF364B"/>
    <w:rsid w:val="00DF3D25"/>
    <w:rsid w:val="00DF4737"/>
    <w:rsid w:val="00DF5011"/>
    <w:rsid w:val="00DF50BD"/>
    <w:rsid w:val="00DF5FF0"/>
    <w:rsid w:val="00DF60AA"/>
    <w:rsid w:val="00DF6420"/>
    <w:rsid w:val="00DF70B6"/>
    <w:rsid w:val="00DF7794"/>
    <w:rsid w:val="00E003DC"/>
    <w:rsid w:val="00E0156C"/>
    <w:rsid w:val="00E0198E"/>
    <w:rsid w:val="00E02DDE"/>
    <w:rsid w:val="00E030BE"/>
    <w:rsid w:val="00E03C2E"/>
    <w:rsid w:val="00E03C38"/>
    <w:rsid w:val="00E041A0"/>
    <w:rsid w:val="00E04305"/>
    <w:rsid w:val="00E04ABB"/>
    <w:rsid w:val="00E04CBF"/>
    <w:rsid w:val="00E10A3E"/>
    <w:rsid w:val="00E121EA"/>
    <w:rsid w:val="00E12520"/>
    <w:rsid w:val="00E12B8D"/>
    <w:rsid w:val="00E12EEA"/>
    <w:rsid w:val="00E132BE"/>
    <w:rsid w:val="00E13600"/>
    <w:rsid w:val="00E13AD5"/>
    <w:rsid w:val="00E13C90"/>
    <w:rsid w:val="00E147B5"/>
    <w:rsid w:val="00E14873"/>
    <w:rsid w:val="00E154F2"/>
    <w:rsid w:val="00E16AAE"/>
    <w:rsid w:val="00E16B3B"/>
    <w:rsid w:val="00E22621"/>
    <w:rsid w:val="00E22C02"/>
    <w:rsid w:val="00E2348B"/>
    <w:rsid w:val="00E23ADE"/>
    <w:rsid w:val="00E23E7C"/>
    <w:rsid w:val="00E256D7"/>
    <w:rsid w:val="00E259BE"/>
    <w:rsid w:val="00E273F5"/>
    <w:rsid w:val="00E30D8A"/>
    <w:rsid w:val="00E3216C"/>
    <w:rsid w:val="00E322AF"/>
    <w:rsid w:val="00E336EC"/>
    <w:rsid w:val="00E37392"/>
    <w:rsid w:val="00E4120C"/>
    <w:rsid w:val="00E41A4A"/>
    <w:rsid w:val="00E431D3"/>
    <w:rsid w:val="00E432EC"/>
    <w:rsid w:val="00E435AF"/>
    <w:rsid w:val="00E436B5"/>
    <w:rsid w:val="00E4464B"/>
    <w:rsid w:val="00E453A7"/>
    <w:rsid w:val="00E4661D"/>
    <w:rsid w:val="00E509E5"/>
    <w:rsid w:val="00E50D4F"/>
    <w:rsid w:val="00E52413"/>
    <w:rsid w:val="00E52DAD"/>
    <w:rsid w:val="00E532F6"/>
    <w:rsid w:val="00E535CE"/>
    <w:rsid w:val="00E53961"/>
    <w:rsid w:val="00E5419D"/>
    <w:rsid w:val="00E54828"/>
    <w:rsid w:val="00E548BB"/>
    <w:rsid w:val="00E55472"/>
    <w:rsid w:val="00E56F4C"/>
    <w:rsid w:val="00E57058"/>
    <w:rsid w:val="00E61307"/>
    <w:rsid w:val="00E62BD4"/>
    <w:rsid w:val="00E62FCE"/>
    <w:rsid w:val="00E630E0"/>
    <w:rsid w:val="00E64430"/>
    <w:rsid w:val="00E651F5"/>
    <w:rsid w:val="00E66AE4"/>
    <w:rsid w:val="00E66C3E"/>
    <w:rsid w:val="00E674E5"/>
    <w:rsid w:val="00E67537"/>
    <w:rsid w:val="00E677FB"/>
    <w:rsid w:val="00E67F76"/>
    <w:rsid w:val="00E7063D"/>
    <w:rsid w:val="00E72F78"/>
    <w:rsid w:val="00E732FB"/>
    <w:rsid w:val="00E73C62"/>
    <w:rsid w:val="00E73F84"/>
    <w:rsid w:val="00E74083"/>
    <w:rsid w:val="00E74D10"/>
    <w:rsid w:val="00E81FF4"/>
    <w:rsid w:val="00E82052"/>
    <w:rsid w:val="00E82212"/>
    <w:rsid w:val="00E838EE"/>
    <w:rsid w:val="00E843F6"/>
    <w:rsid w:val="00E85696"/>
    <w:rsid w:val="00E86DA3"/>
    <w:rsid w:val="00E870C5"/>
    <w:rsid w:val="00E87785"/>
    <w:rsid w:val="00E90433"/>
    <w:rsid w:val="00E91995"/>
    <w:rsid w:val="00E93171"/>
    <w:rsid w:val="00E93942"/>
    <w:rsid w:val="00E94065"/>
    <w:rsid w:val="00E94485"/>
    <w:rsid w:val="00E94DBA"/>
    <w:rsid w:val="00E94F29"/>
    <w:rsid w:val="00E96EF8"/>
    <w:rsid w:val="00E9728F"/>
    <w:rsid w:val="00E9793A"/>
    <w:rsid w:val="00EA0BC6"/>
    <w:rsid w:val="00EA1071"/>
    <w:rsid w:val="00EA1A90"/>
    <w:rsid w:val="00EA1F9C"/>
    <w:rsid w:val="00EA4C0A"/>
    <w:rsid w:val="00EA4E17"/>
    <w:rsid w:val="00EA5AD7"/>
    <w:rsid w:val="00EA61C0"/>
    <w:rsid w:val="00EB019D"/>
    <w:rsid w:val="00EB062E"/>
    <w:rsid w:val="00EB1B12"/>
    <w:rsid w:val="00EB2EA7"/>
    <w:rsid w:val="00EB46DD"/>
    <w:rsid w:val="00EB4BCD"/>
    <w:rsid w:val="00EB52FF"/>
    <w:rsid w:val="00EB61C5"/>
    <w:rsid w:val="00EB66B6"/>
    <w:rsid w:val="00EB6E44"/>
    <w:rsid w:val="00EC041D"/>
    <w:rsid w:val="00EC06F7"/>
    <w:rsid w:val="00EC0808"/>
    <w:rsid w:val="00EC0ACC"/>
    <w:rsid w:val="00EC0BC4"/>
    <w:rsid w:val="00EC176A"/>
    <w:rsid w:val="00EC18A4"/>
    <w:rsid w:val="00EC1C9F"/>
    <w:rsid w:val="00EC1D01"/>
    <w:rsid w:val="00EC227A"/>
    <w:rsid w:val="00EC4BE2"/>
    <w:rsid w:val="00EC4DFF"/>
    <w:rsid w:val="00EC593E"/>
    <w:rsid w:val="00EC7775"/>
    <w:rsid w:val="00EC788A"/>
    <w:rsid w:val="00ED04FA"/>
    <w:rsid w:val="00ED0AF3"/>
    <w:rsid w:val="00ED0C4A"/>
    <w:rsid w:val="00ED1336"/>
    <w:rsid w:val="00ED1CCE"/>
    <w:rsid w:val="00ED1F96"/>
    <w:rsid w:val="00ED283B"/>
    <w:rsid w:val="00ED2F7A"/>
    <w:rsid w:val="00ED345F"/>
    <w:rsid w:val="00ED3D0E"/>
    <w:rsid w:val="00ED41F4"/>
    <w:rsid w:val="00ED68D1"/>
    <w:rsid w:val="00ED6EA3"/>
    <w:rsid w:val="00ED7962"/>
    <w:rsid w:val="00EE0148"/>
    <w:rsid w:val="00EE0902"/>
    <w:rsid w:val="00EE0D97"/>
    <w:rsid w:val="00EE0EB4"/>
    <w:rsid w:val="00EE1B39"/>
    <w:rsid w:val="00EE1DE8"/>
    <w:rsid w:val="00EE272E"/>
    <w:rsid w:val="00EE27C6"/>
    <w:rsid w:val="00EE2BBC"/>
    <w:rsid w:val="00EE4209"/>
    <w:rsid w:val="00EE62A9"/>
    <w:rsid w:val="00EE6318"/>
    <w:rsid w:val="00EE6464"/>
    <w:rsid w:val="00EE77D9"/>
    <w:rsid w:val="00EE7D63"/>
    <w:rsid w:val="00EF0A59"/>
    <w:rsid w:val="00EF1C66"/>
    <w:rsid w:val="00EF2153"/>
    <w:rsid w:val="00EF332B"/>
    <w:rsid w:val="00EF3626"/>
    <w:rsid w:val="00EF3E33"/>
    <w:rsid w:val="00EF4516"/>
    <w:rsid w:val="00EF5FA0"/>
    <w:rsid w:val="00EF6434"/>
    <w:rsid w:val="00EF6BF7"/>
    <w:rsid w:val="00EF777B"/>
    <w:rsid w:val="00EF7B87"/>
    <w:rsid w:val="00F00331"/>
    <w:rsid w:val="00F01593"/>
    <w:rsid w:val="00F022D6"/>
    <w:rsid w:val="00F044FE"/>
    <w:rsid w:val="00F047D9"/>
    <w:rsid w:val="00F07388"/>
    <w:rsid w:val="00F07480"/>
    <w:rsid w:val="00F07C3D"/>
    <w:rsid w:val="00F1159C"/>
    <w:rsid w:val="00F12F7C"/>
    <w:rsid w:val="00F131AC"/>
    <w:rsid w:val="00F13634"/>
    <w:rsid w:val="00F14036"/>
    <w:rsid w:val="00F16237"/>
    <w:rsid w:val="00F16427"/>
    <w:rsid w:val="00F177D2"/>
    <w:rsid w:val="00F21D37"/>
    <w:rsid w:val="00F22A29"/>
    <w:rsid w:val="00F23267"/>
    <w:rsid w:val="00F23979"/>
    <w:rsid w:val="00F23AF5"/>
    <w:rsid w:val="00F23C65"/>
    <w:rsid w:val="00F2580E"/>
    <w:rsid w:val="00F25C02"/>
    <w:rsid w:val="00F27441"/>
    <w:rsid w:val="00F27BE9"/>
    <w:rsid w:val="00F3122E"/>
    <w:rsid w:val="00F319CD"/>
    <w:rsid w:val="00F32381"/>
    <w:rsid w:val="00F328B8"/>
    <w:rsid w:val="00F347AB"/>
    <w:rsid w:val="00F34A15"/>
    <w:rsid w:val="00F35C20"/>
    <w:rsid w:val="00F35E6F"/>
    <w:rsid w:val="00F36846"/>
    <w:rsid w:val="00F36E14"/>
    <w:rsid w:val="00F376C9"/>
    <w:rsid w:val="00F37D43"/>
    <w:rsid w:val="00F40356"/>
    <w:rsid w:val="00F413BD"/>
    <w:rsid w:val="00F41785"/>
    <w:rsid w:val="00F41BB5"/>
    <w:rsid w:val="00F4374F"/>
    <w:rsid w:val="00F44184"/>
    <w:rsid w:val="00F44CFB"/>
    <w:rsid w:val="00F467C8"/>
    <w:rsid w:val="00F467D8"/>
    <w:rsid w:val="00F46B72"/>
    <w:rsid w:val="00F46CF0"/>
    <w:rsid w:val="00F47EF5"/>
    <w:rsid w:val="00F50B8B"/>
    <w:rsid w:val="00F51ED0"/>
    <w:rsid w:val="00F52DD2"/>
    <w:rsid w:val="00F53572"/>
    <w:rsid w:val="00F537CC"/>
    <w:rsid w:val="00F53CC8"/>
    <w:rsid w:val="00F54CA1"/>
    <w:rsid w:val="00F5501B"/>
    <w:rsid w:val="00F5503F"/>
    <w:rsid w:val="00F569F4"/>
    <w:rsid w:val="00F56D19"/>
    <w:rsid w:val="00F60866"/>
    <w:rsid w:val="00F61E62"/>
    <w:rsid w:val="00F6235B"/>
    <w:rsid w:val="00F644C5"/>
    <w:rsid w:val="00F645DE"/>
    <w:rsid w:val="00F64E62"/>
    <w:rsid w:val="00F6577F"/>
    <w:rsid w:val="00F65D6E"/>
    <w:rsid w:val="00F65E81"/>
    <w:rsid w:val="00F66C0D"/>
    <w:rsid w:val="00F67209"/>
    <w:rsid w:val="00F67410"/>
    <w:rsid w:val="00F67A03"/>
    <w:rsid w:val="00F71B08"/>
    <w:rsid w:val="00F71C16"/>
    <w:rsid w:val="00F72443"/>
    <w:rsid w:val="00F730B1"/>
    <w:rsid w:val="00F73398"/>
    <w:rsid w:val="00F7367C"/>
    <w:rsid w:val="00F73AD3"/>
    <w:rsid w:val="00F73D5F"/>
    <w:rsid w:val="00F7416C"/>
    <w:rsid w:val="00F75B2B"/>
    <w:rsid w:val="00F75FA8"/>
    <w:rsid w:val="00F77A28"/>
    <w:rsid w:val="00F80070"/>
    <w:rsid w:val="00F80185"/>
    <w:rsid w:val="00F819C7"/>
    <w:rsid w:val="00F846B9"/>
    <w:rsid w:val="00F85DD9"/>
    <w:rsid w:val="00F861EA"/>
    <w:rsid w:val="00F875A1"/>
    <w:rsid w:val="00F91353"/>
    <w:rsid w:val="00F9164A"/>
    <w:rsid w:val="00F919B1"/>
    <w:rsid w:val="00F91C3B"/>
    <w:rsid w:val="00F934BB"/>
    <w:rsid w:val="00F935DA"/>
    <w:rsid w:val="00F9413F"/>
    <w:rsid w:val="00F9414F"/>
    <w:rsid w:val="00F94418"/>
    <w:rsid w:val="00F96636"/>
    <w:rsid w:val="00FA10B4"/>
    <w:rsid w:val="00FA1BFE"/>
    <w:rsid w:val="00FA1E10"/>
    <w:rsid w:val="00FA2845"/>
    <w:rsid w:val="00FA31CE"/>
    <w:rsid w:val="00FA3E37"/>
    <w:rsid w:val="00FA4265"/>
    <w:rsid w:val="00FA70F1"/>
    <w:rsid w:val="00FB1629"/>
    <w:rsid w:val="00FB2075"/>
    <w:rsid w:val="00FB272E"/>
    <w:rsid w:val="00FB2CF0"/>
    <w:rsid w:val="00FB2E71"/>
    <w:rsid w:val="00FB303D"/>
    <w:rsid w:val="00FB324A"/>
    <w:rsid w:val="00FB54DD"/>
    <w:rsid w:val="00FB5A20"/>
    <w:rsid w:val="00FB5F16"/>
    <w:rsid w:val="00FB69D5"/>
    <w:rsid w:val="00FB6D7E"/>
    <w:rsid w:val="00FC062B"/>
    <w:rsid w:val="00FC13AD"/>
    <w:rsid w:val="00FC2866"/>
    <w:rsid w:val="00FC2BFB"/>
    <w:rsid w:val="00FC304D"/>
    <w:rsid w:val="00FC3353"/>
    <w:rsid w:val="00FC3503"/>
    <w:rsid w:val="00FC503A"/>
    <w:rsid w:val="00FC57C5"/>
    <w:rsid w:val="00FC5814"/>
    <w:rsid w:val="00FC6302"/>
    <w:rsid w:val="00FC659A"/>
    <w:rsid w:val="00FC6AF5"/>
    <w:rsid w:val="00FC7624"/>
    <w:rsid w:val="00FC7838"/>
    <w:rsid w:val="00FC7D31"/>
    <w:rsid w:val="00FD0BD7"/>
    <w:rsid w:val="00FD1576"/>
    <w:rsid w:val="00FD29E1"/>
    <w:rsid w:val="00FD2C51"/>
    <w:rsid w:val="00FD5228"/>
    <w:rsid w:val="00FD5288"/>
    <w:rsid w:val="00FD5649"/>
    <w:rsid w:val="00FD778A"/>
    <w:rsid w:val="00FD7BCC"/>
    <w:rsid w:val="00FE0F56"/>
    <w:rsid w:val="00FE1714"/>
    <w:rsid w:val="00FE184F"/>
    <w:rsid w:val="00FE1F54"/>
    <w:rsid w:val="00FE2122"/>
    <w:rsid w:val="00FE3F1D"/>
    <w:rsid w:val="00FE4136"/>
    <w:rsid w:val="00FE4205"/>
    <w:rsid w:val="00FE5CB4"/>
    <w:rsid w:val="00FF1AFB"/>
    <w:rsid w:val="00FF2D95"/>
    <w:rsid w:val="00FF3AEA"/>
    <w:rsid w:val="00FF3FE9"/>
    <w:rsid w:val="00FF4D16"/>
    <w:rsid w:val="00FF61ED"/>
    <w:rsid w:val="00FF650C"/>
    <w:rsid w:val="00FF6916"/>
    <w:rsid w:val="00FF6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06]">
      <v:fill color="white" on="f"/>
      <v:stroke color="none [3206]" weight=".5pt"/>
      <v:textbox style="mso-fit-shape-to-text:t" inset=",7.2p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206"/>
    <w:pPr>
      <w:spacing w:before="60" w:after="60" w:line="276" w:lineRule="auto"/>
      <w:jc w:val="both"/>
    </w:pPr>
    <w:rPr>
      <w:rFonts w:ascii="Arial" w:hAnsi="Arial"/>
      <w:sz w:val="24"/>
      <w:szCs w:val="22"/>
    </w:rPr>
  </w:style>
  <w:style w:type="paragraph" w:styleId="Heading1">
    <w:name w:val="heading 1"/>
    <w:basedOn w:val="Normal"/>
    <w:next w:val="Normal"/>
    <w:link w:val="Heading1Char"/>
    <w:qFormat/>
    <w:rsid w:val="00A37C4D"/>
    <w:pPr>
      <w:numPr>
        <w:numId w:val="2"/>
      </w:numPr>
      <w:spacing w:before="0" w:after="120" w:line="240" w:lineRule="auto"/>
      <w:outlineLvl w:val="0"/>
    </w:pPr>
    <w:rPr>
      <w:rFonts w:eastAsia="Times New Roman"/>
      <w:b/>
      <w:sz w:val="28"/>
      <w:szCs w:val="26"/>
      <w:lang w:val="pt-BR"/>
    </w:rPr>
  </w:style>
  <w:style w:type="paragraph" w:styleId="Heading2">
    <w:name w:val="heading 2"/>
    <w:basedOn w:val="Normal"/>
    <w:next w:val="Normal"/>
    <w:link w:val="Heading2Char"/>
    <w:qFormat/>
    <w:rsid w:val="007C54CC"/>
    <w:pPr>
      <w:keepNext/>
      <w:numPr>
        <w:ilvl w:val="1"/>
        <w:numId w:val="2"/>
      </w:numPr>
      <w:spacing w:before="0" w:after="120" w:line="240" w:lineRule="auto"/>
      <w:outlineLvl w:val="1"/>
    </w:pPr>
    <w:rPr>
      <w:rFonts w:eastAsia="Times New Roman"/>
      <w:b/>
      <w:szCs w:val="26"/>
    </w:rPr>
  </w:style>
  <w:style w:type="paragraph" w:styleId="Heading3">
    <w:name w:val="heading 3"/>
    <w:basedOn w:val="Normal"/>
    <w:next w:val="Normal"/>
    <w:link w:val="Heading3Char"/>
    <w:qFormat/>
    <w:rsid w:val="007C54CC"/>
    <w:pPr>
      <w:keepNext/>
      <w:numPr>
        <w:ilvl w:val="2"/>
        <w:numId w:val="2"/>
      </w:numPr>
      <w:spacing w:before="0" w:after="120" w:line="240" w:lineRule="auto"/>
      <w:outlineLvl w:val="2"/>
    </w:pPr>
    <w:rPr>
      <w:rFonts w:eastAsia="Times New Roman" w:cs="Arial"/>
      <w:b/>
      <w:bCs/>
      <w:i/>
      <w:szCs w:val="26"/>
    </w:rPr>
  </w:style>
  <w:style w:type="paragraph" w:styleId="Heading4">
    <w:name w:val="heading 4"/>
    <w:basedOn w:val="Normal"/>
    <w:next w:val="Normal"/>
    <w:link w:val="Heading4Char"/>
    <w:qFormat/>
    <w:rsid w:val="007C54CC"/>
    <w:pPr>
      <w:keepNext/>
      <w:numPr>
        <w:ilvl w:val="3"/>
        <w:numId w:val="2"/>
      </w:numPr>
      <w:spacing w:before="240" w:line="240" w:lineRule="auto"/>
      <w:outlineLvl w:val="3"/>
    </w:pPr>
    <w:rPr>
      <w:rFonts w:eastAsia="Times New Roman"/>
      <w:b/>
      <w:bCs/>
      <w:sz w:val="28"/>
      <w:szCs w:val="28"/>
    </w:rPr>
  </w:style>
  <w:style w:type="paragraph" w:styleId="Heading5">
    <w:name w:val="heading 5"/>
    <w:basedOn w:val="Normal"/>
    <w:next w:val="Normal"/>
    <w:link w:val="Heading5Char"/>
    <w:unhideWhenUsed/>
    <w:qFormat/>
    <w:rsid w:val="00523206"/>
    <w:pPr>
      <w:numPr>
        <w:ilvl w:val="4"/>
        <w:numId w:val="2"/>
      </w:numPr>
      <w:spacing w:before="240" w:line="240" w:lineRule="auto"/>
      <w:outlineLvl w:val="4"/>
    </w:pPr>
    <w:rPr>
      <w:rFonts w:ascii="Calibri" w:eastAsia="Times New Roman" w:hAnsi="Calibri"/>
      <w:b/>
      <w:bCs/>
      <w:i/>
      <w:iCs/>
      <w:szCs w:val="26"/>
    </w:rPr>
  </w:style>
  <w:style w:type="paragraph" w:styleId="Heading6">
    <w:name w:val="heading 6"/>
    <w:basedOn w:val="Normal"/>
    <w:next w:val="Normal"/>
    <w:link w:val="Heading6Char"/>
    <w:unhideWhenUsed/>
    <w:qFormat/>
    <w:rsid w:val="00523206"/>
    <w:pPr>
      <w:numPr>
        <w:ilvl w:val="5"/>
        <w:numId w:val="2"/>
      </w:numPr>
      <w:spacing w:before="240" w:line="240" w:lineRule="auto"/>
      <w:outlineLvl w:val="5"/>
    </w:pPr>
    <w:rPr>
      <w:rFonts w:ascii="Calibri" w:eastAsia="Times New Roman" w:hAnsi="Calibri"/>
      <w:b/>
      <w:bCs/>
      <w:sz w:val="22"/>
    </w:rPr>
  </w:style>
  <w:style w:type="paragraph" w:styleId="Heading7">
    <w:name w:val="heading 7"/>
    <w:basedOn w:val="Normal"/>
    <w:next w:val="Normal"/>
    <w:link w:val="Heading7Char"/>
    <w:unhideWhenUsed/>
    <w:qFormat/>
    <w:rsid w:val="00523206"/>
    <w:pPr>
      <w:numPr>
        <w:ilvl w:val="6"/>
        <w:numId w:val="2"/>
      </w:numPr>
      <w:spacing w:before="240" w:line="240" w:lineRule="auto"/>
      <w:outlineLvl w:val="6"/>
    </w:pPr>
    <w:rPr>
      <w:rFonts w:eastAsia="Times New Roman"/>
      <w:szCs w:val="24"/>
    </w:rPr>
  </w:style>
  <w:style w:type="paragraph" w:styleId="Heading8">
    <w:name w:val="heading 8"/>
    <w:basedOn w:val="Normal"/>
    <w:next w:val="Normal"/>
    <w:link w:val="Heading8Char"/>
    <w:unhideWhenUsed/>
    <w:qFormat/>
    <w:rsid w:val="00523206"/>
    <w:pPr>
      <w:numPr>
        <w:ilvl w:val="7"/>
        <w:numId w:val="2"/>
      </w:numPr>
      <w:spacing w:before="240" w:line="240" w:lineRule="auto"/>
      <w:outlineLvl w:val="7"/>
    </w:pPr>
    <w:rPr>
      <w:rFonts w:ascii="Calibri" w:eastAsia="Times New Roman" w:hAnsi="Calibri"/>
      <w:i/>
      <w:iCs/>
      <w:szCs w:val="24"/>
    </w:rPr>
  </w:style>
  <w:style w:type="paragraph" w:styleId="Heading9">
    <w:name w:val="heading 9"/>
    <w:basedOn w:val="Normal"/>
    <w:next w:val="Normal"/>
    <w:link w:val="Heading9Char"/>
    <w:unhideWhenUsed/>
    <w:qFormat/>
    <w:rsid w:val="00523206"/>
    <w:pPr>
      <w:numPr>
        <w:ilvl w:val="8"/>
        <w:numId w:val="2"/>
      </w:numPr>
      <w:spacing w:before="240" w:line="240" w:lineRule="auto"/>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54CC"/>
    <w:rPr>
      <w:rFonts w:ascii="Arial" w:eastAsia="Times New Roman" w:hAnsi="Arial"/>
      <w:b/>
      <w:sz w:val="28"/>
      <w:szCs w:val="26"/>
      <w:lang w:val="pt-BR"/>
    </w:rPr>
  </w:style>
  <w:style w:type="character" w:customStyle="1" w:styleId="Heading2Char">
    <w:name w:val="Heading 2 Char"/>
    <w:link w:val="Heading2"/>
    <w:rsid w:val="007C54CC"/>
    <w:rPr>
      <w:rFonts w:ascii="Arial" w:eastAsia="Times New Roman" w:hAnsi="Arial"/>
      <w:b/>
      <w:sz w:val="24"/>
      <w:szCs w:val="26"/>
    </w:rPr>
  </w:style>
  <w:style w:type="character" w:customStyle="1" w:styleId="Heading3Char">
    <w:name w:val="Heading 3 Char"/>
    <w:link w:val="Heading3"/>
    <w:rsid w:val="007C54CC"/>
    <w:rPr>
      <w:rFonts w:ascii="Arial" w:eastAsia="Times New Roman" w:hAnsi="Arial" w:cs="Arial"/>
      <w:b/>
      <w:bCs/>
      <w:i/>
      <w:sz w:val="24"/>
      <w:szCs w:val="26"/>
    </w:rPr>
  </w:style>
  <w:style w:type="character" w:customStyle="1" w:styleId="Heading4Char">
    <w:name w:val="Heading 4 Char"/>
    <w:link w:val="Heading4"/>
    <w:rsid w:val="007C54CC"/>
    <w:rPr>
      <w:rFonts w:ascii="Arial" w:eastAsia="Times New Roman" w:hAnsi="Arial"/>
      <w:b/>
      <w:bCs/>
      <w:sz w:val="28"/>
      <w:szCs w:val="28"/>
    </w:rPr>
  </w:style>
  <w:style w:type="character" w:customStyle="1" w:styleId="Heading5Char">
    <w:name w:val="Heading 5 Char"/>
    <w:link w:val="Heading5"/>
    <w:rsid w:val="007C54CC"/>
    <w:rPr>
      <w:rFonts w:ascii="Calibri" w:eastAsia="Times New Roman" w:hAnsi="Calibri"/>
      <w:b/>
      <w:bCs/>
      <w:i/>
      <w:iCs/>
      <w:sz w:val="24"/>
      <w:szCs w:val="26"/>
    </w:rPr>
  </w:style>
  <w:style w:type="character" w:customStyle="1" w:styleId="Heading6Char">
    <w:name w:val="Heading 6 Char"/>
    <w:link w:val="Heading6"/>
    <w:rsid w:val="007C54CC"/>
    <w:rPr>
      <w:rFonts w:ascii="Calibri" w:eastAsia="Times New Roman" w:hAnsi="Calibri"/>
      <w:b/>
      <w:bCs/>
      <w:sz w:val="22"/>
      <w:szCs w:val="22"/>
    </w:rPr>
  </w:style>
  <w:style w:type="character" w:customStyle="1" w:styleId="Heading7Char">
    <w:name w:val="Heading 7 Char"/>
    <w:link w:val="Heading7"/>
    <w:rsid w:val="007C54CC"/>
    <w:rPr>
      <w:rFonts w:ascii="Arial" w:eastAsia="Times New Roman" w:hAnsi="Arial"/>
      <w:sz w:val="24"/>
      <w:szCs w:val="24"/>
    </w:rPr>
  </w:style>
  <w:style w:type="character" w:customStyle="1" w:styleId="Heading8Char">
    <w:name w:val="Heading 8 Char"/>
    <w:link w:val="Heading8"/>
    <w:rsid w:val="007C54CC"/>
    <w:rPr>
      <w:rFonts w:ascii="Calibri" w:eastAsia="Times New Roman" w:hAnsi="Calibri"/>
      <w:i/>
      <w:iCs/>
      <w:sz w:val="24"/>
      <w:szCs w:val="24"/>
    </w:rPr>
  </w:style>
  <w:style w:type="character" w:customStyle="1" w:styleId="Heading9Char">
    <w:name w:val="Heading 9 Char"/>
    <w:link w:val="Heading9"/>
    <w:rsid w:val="007C54CC"/>
    <w:rPr>
      <w:rFonts w:ascii="Cambria" w:eastAsia="Times New Roman" w:hAnsi="Cambria"/>
      <w:sz w:val="22"/>
      <w:szCs w:val="22"/>
    </w:rPr>
  </w:style>
  <w:style w:type="paragraph" w:styleId="ListParagraph">
    <w:name w:val="List Paragraph"/>
    <w:aliases w:val="Bảng"/>
    <w:basedOn w:val="Normal"/>
    <w:link w:val="ListParagraphChar"/>
    <w:uiPriority w:val="34"/>
    <w:qFormat/>
    <w:rsid w:val="009C7E58"/>
    <w:pPr>
      <w:spacing w:before="0" w:after="0" w:line="240" w:lineRule="auto"/>
      <w:ind w:left="720"/>
    </w:pPr>
    <w:rPr>
      <w:rFonts w:eastAsia="Times New Roman"/>
      <w:szCs w:val="24"/>
    </w:rPr>
  </w:style>
  <w:style w:type="paragraph" w:styleId="FootnoteText">
    <w:name w:val="footnote text"/>
    <w:aliases w:val="Geneva 9,Font: Geneva 9,Boston 10,f,single space,footnote text,Footnote,otnote Text,ft,Footnote Text Char Char Char,(NECG) Footnote Text,fn,FOOTNOTES,Footnote Text Char Char,Nbpage Moens,Fußnote,Footnote Text Char1 Char,Footnote Text Char2"/>
    <w:basedOn w:val="Normal"/>
    <w:link w:val="FootnoteTextChar"/>
    <w:uiPriority w:val="99"/>
    <w:unhideWhenUsed/>
    <w:rsid w:val="00F36846"/>
    <w:rPr>
      <w:sz w:val="20"/>
      <w:szCs w:val="20"/>
    </w:rPr>
  </w:style>
  <w:style w:type="character" w:customStyle="1" w:styleId="FootnoteTextChar">
    <w:name w:val="Footnote Text Char"/>
    <w:aliases w:val="Geneva 9 Char1,Font: Geneva 9 Char1,Boston 10 Char1,f Char1,single space Char1,footnote text Char1,Footnote Char1,otnote Text Char1,ft Char1,Footnote Text Char Char Char Char1,(NECG) Footnote Text Char1,fn Char1,FOOTNOTES Char1"/>
    <w:basedOn w:val="DefaultParagraphFont"/>
    <w:link w:val="FootnoteText"/>
    <w:uiPriority w:val="99"/>
    <w:semiHidden/>
    <w:rsid w:val="00F36846"/>
  </w:style>
  <w:style w:type="character" w:styleId="FootnoteReference">
    <w:name w:val="footnote reference"/>
    <w:aliases w:val="16 Point,Superscript 6 Point,Superscript 6 Point + 11 pt,ftref,(NECG) Footnote Reference,Fußnotenzeichen DISS,fr,de nota al pie,Ref,Footnote Ref in FtNote,SUPERS,FnR-ANZDEC"/>
    <w:uiPriority w:val="99"/>
    <w:unhideWhenUsed/>
    <w:rsid w:val="00F36846"/>
    <w:rPr>
      <w:vertAlign w:val="superscript"/>
    </w:rPr>
  </w:style>
  <w:style w:type="character" w:styleId="Hyperlink">
    <w:name w:val="Hyperlink"/>
    <w:uiPriority w:val="99"/>
    <w:rsid w:val="004215A0"/>
    <w:rPr>
      <w:rFonts w:cs="Times New Roman"/>
      <w:color w:val="0000FF"/>
      <w:u w:val="single"/>
    </w:rPr>
  </w:style>
  <w:style w:type="paragraph" w:styleId="Header">
    <w:name w:val="header"/>
    <w:basedOn w:val="Normal"/>
    <w:link w:val="HeaderChar"/>
    <w:uiPriority w:val="99"/>
    <w:unhideWhenUsed/>
    <w:rsid w:val="00A5133A"/>
    <w:pPr>
      <w:tabs>
        <w:tab w:val="center" w:pos="4680"/>
        <w:tab w:val="right" w:pos="9360"/>
      </w:tabs>
    </w:pPr>
  </w:style>
  <w:style w:type="character" w:customStyle="1" w:styleId="HeaderChar">
    <w:name w:val="Header Char"/>
    <w:link w:val="Header"/>
    <w:uiPriority w:val="99"/>
    <w:rsid w:val="00A5133A"/>
    <w:rPr>
      <w:sz w:val="26"/>
      <w:szCs w:val="22"/>
    </w:rPr>
  </w:style>
  <w:style w:type="paragraph" w:styleId="Footer">
    <w:name w:val="footer"/>
    <w:basedOn w:val="Normal"/>
    <w:link w:val="FooterChar"/>
    <w:unhideWhenUsed/>
    <w:rsid w:val="00A5133A"/>
    <w:pPr>
      <w:tabs>
        <w:tab w:val="center" w:pos="4680"/>
        <w:tab w:val="right" w:pos="9360"/>
      </w:tabs>
    </w:pPr>
  </w:style>
  <w:style w:type="character" w:customStyle="1" w:styleId="FooterChar">
    <w:name w:val="Footer Char"/>
    <w:link w:val="Footer"/>
    <w:uiPriority w:val="99"/>
    <w:rsid w:val="00A5133A"/>
    <w:rPr>
      <w:sz w:val="26"/>
      <w:szCs w:val="22"/>
    </w:rPr>
  </w:style>
  <w:style w:type="character" w:customStyle="1" w:styleId="apple-converted-space">
    <w:name w:val="apple-converted-space"/>
    <w:rsid w:val="00231FBF"/>
  </w:style>
  <w:style w:type="paragraph" w:styleId="Quote">
    <w:name w:val="Quote"/>
    <w:basedOn w:val="Normal"/>
    <w:next w:val="Normal"/>
    <w:link w:val="QuoteChar"/>
    <w:uiPriority w:val="29"/>
    <w:qFormat/>
    <w:rsid w:val="00BE663C"/>
    <w:rPr>
      <w:i/>
      <w:iCs/>
      <w:color w:val="1F1F1F"/>
    </w:rPr>
  </w:style>
  <w:style w:type="character" w:customStyle="1" w:styleId="QuoteChar">
    <w:name w:val="Quote Char"/>
    <w:link w:val="Quote"/>
    <w:uiPriority w:val="29"/>
    <w:rsid w:val="00BE663C"/>
    <w:rPr>
      <w:i/>
      <w:iCs/>
      <w:color w:val="1F1F1F"/>
      <w:sz w:val="26"/>
      <w:szCs w:val="22"/>
    </w:rPr>
  </w:style>
  <w:style w:type="paragraph" w:styleId="Caption">
    <w:name w:val="caption"/>
    <w:aliases w:val="Char1,Caption Char,Caption Char1 Char,Caption Char Char Char,Caption Char Char Char Char Char Char Char Char,Caption Char Char Char Char Char Char1 Char,Caption (table) Char Char,Caption (tab Char Char,Caption (table) Char1,Caption (tab Char1"/>
    <w:basedOn w:val="Normal"/>
    <w:next w:val="Normal"/>
    <w:link w:val="CaptionChar1"/>
    <w:uiPriority w:val="99"/>
    <w:unhideWhenUsed/>
    <w:qFormat/>
    <w:rsid w:val="00523206"/>
    <w:rPr>
      <w:b/>
      <w:bCs/>
      <w:sz w:val="20"/>
      <w:szCs w:val="20"/>
    </w:rPr>
  </w:style>
  <w:style w:type="paragraph" w:styleId="TableofFigures">
    <w:name w:val="table of figures"/>
    <w:basedOn w:val="Normal"/>
    <w:next w:val="Normal"/>
    <w:uiPriority w:val="99"/>
    <w:unhideWhenUsed/>
    <w:rsid w:val="00BE663C"/>
  </w:style>
  <w:style w:type="paragraph" w:styleId="Title">
    <w:name w:val="Title"/>
    <w:basedOn w:val="Normal"/>
    <w:next w:val="Normal"/>
    <w:link w:val="TitleChar"/>
    <w:uiPriority w:val="10"/>
    <w:qFormat/>
    <w:rsid w:val="003F2567"/>
    <w:pPr>
      <w:spacing w:before="24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F2567"/>
    <w:rPr>
      <w:rFonts w:ascii="Cambria" w:eastAsia="Times New Roman" w:hAnsi="Cambria" w:cs="Times New Roman"/>
      <w:b/>
      <w:bCs/>
      <w:kern w:val="28"/>
      <w:sz w:val="32"/>
      <w:szCs w:val="32"/>
    </w:rPr>
  </w:style>
  <w:style w:type="paragraph" w:styleId="TOC1">
    <w:name w:val="toc 1"/>
    <w:basedOn w:val="Normal"/>
    <w:next w:val="Normal"/>
    <w:autoRedefine/>
    <w:uiPriority w:val="39"/>
    <w:unhideWhenUsed/>
    <w:rsid w:val="004D0E85"/>
  </w:style>
  <w:style w:type="paragraph" w:styleId="TOC2">
    <w:name w:val="toc 2"/>
    <w:basedOn w:val="Normal"/>
    <w:next w:val="Normal"/>
    <w:autoRedefine/>
    <w:uiPriority w:val="39"/>
    <w:unhideWhenUsed/>
    <w:rsid w:val="004D0E85"/>
    <w:pPr>
      <w:ind w:left="260"/>
    </w:pPr>
  </w:style>
  <w:style w:type="paragraph" w:styleId="TOC3">
    <w:name w:val="toc 3"/>
    <w:basedOn w:val="Normal"/>
    <w:next w:val="Normal"/>
    <w:autoRedefine/>
    <w:uiPriority w:val="39"/>
    <w:unhideWhenUsed/>
    <w:rsid w:val="004D0E85"/>
    <w:pPr>
      <w:ind w:left="520"/>
    </w:pPr>
  </w:style>
  <w:style w:type="paragraph" w:customStyle="1" w:styleId="Normaltext">
    <w:name w:val="Normal text"/>
    <w:basedOn w:val="Normal"/>
    <w:rsid w:val="009C7E58"/>
    <w:pPr>
      <w:numPr>
        <w:numId w:val="1"/>
      </w:numPr>
      <w:tabs>
        <w:tab w:val="clear" w:pos="1440"/>
      </w:tabs>
      <w:spacing w:before="120" w:after="0" w:line="240" w:lineRule="auto"/>
      <w:ind w:left="0" w:firstLine="0"/>
    </w:pPr>
    <w:rPr>
      <w:rFonts w:eastAsia="SimSun"/>
      <w:snapToGrid w:val="0"/>
      <w:szCs w:val="20"/>
      <w:lang w:val="en-GB"/>
    </w:rPr>
  </w:style>
  <w:style w:type="character" w:customStyle="1" w:styleId="hps">
    <w:name w:val="hps"/>
    <w:rsid w:val="00A16FF1"/>
  </w:style>
  <w:style w:type="paragraph" w:styleId="NormalWeb">
    <w:name w:val="Normal (Web)"/>
    <w:aliases w:val=" webb,webb"/>
    <w:basedOn w:val="Normal"/>
    <w:uiPriority w:val="99"/>
    <w:unhideWhenUsed/>
    <w:rsid w:val="009C7E58"/>
    <w:pPr>
      <w:spacing w:before="100" w:beforeAutospacing="1" w:after="100" w:afterAutospacing="1" w:line="240" w:lineRule="auto"/>
    </w:pPr>
    <w:rPr>
      <w:rFonts w:eastAsia="Times New Roman"/>
      <w:szCs w:val="24"/>
    </w:rPr>
  </w:style>
  <w:style w:type="paragraph" w:styleId="BodyText">
    <w:name w:val="Body Text"/>
    <w:basedOn w:val="Normal"/>
    <w:link w:val="BodyTextChar"/>
    <w:rsid w:val="009C7E58"/>
    <w:pPr>
      <w:spacing w:before="0" w:after="0" w:line="240" w:lineRule="auto"/>
      <w:jc w:val="center"/>
    </w:pPr>
    <w:rPr>
      <w:rFonts w:ascii="Calibri" w:eastAsia="Times New Roman" w:hAnsi="Calibri"/>
      <w:b/>
      <w:bCs/>
      <w:szCs w:val="24"/>
      <w:lang w:val="en-GB" w:eastAsia="x-none" w:bidi="en-US"/>
    </w:rPr>
  </w:style>
  <w:style w:type="character" w:customStyle="1" w:styleId="BodyTextChar">
    <w:name w:val="Body Text Char"/>
    <w:link w:val="BodyText"/>
    <w:rsid w:val="00C90ADF"/>
    <w:rPr>
      <w:rFonts w:ascii="Calibri" w:eastAsia="Times New Roman" w:hAnsi="Calibri"/>
      <w:b/>
      <w:bCs/>
      <w:sz w:val="24"/>
      <w:szCs w:val="24"/>
      <w:lang w:val="en-GB" w:eastAsia="x-none" w:bidi="en-US"/>
    </w:rPr>
  </w:style>
  <w:style w:type="character" w:customStyle="1" w:styleId="FootnoteTextChar1">
    <w:name w:val="Footnote Text Char1"/>
    <w:aliases w:val="Geneva 9 Char,Font: Geneva 9 Char,Boston 10 Char,f Char,single space Char,footnote text Char,Footnote Char,otnote Text Char,ft Char,Footnote Text Char Char Char Char,(NECG) Footnote Text Char,fn Char,FOOTNOTES Char,Nbpage Moens Char"/>
    <w:uiPriority w:val="99"/>
    <w:locked/>
    <w:rsid w:val="00CD5C3B"/>
    <w:rPr>
      <w:rFonts w:ascii="Courier" w:eastAsia="Times New Roman" w:hAnsi="Courier"/>
      <w:sz w:val="22"/>
    </w:rPr>
  </w:style>
  <w:style w:type="paragraph" w:styleId="BalloonText">
    <w:name w:val="Balloon Text"/>
    <w:basedOn w:val="Normal"/>
    <w:link w:val="BalloonTextChar"/>
    <w:uiPriority w:val="99"/>
    <w:semiHidden/>
    <w:unhideWhenUsed/>
    <w:rsid w:val="00A46E5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A46E57"/>
    <w:rPr>
      <w:rFonts w:ascii="Tahoma" w:hAnsi="Tahoma" w:cs="Tahoma"/>
      <w:sz w:val="16"/>
      <w:szCs w:val="16"/>
    </w:rPr>
  </w:style>
  <w:style w:type="paragraph" w:styleId="TOCHeading">
    <w:name w:val="TOC Heading"/>
    <w:basedOn w:val="Heading1"/>
    <w:next w:val="Normal"/>
    <w:uiPriority w:val="39"/>
    <w:unhideWhenUsed/>
    <w:qFormat/>
    <w:rsid w:val="00A37C4D"/>
    <w:pPr>
      <w:keepNext/>
      <w:keepLines/>
      <w:numPr>
        <w:numId w:val="0"/>
      </w:numPr>
      <w:spacing w:before="480" w:after="0" w:line="276" w:lineRule="auto"/>
      <w:jc w:val="left"/>
      <w:outlineLvl w:val="9"/>
    </w:pPr>
    <w:rPr>
      <w:rFonts w:ascii="Cambria" w:eastAsia="MS Gothic" w:hAnsi="Cambria"/>
      <w:bCs/>
      <w:color w:val="365F91"/>
      <w:szCs w:val="28"/>
      <w:lang w:val="en-US" w:eastAsia="ja-JP"/>
    </w:rPr>
  </w:style>
  <w:style w:type="character" w:styleId="CommentReference">
    <w:name w:val="annotation reference"/>
    <w:uiPriority w:val="99"/>
    <w:unhideWhenUsed/>
    <w:rsid w:val="00AA284D"/>
    <w:rPr>
      <w:sz w:val="16"/>
      <w:szCs w:val="16"/>
    </w:rPr>
  </w:style>
  <w:style w:type="paragraph" w:styleId="CommentText">
    <w:name w:val="annotation text"/>
    <w:basedOn w:val="Normal"/>
    <w:link w:val="CommentTextChar"/>
    <w:uiPriority w:val="99"/>
    <w:unhideWhenUsed/>
    <w:rsid w:val="00AA284D"/>
    <w:pPr>
      <w:spacing w:before="0" w:after="0" w:line="240" w:lineRule="auto"/>
      <w:jc w:val="left"/>
    </w:pPr>
    <w:rPr>
      <w:rFonts w:ascii="Calibri" w:eastAsia="Times New Roman" w:hAnsi="Calibri"/>
      <w:sz w:val="20"/>
      <w:szCs w:val="20"/>
      <w:lang w:val="en-GB" w:eastAsia="x-none" w:bidi="en-US"/>
    </w:rPr>
  </w:style>
  <w:style w:type="character" w:customStyle="1" w:styleId="CommentTextChar">
    <w:name w:val="Comment Text Char"/>
    <w:link w:val="CommentText"/>
    <w:uiPriority w:val="99"/>
    <w:rsid w:val="00AA284D"/>
    <w:rPr>
      <w:rFonts w:ascii="Calibri" w:eastAsia="Times New Roman" w:hAnsi="Calibri"/>
      <w:lang w:val="en-GB" w:eastAsia="x-none" w:bidi="en-US"/>
    </w:rPr>
  </w:style>
  <w:style w:type="paragraph" w:styleId="BodyTextIndent">
    <w:name w:val="Body Text Indent"/>
    <w:basedOn w:val="Normal"/>
    <w:link w:val="BodyTextIndentChar"/>
    <w:uiPriority w:val="99"/>
    <w:unhideWhenUsed/>
    <w:rsid w:val="00B43831"/>
    <w:pPr>
      <w:spacing w:after="120"/>
      <w:ind w:left="360"/>
    </w:pPr>
  </w:style>
  <w:style w:type="character" w:customStyle="1" w:styleId="BodyTextIndentChar">
    <w:name w:val="Body Text Indent Char"/>
    <w:link w:val="BodyTextIndent"/>
    <w:uiPriority w:val="99"/>
    <w:rsid w:val="00B43831"/>
    <w:rPr>
      <w:sz w:val="26"/>
      <w:szCs w:val="22"/>
    </w:rPr>
  </w:style>
  <w:style w:type="character" w:styleId="Strong">
    <w:name w:val="Strong"/>
    <w:uiPriority w:val="22"/>
    <w:qFormat/>
    <w:rsid w:val="00065AE1"/>
    <w:rPr>
      <w:b/>
      <w:bCs/>
    </w:rPr>
  </w:style>
  <w:style w:type="paragraph" w:customStyle="1" w:styleId="BodyText23">
    <w:name w:val="Body Text 23"/>
    <w:basedOn w:val="Normal"/>
    <w:uiPriority w:val="99"/>
    <w:rsid w:val="00200586"/>
    <w:pPr>
      <w:widowControl w:val="0"/>
      <w:tabs>
        <w:tab w:val="left" w:pos="547"/>
      </w:tabs>
      <w:spacing w:before="0" w:after="0" w:line="240" w:lineRule="auto"/>
      <w:jc w:val="left"/>
    </w:pPr>
    <w:rPr>
      <w:rFonts w:eastAsia="Times New Roman"/>
      <w:snapToGrid w:val="0"/>
      <w:sz w:val="22"/>
      <w:szCs w:val="20"/>
    </w:rPr>
  </w:style>
  <w:style w:type="paragraph" w:customStyle="1" w:styleId="Tabletext">
    <w:name w:val="Table text"/>
    <w:basedOn w:val="Normal"/>
    <w:qFormat/>
    <w:rsid w:val="00806A4B"/>
    <w:pPr>
      <w:spacing w:before="0" w:after="0" w:line="240" w:lineRule="auto"/>
    </w:pPr>
    <w:rPr>
      <w:rFonts w:ascii="Calibri" w:hAnsi="Calibri" w:cs="Calibri"/>
      <w:sz w:val="20"/>
      <w:szCs w:val="20"/>
      <w:lang w:val="en-AU"/>
    </w:rPr>
  </w:style>
  <w:style w:type="table" w:styleId="TableGrid">
    <w:name w:val="Table Grid"/>
    <w:basedOn w:val="TableNormal"/>
    <w:uiPriority w:val="59"/>
    <w:rsid w:val="00595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34A15"/>
    <w:pPr>
      <w:spacing w:before="60" w:after="60" w:line="312" w:lineRule="auto"/>
      <w:jc w:val="both"/>
    </w:pPr>
    <w:rPr>
      <w:rFonts w:ascii="Times New Roman" w:eastAsia="Calibri" w:hAnsi="Times New Roman"/>
      <w:b/>
      <w:bCs/>
      <w:lang w:val="en-US" w:eastAsia="en-US" w:bidi="ar-SA"/>
    </w:rPr>
  </w:style>
  <w:style w:type="character" w:customStyle="1" w:styleId="CommentSubjectChar">
    <w:name w:val="Comment Subject Char"/>
    <w:link w:val="CommentSubject"/>
    <w:uiPriority w:val="99"/>
    <w:semiHidden/>
    <w:rsid w:val="00F34A15"/>
    <w:rPr>
      <w:rFonts w:ascii="Calibri" w:eastAsia="Times New Roman" w:hAnsi="Calibri"/>
      <w:b/>
      <w:bCs/>
      <w:lang w:val="en-GB" w:eastAsia="x-none" w:bidi="en-US"/>
    </w:rPr>
  </w:style>
  <w:style w:type="paragraph" w:styleId="Revision">
    <w:name w:val="Revision"/>
    <w:hidden/>
    <w:uiPriority w:val="99"/>
    <w:semiHidden/>
    <w:rsid w:val="00F34A15"/>
    <w:pPr>
      <w:spacing w:before="60" w:after="60" w:line="276" w:lineRule="auto"/>
      <w:jc w:val="both"/>
    </w:pPr>
    <w:rPr>
      <w:sz w:val="26"/>
      <w:szCs w:val="22"/>
    </w:rPr>
  </w:style>
  <w:style w:type="paragraph" w:customStyle="1" w:styleId="MediumGrid21">
    <w:name w:val="Medium Grid 21"/>
    <w:basedOn w:val="Normal"/>
    <w:uiPriority w:val="1"/>
    <w:qFormat/>
    <w:rsid w:val="009C7E58"/>
    <w:pPr>
      <w:spacing w:before="0" w:after="0" w:line="240" w:lineRule="auto"/>
      <w:jc w:val="left"/>
    </w:pPr>
    <w:rPr>
      <w:rFonts w:ascii="Calibri" w:eastAsia="Times New Roman" w:hAnsi="Calibri"/>
      <w:szCs w:val="32"/>
      <w:lang w:val="en-GB" w:bidi="en-US"/>
    </w:rPr>
  </w:style>
  <w:style w:type="table" w:customStyle="1" w:styleId="GridTable4Accent6">
    <w:name w:val="Grid Table 4 Accent 6"/>
    <w:basedOn w:val="TableNormal"/>
    <w:uiPriority w:val="49"/>
    <w:rsid w:val="006D603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onvnlitk">
    <w:name w:val="Đoạn văn liệt kê"/>
    <w:basedOn w:val="Normal"/>
    <w:rsid w:val="00521D5A"/>
    <w:pPr>
      <w:spacing w:before="0" w:after="200"/>
      <w:ind w:left="720"/>
      <w:contextualSpacing/>
      <w:jc w:val="center"/>
    </w:pPr>
    <w:rPr>
      <w:rFonts w:ascii="Times New Roman" w:hAnsi="Times New Roman"/>
      <w:lang w:val="vi-VN"/>
    </w:rPr>
  </w:style>
  <w:style w:type="table" w:customStyle="1" w:styleId="ListTable2Accent6">
    <w:name w:val="List Table 2 Accent 6"/>
    <w:basedOn w:val="TableNormal"/>
    <w:uiPriority w:val="47"/>
    <w:rsid w:val="00CE5B53"/>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Light">
    <w:name w:val="Grid Table Light"/>
    <w:basedOn w:val="TableNormal"/>
    <w:uiPriority w:val="40"/>
    <w:rsid w:val="00CE5B5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ListParagraphChar">
    <w:name w:val="List Paragraph Char"/>
    <w:aliases w:val="Bảng Char"/>
    <w:link w:val="ListParagraph"/>
    <w:uiPriority w:val="34"/>
    <w:rsid w:val="00622659"/>
    <w:rPr>
      <w:rFonts w:ascii="Arial" w:eastAsia="Times New Roman" w:hAnsi="Arial"/>
      <w:sz w:val="24"/>
      <w:szCs w:val="24"/>
    </w:rPr>
  </w:style>
  <w:style w:type="character" w:customStyle="1" w:styleId="CaptionChar1">
    <w:name w:val="Caption Char1"/>
    <w:aliases w:val="Char1 Char,Caption Char Char,Caption Char1 Char Char,Caption Char Char Char Char,Caption Char Char Char Char Char Char Char Char Char,Caption Char Char Char Char Char Char1 Char Char,Caption (table) Char Char Char,Caption (tab Char1 Char"/>
    <w:link w:val="Caption"/>
    <w:uiPriority w:val="99"/>
    <w:rsid w:val="00622659"/>
    <w:rPr>
      <w:rFonts w:ascii="Arial" w:hAnsi="Arial"/>
      <w:b/>
      <w:bCs/>
    </w:rPr>
  </w:style>
  <w:style w:type="paragraph" w:customStyle="1" w:styleId="Bold">
    <w:name w:val="Bold"/>
    <w:basedOn w:val="Normal"/>
    <w:uiPriority w:val="99"/>
    <w:rsid w:val="00622659"/>
    <w:pPr>
      <w:tabs>
        <w:tab w:val="left" w:pos="680"/>
      </w:tabs>
      <w:spacing w:before="0" w:after="0" w:line="312" w:lineRule="auto"/>
    </w:pPr>
    <w:rPr>
      <w:rFonts w:ascii="Times New Roman" w:hAnsi="Times New Roman"/>
      <w:b/>
      <w:bCs/>
      <w:sz w:val="28"/>
      <w:szCs w:val="28"/>
    </w:rPr>
  </w:style>
  <w:style w:type="paragraph" w:customStyle="1" w:styleId="inhangbang">
    <w:name w:val="đinhangbang"/>
    <w:basedOn w:val="Normal"/>
    <w:qFormat/>
    <w:rsid w:val="00622659"/>
    <w:pPr>
      <w:tabs>
        <w:tab w:val="left" w:pos="680"/>
      </w:tabs>
      <w:spacing w:before="0" w:after="0" w:line="240" w:lineRule="auto"/>
      <w:jc w:val="center"/>
    </w:pPr>
    <w:rPr>
      <w:rFonts w:ascii="Times New Roman" w:hAnsi="Times New Roman"/>
      <w:b/>
      <w:bCs/>
      <w:sz w:val="28"/>
      <w:szCs w:val="28"/>
    </w:rPr>
  </w:style>
  <w:style w:type="paragraph" w:customStyle="1" w:styleId="text">
    <w:name w:val="text"/>
    <w:basedOn w:val="Normal"/>
    <w:rsid w:val="003B4EF4"/>
    <w:pPr>
      <w:spacing w:before="100" w:beforeAutospacing="1" w:after="100" w:afterAutospacing="1" w:line="240" w:lineRule="auto"/>
      <w:jc w:val="left"/>
    </w:pPr>
    <w:rPr>
      <w:rFonts w:ascii="Times New Roman" w:eastAsia="Times New Roman" w:hAnsi="Times New Roman"/>
      <w:szCs w:val="24"/>
    </w:rPr>
  </w:style>
  <w:style w:type="table" w:customStyle="1" w:styleId="PlainTable1">
    <w:name w:val="Plain Table 1"/>
    <w:basedOn w:val="TableNormal"/>
    <w:uiPriority w:val="41"/>
    <w:rsid w:val="003B4E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
    <w:name w:val="Grid Table 1 Light Accent 5"/>
    <w:basedOn w:val="TableNormal"/>
    <w:uiPriority w:val="46"/>
    <w:rsid w:val="003B4EF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3B4EF4"/>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meta">
    <w:name w:val="meta"/>
    <w:basedOn w:val="Normal"/>
    <w:rsid w:val="003B4EF4"/>
    <w:pPr>
      <w:spacing w:before="100" w:beforeAutospacing="1" w:after="100" w:afterAutospacing="1" w:line="240" w:lineRule="auto"/>
      <w:jc w:val="left"/>
    </w:pPr>
    <w:rPr>
      <w:rFonts w:ascii="Times New Roman" w:eastAsia="Times New Roman" w:hAnsi="Times New Roman"/>
      <w:szCs w:val="24"/>
    </w:rPr>
  </w:style>
  <w:style w:type="paragraph" w:styleId="NoSpacing">
    <w:name w:val="No Spacing"/>
    <w:link w:val="NoSpacingChar"/>
    <w:uiPriority w:val="1"/>
    <w:qFormat/>
    <w:rsid w:val="003C1E94"/>
    <w:rPr>
      <w:rFonts w:ascii="Calibri" w:eastAsia="Times New Roman" w:hAnsi="Calibri"/>
      <w:sz w:val="22"/>
      <w:szCs w:val="22"/>
    </w:rPr>
  </w:style>
  <w:style w:type="character" w:customStyle="1" w:styleId="NoSpacingChar">
    <w:name w:val="No Spacing Char"/>
    <w:link w:val="NoSpacing"/>
    <w:uiPriority w:val="1"/>
    <w:rsid w:val="003C1E94"/>
    <w:rPr>
      <w:rFonts w:ascii="Calibri" w:eastAsia="Times New Roman" w:hAnsi="Calibri"/>
      <w:sz w:val="22"/>
      <w:szCs w:val="22"/>
    </w:rPr>
  </w:style>
  <w:style w:type="paragraph" w:customStyle="1" w:styleId="Hinh">
    <w:name w:val="Hinh."/>
    <w:basedOn w:val="BodyText"/>
    <w:autoRedefine/>
    <w:qFormat/>
    <w:rsid w:val="001F4B46"/>
    <w:pPr>
      <w:tabs>
        <w:tab w:val="left" w:pos="720"/>
      </w:tabs>
      <w:spacing w:after="120"/>
    </w:pPr>
    <w:rPr>
      <w:rFonts w:ascii="Times New Roman" w:eastAsia="Arial" w:hAnsi="Times New Roman" w:cs=".VnTime"/>
      <w:b w:val="0"/>
      <w:bCs w:val="0"/>
      <w:i/>
      <w:sz w:val="26"/>
      <w:szCs w:val="28"/>
      <w:lang w:val="vi-VN" w:eastAsia="en-US" w:bidi="ar-SA"/>
    </w:rPr>
  </w:style>
  <w:style w:type="paragraph" w:customStyle="1" w:styleId="Bang">
    <w:name w:val="Bang."/>
    <w:basedOn w:val="Hinh"/>
    <w:qFormat/>
    <w:rsid w:val="001F4B46"/>
  </w:style>
  <w:style w:type="paragraph" w:styleId="TOC4">
    <w:name w:val="toc 4"/>
    <w:basedOn w:val="Normal"/>
    <w:next w:val="Normal"/>
    <w:autoRedefine/>
    <w:uiPriority w:val="39"/>
    <w:unhideWhenUsed/>
    <w:rsid w:val="006E65C3"/>
    <w:pPr>
      <w:spacing w:before="0" w:after="100" w:line="259" w:lineRule="auto"/>
      <w:ind w:left="660"/>
      <w:jc w:val="left"/>
    </w:pPr>
    <w:rPr>
      <w:rFonts w:ascii="Calibri" w:eastAsia="Times New Roman" w:hAnsi="Calibri"/>
      <w:sz w:val="22"/>
    </w:rPr>
  </w:style>
  <w:style w:type="paragraph" w:styleId="TOC5">
    <w:name w:val="toc 5"/>
    <w:basedOn w:val="Normal"/>
    <w:next w:val="Normal"/>
    <w:autoRedefine/>
    <w:uiPriority w:val="39"/>
    <w:unhideWhenUsed/>
    <w:rsid w:val="006E65C3"/>
    <w:pPr>
      <w:spacing w:before="0"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6E65C3"/>
    <w:pPr>
      <w:spacing w:before="0"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6E65C3"/>
    <w:pPr>
      <w:spacing w:before="0"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6E65C3"/>
    <w:pPr>
      <w:spacing w:before="0"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6E65C3"/>
    <w:pPr>
      <w:spacing w:before="0" w:after="100" w:line="259" w:lineRule="auto"/>
      <w:ind w:left="1760"/>
      <w:jc w:val="left"/>
    </w:pPr>
    <w:rPr>
      <w:rFonts w:ascii="Calibri" w:eastAsia="Times New Roman" w:hAnsi="Calibri"/>
      <w:sz w:val="22"/>
    </w:rPr>
  </w:style>
  <w:style w:type="character" w:customStyle="1" w:styleId="ColorfulGrid-Accent1Char">
    <w:name w:val="Colorful Grid - Accent 1 Char"/>
    <w:link w:val="ColorfulGrid-Accent1"/>
    <w:uiPriority w:val="29"/>
    <w:rsid w:val="00523206"/>
    <w:rPr>
      <w:i/>
      <w:iCs/>
      <w:color w:val="1F1F1F"/>
      <w:sz w:val="26"/>
      <w:szCs w:val="22"/>
    </w:rPr>
  </w:style>
  <w:style w:type="table" w:customStyle="1" w:styleId="ListTable6Colorful">
    <w:name w:val="List Table 6 Colorful"/>
    <w:basedOn w:val="TableNormal"/>
    <w:uiPriority w:val="49"/>
    <w:rsid w:val="0052320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1">
    <w:name w:val="Grid Table 2 Accent 1"/>
    <w:basedOn w:val="TableNormal"/>
    <w:uiPriority w:val="40"/>
    <w:rsid w:val="0052320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
    <w:name w:val="Grid Table 4"/>
    <w:basedOn w:val="TableNormal"/>
    <w:uiPriority w:val="41"/>
    <w:rsid w:val="0052320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6">
    <w:name w:val="Grid Table 3 Accent 6"/>
    <w:basedOn w:val="TableNormal"/>
    <w:uiPriority w:val="46"/>
    <w:rsid w:val="00523206"/>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3">
    <w:name w:val="List Table 3"/>
    <w:basedOn w:val="TableNormal"/>
    <w:uiPriority w:val="46"/>
    <w:rsid w:val="00523206"/>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MediumGrid2Char">
    <w:name w:val="Medium Grid 2 Char"/>
    <w:link w:val="MediumGrid2"/>
    <w:uiPriority w:val="1"/>
    <w:rsid w:val="00523206"/>
    <w:rPr>
      <w:rFonts w:ascii="Calibri" w:eastAsia="Times New Roman" w:hAnsi="Calibri"/>
      <w:sz w:val="22"/>
      <w:szCs w:val="22"/>
    </w:rPr>
  </w:style>
  <w:style w:type="table" w:styleId="ColorfulGrid-Accent1">
    <w:name w:val="Colorful Grid Accent 1"/>
    <w:basedOn w:val="TableNormal"/>
    <w:link w:val="ColorfulGrid-Accent1Char"/>
    <w:uiPriority w:val="29"/>
    <w:rsid w:val="00523206"/>
    <w:rPr>
      <w:i/>
      <w:iCs/>
      <w:color w:val="1F1F1F"/>
      <w:sz w:val="26"/>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2">
    <w:name w:val="Medium Grid 2"/>
    <w:basedOn w:val="TableNormal"/>
    <w:link w:val="MediumGrid2Char"/>
    <w:uiPriority w:val="1"/>
    <w:rsid w:val="00523206"/>
    <w:rPr>
      <w:rFonts w:ascii="Calibri" w:eastAsia="Times New Roman" w:hAnsi="Calibr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st">
    <w:name w:val="st"/>
    <w:basedOn w:val="DefaultParagraphFont"/>
    <w:rsid w:val="00671A58"/>
  </w:style>
  <w:style w:type="character" w:styleId="Emphasis">
    <w:name w:val="Emphasis"/>
    <w:basedOn w:val="DefaultParagraphFont"/>
    <w:uiPriority w:val="20"/>
    <w:qFormat/>
    <w:rsid w:val="00671A58"/>
    <w:rPr>
      <w:i/>
      <w:iCs/>
    </w:rPr>
  </w:style>
  <w:style w:type="character" w:customStyle="1" w:styleId="tgc">
    <w:name w:val="_tgc"/>
    <w:basedOn w:val="DefaultParagraphFont"/>
    <w:rsid w:val="00671A58"/>
  </w:style>
  <w:style w:type="table" w:customStyle="1" w:styleId="GridTable4-Accent61">
    <w:name w:val="Grid Table 4 - Accent 61"/>
    <w:basedOn w:val="TableNormal"/>
    <w:uiPriority w:val="49"/>
    <w:rsid w:val="00CE1029"/>
    <w:rPr>
      <w:lang w:val="en-C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1">
    <w:name w:val="List Table 2 - Accent 61"/>
    <w:basedOn w:val="TableNormal"/>
    <w:uiPriority w:val="47"/>
    <w:rsid w:val="00CE1029"/>
    <w:rPr>
      <w:lang w:val="en-CA"/>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uiPriority w:val="40"/>
    <w:rsid w:val="00CE1029"/>
    <w:rPr>
      <w:lang w:val="en-C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CE1029"/>
    <w:rPr>
      <w:lang w:val="en-C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
    <w:name w:val="Grid Table 1 Light - Accent 51"/>
    <w:basedOn w:val="TableNormal"/>
    <w:uiPriority w:val="46"/>
    <w:rsid w:val="00CE1029"/>
    <w:rPr>
      <w:lang w:val="en-CA"/>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E1029"/>
    <w:rPr>
      <w:lang w:val="en-CA"/>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5DarkAccent5">
    <w:name w:val="List Table 5 Dark Accent 5"/>
    <w:basedOn w:val="TableNormal"/>
    <w:uiPriority w:val="50"/>
    <w:rsid w:val="00F54CA1"/>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3">
    <w:name w:val="List Table 3 Accent 3"/>
    <w:basedOn w:val="TableNormal"/>
    <w:uiPriority w:val="48"/>
    <w:rsid w:val="00F54CA1"/>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StyleFigureAutoCenteredBefore12ptAfter12pt">
    <w:name w:val="Style Figure + Auto Centered Before:  12 pt After:  12 pt"/>
    <w:basedOn w:val="Normal"/>
    <w:autoRedefine/>
    <w:qFormat/>
    <w:rsid w:val="00985270"/>
    <w:pPr>
      <w:widowControl w:val="0"/>
      <w:spacing w:before="0" w:after="240" w:line="240" w:lineRule="auto"/>
      <w:jc w:val="center"/>
    </w:pPr>
    <w:rPr>
      <w:rFonts w:ascii="Times New Roman" w:eastAsia="Times New Roman" w:hAnsi="Times New Roman"/>
      <w:i/>
      <w:iCs/>
      <w:sz w:val="26"/>
      <w:szCs w:val="28"/>
      <w:lang w:val="pt-BR"/>
    </w:rPr>
  </w:style>
  <w:style w:type="paragraph" w:customStyle="1" w:styleId="HINH0">
    <w:name w:val="HINH"/>
    <w:basedOn w:val="Normal"/>
    <w:qFormat/>
    <w:rsid w:val="00073FC8"/>
    <w:pPr>
      <w:spacing w:line="240" w:lineRule="auto"/>
      <w:jc w:val="center"/>
    </w:pPr>
    <w:rPr>
      <w:rFonts w:ascii="Times New Roman" w:eastAsiaTheme="minorEastAsia" w:hAnsi="Times New Roman" w:cstheme="minorBidi"/>
      <w:noProof/>
      <w:lang w:val="en-GB" w:eastAsia="ja-JP"/>
    </w:rPr>
  </w:style>
  <w:style w:type="character" w:customStyle="1" w:styleId="shorttext">
    <w:name w:val="short_text"/>
    <w:rsid w:val="00565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206"/>
    <w:pPr>
      <w:spacing w:before="60" w:after="60" w:line="276" w:lineRule="auto"/>
      <w:jc w:val="both"/>
    </w:pPr>
    <w:rPr>
      <w:rFonts w:ascii="Arial" w:hAnsi="Arial"/>
      <w:sz w:val="24"/>
      <w:szCs w:val="22"/>
    </w:rPr>
  </w:style>
  <w:style w:type="paragraph" w:styleId="Heading1">
    <w:name w:val="heading 1"/>
    <w:basedOn w:val="Normal"/>
    <w:next w:val="Normal"/>
    <w:link w:val="Heading1Char"/>
    <w:qFormat/>
    <w:rsid w:val="00A37C4D"/>
    <w:pPr>
      <w:numPr>
        <w:numId w:val="2"/>
      </w:numPr>
      <w:spacing w:before="0" w:after="120" w:line="240" w:lineRule="auto"/>
      <w:outlineLvl w:val="0"/>
    </w:pPr>
    <w:rPr>
      <w:rFonts w:eastAsia="Times New Roman"/>
      <w:b/>
      <w:sz w:val="28"/>
      <w:szCs w:val="26"/>
      <w:lang w:val="pt-BR"/>
    </w:rPr>
  </w:style>
  <w:style w:type="paragraph" w:styleId="Heading2">
    <w:name w:val="heading 2"/>
    <w:basedOn w:val="Normal"/>
    <w:next w:val="Normal"/>
    <w:link w:val="Heading2Char"/>
    <w:qFormat/>
    <w:rsid w:val="007C54CC"/>
    <w:pPr>
      <w:keepNext/>
      <w:numPr>
        <w:ilvl w:val="1"/>
        <w:numId w:val="2"/>
      </w:numPr>
      <w:spacing w:before="0" w:after="120" w:line="240" w:lineRule="auto"/>
      <w:outlineLvl w:val="1"/>
    </w:pPr>
    <w:rPr>
      <w:rFonts w:eastAsia="Times New Roman"/>
      <w:b/>
      <w:szCs w:val="26"/>
    </w:rPr>
  </w:style>
  <w:style w:type="paragraph" w:styleId="Heading3">
    <w:name w:val="heading 3"/>
    <w:basedOn w:val="Normal"/>
    <w:next w:val="Normal"/>
    <w:link w:val="Heading3Char"/>
    <w:qFormat/>
    <w:rsid w:val="007C54CC"/>
    <w:pPr>
      <w:keepNext/>
      <w:numPr>
        <w:ilvl w:val="2"/>
        <w:numId w:val="2"/>
      </w:numPr>
      <w:spacing w:before="0" w:after="120" w:line="240" w:lineRule="auto"/>
      <w:outlineLvl w:val="2"/>
    </w:pPr>
    <w:rPr>
      <w:rFonts w:eastAsia="Times New Roman" w:cs="Arial"/>
      <w:b/>
      <w:bCs/>
      <w:i/>
      <w:szCs w:val="26"/>
    </w:rPr>
  </w:style>
  <w:style w:type="paragraph" w:styleId="Heading4">
    <w:name w:val="heading 4"/>
    <w:basedOn w:val="Normal"/>
    <w:next w:val="Normal"/>
    <w:link w:val="Heading4Char"/>
    <w:qFormat/>
    <w:rsid w:val="007C54CC"/>
    <w:pPr>
      <w:keepNext/>
      <w:numPr>
        <w:ilvl w:val="3"/>
        <w:numId w:val="2"/>
      </w:numPr>
      <w:spacing w:before="240" w:line="240" w:lineRule="auto"/>
      <w:outlineLvl w:val="3"/>
    </w:pPr>
    <w:rPr>
      <w:rFonts w:eastAsia="Times New Roman"/>
      <w:b/>
      <w:bCs/>
      <w:sz w:val="28"/>
      <w:szCs w:val="28"/>
    </w:rPr>
  </w:style>
  <w:style w:type="paragraph" w:styleId="Heading5">
    <w:name w:val="heading 5"/>
    <w:basedOn w:val="Normal"/>
    <w:next w:val="Normal"/>
    <w:link w:val="Heading5Char"/>
    <w:unhideWhenUsed/>
    <w:qFormat/>
    <w:rsid w:val="00523206"/>
    <w:pPr>
      <w:numPr>
        <w:ilvl w:val="4"/>
        <w:numId w:val="2"/>
      </w:numPr>
      <w:spacing w:before="240" w:line="240" w:lineRule="auto"/>
      <w:outlineLvl w:val="4"/>
    </w:pPr>
    <w:rPr>
      <w:rFonts w:ascii="Calibri" w:eastAsia="Times New Roman" w:hAnsi="Calibri"/>
      <w:b/>
      <w:bCs/>
      <w:i/>
      <w:iCs/>
      <w:szCs w:val="26"/>
    </w:rPr>
  </w:style>
  <w:style w:type="paragraph" w:styleId="Heading6">
    <w:name w:val="heading 6"/>
    <w:basedOn w:val="Normal"/>
    <w:next w:val="Normal"/>
    <w:link w:val="Heading6Char"/>
    <w:unhideWhenUsed/>
    <w:qFormat/>
    <w:rsid w:val="00523206"/>
    <w:pPr>
      <w:numPr>
        <w:ilvl w:val="5"/>
        <w:numId w:val="2"/>
      </w:numPr>
      <w:spacing w:before="240" w:line="240" w:lineRule="auto"/>
      <w:outlineLvl w:val="5"/>
    </w:pPr>
    <w:rPr>
      <w:rFonts w:ascii="Calibri" w:eastAsia="Times New Roman" w:hAnsi="Calibri"/>
      <w:b/>
      <w:bCs/>
      <w:sz w:val="22"/>
    </w:rPr>
  </w:style>
  <w:style w:type="paragraph" w:styleId="Heading7">
    <w:name w:val="heading 7"/>
    <w:basedOn w:val="Normal"/>
    <w:next w:val="Normal"/>
    <w:link w:val="Heading7Char"/>
    <w:unhideWhenUsed/>
    <w:qFormat/>
    <w:rsid w:val="00523206"/>
    <w:pPr>
      <w:numPr>
        <w:ilvl w:val="6"/>
        <w:numId w:val="2"/>
      </w:numPr>
      <w:spacing w:before="240" w:line="240" w:lineRule="auto"/>
      <w:outlineLvl w:val="6"/>
    </w:pPr>
    <w:rPr>
      <w:rFonts w:eastAsia="Times New Roman"/>
      <w:szCs w:val="24"/>
    </w:rPr>
  </w:style>
  <w:style w:type="paragraph" w:styleId="Heading8">
    <w:name w:val="heading 8"/>
    <w:basedOn w:val="Normal"/>
    <w:next w:val="Normal"/>
    <w:link w:val="Heading8Char"/>
    <w:unhideWhenUsed/>
    <w:qFormat/>
    <w:rsid w:val="00523206"/>
    <w:pPr>
      <w:numPr>
        <w:ilvl w:val="7"/>
        <w:numId w:val="2"/>
      </w:numPr>
      <w:spacing w:before="240" w:line="240" w:lineRule="auto"/>
      <w:outlineLvl w:val="7"/>
    </w:pPr>
    <w:rPr>
      <w:rFonts w:ascii="Calibri" w:eastAsia="Times New Roman" w:hAnsi="Calibri"/>
      <w:i/>
      <w:iCs/>
      <w:szCs w:val="24"/>
    </w:rPr>
  </w:style>
  <w:style w:type="paragraph" w:styleId="Heading9">
    <w:name w:val="heading 9"/>
    <w:basedOn w:val="Normal"/>
    <w:next w:val="Normal"/>
    <w:link w:val="Heading9Char"/>
    <w:unhideWhenUsed/>
    <w:qFormat/>
    <w:rsid w:val="00523206"/>
    <w:pPr>
      <w:numPr>
        <w:ilvl w:val="8"/>
        <w:numId w:val="2"/>
      </w:numPr>
      <w:spacing w:before="240" w:line="240" w:lineRule="auto"/>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54CC"/>
    <w:rPr>
      <w:rFonts w:ascii="Arial" w:eastAsia="Times New Roman" w:hAnsi="Arial"/>
      <w:b/>
      <w:sz w:val="28"/>
      <w:szCs w:val="26"/>
      <w:lang w:val="pt-BR"/>
    </w:rPr>
  </w:style>
  <w:style w:type="character" w:customStyle="1" w:styleId="Heading2Char">
    <w:name w:val="Heading 2 Char"/>
    <w:link w:val="Heading2"/>
    <w:rsid w:val="007C54CC"/>
    <w:rPr>
      <w:rFonts w:ascii="Arial" w:eastAsia="Times New Roman" w:hAnsi="Arial"/>
      <w:b/>
      <w:sz w:val="24"/>
      <w:szCs w:val="26"/>
    </w:rPr>
  </w:style>
  <w:style w:type="character" w:customStyle="1" w:styleId="Heading3Char">
    <w:name w:val="Heading 3 Char"/>
    <w:link w:val="Heading3"/>
    <w:rsid w:val="007C54CC"/>
    <w:rPr>
      <w:rFonts w:ascii="Arial" w:eastAsia="Times New Roman" w:hAnsi="Arial" w:cs="Arial"/>
      <w:b/>
      <w:bCs/>
      <w:i/>
      <w:sz w:val="24"/>
      <w:szCs w:val="26"/>
    </w:rPr>
  </w:style>
  <w:style w:type="character" w:customStyle="1" w:styleId="Heading4Char">
    <w:name w:val="Heading 4 Char"/>
    <w:link w:val="Heading4"/>
    <w:rsid w:val="007C54CC"/>
    <w:rPr>
      <w:rFonts w:ascii="Arial" w:eastAsia="Times New Roman" w:hAnsi="Arial"/>
      <w:b/>
      <w:bCs/>
      <w:sz w:val="28"/>
      <w:szCs w:val="28"/>
    </w:rPr>
  </w:style>
  <w:style w:type="character" w:customStyle="1" w:styleId="Heading5Char">
    <w:name w:val="Heading 5 Char"/>
    <w:link w:val="Heading5"/>
    <w:rsid w:val="007C54CC"/>
    <w:rPr>
      <w:rFonts w:ascii="Calibri" w:eastAsia="Times New Roman" w:hAnsi="Calibri"/>
      <w:b/>
      <w:bCs/>
      <w:i/>
      <w:iCs/>
      <w:sz w:val="24"/>
      <w:szCs w:val="26"/>
    </w:rPr>
  </w:style>
  <w:style w:type="character" w:customStyle="1" w:styleId="Heading6Char">
    <w:name w:val="Heading 6 Char"/>
    <w:link w:val="Heading6"/>
    <w:rsid w:val="007C54CC"/>
    <w:rPr>
      <w:rFonts w:ascii="Calibri" w:eastAsia="Times New Roman" w:hAnsi="Calibri"/>
      <w:b/>
      <w:bCs/>
      <w:sz w:val="22"/>
      <w:szCs w:val="22"/>
    </w:rPr>
  </w:style>
  <w:style w:type="character" w:customStyle="1" w:styleId="Heading7Char">
    <w:name w:val="Heading 7 Char"/>
    <w:link w:val="Heading7"/>
    <w:rsid w:val="007C54CC"/>
    <w:rPr>
      <w:rFonts w:ascii="Arial" w:eastAsia="Times New Roman" w:hAnsi="Arial"/>
      <w:sz w:val="24"/>
      <w:szCs w:val="24"/>
    </w:rPr>
  </w:style>
  <w:style w:type="character" w:customStyle="1" w:styleId="Heading8Char">
    <w:name w:val="Heading 8 Char"/>
    <w:link w:val="Heading8"/>
    <w:rsid w:val="007C54CC"/>
    <w:rPr>
      <w:rFonts w:ascii="Calibri" w:eastAsia="Times New Roman" w:hAnsi="Calibri"/>
      <w:i/>
      <w:iCs/>
      <w:sz w:val="24"/>
      <w:szCs w:val="24"/>
    </w:rPr>
  </w:style>
  <w:style w:type="character" w:customStyle="1" w:styleId="Heading9Char">
    <w:name w:val="Heading 9 Char"/>
    <w:link w:val="Heading9"/>
    <w:rsid w:val="007C54CC"/>
    <w:rPr>
      <w:rFonts w:ascii="Cambria" w:eastAsia="Times New Roman" w:hAnsi="Cambria"/>
      <w:sz w:val="22"/>
      <w:szCs w:val="22"/>
    </w:rPr>
  </w:style>
  <w:style w:type="paragraph" w:styleId="ListParagraph">
    <w:name w:val="List Paragraph"/>
    <w:aliases w:val="Bảng"/>
    <w:basedOn w:val="Normal"/>
    <w:link w:val="ListParagraphChar"/>
    <w:uiPriority w:val="34"/>
    <w:qFormat/>
    <w:rsid w:val="009C7E58"/>
    <w:pPr>
      <w:spacing w:before="0" w:after="0" w:line="240" w:lineRule="auto"/>
      <w:ind w:left="720"/>
    </w:pPr>
    <w:rPr>
      <w:rFonts w:eastAsia="Times New Roman"/>
      <w:szCs w:val="24"/>
    </w:rPr>
  </w:style>
  <w:style w:type="paragraph" w:styleId="FootnoteText">
    <w:name w:val="footnote text"/>
    <w:aliases w:val="Geneva 9,Font: Geneva 9,Boston 10,f,single space,footnote text,Footnote,otnote Text,ft,Footnote Text Char Char Char,(NECG) Footnote Text,fn,FOOTNOTES,Footnote Text Char Char,Nbpage Moens,Fußnote,Footnote Text Char1 Char,Footnote Text Char2"/>
    <w:basedOn w:val="Normal"/>
    <w:link w:val="FootnoteTextChar"/>
    <w:uiPriority w:val="99"/>
    <w:unhideWhenUsed/>
    <w:rsid w:val="00F36846"/>
    <w:rPr>
      <w:sz w:val="20"/>
      <w:szCs w:val="20"/>
    </w:rPr>
  </w:style>
  <w:style w:type="character" w:customStyle="1" w:styleId="FootnoteTextChar">
    <w:name w:val="Footnote Text Char"/>
    <w:aliases w:val="Geneva 9 Char1,Font: Geneva 9 Char1,Boston 10 Char1,f Char1,single space Char1,footnote text Char1,Footnote Char1,otnote Text Char1,ft Char1,Footnote Text Char Char Char Char1,(NECG) Footnote Text Char1,fn Char1,FOOTNOTES Char1"/>
    <w:basedOn w:val="DefaultParagraphFont"/>
    <w:link w:val="FootnoteText"/>
    <w:uiPriority w:val="99"/>
    <w:semiHidden/>
    <w:rsid w:val="00F36846"/>
  </w:style>
  <w:style w:type="character" w:styleId="FootnoteReference">
    <w:name w:val="footnote reference"/>
    <w:aliases w:val="16 Point,Superscript 6 Point,Superscript 6 Point + 11 pt,ftref,(NECG) Footnote Reference,Fußnotenzeichen DISS,fr,de nota al pie,Ref,Footnote Ref in FtNote,SUPERS,FnR-ANZDEC"/>
    <w:uiPriority w:val="99"/>
    <w:unhideWhenUsed/>
    <w:rsid w:val="00F36846"/>
    <w:rPr>
      <w:vertAlign w:val="superscript"/>
    </w:rPr>
  </w:style>
  <w:style w:type="character" w:styleId="Hyperlink">
    <w:name w:val="Hyperlink"/>
    <w:uiPriority w:val="99"/>
    <w:rsid w:val="004215A0"/>
    <w:rPr>
      <w:rFonts w:cs="Times New Roman"/>
      <w:color w:val="0000FF"/>
      <w:u w:val="single"/>
    </w:rPr>
  </w:style>
  <w:style w:type="paragraph" w:styleId="Header">
    <w:name w:val="header"/>
    <w:basedOn w:val="Normal"/>
    <w:link w:val="HeaderChar"/>
    <w:uiPriority w:val="99"/>
    <w:unhideWhenUsed/>
    <w:rsid w:val="00A5133A"/>
    <w:pPr>
      <w:tabs>
        <w:tab w:val="center" w:pos="4680"/>
        <w:tab w:val="right" w:pos="9360"/>
      </w:tabs>
    </w:pPr>
  </w:style>
  <w:style w:type="character" w:customStyle="1" w:styleId="HeaderChar">
    <w:name w:val="Header Char"/>
    <w:link w:val="Header"/>
    <w:uiPriority w:val="99"/>
    <w:rsid w:val="00A5133A"/>
    <w:rPr>
      <w:sz w:val="26"/>
      <w:szCs w:val="22"/>
    </w:rPr>
  </w:style>
  <w:style w:type="paragraph" w:styleId="Footer">
    <w:name w:val="footer"/>
    <w:basedOn w:val="Normal"/>
    <w:link w:val="FooterChar"/>
    <w:unhideWhenUsed/>
    <w:rsid w:val="00A5133A"/>
    <w:pPr>
      <w:tabs>
        <w:tab w:val="center" w:pos="4680"/>
        <w:tab w:val="right" w:pos="9360"/>
      </w:tabs>
    </w:pPr>
  </w:style>
  <w:style w:type="character" w:customStyle="1" w:styleId="FooterChar">
    <w:name w:val="Footer Char"/>
    <w:link w:val="Footer"/>
    <w:uiPriority w:val="99"/>
    <w:rsid w:val="00A5133A"/>
    <w:rPr>
      <w:sz w:val="26"/>
      <w:szCs w:val="22"/>
    </w:rPr>
  </w:style>
  <w:style w:type="character" w:customStyle="1" w:styleId="apple-converted-space">
    <w:name w:val="apple-converted-space"/>
    <w:rsid w:val="00231FBF"/>
  </w:style>
  <w:style w:type="paragraph" w:styleId="Quote">
    <w:name w:val="Quote"/>
    <w:basedOn w:val="Normal"/>
    <w:next w:val="Normal"/>
    <w:link w:val="QuoteChar"/>
    <w:uiPriority w:val="29"/>
    <w:qFormat/>
    <w:rsid w:val="00BE663C"/>
    <w:rPr>
      <w:i/>
      <w:iCs/>
      <w:color w:val="1F1F1F"/>
    </w:rPr>
  </w:style>
  <w:style w:type="character" w:customStyle="1" w:styleId="QuoteChar">
    <w:name w:val="Quote Char"/>
    <w:link w:val="Quote"/>
    <w:uiPriority w:val="29"/>
    <w:rsid w:val="00BE663C"/>
    <w:rPr>
      <w:i/>
      <w:iCs/>
      <w:color w:val="1F1F1F"/>
      <w:sz w:val="26"/>
      <w:szCs w:val="22"/>
    </w:rPr>
  </w:style>
  <w:style w:type="paragraph" w:styleId="Caption">
    <w:name w:val="caption"/>
    <w:aliases w:val="Char1,Caption Char,Caption Char1 Char,Caption Char Char Char,Caption Char Char Char Char Char Char Char Char,Caption Char Char Char Char Char Char1 Char,Caption (table) Char Char,Caption (tab Char Char,Caption (table) Char1,Caption (tab Char1"/>
    <w:basedOn w:val="Normal"/>
    <w:next w:val="Normal"/>
    <w:link w:val="CaptionChar1"/>
    <w:uiPriority w:val="99"/>
    <w:unhideWhenUsed/>
    <w:qFormat/>
    <w:rsid w:val="00523206"/>
    <w:rPr>
      <w:b/>
      <w:bCs/>
      <w:sz w:val="20"/>
      <w:szCs w:val="20"/>
    </w:rPr>
  </w:style>
  <w:style w:type="paragraph" w:styleId="TableofFigures">
    <w:name w:val="table of figures"/>
    <w:basedOn w:val="Normal"/>
    <w:next w:val="Normal"/>
    <w:uiPriority w:val="99"/>
    <w:unhideWhenUsed/>
    <w:rsid w:val="00BE663C"/>
  </w:style>
  <w:style w:type="paragraph" w:styleId="Title">
    <w:name w:val="Title"/>
    <w:basedOn w:val="Normal"/>
    <w:next w:val="Normal"/>
    <w:link w:val="TitleChar"/>
    <w:uiPriority w:val="10"/>
    <w:qFormat/>
    <w:rsid w:val="003F2567"/>
    <w:pPr>
      <w:spacing w:before="24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F2567"/>
    <w:rPr>
      <w:rFonts w:ascii="Cambria" w:eastAsia="Times New Roman" w:hAnsi="Cambria" w:cs="Times New Roman"/>
      <w:b/>
      <w:bCs/>
      <w:kern w:val="28"/>
      <w:sz w:val="32"/>
      <w:szCs w:val="32"/>
    </w:rPr>
  </w:style>
  <w:style w:type="paragraph" w:styleId="TOC1">
    <w:name w:val="toc 1"/>
    <w:basedOn w:val="Normal"/>
    <w:next w:val="Normal"/>
    <w:autoRedefine/>
    <w:uiPriority w:val="39"/>
    <w:unhideWhenUsed/>
    <w:rsid w:val="004D0E85"/>
  </w:style>
  <w:style w:type="paragraph" w:styleId="TOC2">
    <w:name w:val="toc 2"/>
    <w:basedOn w:val="Normal"/>
    <w:next w:val="Normal"/>
    <w:autoRedefine/>
    <w:uiPriority w:val="39"/>
    <w:unhideWhenUsed/>
    <w:rsid w:val="004D0E85"/>
    <w:pPr>
      <w:ind w:left="260"/>
    </w:pPr>
  </w:style>
  <w:style w:type="paragraph" w:styleId="TOC3">
    <w:name w:val="toc 3"/>
    <w:basedOn w:val="Normal"/>
    <w:next w:val="Normal"/>
    <w:autoRedefine/>
    <w:uiPriority w:val="39"/>
    <w:unhideWhenUsed/>
    <w:rsid w:val="004D0E85"/>
    <w:pPr>
      <w:ind w:left="520"/>
    </w:pPr>
  </w:style>
  <w:style w:type="paragraph" w:customStyle="1" w:styleId="Normaltext">
    <w:name w:val="Normal text"/>
    <w:basedOn w:val="Normal"/>
    <w:rsid w:val="009C7E58"/>
    <w:pPr>
      <w:numPr>
        <w:numId w:val="1"/>
      </w:numPr>
      <w:tabs>
        <w:tab w:val="clear" w:pos="1440"/>
      </w:tabs>
      <w:spacing w:before="120" w:after="0" w:line="240" w:lineRule="auto"/>
      <w:ind w:left="0" w:firstLine="0"/>
    </w:pPr>
    <w:rPr>
      <w:rFonts w:eastAsia="SimSun"/>
      <w:snapToGrid w:val="0"/>
      <w:szCs w:val="20"/>
      <w:lang w:val="en-GB"/>
    </w:rPr>
  </w:style>
  <w:style w:type="character" w:customStyle="1" w:styleId="hps">
    <w:name w:val="hps"/>
    <w:rsid w:val="00A16FF1"/>
  </w:style>
  <w:style w:type="paragraph" w:styleId="NormalWeb">
    <w:name w:val="Normal (Web)"/>
    <w:aliases w:val=" webb,webb"/>
    <w:basedOn w:val="Normal"/>
    <w:uiPriority w:val="99"/>
    <w:unhideWhenUsed/>
    <w:rsid w:val="009C7E58"/>
    <w:pPr>
      <w:spacing w:before="100" w:beforeAutospacing="1" w:after="100" w:afterAutospacing="1" w:line="240" w:lineRule="auto"/>
    </w:pPr>
    <w:rPr>
      <w:rFonts w:eastAsia="Times New Roman"/>
      <w:szCs w:val="24"/>
    </w:rPr>
  </w:style>
  <w:style w:type="paragraph" w:styleId="BodyText">
    <w:name w:val="Body Text"/>
    <w:basedOn w:val="Normal"/>
    <w:link w:val="BodyTextChar"/>
    <w:rsid w:val="009C7E58"/>
    <w:pPr>
      <w:spacing w:before="0" w:after="0" w:line="240" w:lineRule="auto"/>
      <w:jc w:val="center"/>
    </w:pPr>
    <w:rPr>
      <w:rFonts w:ascii="Calibri" w:eastAsia="Times New Roman" w:hAnsi="Calibri"/>
      <w:b/>
      <w:bCs/>
      <w:szCs w:val="24"/>
      <w:lang w:val="en-GB" w:eastAsia="x-none" w:bidi="en-US"/>
    </w:rPr>
  </w:style>
  <w:style w:type="character" w:customStyle="1" w:styleId="BodyTextChar">
    <w:name w:val="Body Text Char"/>
    <w:link w:val="BodyText"/>
    <w:rsid w:val="00C90ADF"/>
    <w:rPr>
      <w:rFonts w:ascii="Calibri" w:eastAsia="Times New Roman" w:hAnsi="Calibri"/>
      <w:b/>
      <w:bCs/>
      <w:sz w:val="24"/>
      <w:szCs w:val="24"/>
      <w:lang w:val="en-GB" w:eastAsia="x-none" w:bidi="en-US"/>
    </w:rPr>
  </w:style>
  <w:style w:type="character" w:customStyle="1" w:styleId="FootnoteTextChar1">
    <w:name w:val="Footnote Text Char1"/>
    <w:aliases w:val="Geneva 9 Char,Font: Geneva 9 Char,Boston 10 Char,f Char,single space Char,footnote text Char,Footnote Char,otnote Text Char,ft Char,Footnote Text Char Char Char Char,(NECG) Footnote Text Char,fn Char,FOOTNOTES Char,Nbpage Moens Char"/>
    <w:uiPriority w:val="99"/>
    <w:locked/>
    <w:rsid w:val="00CD5C3B"/>
    <w:rPr>
      <w:rFonts w:ascii="Courier" w:eastAsia="Times New Roman" w:hAnsi="Courier"/>
      <w:sz w:val="22"/>
    </w:rPr>
  </w:style>
  <w:style w:type="paragraph" w:styleId="BalloonText">
    <w:name w:val="Balloon Text"/>
    <w:basedOn w:val="Normal"/>
    <w:link w:val="BalloonTextChar"/>
    <w:uiPriority w:val="99"/>
    <w:semiHidden/>
    <w:unhideWhenUsed/>
    <w:rsid w:val="00A46E5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A46E57"/>
    <w:rPr>
      <w:rFonts w:ascii="Tahoma" w:hAnsi="Tahoma" w:cs="Tahoma"/>
      <w:sz w:val="16"/>
      <w:szCs w:val="16"/>
    </w:rPr>
  </w:style>
  <w:style w:type="paragraph" w:styleId="TOCHeading">
    <w:name w:val="TOC Heading"/>
    <w:basedOn w:val="Heading1"/>
    <w:next w:val="Normal"/>
    <w:uiPriority w:val="39"/>
    <w:unhideWhenUsed/>
    <w:qFormat/>
    <w:rsid w:val="00A37C4D"/>
    <w:pPr>
      <w:keepNext/>
      <w:keepLines/>
      <w:numPr>
        <w:numId w:val="0"/>
      </w:numPr>
      <w:spacing w:before="480" w:after="0" w:line="276" w:lineRule="auto"/>
      <w:jc w:val="left"/>
      <w:outlineLvl w:val="9"/>
    </w:pPr>
    <w:rPr>
      <w:rFonts w:ascii="Cambria" w:eastAsia="MS Gothic" w:hAnsi="Cambria"/>
      <w:bCs/>
      <w:color w:val="365F91"/>
      <w:szCs w:val="28"/>
      <w:lang w:val="en-US" w:eastAsia="ja-JP"/>
    </w:rPr>
  </w:style>
  <w:style w:type="character" w:styleId="CommentReference">
    <w:name w:val="annotation reference"/>
    <w:uiPriority w:val="99"/>
    <w:unhideWhenUsed/>
    <w:rsid w:val="00AA284D"/>
    <w:rPr>
      <w:sz w:val="16"/>
      <w:szCs w:val="16"/>
    </w:rPr>
  </w:style>
  <w:style w:type="paragraph" w:styleId="CommentText">
    <w:name w:val="annotation text"/>
    <w:basedOn w:val="Normal"/>
    <w:link w:val="CommentTextChar"/>
    <w:uiPriority w:val="99"/>
    <w:unhideWhenUsed/>
    <w:rsid w:val="00AA284D"/>
    <w:pPr>
      <w:spacing w:before="0" w:after="0" w:line="240" w:lineRule="auto"/>
      <w:jc w:val="left"/>
    </w:pPr>
    <w:rPr>
      <w:rFonts w:ascii="Calibri" w:eastAsia="Times New Roman" w:hAnsi="Calibri"/>
      <w:sz w:val="20"/>
      <w:szCs w:val="20"/>
      <w:lang w:val="en-GB" w:eastAsia="x-none" w:bidi="en-US"/>
    </w:rPr>
  </w:style>
  <w:style w:type="character" w:customStyle="1" w:styleId="CommentTextChar">
    <w:name w:val="Comment Text Char"/>
    <w:link w:val="CommentText"/>
    <w:uiPriority w:val="99"/>
    <w:rsid w:val="00AA284D"/>
    <w:rPr>
      <w:rFonts w:ascii="Calibri" w:eastAsia="Times New Roman" w:hAnsi="Calibri"/>
      <w:lang w:val="en-GB" w:eastAsia="x-none" w:bidi="en-US"/>
    </w:rPr>
  </w:style>
  <w:style w:type="paragraph" w:styleId="BodyTextIndent">
    <w:name w:val="Body Text Indent"/>
    <w:basedOn w:val="Normal"/>
    <w:link w:val="BodyTextIndentChar"/>
    <w:uiPriority w:val="99"/>
    <w:unhideWhenUsed/>
    <w:rsid w:val="00B43831"/>
    <w:pPr>
      <w:spacing w:after="120"/>
      <w:ind w:left="360"/>
    </w:pPr>
  </w:style>
  <w:style w:type="character" w:customStyle="1" w:styleId="BodyTextIndentChar">
    <w:name w:val="Body Text Indent Char"/>
    <w:link w:val="BodyTextIndent"/>
    <w:uiPriority w:val="99"/>
    <w:rsid w:val="00B43831"/>
    <w:rPr>
      <w:sz w:val="26"/>
      <w:szCs w:val="22"/>
    </w:rPr>
  </w:style>
  <w:style w:type="character" w:styleId="Strong">
    <w:name w:val="Strong"/>
    <w:uiPriority w:val="22"/>
    <w:qFormat/>
    <w:rsid w:val="00065AE1"/>
    <w:rPr>
      <w:b/>
      <w:bCs/>
    </w:rPr>
  </w:style>
  <w:style w:type="paragraph" w:customStyle="1" w:styleId="BodyText23">
    <w:name w:val="Body Text 23"/>
    <w:basedOn w:val="Normal"/>
    <w:uiPriority w:val="99"/>
    <w:rsid w:val="00200586"/>
    <w:pPr>
      <w:widowControl w:val="0"/>
      <w:tabs>
        <w:tab w:val="left" w:pos="547"/>
      </w:tabs>
      <w:spacing w:before="0" w:after="0" w:line="240" w:lineRule="auto"/>
      <w:jc w:val="left"/>
    </w:pPr>
    <w:rPr>
      <w:rFonts w:eastAsia="Times New Roman"/>
      <w:snapToGrid w:val="0"/>
      <w:sz w:val="22"/>
      <w:szCs w:val="20"/>
    </w:rPr>
  </w:style>
  <w:style w:type="paragraph" w:customStyle="1" w:styleId="Tabletext">
    <w:name w:val="Table text"/>
    <w:basedOn w:val="Normal"/>
    <w:qFormat/>
    <w:rsid w:val="00806A4B"/>
    <w:pPr>
      <w:spacing w:before="0" w:after="0" w:line="240" w:lineRule="auto"/>
    </w:pPr>
    <w:rPr>
      <w:rFonts w:ascii="Calibri" w:hAnsi="Calibri" w:cs="Calibri"/>
      <w:sz w:val="20"/>
      <w:szCs w:val="20"/>
      <w:lang w:val="en-AU"/>
    </w:rPr>
  </w:style>
  <w:style w:type="table" w:styleId="TableGrid">
    <w:name w:val="Table Grid"/>
    <w:basedOn w:val="TableNormal"/>
    <w:uiPriority w:val="59"/>
    <w:rsid w:val="00595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34A15"/>
    <w:pPr>
      <w:spacing w:before="60" w:after="60" w:line="312" w:lineRule="auto"/>
      <w:jc w:val="both"/>
    </w:pPr>
    <w:rPr>
      <w:rFonts w:ascii="Times New Roman" w:eastAsia="Calibri" w:hAnsi="Times New Roman"/>
      <w:b/>
      <w:bCs/>
      <w:lang w:val="en-US" w:eastAsia="en-US" w:bidi="ar-SA"/>
    </w:rPr>
  </w:style>
  <w:style w:type="character" w:customStyle="1" w:styleId="CommentSubjectChar">
    <w:name w:val="Comment Subject Char"/>
    <w:link w:val="CommentSubject"/>
    <w:uiPriority w:val="99"/>
    <w:semiHidden/>
    <w:rsid w:val="00F34A15"/>
    <w:rPr>
      <w:rFonts w:ascii="Calibri" w:eastAsia="Times New Roman" w:hAnsi="Calibri"/>
      <w:b/>
      <w:bCs/>
      <w:lang w:val="en-GB" w:eastAsia="x-none" w:bidi="en-US"/>
    </w:rPr>
  </w:style>
  <w:style w:type="paragraph" w:styleId="Revision">
    <w:name w:val="Revision"/>
    <w:hidden/>
    <w:uiPriority w:val="99"/>
    <w:semiHidden/>
    <w:rsid w:val="00F34A15"/>
    <w:pPr>
      <w:spacing w:before="60" w:after="60" w:line="276" w:lineRule="auto"/>
      <w:jc w:val="both"/>
    </w:pPr>
    <w:rPr>
      <w:sz w:val="26"/>
      <w:szCs w:val="22"/>
    </w:rPr>
  </w:style>
  <w:style w:type="paragraph" w:customStyle="1" w:styleId="MediumGrid21">
    <w:name w:val="Medium Grid 21"/>
    <w:basedOn w:val="Normal"/>
    <w:uiPriority w:val="1"/>
    <w:qFormat/>
    <w:rsid w:val="009C7E58"/>
    <w:pPr>
      <w:spacing w:before="0" w:after="0" w:line="240" w:lineRule="auto"/>
      <w:jc w:val="left"/>
    </w:pPr>
    <w:rPr>
      <w:rFonts w:ascii="Calibri" w:eastAsia="Times New Roman" w:hAnsi="Calibri"/>
      <w:szCs w:val="32"/>
      <w:lang w:val="en-GB" w:bidi="en-US"/>
    </w:rPr>
  </w:style>
  <w:style w:type="table" w:customStyle="1" w:styleId="GridTable4Accent6">
    <w:name w:val="Grid Table 4 Accent 6"/>
    <w:basedOn w:val="TableNormal"/>
    <w:uiPriority w:val="49"/>
    <w:rsid w:val="006D603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onvnlitk">
    <w:name w:val="Đoạn văn liệt kê"/>
    <w:basedOn w:val="Normal"/>
    <w:rsid w:val="00521D5A"/>
    <w:pPr>
      <w:spacing w:before="0" w:after="200"/>
      <w:ind w:left="720"/>
      <w:contextualSpacing/>
      <w:jc w:val="center"/>
    </w:pPr>
    <w:rPr>
      <w:rFonts w:ascii="Times New Roman" w:hAnsi="Times New Roman"/>
      <w:lang w:val="vi-VN"/>
    </w:rPr>
  </w:style>
  <w:style w:type="table" w:customStyle="1" w:styleId="ListTable2Accent6">
    <w:name w:val="List Table 2 Accent 6"/>
    <w:basedOn w:val="TableNormal"/>
    <w:uiPriority w:val="47"/>
    <w:rsid w:val="00CE5B53"/>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Light">
    <w:name w:val="Grid Table Light"/>
    <w:basedOn w:val="TableNormal"/>
    <w:uiPriority w:val="40"/>
    <w:rsid w:val="00CE5B5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ListParagraphChar">
    <w:name w:val="List Paragraph Char"/>
    <w:aliases w:val="Bảng Char"/>
    <w:link w:val="ListParagraph"/>
    <w:uiPriority w:val="34"/>
    <w:rsid w:val="00622659"/>
    <w:rPr>
      <w:rFonts w:ascii="Arial" w:eastAsia="Times New Roman" w:hAnsi="Arial"/>
      <w:sz w:val="24"/>
      <w:szCs w:val="24"/>
    </w:rPr>
  </w:style>
  <w:style w:type="character" w:customStyle="1" w:styleId="CaptionChar1">
    <w:name w:val="Caption Char1"/>
    <w:aliases w:val="Char1 Char,Caption Char Char,Caption Char1 Char Char,Caption Char Char Char Char,Caption Char Char Char Char Char Char Char Char Char,Caption Char Char Char Char Char Char1 Char Char,Caption (table) Char Char Char,Caption (tab Char1 Char"/>
    <w:link w:val="Caption"/>
    <w:uiPriority w:val="99"/>
    <w:rsid w:val="00622659"/>
    <w:rPr>
      <w:rFonts w:ascii="Arial" w:hAnsi="Arial"/>
      <w:b/>
      <w:bCs/>
    </w:rPr>
  </w:style>
  <w:style w:type="paragraph" w:customStyle="1" w:styleId="Bold">
    <w:name w:val="Bold"/>
    <w:basedOn w:val="Normal"/>
    <w:uiPriority w:val="99"/>
    <w:rsid w:val="00622659"/>
    <w:pPr>
      <w:tabs>
        <w:tab w:val="left" w:pos="680"/>
      </w:tabs>
      <w:spacing w:before="0" w:after="0" w:line="312" w:lineRule="auto"/>
    </w:pPr>
    <w:rPr>
      <w:rFonts w:ascii="Times New Roman" w:hAnsi="Times New Roman"/>
      <w:b/>
      <w:bCs/>
      <w:sz w:val="28"/>
      <w:szCs w:val="28"/>
    </w:rPr>
  </w:style>
  <w:style w:type="paragraph" w:customStyle="1" w:styleId="inhangbang">
    <w:name w:val="đinhangbang"/>
    <w:basedOn w:val="Normal"/>
    <w:qFormat/>
    <w:rsid w:val="00622659"/>
    <w:pPr>
      <w:tabs>
        <w:tab w:val="left" w:pos="680"/>
      </w:tabs>
      <w:spacing w:before="0" w:after="0" w:line="240" w:lineRule="auto"/>
      <w:jc w:val="center"/>
    </w:pPr>
    <w:rPr>
      <w:rFonts w:ascii="Times New Roman" w:hAnsi="Times New Roman"/>
      <w:b/>
      <w:bCs/>
      <w:sz w:val="28"/>
      <w:szCs w:val="28"/>
    </w:rPr>
  </w:style>
  <w:style w:type="paragraph" w:customStyle="1" w:styleId="text">
    <w:name w:val="text"/>
    <w:basedOn w:val="Normal"/>
    <w:rsid w:val="003B4EF4"/>
    <w:pPr>
      <w:spacing w:before="100" w:beforeAutospacing="1" w:after="100" w:afterAutospacing="1" w:line="240" w:lineRule="auto"/>
      <w:jc w:val="left"/>
    </w:pPr>
    <w:rPr>
      <w:rFonts w:ascii="Times New Roman" w:eastAsia="Times New Roman" w:hAnsi="Times New Roman"/>
      <w:szCs w:val="24"/>
    </w:rPr>
  </w:style>
  <w:style w:type="table" w:customStyle="1" w:styleId="PlainTable1">
    <w:name w:val="Plain Table 1"/>
    <w:basedOn w:val="TableNormal"/>
    <w:uiPriority w:val="41"/>
    <w:rsid w:val="003B4E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
    <w:name w:val="Grid Table 1 Light Accent 5"/>
    <w:basedOn w:val="TableNormal"/>
    <w:uiPriority w:val="46"/>
    <w:rsid w:val="003B4EF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3B4EF4"/>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meta">
    <w:name w:val="meta"/>
    <w:basedOn w:val="Normal"/>
    <w:rsid w:val="003B4EF4"/>
    <w:pPr>
      <w:spacing w:before="100" w:beforeAutospacing="1" w:after="100" w:afterAutospacing="1" w:line="240" w:lineRule="auto"/>
      <w:jc w:val="left"/>
    </w:pPr>
    <w:rPr>
      <w:rFonts w:ascii="Times New Roman" w:eastAsia="Times New Roman" w:hAnsi="Times New Roman"/>
      <w:szCs w:val="24"/>
    </w:rPr>
  </w:style>
  <w:style w:type="paragraph" w:styleId="NoSpacing">
    <w:name w:val="No Spacing"/>
    <w:link w:val="NoSpacingChar"/>
    <w:uiPriority w:val="1"/>
    <w:qFormat/>
    <w:rsid w:val="003C1E94"/>
    <w:rPr>
      <w:rFonts w:ascii="Calibri" w:eastAsia="Times New Roman" w:hAnsi="Calibri"/>
      <w:sz w:val="22"/>
      <w:szCs w:val="22"/>
    </w:rPr>
  </w:style>
  <w:style w:type="character" w:customStyle="1" w:styleId="NoSpacingChar">
    <w:name w:val="No Spacing Char"/>
    <w:link w:val="NoSpacing"/>
    <w:uiPriority w:val="1"/>
    <w:rsid w:val="003C1E94"/>
    <w:rPr>
      <w:rFonts w:ascii="Calibri" w:eastAsia="Times New Roman" w:hAnsi="Calibri"/>
      <w:sz w:val="22"/>
      <w:szCs w:val="22"/>
    </w:rPr>
  </w:style>
  <w:style w:type="paragraph" w:customStyle="1" w:styleId="Hinh">
    <w:name w:val="Hinh."/>
    <w:basedOn w:val="BodyText"/>
    <w:autoRedefine/>
    <w:qFormat/>
    <w:rsid w:val="001F4B46"/>
    <w:pPr>
      <w:tabs>
        <w:tab w:val="left" w:pos="720"/>
      </w:tabs>
      <w:spacing w:after="120"/>
    </w:pPr>
    <w:rPr>
      <w:rFonts w:ascii="Times New Roman" w:eastAsia="Arial" w:hAnsi="Times New Roman" w:cs=".VnTime"/>
      <w:b w:val="0"/>
      <w:bCs w:val="0"/>
      <w:i/>
      <w:sz w:val="26"/>
      <w:szCs w:val="28"/>
      <w:lang w:val="vi-VN" w:eastAsia="en-US" w:bidi="ar-SA"/>
    </w:rPr>
  </w:style>
  <w:style w:type="paragraph" w:customStyle="1" w:styleId="Bang">
    <w:name w:val="Bang."/>
    <w:basedOn w:val="Hinh"/>
    <w:qFormat/>
    <w:rsid w:val="001F4B46"/>
  </w:style>
  <w:style w:type="paragraph" w:styleId="TOC4">
    <w:name w:val="toc 4"/>
    <w:basedOn w:val="Normal"/>
    <w:next w:val="Normal"/>
    <w:autoRedefine/>
    <w:uiPriority w:val="39"/>
    <w:unhideWhenUsed/>
    <w:rsid w:val="006E65C3"/>
    <w:pPr>
      <w:spacing w:before="0" w:after="100" w:line="259" w:lineRule="auto"/>
      <w:ind w:left="660"/>
      <w:jc w:val="left"/>
    </w:pPr>
    <w:rPr>
      <w:rFonts w:ascii="Calibri" w:eastAsia="Times New Roman" w:hAnsi="Calibri"/>
      <w:sz w:val="22"/>
    </w:rPr>
  </w:style>
  <w:style w:type="paragraph" w:styleId="TOC5">
    <w:name w:val="toc 5"/>
    <w:basedOn w:val="Normal"/>
    <w:next w:val="Normal"/>
    <w:autoRedefine/>
    <w:uiPriority w:val="39"/>
    <w:unhideWhenUsed/>
    <w:rsid w:val="006E65C3"/>
    <w:pPr>
      <w:spacing w:before="0" w:after="100" w:line="259"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6E65C3"/>
    <w:pPr>
      <w:spacing w:before="0" w:after="100" w:line="259"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6E65C3"/>
    <w:pPr>
      <w:spacing w:before="0" w:after="100" w:line="259"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6E65C3"/>
    <w:pPr>
      <w:spacing w:before="0" w:after="100" w:line="259"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6E65C3"/>
    <w:pPr>
      <w:spacing w:before="0" w:after="100" w:line="259" w:lineRule="auto"/>
      <w:ind w:left="1760"/>
      <w:jc w:val="left"/>
    </w:pPr>
    <w:rPr>
      <w:rFonts w:ascii="Calibri" w:eastAsia="Times New Roman" w:hAnsi="Calibri"/>
      <w:sz w:val="22"/>
    </w:rPr>
  </w:style>
  <w:style w:type="character" w:customStyle="1" w:styleId="ColorfulGrid-Accent1Char">
    <w:name w:val="Colorful Grid - Accent 1 Char"/>
    <w:link w:val="ColorfulGrid-Accent1"/>
    <w:uiPriority w:val="29"/>
    <w:rsid w:val="00523206"/>
    <w:rPr>
      <w:i/>
      <w:iCs/>
      <w:color w:val="1F1F1F"/>
      <w:sz w:val="26"/>
      <w:szCs w:val="22"/>
    </w:rPr>
  </w:style>
  <w:style w:type="table" w:customStyle="1" w:styleId="ListTable6Colorful">
    <w:name w:val="List Table 6 Colorful"/>
    <w:basedOn w:val="TableNormal"/>
    <w:uiPriority w:val="49"/>
    <w:rsid w:val="0052320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2Accent1">
    <w:name w:val="Grid Table 2 Accent 1"/>
    <w:basedOn w:val="TableNormal"/>
    <w:uiPriority w:val="40"/>
    <w:rsid w:val="0052320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4">
    <w:name w:val="Grid Table 4"/>
    <w:basedOn w:val="TableNormal"/>
    <w:uiPriority w:val="41"/>
    <w:rsid w:val="0052320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6">
    <w:name w:val="Grid Table 3 Accent 6"/>
    <w:basedOn w:val="TableNormal"/>
    <w:uiPriority w:val="46"/>
    <w:rsid w:val="00523206"/>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3">
    <w:name w:val="List Table 3"/>
    <w:basedOn w:val="TableNormal"/>
    <w:uiPriority w:val="46"/>
    <w:rsid w:val="00523206"/>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MediumGrid2Char">
    <w:name w:val="Medium Grid 2 Char"/>
    <w:link w:val="MediumGrid2"/>
    <w:uiPriority w:val="1"/>
    <w:rsid w:val="00523206"/>
    <w:rPr>
      <w:rFonts w:ascii="Calibri" w:eastAsia="Times New Roman" w:hAnsi="Calibri"/>
      <w:sz w:val="22"/>
      <w:szCs w:val="22"/>
    </w:rPr>
  </w:style>
  <w:style w:type="table" w:styleId="ColorfulGrid-Accent1">
    <w:name w:val="Colorful Grid Accent 1"/>
    <w:basedOn w:val="TableNormal"/>
    <w:link w:val="ColorfulGrid-Accent1Char"/>
    <w:uiPriority w:val="29"/>
    <w:rsid w:val="00523206"/>
    <w:rPr>
      <w:i/>
      <w:iCs/>
      <w:color w:val="1F1F1F"/>
      <w:sz w:val="26"/>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2">
    <w:name w:val="Medium Grid 2"/>
    <w:basedOn w:val="TableNormal"/>
    <w:link w:val="MediumGrid2Char"/>
    <w:uiPriority w:val="1"/>
    <w:rsid w:val="00523206"/>
    <w:rPr>
      <w:rFonts w:ascii="Calibri" w:eastAsia="Times New Roman" w:hAnsi="Calibr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st">
    <w:name w:val="st"/>
    <w:basedOn w:val="DefaultParagraphFont"/>
    <w:rsid w:val="00671A58"/>
  </w:style>
  <w:style w:type="character" w:styleId="Emphasis">
    <w:name w:val="Emphasis"/>
    <w:basedOn w:val="DefaultParagraphFont"/>
    <w:uiPriority w:val="20"/>
    <w:qFormat/>
    <w:rsid w:val="00671A58"/>
    <w:rPr>
      <w:i/>
      <w:iCs/>
    </w:rPr>
  </w:style>
  <w:style w:type="character" w:customStyle="1" w:styleId="tgc">
    <w:name w:val="_tgc"/>
    <w:basedOn w:val="DefaultParagraphFont"/>
    <w:rsid w:val="00671A58"/>
  </w:style>
  <w:style w:type="table" w:customStyle="1" w:styleId="GridTable4-Accent61">
    <w:name w:val="Grid Table 4 - Accent 61"/>
    <w:basedOn w:val="TableNormal"/>
    <w:uiPriority w:val="49"/>
    <w:rsid w:val="00CE1029"/>
    <w:rPr>
      <w:lang w:val="en-C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1">
    <w:name w:val="List Table 2 - Accent 61"/>
    <w:basedOn w:val="TableNormal"/>
    <w:uiPriority w:val="47"/>
    <w:rsid w:val="00CE1029"/>
    <w:rPr>
      <w:lang w:val="en-CA"/>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uiPriority w:val="40"/>
    <w:rsid w:val="00CE1029"/>
    <w:rPr>
      <w:lang w:val="en-C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uiPriority w:val="41"/>
    <w:rsid w:val="00CE1029"/>
    <w:rPr>
      <w:lang w:val="en-C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
    <w:name w:val="Grid Table 1 Light - Accent 51"/>
    <w:basedOn w:val="TableNormal"/>
    <w:uiPriority w:val="46"/>
    <w:rsid w:val="00CE1029"/>
    <w:rPr>
      <w:lang w:val="en-CA"/>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E1029"/>
    <w:rPr>
      <w:lang w:val="en-CA"/>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5DarkAccent5">
    <w:name w:val="List Table 5 Dark Accent 5"/>
    <w:basedOn w:val="TableNormal"/>
    <w:uiPriority w:val="50"/>
    <w:rsid w:val="00F54CA1"/>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3">
    <w:name w:val="List Table 3 Accent 3"/>
    <w:basedOn w:val="TableNormal"/>
    <w:uiPriority w:val="48"/>
    <w:rsid w:val="00F54CA1"/>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StyleFigureAutoCenteredBefore12ptAfter12pt">
    <w:name w:val="Style Figure + Auto Centered Before:  12 pt After:  12 pt"/>
    <w:basedOn w:val="Normal"/>
    <w:autoRedefine/>
    <w:qFormat/>
    <w:rsid w:val="00985270"/>
    <w:pPr>
      <w:widowControl w:val="0"/>
      <w:spacing w:before="0" w:after="240" w:line="240" w:lineRule="auto"/>
      <w:jc w:val="center"/>
    </w:pPr>
    <w:rPr>
      <w:rFonts w:ascii="Times New Roman" w:eastAsia="Times New Roman" w:hAnsi="Times New Roman"/>
      <w:i/>
      <w:iCs/>
      <w:sz w:val="26"/>
      <w:szCs w:val="28"/>
      <w:lang w:val="pt-BR"/>
    </w:rPr>
  </w:style>
  <w:style w:type="paragraph" w:customStyle="1" w:styleId="HINH0">
    <w:name w:val="HINH"/>
    <w:basedOn w:val="Normal"/>
    <w:qFormat/>
    <w:rsid w:val="00073FC8"/>
    <w:pPr>
      <w:spacing w:line="240" w:lineRule="auto"/>
      <w:jc w:val="center"/>
    </w:pPr>
    <w:rPr>
      <w:rFonts w:ascii="Times New Roman" w:eastAsiaTheme="minorEastAsia" w:hAnsi="Times New Roman" w:cstheme="minorBidi"/>
      <w:noProof/>
      <w:lang w:val="en-GB" w:eastAsia="ja-JP"/>
    </w:rPr>
  </w:style>
  <w:style w:type="character" w:customStyle="1" w:styleId="shorttext">
    <w:name w:val="short_text"/>
    <w:rsid w:val="00565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928">
      <w:bodyDiv w:val="1"/>
      <w:marLeft w:val="0"/>
      <w:marRight w:val="0"/>
      <w:marTop w:val="0"/>
      <w:marBottom w:val="0"/>
      <w:divBdr>
        <w:top w:val="none" w:sz="0" w:space="0" w:color="auto"/>
        <w:left w:val="none" w:sz="0" w:space="0" w:color="auto"/>
        <w:bottom w:val="none" w:sz="0" w:space="0" w:color="auto"/>
        <w:right w:val="none" w:sz="0" w:space="0" w:color="auto"/>
      </w:divBdr>
    </w:div>
    <w:div w:id="20788869">
      <w:bodyDiv w:val="1"/>
      <w:marLeft w:val="0"/>
      <w:marRight w:val="0"/>
      <w:marTop w:val="0"/>
      <w:marBottom w:val="0"/>
      <w:divBdr>
        <w:top w:val="none" w:sz="0" w:space="0" w:color="auto"/>
        <w:left w:val="none" w:sz="0" w:space="0" w:color="auto"/>
        <w:bottom w:val="none" w:sz="0" w:space="0" w:color="auto"/>
        <w:right w:val="none" w:sz="0" w:space="0" w:color="auto"/>
      </w:divBdr>
    </w:div>
    <w:div w:id="80833773">
      <w:bodyDiv w:val="1"/>
      <w:marLeft w:val="0"/>
      <w:marRight w:val="0"/>
      <w:marTop w:val="0"/>
      <w:marBottom w:val="0"/>
      <w:divBdr>
        <w:top w:val="none" w:sz="0" w:space="0" w:color="auto"/>
        <w:left w:val="none" w:sz="0" w:space="0" w:color="auto"/>
        <w:bottom w:val="none" w:sz="0" w:space="0" w:color="auto"/>
        <w:right w:val="none" w:sz="0" w:space="0" w:color="auto"/>
      </w:divBdr>
    </w:div>
    <w:div w:id="107436588">
      <w:bodyDiv w:val="1"/>
      <w:marLeft w:val="0"/>
      <w:marRight w:val="0"/>
      <w:marTop w:val="0"/>
      <w:marBottom w:val="0"/>
      <w:divBdr>
        <w:top w:val="none" w:sz="0" w:space="0" w:color="auto"/>
        <w:left w:val="none" w:sz="0" w:space="0" w:color="auto"/>
        <w:bottom w:val="none" w:sz="0" w:space="0" w:color="auto"/>
        <w:right w:val="none" w:sz="0" w:space="0" w:color="auto"/>
      </w:divBdr>
    </w:div>
    <w:div w:id="126894179">
      <w:bodyDiv w:val="1"/>
      <w:marLeft w:val="0"/>
      <w:marRight w:val="0"/>
      <w:marTop w:val="0"/>
      <w:marBottom w:val="0"/>
      <w:divBdr>
        <w:top w:val="none" w:sz="0" w:space="0" w:color="auto"/>
        <w:left w:val="none" w:sz="0" w:space="0" w:color="auto"/>
        <w:bottom w:val="none" w:sz="0" w:space="0" w:color="auto"/>
        <w:right w:val="none" w:sz="0" w:space="0" w:color="auto"/>
      </w:divBdr>
    </w:div>
    <w:div w:id="131295022">
      <w:bodyDiv w:val="1"/>
      <w:marLeft w:val="0"/>
      <w:marRight w:val="0"/>
      <w:marTop w:val="0"/>
      <w:marBottom w:val="0"/>
      <w:divBdr>
        <w:top w:val="none" w:sz="0" w:space="0" w:color="auto"/>
        <w:left w:val="none" w:sz="0" w:space="0" w:color="auto"/>
        <w:bottom w:val="none" w:sz="0" w:space="0" w:color="auto"/>
        <w:right w:val="none" w:sz="0" w:space="0" w:color="auto"/>
      </w:divBdr>
    </w:div>
    <w:div w:id="180121624">
      <w:bodyDiv w:val="1"/>
      <w:marLeft w:val="0"/>
      <w:marRight w:val="0"/>
      <w:marTop w:val="0"/>
      <w:marBottom w:val="0"/>
      <w:divBdr>
        <w:top w:val="none" w:sz="0" w:space="0" w:color="auto"/>
        <w:left w:val="none" w:sz="0" w:space="0" w:color="auto"/>
        <w:bottom w:val="none" w:sz="0" w:space="0" w:color="auto"/>
        <w:right w:val="none" w:sz="0" w:space="0" w:color="auto"/>
      </w:divBdr>
    </w:div>
    <w:div w:id="225729280">
      <w:bodyDiv w:val="1"/>
      <w:marLeft w:val="0"/>
      <w:marRight w:val="0"/>
      <w:marTop w:val="0"/>
      <w:marBottom w:val="0"/>
      <w:divBdr>
        <w:top w:val="none" w:sz="0" w:space="0" w:color="auto"/>
        <w:left w:val="none" w:sz="0" w:space="0" w:color="auto"/>
        <w:bottom w:val="none" w:sz="0" w:space="0" w:color="auto"/>
        <w:right w:val="none" w:sz="0" w:space="0" w:color="auto"/>
      </w:divBdr>
      <w:divsChild>
        <w:div w:id="67771237">
          <w:marLeft w:val="0"/>
          <w:marRight w:val="0"/>
          <w:marTop w:val="0"/>
          <w:marBottom w:val="0"/>
          <w:divBdr>
            <w:top w:val="none" w:sz="0" w:space="0" w:color="auto"/>
            <w:left w:val="none" w:sz="0" w:space="0" w:color="auto"/>
            <w:bottom w:val="none" w:sz="0" w:space="0" w:color="auto"/>
            <w:right w:val="none" w:sz="0" w:space="0" w:color="auto"/>
          </w:divBdr>
        </w:div>
        <w:div w:id="247465486">
          <w:marLeft w:val="0"/>
          <w:marRight w:val="0"/>
          <w:marTop w:val="0"/>
          <w:marBottom w:val="0"/>
          <w:divBdr>
            <w:top w:val="none" w:sz="0" w:space="0" w:color="auto"/>
            <w:left w:val="none" w:sz="0" w:space="0" w:color="auto"/>
            <w:bottom w:val="none" w:sz="0" w:space="0" w:color="auto"/>
            <w:right w:val="none" w:sz="0" w:space="0" w:color="auto"/>
          </w:divBdr>
        </w:div>
        <w:div w:id="525753475">
          <w:marLeft w:val="0"/>
          <w:marRight w:val="0"/>
          <w:marTop w:val="0"/>
          <w:marBottom w:val="0"/>
          <w:divBdr>
            <w:top w:val="none" w:sz="0" w:space="0" w:color="auto"/>
            <w:left w:val="none" w:sz="0" w:space="0" w:color="auto"/>
            <w:bottom w:val="none" w:sz="0" w:space="0" w:color="auto"/>
            <w:right w:val="none" w:sz="0" w:space="0" w:color="auto"/>
          </w:divBdr>
        </w:div>
        <w:div w:id="744769162">
          <w:marLeft w:val="0"/>
          <w:marRight w:val="0"/>
          <w:marTop w:val="0"/>
          <w:marBottom w:val="0"/>
          <w:divBdr>
            <w:top w:val="none" w:sz="0" w:space="0" w:color="auto"/>
            <w:left w:val="none" w:sz="0" w:space="0" w:color="auto"/>
            <w:bottom w:val="none" w:sz="0" w:space="0" w:color="auto"/>
            <w:right w:val="none" w:sz="0" w:space="0" w:color="auto"/>
          </w:divBdr>
        </w:div>
        <w:div w:id="818038258">
          <w:marLeft w:val="0"/>
          <w:marRight w:val="0"/>
          <w:marTop w:val="0"/>
          <w:marBottom w:val="0"/>
          <w:divBdr>
            <w:top w:val="none" w:sz="0" w:space="0" w:color="auto"/>
            <w:left w:val="none" w:sz="0" w:space="0" w:color="auto"/>
            <w:bottom w:val="none" w:sz="0" w:space="0" w:color="auto"/>
            <w:right w:val="none" w:sz="0" w:space="0" w:color="auto"/>
          </w:divBdr>
        </w:div>
        <w:div w:id="873612412">
          <w:marLeft w:val="0"/>
          <w:marRight w:val="0"/>
          <w:marTop w:val="0"/>
          <w:marBottom w:val="0"/>
          <w:divBdr>
            <w:top w:val="none" w:sz="0" w:space="0" w:color="auto"/>
            <w:left w:val="none" w:sz="0" w:space="0" w:color="auto"/>
            <w:bottom w:val="none" w:sz="0" w:space="0" w:color="auto"/>
            <w:right w:val="none" w:sz="0" w:space="0" w:color="auto"/>
          </w:divBdr>
        </w:div>
        <w:div w:id="964576623">
          <w:marLeft w:val="0"/>
          <w:marRight w:val="0"/>
          <w:marTop w:val="0"/>
          <w:marBottom w:val="0"/>
          <w:divBdr>
            <w:top w:val="none" w:sz="0" w:space="0" w:color="auto"/>
            <w:left w:val="none" w:sz="0" w:space="0" w:color="auto"/>
            <w:bottom w:val="none" w:sz="0" w:space="0" w:color="auto"/>
            <w:right w:val="none" w:sz="0" w:space="0" w:color="auto"/>
          </w:divBdr>
        </w:div>
        <w:div w:id="989749984">
          <w:marLeft w:val="0"/>
          <w:marRight w:val="0"/>
          <w:marTop w:val="0"/>
          <w:marBottom w:val="0"/>
          <w:divBdr>
            <w:top w:val="none" w:sz="0" w:space="0" w:color="auto"/>
            <w:left w:val="none" w:sz="0" w:space="0" w:color="auto"/>
            <w:bottom w:val="none" w:sz="0" w:space="0" w:color="auto"/>
            <w:right w:val="none" w:sz="0" w:space="0" w:color="auto"/>
          </w:divBdr>
        </w:div>
        <w:div w:id="993728747">
          <w:marLeft w:val="0"/>
          <w:marRight w:val="0"/>
          <w:marTop w:val="0"/>
          <w:marBottom w:val="0"/>
          <w:divBdr>
            <w:top w:val="none" w:sz="0" w:space="0" w:color="auto"/>
            <w:left w:val="none" w:sz="0" w:space="0" w:color="auto"/>
            <w:bottom w:val="none" w:sz="0" w:space="0" w:color="auto"/>
            <w:right w:val="none" w:sz="0" w:space="0" w:color="auto"/>
          </w:divBdr>
        </w:div>
        <w:div w:id="1159729941">
          <w:marLeft w:val="0"/>
          <w:marRight w:val="0"/>
          <w:marTop w:val="0"/>
          <w:marBottom w:val="0"/>
          <w:divBdr>
            <w:top w:val="none" w:sz="0" w:space="0" w:color="auto"/>
            <w:left w:val="none" w:sz="0" w:space="0" w:color="auto"/>
            <w:bottom w:val="none" w:sz="0" w:space="0" w:color="auto"/>
            <w:right w:val="none" w:sz="0" w:space="0" w:color="auto"/>
          </w:divBdr>
        </w:div>
        <w:div w:id="1165782116">
          <w:marLeft w:val="0"/>
          <w:marRight w:val="0"/>
          <w:marTop w:val="0"/>
          <w:marBottom w:val="0"/>
          <w:divBdr>
            <w:top w:val="none" w:sz="0" w:space="0" w:color="auto"/>
            <w:left w:val="none" w:sz="0" w:space="0" w:color="auto"/>
            <w:bottom w:val="none" w:sz="0" w:space="0" w:color="auto"/>
            <w:right w:val="none" w:sz="0" w:space="0" w:color="auto"/>
          </w:divBdr>
        </w:div>
        <w:div w:id="1307667342">
          <w:marLeft w:val="0"/>
          <w:marRight w:val="0"/>
          <w:marTop w:val="0"/>
          <w:marBottom w:val="0"/>
          <w:divBdr>
            <w:top w:val="none" w:sz="0" w:space="0" w:color="auto"/>
            <w:left w:val="none" w:sz="0" w:space="0" w:color="auto"/>
            <w:bottom w:val="none" w:sz="0" w:space="0" w:color="auto"/>
            <w:right w:val="none" w:sz="0" w:space="0" w:color="auto"/>
          </w:divBdr>
        </w:div>
        <w:div w:id="1351368938">
          <w:marLeft w:val="0"/>
          <w:marRight w:val="0"/>
          <w:marTop w:val="0"/>
          <w:marBottom w:val="0"/>
          <w:divBdr>
            <w:top w:val="none" w:sz="0" w:space="0" w:color="auto"/>
            <w:left w:val="none" w:sz="0" w:space="0" w:color="auto"/>
            <w:bottom w:val="none" w:sz="0" w:space="0" w:color="auto"/>
            <w:right w:val="none" w:sz="0" w:space="0" w:color="auto"/>
          </w:divBdr>
        </w:div>
        <w:div w:id="1368217641">
          <w:marLeft w:val="0"/>
          <w:marRight w:val="0"/>
          <w:marTop w:val="0"/>
          <w:marBottom w:val="0"/>
          <w:divBdr>
            <w:top w:val="none" w:sz="0" w:space="0" w:color="auto"/>
            <w:left w:val="none" w:sz="0" w:space="0" w:color="auto"/>
            <w:bottom w:val="none" w:sz="0" w:space="0" w:color="auto"/>
            <w:right w:val="none" w:sz="0" w:space="0" w:color="auto"/>
          </w:divBdr>
        </w:div>
        <w:div w:id="1437021430">
          <w:marLeft w:val="0"/>
          <w:marRight w:val="0"/>
          <w:marTop w:val="0"/>
          <w:marBottom w:val="0"/>
          <w:divBdr>
            <w:top w:val="none" w:sz="0" w:space="0" w:color="auto"/>
            <w:left w:val="none" w:sz="0" w:space="0" w:color="auto"/>
            <w:bottom w:val="none" w:sz="0" w:space="0" w:color="auto"/>
            <w:right w:val="none" w:sz="0" w:space="0" w:color="auto"/>
          </w:divBdr>
        </w:div>
        <w:div w:id="1500731079">
          <w:marLeft w:val="0"/>
          <w:marRight w:val="0"/>
          <w:marTop w:val="0"/>
          <w:marBottom w:val="0"/>
          <w:divBdr>
            <w:top w:val="none" w:sz="0" w:space="0" w:color="auto"/>
            <w:left w:val="none" w:sz="0" w:space="0" w:color="auto"/>
            <w:bottom w:val="none" w:sz="0" w:space="0" w:color="auto"/>
            <w:right w:val="none" w:sz="0" w:space="0" w:color="auto"/>
          </w:divBdr>
        </w:div>
        <w:div w:id="1512185342">
          <w:marLeft w:val="0"/>
          <w:marRight w:val="0"/>
          <w:marTop w:val="0"/>
          <w:marBottom w:val="0"/>
          <w:divBdr>
            <w:top w:val="none" w:sz="0" w:space="0" w:color="auto"/>
            <w:left w:val="none" w:sz="0" w:space="0" w:color="auto"/>
            <w:bottom w:val="none" w:sz="0" w:space="0" w:color="auto"/>
            <w:right w:val="none" w:sz="0" w:space="0" w:color="auto"/>
          </w:divBdr>
        </w:div>
        <w:div w:id="1591114120">
          <w:marLeft w:val="0"/>
          <w:marRight w:val="0"/>
          <w:marTop w:val="0"/>
          <w:marBottom w:val="0"/>
          <w:divBdr>
            <w:top w:val="none" w:sz="0" w:space="0" w:color="auto"/>
            <w:left w:val="none" w:sz="0" w:space="0" w:color="auto"/>
            <w:bottom w:val="none" w:sz="0" w:space="0" w:color="auto"/>
            <w:right w:val="none" w:sz="0" w:space="0" w:color="auto"/>
          </w:divBdr>
        </w:div>
        <w:div w:id="1729300101">
          <w:marLeft w:val="0"/>
          <w:marRight w:val="0"/>
          <w:marTop w:val="0"/>
          <w:marBottom w:val="0"/>
          <w:divBdr>
            <w:top w:val="none" w:sz="0" w:space="0" w:color="auto"/>
            <w:left w:val="none" w:sz="0" w:space="0" w:color="auto"/>
            <w:bottom w:val="none" w:sz="0" w:space="0" w:color="auto"/>
            <w:right w:val="none" w:sz="0" w:space="0" w:color="auto"/>
          </w:divBdr>
        </w:div>
        <w:div w:id="1840652516">
          <w:marLeft w:val="0"/>
          <w:marRight w:val="0"/>
          <w:marTop w:val="0"/>
          <w:marBottom w:val="0"/>
          <w:divBdr>
            <w:top w:val="none" w:sz="0" w:space="0" w:color="auto"/>
            <w:left w:val="none" w:sz="0" w:space="0" w:color="auto"/>
            <w:bottom w:val="none" w:sz="0" w:space="0" w:color="auto"/>
            <w:right w:val="none" w:sz="0" w:space="0" w:color="auto"/>
          </w:divBdr>
        </w:div>
        <w:div w:id="1904607360">
          <w:marLeft w:val="0"/>
          <w:marRight w:val="0"/>
          <w:marTop w:val="0"/>
          <w:marBottom w:val="0"/>
          <w:divBdr>
            <w:top w:val="none" w:sz="0" w:space="0" w:color="auto"/>
            <w:left w:val="none" w:sz="0" w:space="0" w:color="auto"/>
            <w:bottom w:val="none" w:sz="0" w:space="0" w:color="auto"/>
            <w:right w:val="none" w:sz="0" w:space="0" w:color="auto"/>
          </w:divBdr>
        </w:div>
        <w:div w:id="1944075231">
          <w:marLeft w:val="0"/>
          <w:marRight w:val="0"/>
          <w:marTop w:val="0"/>
          <w:marBottom w:val="0"/>
          <w:divBdr>
            <w:top w:val="none" w:sz="0" w:space="0" w:color="auto"/>
            <w:left w:val="none" w:sz="0" w:space="0" w:color="auto"/>
            <w:bottom w:val="none" w:sz="0" w:space="0" w:color="auto"/>
            <w:right w:val="none" w:sz="0" w:space="0" w:color="auto"/>
          </w:divBdr>
        </w:div>
        <w:div w:id="1946959520">
          <w:marLeft w:val="0"/>
          <w:marRight w:val="0"/>
          <w:marTop w:val="0"/>
          <w:marBottom w:val="0"/>
          <w:divBdr>
            <w:top w:val="none" w:sz="0" w:space="0" w:color="auto"/>
            <w:left w:val="none" w:sz="0" w:space="0" w:color="auto"/>
            <w:bottom w:val="none" w:sz="0" w:space="0" w:color="auto"/>
            <w:right w:val="none" w:sz="0" w:space="0" w:color="auto"/>
          </w:divBdr>
        </w:div>
        <w:div w:id="1968117481">
          <w:marLeft w:val="0"/>
          <w:marRight w:val="0"/>
          <w:marTop w:val="0"/>
          <w:marBottom w:val="0"/>
          <w:divBdr>
            <w:top w:val="none" w:sz="0" w:space="0" w:color="auto"/>
            <w:left w:val="none" w:sz="0" w:space="0" w:color="auto"/>
            <w:bottom w:val="none" w:sz="0" w:space="0" w:color="auto"/>
            <w:right w:val="none" w:sz="0" w:space="0" w:color="auto"/>
          </w:divBdr>
        </w:div>
        <w:div w:id="1992631767">
          <w:marLeft w:val="0"/>
          <w:marRight w:val="0"/>
          <w:marTop w:val="0"/>
          <w:marBottom w:val="0"/>
          <w:divBdr>
            <w:top w:val="none" w:sz="0" w:space="0" w:color="auto"/>
            <w:left w:val="none" w:sz="0" w:space="0" w:color="auto"/>
            <w:bottom w:val="none" w:sz="0" w:space="0" w:color="auto"/>
            <w:right w:val="none" w:sz="0" w:space="0" w:color="auto"/>
          </w:divBdr>
        </w:div>
      </w:divsChild>
    </w:div>
    <w:div w:id="247158771">
      <w:bodyDiv w:val="1"/>
      <w:marLeft w:val="0"/>
      <w:marRight w:val="0"/>
      <w:marTop w:val="0"/>
      <w:marBottom w:val="0"/>
      <w:divBdr>
        <w:top w:val="none" w:sz="0" w:space="0" w:color="auto"/>
        <w:left w:val="none" w:sz="0" w:space="0" w:color="auto"/>
        <w:bottom w:val="none" w:sz="0" w:space="0" w:color="auto"/>
        <w:right w:val="none" w:sz="0" w:space="0" w:color="auto"/>
      </w:divBdr>
    </w:div>
    <w:div w:id="254214412">
      <w:bodyDiv w:val="1"/>
      <w:marLeft w:val="0"/>
      <w:marRight w:val="0"/>
      <w:marTop w:val="0"/>
      <w:marBottom w:val="0"/>
      <w:divBdr>
        <w:top w:val="none" w:sz="0" w:space="0" w:color="auto"/>
        <w:left w:val="none" w:sz="0" w:space="0" w:color="auto"/>
        <w:bottom w:val="none" w:sz="0" w:space="0" w:color="auto"/>
        <w:right w:val="none" w:sz="0" w:space="0" w:color="auto"/>
      </w:divBdr>
    </w:div>
    <w:div w:id="258636269">
      <w:bodyDiv w:val="1"/>
      <w:marLeft w:val="0"/>
      <w:marRight w:val="0"/>
      <w:marTop w:val="0"/>
      <w:marBottom w:val="0"/>
      <w:divBdr>
        <w:top w:val="none" w:sz="0" w:space="0" w:color="auto"/>
        <w:left w:val="none" w:sz="0" w:space="0" w:color="auto"/>
        <w:bottom w:val="none" w:sz="0" w:space="0" w:color="auto"/>
        <w:right w:val="none" w:sz="0" w:space="0" w:color="auto"/>
      </w:divBdr>
    </w:div>
    <w:div w:id="297340873">
      <w:bodyDiv w:val="1"/>
      <w:marLeft w:val="0"/>
      <w:marRight w:val="0"/>
      <w:marTop w:val="0"/>
      <w:marBottom w:val="0"/>
      <w:divBdr>
        <w:top w:val="none" w:sz="0" w:space="0" w:color="auto"/>
        <w:left w:val="none" w:sz="0" w:space="0" w:color="auto"/>
        <w:bottom w:val="none" w:sz="0" w:space="0" w:color="auto"/>
        <w:right w:val="none" w:sz="0" w:space="0" w:color="auto"/>
      </w:divBdr>
    </w:div>
    <w:div w:id="433205533">
      <w:bodyDiv w:val="1"/>
      <w:marLeft w:val="0"/>
      <w:marRight w:val="0"/>
      <w:marTop w:val="0"/>
      <w:marBottom w:val="0"/>
      <w:divBdr>
        <w:top w:val="none" w:sz="0" w:space="0" w:color="auto"/>
        <w:left w:val="none" w:sz="0" w:space="0" w:color="auto"/>
        <w:bottom w:val="none" w:sz="0" w:space="0" w:color="auto"/>
        <w:right w:val="none" w:sz="0" w:space="0" w:color="auto"/>
      </w:divBdr>
    </w:div>
    <w:div w:id="433525004">
      <w:bodyDiv w:val="1"/>
      <w:marLeft w:val="0"/>
      <w:marRight w:val="0"/>
      <w:marTop w:val="0"/>
      <w:marBottom w:val="0"/>
      <w:divBdr>
        <w:top w:val="none" w:sz="0" w:space="0" w:color="auto"/>
        <w:left w:val="none" w:sz="0" w:space="0" w:color="auto"/>
        <w:bottom w:val="none" w:sz="0" w:space="0" w:color="auto"/>
        <w:right w:val="none" w:sz="0" w:space="0" w:color="auto"/>
      </w:divBdr>
    </w:div>
    <w:div w:id="460610920">
      <w:bodyDiv w:val="1"/>
      <w:marLeft w:val="0"/>
      <w:marRight w:val="0"/>
      <w:marTop w:val="0"/>
      <w:marBottom w:val="0"/>
      <w:divBdr>
        <w:top w:val="none" w:sz="0" w:space="0" w:color="auto"/>
        <w:left w:val="none" w:sz="0" w:space="0" w:color="auto"/>
        <w:bottom w:val="none" w:sz="0" w:space="0" w:color="auto"/>
        <w:right w:val="none" w:sz="0" w:space="0" w:color="auto"/>
      </w:divBdr>
    </w:div>
    <w:div w:id="530999533">
      <w:bodyDiv w:val="1"/>
      <w:marLeft w:val="0"/>
      <w:marRight w:val="0"/>
      <w:marTop w:val="0"/>
      <w:marBottom w:val="0"/>
      <w:divBdr>
        <w:top w:val="none" w:sz="0" w:space="0" w:color="auto"/>
        <w:left w:val="none" w:sz="0" w:space="0" w:color="auto"/>
        <w:bottom w:val="none" w:sz="0" w:space="0" w:color="auto"/>
        <w:right w:val="none" w:sz="0" w:space="0" w:color="auto"/>
      </w:divBdr>
    </w:div>
    <w:div w:id="552351162">
      <w:bodyDiv w:val="1"/>
      <w:marLeft w:val="0"/>
      <w:marRight w:val="0"/>
      <w:marTop w:val="0"/>
      <w:marBottom w:val="0"/>
      <w:divBdr>
        <w:top w:val="none" w:sz="0" w:space="0" w:color="auto"/>
        <w:left w:val="none" w:sz="0" w:space="0" w:color="auto"/>
        <w:bottom w:val="none" w:sz="0" w:space="0" w:color="auto"/>
        <w:right w:val="none" w:sz="0" w:space="0" w:color="auto"/>
      </w:divBdr>
      <w:divsChild>
        <w:div w:id="9797337">
          <w:marLeft w:val="0"/>
          <w:marRight w:val="0"/>
          <w:marTop w:val="0"/>
          <w:marBottom w:val="0"/>
          <w:divBdr>
            <w:top w:val="none" w:sz="0" w:space="0" w:color="auto"/>
            <w:left w:val="none" w:sz="0" w:space="0" w:color="auto"/>
            <w:bottom w:val="none" w:sz="0" w:space="0" w:color="auto"/>
            <w:right w:val="none" w:sz="0" w:space="0" w:color="auto"/>
          </w:divBdr>
        </w:div>
        <w:div w:id="438985354">
          <w:marLeft w:val="0"/>
          <w:marRight w:val="0"/>
          <w:marTop w:val="0"/>
          <w:marBottom w:val="0"/>
          <w:divBdr>
            <w:top w:val="none" w:sz="0" w:space="0" w:color="auto"/>
            <w:left w:val="none" w:sz="0" w:space="0" w:color="auto"/>
            <w:bottom w:val="none" w:sz="0" w:space="0" w:color="auto"/>
            <w:right w:val="none" w:sz="0" w:space="0" w:color="auto"/>
          </w:divBdr>
        </w:div>
        <w:div w:id="536284618">
          <w:marLeft w:val="0"/>
          <w:marRight w:val="0"/>
          <w:marTop w:val="0"/>
          <w:marBottom w:val="0"/>
          <w:divBdr>
            <w:top w:val="none" w:sz="0" w:space="0" w:color="auto"/>
            <w:left w:val="none" w:sz="0" w:space="0" w:color="auto"/>
            <w:bottom w:val="none" w:sz="0" w:space="0" w:color="auto"/>
            <w:right w:val="none" w:sz="0" w:space="0" w:color="auto"/>
          </w:divBdr>
        </w:div>
        <w:div w:id="799616556">
          <w:marLeft w:val="0"/>
          <w:marRight w:val="0"/>
          <w:marTop w:val="0"/>
          <w:marBottom w:val="0"/>
          <w:divBdr>
            <w:top w:val="none" w:sz="0" w:space="0" w:color="auto"/>
            <w:left w:val="none" w:sz="0" w:space="0" w:color="auto"/>
            <w:bottom w:val="none" w:sz="0" w:space="0" w:color="auto"/>
            <w:right w:val="none" w:sz="0" w:space="0" w:color="auto"/>
          </w:divBdr>
        </w:div>
        <w:div w:id="1356082108">
          <w:marLeft w:val="0"/>
          <w:marRight w:val="0"/>
          <w:marTop w:val="0"/>
          <w:marBottom w:val="0"/>
          <w:divBdr>
            <w:top w:val="none" w:sz="0" w:space="0" w:color="auto"/>
            <w:left w:val="none" w:sz="0" w:space="0" w:color="auto"/>
            <w:bottom w:val="none" w:sz="0" w:space="0" w:color="auto"/>
            <w:right w:val="none" w:sz="0" w:space="0" w:color="auto"/>
          </w:divBdr>
        </w:div>
        <w:div w:id="1746876037">
          <w:marLeft w:val="0"/>
          <w:marRight w:val="0"/>
          <w:marTop w:val="0"/>
          <w:marBottom w:val="0"/>
          <w:divBdr>
            <w:top w:val="none" w:sz="0" w:space="0" w:color="auto"/>
            <w:left w:val="none" w:sz="0" w:space="0" w:color="auto"/>
            <w:bottom w:val="none" w:sz="0" w:space="0" w:color="auto"/>
            <w:right w:val="none" w:sz="0" w:space="0" w:color="auto"/>
          </w:divBdr>
        </w:div>
        <w:div w:id="1832912717">
          <w:marLeft w:val="0"/>
          <w:marRight w:val="0"/>
          <w:marTop w:val="0"/>
          <w:marBottom w:val="0"/>
          <w:divBdr>
            <w:top w:val="none" w:sz="0" w:space="0" w:color="auto"/>
            <w:left w:val="none" w:sz="0" w:space="0" w:color="auto"/>
            <w:bottom w:val="none" w:sz="0" w:space="0" w:color="auto"/>
            <w:right w:val="none" w:sz="0" w:space="0" w:color="auto"/>
          </w:divBdr>
        </w:div>
        <w:div w:id="1973972741">
          <w:marLeft w:val="0"/>
          <w:marRight w:val="0"/>
          <w:marTop w:val="0"/>
          <w:marBottom w:val="0"/>
          <w:divBdr>
            <w:top w:val="none" w:sz="0" w:space="0" w:color="auto"/>
            <w:left w:val="none" w:sz="0" w:space="0" w:color="auto"/>
            <w:bottom w:val="none" w:sz="0" w:space="0" w:color="auto"/>
            <w:right w:val="none" w:sz="0" w:space="0" w:color="auto"/>
          </w:divBdr>
        </w:div>
      </w:divsChild>
    </w:div>
    <w:div w:id="662195763">
      <w:bodyDiv w:val="1"/>
      <w:marLeft w:val="0"/>
      <w:marRight w:val="0"/>
      <w:marTop w:val="0"/>
      <w:marBottom w:val="0"/>
      <w:divBdr>
        <w:top w:val="none" w:sz="0" w:space="0" w:color="auto"/>
        <w:left w:val="none" w:sz="0" w:space="0" w:color="auto"/>
        <w:bottom w:val="none" w:sz="0" w:space="0" w:color="auto"/>
        <w:right w:val="none" w:sz="0" w:space="0" w:color="auto"/>
      </w:divBdr>
      <w:divsChild>
        <w:div w:id="927546076">
          <w:marLeft w:val="0"/>
          <w:marRight w:val="0"/>
          <w:marTop w:val="0"/>
          <w:marBottom w:val="0"/>
          <w:divBdr>
            <w:top w:val="none" w:sz="0" w:space="0" w:color="auto"/>
            <w:left w:val="none" w:sz="0" w:space="0" w:color="auto"/>
            <w:bottom w:val="none" w:sz="0" w:space="0" w:color="auto"/>
            <w:right w:val="none" w:sz="0" w:space="0" w:color="auto"/>
          </w:divBdr>
          <w:divsChild>
            <w:div w:id="63601080">
              <w:marLeft w:val="0"/>
              <w:marRight w:val="0"/>
              <w:marTop w:val="0"/>
              <w:marBottom w:val="0"/>
              <w:divBdr>
                <w:top w:val="none" w:sz="0" w:space="0" w:color="auto"/>
                <w:left w:val="none" w:sz="0" w:space="0" w:color="auto"/>
                <w:bottom w:val="none" w:sz="0" w:space="0" w:color="auto"/>
                <w:right w:val="none" w:sz="0" w:space="0" w:color="auto"/>
              </w:divBdr>
            </w:div>
            <w:div w:id="186068116">
              <w:marLeft w:val="0"/>
              <w:marRight w:val="0"/>
              <w:marTop w:val="0"/>
              <w:marBottom w:val="0"/>
              <w:divBdr>
                <w:top w:val="none" w:sz="0" w:space="0" w:color="auto"/>
                <w:left w:val="none" w:sz="0" w:space="0" w:color="auto"/>
                <w:bottom w:val="none" w:sz="0" w:space="0" w:color="auto"/>
                <w:right w:val="none" w:sz="0" w:space="0" w:color="auto"/>
              </w:divBdr>
            </w:div>
            <w:div w:id="940187912">
              <w:marLeft w:val="0"/>
              <w:marRight w:val="0"/>
              <w:marTop w:val="0"/>
              <w:marBottom w:val="0"/>
              <w:divBdr>
                <w:top w:val="none" w:sz="0" w:space="0" w:color="auto"/>
                <w:left w:val="none" w:sz="0" w:space="0" w:color="auto"/>
                <w:bottom w:val="none" w:sz="0" w:space="0" w:color="auto"/>
                <w:right w:val="none" w:sz="0" w:space="0" w:color="auto"/>
              </w:divBdr>
            </w:div>
            <w:div w:id="981546742">
              <w:marLeft w:val="0"/>
              <w:marRight w:val="0"/>
              <w:marTop w:val="0"/>
              <w:marBottom w:val="0"/>
              <w:divBdr>
                <w:top w:val="none" w:sz="0" w:space="0" w:color="auto"/>
                <w:left w:val="none" w:sz="0" w:space="0" w:color="auto"/>
                <w:bottom w:val="none" w:sz="0" w:space="0" w:color="auto"/>
                <w:right w:val="none" w:sz="0" w:space="0" w:color="auto"/>
              </w:divBdr>
            </w:div>
            <w:div w:id="1036850503">
              <w:marLeft w:val="0"/>
              <w:marRight w:val="0"/>
              <w:marTop w:val="0"/>
              <w:marBottom w:val="0"/>
              <w:divBdr>
                <w:top w:val="none" w:sz="0" w:space="0" w:color="auto"/>
                <w:left w:val="none" w:sz="0" w:space="0" w:color="auto"/>
                <w:bottom w:val="none" w:sz="0" w:space="0" w:color="auto"/>
                <w:right w:val="none" w:sz="0" w:space="0" w:color="auto"/>
              </w:divBdr>
            </w:div>
            <w:div w:id="1121220603">
              <w:marLeft w:val="0"/>
              <w:marRight w:val="0"/>
              <w:marTop w:val="0"/>
              <w:marBottom w:val="0"/>
              <w:divBdr>
                <w:top w:val="none" w:sz="0" w:space="0" w:color="auto"/>
                <w:left w:val="none" w:sz="0" w:space="0" w:color="auto"/>
                <w:bottom w:val="none" w:sz="0" w:space="0" w:color="auto"/>
                <w:right w:val="none" w:sz="0" w:space="0" w:color="auto"/>
              </w:divBdr>
            </w:div>
            <w:div w:id="1177620838">
              <w:marLeft w:val="0"/>
              <w:marRight w:val="0"/>
              <w:marTop w:val="0"/>
              <w:marBottom w:val="0"/>
              <w:divBdr>
                <w:top w:val="none" w:sz="0" w:space="0" w:color="auto"/>
                <w:left w:val="none" w:sz="0" w:space="0" w:color="auto"/>
                <w:bottom w:val="none" w:sz="0" w:space="0" w:color="auto"/>
                <w:right w:val="none" w:sz="0" w:space="0" w:color="auto"/>
              </w:divBdr>
            </w:div>
            <w:div w:id="1238320598">
              <w:marLeft w:val="0"/>
              <w:marRight w:val="0"/>
              <w:marTop w:val="0"/>
              <w:marBottom w:val="0"/>
              <w:divBdr>
                <w:top w:val="none" w:sz="0" w:space="0" w:color="auto"/>
                <w:left w:val="none" w:sz="0" w:space="0" w:color="auto"/>
                <w:bottom w:val="none" w:sz="0" w:space="0" w:color="auto"/>
                <w:right w:val="none" w:sz="0" w:space="0" w:color="auto"/>
              </w:divBdr>
            </w:div>
            <w:div w:id="1705397438">
              <w:marLeft w:val="0"/>
              <w:marRight w:val="0"/>
              <w:marTop w:val="0"/>
              <w:marBottom w:val="0"/>
              <w:divBdr>
                <w:top w:val="none" w:sz="0" w:space="0" w:color="auto"/>
                <w:left w:val="none" w:sz="0" w:space="0" w:color="auto"/>
                <w:bottom w:val="none" w:sz="0" w:space="0" w:color="auto"/>
                <w:right w:val="none" w:sz="0" w:space="0" w:color="auto"/>
              </w:divBdr>
            </w:div>
            <w:div w:id="21254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17418">
      <w:bodyDiv w:val="1"/>
      <w:marLeft w:val="0"/>
      <w:marRight w:val="0"/>
      <w:marTop w:val="0"/>
      <w:marBottom w:val="0"/>
      <w:divBdr>
        <w:top w:val="none" w:sz="0" w:space="0" w:color="auto"/>
        <w:left w:val="none" w:sz="0" w:space="0" w:color="auto"/>
        <w:bottom w:val="none" w:sz="0" w:space="0" w:color="auto"/>
        <w:right w:val="none" w:sz="0" w:space="0" w:color="auto"/>
      </w:divBdr>
      <w:divsChild>
        <w:div w:id="696740153">
          <w:marLeft w:val="0"/>
          <w:marRight w:val="0"/>
          <w:marTop w:val="0"/>
          <w:marBottom w:val="0"/>
          <w:divBdr>
            <w:top w:val="none" w:sz="0" w:space="0" w:color="auto"/>
            <w:left w:val="none" w:sz="0" w:space="0" w:color="auto"/>
            <w:bottom w:val="none" w:sz="0" w:space="0" w:color="auto"/>
            <w:right w:val="none" w:sz="0" w:space="0" w:color="auto"/>
          </w:divBdr>
        </w:div>
        <w:div w:id="1485703471">
          <w:marLeft w:val="0"/>
          <w:marRight w:val="0"/>
          <w:marTop w:val="0"/>
          <w:marBottom w:val="0"/>
          <w:divBdr>
            <w:top w:val="none" w:sz="0" w:space="0" w:color="auto"/>
            <w:left w:val="none" w:sz="0" w:space="0" w:color="auto"/>
            <w:bottom w:val="none" w:sz="0" w:space="0" w:color="auto"/>
            <w:right w:val="none" w:sz="0" w:space="0" w:color="auto"/>
          </w:divBdr>
        </w:div>
        <w:div w:id="1429304824">
          <w:marLeft w:val="0"/>
          <w:marRight w:val="0"/>
          <w:marTop w:val="0"/>
          <w:marBottom w:val="0"/>
          <w:divBdr>
            <w:top w:val="none" w:sz="0" w:space="0" w:color="auto"/>
            <w:left w:val="none" w:sz="0" w:space="0" w:color="auto"/>
            <w:bottom w:val="none" w:sz="0" w:space="0" w:color="auto"/>
            <w:right w:val="none" w:sz="0" w:space="0" w:color="auto"/>
          </w:divBdr>
        </w:div>
        <w:div w:id="1444882080">
          <w:marLeft w:val="0"/>
          <w:marRight w:val="0"/>
          <w:marTop w:val="0"/>
          <w:marBottom w:val="0"/>
          <w:divBdr>
            <w:top w:val="none" w:sz="0" w:space="0" w:color="auto"/>
            <w:left w:val="none" w:sz="0" w:space="0" w:color="auto"/>
            <w:bottom w:val="none" w:sz="0" w:space="0" w:color="auto"/>
            <w:right w:val="none" w:sz="0" w:space="0" w:color="auto"/>
          </w:divBdr>
        </w:div>
        <w:div w:id="1730692182">
          <w:marLeft w:val="0"/>
          <w:marRight w:val="0"/>
          <w:marTop w:val="0"/>
          <w:marBottom w:val="0"/>
          <w:divBdr>
            <w:top w:val="none" w:sz="0" w:space="0" w:color="auto"/>
            <w:left w:val="none" w:sz="0" w:space="0" w:color="auto"/>
            <w:bottom w:val="none" w:sz="0" w:space="0" w:color="auto"/>
            <w:right w:val="none" w:sz="0" w:space="0" w:color="auto"/>
          </w:divBdr>
        </w:div>
        <w:div w:id="895432068">
          <w:marLeft w:val="0"/>
          <w:marRight w:val="0"/>
          <w:marTop w:val="0"/>
          <w:marBottom w:val="0"/>
          <w:divBdr>
            <w:top w:val="none" w:sz="0" w:space="0" w:color="auto"/>
            <w:left w:val="none" w:sz="0" w:space="0" w:color="auto"/>
            <w:bottom w:val="none" w:sz="0" w:space="0" w:color="auto"/>
            <w:right w:val="none" w:sz="0" w:space="0" w:color="auto"/>
          </w:divBdr>
        </w:div>
      </w:divsChild>
    </w:div>
    <w:div w:id="706681780">
      <w:bodyDiv w:val="1"/>
      <w:marLeft w:val="0"/>
      <w:marRight w:val="0"/>
      <w:marTop w:val="0"/>
      <w:marBottom w:val="0"/>
      <w:divBdr>
        <w:top w:val="none" w:sz="0" w:space="0" w:color="auto"/>
        <w:left w:val="none" w:sz="0" w:space="0" w:color="auto"/>
        <w:bottom w:val="none" w:sz="0" w:space="0" w:color="auto"/>
        <w:right w:val="none" w:sz="0" w:space="0" w:color="auto"/>
      </w:divBdr>
    </w:div>
    <w:div w:id="746272164">
      <w:bodyDiv w:val="1"/>
      <w:marLeft w:val="0"/>
      <w:marRight w:val="0"/>
      <w:marTop w:val="0"/>
      <w:marBottom w:val="0"/>
      <w:divBdr>
        <w:top w:val="none" w:sz="0" w:space="0" w:color="auto"/>
        <w:left w:val="none" w:sz="0" w:space="0" w:color="auto"/>
        <w:bottom w:val="none" w:sz="0" w:space="0" w:color="auto"/>
        <w:right w:val="none" w:sz="0" w:space="0" w:color="auto"/>
      </w:divBdr>
    </w:div>
    <w:div w:id="772408210">
      <w:bodyDiv w:val="1"/>
      <w:marLeft w:val="0"/>
      <w:marRight w:val="0"/>
      <w:marTop w:val="0"/>
      <w:marBottom w:val="0"/>
      <w:divBdr>
        <w:top w:val="none" w:sz="0" w:space="0" w:color="auto"/>
        <w:left w:val="none" w:sz="0" w:space="0" w:color="auto"/>
        <w:bottom w:val="none" w:sz="0" w:space="0" w:color="auto"/>
        <w:right w:val="none" w:sz="0" w:space="0" w:color="auto"/>
      </w:divBdr>
      <w:divsChild>
        <w:div w:id="49304224">
          <w:marLeft w:val="0"/>
          <w:marRight w:val="0"/>
          <w:marTop w:val="0"/>
          <w:marBottom w:val="0"/>
          <w:divBdr>
            <w:top w:val="none" w:sz="0" w:space="0" w:color="auto"/>
            <w:left w:val="none" w:sz="0" w:space="0" w:color="auto"/>
            <w:bottom w:val="none" w:sz="0" w:space="0" w:color="auto"/>
            <w:right w:val="none" w:sz="0" w:space="0" w:color="auto"/>
          </w:divBdr>
        </w:div>
        <w:div w:id="94717867">
          <w:marLeft w:val="0"/>
          <w:marRight w:val="0"/>
          <w:marTop w:val="0"/>
          <w:marBottom w:val="0"/>
          <w:divBdr>
            <w:top w:val="none" w:sz="0" w:space="0" w:color="auto"/>
            <w:left w:val="none" w:sz="0" w:space="0" w:color="auto"/>
            <w:bottom w:val="none" w:sz="0" w:space="0" w:color="auto"/>
            <w:right w:val="none" w:sz="0" w:space="0" w:color="auto"/>
          </w:divBdr>
        </w:div>
        <w:div w:id="109669026">
          <w:marLeft w:val="0"/>
          <w:marRight w:val="0"/>
          <w:marTop w:val="0"/>
          <w:marBottom w:val="0"/>
          <w:divBdr>
            <w:top w:val="none" w:sz="0" w:space="0" w:color="auto"/>
            <w:left w:val="none" w:sz="0" w:space="0" w:color="auto"/>
            <w:bottom w:val="none" w:sz="0" w:space="0" w:color="auto"/>
            <w:right w:val="none" w:sz="0" w:space="0" w:color="auto"/>
          </w:divBdr>
        </w:div>
        <w:div w:id="114452799">
          <w:marLeft w:val="0"/>
          <w:marRight w:val="0"/>
          <w:marTop w:val="0"/>
          <w:marBottom w:val="0"/>
          <w:divBdr>
            <w:top w:val="none" w:sz="0" w:space="0" w:color="auto"/>
            <w:left w:val="none" w:sz="0" w:space="0" w:color="auto"/>
            <w:bottom w:val="none" w:sz="0" w:space="0" w:color="auto"/>
            <w:right w:val="none" w:sz="0" w:space="0" w:color="auto"/>
          </w:divBdr>
        </w:div>
        <w:div w:id="122895661">
          <w:marLeft w:val="0"/>
          <w:marRight w:val="0"/>
          <w:marTop w:val="0"/>
          <w:marBottom w:val="0"/>
          <w:divBdr>
            <w:top w:val="none" w:sz="0" w:space="0" w:color="auto"/>
            <w:left w:val="none" w:sz="0" w:space="0" w:color="auto"/>
            <w:bottom w:val="none" w:sz="0" w:space="0" w:color="auto"/>
            <w:right w:val="none" w:sz="0" w:space="0" w:color="auto"/>
          </w:divBdr>
        </w:div>
        <w:div w:id="136842865">
          <w:marLeft w:val="0"/>
          <w:marRight w:val="0"/>
          <w:marTop w:val="0"/>
          <w:marBottom w:val="0"/>
          <w:divBdr>
            <w:top w:val="none" w:sz="0" w:space="0" w:color="auto"/>
            <w:left w:val="none" w:sz="0" w:space="0" w:color="auto"/>
            <w:bottom w:val="none" w:sz="0" w:space="0" w:color="auto"/>
            <w:right w:val="none" w:sz="0" w:space="0" w:color="auto"/>
          </w:divBdr>
        </w:div>
        <w:div w:id="140344284">
          <w:marLeft w:val="0"/>
          <w:marRight w:val="0"/>
          <w:marTop w:val="0"/>
          <w:marBottom w:val="0"/>
          <w:divBdr>
            <w:top w:val="none" w:sz="0" w:space="0" w:color="auto"/>
            <w:left w:val="none" w:sz="0" w:space="0" w:color="auto"/>
            <w:bottom w:val="none" w:sz="0" w:space="0" w:color="auto"/>
            <w:right w:val="none" w:sz="0" w:space="0" w:color="auto"/>
          </w:divBdr>
        </w:div>
        <w:div w:id="168176458">
          <w:marLeft w:val="0"/>
          <w:marRight w:val="0"/>
          <w:marTop w:val="0"/>
          <w:marBottom w:val="0"/>
          <w:divBdr>
            <w:top w:val="none" w:sz="0" w:space="0" w:color="auto"/>
            <w:left w:val="none" w:sz="0" w:space="0" w:color="auto"/>
            <w:bottom w:val="none" w:sz="0" w:space="0" w:color="auto"/>
            <w:right w:val="none" w:sz="0" w:space="0" w:color="auto"/>
          </w:divBdr>
        </w:div>
        <w:div w:id="177893466">
          <w:marLeft w:val="0"/>
          <w:marRight w:val="0"/>
          <w:marTop w:val="0"/>
          <w:marBottom w:val="0"/>
          <w:divBdr>
            <w:top w:val="none" w:sz="0" w:space="0" w:color="auto"/>
            <w:left w:val="none" w:sz="0" w:space="0" w:color="auto"/>
            <w:bottom w:val="none" w:sz="0" w:space="0" w:color="auto"/>
            <w:right w:val="none" w:sz="0" w:space="0" w:color="auto"/>
          </w:divBdr>
        </w:div>
        <w:div w:id="181668074">
          <w:marLeft w:val="0"/>
          <w:marRight w:val="0"/>
          <w:marTop w:val="0"/>
          <w:marBottom w:val="0"/>
          <w:divBdr>
            <w:top w:val="none" w:sz="0" w:space="0" w:color="auto"/>
            <w:left w:val="none" w:sz="0" w:space="0" w:color="auto"/>
            <w:bottom w:val="none" w:sz="0" w:space="0" w:color="auto"/>
            <w:right w:val="none" w:sz="0" w:space="0" w:color="auto"/>
          </w:divBdr>
        </w:div>
        <w:div w:id="250814517">
          <w:marLeft w:val="0"/>
          <w:marRight w:val="0"/>
          <w:marTop w:val="0"/>
          <w:marBottom w:val="0"/>
          <w:divBdr>
            <w:top w:val="none" w:sz="0" w:space="0" w:color="auto"/>
            <w:left w:val="none" w:sz="0" w:space="0" w:color="auto"/>
            <w:bottom w:val="none" w:sz="0" w:space="0" w:color="auto"/>
            <w:right w:val="none" w:sz="0" w:space="0" w:color="auto"/>
          </w:divBdr>
        </w:div>
        <w:div w:id="286354829">
          <w:marLeft w:val="0"/>
          <w:marRight w:val="0"/>
          <w:marTop w:val="0"/>
          <w:marBottom w:val="0"/>
          <w:divBdr>
            <w:top w:val="none" w:sz="0" w:space="0" w:color="auto"/>
            <w:left w:val="none" w:sz="0" w:space="0" w:color="auto"/>
            <w:bottom w:val="none" w:sz="0" w:space="0" w:color="auto"/>
            <w:right w:val="none" w:sz="0" w:space="0" w:color="auto"/>
          </w:divBdr>
        </w:div>
        <w:div w:id="295456754">
          <w:marLeft w:val="0"/>
          <w:marRight w:val="0"/>
          <w:marTop w:val="0"/>
          <w:marBottom w:val="0"/>
          <w:divBdr>
            <w:top w:val="none" w:sz="0" w:space="0" w:color="auto"/>
            <w:left w:val="none" w:sz="0" w:space="0" w:color="auto"/>
            <w:bottom w:val="none" w:sz="0" w:space="0" w:color="auto"/>
            <w:right w:val="none" w:sz="0" w:space="0" w:color="auto"/>
          </w:divBdr>
        </w:div>
        <w:div w:id="302740000">
          <w:marLeft w:val="0"/>
          <w:marRight w:val="0"/>
          <w:marTop w:val="0"/>
          <w:marBottom w:val="0"/>
          <w:divBdr>
            <w:top w:val="none" w:sz="0" w:space="0" w:color="auto"/>
            <w:left w:val="none" w:sz="0" w:space="0" w:color="auto"/>
            <w:bottom w:val="none" w:sz="0" w:space="0" w:color="auto"/>
            <w:right w:val="none" w:sz="0" w:space="0" w:color="auto"/>
          </w:divBdr>
        </w:div>
        <w:div w:id="310333178">
          <w:marLeft w:val="0"/>
          <w:marRight w:val="0"/>
          <w:marTop w:val="0"/>
          <w:marBottom w:val="0"/>
          <w:divBdr>
            <w:top w:val="none" w:sz="0" w:space="0" w:color="auto"/>
            <w:left w:val="none" w:sz="0" w:space="0" w:color="auto"/>
            <w:bottom w:val="none" w:sz="0" w:space="0" w:color="auto"/>
            <w:right w:val="none" w:sz="0" w:space="0" w:color="auto"/>
          </w:divBdr>
        </w:div>
        <w:div w:id="332798650">
          <w:marLeft w:val="0"/>
          <w:marRight w:val="0"/>
          <w:marTop w:val="0"/>
          <w:marBottom w:val="0"/>
          <w:divBdr>
            <w:top w:val="none" w:sz="0" w:space="0" w:color="auto"/>
            <w:left w:val="none" w:sz="0" w:space="0" w:color="auto"/>
            <w:bottom w:val="none" w:sz="0" w:space="0" w:color="auto"/>
            <w:right w:val="none" w:sz="0" w:space="0" w:color="auto"/>
          </w:divBdr>
        </w:div>
        <w:div w:id="382876142">
          <w:marLeft w:val="0"/>
          <w:marRight w:val="0"/>
          <w:marTop w:val="0"/>
          <w:marBottom w:val="0"/>
          <w:divBdr>
            <w:top w:val="none" w:sz="0" w:space="0" w:color="auto"/>
            <w:left w:val="none" w:sz="0" w:space="0" w:color="auto"/>
            <w:bottom w:val="none" w:sz="0" w:space="0" w:color="auto"/>
            <w:right w:val="none" w:sz="0" w:space="0" w:color="auto"/>
          </w:divBdr>
        </w:div>
        <w:div w:id="510533586">
          <w:marLeft w:val="0"/>
          <w:marRight w:val="0"/>
          <w:marTop w:val="0"/>
          <w:marBottom w:val="0"/>
          <w:divBdr>
            <w:top w:val="none" w:sz="0" w:space="0" w:color="auto"/>
            <w:left w:val="none" w:sz="0" w:space="0" w:color="auto"/>
            <w:bottom w:val="none" w:sz="0" w:space="0" w:color="auto"/>
            <w:right w:val="none" w:sz="0" w:space="0" w:color="auto"/>
          </w:divBdr>
        </w:div>
        <w:div w:id="538663487">
          <w:marLeft w:val="0"/>
          <w:marRight w:val="0"/>
          <w:marTop w:val="0"/>
          <w:marBottom w:val="0"/>
          <w:divBdr>
            <w:top w:val="none" w:sz="0" w:space="0" w:color="auto"/>
            <w:left w:val="none" w:sz="0" w:space="0" w:color="auto"/>
            <w:bottom w:val="none" w:sz="0" w:space="0" w:color="auto"/>
            <w:right w:val="none" w:sz="0" w:space="0" w:color="auto"/>
          </w:divBdr>
        </w:div>
        <w:div w:id="629287387">
          <w:marLeft w:val="0"/>
          <w:marRight w:val="0"/>
          <w:marTop w:val="0"/>
          <w:marBottom w:val="0"/>
          <w:divBdr>
            <w:top w:val="none" w:sz="0" w:space="0" w:color="auto"/>
            <w:left w:val="none" w:sz="0" w:space="0" w:color="auto"/>
            <w:bottom w:val="none" w:sz="0" w:space="0" w:color="auto"/>
            <w:right w:val="none" w:sz="0" w:space="0" w:color="auto"/>
          </w:divBdr>
        </w:div>
        <w:div w:id="707490952">
          <w:marLeft w:val="0"/>
          <w:marRight w:val="0"/>
          <w:marTop w:val="0"/>
          <w:marBottom w:val="0"/>
          <w:divBdr>
            <w:top w:val="none" w:sz="0" w:space="0" w:color="auto"/>
            <w:left w:val="none" w:sz="0" w:space="0" w:color="auto"/>
            <w:bottom w:val="none" w:sz="0" w:space="0" w:color="auto"/>
            <w:right w:val="none" w:sz="0" w:space="0" w:color="auto"/>
          </w:divBdr>
        </w:div>
        <w:div w:id="904992183">
          <w:marLeft w:val="0"/>
          <w:marRight w:val="0"/>
          <w:marTop w:val="0"/>
          <w:marBottom w:val="0"/>
          <w:divBdr>
            <w:top w:val="none" w:sz="0" w:space="0" w:color="auto"/>
            <w:left w:val="none" w:sz="0" w:space="0" w:color="auto"/>
            <w:bottom w:val="none" w:sz="0" w:space="0" w:color="auto"/>
            <w:right w:val="none" w:sz="0" w:space="0" w:color="auto"/>
          </w:divBdr>
        </w:div>
        <w:div w:id="905335651">
          <w:marLeft w:val="0"/>
          <w:marRight w:val="0"/>
          <w:marTop w:val="0"/>
          <w:marBottom w:val="0"/>
          <w:divBdr>
            <w:top w:val="none" w:sz="0" w:space="0" w:color="auto"/>
            <w:left w:val="none" w:sz="0" w:space="0" w:color="auto"/>
            <w:bottom w:val="none" w:sz="0" w:space="0" w:color="auto"/>
            <w:right w:val="none" w:sz="0" w:space="0" w:color="auto"/>
          </w:divBdr>
        </w:div>
        <w:div w:id="912549513">
          <w:marLeft w:val="0"/>
          <w:marRight w:val="0"/>
          <w:marTop w:val="0"/>
          <w:marBottom w:val="0"/>
          <w:divBdr>
            <w:top w:val="none" w:sz="0" w:space="0" w:color="auto"/>
            <w:left w:val="none" w:sz="0" w:space="0" w:color="auto"/>
            <w:bottom w:val="none" w:sz="0" w:space="0" w:color="auto"/>
            <w:right w:val="none" w:sz="0" w:space="0" w:color="auto"/>
          </w:divBdr>
        </w:div>
        <w:div w:id="939919916">
          <w:marLeft w:val="0"/>
          <w:marRight w:val="0"/>
          <w:marTop w:val="0"/>
          <w:marBottom w:val="0"/>
          <w:divBdr>
            <w:top w:val="none" w:sz="0" w:space="0" w:color="auto"/>
            <w:left w:val="none" w:sz="0" w:space="0" w:color="auto"/>
            <w:bottom w:val="none" w:sz="0" w:space="0" w:color="auto"/>
            <w:right w:val="none" w:sz="0" w:space="0" w:color="auto"/>
          </w:divBdr>
        </w:div>
        <w:div w:id="967442616">
          <w:marLeft w:val="0"/>
          <w:marRight w:val="0"/>
          <w:marTop w:val="0"/>
          <w:marBottom w:val="0"/>
          <w:divBdr>
            <w:top w:val="none" w:sz="0" w:space="0" w:color="auto"/>
            <w:left w:val="none" w:sz="0" w:space="0" w:color="auto"/>
            <w:bottom w:val="none" w:sz="0" w:space="0" w:color="auto"/>
            <w:right w:val="none" w:sz="0" w:space="0" w:color="auto"/>
          </w:divBdr>
        </w:div>
        <w:div w:id="1126587311">
          <w:marLeft w:val="0"/>
          <w:marRight w:val="0"/>
          <w:marTop w:val="0"/>
          <w:marBottom w:val="0"/>
          <w:divBdr>
            <w:top w:val="none" w:sz="0" w:space="0" w:color="auto"/>
            <w:left w:val="none" w:sz="0" w:space="0" w:color="auto"/>
            <w:bottom w:val="none" w:sz="0" w:space="0" w:color="auto"/>
            <w:right w:val="none" w:sz="0" w:space="0" w:color="auto"/>
          </w:divBdr>
        </w:div>
        <w:div w:id="1183083782">
          <w:marLeft w:val="0"/>
          <w:marRight w:val="0"/>
          <w:marTop w:val="0"/>
          <w:marBottom w:val="0"/>
          <w:divBdr>
            <w:top w:val="none" w:sz="0" w:space="0" w:color="auto"/>
            <w:left w:val="none" w:sz="0" w:space="0" w:color="auto"/>
            <w:bottom w:val="none" w:sz="0" w:space="0" w:color="auto"/>
            <w:right w:val="none" w:sz="0" w:space="0" w:color="auto"/>
          </w:divBdr>
        </w:div>
        <w:div w:id="1202792407">
          <w:marLeft w:val="0"/>
          <w:marRight w:val="0"/>
          <w:marTop w:val="0"/>
          <w:marBottom w:val="0"/>
          <w:divBdr>
            <w:top w:val="none" w:sz="0" w:space="0" w:color="auto"/>
            <w:left w:val="none" w:sz="0" w:space="0" w:color="auto"/>
            <w:bottom w:val="none" w:sz="0" w:space="0" w:color="auto"/>
            <w:right w:val="none" w:sz="0" w:space="0" w:color="auto"/>
          </w:divBdr>
        </w:div>
        <w:div w:id="1205677122">
          <w:marLeft w:val="0"/>
          <w:marRight w:val="0"/>
          <w:marTop w:val="0"/>
          <w:marBottom w:val="0"/>
          <w:divBdr>
            <w:top w:val="none" w:sz="0" w:space="0" w:color="auto"/>
            <w:left w:val="none" w:sz="0" w:space="0" w:color="auto"/>
            <w:bottom w:val="none" w:sz="0" w:space="0" w:color="auto"/>
            <w:right w:val="none" w:sz="0" w:space="0" w:color="auto"/>
          </w:divBdr>
        </w:div>
        <w:div w:id="1263340275">
          <w:marLeft w:val="0"/>
          <w:marRight w:val="0"/>
          <w:marTop w:val="0"/>
          <w:marBottom w:val="0"/>
          <w:divBdr>
            <w:top w:val="none" w:sz="0" w:space="0" w:color="auto"/>
            <w:left w:val="none" w:sz="0" w:space="0" w:color="auto"/>
            <w:bottom w:val="none" w:sz="0" w:space="0" w:color="auto"/>
            <w:right w:val="none" w:sz="0" w:space="0" w:color="auto"/>
          </w:divBdr>
        </w:div>
        <w:div w:id="1317495345">
          <w:marLeft w:val="0"/>
          <w:marRight w:val="0"/>
          <w:marTop w:val="0"/>
          <w:marBottom w:val="0"/>
          <w:divBdr>
            <w:top w:val="none" w:sz="0" w:space="0" w:color="auto"/>
            <w:left w:val="none" w:sz="0" w:space="0" w:color="auto"/>
            <w:bottom w:val="none" w:sz="0" w:space="0" w:color="auto"/>
            <w:right w:val="none" w:sz="0" w:space="0" w:color="auto"/>
          </w:divBdr>
        </w:div>
        <w:div w:id="1357653038">
          <w:marLeft w:val="0"/>
          <w:marRight w:val="0"/>
          <w:marTop w:val="0"/>
          <w:marBottom w:val="0"/>
          <w:divBdr>
            <w:top w:val="none" w:sz="0" w:space="0" w:color="auto"/>
            <w:left w:val="none" w:sz="0" w:space="0" w:color="auto"/>
            <w:bottom w:val="none" w:sz="0" w:space="0" w:color="auto"/>
            <w:right w:val="none" w:sz="0" w:space="0" w:color="auto"/>
          </w:divBdr>
        </w:div>
        <w:div w:id="1391490452">
          <w:marLeft w:val="0"/>
          <w:marRight w:val="0"/>
          <w:marTop w:val="0"/>
          <w:marBottom w:val="0"/>
          <w:divBdr>
            <w:top w:val="none" w:sz="0" w:space="0" w:color="auto"/>
            <w:left w:val="none" w:sz="0" w:space="0" w:color="auto"/>
            <w:bottom w:val="none" w:sz="0" w:space="0" w:color="auto"/>
            <w:right w:val="none" w:sz="0" w:space="0" w:color="auto"/>
          </w:divBdr>
        </w:div>
        <w:div w:id="1393114004">
          <w:marLeft w:val="0"/>
          <w:marRight w:val="0"/>
          <w:marTop w:val="0"/>
          <w:marBottom w:val="0"/>
          <w:divBdr>
            <w:top w:val="none" w:sz="0" w:space="0" w:color="auto"/>
            <w:left w:val="none" w:sz="0" w:space="0" w:color="auto"/>
            <w:bottom w:val="none" w:sz="0" w:space="0" w:color="auto"/>
            <w:right w:val="none" w:sz="0" w:space="0" w:color="auto"/>
          </w:divBdr>
        </w:div>
        <w:div w:id="1409380310">
          <w:marLeft w:val="0"/>
          <w:marRight w:val="0"/>
          <w:marTop w:val="0"/>
          <w:marBottom w:val="0"/>
          <w:divBdr>
            <w:top w:val="none" w:sz="0" w:space="0" w:color="auto"/>
            <w:left w:val="none" w:sz="0" w:space="0" w:color="auto"/>
            <w:bottom w:val="none" w:sz="0" w:space="0" w:color="auto"/>
            <w:right w:val="none" w:sz="0" w:space="0" w:color="auto"/>
          </w:divBdr>
        </w:div>
        <w:div w:id="1419523696">
          <w:marLeft w:val="0"/>
          <w:marRight w:val="0"/>
          <w:marTop w:val="0"/>
          <w:marBottom w:val="0"/>
          <w:divBdr>
            <w:top w:val="none" w:sz="0" w:space="0" w:color="auto"/>
            <w:left w:val="none" w:sz="0" w:space="0" w:color="auto"/>
            <w:bottom w:val="none" w:sz="0" w:space="0" w:color="auto"/>
            <w:right w:val="none" w:sz="0" w:space="0" w:color="auto"/>
          </w:divBdr>
        </w:div>
        <w:div w:id="1422070902">
          <w:marLeft w:val="0"/>
          <w:marRight w:val="0"/>
          <w:marTop w:val="0"/>
          <w:marBottom w:val="0"/>
          <w:divBdr>
            <w:top w:val="none" w:sz="0" w:space="0" w:color="auto"/>
            <w:left w:val="none" w:sz="0" w:space="0" w:color="auto"/>
            <w:bottom w:val="none" w:sz="0" w:space="0" w:color="auto"/>
            <w:right w:val="none" w:sz="0" w:space="0" w:color="auto"/>
          </w:divBdr>
        </w:div>
        <w:div w:id="1510020566">
          <w:marLeft w:val="0"/>
          <w:marRight w:val="0"/>
          <w:marTop w:val="0"/>
          <w:marBottom w:val="0"/>
          <w:divBdr>
            <w:top w:val="none" w:sz="0" w:space="0" w:color="auto"/>
            <w:left w:val="none" w:sz="0" w:space="0" w:color="auto"/>
            <w:bottom w:val="none" w:sz="0" w:space="0" w:color="auto"/>
            <w:right w:val="none" w:sz="0" w:space="0" w:color="auto"/>
          </w:divBdr>
        </w:div>
        <w:div w:id="1577738282">
          <w:marLeft w:val="0"/>
          <w:marRight w:val="0"/>
          <w:marTop w:val="0"/>
          <w:marBottom w:val="0"/>
          <w:divBdr>
            <w:top w:val="none" w:sz="0" w:space="0" w:color="auto"/>
            <w:left w:val="none" w:sz="0" w:space="0" w:color="auto"/>
            <w:bottom w:val="none" w:sz="0" w:space="0" w:color="auto"/>
            <w:right w:val="none" w:sz="0" w:space="0" w:color="auto"/>
          </w:divBdr>
        </w:div>
        <w:div w:id="1614556227">
          <w:marLeft w:val="0"/>
          <w:marRight w:val="0"/>
          <w:marTop w:val="0"/>
          <w:marBottom w:val="0"/>
          <w:divBdr>
            <w:top w:val="none" w:sz="0" w:space="0" w:color="auto"/>
            <w:left w:val="none" w:sz="0" w:space="0" w:color="auto"/>
            <w:bottom w:val="none" w:sz="0" w:space="0" w:color="auto"/>
            <w:right w:val="none" w:sz="0" w:space="0" w:color="auto"/>
          </w:divBdr>
        </w:div>
        <w:div w:id="1696539956">
          <w:marLeft w:val="0"/>
          <w:marRight w:val="0"/>
          <w:marTop w:val="0"/>
          <w:marBottom w:val="0"/>
          <w:divBdr>
            <w:top w:val="none" w:sz="0" w:space="0" w:color="auto"/>
            <w:left w:val="none" w:sz="0" w:space="0" w:color="auto"/>
            <w:bottom w:val="none" w:sz="0" w:space="0" w:color="auto"/>
            <w:right w:val="none" w:sz="0" w:space="0" w:color="auto"/>
          </w:divBdr>
        </w:div>
        <w:div w:id="1946837799">
          <w:marLeft w:val="0"/>
          <w:marRight w:val="0"/>
          <w:marTop w:val="0"/>
          <w:marBottom w:val="0"/>
          <w:divBdr>
            <w:top w:val="none" w:sz="0" w:space="0" w:color="auto"/>
            <w:left w:val="none" w:sz="0" w:space="0" w:color="auto"/>
            <w:bottom w:val="none" w:sz="0" w:space="0" w:color="auto"/>
            <w:right w:val="none" w:sz="0" w:space="0" w:color="auto"/>
          </w:divBdr>
        </w:div>
        <w:div w:id="2013407492">
          <w:marLeft w:val="0"/>
          <w:marRight w:val="0"/>
          <w:marTop w:val="0"/>
          <w:marBottom w:val="0"/>
          <w:divBdr>
            <w:top w:val="none" w:sz="0" w:space="0" w:color="auto"/>
            <w:left w:val="none" w:sz="0" w:space="0" w:color="auto"/>
            <w:bottom w:val="none" w:sz="0" w:space="0" w:color="auto"/>
            <w:right w:val="none" w:sz="0" w:space="0" w:color="auto"/>
          </w:divBdr>
        </w:div>
        <w:div w:id="2026321684">
          <w:marLeft w:val="0"/>
          <w:marRight w:val="0"/>
          <w:marTop w:val="0"/>
          <w:marBottom w:val="0"/>
          <w:divBdr>
            <w:top w:val="none" w:sz="0" w:space="0" w:color="auto"/>
            <w:left w:val="none" w:sz="0" w:space="0" w:color="auto"/>
            <w:bottom w:val="none" w:sz="0" w:space="0" w:color="auto"/>
            <w:right w:val="none" w:sz="0" w:space="0" w:color="auto"/>
          </w:divBdr>
        </w:div>
        <w:div w:id="2061396332">
          <w:marLeft w:val="0"/>
          <w:marRight w:val="0"/>
          <w:marTop w:val="0"/>
          <w:marBottom w:val="0"/>
          <w:divBdr>
            <w:top w:val="none" w:sz="0" w:space="0" w:color="auto"/>
            <w:left w:val="none" w:sz="0" w:space="0" w:color="auto"/>
            <w:bottom w:val="none" w:sz="0" w:space="0" w:color="auto"/>
            <w:right w:val="none" w:sz="0" w:space="0" w:color="auto"/>
          </w:divBdr>
        </w:div>
        <w:div w:id="2062439594">
          <w:marLeft w:val="0"/>
          <w:marRight w:val="0"/>
          <w:marTop w:val="0"/>
          <w:marBottom w:val="0"/>
          <w:divBdr>
            <w:top w:val="none" w:sz="0" w:space="0" w:color="auto"/>
            <w:left w:val="none" w:sz="0" w:space="0" w:color="auto"/>
            <w:bottom w:val="none" w:sz="0" w:space="0" w:color="auto"/>
            <w:right w:val="none" w:sz="0" w:space="0" w:color="auto"/>
          </w:divBdr>
        </w:div>
        <w:div w:id="2109763749">
          <w:marLeft w:val="0"/>
          <w:marRight w:val="0"/>
          <w:marTop w:val="0"/>
          <w:marBottom w:val="0"/>
          <w:divBdr>
            <w:top w:val="none" w:sz="0" w:space="0" w:color="auto"/>
            <w:left w:val="none" w:sz="0" w:space="0" w:color="auto"/>
            <w:bottom w:val="none" w:sz="0" w:space="0" w:color="auto"/>
            <w:right w:val="none" w:sz="0" w:space="0" w:color="auto"/>
          </w:divBdr>
        </w:div>
        <w:div w:id="2127431724">
          <w:marLeft w:val="0"/>
          <w:marRight w:val="0"/>
          <w:marTop w:val="0"/>
          <w:marBottom w:val="0"/>
          <w:divBdr>
            <w:top w:val="none" w:sz="0" w:space="0" w:color="auto"/>
            <w:left w:val="none" w:sz="0" w:space="0" w:color="auto"/>
            <w:bottom w:val="none" w:sz="0" w:space="0" w:color="auto"/>
            <w:right w:val="none" w:sz="0" w:space="0" w:color="auto"/>
          </w:divBdr>
        </w:div>
      </w:divsChild>
    </w:div>
    <w:div w:id="825901942">
      <w:bodyDiv w:val="1"/>
      <w:marLeft w:val="0"/>
      <w:marRight w:val="0"/>
      <w:marTop w:val="0"/>
      <w:marBottom w:val="0"/>
      <w:divBdr>
        <w:top w:val="none" w:sz="0" w:space="0" w:color="auto"/>
        <w:left w:val="none" w:sz="0" w:space="0" w:color="auto"/>
        <w:bottom w:val="none" w:sz="0" w:space="0" w:color="auto"/>
        <w:right w:val="none" w:sz="0" w:space="0" w:color="auto"/>
      </w:divBdr>
    </w:div>
    <w:div w:id="846286003">
      <w:bodyDiv w:val="1"/>
      <w:marLeft w:val="0"/>
      <w:marRight w:val="0"/>
      <w:marTop w:val="0"/>
      <w:marBottom w:val="0"/>
      <w:divBdr>
        <w:top w:val="none" w:sz="0" w:space="0" w:color="auto"/>
        <w:left w:val="none" w:sz="0" w:space="0" w:color="auto"/>
        <w:bottom w:val="none" w:sz="0" w:space="0" w:color="auto"/>
        <w:right w:val="none" w:sz="0" w:space="0" w:color="auto"/>
      </w:divBdr>
    </w:div>
    <w:div w:id="862287877">
      <w:bodyDiv w:val="1"/>
      <w:marLeft w:val="0"/>
      <w:marRight w:val="0"/>
      <w:marTop w:val="0"/>
      <w:marBottom w:val="0"/>
      <w:divBdr>
        <w:top w:val="none" w:sz="0" w:space="0" w:color="auto"/>
        <w:left w:val="none" w:sz="0" w:space="0" w:color="auto"/>
        <w:bottom w:val="none" w:sz="0" w:space="0" w:color="auto"/>
        <w:right w:val="none" w:sz="0" w:space="0" w:color="auto"/>
      </w:divBdr>
      <w:divsChild>
        <w:div w:id="128985064">
          <w:marLeft w:val="0"/>
          <w:marRight w:val="0"/>
          <w:marTop w:val="0"/>
          <w:marBottom w:val="0"/>
          <w:divBdr>
            <w:top w:val="none" w:sz="0" w:space="0" w:color="auto"/>
            <w:left w:val="none" w:sz="0" w:space="0" w:color="auto"/>
            <w:bottom w:val="none" w:sz="0" w:space="0" w:color="auto"/>
            <w:right w:val="none" w:sz="0" w:space="0" w:color="auto"/>
          </w:divBdr>
        </w:div>
        <w:div w:id="151066481">
          <w:marLeft w:val="0"/>
          <w:marRight w:val="0"/>
          <w:marTop w:val="0"/>
          <w:marBottom w:val="0"/>
          <w:divBdr>
            <w:top w:val="none" w:sz="0" w:space="0" w:color="auto"/>
            <w:left w:val="none" w:sz="0" w:space="0" w:color="auto"/>
            <w:bottom w:val="none" w:sz="0" w:space="0" w:color="auto"/>
            <w:right w:val="none" w:sz="0" w:space="0" w:color="auto"/>
          </w:divBdr>
        </w:div>
        <w:div w:id="564217446">
          <w:marLeft w:val="0"/>
          <w:marRight w:val="0"/>
          <w:marTop w:val="0"/>
          <w:marBottom w:val="0"/>
          <w:divBdr>
            <w:top w:val="none" w:sz="0" w:space="0" w:color="auto"/>
            <w:left w:val="none" w:sz="0" w:space="0" w:color="auto"/>
            <w:bottom w:val="none" w:sz="0" w:space="0" w:color="auto"/>
            <w:right w:val="none" w:sz="0" w:space="0" w:color="auto"/>
          </w:divBdr>
        </w:div>
        <w:div w:id="568611602">
          <w:marLeft w:val="0"/>
          <w:marRight w:val="0"/>
          <w:marTop w:val="0"/>
          <w:marBottom w:val="0"/>
          <w:divBdr>
            <w:top w:val="none" w:sz="0" w:space="0" w:color="auto"/>
            <w:left w:val="none" w:sz="0" w:space="0" w:color="auto"/>
            <w:bottom w:val="none" w:sz="0" w:space="0" w:color="auto"/>
            <w:right w:val="none" w:sz="0" w:space="0" w:color="auto"/>
          </w:divBdr>
        </w:div>
        <w:div w:id="638191645">
          <w:marLeft w:val="0"/>
          <w:marRight w:val="0"/>
          <w:marTop w:val="0"/>
          <w:marBottom w:val="0"/>
          <w:divBdr>
            <w:top w:val="none" w:sz="0" w:space="0" w:color="auto"/>
            <w:left w:val="none" w:sz="0" w:space="0" w:color="auto"/>
            <w:bottom w:val="none" w:sz="0" w:space="0" w:color="auto"/>
            <w:right w:val="none" w:sz="0" w:space="0" w:color="auto"/>
          </w:divBdr>
        </w:div>
        <w:div w:id="942225384">
          <w:marLeft w:val="0"/>
          <w:marRight w:val="0"/>
          <w:marTop w:val="0"/>
          <w:marBottom w:val="0"/>
          <w:divBdr>
            <w:top w:val="none" w:sz="0" w:space="0" w:color="auto"/>
            <w:left w:val="none" w:sz="0" w:space="0" w:color="auto"/>
            <w:bottom w:val="none" w:sz="0" w:space="0" w:color="auto"/>
            <w:right w:val="none" w:sz="0" w:space="0" w:color="auto"/>
          </w:divBdr>
        </w:div>
        <w:div w:id="1027484010">
          <w:marLeft w:val="0"/>
          <w:marRight w:val="0"/>
          <w:marTop w:val="0"/>
          <w:marBottom w:val="0"/>
          <w:divBdr>
            <w:top w:val="none" w:sz="0" w:space="0" w:color="auto"/>
            <w:left w:val="none" w:sz="0" w:space="0" w:color="auto"/>
            <w:bottom w:val="none" w:sz="0" w:space="0" w:color="auto"/>
            <w:right w:val="none" w:sz="0" w:space="0" w:color="auto"/>
          </w:divBdr>
        </w:div>
        <w:div w:id="1156722103">
          <w:marLeft w:val="0"/>
          <w:marRight w:val="0"/>
          <w:marTop w:val="0"/>
          <w:marBottom w:val="0"/>
          <w:divBdr>
            <w:top w:val="none" w:sz="0" w:space="0" w:color="auto"/>
            <w:left w:val="none" w:sz="0" w:space="0" w:color="auto"/>
            <w:bottom w:val="none" w:sz="0" w:space="0" w:color="auto"/>
            <w:right w:val="none" w:sz="0" w:space="0" w:color="auto"/>
          </w:divBdr>
        </w:div>
        <w:div w:id="1157114748">
          <w:marLeft w:val="0"/>
          <w:marRight w:val="0"/>
          <w:marTop w:val="0"/>
          <w:marBottom w:val="0"/>
          <w:divBdr>
            <w:top w:val="none" w:sz="0" w:space="0" w:color="auto"/>
            <w:left w:val="none" w:sz="0" w:space="0" w:color="auto"/>
            <w:bottom w:val="none" w:sz="0" w:space="0" w:color="auto"/>
            <w:right w:val="none" w:sz="0" w:space="0" w:color="auto"/>
          </w:divBdr>
        </w:div>
        <w:div w:id="1206137611">
          <w:marLeft w:val="0"/>
          <w:marRight w:val="0"/>
          <w:marTop w:val="0"/>
          <w:marBottom w:val="0"/>
          <w:divBdr>
            <w:top w:val="none" w:sz="0" w:space="0" w:color="auto"/>
            <w:left w:val="none" w:sz="0" w:space="0" w:color="auto"/>
            <w:bottom w:val="none" w:sz="0" w:space="0" w:color="auto"/>
            <w:right w:val="none" w:sz="0" w:space="0" w:color="auto"/>
          </w:divBdr>
        </w:div>
        <w:div w:id="1306813562">
          <w:marLeft w:val="0"/>
          <w:marRight w:val="0"/>
          <w:marTop w:val="0"/>
          <w:marBottom w:val="0"/>
          <w:divBdr>
            <w:top w:val="none" w:sz="0" w:space="0" w:color="auto"/>
            <w:left w:val="none" w:sz="0" w:space="0" w:color="auto"/>
            <w:bottom w:val="none" w:sz="0" w:space="0" w:color="auto"/>
            <w:right w:val="none" w:sz="0" w:space="0" w:color="auto"/>
          </w:divBdr>
        </w:div>
        <w:div w:id="1323117593">
          <w:marLeft w:val="0"/>
          <w:marRight w:val="0"/>
          <w:marTop w:val="0"/>
          <w:marBottom w:val="0"/>
          <w:divBdr>
            <w:top w:val="none" w:sz="0" w:space="0" w:color="auto"/>
            <w:left w:val="none" w:sz="0" w:space="0" w:color="auto"/>
            <w:bottom w:val="none" w:sz="0" w:space="0" w:color="auto"/>
            <w:right w:val="none" w:sz="0" w:space="0" w:color="auto"/>
          </w:divBdr>
        </w:div>
        <w:div w:id="1410616773">
          <w:marLeft w:val="0"/>
          <w:marRight w:val="0"/>
          <w:marTop w:val="0"/>
          <w:marBottom w:val="0"/>
          <w:divBdr>
            <w:top w:val="none" w:sz="0" w:space="0" w:color="auto"/>
            <w:left w:val="none" w:sz="0" w:space="0" w:color="auto"/>
            <w:bottom w:val="none" w:sz="0" w:space="0" w:color="auto"/>
            <w:right w:val="none" w:sz="0" w:space="0" w:color="auto"/>
          </w:divBdr>
        </w:div>
        <w:div w:id="1438331141">
          <w:marLeft w:val="0"/>
          <w:marRight w:val="0"/>
          <w:marTop w:val="0"/>
          <w:marBottom w:val="0"/>
          <w:divBdr>
            <w:top w:val="none" w:sz="0" w:space="0" w:color="auto"/>
            <w:left w:val="none" w:sz="0" w:space="0" w:color="auto"/>
            <w:bottom w:val="none" w:sz="0" w:space="0" w:color="auto"/>
            <w:right w:val="none" w:sz="0" w:space="0" w:color="auto"/>
          </w:divBdr>
        </w:div>
        <w:div w:id="1440486672">
          <w:marLeft w:val="0"/>
          <w:marRight w:val="0"/>
          <w:marTop w:val="0"/>
          <w:marBottom w:val="0"/>
          <w:divBdr>
            <w:top w:val="none" w:sz="0" w:space="0" w:color="auto"/>
            <w:left w:val="none" w:sz="0" w:space="0" w:color="auto"/>
            <w:bottom w:val="none" w:sz="0" w:space="0" w:color="auto"/>
            <w:right w:val="none" w:sz="0" w:space="0" w:color="auto"/>
          </w:divBdr>
        </w:div>
        <w:div w:id="1603147559">
          <w:marLeft w:val="0"/>
          <w:marRight w:val="0"/>
          <w:marTop w:val="0"/>
          <w:marBottom w:val="0"/>
          <w:divBdr>
            <w:top w:val="none" w:sz="0" w:space="0" w:color="auto"/>
            <w:left w:val="none" w:sz="0" w:space="0" w:color="auto"/>
            <w:bottom w:val="none" w:sz="0" w:space="0" w:color="auto"/>
            <w:right w:val="none" w:sz="0" w:space="0" w:color="auto"/>
          </w:divBdr>
        </w:div>
        <w:div w:id="1673214312">
          <w:marLeft w:val="0"/>
          <w:marRight w:val="0"/>
          <w:marTop w:val="0"/>
          <w:marBottom w:val="0"/>
          <w:divBdr>
            <w:top w:val="none" w:sz="0" w:space="0" w:color="auto"/>
            <w:left w:val="none" w:sz="0" w:space="0" w:color="auto"/>
            <w:bottom w:val="none" w:sz="0" w:space="0" w:color="auto"/>
            <w:right w:val="none" w:sz="0" w:space="0" w:color="auto"/>
          </w:divBdr>
        </w:div>
        <w:div w:id="1747413974">
          <w:marLeft w:val="0"/>
          <w:marRight w:val="0"/>
          <w:marTop w:val="0"/>
          <w:marBottom w:val="0"/>
          <w:divBdr>
            <w:top w:val="none" w:sz="0" w:space="0" w:color="auto"/>
            <w:left w:val="none" w:sz="0" w:space="0" w:color="auto"/>
            <w:bottom w:val="none" w:sz="0" w:space="0" w:color="auto"/>
            <w:right w:val="none" w:sz="0" w:space="0" w:color="auto"/>
          </w:divBdr>
        </w:div>
        <w:div w:id="2067560147">
          <w:marLeft w:val="0"/>
          <w:marRight w:val="0"/>
          <w:marTop w:val="0"/>
          <w:marBottom w:val="0"/>
          <w:divBdr>
            <w:top w:val="none" w:sz="0" w:space="0" w:color="auto"/>
            <w:left w:val="none" w:sz="0" w:space="0" w:color="auto"/>
            <w:bottom w:val="none" w:sz="0" w:space="0" w:color="auto"/>
            <w:right w:val="none" w:sz="0" w:space="0" w:color="auto"/>
          </w:divBdr>
        </w:div>
      </w:divsChild>
    </w:div>
    <w:div w:id="875696949">
      <w:bodyDiv w:val="1"/>
      <w:marLeft w:val="0"/>
      <w:marRight w:val="0"/>
      <w:marTop w:val="0"/>
      <w:marBottom w:val="0"/>
      <w:divBdr>
        <w:top w:val="none" w:sz="0" w:space="0" w:color="auto"/>
        <w:left w:val="none" w:sz="0" w:space="0" w:color="auto"/>
        <w:bottom w:val="none" w:sz="0" w:space="0" w:color="auto"/>
        <w:right w:val="none" w:sz="0" w:space="0" w:color="auto"/>
      </w:divBdr>
      <w:divsChild>
        <w:div w:id="191041488">
          <w:marLeft w:val="0"/>
          <w:marRight w:val="0"/>
          <w:marTop w:val="0"/>
          <w:marBottom w:val="0"/>
          <w:divBdr>
            <w:top w:val="none" w:sz="0" w:space="0" w:color="auto"/>
            <w:left w:val="none" w:sz="0" w:space="0" w:color="auto"/>
            <w:bottom w:val="none" w:sz="0" w:space="0" w:color="auto"/>
            <w:right w:val="none" w:sz="0" w:space="0" w:color="auto"/>
          </w:divBdr>
        </w:div>
        <w:div w:id="602498717">
          <w:marLeft w:val="0"/>
          <w:marRight w:val="0"/>
          <w:marTop w:val="0"/>
          <w:marBottom w:val="0"/>
          <w:divBdr>
            <w:top w:val="none" w:sz="0" w:space="0" w:color="auto"/>
            <w:left w:val="none" w:sz="0" w:space="0" w:color="auto"/>
            <w:bottom w:val="none" w:sz="0" w:space="0" w:color="auto"/>
            <w:right w:val="none" w:sz="0" w:space="0" w:color="auto"/>
          </w:divBdr>
        </w:div>
        <w:div w:id="630209638">
          <w:marLeft w:val="0"/>
          <w:marRight w:val="0"/>
          <w:marTop w:val="0"/>
          <w:marBottom w:val="0"/>
          <w:divBdr>
            <w:top w:val="none" w:sz="0" w:space="0" w:color="auto"/>
            <w:left w:val="none" w:sz="0" w:space="0" w:color="auto"/>
            <w:bottom w:val="none" w:sz="0" w:space="0" w:color="auto"/>
            <w:right w:val="none" w:sz="0" w:space="0" w:color="auto"/>
          </w:divBdr>
        </w:div>
        <w:div w:id="684869408">
          <w:marLeft w:val="0"/>
          <w:marRight w:val="0"/>
          <w:marTop w:val="0"/>
          <w:marBottom w:val="0"/>
          <w:divBdr>
            <w:top w:val="none" w:sz="0" w:space="0" w:color="auto"/>
            <w:left w:val="none" w:sz="0" w:space="0" w:color="auto"/>
            <w:bottom w:val="none" w:sz="0" w:space="0" w:color="auto"/>
            <w:right w:val="none" w:sz="0" w:space="0" w:color="auto"/>
          </w:divBdr>
        </w:div>
        <w:div w:id="918908090">
          <w:marLeft w:val="0"/>
          <w:marRight w:val="0"/>
          <w:marTop w:val="0"/>
          <w:marBottom w:val="0"/>
          <w:divBdr>
            <w:top w:val="none" w:sz="0" w:space="0" w:color="auto"/>
            <w:left w:val="none" w:sz="0" w:space="0" w:color="auto"/>
            <w:bottom w:val="none" w:sz="0" w:space="0" w:color="auto"/>
            <w:right w:val="none" w:sz="0" w:space="0" w:color="auto"/>
          </w:divBdr>
        </w:div>
        <w:div w:id="960067137">
          <w:marLeft w:val="0"/>
          <w:marRight w:val="0"/>
          <w:marTop w:val="0"/>
          <w:marBottom w:val="0"/>
          <w:divBdr>
            <w:top w:val="none" w:sz="0" w:space="0" w:color="auto"/>
            <w:left w:val="none" w:sz="0" w:space="0" w:color="auto"/>
            <w:bottom w:val="none" w:sz="0" w:space="0" w:color="auto"/>
            <w:right w:val="none" w:sz="0" w:space="0" w:color="auto"/>
          </w:divBdr>
        </w:div>
        <w:div w:id="1009260055">
          <w:marLeft w:val="0"/>
          <w:marRight w:val="0"/>
          <w:marTop w:val="0"/>
          <w:marBottom w:val="0"/>
          <w:divBdr>
            <w:top w:val="none" w:sz="0" w:space="0" w:color="auto"/>
            <w:left w:val="none" w:sz="0" w:space="0" w:color="auto"/>
            <w:bottom w:val="none" w:sz="0" w:space="0" w:color="auto"/>
            <w:right w:val="none" w:sz="0" w:space="0" w:color="auto"/>
          </w:divBdr>
        </w:div>
        <w:div w:id="1063409449">
          <w:marLeft w:val="0"/>
          <w:marRight w:val="0"/>
          <w:marTop w:val="0"/>
          <w:marBottom w:val="0"/>
          <w:divBdr>
            <w:top w:val="none" w:sz="0" w:space="0" w:color="auto"/>
            <w:left w:val="none" w:sz="0" w:space="0" w:color="auto"/>
            <w:bottom w:val="none" w:sz="0" w:space="0" w:color="auto"/>
            <w:right w:val="none" w:sz="0" w:space="0" w:color="auto"/>
          </w:divBdr>
        </w:div>
        <w:div w:id="1083918109">
          <w:marLeft w:val="0"/>
          <w:marRight w:val="0"/>
          <w:marTop w:val="0"/>
          <w:marBottom w:val="0"/>
          <w:divBdr>
            <w:top w:val="none" w:sz="0" w:space="0" w:color="auto"/>
            <w:left w:val="none" w:sz="0" w:space="0" w:color="auto"/>
            <w:bottom w:val="none" w:sz="0" w:space="0" w:color="auto"/>
            <w:right w:val="none" w:sz="0" w:space="0" w:color="auto"/>
          </w:divBdr>
        </w:div>
        <w:div w:id="1127743603">
          <w:marLeft w:val="0"/>
          <w:marRight w:val="0"/>
          <w:marTop w:val="0"/>
          <w:marBottom w:val="0"/>
          <w:divBdr>
            <w:top w:val="none" w:sz="0" w:space="0" w:color="auto"/>
            <w:left w:val="none" w:sz="0" w:space="0" w:color="auto"/>
            <w:bottom w:val="none" w:sz="0" w:space="0" w:color="auto"/>
            <w:right w:val="none" w:sz="0" w:space="0" w:color="auto"/>
          </w:divBdr>
        </w:div>
        <w:div w:id="1166819882">
          <w:marLeft w:val="0"/>
          <w:marRight w:val="0"/>
          <w:marTop w:val="0"/>
          <w:marBottom w:val="0"/>
          <w:divBdr>
            <w:top w:val="none" w:sz="0" w:space="0" w:color="auto"/>
            <w:left w:val="none" w:sz="0" w:space="0" w:color="auto"/>
            <w:bottom w:val="none" w:sz="0" w:space="0" w:color="auto"/>
            <w:right w:val="none" w:sz="0" w:space="0" w:color="auto"/>
          </w:divBdr>
        </w:div>
        <w:div w:id="1198852691">
          <w:marLeft w:val="0"/>
          <w:marRight w:val="0"/>
          <w:marTop w:val="0"/>
          <w:marBottom w:val="0"/>
          <w:divBdr>
            <w:top w:val="none" w:sz="0" w:space="0" w:color="auto"/>
            <w:left w:val="none" w:sz="0" w:space="0" w:color="auto"/>
            <w:bottom w:val="none" w:sz="0" w:space="0" w:color="auto"/>
            <w:right w:val="none" w:sz="0" w:space="0" w:color="auto"/>
          </w:divBdr>
        </w:div>
        <w:div w:id="1607928221">
          <w:marLeft w:val="0"/>
          <w:marRight w:val="0"/>
          <w:marTop w:val="0"/>
          <w:marBottom w:val="0"/>
          <w:divBdr>
            <w:top w:val="none" w:sz="0" w:space="0" w:color="auto"/>
            <w:left w:val="none" w:sz="0" w:space="0" w:color="auto"/>
            <w:bottom w:val="none" w:sz="0" w:space="0" w:color="auto"/>
            <w:right w:val="none" w:sz="0" w:space="0" w:color="auto"/>
          </w:divBdr>
        </w:div>
        <w:div w:id="1636640223">
          <w:marLeft w:val="0"/>
          <w:marRight w:val="0"/>
          <w:marTop w:val="0"/>
          <w:marBottom w:val="0"/>
          <w:divBdr>
            <w:top w:val="none" w:sz="0" w:space="0" w:color="auto"/>
            <w:left w:val="none" w:sz="0" w:space="0" w:color="auto"/>
            <w:bottom w:val="none" w:sz="0" w:space="0" w:color="auto"/>
            <w:right w:val="none" w:sz="0" w:space="0" w:color="auto"/>
          </w:divBdr>
        </w:div>
        <w:div w:id="1830125561">
          <w:marLeft w:val="0"/>
          <w:marRight w:val="0"/>
          <w:marTop w:val="0"/>
          <w:marBottom w:val="0"/>
          <w:divBdr>
            <w:top w:val="none" w:sz="0" w:space="0" w:color="auto"/>
            <w:left w:val="none" w:sz="0" w:space="0" w:color="auto"/>
            <w:bottom w:val="none" w:sz="0" w:space="0" w:color="auto"/>
            <w:right w:val="none" w:sz="0" w:space="0" w:color="auto"/>
          </w:divBdr>
        </w:div>
      </w:divsChild>
    </w:div>
    <w:div w:id="885025332">
      <w:bodyDiv w:val="1"/>
      <w:marLeft w:val="0"/>
      <w:marRight w:val="0"/>
      <w:marTop w:val="0"/>
      <w:marBottom w:val="0"/>
      <w:divBdr>
        <w:top w:val="none" w:sz="0" w:space="0" w:color="auto"/>
        <w:left w:val="none" w:sz="0" w:space="0" w:color="auto"/>
        <w:bottom w:val="none" w:sz="0" w:space="0" w:color="auto"/>
        <w:right w:val="none" w:sz="0" w:space="0" w:color="auto"/>
      </w:divBdr>
      <w:divsChild>
        <w:div w:id="670910285">
          <w:marLeft w:val="0"/>
          <w:marRight w:val="0"/>
          <w:marTop w:val="0"/>
          <w:marBottom w:val="0"/>
          <w:divBdr>
            <w:top w:val="none" w:sz="0" w:space="0" w:color="auto"/>
            <w:left w:val="none" w:sz="0" w:space="0" w:color="auto"/>
            <w:bottom w:val="none" w:sz="0" w:space="0" w:color="auto"/>
            <w:right w:val="none" w:sz="0" w:space="0" w:color="auto"/>
          </w:divBdr>
        </w:div>
        <w:div w:id="678431733">
          <w:marLeft w:val="0"/>
          <w:marRight w:val="0"/>
          <w:marTop w:val="0"/>
          <w:marBottom w:val="0"/>
          <w:divBdr>
            <w:top w:val="none" w:sz="0" w:space="0" w:color="auto"/>
            <w:left w:val="none" w:sz="0" w:space="0" w:color="auto"/>
            <w:bottom w:val="none" w:sz="0" w:space="0" w:color="auto"/>
            <w:right w:val="none" w:sz="0" w:space="0" w:color="auto"/>
          </w:divBdr>
        </w:div>
        <w:div w:id="944187921">
          <w:marLeft w:val="0"/>
          <w:marRight w:val="0"/>
          <w:marTop w:val="0"/>
          <w:marBottom w:val="0"/>
          <w:divBdr>
            <w:top w:val="none" w:sz="0" w:space="0" w:color="auto"/>
            <w:left w:val="none" w:sz="0" w:space="0" w:color="auto"/>
            <w:bottom w:val="none" w:sz="0" w:space="0" w:color="auto"/>
            <w:right w:val="none" w:sz="0" w:space="0" w:color="auto"/>
          </w:divBdr>
        </w:div>
        <w:div w:id="991130969">
          <w:marLeft w:val="0"/>
          <w:marRight w:val="0"/>
          <w:marTop w:val="0"/>
          <w:marBottom w:val="0"/>
          <w:divBdr>
            <w:top w:val="none" w:sz="0" w:space="0" w:color="auto"/>
            <w:left w:val="none" w:sz="0" w:space="0" w:color="auto"/>
            <w:bottom w:val="none" w:sz="0" w:space="0" w:color="auto"/>
            <w:right w:val="none" w:sz="0" w:space="0" w:color="auto"/>
          </w:divBdr>
        </w:div>
        <w:div w:id="1101880417">
          <w:marLeft w:val="0"/>
          <w:marRight w:val="0"/>
          <w:marTop w:val="0"/>
          <w:marBottom w:val="0"/>
          <w:divBdr>
            <w:top w:val="none" w:sz="0" w:space="0" w:color="auto"/>
            <w:left w:val="none" w:sz="0" w:space="0" w:color="auto"/>
            <w:bottom w:val="none" w:sz="0" w:space="0" w:color="auto"/>
            <w:right w:val="none" w:sz="0" w:space="0" w:color="auto"/>
          </w:divBdr>
        </w:div>
        <w:div w:id="1237745172">
          <w:marLeft w:val="0"/>
          <w:marRight w:val="0"/>
          <w:marTop w:val="0"/>
          <w:marBottom w:val="0"/>
          <w:divBdr>
            <w:top w:val="none" w:sz="0" w:space="0" w:color="auto"/>
            <w:left w:val="none" w:sz="0" w:space="0" w:color="auto"/>
            <w:bottom w:val="none" w:sz="0" w:space="0" w:color="auto"/>
            <w:right w:val="none" w:sz="0" w:space="0" w:color="auto"/>
          </w:divBdr>
        </w:div>
        <w:div w:id="1574774973">
          <w:marLeft w:val="0"/>
          <w:marRight w:val="0"/>
          <w:marTop w:val="0"/>
          <w:marBottom w:val="0"/>
          <w:divBdr>
            <w:top w:val="none" w:sz="0" w:space="0" w:color="auto"/>
            <w:left w:val="none" w:sz="0" w:space="0" w:color="auto"/>
            <w:bottom w:val="none" w:sz="0" w:space="0" w:color="auto"/>
            <w:right w:val="none" w:sz="0" w:space="0" w:color="auto"/>
          </w:divBdr>
        </w:div>
        <w:div w:id="1689334959">
          <w:marLeft w:val="0"/>
          <w:marRight w:val="0"/>
          <w:marTop w:val="0"/>
          <w:marBottom w:val="0"/>
          <w:divBdr>
            <w:top w:val="none" w:sz="0" w:space="0" w:color="auto"/>
            <w:left w:val="none" w:sz="0" w:space="0" w:color="auto"/>
            <w:bottom w:val="none" w:sz="0" w:space="0" w:color="auto"/>
            <w:right w:val="none" w:sz="0" w:space="0" w:color="auto"/>
          </w:divBdr>
        </w:div>
        <w:div w:id="1692222394">
          <w:marLeft w:val="0"/>
          <w:marRight w:val="0"/>
          <w:marTop w:val="0"/>
          <w:marBottom w:val="0"/>
          <w:divBdr>
            <w:top w:val="none" w:sz="0" w:space="0" w:color="auto"/>
            <w:left w:val="none" w:sz="0" w:space="0" w:color="auto"/>
            <w:bottom w:val="none" w:sz="0" w:space="0" w:color="auto"/>
            <w:right w:val="none" w:sz="0" w:space="0" w:color="auto"/>
          </w:divBdr>
        </w:div>
        <w:div w:id="1930044359">
          <w:marLeft w:val="0"/>
          <w:marRight w:val="0"/>
          <w:marTop w:val="0"/>
          <w:marBottom w:val="0"/>
          <w:divBdr>
            <w:top w:val="none" w:sz="0" w:space="0" w:color="auto"/>
            <w:left w:val="none" w:sz="0" w:space="0" w:color="auto"/>
            <w:bottom w:val="none" w:sz="0" w:space="0" w:color="auto"/>
            <w:right w:val="none" w:sz="0" w:space="0" w:color="auto"/>
          </w:divBdr>
        </w:div>
        <w:div w:id="1976331363">
          <w:marLeft w:val="0"/>
          <w:marRight w:val="0"/>
          <w:marTop w:val="0"/>
          <w:marBottom w:val="0"/>
          <w:divBdr>
            <w:top w:val="none" w:sz="0" w:space="0" w:color="auto"/>
            <w:left w:val="none" w:sz="0" w:space="0" w:color="auto"/>
            <w:bottom w:val="none" w:sz="0" w:space="0" w:color="auto"/>
            <w:right w:val="none" w:sz="0" w:space="0" w:color="auto"/>
          </w:divBdr>
        </w:div>
      </w:divsChild>
    </w:div>
    <w:div w:id="916785401">
      <w:bodyDiv w:val="1"/>
      <w:marLeft w:val="0"/>
      <w:marRight w:val="0"/>
      <w:marTop w:val="0"/>
      <w:marBottom w:val="0"/>
      <w:divBdr>
        <w:top w:val="none" w:sz="0" w:space="0" w:color="auto"/>
        <w:left w:val="none" w:sz="0" w:space="0" w:color="auto"/>
        <w:bottom w:val="none" w:sz="0" w:space="0" w:color="auto"/>
        <w:right w:val="none" w:sz="0" w:space="0" w:color="auto"/>
      </w:divBdr>
    </w:div>
    <w:div w:id="937712738">
      <w:bodyDiv w:val="1"/>
      <w:marLeft w:val="0"/>
      <w:marRight w:val="0"/>
      <w:marTop w:val="0"/>
      <w:marBottom w:val="0"/>
      <w:divBdr>
        <w:top w:val="none" w:sz="0" w:space="0" w:color="auto"/>
        <w:left w:val="none" w:sz="0" w:space="0" w:color="auto"/>
        <w:bottom w:val="none" w:sz="0" w:space="0" w:color="auto"/>
        <w:right w:val="none" w:sz="0" w:space="0" w:color="auto"/>
      </w:divBdr>
    </w:div>
    <w:div w:id="947271100">
      <w:bodyDiv w:val="1"/>
      <w:marLeft w:val="0"/>
      <w:marRight w:val="0"/>
      <w:marTop w:val="0"/>
      <w:marBottom w:val="0"/>
      <w:divBdr>
        <w:top w:val="none" w:sz="0" w:space="0" w:color="auto"/>
        <w:left w:val="none" w:sz="0" w:space="0" w:color="auto"/>
        <w:bottom w:val="none" w:sz="0" w:space="0" w:color="auto"/>
        <w:right w:val="none" w:sz="0" w:space="0" w:color="auto"/>
      </w:divBdr>
    </w:div>
    <w:div w:id="1054962503">
      <w:bodyDiv w:val="1"/>
      <w:marLeft w:val="0"/>
      <w:marRight w:val="0"/>
      <w:marTop w:val="0"/>
      <w:marBottom w:val="0"/>
      <w:divBdr>
        <w:top w:val="none" w:sz="0" w:space="0" w:color="auto"/>
        <w:left w:val="none" w:sz="0" w:space="0" w:color="auto"/>
        <w:bottom w:val="none" w:sz="0" w:space="0" w:color="auto"/>
        <w:right w:val="none" w:sz="0" w:space="0" w:color="auto"/>
      </w:divBdr>
    </w:div>
    <w:div w:id="1087383519">
      <w:bodyDiv w:val="1"/>
      <w:marLeft w:val="0"/>
      <w:marRight w:val="0"/>
      <w:marTop w:val="0"/>
      <w:marBottom w:val="0"/>
      <w:divBdr>
        <w:top w:val="none" w:sz="0" w:space="0" w:color="auto"/>
        <w:left w:val="none" w:sz="0" w:space="0" w:color="auto"/>
        <w:bottom w:val="none" w:sz="0" w:space="0" w:color="auto"/>
        <w:right w:val="none" w:sz="0" w:space="0" w:color="auto"/>
      </w:divBdr>
    </w:div>
    <w:div w:id="1108085666">
      <w:bodyDiv w:val="1"/>
      <w:marLeft w:val="0"/>
      <w:marRight w:val="0"/>
      <w:marTop w:val="0"/>
      <w:marBottom w:val="0"/>
      <w:divBdr>
        <w:top w:val="none" w:sz="0" w:space="0" w:color="auto"/>
        <w:left w:val="none" w:sz="0" w:space="0" w:color="auto"/>
        <w:bottom w:val="none" w:sz="0" w:space="0" w:color="auto"/>
        <w:right w:val="none" w:sz="0" w:space="0" w:color="auto"/>
      </w:divBdr>
    </w:div>
    <w:div w:id="1145700570">
      <w:bodyDiv w:val="1"/>
      <w:marLeft w:val="0"/>
      <w:marRight w:val="0"/>
      <w:marTop w:val="0"/>
      <w:marBottom w:val="0"/>
      <w:divBdr>
        <w:top w:val="none" w:sz="0" w:space="0" w:color="auto"/>
        <w:left w:val="none" w:sz="0" w:space="0" w:color="auto"/>
        <w:bottom w:val="none" w:sz="0" w:space="0" w:color="auto"/>
        <w:right w:val="none" w:sz="0" w:space="0" w:color="auto"/>
      </w:divBdr>
      <w:divsChild>
        <w:div w:id="55711374">
          <w:marLeft w:val="0"/>
          <w:marRight w:val="0"/>
          <w:marTop w:val="0"/>
          <w:marBottom w:val="0"/>
          <w:divBdr>
            <w:top w:val="none" w:sz="0" w:space="0" w:color="auto"/>
            <w:left w:val="none" w:sz="0" w:space="0" w:color="auto"/>
            <w:bottom w:val="none" w:sz="0" w:space="0" w:color="auto"/>
            <w:right w:val="none" w:sz="0" w:space="0" w:color="auto"/>
          </w:divBdr>
        </w:div>
        <w:div w:id="81994977">
          <w:marLeft w:val="0"/>
          <w:marRight w:val="0"/>
          <w:marTop w:val="0"/>
          <w:marBottom w:val="0"/>
          <w:divBdr>
            <w:top w:val="none" w:sz="0" w:space="0" w:color="auto"/>
            <w:left w:val="none" w:sz="0" w:space="0" w:color="auto"/>
            <w:bottom w:val="none" w:sz="0" w:space="0" w:color="auto"/>
            <w:right w:val="none" w:sz="0" w:space="0" w:color="auto"/>
          </w:divBdr>
        </w:div>
        <w:div w:id="86930130">
          <w:marLeft w:val="0"/>
          <w:marRight w:val="0"/>
          <w:marTop w:val="0"/>
          <w:marBottom w:val="0"/>
          <w:divBdr>
            <w:top w:val="none" w:sz="0" w:space="0" w:color="auto"/>
            <w:left w:val="none" w:sz="0" w:space="0" w:color="auto"/>
            <w:bottom w:val="none" w:sz="0" w:space="0" w:color="auto"/>
            <w:right w:val="none" w:sz="0" w:space="0" w:color="auto"/>
          </w:divBdr>
        </w:div>
        <w:div w:id="130752942">
          <w:marLeft w:val="0"/>
          <w:marRight w:val="0"/>
          <w:marTop w:val="0"/>
          <w:marBottom w:val="0"/>
          <w:divBdr>
            <w:top w:val="none" w:sz="0" w:space="0" w:color="auto"/>
            <w:left w:val="none" w:sz="0" w:space="0" w:color="auto"/>
            <w:bottom w:val="none" w:sz="0" w:space="0" w:color="auto"/>
            <w:right w:val="none" w:sz="0" w:space="0" w:color="auto"/>
          </w:divBdr>
        </w:div>
        <w:div w:id="192305072">
          <w:marLeft w:val="0"/>
          <w:marRight w:val="0"/>
          <w:marTop w:val="0"/>
          <w:marBottom w:val="0"/>
          <w:divBdr>
            <w:top w:val="none" w:sz="0" w:space="0" w:color="auto"/>
            <w:left w:val="none" w:sz="0" w:space="0" w:color="auto"/>
            <w:bottom w:val="none" w:sz="0" w:space="0" w:color="auto"/>
            <w:right w:val="none" w:sz="0" w:space="0" w:color="auto"/>
          </w:divBdr>
        </w:div>
        <w:div w:id="293147957">
          <w:marLeft w:val="0"/>
          <w:marRight w:val="0"/>
          <w:marTop w:val="0"/>
          <w:marBottom w:val="0"/>
          <w:divBdr>
            <w:top w:val="none" w:sz="0" w:space="0" w:color="auto"/>
            <w:left w:val="none" w:sz="0" w:space="0" w:color="auto"/>
            <w:bottom w:val="none" w:sz="0" w:space="0" w:color="auto"/>
            <w:right w:val="none" w:sz="0" w:space="0" w:color="auto"/>
          </w:divBdr>
        </w:div>
        <w:div w:id="311296916">
          <w:marLeft w:val="0"/>
          <w:marRight w:val="0"/>
          <w:marTop w:val="0"/>
          <w:marBottom w:val="0"/>
          <w:divBdr>
            <w:top w:val="none" w:sz="0" w:space="0" w:color="auto"/>
            <w:left w:val="none" w:sz="0" w:space="0" w:color="auto"/>
            <w:bottom w:val="none" w:sz="0" w:space="0" w:color="auto"/>
            <w:right w:val="none" w:sz="0" w:space="0" w:color="auto"/>
          </w:divBdr>
        </w:div>
        <w:div w:id="343242115">
          <w:marLeft w:val="0"/>
          <w:marRight w:val="0"/>
          <w:marTop w:val="0"/>
          <w:marBottom w:val="0"/>
          <w:divBdr>
            <w:top w:val="none" w:sz="0" w:space="0" w:color="auto"/>
            <w:left w:val="none" w:sz="0" w:space="0" w:color="auto"/>
            <w:bottom w:val="none" w:sz="0" w:space="0" w:color="auto"/>
            <w:right w:val="none" w:sz="0" w:space="0" w:color="auto"/>
          </w:divBdr>
        </w:div>
        <w:div w:id="409666270">
          <w:marLeft w:val="0"/>
          <w:marRight w:val="0"/>
          <w:marTop w:val="0"/>
          <w:marBottom w:val="0"/>
          <w:divBdr>
            <w:top w:val="none" w:sz="0" w:space="0" w:color="auto"/>
            <w:left w:val="none" w:sz="0" w:space="0" w:color="auto"/>
            <w:bottom w:val="none" w:sz="0" w:space="0" w:color="auto"/>
            <w:right w:val="none" w:sz="0" w:space="0" w:color="auto"/>
          </w:divBdr>
        </w:div>
        <w:div w:id="440608033">
          <w:marLeft w:val="0"/>
          <w:marRight w:val="0"/>
          <w:marTop w:val="0"/>
          <w:marBottom w:val="0"/>
          <w:divBdr>
            <w:top w:val="none" w:sz="0" w:space="0" w:color="auto"/>
            <w:left w:val="none" w:sz="0" w:space="0" w:color="auto"/>
            <w:bottom w:val="none" w:sz="0" w:space="0" w:color="auto"/>
            <w:right w:val="none" w:sz="0" w:space="0" w:color="auto"/>
          </w:divBdr>
        </w:div>
        <w:div w:id="441729618">
          <w:marLeft w:val="0"/>
          <w:marRight w:val="0"/>
          <w:marTop w:val="0"/>
          <w:marBottom w:val="0"/>
          <w:divBdr>
            <w:top w:val="none" w:sz="0" w:space="0" w:color="auto"/>
            <w:left w:val="none" w:sz="0" w:space="0" w:color="auto"/>
            <w:bottom w:val="none" w:sz="0" w:space="0" w:color="auto"/>
            <w:right w:val="none" w:sz="0" w:space="0" w:color="auto"/>
          </w:divBdr>
        </w:div>
        <w:div w:id="471752418">
          <w:marLeft w:val="0"/>
          <w:marRight w:val="0"/>
          <w:marTop w:val="0"/>
          <w:marBottom w:val="0"/>
          <w:divBdr>
            <w:top w:val="none" w:sz="0" w:space="0" w:color="auto"/>
            <w:left w:val="none" w:sz="0" w:space="0" w:color="auto"/>
            <w:bottom w:val="none" w:sz="0" w:space="0" w:color="auto"/>
            <w:right w:val="none" w:sz="0" w:space="0" w:color="auto"/>
          </w:divBdr>
        </w:div>
        <w:div w:id="480388142">
          <w:marLeft w:val="0"/>
          <w:marRight w:val="0"/>
          <w:marTop w:val="0"/>
          <w:marBottom w:val="0"/>
          <w:divBdr>
            <w:top w:val="none" w:sz="0" w:space="0" w:color="auto"/>
            <w:left w:val="none" w:sz="0" w:space="0" w:color="auto"/>
            <w:bottom w:val="none" w:sz="0" w:space="0" w:color="auto"/>
            <w:right w:val="none" w:sz="0" w:space="0" w:color="auto"/>
          </w:divBdr>
        </w:div>
        <w:div w:id="509876718">
          <w:marLeft w:val="0"/>
          <w:marRight w:val="0"/>
          <w:marTop w:val="0"/>
          <w:marBottom w:val="0"/>
          <w:divBdr>
            <w:top w:val="none" w:sz="0" w:space="0" w:color="auto"/>
            <w:left w:val="none" w:sz="0" w:space="0" w:color="auto"/>
            <w:bottom w:val="none" w:sz="0" w:space="0" w:color="auto"/>
            <w:right w:val="none" w:sz="0" w:space="0" w:color="auto"/>
          </w:divBdr>
        </w:div>
        <w:div w:id="587496384">
          <w:marLeft w:val="0"/>
          <w:marRight w:val="0"/>
          <w:marTop w:val="0"/>
          <w:marBottom w:val="0"/>
          <w:divBdr>
            <w:top w:val="none" w:sz="0" w:space="0" w:color="auto"/>
            <w:left w:val="none" w:sz="0" w:space="0" w:color="auto"/>
            <w:bottom w:val="none" w:sz="0" w:space="0" w:color="auto"/>
            <w:right w:val="none" w:sz="0" w:space="0" w:color="auto"/>
          </w:divBdr>
        </w:div>
        <w:div w:id="1097680307">
          <w:marLeft w:val="0"/>
          <w:marRight w:val="0"/>
          <w:marTop w:val="0"/>
          <w:marBottom w:val="0"/>
          <w:divBdr>
            <w:top w:val="none" w:sz="0" w:space="0" w:color="auto"/>
            <w:left w:val="none" w:sz="0" w:space="0" w:color="auto"/>
            <w:bottom w:val="none" w:sz="0" w:space="0" w:color="auto"/>
            <w:right w:val="none" w:sz="0" w:space="0" w:color="auto"/>
          </w:divBdr>
        </w:div>
        <w:div w:id="1233078619">
          <w:marLeft w:val="0"/>
          <w:marRight w:val="0"/>
          <w:marTop w:val="0"/>
          <w:marBottom w:val="0"/>
          <w:divBdr>
            <w:top w:val="none" w:sz="0" w:space="0" w:color="auto"/>
            <w:left w:val="none" w:sz="0" w:space="0" w:color="auto"/>
            <w:bottom w:val="none" w:sz="0" w:space="0" w:color="auto"/>
            <w:right w:val="none" w:sz="0" w:space="0" w:color="auto"/>
          </w:divBdr>
        </w:div>
        <w:div w:id="1245408273">
          <w:marLeft w:val="0"/>
          <w:marRight w:val="0"/>
          <w:marTop w:val="0"/>
          <w:marBottom w:val="0"/>
          <w:divBdr>
            <w:top w:val="none" w:sz="0" w:space="0" w:color="auto"/>
            <w:left w:val="none" w:sz="0" w:space="0" w:color="auto"/>
            <w:bottom w:val="none" w:sz="0" w:space="0" w:color="auto"/>
            <w:right w:val="none" w:sz="0" w:space="0" w:color="auto"/>
          </w:divBdr>
        </w:div>
        <w:div w:id="1307902746">
          <w:marLeft w:val="0"/>
          <w:marRight w:val="0"/>
          <w:marTop w:val="0"/>
          <w:marBottom w:val="0"/>
          <w:divBdr>
            <w:top w:val="none" w:sz="0" w:space="0" w:color="auto"/>
            <w:left w:val="none" w:sz="0" w:space="0" w:color="auto"/>
            <w:bottom w:val="none" w:sz="0" w:space="0" w:color="auto"/>
            <w:right w:val="none" w:sz="0" w:space="0" w:color="auto"/>
          </w:divBdr>
        </w:div>
        <w:div w:id="1327048716">
          <w:marLeft w:val="0"/>
          <w:marRight w:val="0"/>
          <w:marTop w:val="0"/>
          <w:marBottom w:val="0"/>
          <w:divBdr>
            <w:top w:val="none" w:sz="0" w:space="0" w:color="auto"/>
            <w:left w:val="none" w:sz="0" w:space="0" w:color="auto"/>
            <w:bottom w:val="none" w:sz="0" w:space="0" w:color="auto"/>
            <w:right w:val="none" w:sz="0" w:space="0" w:color="auto"/>
          </w:divBdr>
        </w:div>
        <w:div w:id="1353992122">
          <w:marLeft w:val="0"/>
          <w:marRight w:val="0"/>
          <w:marTop w:val="0"/>
          <w:marBottom w:val="0"/>
          <w:divBdr>
            <w:top w:val="none" w:sz="0" w:space="0" w:color="auto"/>
            <w:left w:val="none" w:sz="0" w:space="0" w:color="auto"/>
            <w:bottom w:val="none" w:sz="0" w:space="0" w:color="auto"/>
            <w:right w:val="none" w:sz="0" w:space="0" w:color="auto"/>
          </w:divBdr>
        </w:div>
        <w:div w:id="1471554279">
          <w:marLeft w:val="0"/>
          <w:marRight w:val="0"/>
          <w:marTop w:val="0"/>
          <w:marBottom w:val="0"/>
          <w:divBdr>
            <w:top w:val="none" w:sz="0" w:space="0" w:color="auto"/>
            <w:left w:val="none" w:sz="0" w:space="0" w:color="auto"/>
            <w:bottom w:val="none" w:sz="0" w:space="0" w:color="auto"/>
            <w:right w:val="none" w:sz="0" w:space="0" w:color="auto"/>
          </w:divBdr>
        </w:div>
        <w:div w:id="1504394891">
          <w:marLeft w:val="0"/>
          <w:marRight w:val="0"/>
          <w:marTop w:val="0"/>
          <w:marBottom w:val="0"/>
          <w:divBdr>
            <w:top w:val="none" w:sz="0" w:space="0" w:color="auto"/>
            <w:left w:val="none" w:sz="0" w:space="0" w:color="auto"/>
            <w:bottom w:val="none" w:sz="0" w:space="0" w:color="auto"/>
            <w:right w:val="none" w:sz="0" w:space="0" w:color="auto"/>
          </w:divBdr>
        </w:div>
        <w:div w:id="1529954745">
          <w:marLeft w:val="0"/>
          <w:marRight w:val="0"/>
          <w:marTop w:val="0"/>
          <w:marBottom w:val="0"/>
          <w:divBdr>
            <w:top w:val="none" w:sz="0" w:space="0" w:color="auto"/>
            <w:left w:val="none" w:sz="0" w:space="0" w:color="auto"/>
            <w:bottom w:val="none" w:sz="0" w:space="0" w:color="auto"/>
            <w:right w:val="none" w:sz="0" w:space="0" w:color="auto"/>
          </w:divBdr>
        </w:div>
        <w:div w:id="1534344400">
          <w:marLeft w:val="0"/>
          <w:marRight w:val="0"/>
          <w:marTop w:val="0"/>
          <w:marBottom w:val="0"/>
          <w:divBdr>
            <w:top w:val="none" w:sz="0" w:space="0" w:color="auto"/>
            <w:left w:val="none" w:sz="0" w:space="0" w:color="auto"/>
            <w:bottom w:val="none" w:sz="0" w:space="0" w:color="auto"/>
            <w:right w:val="none" w:sz="0" w:space="0" w:color="auto"/>
          </w:divBdr>
        </w:div>
        <w:div w:id="1645963772">
          <w:marLeft w:val="0"/>
          <w:marRight w:val="0"/>
          <w:marTop w:val="0"/>
          <w:marBottom w:val="0"/>
          <w:divBdr>
            <w:top w:val="none" w:sz="0" w:space="0" w:color="auto"/>
            <w:left w:val="none" w:sz="0" w:space="0" w:color="auto"/>
            <w:bottom w:val="none" w:sz="0" w:space="0" w:color="auto"/>
            <w:right w:val="none" w:sz="0" w:space="0" w:color="auto"/>
          </w:divBdr>
        </w:div>
        <w:div w:id="1714846692">
          <w:marLeft w:val="0"/>
          <w:marRight w:val="0"/>
          <w:marTop w:val="0"/>
          <w:marBottom w:val="0"/>
          <w:divBdr>
            <w:top w:val="none" w:sz="0" w:space="0" w:color="auto"/>
            <w:left w:val="none" w:sz="0" w:space="0" w:color="auto"/>
            <w:bottom w:val="none" w:sz="0" w:space="0" w:color="auto"/>
            <w:right w:val="none" w:sz="0" w:space="0" w:color="auto"/>
          </w:divBdr>
        </w:div>
        <w:div w:id="1746684991">
          <w:marLeft w:val="0"/>
          <w:marRight w:val="0"/>
          <w:marTop w:val="0"/>
          <w:marBottom w:val="0"/>
          <w:divBdr>
            <w:top w:val="none" w:sz="0" w:space="0" w:color="auto"/>
            <w:left w:val="none" w:sz="0" w:space="0" w:color="auto"/>
            <w:bottom w:val="none" w:sz="0" w:space="0" w:color="auto"/>
            <w:right w:val="none" w:sz="0" w:space="0" w:color="auto"/>
          </w:divBdr>
        </w:div>
        <w:div w:id="1788045588">
          <w:marLeft w:val="0"/>
          <w:marRight w:val="0"/>
          <w:marTop w:val="0"/>
          <w:marBottom w:val="0"/>
          <w:divBdr>
            <w:top w:val="none" w:sz="0" w:space="0" w:color="auto"/>
            <w:left w:val="none" w:sz="0" w:space="0" w:color="auto"/>
            <w:bottom w:val="none" w:sz="0" w:space="0" w:color="auto"/>
            <w:right w:val="none" w:sz="0" w:space="0" w:color="auto"/>
          </w:divBdr>
        </w:div>
        <w:div w:id="1855221082">
          <w:marLeft w:val="0"/>
          <w:marRight w:val="0"/>
          <w:marTop w:val="0"/>
          <w:marBottom w:val="0"/>
          <w:divBdr>
            <w:top w:val="none" w:sz="0" w:space="0" w:color="auto"/>
            <w:left w:val="none" w:sz="0" w:space="0" w:color="auto"/>
            <w:bottom w:val="none" w:sz="0" w:space="0" w:color="auto"/>
            <w:right w:val="none" w:sz="0" w:space="0" w:color="auto"/>
          </w:divBdr>
        </w:div>
        <w:div w:id="1886067042">
          <w:marLeft w:val="0"/>
          <w:marRight w:val="0"/>
          <w:marTop w:val="0"/>
          <w:marBottom w:val="0"/>
          <w:divBdr>
            <w:top w:val="none" w:sz="0" w:space="0" w:color="auto"/>
            <w:left w:val="none" w:sz="0" w:space="0" w:color="auto"/>
            <w:bottom w:val="none" w:sz="0" w:space="0" w:color="auto"/>
            <w:right w:val="none" w:sz="0" w:space="0" w:color="auto"/>
          </w:divBdr>
        </w:div>
        <w:div w:id="2004703164">
          <w:marLeft w:val="0"/>
          <w:marRight w:val="0"/>
          <w:marTop w:val="0"/>
          <w:marBottom w:val="0"/>
          <w:divBdr>
            <w:top w:val="none" w:sz="0" w:space="0" w:color="auto"/>
            <w:left w:val="none" w:sz="0" w:space="0" w:color="auto"/>
            <w:bottom w:val="none" w:sz="0" w:space="0" w:color="auto"/>
            <w:right w:val="none" w:sz="0" w:space="0" w:color="auto"/>
          </w:divBdr>
        </w:div>
        <w:div w:id="2044744250">
          <w:marLeft w:val="0"/>
          <w:marRight w:val="0"/>
          <w:marTop w:val="0"/>
          <w:marBottom w:val="0"/>
          <w:divBdr>
            <w:top w:val="none" w:sz="0" w:space="0" w:color="auto"/>
            <w:left w:val="none" w:sz="0" w:space="0" w:color="auto"/>
            <w:bottom w:val="none" w:sz="0" w:space="0" w:color="auto"/>
            <w:right w:val="none" w:sz="0" w:space="0" w:color="auto"/>
          </w:divBdr>
        </w:div>
      </w:divsChild>
    </w:div>
    <w:div w:id="1164974260">
      <w:bodyDiv w:val="1"/>
      <w:marLeft w:val="0"/>
      <w:marRight w:val="0"/>
      <w:marTop w:val="0"/>
      <w:marBottom w:val="0"/>
      <w:divBdr>
        <w:top w:val="none" w:sz="0" w:space="0" w:color="auto"/>
        <w:left w:val="none" w:sz="0" w:space="0" w:color="auto"/>
        <w:bottom w:val="none" w:sz="0" w:space="0" w:color="auto"/>
        <w:right w:val="none" w:sz="0" w:space="0" w:color="auto"/>
      </w:divBdr>
    </w:div>
    <w:div w:id="1192457359">
      <w:bodyDiv w:val="1"/>
      <w:marLeft w:val="0"/>
      <w:marRight w:val="0"/>
      <w:marTop w:val="0"/>
      <w:marBottom w:val="0"/>
      <w:divBdr>
        <w:top w:val="none" w:sz="0" w:space="0" w:color="auto"/>
        <w:left w:val="none" w:sz="0" w:space="0" w:color="auto"/>
        <w:bottom w:val="none" w:sz="0" w:space="0" w:color="auto"/>
        <w:right w:val="none" w:sz="0" w:space="0" w:color="auto"/>
      </w:divBdr>
    </w:div>
    <w:div w:id="1202549092">
      <w:bodyDiv w:val="1"/>
      <w:marLeft w:val="0"/>
      <w:marRight w:val="0"/>
      <w:marTop w:val="0"/>
      <w:marBottom w:val="0"/>
      <w:divBdr>
        <w:top w:val="none" w:sz="0" w:space="0" w:color="auto"/>
        <w:left w:val="none" w:sz="0" w:space="0" w:color="auto"/>
        <w:bottom w:val="none" w:sz="0" w:space="0" w:color="auto"/>
        <w:right w:val="none" w:sz="0" w:space="0" w:color="auto"/>
      </w:divBdr>
    </w:div>
    <w:div w:id="1248617111">
      <w:bodyDiv w:val="1"/>
      <w:marLeft w:val="0"/>
      <w:marRight w:val="0"/>
      <w:marTop w:val="0"/>
      <w:marBottom w:val="0"/>
      <w:divBdr>
        <w:top w:val="none" w:sz="0" w:space="0" w:color="auto"/>
        <w:left w:val="none" w:sz="0" w:space="0" w:color="auto"/>
        <w:bottom w:val="none" w:sz="0" w:space="0" w:color="auto"/>
        <w:right w:val="none" w:sz="0" w:space="0" w:color="auto"/>
      </w:divBdr>
      <w:divsChild>
        <w:div w:id="1216240068">
          <w:marLeft w:val="0"/>
          <w:marRight w:val="0"/>
          <w:marTop w:val="0"/>
          <w:marBottom w:val="0"/>
          <w:divBdr>
            <w:top w:val="none" w:sz="0" w:space="0" w:color="auto"/>
            <w:left w:val="none" w:sz="0" w:space="0" w:color="auto"/>
            <w:bottom w:val="none" w:sz="0" w:space="0" w:color="auto"/>
            <w:right w:val="none" w:sz="0" w:space="0" w:color="auto"/>
          </w:divBdr>
        </w:div>
        <w:div w:id="1462456598">
          <w:marLeft w:val="0"/>
          <w:marRight w:val="0"/>
          <w:marTop w:val="0"/>
          <w:marBottom w:val="0"/>
          <w:divBdr>
            <w:top w:val="none" w:sz="0" w:space="0" w:color="auto"/>
            <w:left w:val="none" w:sz="0" w:space="0" w:color="auto"/>
            <w:bottom w:val="none" w:sz="0" w:space="0" w:color="auto"/>
            <w:right w:val="none" w:sz="0" w:space="0" w:color="auto"/>
          </w:divBdr>
        </w:div>
      </w:divsChild>
    </w:div>
    <w:div w:id="1261181577">
      <w:bodyDiv w:val="1"/>
      <w:marLeft w:val="0"/>
      <w:marRight w:val="0"/>
      <w:marTop w:val="0"/>
      <w:marBottom w:val="0"/>
      <w:divBdr>
        <w:top w:val="none" w:sz="0" w:space="0" w:color="auto"/>
        <w:left w:val="none" w:sz="0" w:space="0" w:color="auto"/>
        <w:bottom w:val="none" w:sz="0" w:space="0" w:color="auto"/>
        <w:right w:val="none" w:sz="0" w:space="0" w:color="auto"/>
      </w:divBdr>
    </w:div>
    <w:div w:id="1272779945">
      <w:bodyDiv w:val="1"/>
      <w:marLeft w:val="0"/>
      <w:marRight w:val="0"/>
      <w:marTop w:val="0"/>
      <w:marBottom w:val="0"/>
      <w:divBdr>
        <w:top w:val="none" w:sz="0" w:space="0" w:color="auto"/>
        <w:left w:val="none" w:sz="0" w:space="0" w:color="auto"/>
        <w:bottom w:val="none" w:sz="0" w:space="0" w:color="auto"/>
        <w:right w:val="none" w:sz="0" w:space="0" w:color="auto"/>
      </w:divBdr>
      <w:divsChild>
        <w:div w:id="936801">
          <w:marLeft w:val="0"/>
          <w:marRight w:val="0"/>
          <w:marTop w:val="0"/>
          <w:marBottom w:val="0"/>
          <w:divBdr>
            <w:top w:val="none" w:sz="0" w:space="0" w:color="auto"/>
            <w:left w:val="none" w:sz="0" w:space="0" w:color="auto"/>
            <w:bottom w:val="none" w:sz="0" w:space="0" w:color="auto"/>
            <w:right w:val="none" w:sz="0" w:space="0" w:color="auto"/>
          </w:divBdr>
        </w:div>
        <w:div w:id="2827799">
          <w:marLeft w:val="0"/>
          <w:marRight w:val="0"/>
          <w:marTop w:val="0"/>
          <w:marBottom w:val="0"/>
          <w:divBdr>
            <w:top w:val="none" w:sz="0" w:space="0" w:color="auto"/>
            <w:left w:val="none" w:sz="0" w:space="0" w:color="auto"/>
            <w:bottom w:val="none" w:sz="0" w:space="0" w:color="auto"/>
            <w:right w:val="none" w:sz="0" w:space="0" w:color="auto"/>
          </w:divBdr>
        </w:div>
        <w:div w:id="6948355">
          <w:marLeft w:val="0"/>
          <w:marRight w:val="0"/>
          <w:marTop w:val="0"/>
          <w:marBottom w:val="0"/>
          <w:divBdr>
            <w:top w:val="none" w:sz="0" w:space="0" w:color="auto"/>
            <w:left w:val="none" w:sz="0" w:space="0" w:color="auto"/>
            <w:bottom w:val="none" w:sz="0" w:space="0" w:color="auto"/>
            <w:right w:val="none" w:sz="0" w:space="0" w:color="auto"/>
          </w:divBdr>
        </w:div>
        <w:div w:id="10449757">
          <w:marLeft w:val="0"/>
          <w:marRight w:val="0"/>
          <w:marTop w:val="0"/>
          <w:marBottom w:val="0"/>
          <w:divBdr>
            <w:top w:val="none" w:sz="0" w:space="0" w:color="auto"/>
            <w:left w:val="none" w:sz="0" w:space="0" w:color="auto"/>
            <w:bottom w:val="none" w:sz="0" w:space="0" w:color="auto"/>
            <w:right w:val="none" w:sz="0" w:space="0" w:color="auto"/>
          </w:divBdr>
        </w:div>
        <w:div w:id="13382043">
          <w:marLeft w:val="0"/>
          <w:marRight w:val="0"/>
          <w:marTop w:val="0"/>
          <w:marBottom w:val="0"/>
          <w:divBdr>
            <w:top w:val="none" w:sz="0" w:space="0" w:color="auto"/>
            <w:left w:val="none" w:sz="0" w:space="0" w:color="auto"/>
            <w:bottom w:val="none" w:sz="0" w:space="0" w:color="auto"/>
            <w:right w:val="none" w:sz="0" w:space="0" w:color="auto"/>
          </w:divBdr>
        </w:div>
        <w:div w:id="16666972">
          <w:marLeft w:val="0"/>
          <w:marRight w:val="0"/>
          <w:marTop w:val="0"/>
          <w:marBottom w:val="0"/>
          <w:divBdr>
            <w:top w:val="none" w:sz="0" w:space="0" w:color="auto"/>
            <w:left w:val="none" w:sz="0" w:space="0" w:color="auto"/>
            <w:bottom w:val="none" w:sz="0" w:space="0" w:color="auto"/>
            <w:right w:val="none" w:sz="0" w:space="0" w:color="auto"/>
          </w:divBdr>
        </w:div>
        <w:div w:id="16741435">
          <w:marLeft w:val="0"/>
          <w:marRight w:val="0"/>
          <w:marTop w:val="0"/>
          <w:marBottom w:val="0"/>
          <w:divBdr>
            <w:top w:val="none" w:sz="0" w:space="0" w:color="auto"/>
            <w:left w:val="none" w:sz="0" w:space="0" w:color="auto"/>
            <w:bottom w:val="none" w:sz="0" w:space="0" w:color="auto"/>
            <w:right w:val="none" w:sz="0" w:space="0" w:color="auto"/>
          </w:divBdr>
        </w:div>
        <w:div w:id="16778427">
          <w:marLeft w:val="0"/>
          <w:marRight w:val="0"/>
          <w:marTop w:val="0"/>
          <w:marBottom w:val="0"/>
          <w:divBdr>
            <w:top w:val="none" w:sz="0" w:space="0" w:color="auto"/>
            <w:left w:val="none" w:sz="0" w:space="0" w:color="auto"/>
            <w:bottom w:val="none" w:sz="0" w:space="0" w:color="auto"/>
            <w:right w:val="none" w:sz="0" w:space="0" w:color="auto"/>
          </w:divBdr>
        </w:div>
        <w:div w:id="17633273">
          <w:marLeft w:val="0"/>
          <w:marRight w:val="0"/>
          <w:marTop w:val="0"/>
          <w:marBottom w:val="0"/>
          <w:divBdr>
            <w:top w:val="none" w:sz="0" w:space="0" w:color="auto"/>
            <w:left w:val="none" w:sz="0" w:space="0" w:color="auto"/>
            <w:bottom w:val="none" w:sz="0" w:space="0" w:color="auto"/>
            <w:right w:val="none" w:sz="0" w:space="0" w:color="auto"/>
          </w:divBdr>
        </w:div>
        <w:div w:id="18700389">
          <w:marLeft w:val="0"/>
          <w:marRight w:val="0"/>
          <w:marTop w:val="0"/>
          <w:marBottom w:val="0"/>
          <w:divBdr>
            <w:top w:val="none" w:sz="0" w:space="0" w:color="auto"/>
            <w:left w:val="none" w:sz="0" w:space="0" w:color="auto"/>
            <w:bottom w:val="none" w:sz="0" w:space="0" w:color="auto"/>
            <w:right w:val="none" w:sz="0" w:space="0" w:color="auto"/>
          </w:divBdr>
        </w:div>
        <w:div w:id="21131106">
          <w:marLeft w:val="0"/>
          <w:marRight w:val="0"/>
          <w:marTop w:val="0"/>
          <w:marBottom w:val="0"/>
          <w:divBdr>
            <w:top w:val="none" w:sz="0" w:space="0" w:color="auto"/>
            <w:left w:val="none" w:sz="0" w:space="0" w:color="auto"/>
            <w:bottom w:val="none" w:sz="0" w:space="0" w:color="auto"/>
            <w:right w:val="none" w:sz="0" w:space="0" w:color="auto"/>
          </w:divBdr>
        </w:div>
        <w:div w:id="25520447">
          <w:marLeft w:val="0"/>
          <w:marRight w:val="0"/>
          <w:marTop w:val="0"/>
          <w:marBottom w:val="0"/>
          <w:divBdr>
            <w:top w:val="none" w:sz="0" w:space="0" w:color="auto"/>
            <w:left w:val="none" w:sz="0" w:space="0" w:color="auto"/>
            <w:bottom w:val="none" w:sz="0" w:space="0" w:color="auto"/>
            <w:right w:val="none" w:sz="0" w:space="0" w:color="auto"/>
          </w:divBdr>
        </w:div>
        <w:div w:id="36441259">
          <w:marLeft w:val="0"/>
          <w:marRight w:val="0"/>
          <w:marTop w:val="0"/>
          <w:marBottom w:val="0"/>
          <w:divBdr>
            <w:top w:val="none" w:sz="0" w:space="0" w:color="auto"/>
            <w:left w:val="none" w:sz="0" w:space="0" w:color="auto"/>
            <w:bottom w:val="none" w:sz="0" w:space="0" w:color="auto"/>
            <w:right w:val="none" w:sz="0" w:space="0" w:color="auto"/>
          </w:divBdr>
        </w:div>
        <w:div w:id="66609479">
          <w:marLeft w:val="0"/>
          <w:marRight w:val="0"/>
          <w:marTop w:val="0"/>
          <w:marBottom w:val="0"/>
          <w:divBdr>
            <w:top w:val="none" w:sz="0" w:space="0" w:color="auto"/>
            <w:left w:val="none" w:sz="0" w:space="0" w:color="auto"/>
            <w:bottom w:val="none" w:sz="0" w:space="0" w:color="auto"/>
            <w:right w:val="none" w:sz="0" w:space="0" w:color="auto"/>
          </w:divBdr>
        </w:div>
        <w:div w:id="68578067">
          <w:marLeft w:val="0"/>
          <w:marRight w:val="0"/>
          <w:marTop w:val="0"/>
          <w:marBottom w:val="0"/>
          <w:divBdr>
            <w:top w:val="none" w:sz="0" w:space="0" w:color="auto"/>
            <w:left w:val="none" w:sz="0" w:space="0" w:color="auto"/>
            <w:bottom w:val="none" w:sz="0" w:space="0" w:color="auto"/>
            <w:right w:val="none" w:sz="0" w:space="0" w:color="auto"/>
          </w:divBdr>
        </w:div>
        <w:div w:id="68813948">
          <w:marLeft w:val="0"/>
          <w:marRight w:val="0"/>
          <w:marTop w:val="0"/>
          <w:marBottom w:val="0"/>
          <w:divBdr>
            <w:top w:val="none" w:sz="0" w:space="0" w:color="auto"/>
            <w:left w:val="none" w:sz="0" w:space="0" w:color="auto"/>
            <w:bottom w:val="none" w:sz="0" w:space="0" w:color="auto"/>
            <w:right w:val="none" w:sz="0" w:space="0" w:color="auto"/>
          </w:divBdr>
        </w:div>
        <w:div w:id="71436822">
          <w:marLeft w:val="0"/>
          <w:marRight w:val="0"/>
          <w:marTop w:val="0"/>
          <w:marBottom w:val="0"/>
          <w:divBdr>
            <w:top w:val="none" w:sz="0" w:space="0" w:color="auto"/>
            <w:left w:val="none" w:sz="0" w:space="0" w:color="auto"/>
            <w:bottom w:val="none" w:sz="0" w:space="0" w:color="auto"/>
            <w:right w:val="none" w:sz="0" w:space="0" w:color="auto"/>
          </w:divBdr>
        </w:div>
        <w:div w:id="72746256">
          <w:marLeft w:val="0"/>
          <w:marRight w:val="0"/>
          <w:marTop w:val="0"/>
          <w:marBottom w:val="0"/>
          <w:divBdr>
            <w:top w:val="none" w:sz="0" w:space="0" w:color="auto"/>
            <w:left w:val="none" w:sz="0" w:space="0" w:color="auto"/>
            <w:bottom w:val="none" w:sz="0" w:space="0" w:color="auto"/>
            <w:right w:val="none" w:sz="0" w:space="0" w:color="auto"/>
          </w:divBdr>
        </w:div>
        <w:div w:id="72898756">
          <w:marLeft w:val="0"/>
          <w:marRight w:val="0"/>
          <w:marTop w:val="0"/>
          <w:marBottom w:val="0"/>
          <w:divBdr>
            <w:top w:val="none" w:sz="0" w:space="0" w:color="auto"/>
            <w:left w:val="none" w:sz="0" w:space="0" w:color="auto"/>
            <w:bottom w:val="none" w:sz="0" w:space="0" w:color="auto"/>
            <w:right w:val="none" w:sz="0" w:space="0" w:color="auto"/>
          </w:divBdr>
        </w:div>
        <w:div w:id="75827979">
          <w:marLeft w:val="0"/>
          <w:marRight w:val="0"/>
          <w:marTop w:val="0"/>
          <w:marBottom w:val="0"/>
          <w:divBdr>
            <w:top w:val="none" w:sz="0" w:space="0" w:color="auto"/>
            <w:left w:val="none" w:sz="0" w:space="0" w:color="auto"/>
            <w:bottom w:val="none" w:sz="0" w:space="0" w:color="auto"/>
            <w:right w:val="none" w:sz="0" w:space="0" w:color="auto"/>
          </w:divBdr>
        </w:div>
        <w:div w:id="76219257">
          <w:marLeft w:val="0"/>
          <w:marRight w:val="0"/>
          <w:marTop w:val="0"/>
          <w:marBottom w:val="0"/>
          <w:divBdr>
            <w:top w:val="none" w:sz="0" w:space="0" w:color="auto"/>
            <w:left w:val="none" w:sz="0" w:space="0" w:color="auto"/>
            <w:bottom w:val="none" w:sz="0" w:space="0" w:color="auto"/>
            <w:right w:val="none" w:sz="0" w:space="0" w:color="auto"/>
          </w:divBdr>
        </w:div>
        <w:div w:id="76291637">
          <w:marLeft w:val="0"/>
          <w:marRight w:val="0"/>
          <w:marTop w:val="0"/>
          <w:marBottom w:val="0"/>
          <w:divBdr>
            <w:top w:val="none" w:sz="0" w:space="0" w:color="auto"/>
            <w:left w:val="none" w:sz="0" w:space="0" w:color="auto"/>
            <w:bottom w:val="none" w:sz="0" w:space="0" w:color="auto"/>
            <w:right w:val="none" w:sz="0" w:space="0" w:color="auto"/>
          </w:divBdr>
        </w:div>
        <w:div w:id="76482359">
          <w:marLeft w:val="0"/>
          <w:marRight w:val="0"/>
          <w:marTop w:val="0"/>
          <w:marBottom w:val="0"/>
          <w:divBdr>
            <w:top w:val="none" w:sz="0" w:space="0" w:color="auto"/>
            <w:left w:val="none" w:sz="0" w:space="0" w:color="auto"/>
            <w:bottom w:val="none" w:sz="0" w:space="0" w:color="auto"/>
            <w:right w:val="none" w:sz="0" w:space="0" w:color="auto"/>
          </w:divBdr>
        </w:div>
        <w:div w:id="80414081">
          <w:marLeft w:val="0"/>
          <w:marRight w:val="0"/>
          <w:marTop w:val="0"/>
          <w:marBottom w:val="0"/>
          <w:divBdr>
            <w:top w:val="none" w:sz="0" w:space="0" w:color="auto"/>
            <w:left w:val="none" w:sz="0" w:space="0" w:color="auto"/>
            <w:bottom w:val="none" w:sz="0" w:space="0" w:color="auto"/>
            <w:right w:val="none" w:sz="0" w:space="0" w:color="auto"/>
          </w:divBdr>
        </w:div>
        <w:div w:id="82992756">
          <w:marLeft w:val="0"/>
          <w:marRight w:val="0"/>
          <w:marTop w:val="0"/>
          <w:marBottom w:val="0"/>
          <w:divBdr>
            <w:top w:val="none" w:sz="0" w:space="0" w:color="auto"/>
            <w:left w:val="none" w:sz="0" w:space="0" w:color="auto"/>
            <w:bottom w:val="none" w:sz="0" w:space="0" w:color="auto"/>
            <w:right w:val="none" w:sz="0" w:space="0" w:color="auto"/>
          </w:divBdr>
        </w:div>
        <w:div w:id="90318070">
          <w:marLeft w:val="0"/>
          <w:marRight w:val="0"/>
          <w:marTop w:val="0"/>
          <w:marBottom w:val="0"/>
          <w:divBdr>
            <w:top w:val="none" w:sz="0" w:space="0" w:color="auto"/>
            <w:left w:val="none" w:sz="0" w:space="0" w:color="auto"/>
            <w:bottom w:val="none" w:sz="0" w:space="0" w:color="auto"/>
            <w:right w:val="none" w:sz="0" w:space="0" w:color="auto"/>
          </w:divBdr>
        </w:div>
        <w:div w:id="94446946">
          <w:marLeft w:val="0"/>
          <w:marRight w:val="0"/>
          <w:marTop w:val="0"/>
          <w:marBottom w:val="0"/>
          <w:divBdr>
            <w:top w:val="none" w:sz="0" w:space="0" w:color="auto"/>
            <w:left w:val="none" w:sz="0" w:space="0" w:color="auto"/>
            <w:bottom w:val="none" w:sz="0" w:space="0" w:color="auto"/>
            <w:right w:val="none" w:sz="0" w:space="0" w:color="auto"/>
          </w:divBdr>
        </w:div>
        <w:div w:id="98179778">
          <w:marLeft w:val="0"/>
          <w:marRight w:val="0"/>
          <w:marTop w:val="0"/>
          <w:marBottom w:val="0"/>
          <w:divBdr>
            <w:top w:val="none" w:sz="0" w:space="0" w:color="auto"/>
            <w:left w:val="none" w:sz="0" w:space="0" w:color="auto"/>
            <w:bottom w:val="none" w:sz="0" w:space="0" w:color="auto"/>
            <w:right w:val="none" w:sz="0" w:space="0" w:color="auto"/>
          </w:divBdr>
        </w:div>
        <w:div w:id="98914359">
          <w:marLeft w:val="0"/>
          <w:marRight w:val="0"/>
          <w:marTop w:val="0"/>
          <w:marBottom w:val="0"/>
          <w:divBdr>
            <w:top w:val="none" w:sz="0" w:space="0" w:color="auto"/>
            <w:left w:val="none" w:sz="0" w:space="0" w:color="auto"/>
            <w:bottom w:val="none" w:sz="0" w:space="0" w:color="auto"/>
            <w:right w:val="none" w:sz="0" w:space="0" w:color="auto"/>
          </w:divBdr>
        </w:div>
        <w:div w:id="104496708">
          <w:marLeft w:val="0"/>
          <w:marRight w:val="0"/>
          <w:marTop w:val="0"/>
          <w:marBottom w:val="0"/>
          <w:divBdr>
            <w:top w:val="none" w:sz="0" w:space="0" w:color="auto"/>
            <w:left w:val="none" w:sz="0" w:space="0" w:color="auto"/>
            <w:bottom w:val="none" w:sz="0" w:space="0" w:color="auto"/>
            <w:right w:val="none" w:sz="0" w:space="0" w:color="auto"/>
          </w:divBdr>
        </w:div>
        <w:div w:id="109738576">
          <w:marLeft w:val="0"/>
          <w:marRight w:val="0"/>
          <w:marTop w:val="0"/>
          <w:marBottom w:val="0"/>
          <w:divBdr>
            <w:top w:val="none" w:sz="0" w:space="0" w:color="auto"/>
            <w:left w:val="none" w:sz="0" w:space="0" w:color="auto"/>
            <w:bottom w:val="none" w:sz="0" w:space="0" w:color="auto"/>
            <w:right w:val="none" w:sz="0" w:space="0" w:color="auto"/>
          </w:divBdr>
        </w:div>
        <w:div w:id="111629067">
          <w:marLeft w:val="0"/>
          <w:marRight w:val="0"/>
          <w:marTop w:val="0"/>
          <w:marBottom w:val="0"/>
          <w:divBdr>
            <w:top w:val="none" w:sz="0" w:space="0" w:color="auto"/>
            <w:left w:val="none" w:sz="0" w:space="0" w:color="auto"/>
            <w:bottom w:val="none" w:sz="0" w:space="0" w:color="auto"/>
            <w:right w:val="none" w:sz="0" w:space="0" w:color="auto"/>
          </w:divBdr>
        </w:div>
        <w:div w:id="113983425">
          <w:marLeft w:val="0"/>
          <w:marRight w:val="0"/>
          <w:marTop w:val="0"/>
          <w:marBottom w:val="0"/>
          <w:divBdr>
            <w:top w:val="none" w:sz="0" w:space="0" w:color="auto"/>
            <w:left w:val="none" w:sz="0" w:space="0" w:color="auto"/>
            <w:bottom w:val="none" w:sz="0" w:space="0" w:color="auto"/>
            <w:right w:val="none" w:sz="0" w:space="0" w:color="auto"/>
          </w:divBdr>
        </w:div>
        <w:div w:id="118651913">
          <w:marLeft w:val="0"/>
          <w:marRight w:val="0"/>
          <w:marTop w:val="0"/>
          <w:marBottom w:val="0"/>
          <w:divBdr>
            <w:top w:val="none" w:sz="0" w:space="0" w:color="auto"/>
            <w:left w:val="none" w:sz="0" w:space="0" w:color="auto"/>
            <w:bottom w:val="none" w:sz="0" w:space="0" w:color="auto"/>
            <w:right w:val="none" w:sz="0" w:space="0" w:color="auto"/>
          </w:divBdr>
        </w:div>
        <w:div w:id="123042356">
          <w:marLeft w:val="0"/>
          <w:marRight w:val="0"/>
          <w:marTop w:val="0"/>
          <w:marBottom w:val="0"/>
          <w:divBdr>
            <w:top w:val="none" w:sz="0" w:space="0" w:color="auto"/>
            <w:left w:val="none" w:sz="0" w:space="0" w:color="auto"/>
            <w:bottom w:val="none" w:sz="0" w:space="0" w:color="auto"/>
            <w:right w:val="none" w:sz="0" w:space="0" w:color="auto"/>
          </w:divBdr>
        </w:div>
        <w:div w:id="123082489">
          <w:marLeft w:val="0"/>
          <w:marRight w:val="0"/>
          <w:marTop w:val="0"/>
          <w:marBottom w:val="0"/>
          <w:divBdr>
            <w:top w:val="none" w:sz="0" w:space="0" w:color="auto"/>
            <w:left w:val="none" w:sz="0" w:space="0" w:color="auto"/>
            <w:bottom w:val="none" w:sz="0" w:space="0" w:color="auto"/>
            <w:right w:val="none" w:sz="0" w:space="0" w:color="auto"/>
          </w:divBdr>
        </w:div>
        <w:div w:id="124080907">
          <w:marLeft w:val="0"/>
          <w:marRight w:val="0"/>
          <w:marTop w:val="0"/>
          <w:marBottom w:val="0"/>
          <w:divBdr>
            <w:top w:val="none" w:sz="0" w:space="0" w:color="auto"/>
            <w:left w:val="none" w:sz="0" w:space="0" w:color="auto"/>
            <w:bottom w:val="none" w:sz="0" w:space="0" w:color="auto"/>
            <w:right w:val="none" w:sz="0" w:space="0" w:color="auto"/>
          </w:divBdr>
        </w:div>
        <w:div w:id="131293560">
          <w:marLeft w:val="0"/>
          <w:marRight w:val="0"/>
          <w:marTop w:val="0"/>
          <w:marBottom w:val="0"/>
          <w:divBdr>
            <w:top w:val="none" w:sz="0" w:space="0" w:color="auto"/>
            <w:left w:val="none" w:sz="0" w:space="0" w:color="auto"/>
            <w:bottom w:val="none" w:sz="0" w:space="0" w:color="auto"/>
            <w:right w:val="none" w:sz="0" w:space="0" w:color="auto"/>
          </w:divBdr>
        </w:div>
        <w:div w:id="133765633">
          <w:marLeft w:val="0"/>
          <w:marRight w:val="0"/>
          <w:marTop w:val="0"/>
          <w:marBottom w:val="0"/>
          <w:divBdr>
            <w:top w:val="none" w:sz="0" w:space="0" w:color="auto"/>
            <w:left w:val="none" w:sz="0" w:space="0" w:color="auto"/>
            <w:bottom w:val="none" w:sz="0" w:space="0" w:color="auto"/>
            <w:right w:val="none" w:sz="0" w:space="0" w:color="auto"/>
          </w:divBdr>
        </w:div>
        <w:div w:id="135492046">
          <w:marLeft w:val="0"/>
          <w:marRight w:val="0"/>
          <w:marTop w:val="0"/>
          <w:marBottom w:val="0"/>
          <w:divBdr>
            <w:top w:val="none" w:sz="0" w:space="0" w:color="auto"/>
            <w:left w:val="none" w:sz="0" w:space="0" w:color="auto"/>
            <w:bottom w:val="none" w:sz="0" w:space="0" w:color="auto"/>
            <w:right w:val="none" w:sz="0" w:space="0" w:color="auto"/>
          </w:divBdr>
        </w:div>
        <w:div w:id="136608463">
          <w:marLeft w:val="0"/>
          <w:marRight w:val="0"/>
          <w:marTop w:val="0"/>
          <w:marBottom w:val="0"/>
          <w:divBdr>
            <w:top w:val="none" w:sz="0" w:space="0" w:color="auto"/>
            <w:left w:val="none" w:sz="0" w:space="0" w:color="auto"/>
            <w:bottom w:val="none" w:sz="0" w:space="0" w:color="auto"/>
            <w:right w:val="none" w:sz="0" w:space="0" w:color="auto"/>
          </w:divBdr>
        </w:div>
        <w:div w:id="138771169">
          <w:marLeft w:val="0"/>
          <w:marRight w:val="0"/>
          <w:marTop w:val="0"/>
          <w:marBottom w:val="0"/>
          <w:divBdr>
            <w:top w:val="none" w:sz="0" w:space="0" w:color="auto"/>
            <w:left w:val="none" w:sz="0" w:space="0" w:color="auto"/>
            <w:bottom w:val="none" w:sz="0" w:space="0" w:color="auto"/>
            <w:right w:val="none" w:sz="0" w:space="0" w:color="auto"/>
          </w:divBdr>
        </w:div>
        <w:div w:id="152112492">
          <w:marLeft w:val="0"/>
          <w:marRight w:val="0"/>
          <w:marTop w:val="0"/>
          <w:marBottom w:val="0"/>
          <w:divBdr>
            <w:top w:val="none" w:sz="0" w:space="0" w:color="auto"/>
            <w:left w:val="none" w:sz="0" w:space="0" w:color="auto"/>
            <w:bottom w:val="none" w:sz="0" w:space="0" w:color="auto"/>
            <w:right w:val="none" w:sz="0" w:space="0" w:color="auto"/>
          </w:divBdr>
        </w:div>
        <w:div w:id="153033275">
          <w:marLeft w:val="0"/>
          <w:marRight w:val="0"/>
          <w:marTop w:val="0"/>
          <w:marBottom w:val="0"/>
          <w:divBdr>
            <w:top w:val="none" w:sz="0" w:space="0" w:color="auto"/>
            <w:left w:val="none" w:sz="0" w:space="0" w:color="auto"/>
            <w:bottom w:val="none" w:sz="0" w:space="0" w:color="auto"/>
            <w:right w:val="none" w:sz="0" w:space="0" w:color="auto"/>
          </w:divBdr>
        </w:div>
        <w:div w:id="156968688">
          <w:marLeft w:val="0"/>
          <w:marRight w:val="0"/>
          <w:marTop w:val="0"/>
          <w:marBottom w:val="0"/>
          <w:divBdr>
            <w:top w:val="none" w:sz="0" w:space="0" w:color="auto"/>
            <w:left w:val="none" w:sz="0" w:space="0" w:color="auto"/>
            <w:bottom w:val="none" w:sz="0" w:space="0" w:color="auto"/>
            <w:right w:val="none" w:sz="0" w:space="0" w:color="auto"/>
          </w:divBdr>
        </w:div>
        <w:div w:id="157961022">
          <w:marLeft w:val="0"/>
          <w:marRight w:val="0"/>
          <w:marTop w:val="0"/>
          <w:marBottom w:val="0"/>
          <w:divBdr>
            <w:top w:val="none" w:sz="0" w:space="0" w:color="auto"/>
            <w:left w:val="none" w:sz="0" w:space="0" w:color="auto"/>
            <w:bottom w:val="none" w:sz="0" w:space="0" w:color="auto"/>
            <w:right w:val="none" w:sz="0" w:space="0" w:color="auto"/>
          </w:divBdr>
        </w:div>
        <w:div w:id="158078862">
          <w:marLeft w:val="0"/>
          <w:marRight w:val="0"/>
          <w:marTop w:val="0"/>
          <w:marBottom w:val="0"/>
          <w:divBdr>
            <w:top w:val="none" w:sz="0" w:space="0" w:color="auto"/>
            <w:left w:val="none" w:sz="0" w:space="0" w:color="auto"/>
            <w:bottom w:val="none" w:sz="0" w:space="0" w:color="auto"/>
            <w:right w:val="none" w:sz="0" w:space="0" w:color="auto"/>
          </w:divBdr>
        </w:div>
        <w:div w:id="158234568">
          <w:marLeft w:val="0"/>
          <w:marRight w:val="0"/>
          <w:marTop w:val="0"/>
          <w:marBottom w:val="0"/>
          <w:divBdr>
            <w:top w:val="none" w:sz="0" w:space="0" w:color="auto"/>
            <w:left w:val="none" w:sz="0" w:space="0" w:color="auto"/>
            <w:bottom w:val="none" w:sz="0" w:space="0" w:color="auto"/>
            <w:right w:val="none" w:sz="0" w:space="0" w:color="auto"/>
          </w:divBdr>
        </w:div>
        <w:div w:id="171340651">
          <w:marLeft w:val="0"/>
          <w:marRight w:val="0"/>
          <w:marTop w:val="0"/>
          <w:marBottom w:val="0"/>
          <w:divBdr>
            <w:top w:val="none" w:sz="0" w:space="0" w:color="auto"/>
            <w:left w:val="none" w:sz="0" w:space="0" w:color="auto"/>
            <w:bottom w:val="none" w:sz="0" w:space="0" w:color="auto"/>
            <w:right w:val="none" w:sz="0" w:space="0" w:color="auto"/>
          </w:divBdr>
        </w:div>
        <w:div w:id="172889148">
          <w:marLeft w:val="0"/>
          <w:marRight w:val="0"/>
          <w:marTop w:val="0"/>
          <w:marBottom w:val="0"/>
          <w:divBdr>
            <w:top w:val="none" w:sz="0" w:space="0" w:color="auto"/>
            <w:left w:val="none" w:sz="0" w:space="0" w:color="auto"/>
            <w:bottom w:val="none" w:sz="0" w:space="0" w:color="auto"/>
            <w:right w:val="none" w:sz="0" w:space="0" w:color="auto"/>
          </w:divBdr>
        </w:div>
        <w:div w:id="179660254">
          <w:marLeft w:val="0"/>
          <w:marRight w:val="0"/>
          <w:marTop w:val="0"/>
          <w:marBottom w:val="0"/>
          <w:divBdr>
            <w:top w:val="none" w:sz="0" w:space="0" w:color="auto"/>
            <w:left w:val="none" w:sz="0" w:space="0" w:color="auto"/>
            <w:bottom w:val="none" w:sz="0" w:space="0" w:color="auto"/>
            <w:right w:val="none" w:sz="0" w:space="0" w:color="auto"/>
          </w:divBdr>
        </w:div>
        <w:div w:id="181209682">
          <w:marLeft w:val="0"/>
          <w:marRight w:val="0"/>
          <w:marTop w:val="0"/>
          <w:marBottom w:val="0"/>
          <w:divBdr>
            <w:top w:val="none" w:sz="0" w:space="0" w:color="auto"/>
            <w:left w:val="none" w:sz="0" w:space="0" w:color="auto"/>
            <w:bottom w:val="none" w:sz="0" w:space="0" w:color="auto"/>
            <w:right w:val="none" w:sz="0" w:space="0" w:color="auto"/>
          </w:divBdr>
        </w:div>
        <w:div w:id="189924385">
          <w:marLeft w:val="0"/>
          <w:marRight w:val="0"/>
          <w:marTop w:val="0"/>
          <w:marBottom w:val="0"/>
          <w:divBdr>
            <w:top w:val="none" w:sz="0" w:space="0" w:color="auto"/>
            <w:left w:val="none" w:sz="0" w:space="0" w:color="auto"/>
            <w:bottom w:val="none" w:sz="0" w:space="0" w:color="auto"/>
            <w:right w:val="none" w:sz="0" w:space="0" w:color="auto"/>
          </w:divBdr>
        </w:div>
        <w:div w:id="190606679">
          <w:marLeft w:val="0"/>
          <w:marRight w:val="0"/>
          <w:marTop w:val="0"/>
          <w:marBottom w:val="0"/>
          <w:divBdr>
            <w:top w:val="none" w:sz="0" w:space="0" w:color="auto"/>
            <w:left w:val="none" w:sz="0" w:space="0" w:color="auto"/>
            <w:bottom w:val="none" w:sz="0" w:space="0" w:color="auto"/>
            <w:right w:val="none" w:sz="0" w:space="0" w:color="auto"/>
          </w:divBdr>
        </w:div>
        <w:div w:id="197278740">
          <w:marLeft w:val="0"/>
          <w:marRight w:val="0"/>
          <w:marTop w:val="0"/>
          <w:marBottom w:val="0"/>
          <w:divBdr>
            <w:top w:val="none" w:sz="0" w:space="0" w:color="auto"/>
            <w:left w:val="none" w:sz="0" w:space="0" w:color="auto"/>
            <w:bottom w:val="none" w:sz="0" w:space="0" w:color="auto"/>
            <w:right w:val="none" w:sz="0" w:space="0" w:color="auto"/>
          </w:divBdr>
        </w:div>
        <w:div w:id="199974995">
          <w:marLeft w:val="0"/>
          <w:marRight w:val="0"/>
          <w:marTop w:val="0"/>
          <w:marBottom w:val="0"/>
          <w:divBdr>
            <w:top w:val="none" w:sz="0" w:space="0" w:color="auto"/>
            <w:left w:val="none" w:sz="0" w:space="0" w:color="auto"/>
            <w:bottom w:val="none" w:sz="0" w:space="0" w:color="auto"/>
            <w:right w:val="none" w:sz="0" w:space="0" w:color="auto"/>
          </w:divBdr>
        </w:div>
        <w:div w:id="201751447">
          <w:marLeft w:val="0"/>
          <w:marRight w:val="0"/>
          <w:marTop w:val="0"/>
          <w:marBottom w:val="0"/>
          <w:divBdr>
            <w:top w:val="none" w:sz="0" w:space="0" w:color="auto"/>
            <w:left w:val="none" w:sz="0" w:space="0" w:color="auto"/>
            <w:bottom w:val="none" w:sz="0" w:space="0" w:color="auto"/>
            <w:right w:val="none" w:sz="0" w:space="0" w:color="auto"/>
          </w:divBdr>
        </w:div>
        <w:div w:id="207038151">
          <w:marLeft w:val="0"/>
          <w:marRight w:val="0"/>
          <w:marTop w:val="0"/>
          <w:marBottom w:val="0"/>
          <w:divBdr>
            <w:top w:val="none" w:sz="0" w:space="0" w:color="auto"/>
            <w:left w:val="none" w:sz="0" w:space="0" w:color="auto"/>
            <w:bottom w:val="none" w:sz="0" w:space="0" w:color="auto"/>
            <w:right w:val="none" w:sz="0" w:space="0" w:color="auto"/>
          </w:divBdr>
        </w:div>
        <w:div w:id="207687336">
          <w:marLeft w:val="0"/>
          <w:marRight w:val="0"/>
          <w:marTop w:val="0"/>
          <w:marBottom w:val="0"/>
          <w:divBdr>
            <w:top w:val="none" w:sz="0" w:space="0" w:color="auto"/>
            <w:left w:val="none" w:sz="0" w:space="0" w:color="auto"/>
            <w:bottom w:val="none" w:sz="0" w:space="0" w:color="auto"/>
            <w:right w:val="none" w:sz="0" w:space="0" w:color="auto"/>
          </w:divBdr>
        </w:div>
        <w:div w:id="216556109">
          <w:marLeft w:val="0"/>
          <w:marRight w:val="0"/>
          <w:marTop w:val="0"/>
          <w:marBottom w:val="0"/>
          <w:divBdr>
            <w:top w:val="none" w:sz="0" w:space="0" w:color="auto"/>
            <w:left w:val="none" w:sz="0" w:space="0" w:color="auto"/>
            <w:bottom w:val="none" w:sz="0" w:space="0" w:color="auto"/>
            <w:right w:val="none" w:sz="0" w:space="0" w:color="auto"/>
          </w:divBdr>
        </w:div>
        <w:div w:id="216742660">
          <w:marLeft w:val="0"/>
          <w:marRight w:val="0"/>
          <w:marTop w:val="0"/>
          <w:marBottom w:val="0"/>
          <w:divBdr>
            <w:top w:val="none" w:sz="0" w:space="0" w:color="auto"/>
            <w:left w:val="none" w:sz="0" w:space="0" w:color="auto"/>
            <w:bottom w:val="none" w:sz="0" w:space="0" w:color="auto"/>
            <w:right w:val="none" w:sz="0" w:space="0" w:color="auto"/>
          </w:divBdr>
        </w:div>
        <w:div w:id="217785483">
          <w:marLeft w:val="0"/>
          <w:marRight w:val="0"/>
          <w:marTop w:val="0"/>
          <w:marBottom w:val="0"/>
          <w:divBdr>
            <w:top w:val="none" w:sz="0" w:space="0" w:color="auto"/>
            <w:left w:val="none" w:sz="0" w:space="0" w:color="auto"/>
            <w:bottom w:val="none" w:sz="0" w:space="0" w:color="auto"/>
            <w:right w:val="none" w:sz="0" w:space="0" w:color="auto"/>
          </w:divBdr>
        </w:div>
        <w:div w:id="218589965">
          <w:marLeft w:val="0"/>
          <w:marRight w:val="0"/>
          <w:marTop w:val="0"/>
          <w:marBottom w:val="0"/>
          <w:divBdr>
            <w:top w:val="none" w:sz="0" w:space="0" w:color="auto"/>
            <w:left w:val="none" w:sz="0" w:space="0" w:color="auto"/>
            <w:bottom w:val="none" w:sz="0" w:space="0" w:color="auto"/>
            <w:right w:val="none" w:sz="0" w:space="0" w:color="auto"/>
          </w:divBdr>
        </w:div>
        <w:div w:id="223182110">
          <w:marLeft w:val="0"/>
          <w:marRight w:val="0"/>
          <w:marTop w:val="0"/>
          <w:marBottom w:val="0"/>
          <w:divBdr>
            <w:top w:val="none" w:sz="0" w:space="0" w:color="auto"/>
            <w:left w:val="none" w:sz="0" w:space="0" w:color="auto"/>
            <w:bottom w:val="none" w:sz="0" w:space="0" w:color="auto"/>
            <w:right w:val="none" w:sz="0" w:space="0" w:color="auto"/>
          </w:divBdr>
        </w:div>
        <w:div w:id="224029187">
          <w:marLeft w:val="0"/>
          <w:marRight w:val="0"/>
          <w:marTop w:val="0"/>
          <w:marBottom w:val="0"/>
          <w:divBdr>
            <w:top w:val="none" w:sz="0" w:space="0" w:color="auto"/>
            <w:left w:val="none" w:sz="0" w:space="0" w:color="auto"/>
            <w:bottom w:val="none" w:sz="0" w:space="0" w:color="auto"/>
            <w:right w:val="none" w:sz="0" w:space="0" w:color="auto"/>
          </w:divBdr>
        </w:div>
        <w:div w:id="236480702">
          <w:marLeft w:val="0"/>
          <w:marRight w:val="0"/>
          <w:marTop w:val="0"/>
          <w:marBottom w:val="0"/>
          <w:divBdr>
            <w:top w:val="none" w:sz="0" w:space="0" w:color="auto"/>
            <w:left w:val="none" w:sz="0" w:space="0" w:color="auto"/>
            <w:bottom w:val="none" w:sz="0" w:space="0" w:color="auto"/>
            <w:right w:val="none" w:sz="0" w:space="0" w:color="auto"/>
          </w:divBdr>
        </w:div>
        <w:div w:id="237789044">
          <w:marLeft w:val="0"/>
          <w:marRight w:val="0"/>
          <w:marTop w:val="0"/>
          <w:marBottom w:val="0"/>
          <w:divBdr>
            <w:top w:val="none" w:sz="0" w:space="0" w:color="auto"/>
            <w:left w:val="none" w:sz="0" w:space="0" w:color="auto"/>
            <w:bottom w:val="none" w:sz="0" w:space="0" w:color="auto"/>
            <w:right w:val="none" w:sz="0" w:space="0" w:color="auto"/>
          </w:divBdr>
        </w:div>
        <w:div w:id="250742022">
          <w:marLeft w:val="0"/>
          <w:marRight w:val="0"/>
          <w:marTop w:val="0"/>
          <w:marBottom w:val="0"/>
          <w:divBdr>
            <w:top w:val="none" w:sz="0" w:space="0" w:color="auto"/>
            <w:left w:val="none" w:sz="0" w:space="0" w:color="auto"/>
            <w:bottom w:val="none" w:sz="0" w:space="0" w:color="auto"/>
            <w:right w:val="none" w:sz="0" w:space="0" w:color="auto"/>
          </w:divBdr>
        </w:div>
        <w:div w:id="252978977">
          <w:marLeft w:val="0"/>
          <w:marRight w:val="0"/>
          <w:marTop w:val="0"/>
          <w:marBottom w:val="0"/>
          <w:divBdr>
            <w:top w:val="none" w:sz="0" w:space="0" w:color="auto"/>
            <w:left w:val="none" w:sz="0" w:space="0" w:color="auto"/>
            <w:bottom w:val="none" w:sz="0" w:space="0" w:color="auto"/>
            <w:right w:val="none" w:sz="0" w:space="0" w:color="auto"/>
          </w:divBdr>
        </w:div>
        <w:div w:id="254170545">
          <w:marLeft w:val="0"/>
          <w:marRight w:val="0"/>
          <w:marTop w:val="0"/>
          <w:marBottom w:val="0"/>
          <w:divBdr>
            <w:top w:val="none" w:sz="0" w:space="0" w:color="auto"/>
            <w:left w:val="none" w:sz="0" w:space="0" w:color="auto"/>
            <w:bottom w:val="none" w:sz="0" w:space="0" w:color="auto"/>
            <w:right w:val="none" w:sz="0" w:space="0" w:color="auto"/>
          </w:divBdr>
        </w:div>
        <w:div w:id="259072835">
          <w:marLeft w:val="0"/>
          <w:marRight w:val="0"/>
          <w:marTop w:val="0"/>
          <w:marBottom w:val="0"/>
          <w:divBdr>
            <w:top w:val="none" w:sz="0" w:space="0" w:color="auto"/>
            <w:left w:val="none" w:sz="0" w:space="0" w:color="auto"/>
            <w:bottom w:val="none" w:sz="0" w:space="0" w:color="auto"/>
            <w:right w:val="none" w:sz="0" w:space="0" w:color="auto"/>
          </w:divBdr>
        </w:div>
        <w:div w:id="259535586">
          <w:marLeft w:val="0"/>
          <w:marRight w:val="0"/>
          <w:marTop w:val="0"/>
          <w:marBottom w:val="0"/>
          <w:divBdr>
            <w:top w:val="none" w:sz="0" w:space="0" w:color="auto"/>
            <w:left w:val="none" w:sz="0" w:space="0" w:color="auto"/>
            <w:bottom w:val="none" w:sz="0" w:space="0" w:color="auto"/>
            <w:right w:val="none" w:sz="0" w:space="0" w:color="auto"/>
          </w:divBdr>
        </w:div>
        <w:div w:id="263075856">
          <w:marLeft w:val="0"/>
          <w:marRight w:val="0"/>
          <w:marTop w:val="0"/>
          <w:marBottom w:val="0"/>
          <w:divBdr>
            <w:top w:val="none" w:sz="0" w:space="0" w:color="auto"/>
            <w:left w:val="none" w:sz="0" w:space="0" w:color="auto"/>
            <w:bottom w:val="none" w:sz="0" w:space="0" w:color="auto"/>
            <w:right w:val="none" w:sz="0" w:space="0" w:color="auto"/>
          </w:divBdr>
        </w:div>
        <w:div w:id="264773141">
          <w:marLeft w:val="0"/>
          <w:marRight w:val="0"/>
          <w:marTop w:val="0"/>
          <w:marBottom w:val="0"/>
          <w:divBdr>
            <w:top w:val="none" w:sz="0" w:space="0" w:color="auto"/>
            <w:left w:val="none" w:sz="0" w:space="0" w:color="auto"/>
            <w:bottom w:val="none" w:sz="0" w:space="0" w:color="auto"/>
            <w:right w:val="none" w:sz="0" w:space="0" w:color="auto"/>
          </w:divBdr>
        </w:div>
        <w:div w:id="267583886">
          <w:marLeft w:val="0"/>
          <w:marRight w:val="0"/>
          <w:marTop w:val="0"/>
          <w:marBottom w:val="0"/>
          <w:divBdr>
            <w:top w:val="none" w:sz="0" w:space="0" w:color="auto"/>
            <w:left w:val="none" w:sz="0" w:space="0" w:color="auto"/>
            <w:bottom w:val="none" w:sz="0" w:space="0" w:color="auto"/>
            <w:right w:val="none" w:sz="0" w:space="0" w:color="auto"/>
          </w:divBdr>
        </w:div>
        <w:div w:id="271014801">
          <w:marLeft w:val="0"/>
          <w:marRight w:val="0"/>
          <w:marTop w:val="0"/>
          <w:marBottom w:val="0"/>
          <w:divBdr>
            <w:top w:val="none" w:sz="0" w:space="0" w:color="auto"/>
            <w:left w:val="none" w:sz="0" w:space="0" w:color="auto"/>
            <w:bottom w:val="none" w:sz="0" w:space="0" w:color="auto"/>
            <w:right w:val="none" w:sz="0" w:space="0" w:color="auto"/>
          </w:divBdr>
        </w:div>
        <w:div w:id="272132974">
          <w:marLeft w:val="0"/>
          <w:marRight w:val="0"/>
          <w:marTop w:val="0"/>
          <w:marBottom w:val="0"/>
          <w:divBdr>
            <w:top w:val="none" w:sz="0" w:space="0" w:color="auto"/>
            <w:left w:val="none" w:sz="0" w:space="0" w:color="auto"/>
            <w:bottom w:val="none" w:sz="0" w:space="0" w:color="auto"/>
            <w:right w:val="none" w:sz="0" w:space="0" w:color="auto"/>
          </w:divBdr>
        </w:div>
        <w:div w:id="277375945">
          <w:marLeft w:val="0"/>
          <w:marRight w:val="0"/>
          <w:marTop w:val="0"/>
          <w:marBottom w:val="0"/>
          <w:divBdr>
            <w:top w:val="none" w:sz="0" w:space="0" w:color="auto"/>
            <w:left w:val="none" w:sz="0" w:space="0" w:color="auto"/>
            <w:bottom w:val="none" w:sz="0" w:space="0" w:color="auto"/>
            <w:right w:val="none" w:sz="0" w:space="0" w:color="auto"/>
          </w:divBdr>
        </w:div>
        <w:div w:id="279922914">
          <w:marLeft w:val="0"/>
          <w:marRight w:val="0"/>
          <w:marTop w:val="0"/>
          <w:marBottom w:val="0"/>
          <w:divBdr>
            <w:top w:val="none" w:sz="0" w:space="0" w:color="auto"/>
            <w:left w:val="none" w:sz="0" w:space="0" w:color="auto"/>
            <w:bottom w:val="none" w:sz="0" w:space="0" w:color="auto"/>
            <w:right w:val="none" w:sz="0" w:space="0" w:color="auto"/>
          </w:divBdr>
        </w:div>
        <w:div w:id="284582261">
          <w:marLeft w:val="0"/>
          <w:marRight w:val="0"/>
          <w:marTop w:val="0"/>
          <w:marBottom w:val="0"/>
          <w:divBdr>
            <w:top w:val="none" w:sz="0" w:space="0" w:color="auto"/>
            <w:left w:val="none" w:sz="0" w:space="0" w:color="auto"/>
            <w:bottom w:val="none" w:sz="0" w:space="0" w:color="auto"/>
            <w:right w:val="none" w:sz="0" w:space="0" w:color="auto"/>
          </w:divBdr>
        </w:div>
        <w:div w:id="284653594">
          <w:marLeft w:val="0"/>
          <w:marRight w:val="0"/>
          <w:marTop w:val="0"/>
          <w:marBottom w:val="0"/>
          <w:divBdr>
            <w:top w:val="none" w:sz="0" w:space="0" w:color="auto"/>
            <w:left w:val="none" w:sz="0" w:space="0" w:color="auto"/>
            <w:bottom w:val="none" w:sz="0" w:space="0" w:color="auto"/>
            <w:right w:val="none" w:sz="0" w:space="0" w:color="auto"/>
          </w:divBdr>
        </w:div>
        <w:div w:id="289437440">
          <w:marLeft w:val="0"/>
          <w:marRight w:val="0"/>
          <w:marTop w:val="0"/>
          <w:marBottom w:val="0"/>
          <w:divBdr>
            <w:top w:val="none" w:sz="0" w:space="0" w:color="auto"/>
            <w:left w:val="none" w:sz="0" w:space="0" w:color="auto"/>
            <w:bottom w:val="none" w:sz="0" w:space="0" w:color="auto"/>
            <w:right w:val="none" w:sz="0" w:space="0" w:color="auto"/>
          </w:divBdr>
        </w:div>
        <w:div w:id="295183943">
          <w:marLeft w:val="0"/>
          <w:marRight w:val="0"/>
          <w:marTop w:val="0"/>
          <w:marBottom w:val="0"/>
          <w:divBdr>
            <w:top w:val="none" w:sz="0" w:space="0" w:color="auto"/>
            <w:left w:val="none" w:sz="0" w:space="0" w:color="auto"/>
            <w:bottom w:val="none" w:sz="0" w:space="0" w:color="auto"/>
            <w:right w:val="none" w:sz="0" w:space="0" w:color="auto"/>
          </w:divBdr>
        </w:div>
        <w:div w:id="301466985">
          <w:marLeft w:val="0"/>
          <w:marRight w:val="0"/>
          <w:marTop w:val="0"/>
          <w:marBottom w:val="0"/>
          <w:divBdr>
            <w:top w:val="none" w:sz="0" w:space="0" w:color="auto"/>
            <w:left w:val="none" w:sz="0" w:space="0" w:color="auto"/>
            <w:bottom w:val="none" w:sz="0" w:space="0" w:color="auto"/>
            <w:right w:val="none" w:sz="0" w:space="0" w:color="auto"/>
          </w:divBdr>
        </w:div>
        <w:div w:id="303169619">
          <w:marLeft w:val="0"/>
          <w:marRight w:val="0"/>
          <w:marTop w:val="0"/>
          <w:marBottom w:val="0"/>
          <w:divBdr>
            <w:top w:val="none" w:sz="0" w:space="0" w:color="auto"/>
            <w:left w:val="none" w:sz="0" w:space="0" w:color="auto"/>
            <w:bottom w:val="none" w:sz="0" w:space="0" w:color="auto"/>
            <w:right w:val="none" w:sz="0" w:space="0" w:color="auto"/>
          </w:divBdr>
        </w:div>
        <w:div w:id="317001073">
          <w:marLeft w:val="0"/>
          <w:marRight w:val="0"/>
          <w:marTop w:val="0"/>
          <w:marBottom w:val="0"/>
          <w:divBdr>
            <w:top w:val="none" w:sz="0" w:space="0" w:color="auto"/>
            <w:left w:val="none" w:sz="0" w:space="0" w:color="auto"/>
            <w:bottom w:val="none" w:sz="0" w:space="0" w:color="auto"/>
            <w:right w:val="none" w:sz="0" w:space="0" w:color="auto"/>
          </w:divBdr>
        </w:div>
        <w:div w:id="318308399">
          <w:marLeft w:val="0"/>
          <w:marRight w:val="0"/>
          <w:marTop w:val="0"/>
          <w:marBottom w:val="0"/>
          <w:divBdr>
            <w:top w:val="none" w:sz="0" w:space="0" w:color="auto"/>
            <w:left w:val="none" w:sz="0" w:space="0" w:color="auto"/>
            <w:bottom w:val="none" w:sz="0" w:space="0" w:color="auto"/>
            <w:right w:val="none" w:sz="0" w:space="0" w:color="auto"/>
          </w:divBdr>
        </w:div>
        <w:div w:id="319970159">
          <w:marLeft w:val="0"/>
          <w:marRight w:val="0"/>
          <w:marTop w:val="0"/>
          <w:marBottom w:val="0"/>
          <w:divBdr>
            <w:top w:val="none" w:sz="0" w:space="0" w:color="auto"/>
            <w:left w:val="none" w:sz="0" w:space="0" w:color="auto"/>
            <w:bottom w:val="none" w:sz="0" w:space="0" w:color="auto"/>
            <w:right w:val="none" w:sz="0" w:space="0" w:color="auto"/>
          </w:divBdr>
        </w:div>
        <w:div w:id="320543901">
          <w:marLeft w:val="0"/>
          <w:marRight w:val="0"/>
          <w:marTop w:val="0"/>
          <w:marBottom w:val="0"/>
          <w:divBdr>
            <w:top w:val="none" w:sz="0" w:space="0" w:color="auto"/>
            <w:left w:val="none" w:sz="0" w:space="0" w:color="auto"/>
            <w:bottom w:val="none" w:sz="0" w:space="0" w:color="auto"/>
            <w:right w:val="none" w:sz="0" w:space="0" w:color="auto"/>
          </w:divBdr>
        </w:div>
        <w:div w:id="321197439">
          <w:marLeft w:val="0"/>
          <w:marRight w:val="0"/>
          <w:marTop w:val="0"/>
          <w:marBottom w:val="0"/>
          <w:divBdr>
            <w:top w:val="none" w:sz="0" w:space="0" w:color="auto"/>
            <w:left w:val="none" w:sz="0" w:space="0" w:color="auto"/>
            <w:bottom w:val="none" w:sz="0" w:space="0" w:color="auto"/>
            <w:right w:val="none" w:sz="0" w:space="0" w:color="auto"/>
          </w:divBdr>
        </w:div>
        <w:div w:id="324893074">
          <w:marLeft w:val="0"/>
          <w:marRight w:val="0"/>
          <w:marTop w:val="0"/>
          <w:marBottom w:val="0"/>
          <w:divBdr>
            <w:top w:val="none" w:sz="0" w:space="0" w:color="auto"/>
            <w:left w:val="none" w:sz="0" w:space="0" w:color="auto"/>
            <w:bottom w:val="none" w:sz="0" w:space="0" w:color="auto"/>
            <w:right w:val="none" w:sz="0" w:space="0" w:color="auto"/>
          </w:divBdr>
        </w:div>
        <w:div w:id="325521832">
          <w:marLeft w:val="0"/>
          <w:marRight w:val="0"/>
          <w:marTop w:val="0"/>
          <w:marBottom w:val="0"/>
          <w:divBdr>
            <w:top w:val="none" w:sz="0" w:space="0" w:color="auto"/>
            <w:left w:val="none" w:sz="0" w:space="0" w:color="auto"/>
            <w:bottom w:val="none" w:sz="0" w:space="0" w:color="auto"/>
            <w:right w:val="none" w:sz="0" w:space="0" w:color="auto"/>
          </w:divBdr>
        </w:div>
        <w:div w:id="329723177">
          <w:marLeft w:val="0"/>
          <w:marRight w:val="0"/>
          <w:marTop w:val="0"/>
          <w:marBottom w:val="0"/>
          <w:divBdr>
            <w:top w:val="none" w:sz="0" w:space="0" w:color="auto"/>
            <w:left w:val="none" w:sz="0" w:space="0" w:color="auto"/>
            <w:bottom w:val="none" w:sz="0" w:space="0" w:color="auto"/>
            <w:right w:val="none" w:sz="0" w:space="0" w:color="auto"/>
          </w:divBdr>
        </w:div>
        <w:div w:id="333144399">
          <w:marLeft w:val="0"/>
          <w:marRight w:val="0"/>
          <w:marTop w:val="0"/>
          <w:marBottom w:val="0"/>
          <w:divBdr>
            <w:top w:val="none" w:sz="0" w:space="0" w:color="auto"/>
            <w:left w:val="none" w:sz="0" w:space="0" w:color="auto"/>
            <w:bottom w:val="none" w:sz="0" w:space="0" w:color="auto"/>
            <w:right w:val="none" w:sz="0" w:space="0" w:color="auto"/>
          </w:divBdr>
        </w:div>
        <w:div w:id="338044076">
          <w:marLeft w:val="0"/>
          <w:marRight w:val="0"/>
          <w:marTop w:val="0"/>
          <w:marBottom w:val="0"/>
          <w:divBdr>
            <w:top w:val="none" w:sz="0" w:space="0" w:color="auto"/>
            <w:left w:val="none" w:sz="0" w:space="0" w:color="auto"/>
            <w:bottom w:val="none" w:sz="0" w:space="0" w:color="auto"/>
            <w:right w:val="none" w:sz="0" w:space="0" w:color="auto"/>
          </w:divBdr>
        </w:div>
        <w:div w:id="340545584">
          <w:marLeft w:val="0"/>
          <w:marRight w:val="0"/>
          <w:marTop w:val="0"/>
          <w:marBottom w:val="0"/>
          <w:divBdr>
            <w:top w:val="none" w:sz="0" w:space="0" w:color="auto"/>
            <w:left w:val="none" w:sz="0" w:space="0" w:color="auto"/>
            <w:bottom w:val="none" w:sz="0" w:space="0" w:color="auto"/>
            <w:right w:val="none" w:sz="0" w:space="0" w:color="auto"/>
          </w:divBdr>
        </w:div>
        <w:div w:id="357656060">
          <w:marLeft w:val="0"/>
          <w:marRight w:val="0"/>
          <w:marTop w:val="0"/>
          <w:marBottom w:val="0"/>
          <w:divBdr>
            <w:top w:val="none" w:sz="0" w:space="0" w:color="auto"/>
            <w:left w:val="none" w:sz="0" w:space="0" w:color="auto"/>
            <w:bottom w:val="none" w:sz="0" w:space="0" w:color="auto"/>
            <w:right w:val="none" w:sz="0" w:space="0" w:color="auto"/>
          </w:divBdr>
        </w:div>
        <w:div w:id="360084276">
          <w:marLeft w:val="0"/>
          <w:marRight w:val="0"/>
          <w:marTop w:val="0"/>
          <w:marBottom w:val="0"/>
          <w:divBdr>
            <w:top w:val="none" w:sz="0" w:space="0" w:color="auto"/>
            <w:left w:val="none" w:sz="0" w:space="0" w:color="auto"/>
            <w:bottom w:val="none" w:sz="0" w:space="0" w:color="auto"/>
            <w:right w:val="none" w:sz="0" w:space="0" w:color="auto"/>
          </w:divBdr>
        </w:div>
        <w:div w:id="360130854">
          <w:marLeft w:val="0"/>
          <w:marRight w:val="0"/>
          <w:marTop w:val="0"/>
          <w:marBottom w:val="0"/>
          <w:divBdr>
            <w:top w:val="none" w:sz="0" w:space="0" w:color="auto"/>
            <w:left w:val="none" w:sz="0" w:space="0" w:color="auto"/>
            <w:bottom w:val="none" w:sz="0" w:space="0" w:color="auto"/>
            <w:right w:val="none" w:sz="0" w:space="0" w:color="auto"/>
          </w:divBdr>
        </w:div>
        <w:div w:id="363750666">
          <w:marLeft w:val="0"/>
          <w:marRight w:val="0"/>
          <w:marTop w:val="0"/>
          <w:marBottom w:val="0"/>
          <w:divBdr>
            <w:top w:val="none" w:sz="0" w:space="0" w:color="auto"/>
            <w:left w:val="none" w:sz="0" w:space="0" w:color="auto"/>
            <w:bottom w:val="none" w:sz="0" w:space="0" w:color="auto"/>
            <w:right w:val="none" w:sz="0" w:space="0" w:color="auto"/>
          </w:divBdr>
        </w:div>
        <w:div w:id="364796106">
          <w:marLeft w:val="0"/>
          <w:marRight w:val="0"/>
          <w:marTop w:val="0"/>
          <w:marBottom w:val="0"/>
          <w:divBdr>
            <w:top w:val="none" w:sz="0" w:space="0" w:color="auto"/>
            <w:left w:val="none" w:sz="0" w:space="0" w:color="auto"/>
            <w:bottom w:val="none" w:sz="0" w:space="0" w:color="auto"/>
            <w:right w:val="none" w:sz="0" w:space="0" w:color="auto"/>
          </w:divBdr>
        </w:div>
        <w:div w:id="370501201">
          <w:marLeft w:val="0"/>
          <w:marRight w:val="0"/>
          <w:marTop w:val="0"/>
          <w:marBottom w:val="0"/>
          <w:divBdr>
            <w:top w:val="none" w:sz="0" w:space="0" w:color="auto"/>
            <w:left w:val="none" w:sz="0" w:space="0" w:color="auto"/>
            <w:bottom w:val="none" w:sz="0" w:space="0" w:color="auto"/>
            <w:right w:val="none" w:sz="0" w:space="0" w:color="auto"/>
          </w:divBdr>
        </w:div>
        <w:div w:id="375668995">
          <w:marLeft w:val="0"/>
          <w:marRight w:val="0"/>
          <w:marTop w:val="0"/>
          <w:marBottom w:val="0"/>
          <w:divBdr>
            <w:top w:val="none" w:sz="0" w:space="0" w:color="auto"/>
            <w:left w:val="none" w:sz="0" w:space="0" w:color="auto"/>
            <w:bottom w:val="none" w:sz="0" w:space="0" w:color="auto"/>
            <w:right w:val="none" w:sz="0" w:space="0" w:color="auto"/>
          </w:divBdr>
        </w:div>
        <w:div w:id="388725677">
          <w:marLeft w:val="0"/>
          <w:marRight w:val="0"/>
          <w:marTop w:val="0"/>
          <w:marBottom w:val="0"/>
          <w:divBdr>
            <w:top w:val="none" w:sz="0" w:space="0" w:color="auto"/>
            <w:left w:val="none" w:sz="0" w:space="0" w:color="auto"/>
            <w:bottom w:val="none" w:sz="0" w:space="0" w:color="auto"/>
            <w:right w:val="none" w:sz="0" w:space="0" w:color="auto"/>
          </w:divBdr>
        </w:div>
        <w:div w:id="392119345">
          <w:marLeft w:val="0"/>
          <w:marRight w:val="0"/>
          <w:marTop w:val="0"/>
          <w:marBottom w:val="0"/>
          <w:divBdr>
            <w:top w:val="none" w:sz="0" w:space="0" w:color="auto"/>
            <w:left w:val="none" w:sz="0" w:space="0" w:color="auto"/>
            <w:bottom w:val="none" w:sz="0" w:space="0" w:color="auto"/>
            <w:right w:val="none" w:sz="0" w:space="0" w:color="auto"/>
          </w:divBdr>
        </w:div>
        <w:div w:id="393161374">
          <w:marLeft w:val="0"/>
          <w:marRight w:val="0"/>
          <w:marTop w:val="0"/>
          <w:marBottom w:val="0"/>
          <w:divBdr>
            <w:top w:val="none" w:sz="0" w:space="0" w:color="auto"/>
            <w:left w:val="none" w:sz="0" w:space="0" w:color="auto"/>
            <w:bottom w:val="none" w:sz="0" w:space="0" w:color="auto"/>
            <w:right w:val="none" w:sz="0" w:space="0" w:color="auto"/>
          </w:divBdr>
        </w:div>
        <w:div w:id="394086379">
          <w:marLeft w:val="0"/>
          <w:marRight w:val="0"/>
          <w:marTop w:val="0"/>
          <w:marBottom w:val="0"/>
          <w:divBdr>
            <w:top w:val="none" w:sz="0" w:space="0" w:color="auto"/>
            <w:left w:val="none" w:sz="0" w:space="0" w:color="auto"/>
            <w:bottom w:val="none" w:sz="0" w:space="0" w:color="auto"/>
            <w:right w:val="none" w:sz="0" w:space="0" w:color="auto"/>
          </w:divBdr>
        </w:div>
        <w:div w:id="395511818">
          <w:marLeft w:val="0"/>
          <w:marRight w:val="0"/>
          <w:marTop w:val="0"/>
          <w:marBottom w:val="0"/>
          <w:divBdr>
            <w:top w:val="none" w:sz="0" w:space="0" w:color="auto"/>
            <w:left w:val="none" w:sz="0" w:space="0" w:color="auto"/>
            <w:bottom w:val="none" w:sz="0" w:space="0" w:color="auto"/>
            <w:right w:val="none" w:sz="0" w:space="0" w:color="auto"/>
          </w:divBdr>
        </w:div>
        <w:div w:id="402994684">
          <w:marLeft w:val="0"/>
          <w:marRight w:val="0"/>
          <w:marTop w:val="0"/>
          <w:marBottom w:val="0"/>
          <w:divBdr>
            <w:top w:val="none" w:sz="0" w:space="0" w:color="auto"/>
            <w:left w:val="none" w:sz="0" w:space="0" w:color="auto"/>
            <w:bottom w:val="none" w:sz="0" w:space="0" w:color="auto"/>
            <w:right w:val="none" w:sz="0" w:space="0" w:color="auto"/>
          </w:divBdr>
        </w:div>
        <w:div w:id="405340600">
          <w:marLeft w:val="0"/>
          <w:marRight w:val="0"/>
          <w:marTop w:val="0"/>
          <w:marBottom w:val="0"/>
          <w:divBdr>
            <w:top w:val="none" w:sz="0" w:space="0" w:color="auto"/>
            <w:left w:val="none" w:sz="0" w:space="0" w:color="auto"/>
            <w:bottom w:val="none" w:sz="0" w:space="0" w:color="auto"/>
            <w:right w:val="none" w:sz="0" w:space="0" w:color="auto"/>
          </w:divBdr>
        </w:div>
        <w:div w:id="408961501">
          <w:marLeft w:val="0"/>
          <w:marRight w:val="0"/>
          <w:marTop w:val="0"/>
          <w:marBottom w:val="0"/>
          <w:divBdr>
            <w:top w:val="none" w:sz="0" w:space="0" w:color="auto"/>
            <w:left w:val="none" w:sz="0" w:space="0" w:color="auto"/>
            <w:bottom w:val="none" w:sz="0" w:space="0" w:color="auto"/>
            <w:right w:val="none" w:sz="0" w:space="0" w:color="auto"/>
          </w:divBdr>
        </w:div>
        <w:div w:id="411200514">
          <w:marLeft w:val="0"/>
          <w:marRight w:val="0"/>
          <w:marTop w:val="0"/>
          <w:marBottom w:val="0"/>
          <w:divBdr>
            <w:top w:val="none" w:sz="0" w:space="0" w:color="auto"/>
            <w:left w:val="none" w:sz="0" w:space="0" w:color="auto"/>
            <w:bottom w:val="none" w:sz="0" w:space="0" w:color="auto"/>
            <w:right w:val="none" w:sz="0" w:space="0" w:color="auto"/>
          </w:divBdr>
        </w:div>
        <w:div w:id="412051129">
          <w:marLeft w:val="0"/>
          <w:marRight w:val="0"/>
          <w:marTop w:val="0"/>
          <w:marBottom w:val="0"/>
          <w:divBdr>
            <w:top w:val="none" w:sz="0" w:space="0" w:color="auto"/>
            <w:left w:val="none" w:sz="0" w:space="0" w:color="auto"/>
            <w:bottom w:val="none" w:sz="0" w:space="0" w:color="auto"/>
            <w:right w:val="none" w:sz="0" w:space="0" w:color="auto"/>
          </w:divBdr>
        </w:div>
        <w:div w:id="413816573">
          <w:marLeft w:val="0"/>
          <w:marRight w:val="0"/>
          <w:marTop w:val="0"/>
          <w:marBottom w:val="0"/>
          <w:divBdr>
            <w:top w:val="none" w:sz="0" w:space="0" w:color="auto"/>
            <w:left w:val="none" w:sz="0" w:space="0" w:color="auto"/>
            <w:bottom w:val="none" w:sz="0" w:space="0" w:color="auto"/>
            <w:right w:val="none" w:sz="0" w:space="0" w:color="auto"/>
          </w:divBdr>
        </w:div>
        <w:div w:id="423454786">
          <w:marLeft w:val="0"/>
          <w:marRight w:val="0"/>
          <w:marTop w:val="0"/>
          <w:marBottom w:val="0"/>
          <w:divBdr>
            <w:top w:val="none" w:sz="0" w:space="0" w:color="auto"/>
            <w:left w:val="none" w:sz="0" w:space="0" w:color="auto"/>
            <w:bottom w:val="none" w:sz="0" w:space="0" w:color="auto"/>
            <w:right w:val="none" w:sz="0" w:space="0" w:color="auto"/>
          </w:divBdr>
        </w:div>
        <w:div w:id="426081482">
          <w:marLeft w:val="0"/>
          <w:marRight w:val="0"/>
          <w:marTop w:val="0"/>
          <w:marBottom w:val="0"/>
          <w:divBdr>
            <w:top w:val="none" w:sz="0" w:space="0" w:color="auto"/>
            <w:left w:val="none" w:sz="0" w:space="0" w:color="auto"/>
            <w:bottom w:val="none" w:sz="0" w:space="0" w:color="auto"/>
            <w:right w:val="none" w:sz="0" w:space="0" w:color="auto"/>
          </w:divBdr>
        </w:div>
        <w:div w:id="426390360">
          <w:marLeft w:val="0"/>
          <w:marRight w:val="0"/>
          <w:marTop w:val="0"/>
          <w:marBottom w:val="0"/>
          <w:divBdr>
            <w:top w:val="none" w:sz="0" w:space="0" w:color="auto"/>
            <w:left w:val="none" w:sz="0" w:space="0" w:color="auto"/>
            <w:bottom w:val="none" w:sz="0" w:space="0" w:color="auto"/>
            <w:right w:val="none" w:sz="0" w:space="0" w:color="auto"/>
          </w:divBdr>
        </w:div>
        <w:div w:id="432626398">
          <w:marLeft w:val="0"/>
          <w:marRight w:val="0"/>
          <w:marTop w:val="0"/>
          <w:marBottom w:val="0"/>
          <w:divBdr>
            <w:top w:val="none" w:sz="0" w:space="0" w:color="auto"/>
            <w:left w:val="none" w:sz="0" w:space="0" w:color="auto"/>
            <w:bottom w:val="none" w:sz="0" w:space="0" w:color="auto"/>
            <w:right w:val="none" w:sz="0" w:space="0" w:color="auto"/>
          </w:divBdr>
        </w:div>
        <w:div w:id="434983021">
          <w:marLeft w:val="0"/>
          <w:marRight w:val="0"/>
          <w:marTop w:val="0"/>
          <w:marBottom w:val="0"/>
          <w:divBdr>
            <w:top w:val="none" w:sz="0" w:space="0" w:color="auto"/>
            <w:left w:val="none" w:sz="0" w:space="0" w:color="auto"/>
            <w:bottom w:val="none" w:sz="0" w:space="0" w:color="auto"/>
            <w:right w:val="none" w:sz="0" w:space="0" w:color="auto"/>
          </w:divBdr>
        </w:div>
        <w:div w:id="441069423">
          <w:marLeft w:val="0"/>
          <w:marRight w:val="0"/>
          <w:marTop w:val="0"/>
          <w:marBottom w:val="0"/>
          <w:divBdr>
            <w:top w:val="none" w:sz="0" w:space="0" w:color="auto"/>
            <w:left w:val="none" w:sz="0" w:space="0" w:color="auto"/>
            <w:bottom w:val="none" w:sz="0" w:space="0" w:color="auto"/>
            <w:right w:val="none" w:sz="0" w:space="0" w:color="auto"/>
          </w:divBdr>
        </w:div>
        <w:div w:id="442502271">
          <w:marLeft w:val="0"/>
          <w:marRight w:val="0"/>
          <w:marTop w:val="0"/>
          <w:marBottom w:val="0"/>
          <w:divBdr>
            <w:top w:val="none" w:sz="0" w:space="0" w:color="auto"/>
            <w:left w:val="none" w:sz="0" w:space="0" w:color="auto"/>
            <w:bottom w:val="none" w:sz="0" w:space="0" w:color="auto"/>
            <w:right w:val="none" w:sz="0" w:space="0" w:color="auto"/>
          </w:divBdr>
        </w:div>
        <w:div w:id="443623709">
          <w:marLeft w:val="0"/>
          <w:marRight w:val="0"/>
          <w:marTop w:val="0"/>
          <w:marBottom w:val="0"/>
          <w:divBdr>
            <w:top w:val="none" w:sz="0" w:space="0" w:color="auto"/>
            <w:left w:val="none" w:sz="0" w:space="0" w:color="auto"/>
            <w:bottom w:val="none" w:sz="0" w:space="0" w:color="auto"/>
            <w:right w:val="none" w:sz="0" w:space="0" w:color="auto"/>
          </w:divBdr>
        </w:div>
        <w:div w:id="446242196">
          <w:marLeft w:val="0"/>
          <w:marRight w:val="0"/>
          <w:marTop w:val="0"/>
          <w:marBottom w:val="0"/>
          <w:divBdr>
            <w:top w:val="none" w:sz="0" w:space="0" w:color="auto"/>
            <w:left w:val="none" w:sz="0" w:space="0" w:color="auto"/>
            <w:bottom w:val="none" w:sz="0" w:space="0" w:color="auto"/>
            <w:right w:val="none" w:sz="0" w:space="0" w:color="auto"/>
          </w:divBdr>
        </w:div>
        <w:div w:id="448087453">
          <w:marLeft w:val="0"/>
          <w:marRight w:val="0"/>
          <w:marTop w:val="0"/>
          <w:marBottom w:val="0"/>
          <w:divBdr>
            <w:top w:val="none" w:sz="0" w:space="0" w:color="auto"/>
            <w:left w:val="none" w:sz="0" w:space="0" w:color="auto"/>
            <w:bottom w:val="none" w:sz="0" w:space="0" w:color="auto"/>
            <w:right w:val="none" w:sz="0" w:space="0" w:color="auto"/>
          </w:divBdr>
        </w:div>
        <w:div w:id="449009945">
          <w:marLeft w:val="0"/>
          <w:marRight w:val="0"/>
          <w:marTop w:val="0"/>
          <w:marBottom w:val="0"/>
          <w:divBdr>
            <w:top w:val="none" w:sz="0" w:space="0" w:color="auto"/>
            <w:left w:val="none" w:sz="0" w:space="0" w:color="auto"/>
            <w:bottom w:val="none" w:sz="0" w:space="0" w:color="auto"/>
            <w:right w:val="none" w:sz="0" w:space="0" w:color="auto"/>
          </w:divBdr>
        </w:div>
        <w:div w:id="457574228">
          <w:marLeft w:val="0"/>
          <w:marRight w:val="0"/>
          <w:marTop w:val="0"/>
          <w:marBottom w:val="0"/>
          <w:divBdr>
            <w:top w:val="none" w:sz="0" w:space="0" w:color="auto"/>
            <w:left w:val="none" w:sz="0" w:space="0" w:color="auto"/>
            <w:bottom w:val="none" w:sz="0" w:space="0" w:color="auto"/>
            <w:right w:val="none" w:sz="0" w:space="0" w:color="auto"/>
          </w:divBdr>
        </w:div>
        <w:div w:id="460535135">
          <w:marLeft w:val="0"/>
          <w:marRight w:val="0"/>
          <w:marTop w:val="0"/>
          <w:marBottom w:val="0"/>
          <w:divBdr>
            <w:top w:val="none" w:sz="0" w:space="0" w:color="auto"/>
            <w:left w:val="none" w:sz="0" w:space="0" w:color="auto"/>
            <w:bottom w:val="none" w:sz="0" w:space="0" w:color="auto"/>
            <w:right w:val="none" w:sz="0" w:space="0" w:color="auto"/>
          </w:divBdr>
        </w:div>
        <w:div w:id="466707790">
          <w:marLeft w:val="0"/>
          <w:marRight w:val="0"/>
          <w:marTop w:val="0"/>
          <w:marBottom w:val="0"/>
          <w:divBdr>
            <w:top w:val="none" w:sz="0" w:space="0" w:color="auto"/>
            <w:left w:val="none" w:sz="0" w:space="0" w:color="auto"/>
            <w:bottom w:val="none" w:sz="0" w:space="0" w:color="auto"/>
            <w:right w:val="none" w:sz="0" w:space="0" w:color="auto"/>
          </w:divBdr>
        </w:div>
        <w:div w:id="471169379">
          <w:marLeft w:val="0"/>
          <w:marRight w:val="0"/>
          <w:marTop w:val="0"/>
          <w:marBottom w:val="0"/>
          <w:divBdr>
            <w:top w:val="none" w:sz="0" w:space="0" w:color="auto"/>
            <w:left w:val="none" w:sz="0" w:space="0" w:color="auto"/>
            <w:bottom w:val="none" w:sz="0" w:space="0" w:color="auto"/>
            <w:right w:val="none" w:sz="0" w:space="0" w:color="auto"/>
          </w:divBdr>
        </w:div>
        <w:div w:id="471291351">
          <w:marLeft w:val="0"/>
          <w:marRight w:val="0"/>
          <w:marTop w:val="0"/>
          <w:marBottom w:val="0"/>
          <w:divBdr>
            <w:top w:val="none" w:sz="0" w:space="0" w:color="auto"/>
            <w:left w:val="none" w:sz="0" w:space="0" w:color="auto"/>
            <w:bottom w:val="none" w:sz="0" w:space="0" w:color="auto"/>
            <w:right w:val="none" w:sz="0" w:space="0" w:color="auto"/>
          </w:divBdr>
        </w:div>
        <w:div w:id="471749795">
          <w:marLeft w:val="0"/>
          <w:marRight w:val="0"/>
          <w:marTop w:val="0"/>
          <w:marBottom w:val="0"/>
          <w:divBdr>
            <w:top w:val="none" w:sz="0" w:space="0" w:color="auto"/>
            <w:left w:val="none" w:sz="0" w:space="0" w:color="auto"/>
            <w:bottom w:val="none" w:sz="0" w:space="0" w:color="auto"/>
            <w:right w:val="none" w:sz="0" w:space="0" w:color="auto"/>
          </w:divBdr>
        </w:div>
        <w:div w:id="471993098">
          <w:marLeft w:val="0"/>
          <w:marRight w:val="0"/>
          <w:marTop w:val="0"/>
          <w:marBottom w:val="0"/>
          <w:divBdr>
            <w:top w:val="none" w:sz="0" w:space="0" w:color="auto"/>
            <w:left w:val="none" w:sz="0" w:space="0" w:color="auto"/>
            <w:bottom w:val="none" w:sz="0" w:space="0" w:color="auto"/>
            <w:right w:val="none" w:sz="0" w:space="0" w:color="auto"/>
          </w:divBdr>
        </w:div>
        <w:div w:id="474379027">
          <w:marLeft w:val="0"/>
          <w:marRight w:val="0"/>
          <w:marTop w:val="0"/>
          <w:marBottom w:val="0"/>
          <w:divBdr>
            <w:top w:val="none" w:sz="0" w:space="0" w:color="auto"/>
            <w:left w:val="none" w:sz="0" w:space="0" w:color="auto"/>
            <w:bottom w:val="none" w:sz="0" w:space="0" w:color="auto"/>
            <w:right w:val="none" w:sz="0" w:space="0" w:color="auto"/>
          </w:divBdr>
        </w:div>
        <w:div w:id="477692372">
          <w:marLeft w:val="0"/>
          <w:marRight w:val="0"/>
          <w:marTop w:val="0"/>
          <w:marBottom w:val="0"/>
          <w:divBdr>
            <w:top w:val="none" w:sz="0" w:space="0" w:color="auto"/>
            <w:left w:val="none" w:sz="0" w:space="0" w:color="auto"/>
            <w:bottom w:val="none" w:sz="0" w:space="0" w:color="auto"/>
            <w:right w:val="none" w:sz="0" w:space="0" w:color="auto"/>
          </w:divBdr>
        </w:div>
        <w:div w:id="488446396">
          <w:marLeft w:val="0"/>
          <w:marRight w:val="0"/>
          <w:marTop w:val="0"/>
          <w:marBottom w:val="0"/>
          <w:divBdr>
            <w:top w:val="none" w:sz="0" w:space="0" w:color="auto"/>
            <w:left w:val="none" w:sz="0" w:space="0" w:color="auto"/>
            <w:bottom w:val="none" w:sz="0" w:space="0" w:color="auto"/>
            <w:right w:val="none" w:sz="0" w:space="0" w:color="auto"/>
          </w:divBdr>
        </w:div>
        <w:div w:id="491683690">
          <w:marLeft w:val="0"/>
          <w:marRight w:val="0"/>
          <w:marTop w:val="0"/>
          <w:marBottom w:val="0"/>
          <w:divBdr>
            <w:top w:val="none" w:sz="0" w:space="0" w:color="auto"/>
            <w:left w:val="none" w:sz="0" w:space="0" w:color="auto"/>
            <w:bottom w:val="none" w:sz="0" w:space="0" w:color="auto"/>
            <w:right w:val="none" w:sz="0" w:space="0" w:color="auto"/>
          </w:divBdr>
        </w:div>
        <w:div w:id="492642925">
          <w:marLeft w:val="0"/>
          <w:marRight w:val="0"/>
          <w:marTop w:val="0"/>
          <w:marBottom w:val="0"/>
          <w:divBdr>
            <w:top w:val="none" w:sz="0" w:space="0" w:color="auto"/>
            <w:left w:val="none" w:sz="0" w:space="0" w:color="auto"/>
            <w:bottom w:val="none" w:sz="0" w:space="0" w:color="auto"/>
            <w:right w:val="none" w:sz="0" w:space="0" w:color="auto"/>
          </w:divBdr>
        </w:div>
        <w:div w:id="496774288">
          <w:marLeft w:val="0"/>
          <w:marRight w:val="0"/>
          <w:marTop w:val="0"/>
          <w:marBottom w:val="0"/>
          <w:divBdr>
            <w:top w:val="none" w:sz="0" w:space="0" w:color="auto"/>
            <w:left w:val="none" w:sz="0" w:space="0" w:color="auto"/>
            <w:bottom w:val="none" w:sz="0" w:space="0" w:color="auto"/>
            <w:right w:val="none" w:sz="0" w:space="0" w:color="auto"/>
          </w:divBdr>
        </w:div>
        <w:div w:id="497574396">
          <w:marLeft w:val="0"/>
          <w:marRight w:val="0"/>
          <w:marTop w:val="0"/>
          <w:marBottom w:val="0"/>
          <w:divBdr>
            <w:top w:val="none" w:sz="0" w:space="0" w:color="auto"/>
            <w:left w:val="none" w:sz="0" w:space="0" w:color="auto"/>
            <w:bottom w:val="none" w:sz="0" w:space="0" w:color="auto"/>
            <w:right w:val="none" w:sz="0" w:space="0" w:color="auto"/>
          </w:divBdr>
        </w:div>
        <w:div w:id="498498605">
          <w:marLeft w:val="0"/>
          <w:marRight w:val="0"/>
          <w:marTop w:val="0"/>
          <w:marBottom w:val="0"/>
          <w:divBdr>
            <w:top w:val="none" w:sz="0" w:space="0" w:color="auto"/>
            <w:left w:val="none" w:sz="0" w:space="0" w:color="auto"/>
            <w:bottom w:val="none" w:sz="0" w:space="0" w:color="auto"/>
            <w:right w:val="none" w:sz="0" w:space="0" w:color="auto"/>
          </w:divBdr>
        </w:div>
        <w:div w:id="506948497">
          <w:marLeft w:val="0"/>
          <w:marRight w:val="0"/>
          <w:marTop w:val="0"/>
          <w:marBottom w:val="0"/>
          <w:divBdr>
            <w:top w:val="none" w:sz="0" w:space="0" w:color="auto"/>
            <w:left w:val="none" w:sz="0" w:space="0" w:color="auto"/>
            <w:bottom w:val="none" w:sz="0" w:space="0" w:color="auto"/>
            <w:right w:val="none" w:sz="0" w:space="0" w:color="auto"/>
          </w:divBdr>
        </w:div>
        <w:div w:id="508176167">
          <w:marLeft w:val="0"/>
          <w:marRight w:val="0"/>
          <w:marTop w:val="0"/>
          <w:marBottom w:val="0"/>
          <w:divBdr>
            <w:top w:val="none" w:sz="0" w:space="0" w:color="auto"/>
            <w:left w:val="none" w:sz="0" w:space="0" w:color="auto"/>
            <w:bottom w:val="none" w:sz="0" w:space="0" w:color="auto"/>
            <w:right w:val="none" w:sz="0" w:space="0" w:color="auto"/>
          </w:divBdr>
        </w:div>
        <w:div w:id="508834005">
          <w:marLeft w:val="0"/>
          <w:marRight w:val="0"/>
          <w:marTop w:val="0"/>
          <w:marBottom w:val="0"/>
          <w:divBdr>
            <w:top w:val="none" w:sz="0" w:space="0" w:color="auto"/>
            <w:left w:val="none" w:sz="0" w:space="0" w:color="auto"/>
            <w:bottom w:val="none" w:sz="0" w:space="0" w:color="auto"/>
            <w:right w:val="none" w:sz="0" w:space="0" w:color="auto"/>
          </w:divBdr>
        </w:div>
        <w:div w:id="509678722">
          <w:marLeft w:val="0"/>
          <w:marRight w:val="0"/>
          <w:marTop w:val="0"/>
          <w:marBottom w:val="0"/>
          <w:divBdr>
            <w:top w:val="none" w:sz="0" w:space="0" w:color="auto"/>
            <w:left w:val="none" w:sz="0" w:space="0" w:color="auto"/>
            <w:bottom w:val="none" w:sz="0" w:space="0" w:color="auto"/>
            <w:right w:val="none" w:sz="0" w:space="0" w:color="auto"/>
          </w:divBdr>
        </w:div>
        <w:div w:id="514997270">
          <w:marLeft w:val="0"/>
          <w:marRight w:val="0"/>
          <w:marTop w:val="0"/>
          <w:marBottom w:val="0"/>
          <w:divBdr>
            <w:top w:val="none" w:sz="0" w:space="0" w:color="auto"/>
            <w:left w:val="none" w:sz="0" w:space="0" w:color="auto"/>
            <w:bottom w:val="none" w:sz="0" w:space="0" w:color="auto"/>
            <w:right w:val="none" w:sz="0" w:space="0" w:color="auto"/>
          </w:divBdr>
        </w:div>
        <w:div w:id="515190754">
          <w:marLeft w:val="0"/>
          <w:marRight w:val="0"/>
          <w:marTop w:val="0"/>
          <w:marBottom w:val="0"/>
          <w:divBdr>
            <w:top w:val="none" w:sz="0" w:space="0" w:color="auto"/>
            <w:left w:val="none" w:sz="0" w:space="0" w:color="auto"/>
            <w:bottom w:val="none" w:sz="0" w:space="0" w:color="auto"/>
            <w:right w:val="none" w:sz="0" w:space="0" w:color="auto"/>
          </w:divBdr>
        </w:div>
        <w:div w:id="515728374">
          <w:marLeft w:val="0"/>
          <w:marRight w:val="0"/>
          <w:marTop w:val="0"/>
          <w:marBottom w:val="0"/>
          <w:divBdr>
            <w:top w:val="none" w:sz="0" w:space="0" w:color="auto"/>
            <w:left w:val="none" w:sz="0" w:space="0" w:color="auto"/>
            <w:bottom w:val="none" w:sz="0" w:space="0" w:color="auto"/>
            <w:right w:val="none" w:sz="0" w:space="0" w:color="auto"/>
          </w:divBdr>
        </w:div>
        <w:div w:id="520164410">
          <w:marLeft w:val="0"/>
          <w:marRight w:val="0"/>
          <w:marTop w:val="0"/>
          <w:marBottom w:val="0"/>
          <w:divBdr>
            <w:top w:val="none" w:sz="0" w:space="0" w:color="auto"/>
            <w:left w:val="none" w:sz="0" w:space="0" w:color="auto"/>
            <w:bottom w:val="none" w:sz="0" w:space="0" w:color="auto"/>
            <w:right w:val="none" w:sz="0" w:space="0" w:color="auto"/>
          </w:divBdr>
        </w:div>
        <w:div w:id="522406567">
          <w:marLeft w:val="0"/>
          <w:marRight w:val="0"/>
          <w:marTop w:val="0"/>
          <w:marBottom w:val="0"/>
          <w:divBdr>
            <w:top w:val="none" w:sz="0" w:space="0" w:color="auto"/>
            <w:left w:val="none" w:sz="0" w:space="0" w:color="auto"/>
            <w:bottom w:val="none" w:sz="0" w:space="0" w:color="auto"/>
            <w:right w:val="none" w:sz="0" w:space="0" w:color="auto"/>
          </w:divBdr>
        </w:div>
        <w:div w:id="523981776">
          <w:marLeft w:val="0"/>
          <w:marRight w:val="0"/>
          <w:marTop w:val="0"/>
          <w:marBottom w:val="0"/>
          <w:divBdr>
            <w:top w:val="none" w:sz="0" w:space="0" w:color="auto"/>
            <w:left w:val="none" w:sz="0" w:space="0" w:color="auto"/>
            <w:bottom w:val="none" w:sz="0" w:space="0" w:color="auto"/>
            <w:right w:val="none" w:sz="0" w:space="0" w:color="auto"/>
          </w:divBdr>
        </w:div>
        <w:div w:id="530803180">
          <w:marLeft w:val="0"/>
          <w:marRight w:val="0"/>
          <w:marTop w:val="0"/>
          <w:marBottom w:val="0"/>
          <w:divBdr>
            <w:top w:val="none" w:sz="0" w:space="0" w:color="auto"/>
            <w:left w:val="none" w:sz="0" w:space="0" w:color="auto"/>
            <w:bottom w:val="none" w:sz="0" w:space="0" w:color="auto"/>
            <w:right w:val="none" w:sz="0" w:space="0" w:color="auto"/>
          </w:divBdr>
        </w:div>
        <w:div w:id="536242071">
          <w:marLeft w:val="0"/>
          <w:marRight w:val="0"/>
          <w:marTop w:val="0"/>
          <w:marBottom w:val="0"/>
          <w:divBdr>
            <w:top w:val="none" w:sz="0" w:space="0" w:color="auto"/>
            <w:left w:val="none" w:sz="0" w:space="0" w:color="auto"/>
            <w:bottom w:val="none" w:sz="0" w:space="0" w:color="auto"/>
            <w:right w:val="none" w:sz="0" w:space="0" w:color="auto"/>
          </w:divBdr>
        </w:div>
        <w:div w:id="537204013">
          <w:marLeft w:val="0"/>
          <w:marRight w:val="0"/>
          <w:marTop w:val="0"/>
          <w:marBottom w:val="0"/>
          <w:divBdr>
            <w:top w:val="none" w:sz="0" w:space="0" w:color="auto"/>
            <w:left w:val="none" w:sz="0" w:space="0" w:color="auto"/>
            <w:bottom w:val="none" w:sz="0" w:space="0" w:color="auto"/>
            <w:right w:val="none" w:sz="0" w:space="0" w:color="auto"/>
          </w:divBdr>
        </w:div>
        <w:div w:id="539127225">
          <w:marLeft w:val="0"/>
          <w:marRight w:val="0"/>
          <w:marTop w:val="0"/>
          <w:marBottom w:val="0"/>
          <w:divBdr>
            <w:top w:val="none" w:sz="0" w:space="0" w:color="auto"/>
            <w:left w:val="none" w:sz="0" w:space="0" w:color="auto"/>
            <w:bottom w:val="none" w:sz="0" w:space="0" w:color="auto"/>
            <w:right w:val="none" w:sz="0" w:space="0" w:color="auto"/>
          </w:divBdr>
        </w:div>
        <w:div w:id="541675972">
          <w:marLeft w:val="0"/>
          <w:marRight w:val="0"/>
          <w:marTop w:val="0"/>
          <w:marBottom w:val="0"/>
          <w:divBdr>
            <w:top w:val="none" w:sz="0" w:space="0" w:color="auto"/>
            <w:left w:val="none" w:sz="0" w:space="0" w:color="auto"/>
            <w:bottom w:val="none" w:sz="0" w:space="0" w:color="auto"/>
            <w:right w:val="none" w:sz="0" w:space="0" w:color="auto"/>
          </w:divBdr>
        </w:div>
        <w:div w:id="550314142">
          <w:marLeft w:val="0"/>
          <w:marRight w:val="0"/>
          <w:marTop w:val="0"/>
          <w:marBottom w:val="0"/>
          <w:divBdr>
            <w:top w:val="none" w:sz="0" w:space="0" w:color="auto"/>
            <w:left w:val="none" w:sz="0" w:space="0" w:color="auto"/>
            <w:bottom w:val="none" w:sz="0" w:space="0" w:color="auto"/>
            <w:right w:val="none" w:sz="0" w:space="0" w:color="auto"/>
          </w:divBdr>
        </w:div>
        <w:div w:id="550650907">
          <w:marLeft w:val="0"/>
          <w:marRight w:val="0"/>
          <w:marTop w:val="0"/>
          <w:marBottom w:val="0"/>
          <w:divBdr>
            <w:top w:val="none" w:sz="0" w:space="0" w:color="auto"/>
            <w:left w:val="none" w:sz="0" w:space="0" w:color="auto"/>
            <w:bottom w:val="none" w:sz="0" w:space="0" w:color="auto"/>
            <w:right w:val="none" w:sz="0" w:space="0" w:color="auto"/>
          </w:divBdr>
        </w:div>
        <w:div w:id="555431480">
          <w:marLeft w:val="0"/>
          <w:marRight w:val="0"/>
          <w:marTop w:val="0"/>
          <w:marBottom w:val="0"/>
          <w:divBdr>
            <w:top w:val="none" w:sz="0" w:space="0" w:color="auto"/>
            <w:left w:val="none" w:sz="0" w:space="0" w:color="auto"/>
            <w:bottom w:val="none" w:sz="0" w:space="0" w:color="auto"/>
            <w:right w:val="none" w:sz="0" w:space="0" w:color="auto"/>
          </w:divBdr>
        </w:div>
        <w:div w:id="563225231">
          <w:marLeft w:val="0"/>
          <w:marRight w:val="0"/>
          <w:marTop w:val="0"/>
          <w:marBottom w:val="0"/>
          <w:divBdr>
            <w:top w:val="none" w:sz="0" w:space="0" w:color="auto"/>
            <w:left w:val="none" w:sz="0" w:space="0" w:color="auto"/>
            <w:bottom w:val="none" w:sz="0" w:space="0" w:color="auto"/>
            <w:right w:val="none" w:sz="0" w:space="0" w:color="auto"/>
          </w:divBdr>
        </w:div>
        <w:div w:id="564099450">
          <w:marLeft w:val="0"/>
          <w:marRight w:val="0"/>
          <w:marTop w:val="0"/>
          <w:marBottom w:val="0"/>
          <w:divBdr>
            <w:top w:val="none" w:sz="0" w:space="0" w:color="auto"/>
            <w:left w:val="none" w:sz="0" w:space="0" w:color="auto"/>
            <w:bottom w:val="none" w:sz="0" w:space="0" w:color="auto"/>
            <w:right w:val="none" w:sz="0" w:space="0" w:color="auto"/>
          </w:divBdr>
        </w:div>
        <w:div w:id="566839222">
          <w:marLeft w:val="0"/>
          <w:marRight w:val="0"/>
          <w:marTop w:val="0"/>
          <w:marBottom w:val="0"/>
          <w:divBdr>
            <w:top w:val="none" w:sz="0" w:space="0" w:color="auto"/>
            <w:left w:val="none" w:sz="0" w:space="0" w:color="auto"/>
            <w:bottom w:val="none" w:sz="0" w:space="0" w:color="auto"/>
            <w:right w:val="none" w:sz="0" w:space="0" w:color="auto"/>
          </w:divBdr>
        </w:div>
        <w:div w:id="567766503">
          <w:marLeft w:val="0"/>
          <w:marRight w:val="0"/>
          <w:marTop w:val="0"/>
          <w:marBottom w:val="0"/>
          <w:divBdr>
            <w:top w:val="none" w:sz="0" w:space="0" w:color="auto"/>
            <w:left w:val="none" w:sz="0" w:space="0" w:color="auto"/>
            <w:bottom w:val="none" w:sz="0" w:space="0" w:color="auto"/>
            <w:right w:val="none" w:sz="0" w:space="0" w:color="auto"/>
          </w:divBdr>
        </w:div>
        <w:div w:id="571307322">
          <w:marLeft w:val="0"/>
          <w:marRight w:val="0"/>
          <w:marTop w:val="0"/>
          <w:marBottom w:val="0"/>
          <w:divBdr>
            <w:top w:val="none" w:sz="0" w:space="0" w:color="auto"/>
            <w:left w:val="none" w:sz="0" w:space="0" w:color="auto"/>
            <w:bottom w:val="none" w:sz="0" w:space="0" w:color="auto"/>
            <w:right w:val="none" w:sz="0" w:space="0" w:color="auto"/>
          </w:divBdr>
        </w:div>
        <w:div w:id="578636009">
          <w:marLeft w:val="0"/>
          <w:marRight w:val="0"/>
          <w:marTop w:val="0"/>
          <w:marBottom w:val="0"/>
          <w:divBdr>
            <w:top w:val="none" w:sz="0" w:space="0" w:color="auto"/>
            <w:left w:val="none" w:sz="0" w:space="0" w:color="auto"/>
            <w:bottom w:val="none" w:sz="0" w:space="0" w:color="auto"/>
            <w:right w:val="none" w:sz="0" w:space="0" w:color="auto"/>
          </w:divBdr>
        </w:div>
        <w:div w:id="582838768">
          <w:marLeft w:val="0"/>
          <w:marRight w:val="0"/>
          <w:marTop w:val="0"/>
          <w:marBottom w:val="0"/>
          <w:divBdr>
            <w:top w:val="none" w:sz="0" w:space="0" w:color="auto"/>
            <w:left w:val="none" w:sz="0" w:space="0" w:color="auto"/>
            <w:bottom w:val="none" w:sz="0" w:space="0" w:color="auto"/>
            <w:right w:val="none" w:sz="0" w:space="0" w:color="auto"/>
          </w:divBdr>
        </w:div>
        <w:div w:id="583076014">
          <w:marLeft w:val="0"/>
          <w:marRight w:val="0"/>
          <w:marTop w:val="0"/>
          <w:marBottom w:val="0"/>
          <w:divBdr>
            <w:top w:val="none" w:sz="0" w:space="0" w:color="auto"/>
            <w:left w:val="none" w:sz="0" w:space="0" w:color="auto"/>
            <w:bottom w:val="none" w:sz="0" w:space="0" w:color="auto"/>
            <w:right w:val="none" w:sz="0" w:space="0" w:color="auto"/>
          </w:divBdr>
        </w:div>
        <w:div w:id="584261657">
          <w:marLeft w:val="0"/>
          <w:marRight w:val="0"/>
          <w:marTop w:val="0"/>
          <w:marBottom w:val="0"/>
          <w:divBdr>
            <w:top w:val="none" w:sz="0" w:space="0" w:color="auto"/>
            <w:left w:val="none" w:sz="0" w:space="0" w:color="auto"/>
            <w:bottom w:val="none" w:sz="0" w:space="0" w:color="auto"/>
            <w:right w:val="none" w:sz="0" w:space="0" w:color="auto"/>
          </w:divBdr>
        </w:div>
        <w:div w:id="585041536">
          <w:marLeft w:val="0"/>
          <w:marRight w:val="0"/>
          <w:marTop w:val="0"/>
          <w:marBottom w:val="0"/>
          <w:divBdr>
            <w:top w:val="none" w:sz="0" w:space="0" w:color="auto"/>
            <w:left w:val="none" w:sz="0" w:space="0" w:color="auto"/>
            <w:bottom w:val="none" w:sz="0" w:space="0" w:color="auto"/>
            <w:right w:val="none" w:sz="0" w:space="0" w:color="auto"/>
          </w:divBdr>
        </w:div>
        <w:div w:id="595556569">
          <w:marLeft w:val="0"/>
          <w:marRight w:val="0"/>
          <w:marTop w:val="0"/>
          <w:marBottom w:val="0"/>
          <w:divBdr>
            <w:top w:val="none" w:sz="0" w:space="0" w:color="auto"/>
            <w:left w:val="none" w:sz="0" w:space="0" w:color="auto"/>
            <w:bottom w:val="none" w:sz="0" w:space="0" w:color="auto"/>
            <w:right w:val="none" w:sz="0" w:space="0" w:color="auto"/>
          </w:divBdr>
        </w:div>
        <w:div w:id="603264057">
          <w:marLeft w:val="0"/>
          <w:marRight w:val="0"/>
          <w:marTop w:val="0"/>
          <w:marBottom w:val="0"/>
          <w:divBdr>
            <w:top w:val="none" w:sz="0" w:space="0" w:color="auto"/>
            <w:left w:val="none" w:sz="0" w:space="0" w:color="auto"/>
            <w:bottom w:val="none" w:sz="0" w:space="0" w:color="auto"/>
            <w:right w:val="none" w:sz="0" w:space="0" w:color="auto"/>
          </w:divBdr>
        </w:div>
        <w:div w:id="605624131">
          <w:marLeft w:val="0"/>
          <w:marRight w:val="0"/>
          <w:marTop w:val="0"/>
          <w:marBottom w:val="0"/>
          <w:divBdr>
            <w:top w:val="none" w:sz="0" w:space="0" w:color="auto"/>
            <w:left w:val="none" w:sz="0" w:space="0" w:color="auto"/>
            <w:bottom w:val="none" w:sz="0" w:space="0" w:color="auto"/>
            <w:right w:val="none" w:sz="0" w:space="0" w:color="auto"/>
          </w:divBdr>
        </w:div>
        <w:div w:id="606545633">
          <w:marLeft w:val="0"/>
          <w:marRight w:val="0"/>
          <w:marTop w:val="0"/>
          <w:marBottom w:val="0"/>
          <w:divBdr>
            <w:top w:val="none" w:sz="0" w:space="0" w:color="auto"/>
            <w:left w:val="none" w:sz="0" w:space="0" w:color="auto"/>
            <w:bottom w:val="none" w:sz="0" w:space="0" w:color="auto"/>
            <w:right w:val="none" w:sz="0" w:space="0" w:color="auto"/>
          </w:divBdr>
        </w:div>
        <w:div w:id="610094547">
          <w:marLeft w:val="0"/>
          <w:marRight w:val="0"/>
          <w:marTop w:val="0"/>
          <w:marBottom w:val="0"/>
          <w:divBdr>
            <w:top w:val="none" w:sz="0" w:space="0" w:color="auto"/>
            <w:left w:val="none" w:sz="0" w:space="0" w:color="auto"/>
            <w:bottom w:val="none" w:sz="0" w:space="0" w:color="auto"/>
            <w:right w:val="none" w:sz="0" w:space="0" w:color="auto"/>
          </w:divBdr>
        </w:div>
        <w:div w:id="612634975">
          <w:marLeft w:val="0"/>
          <w:marRight w:val="0"/>
          <w:marTop w:val="0"/>
          <w:marBottom w:val="0"/>
          <w:divBdr>
            <w:top w:val="none" w:sz="0" w:space="0" w:color="auto"/>
            <w:left w:val="none" w:sz="0" w:space="0" w:color="auto"/>
            <w:bottom w:val="none" w:sz="0" w:space="0" w:color="auto"/>
            <w:right w:val="none" w:sz="0" w:space="0" w:color="auto"/>
          </w:divBdr>
        </w:div>
        <w:div w:id="619650337">
          <w:marLeft w:val="0"/>
          <w:marRight w:val="0"/>
          <w:marTop w:val="0"/>
          <w:marBottom w:val="0"/>
          <w:divBdr>
            <w:top w:val="none" w:sz="0" w:space="0" w:color="auto"/>
            <w:left w:val="none" w:sz="0" w:space="0" w:color="auto"/>
            <w:bottom w:val="none" w:sz="0" w:space="0" w:color="auto"/>
            <w:right w:val="none" w:sz="0" w:space="0" w:color="auto"/>
          </w:divBdr>
        </w:div>
        <w:div w:id="620494992">
          <w:marLeft w:val="0"/>
          <w:marRight w:val="0"/>
          <w:marTop w:val="0"/>
          <w:marBottom w:val="0"/>
          <w:divBdr>
            <w:top w:val="none" w:sz="0" w:space="0" w:color="auto"/>
            <w:left w:val="none" w:sz="0" w:space="0" w:color="auto"/>
            <w:bottom w:val="none" w:sz="0" w:space="0" w:color="auto"/>
            <w:right w:val="none" w:sz="0" w:space="0" w:color="auto"/>
          </w:divBdr>
        </w:div>
        <w:div w:id="624849151">
          <w:marLeft w:val="0"/>
          <w:marRight w:val="0"/>
          <w:marTop w:val="0"/>
          <w:marBottom w:val="0"/>
          <w:divBdr>
            <w:top w:val="none" w:sz="0" w:space="0" w:color="auto"/>
            <w:left w:val="none" w:sz="0" w:space="0" w:color="auto"/>
            <w:bottom w:val="none" w:sz="0" w:space="0" w:color="auto"/>
            <w:right w:val="none" w:sz="0" w:space="0" w:color="auto"/>
          </w:divBdr>
        </w:div>
        <w:div w:id="624896476">
          <w:marLeft w:val="0"/>
          <w:marRight w:val="0"/>
          <w:marTop w:val="0"/>
          <w:marBottom w:val="0"/>
          <w:divBdr>
            <w:top w:val="none" w:sz="0" w:space="0" w:color="auto"/>
            <w:left w:val="none" w:sz="0" w:space="0" w:color="auto"/>
            <w:bottom w:val="none" w:sz="0" w:space="0" w:color="auto"/>
            <w:right w:val="none" w:sz="0" w:space="0" w:color="auto"/>
          </w:divBdr>
        </w:div>
        <w:div w:id="626735936">
          <w:marLeft w:val="0"/>
          <w:marRight w:val="0"/>
          <w:marTop w:val="0"/>
          <w:marBottom w:val="0"/>
          <w:divBdr>
            <w:top w:val="none" w:sz="0" w:space="0" w:color="auto"/>
            <w:left w:val="none" w:sz="0" w:space="0" w:color="auto"/>
            <w:bottom w:val="none" w:sz="0" w:space="0" w:color="auto"/>
            <w:right w:val="none" w:sz="0" w:space="0" w:color="auto"/>
          </w:divBdr>
        </w:div>
        <w:div w:id="632490918">
          <w:marLeft w:val="0"/>
          <w:marRight w:val="0"/>
          <w:marTop w:val="0"/>
          <w:marBottom w:val="0"/>
          <w:divBdr>
            <w:top w:val="none" w:sz="0" w:space="0" w:color="auto"/>
            <w:left w:val="none" w:sz="0" w:space="0" w:color="auto"/>
            <w:bottom w:val="none" w:sz="0" w:space="0" w:color="auto"/>
            <w:right w:val="none" w:sz="0" w:space="0" w:color="auto"/>
          </w:divBdr>
        </w:div>
        <w:div w:id="632640469">
          <w:marLeft w:val="0"/>
          <w:marRight w:val="0"/>
          <w:marTop w:val="0"/>
          <w:marBottom w:val="0"/>
          <w:divBdr>
            <w:top w:val="none" w:sz="0" w:space="0" w:color="auto"/>
            <w:left w:val="none" w:sz="0" w:space="0" w:color="auto"/>
            <w:bottom w:val="none" w:sz="0" w:space="0" w:color="auto"/>
            <w:right w:val="none" w:sz="0" w:space="0" w:color="auto"/>
          </w:divBdr>
        </w:div>
        <w:div w:id="633802262">
          <w:marLeft w:val="0"/>
          <w:marRight w:val="0"/>
          <w:marTop w:val="0"/>
          <w:marBottom w:val="0"/>
          <w:divBdr>
            <w:top w:val="none" w:sz="0" w:space="0" w:color="auto"/>
            <w:left w:val="none" w:sz="0" w:space="0" w:color="auto"/>
            <w:bottom w:val="none" w:sz="0" w:space="0" w:color="auto"/>
            <w:right w:val="none" w:sz="0" w:space="0" w:color="auto"/>
          </w:divBdr>
        </w:div>
        <w:div w:id="638726842">
          <w:marLeft w:val="0"/>
          <w:marRight w:val="0"/>
          <w:marTop w:val="0"/>
          <w:marBottom w:val="0"/>
          <w:divBdr>
            <w:top w:val="none" w:sz="0" w:space="0" w:color="auto"/>
            <w:left w:val="none" w:sz="0" w:space="0" w:color="auto"/>
            <w:bottom w:val="none" w:sz="0" w:space="0" w:color="auto"/>
            <w:right w:val="none" w:sz="0" w:space="0" w:color="auto"/>
          </w:divBdr>
        </w:div>
        <w:div w:id="640112914">
          <w:marLeft w:val="0"/>
          <w:marRight w:val="0"/>
          <w:marTop w:val="0"/>
          <w:marBottom w:val="0"/>
          <w:divBdr>
            <w:top w:val="none" w:sz="0" w:space="0" w:color="auto"/>
            <w:left w:val="none" w:sz="0" w:space="0" w:color="auto"/>
            <w:bottom w:val="none" w:sz="0" w:space="0" w:color="auto"/>
            <w:right w:val="none" w:sz="0" w:space="0" w:color="auto"/>
          </w:divBdr>
        </w:div>
        <w:div w:id="640156339">
          <w:marLeft w:val="0"/>
          <w:marRight w:val="0"/>
          <w:marTop w:val="0"/>
          <w:marBottom w:val="0"/>
          <w:divBdr>
            <w:top w:val="none" w:sz="0" w:space="0" w:color="auto"/>
            <w:left w:val="none" w:sz="0" w:space="0" w:color="auto"/>
            <w:bottom w:val="none" w:sz="0" w:space="0" w:color="auto"/>
            <w:right w:val="none" w:sz="0" w:space="0" w:color="auto"/>
          </w:divBdr>
        </w:div>
        <w:div w:id="641540697">
          <w:marLeft w:val="0"/>
          <w:marRight w:val="0"/>
          <w:marTop w:val="0"/>
          <w:marBottom w:val="0"/>
          <w:divBdr>
            <w:top w:val="none" w:sz="0" w:space="0" w:color="auto"/>
            <w:left w:val="none" w:sz="0" w:space="0" w:color="auto"/>
            <w:bottom w:val="none" w:sz="0" w:space="0" w:color="auto"/>
            <w:right w:val="none" w:sz="0" w:space="0" w:color="auto"/>
          </w:divBdr>
        </w:div>
        <w:div w:id="644578877">
          <w:marLeft w:val="0"/>
          <w:marRight w:val="0"/>
          <w:marTop w:val="0"/>
          <w:marBottom w:val="0"/>
          <w:divBdr>
            <w:top w:val="none" w:sz="0" w:space="0" w:color="auto"/>
            <w:left w:val="none" w:sz="0" w:space="0" w:color="auto"/>
            <w:bottom w:val="none" w:sz="0" w:space="0" w:color="auto"/>
            <w:right w:val="none" w:sz="0" w:space="0" w:color="auto"/>
          </w:divBdr>
        </w:div>
        <w:div w:id="645626087">
          <w:marLeft w:val="0"/>
          <w:marRight w:val="0"/>
          <w:marTop w:val="0"/>
          <w:marBottom w:val="0"/>
          <w:divBdr>
            <w:top w:val="none" w:sz="0" w:space="0" w:color="auto"/>
            <w:left w:val="none" w:sz="0" w:space="0" w:color="auto"/>
            <w:bottom w:val="none" w:sz="0" w:space="0" w:color="auto"/>
            <w:right w:val="none" w:sz="0" w:space="0" w:color="auto"/>
          </w:divBdr>
        </w:div>
        <w:div w:id="645814088">
          <w:marLeft w:val="0"/>
          <w:marRight w:val="0"/>
          <w:marTop w:val="0"/>
          <w:marBottom w:val="0"/>
          <w:divBdr>
            <w:top w:val="none" w:sz="0" w:space="0" w:color="auto"/>
            <w:left w:val="none" w:sz="0" w:space="0" w:color="auto"/>
            <w:bottom w:val="none" w:sz="0" w:space="0" w:color="auto"/>
            <w:right w:val="none" w:sz="0" w:space="0" w:color="auto"/>
          </w:divBdr>
        </w:div>
        <w:div w:id="651907047">
          <w:marLeft w:val="0"/>
          <w:marRight w:val="0"/>
          <w:marTop w:val="0"/>
          <w:marBottom w:val="0"/>
          <w:divBdr>
            <w:top w:val="none" w:sz="0" w:space="0" w:color="auto"/>
            <w:left w:val="none" w:sz="0" w:space="0" w:color="auto"/>
            <w:bottom w:val="none" w:sz="0" w:space="0" w:color="auto"/>
            <w:right w:val="none" w:sz="0" w:space="0" w:color="auto"/>
          </w:divBdr>
        </w:div>
        <w:div w:id="659969067">
          <w:marLeft w:val="0"/>
          <w:marRight w:val="0"/>
          <w:marTop w:val="0"/>
          <w:marBottom w:val="0"/>
          <w:divBdr>
            <w:top w:val="none" w:sz="0" w:space="0" w:color="auto"/>
            <w:left w:val="none" w:sz="0" w:space="0" w:color="auto"/>
            <w:bottom w:val="none" w:sz="0" w:space="0" w:color="auto"/>
            <w:right w:val="none" w:sz="0" w:space="0" w:color="auto"/>
          </w:divBdr>
        </w:div>
        <w:div w:id="661347816">
          <w:marLeft w:val="0"/>
          <w:marRight w:val="0"/>
          <w:marTop w:val="0"/>
          <w:marBottom w:val="0"/>
          <w:divBdr>
            <w:top w:val="none" w:sz="0" w:space="0" w:color="auto"/>
            <w:left w:val="none" w:sz="0" w:space="0" w:color="auto"/>
            <w:bottom w:val="none" w:sz="0" w:space="0" w:color="auto"/>
            <w:right w:val="none" w:sz="0" w:space="0" w:color="auto"/>
          </w:divBdr>
        </w:div>
        <w:div w:id="666202809">
          <w:marLeft w:val="0"/>
          <w:marRight w:val="0"/>
          <w:marTop w:val="0"/>
          <w:marBottom w:val="0"/>
          <w:divBdr>
            <w:top w:val="none" w:sz="0" w:space="0" w:color="auto"/>
            <w:left w:val="none" w:sz="0" w:space="0" w:color="auto"/>
            <w:bottom w:val="none" w:sz="0" w:space="0" w:color="auto"/>
            <w:right w:val="none" w:sz="0" w:space="0" w:color="auto"/>
          </w:divBdr>
        </w:div>
        <w:div w:id="667254064">
          <w:marLeft w:val="0"/>
          <w:marRight w:val="0"/>
          <w:marTop w:val="0"/>
          <w:marBottom w:val="0"/>
          <w:divBdr>
            <w:top w:val="none" w:sz="0" w:space="0" w:color="auto"/>
            <w:left w:val="none" w:sz="0" w:space="0" w:color="auto"/>
            <w:bottom w:val="none" w:sz="0" w:space="0" w:color="auto"/>
            <w:right w:val="none" w:sz="0" w:space="0" w:color="auto"/>
          </w:divBdr>
        </w:div>
        <w:div w:id="671835783">
          <w:marLeft w:val="0"/>
          <w:marRight w:val="0"/>
          <w:marTop w:val="0"/>
          <w:marBottom w:val="0"/>
          <w:divBdr>
            <w:top w:val="none" w:sz="0" w:space="0" w:color="auto"/>
            <w:left w:val="none" w:sz="0" w:space="0" w:color="auto"/>
            <w:bottom w:val="none" w:sz="0" w:space="0" w:color="auto"/>
            <w:right w:val="none" w:sz="0" w:space="0" w:color="auto"/>
          </w:divBdr>
        </w:div>
        <w:div w:id="682821294">
          <w:marLeft w:val="0"/>
          <w:marRight w:val="0"/>
          <w:marTop w:val="0"/>
          <w:marBottom w:val="0"/>
          <w:divBdr>
            <w:top w:val="none" w:sz="0" w:space="0" w:color="auto"/>
            <w:left w:val="none" w:sz="0" w:space="0" w:color="auto"/>
            <w:bottom w:val="none" w:sz="0" w:space="0" w:color="auto"/>
            <w:right w:val="none" w:sz="0" w:space="0" w:color="auto"/>
          </w:divBdr>
        </w:div>
        <w:div w:id="686565207">
          <w:marLeft w:val="0"/>
          <w:marRight w:val="0"/>
          <w:marTop w:val="0"/>
          <w:marBottom w:val="0"/>
          <w:divBdr>
            <w:top w:val="none" w:sz="0" w:space="0" w:color="auto"/>
            <w:left w:val="none" w:sz="0" w:space="0" w:color="auto"/>
            <w:bottom w:val="none" w:sz="0" w:space="0" w:color="auto"/>
            <w:right w:val="none" w:sz="0" w:space="0" w:color="auto"/>
          </w:divBdr>
        </w:div>
        <w:div w:id="690491643">
          <w:marLeft w:val="0"/>
          <w:marRight w:val="0"/>
          <w:marTop w:val="0"/>
          <w:marBottom w:val="0"/>
          <w:divBdr>
            <w:top w:val="none" w:sz="0" w:space="0" w:color="auto"/>
            <w:left w:val="none" w:sz="0" w:space="0" w:color="auto"/>
            <w:bottom w:val="none" w:sz="0" w:space="0" w:color="auto"/>
            <w:right w:val="none" w:sz="0" w:space="0" w:color="auto"/>
          </w:divBdr>
        </w:div>
        <w:div w:id="697657914">
          <w:marLeft w:val="0"/>
          <w:marRight w:val="0"/>
          <w:marTop w:val="0"/>
          <w:marBottom w:val="0"/>
          <w:divBdr>
            <w:top w:val="none" w:sz="0" w:space="0" w:color="auto"/>
            <w:left w:val="none" w:sz="0" w:space="0" w:color="auto"/>
            <w:bottom w:val="none" w:sz="0" w:space="0" w:color="auto"/>
            <w:right w:val="none" w:sz="0" w:space="0" w:color="auto"/>
          </w:divBdr>
        </w:div>
        <w:div w:id="698436661">
          <w:marLeft w:val="0"/>
          <w:marRight w:val="0"/>
          <w:marTop w:val="0"/>
          <w:marBottom w:val="0"/>
          <w:divBdr>
            <w:top w:val="none" w:sz="0" w:space="0" w:color="auto"/>
            <w:left w:val="none" w:sz="0" w:space="0" w:color="auto"/>
            <w:bottom w:val="none" w:sz="0" w:space="0" w:color="auto"/>
            <w:right w:val="none" w:sz="0" w:space="0" w:color="auto"/>
          </w:divBdr>
        </w:div>
        <w:div w:id="704334945">
          <w:marLeft w:val="0"/>
          <w:marRight w:val="0"/>
          <w:marTop w:val="0"/>
          <w:marBottom w:val="0"/>
          <w:divBdr>
            <w:top w:val="none" w:sz="0" w:space="0" w:color="auto"/>
            <w:left w:val="none" w:sz="0" w:space="0" w:color="auto"/>
            <w:bottom w:val="none" w:sz="0" w:space="0" w:color="auto"/>
            <w:right w:val="none" w:sz="0" w:space="0" w:color="auto"/>
          </w:divBdr>
        </w:div>
        <w:div w:id="708140654">
          <w:marLeft w:val="0"/>
          <w:marRight w:val="0"/>
          <w:marTop w:val="0"/>
          <w:marBottom w:val="0"/>
          <w:divBdr>
            <w:top w:val="none" w:sz="0" w:space="0" w:color="auto"/>
            <w:left w:val="none" w:sz="0" w:space="0" w:color="auto"/>
            <w:bottom w:val="none" w:sz="0" w:space="0" w:color="auto"/>
            <w:right w:val="none" w:sz="0" w:space="0" w:color="auto"/>
          </w:divBdr>
        </w:div>
        <w:div w:id="709962914">
          <w:marLeft w:val="0"/>
          <w:marRight w:val="0"/>
          <w:marTop w:val="0"/>
          <w:marBottom w:val="0"/>
          <w:divBdr>
            <w:top w:val="none" w:sz="0" w:space="0" w:color="auto"/>
            <w:left w:val="none" w:sz="0" w:space="0" w:color="auto"/>
            <w:bottom w:val="none" w:sz="0" w:space="0" w:color="auto"/>
            <w:right w:val="none" w:sz="0" w:space="0" w:color="auto"/>
          </w:divBdr>
        </w:div>
        <w:div w:id="710420166">
          <w:marLeft w:val="0"/>
          <w:marRight w:val="0"/>
          <w:marTop w:val="0"/>
          <w:marBottom w:val="0"/>
          <w:divBdr>
            <w:top w:val="none" w:sz="0" w:space="0" w:color="auto"/>
            <w:left w:val="none" w:sz="0" w:space="0" w:color="auto"/>
            <w:bottom w:val="none" w:sz="0" w:space="0" w:color="auto"/>
            <w:right w:val="none" w:sz="0" w:space="0" w:color="auto"/>
          </w:divBdr>
        </w:div>
        <w:div w:id="714162263">
          <w:marLeft w:val="0"/>
          <w:marRight w:val="0"/>
          <w:marTop w:val="0"/>
          <w:marBottom w:val="0"/>
          <w:divBdr>
            <w:top w:val="none" w:sz="0" w:space="0" w:color="auto"/>
            <w:left w:val="none" w:sz="0" w:space="0" w:color="auto"/>
            <w:bottom w:val="none" w:sz="0" w:space="0" w:color="auto"/>
            <w:right w:val="none" w:sz="0" w:space="0" w:color="auto"/>
          </w:divBdr>
        </w:div>
        <w:div w:id="723988822">
          <w:marLeft w:val="0"/>
          <w:marRight w:val="0"/>
          <w:marTop w:val="0"/>
          <w:marBottom w:val="0"/>
          <w:divBdr>
            <w:top w:val="none" w:sz="0" w:space="0" w:color="auto"/>
            <w:left w:val="none" w:sz="0" w:space="0" w:color="auto"/>
            <w:bottom w:val="none" w:sz="0" w:space="0" w:color="auto"/>
            <w:right w:val="none" w:sz="0" w:space="0" w:color="auto"/>
          </w:divBdr>
        </w:div>
        <w:div w:id="728117315">
          <w:marLeft w:val="0"/>
          <w:marRight w:val="0"/>
          <w:marTop w:val="0"/>
          <w:marBottom w:val="0"/>
          <w:divBdr>
            <w:top w:val="none" w:sz="0" w:space="0" w:color="auto"/>
            <w:left w:val="none" w:sz="0" w:space="0" w:color="auto"/>
            <w:bottom w:val="none" w:sz="0" w:space="0" w:color="auto"/>
            <w:right w:val="none" w:sz="0" w:space="0" w:color="auto"/>
          </w:divBdr>
        </w:div>
        <w:div w:id="728916875">
          <w:marLeft w:val="0"/>
          <w:marRight w:val="0"/>
          <w:marTop w:val="0"/>
          <w:marBottom w:val="0"/>
          <w:divBdr>
            <w:top w:val="none" w:sz="0" w:space="0" w:color="auto"/>
            <w:left w:val="none" w:sz="0" w:space="0" w:color="auto"/>
            <w:bottom w:val="none" w:sz="0" w:space="0" w:color="auto"/>
            <w:right w:val="none" w:sz="0" w:space="0" w:color="auto"/>
          </w:divBdr>
        </w:div>
        <w:div w:id="736048823">
          <w:marLeft w:val="0"/>
          <w:marRight w:val="0"/>
          <w:marTop w:val="0"/>
          <w:marBottom w:val="0"/>
          <w:divBdr>
            <w:top w:val="none" w:sz="0" w:space="0" w:color="auto"/>
            <w:left w:val="none" w:sz="0" w:space="0" w:color="auto"/>
            <w:bottom w:val="none" w:sz="0" w:space="0" w:color="auto"/>
            <w:right w:val="none" w:sz="0" w:space="0" w:color="auto"/>
          </w:divBdr>
        </w:div>
        <w:div w:id="743183982">
          <w:marLeft w:val="0"/>
          <w:marRight w:val="0"/>
          <w:marTop w:val="0"/>
          <w:marBottom w:val="0"/>
          <w:divBdr>
            <w:top w:val="none" w:sz="0" w:space="0" w:color="auto"/>
            <w:left w:val="none" w:sz="0" w:space="0" w:color="auto"/>
            <w:bottom w:val="none" w:sz="0" w:space="0" w:color="auto"/>
            <w:right w:val="none" w:sz="0" w:space="0" w:color="auto"/>
          </w:divBdr>
        </w:div>
        <w:div w:id="747270026">
          <w:marLeft w:val="0"/>
          <w:marRight w:val="0"/>
          <w:marTop w:val="0"/>
          <w:marBottom w:val="0"/>
          <w:divBdr>
            <w:top w:val="none" w:sz="0" w:space="0" w:color="auto"/>
            <w:left w:val="none" w:sz="0" w:space="0" w:color="auto"/>
            <w:bottom w:val="none" w:sz="0" w:space="0" w:color="auto"/>
            <w:right w:val="none" w:sz="0" w:space="0" w:color="auto"/>
          </w:divBdr>
        </w:div>
        <w:div w:id="756484421">
          <w:marLeft w:val="0"/>
          <w:marRight w:val="0"/>
          <w:marTop w:val="0"/>
          <w:marBottom w:val="0"/>
          <w:divBdr>
            <w:top w:val="none" w:sz="0" w:space="0" w:color="auto"/>
            <w:left w:val="none" w:sz="0" w:space="0" w:color="auto"/>
            <w:bottom w:val="none" w:sz="0" w:space="0" w:color="auto"/>
            <w:right w:val="none" w:sz="0" w:space="0" w:color="auto"/>
          </w:divBdr>
        </w:div>
        <w:div w:id="757024868">
          <w:marLeft w:val="0"/>
          <w:marRight w:val="0"/>
          <w:marTop w:val="0"/>
          <w:marBottom w:val="0"/>
          <w:divBdr>
            <w:top w:val="none" w:sz="0" w:space="0" w:color="auto"/>
            <w:left w:val="none" w:sz="0" w:space="0" w:color="auto"/>
            <w:bottom w:val="none" w:sz="0" w:space="0" w:color="auto"/>
            <w:right w:val="none" w:sz="0" w:space="0" w:color="auto"/>
          </w:divBdr>
        </w:div>
        <w:div w:id="757873228">
          <w:marLeft w:val="0"/>
          <w:marRight w:val="0"/>
          <w:marTop w:val="0"/>
          <w:marBottom w:val="0"/>
          <w:divBdr>
            <w:top w:val="none" w:sz="0" w:space="0" w:color="auto"/>
            <w:left w:val="none" w:sz="0" w:space="0" w:color="auto"/>
            <w:bottom w:val="none" w:sz="0" w:space="0" w:color="auto"/>
            <w:right w:val="none" w:sz="0" w:space="0" w:color="auto"/>
          </w:divBdr>
        </w:div>
        <w:div w:id="765811577">
          <w:marLeft w:val="0"/>
          <w:marRight w:val="0"/>
          <w:marTop w:val="0"/>
          <w:marBottom w:val="0"/>
          <w:divBdr>
            <w:top w:val="none" w:sz="0" w:space="0" w:color="auto"/>
            <w:left w:val="none" w:sz="0" w:space="0" w:color="auto"/>
            <w:bottom w:val="none" w:sz="0" w:space="0" w:color="auto"/>
            <w:right w:val="none" w:sz="0" w:space="0" w:color="auto"/>
          </w:divBdr>
        </w:div>
        <w:div w:id="766541416">
          <w:marLeft w:val="0"/>
          <w:marRight w:val="0"/>
          <w:marTop w:val="0"/>
          <w:marBottom w:val="0"/>
          <w:divBdr>
            <w:top w:val="none" w:sz="0" w:space="0" w:color="auto"/>
            <w:left w:val="none" w:sz="0" w:space="0" w:color="auto"/>
            <w:bottom w:val="none" w:sz="0" w:space="0" w:color="auto"/>
            <w:right w:val="none" w:sz="0" w:space="0" w:color="auto"/>
          </w:divBdr>
        </w:div>
        <w:div w:id="769471303">
          <w:marLeft w:val="0"/>
          <w:marRight w:val="0"/>
          <w:marTop w:val="0"/>
          <w:marBottom w:val="0"/>
          <w:divBdr>
            <w:top w:val="none" w:sz="0" w:space="0" w:color="auto"/>
            <w:left w:val="none" w:sz="0" w:space="0" w:color="auto"/>
            <w:bottom w:val="none" w:sz="0" w:space="0" w:color="auto"/>
            <w:right w:val="none" w:sz="0" w:space="0" w:color="auto"/>
          </w:divBdr>
        </w:div>
        <w:div w:id="775097066">
          <w:marLeft w:val="0"/>
          <w:marRight w:val="0"/>
          <w:marTop w:val="0"/>
          <w:marBottom w:val="0"/>
          <w:divBdr>
            <w:top w:val="none" w:sz="0" w:space="0" w:color="auto"/>
            <w:left w:val="none" w:sz="0" w:space="0" w:color="auto"/>
            <w:bottom w:val="none" w:sz="0" w:space="0" w:color="auto"/>
            <w:right w:val="none" w:sz="0" w:space="0" w:color="auto"/>
          </w:divBdr>
        </w:div>
        <w:div w:id="777339033">
          <w:marLeft w:val="0"/>
          <w:marRight w:val="0"/>
          <w:marTop w:val="0"/>
          <w:marBottom w:val="0"/>
          <w:divBdr>
            <w:top w:val="none" w:sz="0" w:space="0" w:color="auto"/>
            <w:left w:val="none" w:sz="0" w:space="0" w:color="auto"/>
            <w:bottom w:val="none" w:sz="0" w:space="0" w:color="auto"/>
            <w:right w:val="none" w:sz="0" w:space="0" w:color="auto"/>
          </w:divBdr>
        </w:div>
        <w:div w:id="778794269">
          <w:marLeft w:val="0"/>
          <w:marRight w:val="0"/>
          <w:marTop w:val="0"/>
          <w:marBottom w:val="0"/>
          <w:divBdr>
            <w:top w:val="none" w:sz="0" w:space="0" w:color="auto"/>
            <w:left w:val="none" w:sz="0" w:space="0" w:color="auto"/>
            <w:bottom w:val="none" w:sz="0" w:space="0" w:color="auto"/>
            <w:right w:val="none" w:sz="0" w:space="0" w:color="auto"/>
          </w:divBdr>
        </w:div>
        <w:div w:id="784541464">
          <w:marLeft w:val="0"/>
          <w:marRight w:val="0"/>
          <w:marTop w:val="0"/>
          <w:marBottom w:val="0"/>
          <w:divBdr>
            <w:top w:val="none" w:sz="0" w:space="0" w:color="auto"/>
            <w:left w:val="none" w:sz="0" w:space="0" w:color="auto"/>
            <w:bottom w:val="none" w:sz="0" w:space="0" w:color="auto"/>
            <w:right w:val="none" w:sz="0" w:space="0" w:color="auto"/>
          </w:divBdr>
        </w:div>
        <w:div w:id="788669406">
          <w:marLeft w:val="0"/>
          <w:marRight w:val="0"/>
          <w:marTop w:val="0"/>
          <w:marBottom w:val="0"/>
          <w:divBdr>
            <w:top w:val="none" w:sz="0" w:space="0" w:color="auto"/>
            <w:left w:val="none" w:sz="0" w:space="0" w:color="auto"/>
            <w:bottom w:val="none" w:sz="0" w:space="0" w:color="auto"/>
            <w:right w:val="none" w:sz="0" w:space="0" w:color="auto"/>
          </w:divBdr>
        </w:div>
        <w:div w:id="789203680">
          <w:marLeft w:val="0"/>
          <w:marRight w:val="0"/>
          <w:marTop w:val="0"/>
          <w:marBottom w:val="0"/>
          <w:divBdr>
            <w:top w:val="none" w:sz="0" w:space="0" w:color="auto"/>
            <w:left w:val="none" w:sz="0" w:space="0" w:color="auto"/>
            <w:bottom w:val="none" w:sz="0" w:space="0" w:color="auto"/>
            <w:right w:val="none" w:sz="0" w:space="0" w:color="auto"/>
          </w:divBdr>
        </w:div>
        <w:div w:id="789671269">
          <w:marLeft w:val="0"/>
          <w:marRight w:val="0"/>
          <w:marTop w:val="0"/>
          <w:marBottom w:val="0"/>
          <w:divBdr>
            <w:top w:val="none" w:sz="0" w:space="0" w:color="auto"/>
            <w:left w:val="none" w:sz="0" w:space="0" w:color="auto"/>
            <w:bottom w:val="none" w:sz="0" w:space="0" w:color="auto"/>
            <w:right w:val="none" w:sz="0" w:space="0" w:color="auto"/>
          </w:divBdr>
          <w:divsChild>
            <w:div w:id="43063339">
              <w:marLeft w:val="0"/>
              <w:marRight w:val="0"/>
              <w:marTop w:val="0"/>
              <w:marBottom w:val="0"/>
              <w:divBdr>
                <w:top w:val="none" w:sz="0" w:space="0" w:color="auto"/>
                <w:left w:val="none" w:sz="0" w:space="0" w:color="auto"/>
                <w:bottom w:val="none" w:sz="0" w:space="0" w:color="auto"/>
                <w:right w:val="none" w:sz="0" w:space="0" w:color="auto"/>
              </w:divBdr>
              <w:divsChild>
                <w:div w:id="17787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5439">
          <w:marLeft w:val="0"/>
          <w:marRight w:val="0"/>
          <w:marTop w:val="0"/>
          <w:marBottom w:val="0"/>
          <w:divBdr>
            <w:top w:val="none" w:sz="0" w:space="0" w:color="auto"/>
            <w:left w:val="none" w:sz="0" w:space="0" w:color="auto"/>
            <w:bottom w:val="none" w:sz="0" w:space="0" w:color="auto"/>
            <w:right w:val="none" w:sz="0" w:space="0" w:color="auto"/>
          </w:divBdr>
        </w:div>
        <w:div w:id="794518788">
          <w:marLeft w:val="0"/>
          <w:marRight w:val="0"/>
          <w:marTop w:val="0"/>
          <w:marBottom w:val="0"/>
          <w:divBdr>
            <w:top w:val="none" w:sz="0" w:space="0" w:color="auto"/>
            <w:left w:val="none" w:sz="0" w:space="0" w:color="auto"/>
            <w:bottom w:val="none" w:sz="0" w:space="0" w:color="auto"/>
            <w:right w:val="none" w:sz="0" w:space="0" w:color="auto"/>
          </w:divBdr>
        </w:div>
        <w:div w:id="796024051">
          <w:marLeft w:val="0"/>
          <w:marRight w:val="0"/>
          <w:marTop w:val="0"/>
          <w:marBottom w:val="0"/>
          <w:divBdr>
            <w:top w:val="none" w:sz="0" w:space="0" w:color="auto"/>
            <w:left w:val="none" w:sz="0" w:space="0" w:color="auto"/>
            <w:bottom w:val="none" w:sz="0" w:space="0" w:color="auto"/>
            <w:right w:val="none" w:sz="0" w:space="0" w:color="auto"/>
          </w:divBdr>
        </w:div>
        <w:div w:id="798301434">
          <w:marLeft w:val="0"/>
          <w:marRight w:val="0"/>
          <w:marTop w:val="0"/>
          <w:marBottom w:val="0"/>
          <w:divBdr>
            <w:top w:val="none" w:sz="0" w:space="0" w:color="auto"/>
            <w:left w:val="none" w:sz="0" w:space="0" w:color="auto"/>
            <w:bottom w:val="none" w:sz="0" w:space="0" w:color="auto"/>
            <w:right w:val="none" w:sz="0" w:space="0" w:color="auto"/>
          </w:divBdr>
        </w:div>
        <w:div w:id="798962708">
          <w:marLeft w:val="0"/>
          <w:marRight w:val="0"/>
          <w:marTop w:val="0"/>
          <w:marBottom w:val="0"/>
          <w:divBdr>
            <w:top w:val="none" w:sz="0" w:space="0" w:color="auto"/>
            <w:left w:val="none" w:sz="0" w:space="0" w:color="auto"/>
            <w:bottom w:val="none" w:sz="0" w:space="0" w:color="auto"/>
            <w:right w:val="none" w:sz="0" w:space="0" w:color="auto"/>
          </w:divBdr>
        </w:div>
        <w:div w:id="805853053">
          <w:marLeft w:val="0"/>
          <w:marRight w:val="0"/>
          <w:marTop w:val="0"/>
          <w:marBottom w:val="0"/>
          <w:divBdr>
            <w:top w:val="none" w:sz="0" w:space="0" w:color="auto"/>
            <w:left w:val="none" w:sz="0" w:space="0" w:color="auto"/>
            <w:bottom w:val="none" w:sz="0" w:space="0" w:color="auto"/>
            <w:right w:val="none" w:sz="0" w:space="0" w:color="auto"/>
          </w:divBdr>
        </w:div>
        <w:div w:id="807667482">
          <w:marLeft w:val="0"/>
          <w:marRight w:val="0"/>
          <w:marTop w:val="0"/>
          <w:marBottom w:val="0"/>
          <w:divBdr>
            <w:top w:val="none" w:sz="0" w:space="0" w:color="auto"/>
            <w:left w:val="none" w:sz="0" w:space="0" w:color="auto"/>
            <w:bottom w:val="none" w:sz="0" w:space="0" w:color="auto"/>
            <w:right w:val="none" w:sz="0" w:space="0" w:color="auto"/>
          </w:divBdr>
        </w:div>
        <w:div w:id="807865678">
          <w:marLeft w:val="0"/>
          <w:marRight w:val="0"/>
          <w:marTop w:val="0"/>
          <w:marBottom w:val="0"/>
          <w:divBdr>
            <w:top w:val="none" w:sz="0" w:space="0" w:color="auto"/>
            <w:left w:val="none" w:sz="0" w:space="0" w:color="auto"/>
            <w:bottom w:val="none" w:sz="0" w:space="0" w:color="auto"/>
            <w:right w:val="none" w:sz="0" w:space="0" w:color="auto"/>
          </w:divBdr>
        </w:div>
        <w:div w:id="812482262">
          <w:marLeft w:val="0"/>
          <w:marRight w:val="0"/>
          <w:marTop w:val="0"/>
          <w:marBottom w:val="0"/>
          <w:divBdr>
            <w:top w:val="none" w:sz="0" w:space="0" w:color="auto"/>
            <w:left w:val="none" w:sz="0" w:space="0" w:color="auto"/>
            <w:bottom w:val="none" w:sz="0" w:space="0" w:color="auto"/>
            <w:right w:val="none" w:sz="0" w:space="0" w:color="auto"/>
          </w:divBdr>
        </w:div>
        <w:div w:id="815609092">
          <w:marLeft w:val="0"/>
          <w:marRight w:val="0"/>
          <w:marTop w:val="0"/>
          <w:marBottom w:val="0"/>
          <w:divBdr>
            <w:top w:val="none" w:sz="0" w:space="0" w:color="auto"/>
            <w:left w:val="none" w:sz="0" w:space="0" w:color="auto"/>
            <w:bottom w:val="none" w:sz="0" w:space="0" w:color="auto"/>
            <w:right w:val="none" w:sz="0" w:space="0" w:color="auto"/>
          </w:divBdr>
        </w:div>
        <w:div w:id="823930689">
          <w:marLeft w:val="0"/>
          <w:marRight w:val="0"/>
          <w:marTop w:val="0"/>
          <w:marBottom w:val="0"/>
          <w:divBdr>
            <w:top w:val="none" w:sz="0" w:space="0" w:color="auto"/>
            <w:left w:val="none" w:sz="0" w:space="0" w:color="auto"/>
            <w:bottom w:val="none" w:sz="0" w:space="0" w:color="auto"/>
            <w:right w:val="none" w:sz="0" w:space="0" w:color="auto"/>
          </w:divBdr>
        </w:div>
        <w:div w:id="832179943">
          <w:marLeft w:val="0"/>
          <w:marRight w:val="0"/>
          <w:marTop w:val="0"/>
          <w:marBottom w:val="0"/>
          <w:divBdr>
            <w:top w:val="none" w:sz="0" w:space="0" w:color="auto"/>
            <w:left w:val="none" w:sz="0" w:space="0" w:color="auto"/>
            <w:bottom w:val="none" w:sz="0" w:space="0" w:color="auto"/>
            <w:right w:val="none" w:sz="0" w:space="0" w:color="auto"/>
          </w:divBdr>
        </w:div>
        <w:div w:id="836925446">
          <w:marLeft w:val="0"/>
          <w:marRight w:val="0"/>
          <w:marTop w:val="0"/>
          <w:marBottom w:val="0"/>
          <w:divBdr>
            <w:top w:val="none" w:sz="0" w:space="0" w:color="auto"/>
            <w:left w:val="none" w:sz="0" w:space="0" w:color="auto"/>
            <w:bottom w:val="none" w:sz="0" w:space="0" w:color="auto"/>
            <w:right w:val="none" w:sz="0" w:space="0" w:color="auto"/>
          </w:divBdr>
        </w:div>
        <w:div w:id="836966033">
          <w:marLeft w:val="0"/>
          <w:marRight w:val="0"/>
          <w:marTop w:val="0"/>
          <w:marBottom w:val="0"/>
          <w:divBdr>
            <w:top w:val="none" w:sz="0" w:space="0" w:color="auto"/>
            <w:left w:val="none" w:sz="0" w:space="0" w:color="auto"/>
            <w:bottom w:val="none" w:sz="0" w:space="0" w:color="auto"/>
            <w:right w:val="none" w:sz="0" w:space="0" w:color="auto"/>
          </w:divBdr>
        </w:div>
        <w:div w:id="840387618">
          <w:marLeft w:val="0"/>
          <w:marRight w:val="0"/>
          <w:marTop w:val="0"/>
          <w:marBottom w:val="0"/>
          <w:divBdr>
            <w:top w:val="none" w:sz="0" w:space="0" w:color="auto"/>
            <w:left w:val="none" w:sz="0" w:space="0" w:color="auto"/>
            <w:bottom w:val="none" w:sz="0" w:space="0" w:color="auto"/>
            <w:right w:val="none" w:sz="0" w:space="0" w:color="auto"/>
          </w:divBdr>
        </w:div>
        <w:div w:id="843202674">
          <w:marLeft w:val="0"/>
          <w:marRight w:val="0"/>
          <w:marTop w:val="0"/>
          <w:marBottom w:val="0"/>
          <w:divBdr>
            <w:top w:val="none" w:sz="0" w:space="0" w:color="auto"/>
            <w:left w:val="none" w:sz="0" w:space="0" w:color="auto"/>
            <w:bottom w:val="none" w:sz="0" w:space="0" w:color="auto"/>
            <w:right w:val="none" w:sz="0" w:space="0" w:color="auto"/>
          </w:divBdr>
        </w:div>
        <w:div w:id="848300042">
          <w:marLeft w:val="0"/>
          <w:marRight w:val="0"/>
          <w:marTop w:val="0"/>
          <w:marBottom w:val="0"/>
          <w:divBdr>
            <w:top w:val="none" w:sz="0" w:space="0" w:color="auto"/>
            <w:left w:val="none" w:sz="0" w:space="0" w:color="auto"/>
            <w:bottom w:val="none" w:sz="0" w:space="0" w:color="auto"/>
            <w:right w:val="none" w:sz="0" w:space="0" w:color="auto"/>
          </w:divBdr>
        </w:div>
        <w:div w:id="849611295">
          <w:marLeft w:val="0"/>
          <w:marRight w:val="0"/>
          <w:marTop w:val="0"/>
          <w:marBottom w:val="0"/>
          <w:divBdr>
            <w:top w:val="none" w:sz="0" w:space="0" w:color="auto"/>
            <w:left w:val="none" w:sz="0" w:space="0" w:color="auto"/>
            <w:bottom w:val="none" w:sz="0" w:space="0" w:color="auto"/>
            <w:right w:val="none" w:sz="0" w:space="0" w:color="auto"/>
          </w:divBdr>
        </w:div>
        <w:div w:id="854029080">
          <w:marLeft w:val="0"/>
          <w:marRight w:val="0"/>
          <w:marTop w:val="0"/>
          <w:marBottom w:val="0"/>
          <w:divBdr>
            <w:top w:val="none" w:sz="0" w:space="0" w:color="auto"/>
            <w:left w:val="none" w:sz="0" w:space="0" w:color="auto"/>
            <w:bottom w:val="none" w:sz="0" w:space="0" w:color="auto"/>
            <w:right w:val="none" w:sz="0" w:space="0" w:color="auto"/>
          </w:divBdr>
        </w:div>
        <w:div w:id="856886278">
          <w:marLeft w:val="0"/>
          <w:marRight w:val="0"/>
          <w:marTop w:val="0"/>
          <w:marBottom w:val="0"/>
          <w:divBdr>
            <w:top w:val="none" w:sz="0" w:space="0" w:color="auto"/>
            <w:left w:val="none" w:sz="0" w:space="0" w:color="auto"/>
            <w:bottom w:val="none" w:sz="0" w:space="0" w:color="auto"/>
            <w:right w:val="none" w:sz="0" w:space="0" w:color="auto"/>
          </w:divBdr>
        </w:div>
        <w:div w:id="859274322">
          <w:marLeft w:val="0"/>
          <w:marRight w:val="0"/>
          <w:marTop w:val="0"/>
          <w:marBottom w:val="0"/>
          <w:divBdr>
            <w:top w:val="none" w:sz="0" w:space="0" w:color="auto"/>
            <w:left w:val="none" w:sz="0" w:space="0" w:color="auto"/>
            <w:bottom w:val="none" w:sz="0" w:space="0" w:color="auto"/>
            <w:right w:val="none" w:sz="0" w:space="0" w:color="auto"/>
          </w:divBdr>
        </w:div>
        <w:div w:id="876937514">
          <w:marLeft w:val="0"/>
          <w:marRight w:val="0"/>
          <w:marTop w:val="0"/>
          <w:marBottom w:val="0"/>
          <w:divBdr>
            <w:top w:val="none" w:sz="0" w:space="0" w:color="auto"/>
            <w:left w:val="none" w:sz="0" w:space="0" w:color="auto"/>
            <w:bottom w:val="none" w:sz="0" w:space="0" w:color="auto"/>
            <w:right w:val="none" w:sz="0" w:space="0" w:color="auto"/>
          </w:divBdr>
        </w:div>
        <w:div w:id="879165511">
          <w:marLeft w:val="0"/>
          <w:marRight w:val="0"/>
          <w:marTop w:val="0"/>
          <w:marBottom w:val="0"/>
          <w:divBdr>
            <w:top w:val="none" w:sz="0" w:space="0" w:color="auto"/>
            <w:left w:val="none" w:sz="0" w:space="0" w:color="auto"/>
            <w:bottom w:val="none" w:sz="0" w:space="0" w:color="auto"/>
            <w:right w:val="none" w:sz="0" w:space="0" w:color="auto"/>
          </w:divBdr>
        </w:div>
        <w:div w:id="883640293">
          <w:marLeft w:val="0"/>
          <w:marRight w:val="0"/>
          <w:marTop w:val="0"/>
          <w:marBottom w:val="0"/>
          <w:divBdr>
            <w:top w:val="none" w:sz="0" w:space="0" w:color="auto"/>
            <w:left w:val="none" w:sz="0" w:space="0" w:color="auto"/>
            <w:bottom w:val="none" w:sz="0" w:space="0" w:color="auto"/>
            <w:right w:val="none" w:sz="0" w:space="0" w:color="auto"/>
          </w:divBdr>
        </w:div>
        <w:div w:id="886262535">
          <w:marLeft w:val="0"/>
          <w:marRight w:val="0"/>
          <w:marTop w:val="0"/>
          <w:marBottom w:val="0"/>
          <w:divBdr>
            <w:top w:val="none" w:sz="0" w:space="0" w:color="auto"/>
            <w:left w:val="none" w:sz="0" w:space="0" w:color="auto"/>
            <w:bottom w:val="none" w:sz="0" w:space="0" w:color="auto"/>
            <w:right w:val="none" w:sz="0" w:space="0" w:color="auto"/>
          </w:divBdr>
        </w:div>
        <w:div w:id="887761312">
          <w:marLeft w:val="0"/>
          <w:marRight w:val="0"/>
          <w:marTop w:val="0"/>
          <w:marBottom w:val="0"/>
          <w:divBdr>
            <w:top w:val="none" w:sz="0" w:space="0" w:color="auto"/>
            <w:left w:val="none" w:sz="0" w:space="0" w:color="auto"/>
            <w:bottom w:val="none" w:sz="0" w:space="0" w:color="auto"/>
            <w:right w:val="none" w:sz="0" w:space="0" w:color="auto"/>
          </w:divBdr>
        </w:div>
        <w:div w:id="891893139">
          <w:marLeft w:val="0"/>
          <w:marRight w:val="0"/>
          <w:marTop w:val="0"/>
          <w:marBottom w:val="0"/>
          <w:divBdr>
            <w:top w:val="none" w:sz="0" w:space="0" w:color="auto"/>
            <w:left w:val="none" w:sz="0" w:space="0" w:color="auto"/>
            <w:bottom w:val="none" w:sz="0" w:space="0" w:color="auto"/>
            <w:right w:val="none" w:sz="0" w:space="0" w:color="auto"/>
          </w:divBdr>
        </w:div>
        <w:div w:id="897209079">
          <w:marLeft w:val="0"/>
          <w:marRight w:val="0"/>
          <w:marTop w:val="0"/>
          <w:marBottom w:val="0"/>
          <w:divBdr>
            <w:top w:val="none" w:sz="0" w:space="0" w:color="auto"/>
            <w:left w:val="none" w:sz="0" w:space="0" w:color="auto"/>
            <w:bottom w:val="none" w:sz="0" w:space="0" w:color="auto"/>
            <w:right w:val="none" w:sz="0" w:space="0" w:color="auto"/>
          </w:divBdr>
        </w:div>
        <w:div w:id="904678556">
          <w:marLeft w:val="0"/>
          <w:marRight w:val="0"/>
          <w:marTop w:val="0"/>
          <w:marBottom w:val="0"/>
          <w:divBdr>
            <w:top w:val="none" w:sz="0" w:space="0" w:color="auto"/>
            <w:left w:val="none" w:sz="0" w:space="0" w:color="auto"/>
            <w:bottom w:val="none" w:sz="0" w:space="0" w:color="auto"/>
            <w:right w:val="none" w:sz="0" w:space="0" w:color="auto"/>
          </w:divBdr>
        </w:div>
        <w:div w:id="910576797">
          <w:marLeft w:val="0"/>
          <w:marRight w:val="0"/>
          <w:marTop w:val="0"/>
          <w:marBottom w:val="0"/>
          <w:divBdr>
            <w:top w:val="none" w:sz="0" w:space="0" w:color="auto"/>
            <w:left w:val="none" w:sz="0" w:space="0" w:color="auto"/>
            <w:bottom w:val="none" w:sz="0" w:space="0" w:color="auto"/>
            <w:right w:val="none" w:sz="0" w:space="0" w:color="auto"/>
          </w:divBdr>
        </w:div>
        <w:div w:id="911425073">
          <w:marLeft w:val="0"/>
          <w:marRight w:val="0"/>
          <w:marTop w:val="0"/>
          <w:marBottom w:val="0"/>
          <w:divBdr>
            <w:top w:val="none" w:sz="0" w:space="0" w:color="auto"/>
            <w:left w:val="none" w:sz="0" w:space="0" w:color="auto"/>
            <w:bottom w:val="none" w:sz="0" w:space="0" w:color="auto"/>
            <w:right w:val="none" w:sz="0" w:space="0" w:color="auto"/>
          </w:divBdr>
        </w:div>
        <w:div w:id="912592469">
          <w:marLeft w:val="0"/>
          <w:marRight w:val="0"/>
          <w:marTop w:val="0"/>
          <w:marBottom w:val="0"/>
          <w:divBdr>
            <w:top w:val="none" w:sz="0" w:space="0" w:color="auto"/>
            <w:left w:val="none" w:sz="0" w:space="0" w:color="auto"/>
            <w:bottom w:val="none" w:sz="0" w:space="0" w:color="auto"/>
            <w:right w:val="none" w:sz="0" w:space="0" w:color="auto"/>
          </w:divBdr>
        </w:div>
        <w:div w:id="916982301">
          <w:marLeft w:val="0"/>
          <w:marRight w:val="0"/>
          <w:marTop w:val="0"/>
          <w:marBottom w:val="0"/>
          <w:divBdr>
            <w:top w:val="none" w:sz="0" w:space="0" w:color="auto"/>
            <w:left w:val="none" w:sz="0" w:space="0" w:color="auto"/>
            <w:bottom w:val="none" w:sz="0" w:space="0" w:color="auto"/>
            <w:right w:val="none" w:sz="0" w:space="0" w:color="auto"/>
          </w:divBdr>
        </w:div>
        <w:div w:id="918633290">
          <w:marLeft w:val="0"/>
          <w:marRight w:val="0"/>
          <w:marTop w:val="0"/>
          <w:marBottom w:val="0"/>
          <w:divBdr>
            <w:top w:val="none" w:sz="0" w:space="0" w:color="auto"/>
            <w:left w:val="none" w:sz="0" w:space="0" w:color="auto"/>
            <w:bottom w:val="none" w:sz="0" w:space="0" w:color="auto"/>
            <w:right w:val="none" w:sz="0" w:space="0" w:color="auto"/>
          </w:divBdr>
        </w:div>
        <w:div w:id="926769764">
          <w:marLeft w:val="0"/>
          <w:marRight w:val="0"/>
          <w:marTop w:val="0"/>
          <w:marBottom w:val="0"/>
          <w:divBdr>
            <w:top w:val="none" w:sz="0" w:space="0" w:color="auto"/>
            <w:left w:val="none" w:sz="0" w:space="0" w:color="auto"/>
            <w:bottom w:val="none" w:sz="0" w:space="0" w:color="auto"/>
            <w:right w:val="none" w:sz="0" w:space="0" w:color="auto"/>
          </w:divBdr>
        </w:div>
        <w:div w:id="930897502">
          <w:marLeft w:val="0"/>
          <w:marRight w:val="0"/>
          <w:marTop w:val="0"/>
          <w:marBottom w:val="0"/>
          <w:divBdr>
            <w:top w:val="none" w:sz="0" w:space="0" w:color="auto"/>
            <w:left w:val="none" w:sz="0" w:space="0" w:color="auto"/>
            <w:bottom w:val="none" w:sz="0" w:space="0" w:color="auto"/>
            <w:right w:val="none" w:sz="0" w:space="0" w:color="auto"/>
          </w:divBdr>
        </w:div>
        <w:div w:id="939146401">
          <w:marLeft w:val="0"/>
          <w:marRight w:val="0"/>
          <w:marTop w:val="0"/>
          <w:marBottom w:val="0"/>
          <w:divBdr>
            <w:top w:val="none" w:sz="0" w:space="0" w:color="auto"/>
            <w:left w:val="none" w:sz="0" w:space="0" w:color="auto"/>
            <w:bottom w:val="none" w:sz="0" w:space="0" w:color="auto"/>
            <w:right w:val="none" w:sz="0" w:space="0" w:color="auto"/>
          </w:divBdr>
        </w:div>
        <w:div w:id="943342817">
          <w:marLeft w:val="0"/>
          <w:marRight w:val="0"/>
          <w:marTop w:val="0"/>
          <w:marBottom w:val="0"/>
          <w:divBdr>
            <w:top w:val="none" w:sz="0" w:space="0" w:color="auto"/>
            <w:left w:val="none" w:sz="0" w:space="0" w:color="auto"/>
            <w:bottom w:val="none" w:sz="0" w:space="0" w:color="auto"/>
            <w:right w:val="none" w:sz="0" w:space="0" w:color="auto"/>
          </w:divBdr>
        </w:div>
        <w:div w:id="943879044">
          <w:marLeft w:val="0"/>
          <w:marRight w:val="0"/>
          <w:marTop w:val="0"/>
          <w:marBottom w:val="0"/>
          <w:divBdr>
            <w:top w:val="none" w:sz="0" w:space="0" w:color="auto"/>
            <w:left w:val="none" w:sz="0" w:space="0" w:color="auto"/>
            <w:bottom w:val="none" w:sz="0" w:space="0" w:color="auto"/>
            <w:right w:val="none" w:sz="0" w:space="0" w:color="auto"/>
          </w:divBdr>
        </w:div>
        <w:div w:id="951399604">
          <w:marLeft w:val="0"/>
          <w:marRight w:val="0"/>
          <w:marTop w:val="0"/>
          <w:marBottom w:val="0"/>
          <w:divBdr>
            <w:top w:val="none" w:sz="0" w:space="0" w:color="auto"/>
            <w:left w:val="none" w:sz="0" w:space="0" w:color="auto"/>
            <w:bottom w:val="none" w:sz="0" w:space="0" w:color="auto"/>
            <w:right w:val="none" w:sz="0" w:space="0" w:color="auto"/>
          </w:divBdr>
        </w:div>
        <w:div w:id="952326359">
          <w:marLeft w:val="0"/>
          <w:marRight w:val="0"/>
          <w:marTop w:val="0"/>
          <w:marBottom w:val="0"/>
          <w:divBdr>
            <w:top w:val="none" w:sz="0" w:space="0" w:color="auto"/>
            <w:left w:val="none" w:sz="0" w:space="0" w:color="auto"/>
            <w:bottom w:val="none" w:sz="0" w:space="0" w:color="auto"/>
            <w:right w:val="none" w:sz="0" w:space="0" w:color="auto"/>
          </w:divBdr>
        </w:div>
        <w:div w:id="952636214">
          <w:marLeft w:val="0"/>
          <w:marRight w:val="0"/>
          <w:marTop w:val="0"/>
          <w:marBottom w:val="0"/>
          <w:divBdr>
            <w:top w:val="none" w:sz="0" w:space="0" w:color="auto"/>
            <w:left w:val="none" w:sz="0" w:space="0" w:color="auto"/>
            <w:bottom w:val="none" w:sz="0" w:space="0" w:color="auto"/>
            <w:right w:val="none" w:sz="0" w:space="0" w:color="auto"/>
          </w:divBdr>
        </w:div>
        <w:div w:id="957100353">
          <w:marLeft w:val="0"/>
          <w:marRight w:val="0"/>
          <w:marTop w:val="0"/>
          <w:marBottom w:val="0"/>
          <w:divBdr>
            <w:top w:val="none" w:sz="0" w:space="0" w:color="auto"/>
            <w:left w:val="none" w:sz="0" w:space="0" w:color="auto"/>
            <w:bottom w:val="none" w:sz="0" w:space="0" w:color="auto"/>
            <w:right w:val="none" w:sz="0" w:space="0" w:color="auto"/>
          </w:divBdr>
        </w:div>
        <w:div w:id="959531704">
          <w:marLeft w:val="0"/>
          <w:marRight w:val="0"/>
          <w:marTop w:val="0"/>
          <w:marBottom w:val="0"/>
          <w:divBdr>
            <w:top w:val="none" w:sz="0" w:space="0" w:color="auto"/>
            <w:left w:val="none" w:sz="0" w:space="0" w:color="auto"/>
            <w:bottom w:val="none" w:sz="0" w:space="0" w:color="auto"/>
            <w:right w:val="none" w:sz="0" w:space="0" w:color="auto"/>
          </w:divBdr>
        </w:div>
        <w:div w:id="960842690">
          <w:marLeft w:val="0"/>
          <w:marRight w:val="0"/>
          <w:marTop w:val="0"/>
          <w:marBottom w:val="0"/>
          <w:divBdr>
            <w:top w:val="none" w:sz="0" w:space="0" w:color="auto"/>
            <w:left w:val="none" w:sz="0" w:space="0" w:color="auto"/>
            <w:bottom w:val="none" w:sz="0" w:space="0" w:color="auto"/>
            <w:right w:val="none" w:sz="0" w:space="0" w:color="auto"/>
          </w:divBdr>
        </w:div>
        <w:div w:id="960889679">
          <w:marLeft w:val="0"/>
          <w:marRight w:val="0"/>
          <w:marTop w:val="0"/>
          <w:marBottom w:val="0"/>
          <w:divBdr>
            <w:top w:val="none" w:sz="0" w:space="0" w:color="auto"/>
            <w:left w:val="none" w:sz="0" w:space="0" w:color="auto"/>
            <w:bottom w:val="none" w:sz="0" w:space="0" w:color="auto"/>
            <w:right w:val="none" w:sz="0" w:space="0" w:color="auto"/>
          </w:divBdr>
        </w:div>
        <w:div w:id="963728711">
          <w:marLeft w:val="0"/>
          <w:marRight w:val="0"/>
          <w:marTop w:val="0"/>
          <w:marBottom w:val="0"/>
          <w:divBdr>
            <w:top w:val="none" w:sz="0" w:space="0" w:color="auto"/>
            <w:left w:val="none" w:sz="0" w:space="0" w:color="auto"/>
            <w:bottom w:val="none" w:sz="0" w:space="0" w:color="auto"/>
            <w:right w:val="none" w:sz="0" w:space="0" w:color="auto"/>
          </w:divBdr>
        </w:div>
        <w:div w:id="967273805">
          <w:marLeft w:val="0"/>
          <w:marRight w:val="0"/>
          <w:marTop w:val="0"/>
          <w:marBottom w:val="0"/>
          <w:divBdr>
            <w:top w:val="none" w:sz="0" w:space="0" w:color="auto"/>
            <w:left w:val="none" w:sz="0" w:space="0" w:color="auto"/>
            <w:bottom w:val="none" w:sz="0" w:space="0" w:color="auto"/>
            <w:right w:val="none" w:sz="0" w:space="0" w:color="auto"/>
          </w:divBdr>
        </w:div>
        <w:div w:id="967663257">
          <w:marLeft w:val="0"/>
          <w:marRight w:val="0"/>
          <w:marTop w:val="0"/>
          <w:marBottom w:val="0"/>
          <w:divBdr>
            <w:top w:val="none" w:sz="0" w:space="0" w:color="auto"/>
            <w:left w:val="none" w:sz="0" w:space="0" w:color="auto"/>
            <w:bottom w:val="none" w:sz="0" w:space="0" w:color="auto"/>
            <w:right w:val="none" w:sz="0" w:space="0" w:color="auto"/>
          </w:divBdr>
        </w:div>
        <w:div w:id="976254721">
          <w:marLeft w:val="0"/>
          <w:marRight w:val="0"/>
          <w:marTop w:val="0"/>
          <w:marBottom w:val="0"/>
          <w:divBdr>
            <w:top w:val="none" w:sz="0" w:space="0" w:color="auto"/>
            <w:left w:val="none" w:sz="0" w:space="0" w:color="auto"/>
            <w:bottom w:val="none" w:sz="0" w:space="0" w:color="auto"/>
            <w:right w:val="none" w:sz="0" w:space="0" w:color="auto"/>
          </w:divBdr>
        </w:div>
        <w:div w:id="979459143">
          <w:marLeft w:val="0"/>
          <w:marRight w:val="0"/>
          <w:marTop w:val="0"/>
          <w:marBottom w:val="0"/>
          <w:divBdr>
            <w:top w:val="none" w:sz="0" w:space="0" w:color="auto"/>
            <w:left w:val="none" w:sz="0" w:space="0" w:color="auto"/>
            <w:bottom w:val="none" w:sz="0" w:space="0" w:color="auto"/>
            <w:right w:val="none" w:sz="0" w:space="0" w:color="auto"/>
          </w:divBdr>
        </w:div>
        <w:div w:id="981731360">
          <w:marLeft w:val="0"/>
          <w:marRight w:val="0"/>
          <w:marTop w:val="0"/>
          <w:marBottom w:val="0"/>
          <w:divBdr>
            <w:top w:val="none" w:sz="0" w:space="0" w:color="auto"/>
            <w:left w:val="none" w:sz="0" w:space="0" w:color="auto"/>
            <w:bottom w:val="none" w:sz="0" w:space="0" w:color="auto"/>
            <w:right w:val="none" w:sz="0" w:space="0" w:color="auto"/>
          </w:divBdr>
        </w:div>
        <w:div w:id="986397616">
          <w:marLeft w:val="0"/>
          <w:marRight w:val="0"/>
          <w:marTop w:val="0"/>
          <w:marBottom w:val="0"/>
          <w:divBdr>
            <w:top w:val="none" w:sz="0" w:space="0" w:color="auto"/>
            <w:left w:val="none" w:sz="0" w:space="0" w:color="auto"/>
            <w:bottom w:val="none" w:sz="0" w:space="0" w:color="auto"/>
            <w:right w:val="none" w:sz="0" w:space="0" w:color="auto"/>
          </w:divBdr>
        </w:div>
        <w:div w:id="987057567">
          <w:marLeft w:val="0"/>
          <w:marRight w:val="0"/>
          <w:marTop w:val="0"/>
          <w:marBottom w:val="0"/>
          <w:divBdr>
            <w:top w:val="none" w:sz="0" w:space="0" w:color="auto"/>
            <w:left w:val="none" w:sz="0" w:space="0" w:color="auto"/>
            <w:bottom w:val="none" w:sz="0" w:space="0" w:color="auto"/>
            <w:right w:val="none" w:sz="0" w:space="0" w:color="auto"/>
          </w:divBdr>
        </w:div>
        <w:div w:id="991560277">
          <w:marLeft w:val="0"/>
          <w:marRight w:val="0"/>
          <w:marTop w:val="0"/>
          <w:marBottom w:val="0"/>
          <w:divBdr>
            <w:top w:val="none" w:sz="0" w:space="0" w:color="auto"/>
            <w:left w:val="none" w:sz="0" w:space="0" w:color="auto"/>
            <w:bottom w:val="none" w:sz="0" w:space="0" w:color="auto"/>
            <w:right w:val="none" w:sz="0" w:space="0" w:color="auto"/>
          </w:divBdr>
        </w:div>
        <w:div w:id="991718474">
          <w:marLeft w:val="0"/>
          <w:marRight w:val="0"/>
          <w:marTop w:val="0"/>
          <w:marBottom w:val="0"/>
          <w:divBdr>
            <w:top w:val="none" w:sz="0" w:space="0" w:color="auto"/>
            <w:left w:val="none" w:sz="0" w:space="0" w:color="auto"/>
            <w:bottom w:val="none" w:sz="0" w:space="0" w:color="auto"/>
            <w:right w:val="none" w:sz="0" w:space="0" w:color="auto"/>
          </w:divBdr>
        </w:div>
        <w:div w:id="993751898">
          <w:marLeft w:val="0"/>
          <w:marRight w:val="0"/>
          <w:marTop w:val="0"/>
          <w:marBottom w:val="0"/>
          <w:divBdr>
            <w:top w:val="none" w:sz="0" w:space="0" w:color="auto"/>
            <w:left w:val="none" w:sz="0" w:space="0" w:color="auto"/>
            <w:bottom w:val="none" w:sz="0" w:space="0" w:color="auto"/>
            <w:right w:val="none" w:sz="0" w:space="0" w:color="auto"/>
          </w:divBdr>
        </w:div>
        <w:div w:id="1001279757">
          <w:marLeft w:val="0"/>
          <w:marRight w:val="0"/>
          <w:marTop w:val="0"/>
          <w:marBottom w:val="0"/>
          <w:divBdr>
            <w:top w:val="none" w:sz="0" w:space="0" w:color="auto"/>
            <w:left w:val="none" w:sz="0" w:space="0" w:color="auto"/>
            <w:bottom w:val="none" w:sz="0" w:space="0" w:color="auto"/>
            <w:right w:val="none" w:sz="0" w:space="0" w:color="auto"/>
          </w:divBdr>
        </w:div>
        <w:div w:id="1002466595">
          <w:marLeft w:val="0"/>
          <w:marRight w:val="0"/>
          <w:marTop w:val="0"/>
          <w:marBottom w:val="0"/>
          <w:divBdr>
            <w:top w:val="none" w:sz="0" w:space="0" w:color="auto"/>
            <w:left w:val="none" w:sz="0" w:space="0" w:color="auto"/>
            <w:bottom w:val="none" w:sz="0" w:space="0" w:color="auto"/>
            <w:right w:val="none" w:sz="0" w:space="0" w:color="auto"/>
          </w:divBdr>
        </w:div>
        <w:div w:id="1003703649">
          <w:marLeft w:val="0"/>
          <w:marRight w:val="0"/>
          <w:marTop w:val="0"/>
          <w:marBottom w:val="0"/>
          <w:divBdr>
            <w:top w:val="none" w:sz="0" w:space="0" w:color="auto"/>
            <w:left w:val="none" w:sz="0" w:space="0" w:color="auto"/>
            <w:bottom w:val="none" w:sz="0" w:space="0" w:color="auto"/>
            <w:right w:val="none" w:sz="0" w:space="0" w:color="auto"/>
          </w:divBdr>
        </w:div>
        <w:div w:id="1009286554">
          <w:marLeft w:val="0"/>
          <w:marRight w:val="0"/>
          <w:marTop w:val="0"/>
          <w:marBottom w:val="0"/>
          <w:divBdr>
            <w:top w:val="none" w:sz="0" w:space="0" w:color="auto"/>
            <w:left w:val="none" w:sz="0" w:space="0" w:color="auto"/>
            <w:bottom w:val="none" w:sz="0" w:space="0" w:color="auto"/>
            <w:right w:val="none" w:sz="0" w:space="0" w:color="auto"/>
          </w:divBdr>
        </w:div>
        <w:div w:id="1010525275">
          <w:marLeft w:val="0"/>
          <w:marRight w:val="0"/>
          <w:marTop w:val="0"/>
          <w:marBottom w:val="0"/>
          <w:divBdr>
            <w:top w:val="none" w:sz="0" w:space="0" w:color="auto"/>
            <w:left w:val="none" w:sz="0" w:space="0" w:color="auto"/>
            <w:bottom w:val="none" w:sz="0" w:space="0" w:color="auto"/>
            <w:right w:val="none" w:sz="0" w:space="0" w:color="auto"/>
          </w:divBdr>
        </w:div>
        <w:div w:id="1010909069">
          <w:marLeft w:val="0"/>
          <w:marRight w:val="0"/>
          <w:marTop w:val="0"/>
          <w:marBottom w:val="0"/>
          <w:divBdr>
            <w:top w:val="none" w:sz="0" w:space="0" w:color="auto"/>
            <w:left w:val="none" w:sz="0" w:space="0" w:color="auto"/>
            <w:bottom w:val="none" w:sz="0" w:space="0" w:color="auto"/>
            <w:right w:val="none" w:sz="0" w:space="0" w:color="auto"/>
          </w:divBdr>
        </w:div>
        <w:div w:id="1019622100">
          <w:marLeft w:val="0"/>
          <w:marRight w:val="0"/>
          <w:marTop w:val="0"/>
          <w:marBottom w:val="0"/>
          <w:divBdr>
            <w:top w:val="none" w:sz="0" w:space="0" w:color="auto"/>
            <w:left w:val="none" w:sz="0" w:space="0" w:color="auto"/>
            <w:bottom w:val="none" w:sz="0" w:space="0" w:color="auto"/>
            <w:right w:val="none" w:sz="0" w:space="0" w:color="auto"/>
          </w:divBdr>
        </w:div>
        <w:div w:id="1022046735">
          <w:marLeft w:val="0"/>
          <w:marRight w:val="0"/>
          <w:marTop w:val="0"/>
          <w:marBottom w:val="0"/>
          <w:divBdr>
            <w:top w:val="none" w:sz="0" w:space="0" w:color="auto"/>
            <w:left w:val="none" w:sz="0" w:space="0" w:color="auto"/>
            <w:bottom w:val="none" w:sz="0" w:space="0" w:color="auto"/>
            <w:right w:val="none" w:sz="0" w:space="0" w:color="auto"/>
          </w:divBdr>
        </w:div>
        <w:div w:id="1025787791">
          <w:marLeft w:val="0"/>
          <w:marRight w:val="0"/>
          <w:marTop w:val="0"/>
          <w:marBottom w:val="0"/>
          <w:divBdr>
            <w:top w:val="none" w:sz="0" w:space="0" w:color="auto"/>
            <w:left w:val="none" w:sz="0" w:space="0" w:color="auto"/>
            <w:bottom w:val="none" w:sz="0" w:space="0" w:color="auto"/>
            <w:right w:val="none" w:sz="0" w:space="0" w:color="auto"/>
          </w:divBdr>
        </w:div>
        <w:div w:id="1026832148">
          <w:marLeft w:val="0"/>
          <w:marRight w:val="0"/>
          <w:marTop w:val="0"/>
          <w:marBottom w:val="0"/>
          <w:divBdr>
            <w:top w:val="none" w:sz="0" w:space="0" w:color="auto"/>
            <w:left w:val="none" w:sz="0" w:space="0" w:color="auto"/>
            <w:bottom w:val="none" w:sz="0" w:space="0" w:color="auto"/>
            <w:right w:val="none" w:sz="0" w:space="0" w:color="auto"/>
          </w:divBdr>
        </w:div>
        <w:div w:id="1032073517">
          <w:marLeft w:val="0"/>
          <w:marRight w:val="0"/>
          <w:marTop w:val="0"/>
          <w:marBottom w:val="0"/>
          <w:divBdr>
            <w:top w:val="none" w:sz="0" w:space="0" w:color="auto"/>
            <w:left w:val="none" w:sz="0" w:space="0" w:color="auto"/>
            <w:bottom w:val="none" w:sz="0" w:space="0" w:color="auto"/>
            <w:right w:val="none" w:sz="0" w:space="0" w:color="auto"/>
          </w:divBdr>
        </w:div>
        <w:div w:id="1034311332">
          <w:marLeft w:val="0"/>
          <w:marRight w:val="0"/>
          <w:marTop w:val="0"/>
          <w:marBottom w:val="0"/>
          <w:divBdr>
            <w:top w:val="none" w:sz="0" w:space="0" w:color="auto"/>
            <w:left w:val="none" w:sz="0" w:space="0" w:color="auto"/>
            <w:bottom w:val="none" w:sz="0" w:space="0" w:color="auto"/>
            <w:right w:val="none" w:sz="0" w:space="0" w:color="auto"/>
          </w:divBdr>
        </w:div>
        <w:div w:id="1038357951">
          <w:marLeft w:val="0"/>
          <w:marRight w:val="0"/>
          <w:marTop w:val="0"/>
          <w:marBottom w:val="0"/>
          <w:divBdr>
            <w:top w:val="none" w:sz="0" w:space="0" w:color="auto"/>
            <w:left w:val="none" w:sz="0" w:space="0" w:color="auto"/>
            <w:bottom w:val="none" w:sz="0" w:space="0" w:color="auto"/>
            <w:right w:val="none" w:sz="0" w:space="0" w:color="auto"/>
          </w:divBdr>
        </w:div>
        <w:div w:id="1053848780">
          <w:marLeft w:val="0"/>
          <w:marRight w:val="0"/>
          <w:marTop w:val="0"/>
          <w:marBottom w:val="0"/>
          <w:divBdr>
            <w:top w:val="none" w:sz="0" w:space="0" w:color="auto"/>
            <w:left w:val="none" w:sz="0" w:space="0" w:color="auto"/>
            <w:bottom w:val="none" w:sz="0" w:space="0" w:color="auto"/>
            <w:right w:val="none" w:sz="0" w:space="0" w:color="auto"/>
          </w:divBdr>
        </w:div>
        <w:div w:id="1054350378">
          <w:marLeft w:val="0"/>
          <w:marRight w:val="0"/>
          <w:marTop w:val="0"/>
          <w:marBottom w:val="0"/>
          <w:divBdr>
            <w:top w:val="none" w:sz="0" w:space="0" w:color="auto"/>
            <w:left w:val="none" w:sz="0" w:space="0" w:color="auto"/>
            <w:bottom w:val="none" w:sz="0" w:space="0" w:color="auto"/>
            <w:right w:val="none" w:sz="0" w:space="0" w:color="auto"/>
          </w:divBdr>
        </w:div>
        <w:div w:id="1057361617">
          <w:marLeft w:val="0"/>
          <w:marRight w:val="0"/>
          <w:marTop w:val="0"/>
          <w:marBottom w:val="0"/>
          <w:divBdr>
            <w:top w:val="none" w:sz="0" w:space="0" w:color="auto"/>
            <w:left w:val="none" w:sz="0" w:space="0" w:color="auto"/>
            <w:bottom w:val="none" w:sz="0" w:space="0" w:color="auto"/>
            <w:right w:val="none" w:sz="0" w:space="0" w:color="auto"/>
          </w:divBdr>
        </w:div>
        <w:div w:id="1058238516">
          <w:marLeft w:val="0"/>
          <w:marRight w:val="0"/>
          <w:marTop w:val="0"/>
          <w:marBottom w:val="0"/>
          <w:divBdr>
            <w:top w:val="none" w:sz="0" w:space="0" w:color="auto"/>
            <w:left w:val="none" w:sz="0" w:space="0" w:color="auto"/>
            <w:bottom w:val="none" w:sz="0" w:space="0" w:color="auto"/>
            <w:right w:val="none" w:sz="0" w:space="0" w:color="auto"/>
          </w:divBdr>
        </w:div>
        <w:div w:id="1059204710">
          <w:marLeft w:val="0"/>
          <w:marRight w:val="0"/>
          <w:marTop w:val="0"/>
          <w:marBottom w:val="0"/>
          <w:divBdr>
            <w:top w:val="none" w:sz="0" w:space="0" w:color="auto"/>
            <w:left w:val="none" w:sz="0" w:space="0" w:color="auto"/>
            <w:bottom w:val="none" w:sz="0" w:space="0" w:color="auto"/>
            <w:right w:val="none" w:sz="0" w:space="0" w:color="auto"/>
          </w:divBdr>
        </w:div>
        <w:div w:id="1060327008">
          <w:marLeft w:val="0"/>
          <w:marRight w:val="0"/>
          <w:marTop w:val="0"/>
          <w:marBottom w:val="0"/>
          <w:divBdr>
            <w:top w:val="none" w:sz="0" w:space="0" w:color="auto"/>
            <w:left w:val="none" w:sz="0" w:space="0" w:color="auto"/>
            <w:bottom w:val="none" w:sz="0" w:space="0" w:color="auto"/>
            <w:right w:val="none" w:sz="0" w:space="0" w:color="auto"/>
          </w:divBdr>
        </w:div>
        <w:div w:id="1062096525">
          <w:marLeft w:val="0"/>
          <w:marRight w:val="0"/>
          <w:marTop w:val="0"/>
          <w:marBottom w:val="0"/>
          <w:divBdr>
            <w:top w:val="none" w:sz="0" w:space="0" w:color="auto"/>
            <w:left w:val="none" w:sz="0" w:space="0" w:color="auto"/>
            <w:bottom w:val="none" w:sz="0" w:space="0" w:color="auto"/>
            <w:right w:val="none" w:sz="0" w:space="0" w:color="auto"/>
          </w:divBdr>
        </w:div>
        <w:div w:id="1065371042">
          <w:marLeft w:val="0"/>
          <w:marRight w:val="0"/>
          <w:marTop w:val="0"/>
          <w:marBottom w:val="0"/>
          <w:divBdr>
            <w:top w:val="none" w:sz="0" w:space="0" w:color="auto"/>
            <w:left w:val="none" w:sz="0" w:space="0" w:color="auto"/>
            <w:bottom w:val="none" w:sz="0" w:space="0" w:color="auto"/>
            <w:right w:val="none" w:sz="0" w:space="0" w:color="auto"/>
          </w:divBdr>
        </w:div>
        <w:div w:id="1068266488">
          <w:marLeft w:val="0"/>
          <w:marRight w:val="0"/>
          <w:marTop w:val="0"/>
          <w:marBottom w:val="0"/>
          <w:divBdr>
            <w:top w:val="none" w:sz="0" w:space="0" w:color="auto"/>
            <w:left w:val="none" w:sz="0" w:space="0" w:color="auto"/>
            <w:bottom w:val="none" w:sz="0" w:space="0" w:color="auto"/>
            <w:right w:val="none" w:sz="0" w:space="0" w:color="auto"/>
          </w:divBdr>
        </w:div>
        <w:div w:id="1068303885">
          <w:marLeft w:val="0"/>
          <w:marRight w:val="0"/>
          <w:marTop w:val="0"/>
          <w:marBottom w:val="0"/>
          <w:divBdr>
            <w:top w:val="none" w:sz="0" w:space="0" w:color="auto"/>
            <w:left w:val="none" w:sz="0" w:space="0" w:color="auto"/>
            <w:bottom w:val="none" w:sz="0" w:space="0" w:color="auto"/>
            <w:right w:val="none" w:sz="0" w:space="0" w:color="auto"/>
          </w:divBdr>
        </w:div>
        <w:div w:id="1070811225">
          <w:marLeft w:val="0"/>
          <w:marRight w:val="0"/>
          <w:marTop w:val="0"/>
          <w:marBottom w:val="0"/>
          <w:divBdr>
            <w:top w:val="none" w:sz="0" w:space="0" w:color="auto"/>
            <w:left w:val="none" w:sz="0" w:space="0" w:color="auto"/>
            <w:bottom w:val="none" w:sz="0" w:space="0" w:color="auto"/>
            <w:right w:val="none" w:sz="0" w:space="0" w:color="auto"/>
          </w:divBdr>
        </w:div>
        <w:div w:id="1071387983">
          <w:marLeft w:val="0"/>
          <w:marRight w:val="0"/>
          <w:marTop w:val="0"/>
          <w:marBottom w:val="0"/>
          <w:divBdr>
            <w:top w:val="none" w:sz="0" w:space="0" w:color="auto"/>
            <w:left w:val="none" w:sz="0" w:space="0" w:color="auto"/>
            <w:bottom w:val="none" w:sz="0" w:space="0" w:color="auto"/>
            <w:right w:val="none" w:sz="0" w:space="0" w:color="auto"/>
          </w:divBdr>
        </w:div>
        <w:div w:id="1088388000">
          <w:marLeft w:val="0"/>
          <w:marRight w:val="0"/>
          <w:marTop w:val="0"/>
          <w:marBottom w:val="0"/>
          <w:divBdr>
            <w:top w:val="none" w:sz="0" w:space="0" w:color="auto"/>
            <w:left w:val="none" w:sz="0" w:space="0" w:color="auto"/>
            <w:bottom w:val="none" w:sz="0" w:space="0" w:color="auto"/>
            <w:right w:val="none" w:sz="0" w:space="0" w:color="auto"/>
          </w:divBdr>
        </w:div>
        <w:div w:id="1092310994">
          <w:marLeft w:val="0"/>
          <w:marRight w:val="0"/>
          <w:marTop w:val="0"/>
          <w:marBottom w:val="0"/>
          <w:divBdr>
            <w:top w:val="none" w:sz="0" w:space="0" w:color="auto"/>
            <w:left w:val="none" w:sz="0" w:space="0" w:color="auto"/>
            <w:bottom w:val="none" w:sz="0" w:space="0" w:color="auto"/>
            <w:right w:val="none" w:sz="0" w:space="0" w:color="auto"/>
          </w:divBdr>
        </w:div>
        <w:div w:id="1098912637">
          <w:marLeft w:val="0"/>
          <w:marRight w:val="0"/>
          <w:marTop w:val="0"/>
          <w:marBottom w:val="0"/>
          <w:divBdr>
            <w:top w:val="none" w:sz="0" w:space="0" w:color="auto"/>
            <w:left w:val="none" w:sz="0" w:space="0" w:color="auto"/>
            <w:bottom w:val="none" w:sz="0" w:space="0" w:color="auto"/>
            <w:right w:val="none" w:sz="0" w:space="0" w:color="auto"/>
          </w:divBdr>
        </w:div>
        <w:div w:id="1106927885">
          <w:marLeft w:val="0"/>
          <w:marRight w:val="0"/>
          <w:marTop w:val="0"/>
          <w:marBottom w:val="0"/>
          <w:divBdr>
            <w:top w:val="none" w:sz="0" w:space="0" w:color="auto"/>
            <w:left w:val="none" w:sz="0" w:space="0" w:color="auto"/>
            <w:bottom w:val="none" w:sz="0" w:space="0" w:color="auto"/>
            <w:right w:val="none" w:sz="0" w:space="0" w:color="auto"/>
          </w:divBdr>
        </w:div>
        <w:div w:id="1112095828">
          <w:marLeft w:val="0"/>
          <w:marRight w:val="0"/>
          <w:marTop w:val="0"/>
          <w:marBottom w:val="0"/>
          <w:divBdr>
            <w:top w:val="none" w:sz="0" w:space="0" w:color="auto"/>
            <w:left w:val="none" w:sz="0" w:space="0" w:color="auto"/>
            <w:bottom w:val="none" w:sz="0" w:space="0" w:color="auto"/>
            <w:right w:val="none" w:sz="0" w:space="0" w:color="auto"/>
          </w:divBdr>
        </w:div>
        <w:div w:id="1112170077">
          <w:marLeft w:val="0"/>
          <w:marRight w:val="0"/>
          <w:marTop w:val="0"/>
          <w:marBottom w:val="0"/>
          <w:divBdr>
            <w:top w:val="none" w:sz="0" w:space="0" w:color="auto"/>
            <w:left w:val="none" w:sz="0" w:space="0" w:color="auto"/>
            <w:bottom w:val="none" w:sz="0" w:space="0" w:color="auto"/>
            <w:right w:val="none" w:sz="0" w:space="0" w:color="auto"/>
          </w:divBdr>
        </w:div>
        <w:div w:id="1116565550">
          <w:marLeft w:val="0"/>
          <w:marRight w:val="0"/>
          <w:marTop w:val="0"/>
          <w:marBottom w:val="0"/>
          <w:divBdr>
            <w:top w:val="none" w:sz="0" w:space="0" w:color="auto"/>
            <w:left w:val="none" w:sz="0" w:space="0" w:color="auto"/>
            <w:bottom w:val="none" w:sz="0" w:space="0" w:color="auto"/>
            <w:right w:val="none" w:sz="0" w:space="0" w:color="auto"/>
          </w:divBdr>
        </w:div>
        <w:div w:id="1119379201">
          <w:marLeft w:val="0"/>
          <w:marRight w:val="0"/>
          <w:marTop w:val="0"/>
          <w:marBottom w:val="0"/>
          <w:divBdr>
            <w:top w:val="none" w:sz="0" w:space="0" w:color="auto"/>
            <w:left w:val="none" w:sz="0" w:space="0" w:color="auto"/>
            <w:bottom w:val="none" w:sz="0" w:space="0" w:color="auto"/>
            <w:right w:val="none" w:sz="0" w:space="0" w:color="auto"/>
          </w:divBdr>
        </w:div>
        <w:div w:id="1121723388">
          <w:marLeft w:val="0"/>
          <w:marRight w:val="0"/>
          <w:marTop w:val="0"/>
          <w:marBottom w:val="0"/>
          <w:divBdr>
            <w:top w:val="none" w:sz="0" w:space="0" w:color="auto"/>
            <w:left w:val="none" w:sz="0" w:space="0" w:color="auto"/>
            <w:bottom w:val="none" w:sz="0" w:space="0" w:color="auto"/>
            <w:right w:val="none" w:sz="0" w:space="0" w:color="auto"/>
          </w:divBdr>
        </w:div>
        <w:div w:id="1130705109">
          <w:marLeft w:val="0"/>
          <w:marRight w:val="0"/>
          <w:marTop w:val="0"/>
          <w:marBottom w:val="0"/>
          <w:divBdr>
            <w:top w:val="none" w:sz="0" w:space="0" w:color="auto"/>
            <w:left w:val="none" w:sz="0" w:space="0" w:color="auto"/>
            <w:bottom w:val="none" w:sz="0" w:space="0" w:color="auto"/>
            <w:right w:val="none" w:sz="0" w:space="0" w:color="auto"/>
          </w:divBdr>
        </w:div>
        <w:div w:id="1136072940">
          <w:marLeft w:val="0"/>
          <w:marRight w:val="0"/>
          <w:marTop w:val="0"/>
          <w:marBottom w:val="0"/>
          <w:divBdr>
            <w:top w:val="none" w:sz="0" w:space="0" w:color="auto"/>
            <w:left w:val="none" w:sz="0" w:space="0" w:color="auto"/>
            <w:bottom w:val="none" w:sz="0" w:space="0" w:color="auto"/>
            <w:right w:val="none" w:sz="0" w:space="0" w:color="auto"/>
          </w:divBdr>
        </w:div>
        <w:div w:id="1137064367">
          <w:marLeft w:val="0"/>
          <w:marRight w:val="0"/>
          <w:marTop w:val="0"/>
          <w:marBottom w:val="0"/>
          <w:divBdr>
            <w:top w:val="none" w:sz="0" w:space="0" w:color="auto"/>
            <w:left w:val="none" w:sz="0" w:space="0" w:color="auto"/>
            <w:bottom w:val="none" w:sz="0" w:space="0" w:color="auto"/>
            <w:right w:val="none" w:sz="0" w:space="0" w:color="auto"/>
          </w:divBdr>
        </w:div>
        <w:div w:id="1139690058">
          <w:marLeft w:val="0"/>
          <w:marRight w:val="0"/>
          <w:marTop w:val="0"/>
          <w:marBottom w:val="0"/>
          <w:divBdr>
            <w:top w:val="none" w:sz="0" w:space="0" w:color="auto"/>
            <w:left w:val="none" w:sz="0" w:space="0" w:color="auto"/>
            <w:bottom w:val="none" w:sz="0" w:space="0" w:color="auto"/>
            <w:right w:val="none" w:sz="0" w:space="0" w:color="auto"/>
          </w:divBdr>
        </w:div>
        <w:div w:id="1143695661">
          <w:marLeft w:val="0"/>
          <w:marRight w:val="0"/>
          <w:marTop w:val="0"/>
          <w:marBottom w:val="0"/>
          <w:divBdr>
            <w:top w:val="none" w:sz="0" w:space="0" w:color="auto"/>
            <w:left w:val="none" w:sz="0" w:space="0" w:color="auto"/>
            <w:bottom w:val="none" w:sz="0" w:space="0" w:color="auto"/>
            <w:right w:val="none" w:sz="0" w:space="0" w:color="auto"/>
          </w:divBdr>
        </w:div>
        <w:div w:id="1144347432">
          <w:marLeft w:val="0"/>
          <w:marRight w:val="0"/>
          <w:marTop w:val="0"/>
          <w:marBottom w:val="0"/>
          <w:divBdr>
            <w:top w:val="none" w:sz="0" w:space="0" w:color="auto"/>
            <w:left w:val="none" w:sz="0" w:space="0" w:color="auto"/>
            <w:bottom w:val="none" w:sz="0" w:space="0" w:color="auto"/>
            <w:right w:val="none" w:sz="0" w:space="0" w:color="auto"/>
          </w:divBdr>
        </w:div>
        <w:div w:id="1146052604">
          <w:marLeft w:val="0"/>
          <w:marRight w:val="0"/>
          <w:marTop w:val="0"/>
          <w:marBottom w:val="0"/>
          <w:divBdr>
            <w:top w:val="none" w:sz="0" w:space="0" w:color="auto"/>
            <w:left w:val="none" w:sz="0" w:space="0" w:color="auto"/>
            <w:bottom w:val="none" w:sz="0" w:space="0" w:color="auto"/>
            <w:right w:val="none" w:sz="0" w:space="0" w:color="auto"/>
          </w:divBdr>
        </w:div>
        <w:div w:id="1149592316">
          <w:marLeft w:val="0"/>
          <w:marRight w:val="0"/>
          <w:marTop w:val="0"/>
          <w:marBottom w:val="0"/>
          <w:divBdr>
            <w:top w:val="none" w:sz="0" w:space="0" w:color="auto"/>
            <w:left w:val="none" w:sz="0" w:space="0" w:color="auto"/>
            <w:bottom w:val="none" w:sz="0" w:space="0" w:color="auto"/>
            <w:right w:val="none" w:sz="0" w:space="0" w:color="auto"/>
          </w:divBdr>
        </w:div>
        <w:div w:id="1154645650">
          <w:marLeft w:val="0"/>
          <w:marRight w:val="0"/>
          <w:marTop w:val="0"/>
          <w:marBottom w:val="0"/>
          <w:divBdr>
            <w:top w:val="none" w:sz="0" w:space="0" w:color="auto"/>
            <w:left w:val="none" w:sz="0" w:space="0" w:color="auto"/>
            <w:bottom w:val="none" w:sz="0" w:space="0" w:color="auto"/>
            <w:right w:val="none" w:sz="0" w:space="0" w:color="auto"/>
          </w:divBdr>
        </w:div>
        <w:div w:id="1156187020">
          <w:marLeft w:val="0"/>
          <w:marRight w:val="0"/>
          <w:marTop w:val="0"/>
          <w:marBottom w:val="0"/>
          <w:divBdr>
            <w:top w:val="none" w:sz="0" w:space="0" w:color="auto"/>
            <w:left w:val="none" w:sz="0" w:space="0" w:color="auto"/>
            <w:bottom w:val="none" w:sz="0" w:space="0" w:color="auto"/>
            <w:right w:val="none" w:sz="0" w:space="0" w:color="auto"/>
          </w:divBdr>
        </w:div>
        <w:div w:id="1157265364">
          <w:marLeft w:val="0"/>
          <w:marRight w:val="0"/>
          <w:marTop w:val="0"/>
          <w:marBottom w:val="0"/>
          <w:divBdr>
            <w:top w:val="none" w:sz="0" w:space="0" w:color="auto"/>
            <w:left w:val="none" w:sz="0" w:space="0" w:color="auto"/>
            <w:bottom w:val="none" w:sz="0" w:space="0" w:color="auto"/>
            <w:right w:val="none" w:sz="0" w:space="0" w:color="auto"/>
          </w:divBdr>
        </w:div>
        <w:div w:id="1162893700">
          <w:marLeft w:val="0"/>
          <w:marRight w:val="0"/>
          <w:marTop w:val="0"/>
          <w:marBottom w:val="0"/>
          <w:divBdr>
            <w:top w:val="none" w:sz="0" w:space="0" w:color="auto"/>
            <w:left w:val="none" w:sz="0" w:space="0" w:color="auto"/>
            <w:bottom w:val="none" w:sz="0" w:space="0" w:color="auto"/>
            <w:right w:val="none" w:sz="0" w:space="0" w:color="auto"/>
          </w:divBdr>
        </w:div>
        <w:div w:id="1164735040">
          <w:marLeft w:val="0"/>
          <w:marRight w:val="0"/>
          <w:marTop w:val="0"/>
          <w:marBottom w:val="0"/>
          <w:divBdr>
            <w:top w:val="none" w:sz="0" w:space="0" w:color="auto"/>
            <w:left w:val="none" w:sz="0" w:space="0" w:color="auto"/>
            <w:bottom w:val="none" w:sz="0" w:space="0" w:color="auto"/>
            <w:right w:val="none" w:sz="0" w:space="0" w:color="auto"/>
          </w:divBdr>
        </w:div>
        <w:div w:id="1165898937">
          <w:marLeft w:val="0"/>
          <w:marRight w:val="0"/>
          <w:marTop w:val="0"/>
          <w:marBottom w:val="0"/>
          <w:divBdr>
            <w:top w:val="none" w:sz="0" w:space="0" w:color="auto"/>
            <w:left w:val="none" w:sz="0" w:space="0" w:color="auto"/>
            <w:bottom w:val="none" w:sz="0" w:space="0" w:color="auto"/>
            <w:right w:val="none" w:sz="0" w:space="0" w:color="auto"/>
          </w:divBdr>
        </w:div>
        <w:div w:id="1169372979">
          <w:marLeft w:val="0"/>
          <w:marRight w:val="0"/>
          <w:marTop w:val="0"/>
          <w:marBottom w:val="0"/>
          <w:divBdr>
            <w:top w:val="none" w:sz="0" w:space="0" w:color="auto"/>
            <w:left w:val="none" w:sz="0" w:space="0" w:color="auto"/>
            <w:bottom w:val="none" w:sz="0" w:space="0" w:color="auto"/>
            <w:right w:val="none" w:sz="0" w:space="0" w:color="auto"/>
          </w:divBdr>
        </w:div>
        <w:div w:id="1172068814">
          <w:marLeft w:val="0"/>
          <w:marRight w:val="0"/>
          <w:marTop w:val="0"/>
          <w:marBottom w:val="0"/>
          <w:divBdr>
            <w:top w:val="none" w:sz="0" w:space="0" w:color="auto"/>
            <w:left w:val="none" w:sz="0" w:space="0" w:color="auto"/>
            <w:bottom w:val="none" w:sz="0" w:space="0" w:color="auto"/>
            <w:right w:val="none" w:sz="0" w:space="0" w:color="auto"/>
          </w:divBdr>
        </w:div>
        <w:div w:id="1180391457">
          <w:marLeft w:val="0"/>
          <w:marRight w:val="0"/>
          <w:marTop w:val="0"/>
          <w:marBottom w:val="0"/>
          <w:divBdr>
            <w:top w:val="none" w:sz="0" w:space="0" w:color="auto"/>
            <w:left w:val="none" w:sz="0" w:space="0" w:color="auto"/>
            <w:bottom w:val="none" w:sz="0" w:space="0" w:color="auto"/>
            <w:right w:val="none" w:sz="0" w:space="0" w:color="auto"/>
          </w:divBdr>
        </w:div>
        <w:div w:id="1182623185">
          <w:marLeft w:val="0"/>
          <w:marRight w:val="0"/>
          <w:marTop w:val="0"/>
          <w:marBottom w:val="0"/>
          <w:divBdr>
            <w:top w:val="none" w:sz="0" w:space="0" w:color="auto"/>
            <w:left w:val="none" w:sz="0" w:space="0" w:color="auto"/>
            <w:bottom w:val="none" w:sz="0" w:space="0" w:color="auto"/>
            <w:right w:val="none" w:sz="0" w:space="0" w:color="auto"/>
          </w:divBdr>
        </w:div>
        <w:div w:id="1211108020">
          <w:marLeft w:val="0"/>
          <w:marRight w:val="0"/>
          <w:marTop w:val="0"/>
          <w:marBottom w:val="0"/>
          <w:divBdr>
            <w:top w:val="none" w:sz="0" w:space="0" w:color="auto"/>
            <w:left w:val="none" w:sz="0" w:space="0" w:color="auto"/>
            <w:bottom w:val="none" w:sz="0" w:space="0" w:color="auto"/>
            <w:right w:val="none" w:sz="0" w:space="0" w:color="auto"/>
          </w:divBdr>
        </w:div>
        <w:div w:id="1215852178">
          <w:marLeft w:val="0"/>
          <w:marRight w:val="0"/>
          <w:marTop w:val="0"/>
          <w:marBottom w:val="0"/>
          <w:divBdr>
            <w:top w:val="none" w:sz="0" w:space="0" w:color="auto"/>
            <w:left w:val="none" w:sz="0" w:space="0" w:color="auto"/>
            <w:bottom w:val="none" w:sz="0" w:space="0" w:color="auto"/>
            <w:right w:val="none" w:sz="0" w:space="0" w:color="auto"/>
          </w:divBdr>
        </w:div>
        <w:div w:id="1216820729">
          <w:marLeft w:val="0"/>
          <w:marRight w:val="0"/>
          <w:marTop w:val="0"/>
          <w:marBottom w:val="0"/>
          <w:divBdr>
            <w:top w:val="none" w:sz="0" w:space="0" w:color="auto"/>
            <w:left w:val="none" w:sz="0" w:space="0" w:color="auto"/>
            <w:bottom w:val="none" w:sz="0" w:space="0" w:color="auto"/>
            <w:right w:val="none" w:sz="0" w:space="0" w:color="auto"/>
          </w:divBdr>
        </w:div>
        <w:div w:id="1228153145">
          <w:marLeft w:val="0"/>
          <w:marRight w:val="0"/>
          <w:marTop w:val="0"/>
          <w:marBottom w:val="0"/>
          <w:divBdr>
            <w:top w:val="none" w:sz="0" w:space="0" w:color="auto"/>
            <w:left w:val="none" w:sz="0" w:space="0" w:color="auto"/>
            <w:bottom w:val="none" w:sz="0" w:space="0" w:color="auto"/>
            <w:right w:val="none" w:sz="0" w:space="0" w:color="auto"/>
          </w:divBdr>
        </w:div>
        <w:div w:id="1231310862">
          <w:marLeft w:val="0"/>
          <w:marRight w:val="0"/>
          <w:marTop w:val="0"/>
          <w:marBottom w:val="0"/>
          <w:divBdr>
            <w:top w:val="none" w:sz="0" w:space="0" w:color="auto"/>
            <w:left w:val="none" w:sz="0" w:space="0" w:color="auto"/>
            <w:bottom w:val="none" w:sz="0" w:space="0" w:color="auto"/>
            <w:right w:val="none" w:sz="0" w:space="0" w:color="auto"/>
          </w:divBdr>
        </w:div>
        <w:div w:id="1237280928">
          <w:marLeft w:val="0"/>
          <w:marRight w:val="0"/>
          <w:marTop w:val="0"/>
          <w:marBottom w:val="0"/>
          <w:divBdr>
            <w:top w:val="none" w:sz="0" w:space="0" w:color="auto"/>
            <w:left w:val="none" w:sz="0" w:space="0" w:color="auto"/>
            <w:bottom w:val="none" w:sz="0" w:space="0" w:color="auto"/>
            <w:right w:val="none" w:sz="0" w:space="0" w:color="auto"/>
          </w:divBdr>
        </w:div>
        <w:div w:id="1241062090">
          <w:marLeft w:val="0"/>
          <w:marRight w:val="0"/>
          <w:marTop w:val="0"/>
          <w:marBottom w:val="0"/>
          <w:divBdr>
            <w:top w:val="none" w:sz="0" w:space="0" w:color="auto"/>
            <w:left w:val="none" w:sz="0" w:space="0" w:color="auto"/>
            <w:bottom w:val="none" w:sz="0" w:space="0" w:color="auto"/>
            <w:right w:val="none" w:sz="0" w:space="0" w:color="auto"/>
          </w:divBdr>
        </w:div>
        <w:div w:id="1246262627">
          <w:marLeft w:val="0"/>
          <w:marRight w:val="0"/>
          <w:marTop w:val="0"/>
          <w:marBottom w:val="0"/>
          <w:divBdr>
            <w:top w:val="none" w:sz="0" w:space="0" w:color="auto"/>
            <w:left w:val="none" w:sz="0" w:space="0" w:color="auto"/>
            <w:bottom w:val="none" w:sz="0" w:space="0" w:color="auto"/>
            <w:right w:val="none" w:sz="0" w:space="0" w:color="auto"/>
          </w:divBdr>
        </w:div>
        <w:div w:id="1247153454">
          <w:marLeft w:val="0"/>
          <w:marRight w:val="0"/>
          <w:marTop w:val="0"/>
          <w:marBottom w:val="0"/>
          <w:divBdr>
            <w:top w:val="none" w:sz="0" w:space="0" w:color="auto"/>
            <w:left w:val="none" w:sz="0" w:space="0" w:color="auto"/>
            <w:bottom w:val="none" w:sz="0" w:space="0" w:color="auto"/>
            <w:right w:val="none" w:sz="0" w:space="0" w:color="auto"/>
          </w:divBdr>
        </w:div>
        <w:div w:id="1248881593">
          <w:marLeft w:val="0"/>
          <w:marRight w:val="0"/>
          <w:marTop w:val="0"/>
          <w:marBottom w:val="0"/>
          <w:divBdr>
            <w:top w:val="none" w:sz="0" w:space="0" w:color="auto"/>
            <w:left w:val="none" w:sz="0" w:space="0" w:color="auto"/>
            <w:bottom w:val="none" w:sz="0" w:space="0" w:color="auto"/>
            <w:right w:val="none" w:sz="0" w:space="0" w:color="auto"/>
          </w:divBdr>
        </w:div>
        <w:div w:id="1249344872">
          <w:marLeft w:val="0"/>
          <w:marRight w:val="0"/>
          <w:marTop w:val="0"/>
          <w:marBottom w:val="0"/>
          <w:divBdr>
            <w:top w:val="none" w:sz="0" w:space="0" w:color="auto"/>
            <w:left w:val="none" w:sz="0" w:space="0" w:color="auto"/>
            <w:bottom w:val="none" w:sz="0" w:space="0" w:color="auto"/>
            <w:right w:val="none" w:sz="0" w:space="0" w:color="auto"/>
          </w:divBdr>
        </w:div>
        <w:div w:id="1257132684">
          <w:marLeft w:val="0"/>
          <w:marRight w:val="0"/>
          <w:marTop w:val="0"/>
          <w:marBottom w:val="0"/>
          <w:divBdr>
            <w:top w:val="none" w:sz="0" w:space="0" w:color="auto"/>
            <w:left w:val="none" w:sz="0" w:space="0" w:color="auto"/>
            <w:bottom w:val="none" w:sz="0" w:space="0" w:color="auto"/>
            <w:right w:val="none" w:sz="0" w:space="0" w:color="auto"/>
          </w:divBdr>
        </w:div>
        <w:div w:id="1268662589">
          <w:marLeft w:val="0"/>
          <w:marRight w:val="0"/>
          <w:marTop w:val="0"/>
          <w:marBottom w:val="0"/>
          <w:divBdr>
            <w:top w:val="none" w:sz="0" w:space="0" w:color="auto"/>
            <w:left w:val="none" w:sz="0" w:space="0" w:color="auto"/>
            <w:bottom w:val="none" w:sz="0" w:space="0" w:color="auto"/>
            <w:right w:val="none" w:sz="0" w:space="0" w:color="auto"/>
          </w:divBdr>
        </w:div>
        <w:div w:id="1270045264">
          <w:marLeft w:val="0"/>
          <w:marRight w:val="0"/>
          <w:marTop w:val="0"/>
          <w:marBottom w:val="0"/>
          <w:divBdr>
            <w:top w:val="none" w:sz="0" w:space="0" w:color="auto"/>
            <w:left w:val="none" w:sz="0" w:space="0" w:color="auto"/>
            <w:bottom w:val="none" w:sz="0" w:space="0" w:color="auto"/>
            <w:right w:val="none" w:sz="0" w:space="0" w:color="auto"/>
          </w:divBdr>
        </w:div>
        <w:div w:id="1270547883">
          <w:marLeft w:val="0"/>
          <w:marRight w:val="0"/>
          <w:marTop w:val="0"/>
          <w:marBottom w:val="0"/>
          <w:divBdr>
            <w:top w:val="none" w:sz="0" w:space="0" w:color="auto"/>
            <w:left w:val="none" w:sz="0" w:space="0" w:color="auto"/>
            <w:bottom w:val="none" w:sz="0" w:space="0" w:color="auto"/>
            <w:right w:val="none" w:sz="0" w:space="0" w:color="auto"/>
          </w:divBdr>
        </w:div>
        <w:div w:id="1278871293">
          <w:marLeft w:val="0"/>
          <w:marRight w:val="0"/>
          <w:marTop w:val="0"/>
          <w:marBottom w:val="0"/>
          <w:divBdr>
            <w:top w:val="none" w:sz="0" w:space="0" w:color="auto"/>
            <w:left w:val="none" w:sz="0" w:space="0" w:color="auto"/>
            <w:bottom w:val="none" w:sz="0" w:space="0" w:color="auto"/>
            <w:right w:val="none" w:sz="0" w:space="0" w:color="auto"/>
          </w:divBdr>
        </w:div>
        <w:div w:id="1283222591">
          <w:marLeft w:val="0"/>
          <w:marRight w:val="0"/>
          <w:marTop w:val="0"/>
          <w:marBottom w:val="0"/>
          <w:divBdr>
            <w:top w:val="none" w:sz="0" w:space="0" w:color="auto"/>
            <w:left w:val="none" w:sz="0" w:space="0" w:color="auto"/>
            <w:bottom w:val="none" w:sz="0" w:space="0" w:color="auto"/>
            <w:right w:val="none" w:sz="0" w:space="0" w:color="auto"/>
          </w:divBdr>
        </w:div>
        <w:div w:id="1286084989">
          <w:marLeft w:val="0"/>
          <w:marRight w:val="0"/>
          <w:marTop w:val="0"/>
          <w:marBottom w:val="0"/>
          <w:divBdr>
            <w:top w:val="none" w:sz="0" w:space="0" w:color="auto"/>
            <w:left w:val="none" w:sz="0" w:space="0" w:color="auto"/>
            <w:bottom w:val="none" w:sz="0" w:space="0" w:color="auto"/>
            <w:right w:val="none" w:sz="0" w:space="0" w:color="auto"/>
          </w:divBdr>
        </w:div>
        <w:div w:id="1288509049">
          <w:marLeft w:val="0"/>
          <w:marRight w:val="0"/>
          <w:marTop w:val="0"/>
          <w:marBottom w:val="0"/>
          <w:divBdr>
            <w:top w:val="none" w:sz="0" w:space="0" w:color="auto"/>
            <w:left w:val="none" w:sz="0" w:space="0" w:color="auto"/>
            <w:bottom w:val="none" w:sz="0" w:space="0" w:color="auto"/>
            <w:right w:val="none" w:sz="0" w:space="0" w:color="auto"/>
          </w:divBdr>
        </w:div>
        <w:div w:id="1293290287">
          <w:marLeft w:val="0"/>
          <w:marRight w:val="0"/>
          <w:marTop w:val="0"/>
          <w:marBottom w:val="0"/>
          <w:divBdr>
            <w:top w:val="none" w:sz="0" w:space="0" w:color="auto"/>
            <w:left w:val="none" w:sz="0" w:space="0" w:color="auto"/>
            <w:bottom w:val="none" w:sz="0" w:space="0" w:color="auto"/>
            <w:right w:val="none" w:sz="0" w:space="0" w:color="auto"/>
          </w:divBdr>
        </w:div>
        <w:div w:id="1299071974">
          <w:marLeft w:val="0"/>
          <w:marRight w:val="0"/>
          <w:marTop w:val="0"/>
          <w:marBottom w:val="0"/>
          <w:divBdr>
            <w:top w:val="none" w:sz="0" w:space="0" w:color="auto"/>
            <w:left w:val="none" w:sz="0" w:space="0" w:color="auto"/>
            <w:bottom w:val="none" w:sz="0" w:space="0" w:color="auto"/>
            <w:right w:val="none" w:sz="0" w:space="0" w:color="auto"/>
          </w:divBdr>
        </w:div>
        <w:div w:id="1301302801">
          <w:marLeft w:val="0"/>
          <w:marRight w:val="0"/>
          <w:marTop w:val="0"/>
          <w:marBottom w:val="0"/>
          <w:divBdr>
            <w:top w:val="none" w:sz="0" w:space="0" w:color="auto"/>
            <w:left w:val="none" w:sz="0" w:space="0" w:color="auto"/>
            <w:bottom w:val="none" w:sz="0" w:space="0" w:color="auto"/>
            <w:right w:val="none" w:sz="0" w:space="0" w:color="auto"/>
          </w:divBdr>
        </w:div>
        <w:div w:id="1303845133">
          <w:marLeft w:val="0"/>
          <w:marRight w:val="0"/>
          <w:marTop w:val="0"/>
          <w:marBottom w:val="0"/>
          <w:divBdr>
            <w:top w:val="none" w:sz="0" w:space="0" w:color="auto"/>
            <w:left w:val="none" w:sz="0" w:space="0" w:color="auto"/>
            <w:bottom w:val="none" w:sz="0" w:space="0" w:color="auto"/>
            <w:right w:val="none" w:sz="0" w:space="0" w:color="auto"/>
          </w:divBdr>
        </w:div>
        <w:div w:id="1305504155">
          <w:marLeft w:val="0"/>
          <w:marRight w:val="0"/>
          <w:marTop w:val="0"/>
          <w:marBottom w:val="0"/>
          <w:divBdr>
            <w:top w:val="none" w:sz="0" w:space="0" w:color="auto"/>
            <w:left w:val="none" w:sz="0" w:space="0" w:color="auto"/>
            <w:bottom w:val="none" w:sz="0" w:space="0" w:color="auto"/>
            <w:right w:val="none" w:sz="0" w:space="0" w:color="auto"/>
          </w:divBdr>
        </w:div>
        <w:div w:id="1305509006">
          <w:marLeft w:val="0"/>
          <w:marRight w:val="0"/>
          <w:marTop w:val="0"/>
          <w:marBottom w:val="0"/>
          <w:divBdr>
            <w:top w:val="none" w:sz="0" w:space="0" w:color="auto"/>
            <w:left w:val="none" w:sz="0" w:space="0" w:color="auto"/>
            <w:bottom w:val="none" w:sz="0" w:space="0" w:color="auto"/>
            <w:right w:val="none" w:sz="0" w:space="0" w:color="auto"/>
          </w:divBdr>
        </w:div>
        <w:div w:id="1314137983">
          <w:marLeft w:val="0"/>
          <w:marRight w:val="0"/>
          <w:marTop w:val="0"/>
          <w:marBottom w:val="0"/>
          <w:divBdr>
            <w:top w:val="none" w:sz="0" w:space="0" w:color="auto"/>
            <w:left w:val="none" w:sz="0" w:space="0" w:color="auto"/>
            <w:bottom w:val="none" w:sz="0" w:space="0" w:color="auto"/>
            <w:right w:val="none" w:sz="0" w:space="0" w:color="auto"/>
          </w:divBdr>
        </w:div>
        <w:div w:id="1322077620">
          <w:marLeft w:val="0"/>
          <w:marRight w:val="0"/>
          <w:marTop w:val="0"/>
          <w:marBottom w:val="0"/>
          <w:divBdr>
            <w:top w:val="none" w:sz="0" w:space="0" w:color="auto"/>
            <w:left w:val="none" w:sz="0" w:space="0" w:color="auto"/>
            <w:bottom w:val="none" w:sz="0" w:space="0" w:color="auto"/>
            <w:right w:val="none" w:sz="0" w:space="0" w:color="auto"/>
          </w:divBdr>
        </w:div>
        <w:div w:id="1334793312">
          <w:marLeft w:val="0"/>
          <w:marRight w:val="0"/>
          <w:marTop w:val="0"/>
          <w:marBottom w:val="0"/>
          <w:divBdr>
            <w:top w:val="none" w:sz="0" w:space="0" w:color="auto"/>
            <w:left w:val="none" w:sz="0" w:space="0" w:color="auto"/>
            <w:bottom w:val="none" w:sz="0" w:space="0" w:color="auto"/>
            <w:right w:val="none" w:sz="0" w:space="0" w:color="auto"/>
          </w:divBdr>
        </w:div>
        <w:div w:id="1338657549">
          <w:marLeft w:val="0"/>
          <w:marRight w:val="0"/>
          <w:marTop w:val="0"/>
          <w:marBottom w:val="0"/>
          <w:divBdr>
            <w:top w:val="none" w:sz="0" w:space="0" w:color="auto"/>
            <w:left w:val="none" w:sz="0" w:space="0" w:color="auto"/>
            <w:bottom w:val="none" w:sz="0" w:space="0" w:color="auto"/>
            <w:right w:val="none" w:sz="0" w:space="0" w:color="auto"/>
          </w:divBdr>
        </w:div>
        <w:div w:id="1344627485">
          <w:marLeft w:val="0"/>
          <w:marRight w:val="0"/>
          <w:marTop w:val="0"/>
          <w:marBottom w:val="0"/>
          <w:divBdr>
            <w:top w:val="none" w:sz="0" w:space="0" w:color="auto"/>
            <w:left w:val="none" w:sz="0" w:space="0" w:color="auto"/>
            <w:bottom w:val="none" w:sz="0" w:space="0" w:color="auto"/>
            <w:right w:val="none" w:sz="0" w:space="0" w:color="auto"/>
          </w:divBdr>
        </w:div>
        <w:div w:id="1346904240">
          <w:marLeft w:val="0"/>
          <w:marRight w:val="0"/>
          <w:marTop w:val="0"/>
          <w:marBottom w:val="0"/>
          <w:divBdr>
            <w:top w:val="none" w:sz="0" w:space="0" w:color="auto"/>
            <w:left w:val="none" w:sz="0" w:space="0" w:color="auto"/>
            <w:bottom w:val="none" w:sz="0" w:space="0" w:color="auto"/>
            <w:right w:val="none" w:sz="0" w:space="0" w:color="auto"/>
          </w:divBdr>
        </w:div>
        <w:div w:id="1349068030">
          <w:marLeft w:val="0"/>
          <w:marRight w:val="0"/>
          <w:marTop w:val="0"/>
          <w:marBottom w:val="0"/>
          <w:divBdr>
            <w:top w:val="none" w:sz="0" w:space="0" w:color="auto"/>
            <w:left w:val="none" w:sz="0" w:space="0" w:color="auto"/>
            <w:bottom w:val="none" w:sz="0" w:space="0" w:color="auto"/>
            <w:right w:val="none" w:sz="0" w:space="0" w:color="auto"/>
          </w:divBdr>
        </w:div>
        <w:div w:id="1349285325">
          <w:marLeft w:val="0"/>
          <w:marRight w:val="0"/>
          <w:marTop w:val="0"/>
          <w:marBottom w:val="0"/>
          <w:divBdr>
            <w:top w:val="none" w:sz="0" w:space="0" w:color="auto"/>
            <w:left w:val="none" w:sz="0" w:space="0" w:color="auto"/>
            <w:bottom w:val="none" w:sz="0" w:space="0" w:color="auto"/>
            <w:right w:val="none" w:sz="0" w:space="0" w:color="auto"/>
          </w:divBdr>
        </w:div>
        <w:div w:id="1359546623">
          <w:marLeft w:val="0"/>
          <w:marRight w:val="0"/>
          <w:marTop w:val="0"/>
          <w:marBottom w:val="0"/>
          <w:divBdr>
            <w:top w:val="none" w:sz="0" w:space="0" w:color="auto"/>
            <w:left w:val="none" w:sz="0" w:space="0" w:color="auto"/>
            <w:bottom w:val="none" w:sz="0" w:space="0" w:color="auto"/>
            <w:right w:val="none" w:sz="0" w:space="0" w:color="auto"/>
          </w:divBdr>
        </w:div>
        <w:div w:id="1359627295">
          <w:marLeft w:val="0"/>
          <w:marRight w:val="0"/>
          <w:marTop w:val="0"/>
          <w:marBottom w:val="0"/>
          <w:divBdr>
            <w:top w:val="none" w:sz="0" w:space="0" w:color="auto"/>
            <w:left w:val="none" w:sz="0" w:space="0" w:color="auto"/>
            <w:bottom w:val="none" w:sz="0" w:space="0" w:color="auto"/>
            <w:right w:val="none" w:sz="0" w:space="0" w:color="auto"/>
          </w:divBdr>
        </w:div>
        <w:div w:id="1360014302">
          <w:marLeft w:val="0"/>
          <w:marRight w:val="0"/>
          <w:marTop w:val="0"/>
          <w:marBottom w:val="0"/>
          <w:divBdr>
            <w:top w:val="none" w:sz="0" w:space="0" w:color="auto"/>
            <w:left w:val="none" w:sz="0" w:space="0" w:color="auto"/>
            <w:bottom w:val="none" w:sz="0" w:space="0" w:color="auto"/>
            <w:right w:val="none" w:sz="0" w:space="0" w:color="auto"/>
          </w:divBdr>
        </w:div>
        <w:div w:id="1370835429">
          <w:marLeft w:val="0"/>
          <w:marRight w:val="0"/>
          <w:marTop w:val="0"/>
          <w:marBottom w:val="0"/>
          <w:divBdr>
            <w:top w:val="none" w:sz="0" w:space="0" w:color="auto"/>
            <w:left w:val="none" w:sz="0" w:space="0" w:color="auto"/>
            <w:bottom w:val="none" w:sz="0" w:space="0" w:color="auto"/>
            <w:right w:val="none" w:sz="0" w:space="0" w:color="auto"/>
          </w:divBdr>
        </w:div>
        <w:div w:id="1371612475">
          <w:marLeft w:val="0"/>
          <w:marRight w:val="0"/>
          <w:marTop w:val="0"/>
          <w:marBottom w:val="0"/>
          <w:divBdr>
            <w:top w:val="none" w:sz="0" w:space="0" w:color="auto"/>
            <w:left w:val="none" w:sz="0" w:space="0" w:color="auto"/>
            <w:bottom w:val="none" w:sz="0" w:space="0" w:color="auto"/>
            <w:right w:val="none" w:sz="0" w:space="0" w:color="auto"/>
          </w:divBdr>
        </w:div>
        <w:div w:id="1380089750">
          <w:marLeft w:val="0"/>
          <w:marRight w:val="0"/>
          <w:marTop w:val="0"/>
          <w:marBottom w:val="0"/>
          <w:divBdr>
            <w:top w:val="none" w:sz="0" w:space="0" w:color="auto"/>
            <w:left w:val="none" w:sz="0" w:space="0" w:color="auto"/>
            <w:bottom w:val="none" w:sz="0" w:space="0" w:color="auto"/>
            <w:right w:val="none" w:sz="0" w:space="0" w:color="auto"/>
          </w:divBdr>
        </w:div>
        <w:div w:id="1389065527">
          <w:marLeft w:val="0"/>
          <w:marRight w:val="0"/>
          <w:marTop w:val="0"/>
          <w:marBottom w:val="0"/>
          <w:divBdr>
            <w:top w:val="none" w:sz="0" w:space="0" w:color="auto"/>
            <w:left w:val="none" w:sz="0" w:space="0" w:color="auto"/>
            <w:bottom w:val="none" w:sz="0" w:space="0" w:color="auto"/>
            <w:right w:val="none" w:sz="0" w:space="0" w:color="auto"/>
          </w:divBdr>
        </w:div>
        <w:div w:id="1391540125">
          <w:marLeft w:val="0"/>
          <w:marRight w:val="0"/>
          <w:marTop w:val="0"/>
          <w:marBottom w:val="0"/>
          <w:divBdr>
            <w:top w:val="none" w:sz="0" w:space="0" w:color="auto"/>
            <w:left w:val="none" w:sz="0" w:space="0" w:color="auto"/>
            <w:bottom w:val="none" w:sz="0" w:space="0" w:color="auto"/>
            <w:right w:val="none" w:sz="0" w:space="0" w:color="auto"/>
          </w:divBdr>
        </w:div>
        <w:div w:id="1395658552">
          <w:marLeft w:val="0"/>
          <w:marRight w:val="0"/>
          <w:marTop w:val="0"/>
          <w:marBottom w:val="0"/>
          <w:divBdr>
            <w:top w:val="none" w:sz="0" w:space="0" w:color="auto"/>
            <w:left w:val="none" w:sz="0" w:space="0" w:color="auto"/>
            <w:bottom w:val="none" w:sz="0" w:space="0" w:color="auto"/>
            <w:right w:val="none" w:sz="0" w:space="0" w:color="auto"/>
          </w:divBdr>
        </w:div>
        <w:div w:id="1402405207">
          <w:marLeft w:val="0"/>
          <w:marRight w:val="0"/>
          <w:marTop w:val="0"/>
          <w:marBottom w:val="0"/>
          <w:divBdr>
            <w:top w:val="none" w:sz="0" w:space="0" w:color="auto"/>
            <w:left w:val="none" w:sz="0" w:space="0" w:color="auto"/>
            <w:bottom w:val="none" w:sz="0" w:space="0" w:color="auto"/>
            <w:right w:val="none" w:sz="0" w:space="0" w:color="auto"/>
          </w:divBdr>
        </w:div>
        <w:div w:id="1410274878">
          <w:marLeft w:val="0"/>
          <w:marRight w:val="0"/>
          <w:marTop w:val="0"/>
          <w:marBottom w:val="0"/>
          <w:divBdr>
            <w:top w:val="none" w:sz="0" w:space="0" w:color="auto"/>
            <w:left w:val="none" w:sz="0" w:space="0" w:color="auto"/>
            <w:bottom w:val="none" w:sz="0" w:space="0" w:color="auto"/>
            <w:right w:val="none" w:sz="0" w:space="0" w:color="auto"/>
          </w:divBdr>
        </w:div>
        <w:div w:id="1420591085">
          <w:marLeft w:val="0"/>
          <w:marRight w:val="0"/>
          <w:marTop w:val="0"/>
          <w:marBottom w:val="0"/>
          <w:divBdr>
            <w:top w:val="none" w:sz="0" w:space="0" w:color="auto"/>
            <w:left w:val="none" w:sz="0" w:space="0" w:color="auto"/>
            <w:bottom w:val="none" w:sz="0" w:space="0" w:color="auto"/>
            <w:right w:val="none" w:sz="0" w:space="0" w:color="auto"/>
          </w:divBdr>
        </w:div>
        <w:div w:id="1432699383">
          <w:marLeft w:val="0"/>
          <w:marRight w:val="0"/>
          <w:marTop w:val="0"/>
          <w:marBottom w:val="0"/>
          <w:divBdr>
            <w:top w:val="none" w:sz="0" w:space="0" w:color="auto"/>
            <w:left w:val="none" w:sz="0" w:space="0" w:color="auto"/>
            <w:bottom w:val="none" w:sz="0" w:space="0" w:color="auto"/>
            <w:right w:val="none" w:sz="0" w:space="0" w:color="auto"/>
          </w:divBdr>
        </w:div>
        <w:div w:id="1443191018">
          <w:marLeft w:val="0"/>
          <w:marRight w:val="0"/>
          <w:marTop w:val="0"/>
          <w:marBottom w:val="0"/>
          <w:divBdr>
            <w:top w:val="none" w:sz="0" w:space="0" w:color="auto"/>
            <w:left w:val="none" w:sz="0" w:space="0" w:color="auto"/>
            <w:bottom w:val="none" w:sz="0" w:space="0" w:color="auto"/>
            <w:right w:val="none" w:sz="0" w:space="0" w:color="auto"/>
          </w:divBdr>
        </w:div>
        <w:div w:id="1447045779">
          <w:marLeft w:val="0"/>
          <w:marRight w:val="0"/>
          <w:marTop w:val="0"/>
          <w:marBottom w:val="0"/>
          <w:divBdr>
            <w:top w:val="none" w:sz="0" w:space="0" w:color="auto"/>
            <w:left w:val="none" w:sz="0" w:space="0" w:color="auto"/>
            <w:bottom w:val="none" w:sz="0" w:space="0" w:color="auto"/>
            <w:right w:val="none" w:sz="0" w:space="0" w:color="auto"/>
          </w:divBdr>
        </w:div>
        <w:div w:id="1450513246">
          <w:marLeft w:val="0"/>
          <w:marRight w:val="0"/>
          <w:marTop w:val="0"/>
          <w:marBottom w:val="0"/>
          <w:divBdr>
            <w:top w:val="none" w:sz="0" w:space="0" w:color="auto"/>
            <w:left w:val="none" w:sz="0" w:space="0" w:color="auto"/>
            <w:bottom w:val="none" w:sz="0" w:space="0" w:color="auto"/>
            <w:right w:val="none" w:sz="0" w:space="0" w:color="auto"/>
          </w:divBdr>
        </w:div>
        <w:div w:id="1457061941">
          <w:marLeft w:val="0"/>
          <w:marRight w:val="0"/>
          <w:marTop w:val="0"/>
          <w:marBottom w:val="0"/>
          <w:divBdr>
            <w:top w:val="none" w:sz="0" w:space="0" w:color="auto"/>
            <w:left w:val="none" w:sz="0" w:space="0" w:color="auto"/>
            <w:bottom w:val="none" w:sz="0" w:space="0" w:color="auto"/>
            <w:right w:val="none" w:sz="0" w:space="0" w:color="auto"/>
          </w:divBdr>
        </w:div>
        <w:div w:id="1468009501">
          <w:marLeft w:val="0"/>
          <w:marRight w:val="0"/>
          <w:marTop w:val="0"/>
          <w:marBottom w:val="0"/>
          <w:divBdr>
            <w:top w:val="none" w:sz="0" w:space="0" w:color="auto"/>
            <w:left w:val="none" w:sz="0" w:space="0" w:color="auto"/>
            <w:bottom w:val="none" w:sz="0" w:space="0" w:color="auto"/>
            <w:right w:val="none" w:sz="0" w:space="0" w:color="auto"/>
          </w:divBdr>
        </w:div>
        <w:div w:id="1477801814">
          <w:marLeft w:val="0"/>
          <w:marRight w:val="0"/>
          <w:marTop w:val="0"/>
          <w:marBottom w:val="0"/>
          <w:divBdr>
            <w:top w:val="none" w:sz="0" w:space="0" w:color="auto"/>
            <w:left w:val="none" w:sz="0" w:space="0" w:color="auto"/>
            <w:bottom w:val="none" w:sz="0" w:space="0" w:color="auto"/>
            <w:right w:val="none" w:sz="0" w:space="0" w:color="auto"/>
          </w:divBdr>
        </w:div>
        <w:div w:id="1484738764">
          <w:marLeft w:val="0"/>
          <w:marRight w:val="0"/>
          <w:marTop w:val="0"/>
          <w:marBottom w:val="0"/>
          <w:divBdr>
            <w:top w:val="none" w:sz="0" w:space="0" w:color="auto"/>
            <w:left w:val="none" w:sz="0" w:space="0" w:color="auto"/>
            <w:bottom w:val="none" w:sz="0" w:space="0" w:color="auto"/>
            <w:right w:val="none" w:sz="0" w:space="0" w:color="auto"/>
          </w:divBdr>
        </w:div>
        <w:div w:id="1485006928">
          <w:marLeft w:val="0"/>
          <w:marRight w:val="0"/>
          <w:marTop w:val="0"/>
          <w:marBottom w:val="0"/>
          <w:divBdr>
            <w:top w:val="none" w:sz="0" w:space="0" w:color="auto"/>
            <w:left w:val="none" w:sz="0" w:space="0" w:color="auto"/>
            <w:bottom w:val="none" w:sz="0" w:space="0" w:color="auto"/>
            <w:right w:val="none" w:sz="0" w:space="0" w:color="auto"/>
          </w:divBdr>
        </w:div>
        <w:div w:id="1487044062">
          <w:marLeft w:val="0"/>
          <w:marRight w:val="0"/>
          <w:marTop w:val="0"/>
          <w:marBottom w:val="0"/>
          <w:divBdr>
            <w:top w:val="none" w:sz="0" w:space="0" w:color="auto"/>
            <w:left w:val="none" w:sz="0" w:space="0" w:color="auto"/>
            <w:bottom w:val="none" w:sz="0" w:space="0" w:color="auto"/>
            <w:right w:val="none" w:sz="0" w:space="0" w:color="auto"/>
          </w:divBdr>
        </w:div>
        <w:div w:id="1487867142">
          <w:marLeft w:val="0"/>
          <w:marRight w:val="0"/>
          <w:marTop w:val="0"/>
          <w:marBottom w:val="0"/>
          <w:divBdr>
            <w:top w:val="none" w:sz="0" w:space="0" w:color="auto"/>
            <w:left w:val="none" w:sz="0" w:space="0" w:color="auto"/>
            <w:bottom w:val="none" w:sz="0" w:space="0" w:color="auto"/>
            <w:right w:val="none" w:sz="0" w:space="0" w:color="auto"/>
          </w:divBdr>
        </w:div>
        <w:div w:id="1489203886">
          <w:marLeft w:val="0"/>
          <w:marRight w:val="0"/>
          <w:marTop w:val="0"/>
          <w:marBottom w:val="0"/>
          <w:divBdr>
            <w:top w:val="none" w:sz="0" w:space="0" w:color="auto"/>
            <w:left w:val="none" w:sz="0" w:space="0" w:color="auto"/>
            <w:bottom w:val="none" w:sz="0" w:space="0" w:color="auto"/>
            <w:right w:val="none" w:sz="0" w:space="0" w:color="auto"/>
          </w:divBdr>
        </w:div>
        <w:div w:id="1496339139">
          <w:marLeft w:val="0"/>
          <w:marRight w:val="0"/>
          <w:marTop w:val="0"/>
          <w:marBottom w:val="0"/>
          <w:divBdr>
            <w:top w:val="none" w:sz="0" w:space="0" w:color="auto"/>
            <w:left w:val="none" w:sz="0" w:space="0" w:color="auto"/>
            <w:bottom w:val="none" w:sz="0" w:space="0" w:color="auto"/>
            <w:right w:val="none" w:sz="0" w:space="0" w:color="auto"/>
          </w:divBdr>
        </w:div>
        <w:div w:id="1497067501">
          <w:marLeft w:val="0"/>
          <w:marRight w:val="0"/>
          <w:marTop w:val="0"/>
          <w:marBottom w:val="0"/>
          <w:divBdr>
            <w:top w:val="none" w:sz="0" w:space="0" w:color="auto"/>
            <w:left w:val="none" w:sz="0" w:space="0" w:color="auto"/>
            <w:bottom w:val="none" w:sz="0" w:space="0" w:color="auto"/>
            <w:right w:val="none" w:sz="0" w:space="0" w:color="auto"/>
          </w:divBdr>
        </w:div>
        <w:div w:id="1499464353">
          <w:marLeft w:val="0"/>
          <w:marRight w:val="0"/>
          <w:marTop w:val="0"/>
          <w:marBottom w:val="0"/>
          <w:divBdr>
            <w:top w:val="none" w:sz="0" w:space="0" w:color="auto"/>
            <w:left w:val="none" w:sz="0" w:space="0" w:color="auto"/>
            <w:bottom w:val="none" w:sz="0" w:space="0" w:color="auto"/>
            <w:right w:val="none" w:sz="0" w:space="0" w:color="auto"/>
          </w:divBdr>
        </w:div>
        <w:div w:id="1500079329">
          <w:marLeft w:val="0"/>
          <w:marRight w:val="0"/>
          <w:marTop w:val="0"/>
          <w:marBottom w:val="0"/>
          <w:divBdr>
            <w:top w:val="none" w:sz="0" w:space="0" w:color="auto"/>
            <w:left w:val="none" w:sz="0" w:space="0" w:color="auto"/>
            <w:bottom w:val="none" w:sz="0" w:space="0" w:color="auto"/>
            <w:right w:val="none" w:sz="0" w:space="0" w:color="auto"/>
          </w:divBdr>
        </w:div>
        <w:div w:id="1504128428">
          <w:marLeft w:val="0"/>
          <w:marRight w:val="0"/>
          <w:marTop w:val="0"/>
          <w:marBottom w:val="0"/>
          <w:divBdr>
            <w:top w:val="none" w:sz="0" w:space="0" w:color="auto"/>
            <w:left w:val="none" w:sz="0" w:space="0" w:color="auto"/>
            <w:bottom w:val="none" w:sz="0" w:space="0" w:color="auto"/>
            <w:right w:val="none" w:sz="0" w:space="0" w:color="auto"/>
          </w:divBdr>
        </w:div>
        <w:div w:id="1519543947">
          <w:marLeft w:val="0"/>
          <w:marRight w:val="0"/>
          <w:marTop w:val="0"/>
          <w:marBottom w:val="0"/>
          <w:divBdr>
            <w:top w:val="none" w:sz="0" w:space="0" w:color="auto"/>
            <w:left w:val="none" w:sz="0" w:space="0" w:color="auto"/>
            <w:bottom w:val="none" w:sz="0" w:space="0" w:color="auto"/>
            <w:right w:val="none" w:sz="0" w:space="0" w:color="auto"/>
          </w:divBdr>
        </w:div>
        <w:div w:id="1522206938">
          <w:marLeft w:val="0"/>
          <w:marRight w:val="0"/>
          <w:marTop w:val="0"/>
          <w:marBottom w:val="0"/>
          <w:divBdr>
            <w:top w:val="none" w:sz="0" w:space="0" w:color="auto"/>
            <w:left w:val="none" w:sz="0" w:space="0" w:color="auto"/>
            <w:bottom w:val="none" w:sz="0" w:space="0" w:color="auto"/>
            <w:right w:val="none" w:sz="0" w:space="0" w:color="auto"/>
          </w:divBdr>
        </w:div>
        <w:div w:id="1525098137">
          <w:marLeft w:val="0"/>
          <w:marRight w:val="0"/>
          <w:marTop w:val="0"/>
          <w:marBottom w:val="0"/>
          <w:divBdr>
            <w:top w:val="none" w:sz="0" w:space="0" w:color="auto"/>
            <w:left w:val="none" w:sz="0" w:space="0" w:color="auto"/>
            <w:bottom w:val="none" w:sz="0" w:space="0" w:color="auto"/>
            <w:right w:val="none" w:sz="0" w:space="0" w:color="auto"/>
          </w:divBdr>
        </w:div>
        <w:div w:id="1528367350">
          <w:marLeft w:val="0"/>
          <w:marRight w:val="0"/>
          <w:marTop w:val="0"/>
          <w:marBottom w:val="0"/>
          <w:divBdr>
            <w:top w:val="none" w:sz="0" w:space="0" w:color="auto"/>
            <w:left w:val="none" w:sz="0" w:space="0" w:color="auto"/>
            <w:bottom w:val="none" w:sz="0" w:space="0" w:color="auto"/>
            <w:right w:val="none" w:sz="0" w:space="0" w:color="auto"/>
          </w:divBdr>
        </w:div>
        <w:div w:id="1536845545">
          <w:marLeft w:val="0"/>
          <w:marRight w:val="0"/>
          <w:marTop w:val="0"/>
          <w:marBottom w:val="0"/>
          <w:divBdr>
            <w:top w:val="none" w:sz="0" w:space="0" w:color="auto"/>
            <w:left w:val="none" w:sz="0" w:space="0" w:color="auto"/>
            <w:bottom w:val="none" w:sz="0" w:space="0" w:color="auto"/>
            <w:right w:val="none" w:sz="0" w:space="0" w:color="auto"/>
          </w:divBdr>
        </w:div>
        <w:div w:id="1538006499">
          <w:marLeft w:val="0"/>
          <w:marRight w:val="0"/>
          <w:marTop w:val="0"/>
          <w:marBottom w:val="0"/>
          <w:divBdr>
            <w:top w:val="none" w:sz="0" w:space="0" w:color="auto"/>
            <w:left w:val="none" w:sz="0" w:space="0" w:color="auto"/>
            <w:bottom w:val="none" w:sz="0" w:space="0" w:color="auto"/>
            <w:right w:val="none" w:sz="0" w:space="0" w:color="auto"/>
          </w:divBdr>
        </w:div>
        <w:div w:id="1541628973">
          <w:marLeft w:val="0"/>
          <w:marRight w:val="0"/>
          <w:marTop w:val="0"/>
          <w:marBottom w:val="0"/>
          <w:divBdr>
            <w:top w:val="none" w:sz="0" w:space="0" w:color="auto"/>
            <w:left w:val="none" w:sz="0" w:space="0" w:color="auto"/>
            <w:bottom w:val="none" w:sz="0" w:space="0" w:color="auto"/>
            <w:right w:val="none" w:sz="0" w:space="0" w:color="auto"/>
          </w:divBdr>
        </w:div>
        <w:div w:id="1545874075">
          <w:marLeft w:val="0"/>
          <w:marRight w:val="0"/>
          <w:marTop w:val="0"/>
          <w:marBottom w:val="0"/>
          <w:divBdr>
            <w:top w:val="none" w:sz="0" w:space="0" w:color="auto"/>
            <w:left w:val="none" w:sz="0" w:space="0" w:color="auto"/>
            <w:bottom w:val="none" w:sz="0" w:space="0" w:color="auto"/>
            <w:right w:val="none" w:sz="0" w:space="0" w:color="auto"/>
          </w:divBdr>
        </w:div>
        <w:div w:id="1547066781">
          <w:marLeft w:val="0"/>
          <w:marRight w:val="0"/>
          <w:marTop w:val="0"/>
          <w:marBottom w:val="0"/>
          <w:divBdr>
            <w:top w:val="none" w:sz="0" w:space="0" w:color="auto"/>
            <w:left w:val="none" w:sz="0" w:space="0" w:color="auto"/>
            <w:bottom w:val="none" w:sz="0" w:space="0" w:color="auto"/>
            <w:right w:val="none" w:sz="0" w:space="0" w:color="auto"/>
          </w:divBdr>
        </w:div>
        <w:div w:id="1551261326">
          <w:marLeft w:val="0"/>
          <w:marRight w:val="0"/>
          <w:marTop w:val="0"/>
          <w:marBottom w:val="0"/>
          <w:divBdr>
            <w:top w:val="none" w:sz="0" w:space="0" w:color="auto"/>
            <w:left w:val="none" w:sz="0" w:space="0" w:color="auto"/>
            <w:bottom w:val="none" w:sz="0" w:space="0" w:color="auto"/>
            <w:right w:val="none" w:sz="0" w:space="0" w:color="auto"/>
          </w:divBdr>
        </w:div>
        <w:div w:id="1551452137">
          <w:marLeft w:val="0"/>
          <w:marRight w:val="0"/>
          <w:marTop w:val="0"/>
          <w:marBottom w:val="0"/>
          <w:divBdr>
            <w:top w:val="none" w:sz="0" w:space="0" w:color="auto"/>
            <w:left w:val="none" w:sz="0" w:space="0" w:color="auto"/>
            <w:bottom w:val="none" w:sz="0" w:space="0" w:color="auto"/>
            <w:right w:val="none" w:sz="0" w:space="0" w:color="auto"/>
          </w:divBdr>
        </w:div>
        <w:div w:id="1557858882">
          <w:marLeft w:val="0"/>
          <w:marRight w:val="0"/>
          <w:marTop w:val="0"/>
          <w:marBottom w:val="0"/>
          <w:divBdr>
            <w:top w:val="none" w:sz="0" w:space="0" w:color="auto"/>
            <w:left w:val="none" w:sz="0" w:space="0" w:color="auto"/>
            <w:bottom w:val="none" w:sz="0" w:space="0" w:color="auto"/>
            <w:right w:val="none" w:sz="0" w:space="0" w:color="auto"/>
          </w:divBdr>
        </w:div>
        <w:div w:id="1558667192">
          <w:marLeft w:val="0"/>
          <w:marRight w:val="0"/>
          <w:marTop w:val="0"/>
          <w:marBottom w:val="0"/>
          <w:divBdr>
            <w:top w:val="none" w:sz="0" w:space="0" w:color="auto"/>
            <w:left w:val="none" w:sz="0" w:space="0" w:color="auto"/>
            <w:bottom w:val="none" w:sz="0" w:space="0" w:color="auto"/>
            <w:right w:val="none" w:sz="0" w:space="0" w:color="auto"/>
          </w:divBdr>
        </w:div>
        <w:div w:id="1559439179">
          <w:marLeft w:val="0"/>
          <w:marRight w:val="0"/>
          <w:marTop w:val="0"/>
          <w:marBottom w:val="0"/>
          <w:divBdr>
            <w:top w:val="none" w:sz="0" w:space="0" w:color="auto"/>
            <w:left w:val="none" w:sz="0" w:space="0" w:color="auto"/>
            <w:bottom w:val="none" w:sz="0" w:space="0" w:color="auto"/>
            <w:right w:val="none" w:sz="0" w:space="0" w:color="auto"/>
          </w:divBdr>
        </w:div>
        <w:div w:id="1559627348">
          <w:marLeft w:val="0"/>
          <w:marRight w:val="0"/>
          <w:marTop w:val="0"/>
          <w:marBottom w:val="0"/>
          <w:divBdr>
            <w:top w:val="none" w:sz="0" w:space="0" w:color="auto"/>
            <w:left w:val="none" w:sz="0" w:space="0" w:color="auto"/>
            <w:bottom w:val="none" w:sz="0" w:space="0" w:color="auto"/>
            <w:right w:val="none" w:sz="0" w:space="0" w:color="auto"/>
          </w:divBdr>
        </w:div>
        <w:div w:id="1560483535">
          <w:marLeft w:val="0"/>
          <w:marRight w:val="0"/>
          <w:marTop w:val="0"/>
          <w:marBottom w:val="0"/>
          <w:divBdr>
            <w:top w:val="none" w:sz="0" w:space="0" w:color="auto"/>
            <w:left w:val="none" w:sz="0" w:space="0" w:color="auto"/>
            <w:bottom w:val="none" w:sz="0" w:space="0" w:color="auto"/>
            <w:right w:val="none" w:sz="0" w:space="0" w:color="auto"/>
          </w:divBdr>
        </w:div>
        <w:div w:id="1560703000">
          <w:marLeft w:val="0"/>
          <w:marRight w:val="0"/>
          <w:marTop w:val="0"/>
          <w:marBottom w:val="0"/>
          <w:divBdr>
            <w:top w:val="none" w:sz="0" w:space="0" w:color="auto"/>
            <w:left w:val="none" w:sz="0" w:space="0" w:color="auto"/>
            <w:bottom w:val="none" w:sz="0" w:space="0" w:color="auto"/>
            <w:right w:val="none" w:sz="0" w:space="0" w:color="auto"/>
          </w:divBdr>
        </w:div>
        <w:div w:id="1561164720">
          <w:marLeft w:val="0"/>
          <w:marRight w:val="0"/>
          <w:marTop w:val="0"/>
          <w:marBottom w:val="0"/>
          <w:divBdr>
            <w:top w:val="none" w:sz="0" w:space="0" w:color="auto"/>
            <w:left w:val="none" w:sz="0" w:space="0" w:color="auto"/>
            <w:bottom w:val="none" w:sz="0" w:space="0" w:color="auto"/>
            <w:right w:val="none" w:sz="0" w:space="0" w:color="auto"/>
          </w:divBdr>
        </w:div>
        <w:div w:id="1562133913">
          <w:marLeft w:val="0"/>
          <w:marRight w:val="0"/>
          <w:marTop w:val="0"/>
          <w:marBottom w:val="0"/>
          <w:divBdr>
            <w:top w:val="none" w:sz="0" w:space="0" w:color="auto"/>
            <w:left w:val="none" w:sz="0" w:space="0" w:color="auto"/>
            <w:bottom w:val="none" w:sz="0" w:space="0" w:color="auto"/>
            <w:right w:val="none" w:sz="0" w:space="0" w:color="auto"/>
          </w:divBdr>
        </w:div>
        <w:div w:id="1568879539">
          <w:marLeft w:val="0"/>
          <w:marRight w:val="0"/>
          <w:marTop w:val="0"/>
          <w:marBottom w:val="0"/>
          <w:divBdr>
            <w:top w:val="none" w:sz="0" w:space="0" w:color="auto"/>
            <w:left w:val="none" w:sz="0" w:space="0" w:color="auto"/>
            <w:bottom w:val="none" w:sz="0" w:space="0" w:color="auto"/>
            <w:right w:val="none" w:sz="0" w:space="0" w:color="auto"/>
          </w:divBdr>
        </w:div>
        <w:div w:id="1578321206">
          <w:marLeft w:val="0"/>
          <w:marRight w:val="0"/>
          <w:marTop w:val="0"/>
          <w:marBottom w:val="0"/>
          <w:divBdr>
            <w:top w:val="none" w:sz="0" w:space="0" w:color="auto"/>
            <w:left w:val="none" w:sz="0" w:space="0" w:color="auto"/>
            <w:bottom w:val="none" w:sz="0" w:space="0" w:color="auto"/>
            <w:right w:val="none" w:sz="0" w:space="0" w:color="auto"/>
          </w:divBdr>
        </w:div>
        <w:div w:id="1579901733">
          <w:marLeft w:val="0"/>
          <w:marRight w:val="0"/>
          <w:marTop w:val="0"/>
          <w:marBottom w:val="0"/>
          <w:divBdr>
            <w:top w:val="none" w:sz="0" w:space="0" w:color="auto"/>
            <w:left w:val="none" w:sz="0" w:space="0" w:color="auto"/>
            <w:bottom w:val="none" w:sz="0" w:space="0" w:color="auto"/>
            <w:right w:val="none" w:sz="0" w:space="0" w:color="auto"/>
          </w:divBdr>
        </w:div>
        <w:div w:id="1586063705">
          <w:marLeft w:val="0"/>
          <w:marRight w:val="0"/>
          <w:marTop w:val="0"/>
          <w:marBottom w:val="0"/>
          <w:divBdr>
            <w:top w:val="none" w:sz="0" w:space="0" w:color="auto"/>
            <w:left w:val="none" w:sz="0" w:space="0" w:color="auto"/>
            <w:bottom w:val="none" w:sz="0" w:space="0" w:color="auto"/>
            <w:right w:val="none" w:sz="0" w:space="0" w:color="auto"/>
          </w:divBdr>
        </w:div>
        <w:div w:id="1593784490">
          <w:marLeft w:val="0"/>
          <w:marRight w:val="0"/>
          <w:marTop w:val="0"/>
          <w:marBottom w:val="0"/>
          <w:divBdr>
            <w:top w:val="none" w:sz="0" w:space="0" w:color="auto"/>
            <w:left w:val="none" w:sz="0" w:space="0" w:color="auto"/>
            <w:bottom w:val="none" w:sz="0" w:space="0" w:color="auto"/>
            <w:right w:val="none" w:sz="0" w:space="0" w:color="auto"/>
          </w:divBdr>
        </w:div>
        <w:div w:id="1597011005">
          <w:marLeft w:val="0"/>
          <w:marRight w:val="0"/>
          <w:marTop w:val="0"/>
          <w:marBottom w:val="0"/>
          <w:divBdr>
            <w:top w:val="none" w:sz="0" w:space="0" w:color="auto"/>
            <w:left w:val="none" w:sz="0" w:space="0" w:color="auto"/>
            <w:bottom w:val="none" w:sz="0" w:space="0" w:color="auto"/>
            <w:right w:val="none" w:sz="0" w:space="0" w:color="auto"/>
          </w:divBdr>
        </w:div>
        <w:div w:id="1597131167">
          <w:marLeft w:val="0"/>
          <w:marRight w:val="0"/>
          <w:marTop w:val="0"/>
          <w:marBottom w:val="0"/>
          <w:divBdr>
            <w:top w:val="none" w:sz="0" w:space="0" w:color="auto"/>
            <w:left w:val="none" w:sz="0" w:space="0" w:color="auto"/>
            <w:bottom w:val="none" w:sz="0" w:space="0" w:color="auto"/>
            <w:right w:val="none" w:sz="0" w:space="0" w:color="auto"/>
          </w:divBdr>
        </w:div>
        <w:div w:id="1601180738">
          <w:marLeft w:val="0"/>
          <w:marRight w:val="0"/>
          <w:marTop w:val="0"/>
          <w:marBottom w:val="0"/>
          <w:divBdr>
            <w:top w:val="none" w:sz="0" w:space="0" w:color="auto"/>
            <w:left w:val="none" w:sz="0" w:space="0" w:color="auto"/>
            <w:bottom w:val="none" w:sz="0" w:space="0" w:color="auto"/>
            <w:right w:val="none" w:sz="0" w:space="0" w:color="auto"/>
          </w:divBdr>
        </w:div>
        <w:div w:id="1603801258">
          <w:marLeft w:val="0"/>
          <w:marRight w:val="0"/>
          <w:marTop w:val="0"/>
          <w:marBottom w:val="0"/>
          <w:divBdr>
            <w:top w:val="none" w:sz="0" w:space="0" w:color="auto"/>
            <w:left w:val="none" w:sz="0" w:space="0" w:color="auto"/>
            <w:bottom w:val="none" w:sz="0" w:space="0" w:color="auto"/>
            <w:right w:val="none" w:sz="0" w:space="0" w:color="auto"/>
          </w:divBdr>
        </w:div>
        <w:div w:id="1603872942">
          <w:marLeft w:val="0"/>
          <w:marRight w:val="0"/>
          <w:marTop w:val="0"/>
          <w:marBottom w:val="0"/>
          <w:divBdr>
            <w:top w:val="none" w:sz="0" w:space="0" w:color="auto"/>
            <w:left w:val="none" w:sz="0" w:space="0" w:color="auto"/>
            <w:bottom w:val="none" w:sz="0" w:space="0" w:color="auto"/>
            <w:right w:val="none" w:sz="0" w:space="0" w:color="auto"/>
          </w:divBdr>
        </w:div>
        <w:div w:id="1609922360">
          <w:marLeft w:val="0"/>
          <w:marRight w:val="0"/>
          <w:marTop w:val="0"/>
          <w:marBottom w:val="0"/>
          <w:divBdr>
            <w:top w:val="none" w:sz="0" w:space="0" w:color="auto"/>
            <w:left w:val="none" w:sz="0" w:space="0" w:color="auto"/>
            <w:bottom w:val="none" w:sz="0" w:space="0" w:color="auto"/>
            <w:right w:val="none" w:sz="0" w:space="0" w:color="auto"/>
          </w:divBdr>
        </w:div>
        <w:div w:id="1614676841">
          <w:marLeft w:val="0"/>
          <w:marRight w:val="0"/>
          <w:marTop w:val="0"/>
          <w:marBottom w:val="0"/>
          <w:divBdr>
            <w:top w:val="none" w:sz="0" w:space="0" w:color="auto"/>
            <w:left w:val="none" w:sz="0" w:space="0" w:color="auto"/>
            <w:bottom w:val="none" w:sz="0" w:space="0" w:color="auto"/>
            <w:right w:val="none" w:sz="0" w:space="0" w:color="auto"/>
          </w:divBdr>
        </w:div>
        <w:div w:id="1626735160">
          <w:marLeft w:val="0"/>
          <w:marRight w:val="0"/>
          <w:marTop w:val="0"/>
          <w:marBottom w:val="0"/>
          <w:divBdr>
            <w:top w:val="none" w:sz="0" w:space="0" w:color="auto"/>
            <w:left w:val="none" w:sz="0" w:space="0" w:color="auto"/>
            <w:bottom w:val="none" w:sz="0" w:space="0" w:color="auto"/>
            <w:right w:val="none" w:sz="0" w:space="0" w:color="auto"/>
          </w:divBdr>
        </w:div>
        <w:div w:id="1630428893">
          <w:marLeft w:val="0"/>
          <w:marRight w:val="0"/>
          <w:marTop w:val="0"/>
          <w:marBottom w:val="0"/>
          <w:divBdr>
            <w:top w:val="none" w:sz="0" w:space="0" w:color="auto"/>
            <w:left w:val="none" w:sz="0" w:space="0" w:color="auto"/>
            <w:bottom w:val="none" w:sz="0" w:space="0" w:color="auto"/>
            <w:right w:val="none" w:sz="0" w:space="0" w:color="auto"/>
          </w:divBdr>
        </w:div>
        <w:div w:id="1638610259">
          <w:marLeft w:val="0"/>
          <w:marRight w:val="0"/>
          <w:marTop w:val="0"/>
          <w:marBottom w:val="0"/>
          <w:divBdr>
            <w:top w:val="none" w:sz="0" w:space="0" w:color="auto"/>
            <w:left w:val="none" w:sz="0" w:space="0" w:color="auto"/>
            <w:bottom w:val="none" w:sz="0" w:space="0" w:color="auto"/>
            <w:right w:val="none" w:sz="0" w:space="0" w:color="auto"/>
          </w:divBdr>
        </w:div>
        <w:div w:id="1640452671">
          <w:marLeft w:val="0"/>
          <w:marRight w:val="0"/>
          <w:marTop w:val="0"/>
          <w:marBottom w:val="0"/>
          <w:divBdr>
            <w:top w:val="none" w:sz="0" w:space="0" w:color="auto"/>
            <w:left w:val="none" w:sz="0" w:space="0" w:color="auto"/>
            <w:bottom w:val="none" w:sz="0" w:space="0" w:color="auto"/>
            <w:right w:val="none" w:sz="0" w:space="0" w:color="auto"/>
          </w:divBdr>
        </w:div>
        <w:div w:id="1648314328">
          <w:marLeft w:val="0"/>
          <w:marRight w:val="0"/>
          <w:marTop w:val="0"/>
          <w:marBottom w:val="0"/>
          <w:divBdr>
            <w:top w:val="none" w:sz="0" w:space="0" w:color="auto"/>
            <w:left w:val="none" w:sz="0" w:space="0" w:color="auto"/>
            <w:bottom w:val="none" w:sz="0" w:space="0" w:color="auto"/>
            <w:right w:val="none" w:sz="0" w:space="0" w:color="auto"/>
          </w:divBdr>
        </w:div>
        <w:div w:id="1651863117">
          <w:marLeft w:val="0"/>
          <w:marRight w:val="0"/>
          <w:marTop w:val="0"/>
          <w:marBottom w:val="0"/>
          <w:divBdr>
            <w:top w:val="none" w:sz="0" w:space="0" w:color="auto"/>
            <w:left w:val="none" w:sz="0" w:space="0" w:color="auto"/>
            <w:bottom w:val="none" w:sz="0" w:space="0" w:color="auto"/>
            <w:right w:val="none" w:sz="0" w:space="0" w:color="auto"/>
          </w:divBdr>
        </w:div>
        <w:div w:id="1654026221">
          <w:marLeft w:val="0"/>
          <w:marRight w:val="0"/>
          <w:marTop w:val="0"/>
          <w:marBottom w:val="0"/>
          <w:divBdr>
            <w:top w:val="none" w:sz="0" w:space="0" w:color="auto"/>
            <w:left w:val="none" w:sz="0" w:space="0" w:color="auto"/>
            <w:bottom w:val="none" w:sz="0" w:space="0" w:color="auto"/>
            <w:right w:val="none" w:sz="0" w:space="0" w:color="auto"/>
          </w:divBdr>
        </w:div>
        <w:div w:id="1654916260">
          <w:marLeft w:val="0"/>
          <w:marRight w:val="0"/>
          <w:marTop w:val="0"/>
          <w:marBottom w:val="0"/>
          <w:divBdr>
            <w:top w:val="none" w:sz="0" w:space="0" w:color="auto"/>
            <w:left w:val="none" w:sz="0" w:space="0" w:color="auto"/>
            <w:bottom w:val="none" w:sz="0" w:space="0" w:color="auto"/>
            <w:right w:val="none" w:sz="0" w:space="0" w:color="auto"/>
          </w:divBdr>
        </w:div>
        <w:div w:id="1660041240">
          <w:marLeft w:val="0"/>
          <w:marRight w:val="0"/>
          <w:marTop w:val="0"/>
          <w:marBottom w:val="0"/>
          <w:divBdr>
            <w:top w:val="none" w:sz="0" w:space="0" w:color="auto"/>
            <w:left w:val="none" w:sz="0" w:space="0" w:color="auto"/>
            <w:bottom w:val="none" w:sz="0" w:space="0" w:color="auto"/>
            <w:right w:val="none" w:sz="0" w:space="0" w:color="auto"/>
          </w:divBdr>
        </w:div>
        <w:div w:id="1664115650">
          <w:marLeft w:val="0"/>
          <w:marRight w:val="0"/>
          <w:marTop w:val="0"/>
          <w:marBottom w:val="0"/>
          <w:divBdr>
            <w:top w:val="none" w:sz="0" w:space="0" w:color="auto"/>
            <w:left w:val="none" w:sz="0" w:space="0" w:color="auto"/>
            <w:bottom w:val="none" w:sz="0" w:space="0" w:color="auto"/>
            <w:right w:val="none" w:sz="0" w:space="0" w:color="auto"/>
          </w:divBdr>
        </w:div>
        <w:div w:id="1667242421">
          <w:marLeft w:val="0"/>
          <w:marRight w:val="0"/>
          <w:marTop w:val="0"/>
          <w:marBottom w:val="0"/>
          <w:divBdr>
            <w:top w:val="none" w:sz="0" w:space="0" w:color="auto"/>
            <w:left w:val="none" w:sz="0" w:space="0" w:color="auto"/>
            <w:bottom w:val="none" w:sz="0" w:space="0" w:color="auto"/>
            <w:right w:val="none" w:sz="0" w:space="0" w:color="auto"/>
          </w:divBdr>
        </w:div>
        <w:div w:id="1669555042">
          <w:marLeft w:val="0"/>
          <w:marRight w:val="0"/>
          <w:marTop w:val="0"/>
          <w:marBottom w:val="0"/>
          <w:divBdr>
            <w:top w:val="none" w:sz="0" w:space="0" w:color="auto"/>
            <w:left w:val="none" w:sz="0" w:space="0" w:color="auto"/>
            <w:bottom w:val="none" w:sz="0" w:space="0" w:color="auto"/>
            <w:right w:val="none" w:sz="0" w:space="0" w:color="auto"/>
          </w:divBdr>
        </w:div>
        <w:div w:id="1677266078">
          <w:marLeft w:val="0"/>
          <w:marRight w:val="0"/>
          <w:marTop w:val="0"/>
          <w:marBottom w:val="0"/>
          <w:divBdr>
            <w:top w:val="none" w:sz="0" w:space="0" w:color="auto"/>
            <w:left w:val="none" w:sz="0" w:space="0" w:color="auto"/>
            <w:bottom w:val="none" w:sz="0" w:space="0" w:color="auto"/>
            <w:right w:val="none" w:sz="0" w:space="0" w:color="auto"/>
          </w:divBdr>
        </w:div>
        <w:div w:id="1678463954">
          <w:marLeft w:val="0"/>
          <w:marRight w:val="0"/>
          <w:marTop w:val="0"/>
          <w:marBottom w:val="0"/>
          <w:divBdr>
            <w:top w:val="none" w:sz="0" w:space="0" w:color="auto"/>
            <w:left w:val="none" w:sz="0" w:space="0" w:color="auto"/>
            <w:bottom w:val="none" w:sz="0" w:space="0" w:color="auto"/>
            <w:right w:val="none" w:sz="0" w:space="0" w:color="auto"/>
          </w:divBdr>
        </w:div>
        <w:div w:id="1682197307">
          <w:marLeft w:val="0"/>
          <w:marRight w:val="0"/>
          <w:marTop w:val="0"/>
          <w:marBottom w:val="0"/>
          <w:divBdr>
            <w:top w:val="none" w:sz="0" w:space="0" w:color="auto"/>
            <w:left w:val="none" w:sz="0" w:space="0" w:color="auto"/>
            <w:bottom w:val="none" w:sz="0" w:space="0" w:color="auto"/>
            <w:right w:val="none" w:sz="0" w:space="0" w:color="auto"/>
          </w:divBdr>
        </w:div>
        <w:div w:id="1687291455">
          <w:marLeft w:val="0"/>
          <w:marRight w:val="0"/>
          <w:marTop w:val="0"/>
          <w:marBottom w:val="0"/>
          <w:divBdr>
            <w:top w:val="none" w:sz="0" w:space="0" w:color="auto"/>
            <w:left w:val="none" w:sz="0" w:space="0" w:color="auto"/>
            <w:bottom w:val="none" w:sz="0" w:space="0" w:color="auto"/>
            <w:right w:val="none" w:sz="0" w:space="0" w:color="auto"/>
          </w:divBdr>
        </w:div>
        <w:div w:id="1687631417">
          <w:marLeft w:val="0"/>
          <w:marRight w:val="0"/>
          <w:marTop w:val="0"/>
          <w:marBottom w:val="0"/>
          <w:divBdr>
            <w:top w:val="none" w:sz="0" w:space="0" w:color="auto"/>
            <w:left w:val="none" w:sz="0" w:space="0" w:color="auto"/>
            <w:bottom w:val="none" w:sz="0" w:space="0" w:color="auto"/>
            <w:right w:val="none" w:sz="0" w:space="0" w:color="auto"/>
          </w:divBdr>
        </w:div>
        <w:div w:id="1690177713">
          <w:marLeft w:val="0"/>
          <w:marRight w:val="0"/>
          <w:marTop w:val="0"/>
          <w:marBottom w:val="0"/>
          <w:divBdr>
            <w:top w:val="none" w:sz="0" w:space="0" w:color="auto"/>
            <w:left w:val="none" w:sz="0" w:space="0" w:color="auto"/>
            <w:bottom w:val="none" w:sz="0" w:space="0" w:color="auto"/>
            <w:right w:val="none" w:sz="0" w:space="0" w:color="auto"/>
          </w:divBdr>
        </w:div>
        <w:div w:id="1693262888">
          <w:marLeft w:val="0"/>
          <w:marRight w:val="0"/>
          <w:marTop w:val="0"/>
          <w:marBottom w:val="0"/>
          <w:divBdr>
            <w:top w:val="none" w:sz="0" w:space="0" w:color="auto"/>
            <w:left w:val="none" w:sz="0" w:space="0" w:color="auto"/>
            <w:bottom w:val="none" w:sz="0" w:space="0" w:color="auto"/>
            <w:right w:val="none" w:sz="0" w:space="0" w:color="auto"/>
          </w:divBdr>
        </w:div>
        <w:div w:id="1694304177">
          <w:marLeft w:val="0"/>
          <w:marRight w:val="0"/>
          <w:marTop w:val="0"/>
          <w:marBottom w:val="0"/>
          <w:divBdr>
            <w:top w:val="none" w:sz="0" w:space="0" w:color="auto"/>
            <w:left w:val="none" w:sz="0" w:space="0" w:color="auto"/>
            <w:bottom w:val="none" w:sz="0" w:space="0" w:color="auto"/>
            <w:right w:val="none" w:sz="0" w:space="0" w:color="auto"/>
          </w:divBdr>
        </w:div>
        <w:div w:id="1696229099">
          <w:marLeft w:val="0"/>
          <w:marRight w:val="0"/>
          <w:marTop w:val="0"/>
          <w:marBottom w:val="0"/>
          <w:divBdr>
            <w:top w:val="none" w:sz="0" w:space="0" w:color="auto"/>
            <w:left w:val="none" w:sz="0" w:space="0" w:color="auto"/>
            <w:bottom w:val="none" w:sz="0" w:space="0" w:color="auto"/>
            <w:right w:val="none" w:sz="0" w:space="0" w:color="auto"/>
          </w:divBdr>
        </w:div>
        <w:div w:id="1698458391">
          <w:marLeft w:val="0"/>
          <w:marRight w:val="0"/>
          <w:marTop w:val="0"/>
          <w:marBottom w:val="0"/>
          <w:divBdr>
            <w:top w:val="none" w:sz="0" w:space="0" w:color="auto"/>
            <w:left w:val="none" w:sz="0" w:space="0" w:color="auto"/>
            <w:bottom w:val="none" w:sz="0" w:space="0" w:color="auto"/>
            <w:right w:val="none" w:sz="0" w:space="0" w:color="auto"/>
          </w:divBdr>
        </w:div>
        <w:div w:id="1706714825">
          <w:marLeft w:val="0"/>
          <w:marRight w:val="0"/>
          <w:marTop w:val="0"/>
          <w:marBottom w:val="0"/>
          <w:divBdr>
            <w:top w:val="none" w:sz="0" w:space="0" w:color="auto"/>
            <w:left w:val="none" w:sz="0" w:space="0" w:color="auto"/>
            <w:bottom w:val="none" w:sz="0" w:space="0" w:color="auto"/>
            <w:right w:val="none" w:sz="0" w:space="0" w:color="auto"/>
          </w:divBdr>
        </w:div>
        <w:div w:id="1709719080">
          <w:marLeft w:val="0"/>
          <w:marRight w:val="0"/>
          <w:marTop w:val="0"/>
          <w:marBottom w:val="0"/>
          <w:divBdr>
            <w:top w:val="none" w:sz="0" w:space="0" w:color="auto"/>
            <w:left w:val="none" w:sz="0" w:space="0" w:color="auto"/>
            <w:bottom w:val="none" w:sz="0" w:space="0" w:color="auto"/>
            <w:right w:val="none" w:sz="0" w:space="0" w:color="auto"/>
          </w:divBdr>
        </w:div>
        <w:div w:id="1709835985">
          <w:marLeft w:val="0"/>
          <w:marRight w:val="0"/>
          <w:marTop w:val="0"/>
          <w:marBottom w:val="0"/>
          <w:divBdr>
            <w:top w:val="none" w:sz="0" w:space="0" w:color="auto"/>
            <w:left w:val="none" w:sz="0" w:space="0" w:color="auto"/>
            <w:bottom w:val="none" w:sz="0" w:space="0" w:color="auto"/>
            <w:right w:val="none" w:sz="0" w:space="0" w:color="auto"/>
          </w:divBdr>
        </w:div>
        <w:div w:id="1709909330">
          <w:marLeft w:val="0"/>
          <w:marRight w:val="0"/>
          <w:marTop w:val="0"/>
          <w:marBottom w:val="0"/>
          <w:divBdr>
            <w:top w:val="none" w:sz="0" w:space="0" w:color="auto"/>
            <w:left w:val="none" w:sz="0" w:space="0" w:color="auto"/>
            <w:bottom w:val="none" w:sz="0" w:space="0" w:color="auto"/>
            <w:right w:val="none" w:sz="0" w:space="0" w:color="auto"/>
          </w:divBdr>
        </w:div>
        <w:div w:id="1709911641">
          <w:marLeft w:val="0"/>
          <w:marRight w:val="0"/>
          <w:marTop w:val="0"/>
          <w:marBottom w:val="0"/>
          <w:divBdr>
            <w:top w:val="none" w:sz="0" w:space="0" w:color="auto"/>
            <w:left w:val="none" w:sz="0" w:space="0" w:color="auto"/>
            <w:bottom w:val="none" w:sz="0" w:space="0" w:color="auto"/>
            <w:right w:val="none" w:sz="0" w:space="0" w:color="auto"/>
          </w:divBdr>
        </w:div>
        <w:div w:id="1713992446">
          <w:marLeft w:val="0"/>
          <w:marRight w:val="0"/>
          <w:marTop w:val="0"/>
          <w:marBottom w:val="0"/>
          <w:divBdr>
            <w:top w:val="none" w:sz="0" w:space="0" w:color="auto"/>
            <w:left w:val="none" w:sz="0" w:space="0" w:color="auto"/>
            <w:bottom w:val="none" w:sz="0" w:space="0" w:color="auto"/>
            <w:right w:val="none" w:sz="0" w:space="0" w:color="auto"/>
          </w:divBdr>
        </w:div>
        <w:div w:id="1716538955">
          <w:marLeft w:val="0"/>
          <w:marRight w:val="0"/>
          <w:marTop w:val="0"/>
          <w:marBottom w:val="0"/>
          <w:divBdr>
            <w:top w:val="none" w:sz="0" w:space="0" w:color="auto"/>
            <w:left w:val="none" w:sz="0" w:space="0" w:color="auto"/>
            <w:bottom w:val="none" w:sz="0" w:space="0" w:color="auto"/>
            <w:right w:val="none" w:sz="0" w:space="0" w:color="auto"/>
          </w:divBdr>
        </w:div>
        <w:div w:id="1721854376">
          <w:marLeft w:val="0"/>
          <w:marRight w:val="0"/>
          <w:marTop w:val="0"/>
          <w:marBottom w:val="0"/>
          <w:divBdr>
            <w:top w:val="none" w:sz="0" w:space="0" w:color="auto"/>
            <w:left w:val="none" w:sz="0" w:space="0" w:color="auto"/>
            <w:bottom w:val="none" w:sz="0" w:space="0" w:color="auto"/>
            <w:right w:val="none" w:sz="0" w:space="0" w:color="auto"/>
          </w:divBdr>
        </w:div>
        <w:div w:id="1724670231">
          <w:marLeft w:val="0"/>
          <w:marRight w:val="0"/>
          <w:marTop w:val="0"/>
          <w:marBottom w:val="0"/>
          <w:divBdr>
            <w:top w:val="none" w:sz="0" w:space="0" w:color="auto"/>
            <w:left w:val="none" w:sz="0" w:space="0" w:color="auto"/>
            <w:bottom w:val="none" w:sz="0" w:space="0" w:color="auto"/>
            <w:right w:val="none" w:sz="0" w:space="0" w:color="auto"/>
          </w:divBdr>
        </w:div>
        <w:div w:id="1727214633">
          <w:marLeft w:val="0"/>
          <w:marRight w:val="0"/>
          <w:marTop w:val="0"/>
          <w:marBottom w:val="0"/>
          <w:divBdr>
            <w:top w:val="none" w:sz="0" w:space="0" w:color="auto"/>
            <w:left w:val="none" w:sz="0" w:space="0" w:color="auto"/>
            <w:bottom w:val="none" w:sz="0" w:space="0" w:color="auto"/>
            <w:right w:val="none" w:sz="0" w:space="0" w:color="auto"/>
          </w:divBdr>
        </w:div>
        <w:div w:id="1730760746">
          <w:marLeft w:val="0"/>
          <w:marRight w:val="0"/>
          <w:marTop w:val="0"/>
          <w:marBottom w:val="0"/>
          <w:divBdr>
            <w:top w:val="none" w:sz="0" w:space="0" w:color="auto"/>
            <w:left w:val="none" w:sz="0" w:space="0" w:color="auto"/>
            <w:bottom w:val="none" w:sz="0" w:space="0" w:color="auto"/>
            <w:right w:val="none" w:sz="0" w:space="0" w:color="auto"/>
          </w:divBdr>
        </w:div>
        <w:div w:id="1733195530">
          <w:marLeft w:val="0"/>
          <w:marRight w:val="0"/>
          <w:marTop w:val="0"/>
          <w:marBottom w:val="0"/>
          <w:divBdr>
            <w:top w:val="none" w:sz="0" w:space="0" w:color="auto"/>
            <w:left w:val="none" w:sz="0" w:space="0" w:color="auto"/>
            <w:bottom w:val="none" w:sz="0" w:space="0" w:color="auto"/>
            <w:right w:val="none" w:sz="0" w:space="0" w:color="auto"/>
          </w:divBdr>
        </w:div>
        <w:div w:id="1735275749">
          <w:marLeft w:val="0"/>
          <w:marRight w:val="0"/>
          <w:marTop w:val="0"/>
          <w:marBottom w:val="0"/>
          <w:divBdr>
            <w:top w:val="none" w:sz="0" w:space="0" w:color="auto"/>
            <w:left w:val="none" w:sz="0" w:space="0" w:color="auto"/>
            <w:bottom w:val="none" w:sz="0" w:space="0" w:color="auto"/>
            <w:right w:val="none" w:sz="0" w:space="0" w:color="auto"/>
          </w:divBdr>
        </w:div>
        <w:div w:id="1735397864">
          <w:marLeft w:val="0"/>
          <w:marRight w:val="0"/>
          <w:marTop w:val="0"/>
          <w:marBottom w:val="0"/>
          <w:divBdr>
            <w:top w:val="none" w:sz="0" w:space="0" w:color="auto"/>
            <w:left w:val="none" w:sz="0" w:space="0" w:color="auto"/>
            <w:bottom w:val="none" w:sz="0" w:space="0" w:color="auto"/>
            <w:right w:val="none" w:sz="0" w:space="0" w:color="auto"/>
          </w:divBdr>
        </w:div>
        <w:div w:id="1735926127">
          <w:marLeft w:val="0"/>
          <w:marRight w:val="0"/>
          <w:marTop w:val="0"/>
          <w:marBottom w:val="0"/>
          <w:divBdr>
            <w:top w:val="none" w:sz="0" w:space="0" w:color="auto"/>
            <w:left w:val="none" w:sz="0" w:space="0" w:color="auto"/>
            <w:bottom w:val="none" w:sz="0" w:space="0" w:color="auto"/>
            <w:right w:val="none" w:sz="0" w:space="0" w:color="auto"/>
          </w:divBdr>
        </w:div>
        <w:div w:id="1739816433">
          <w:marLeft w:val="0"/>
          <w:marRight w:val="0"/>
          <w:marTop w:val="0"/>
          <w:marBottom w:val="0"/>
          <w:divBdr>
            <w:top w:val="none" w:sz="0" w:space="0" w:color="auto"/>
            <w:left w:val="none" w:sz="0" w:space="0" w:color="auto"/>
            <w:bottom w:val="none" w:sz="0" w:space="0" w:color="auto"/>
            <w:right w:val="none" w:sz="0" w:space="0" w:color="auto"/>
          </w:divBdr>
        </w:div>
        <w:div w:id="1742824248">
          <w:marLeft w:val="0"/>
          <w:marRight w:val="0"/>
          <w:marTop w:val="0"/>
          <w:marBottom w:val="0"/>
          <w:divBdr>
            <w:top w:val="none" w:sz="0" w:space="0" w:color="auto"/>
            <w:left w:val="none" w:sz="0" w:space="0" w:color="auto"/>
            <w:bottom w:val="none" w:sz="0" w:space="0" w:color="auto"/>
            <w:right w:val="none" w:sz="0" w:space="0" w:color="auto"/>
          </w:divBdr>
        </w:div>
        <w:div w:id="1746030214">
          <w:marLeft w:val="0"/>
          <w:marRight w:val="0"/>
          <w:marTop w:val="0"/>
          <w:marBottom w:val="0"/>
          <w:divBdr>
            <w:top w:val="none" w:sz="0" w:space="0" w:color="auto"/>
            <w:left w:val="none" w:sz="0" w:space="0" w:color="auto"/>
            <w:bottom w:val="none" w:sz="0" w:space="0" w:color="auto"/>
            <w:right w:val="none" w:sz="0" w:space="0" w:color="auto"/>
          </w:divBdr>
        </w:div>
        <w:div w:id="1754160429">
          <w:marLeft w:val="0"/>
          <w:marRight w:val="0"/>
          <w:marTop w:val="0"/>
          <w:marBottom w:val="0"/>
          <w:divBdr>
            <w:top w:val="none" w:sz="0" w:space="0" w:color="auto"/>
            <w:left w:val="none" w:sz="0" w:space="0" w:color="auto"/>
            <w:bottom w:val="none" w:sz="0" w:space="0" w:color="auto"/>
            <w:right w:val="none" w:sz="0" w:space="0" w:color="auto"/>
          </w:divBdr>
        </w:div>
        <w:div w:id="1762215611">
          <w:marLeft w:val="0"/>
          <w:marRight w:val="0"/>
          <w:marTop w:val="0"/>
          <w:marBottom w:val="0"/>
          <w:divBdr>
            <w:top w:val="none" w:sz="0" w:space="0" w:color="auto"/>
            <w:left w:val="none" w:sz="0" w:space="0" w:color="auto"/>
            <w:bottom w:val="none" w:sz="0" w:space="0" w:color="auto"/>
            <w:right w:val="none" w:sz="0" w:space="0" w:color="auto"/>
          </w:divBdr>
        </w:div>
        <w:div w:id="1768311797">
          <w:marLeft w:val="0"/>
          <w:marRight w:val="0"/>
          <w:marTop w:val="0"/>
          <w:marBottom w:val="0"/>
          <w:divBdr>
            <w:top w:val="none" w:sz="0" w:space="0" w:color="auto"/>
            <w:left w:val="none" w:sz="0" w:space="0" w:color="auto"/>
            <w:bottom w:val="none" w:sz="0" w:space="0" w:color="auto"/>
            <w:right w:val="none" w:sz="0" w:space="0" w:color="auto"/>
          </w:divBdr>
        </w:div>
        <w:div w:id="1770002976">
          <w:marLeft w:val="0"/>
          <w:marRight w:val="0"/>
          <w:marTop w:val="0"/>
          <w:marBottom w:val="0"/>
          <w:divBdr>
            <w:top w:val="none" w:sz="0" w:space="0" w:color="auto"/>
            <w:left w:val="none" w:sz="0" w:space="0" w:color="auto"/>
            <w:bottom w:val="none" w:sz="0" w:space="0" w:color="auto"/>
            <w:right w:val="none" w:sz="0" w:space="0" w:color="auto"/>
          </w:divBdr>
        </w:div>
        <w:div w:id="1773933285">
          <w:marLeft w:val="0"/>
          <w:marRight w:val="0"/>
          <w:marTop w:val="0"/>
          <w:marBottom w:val="0"/>
          <w:divBdr>
            <w:top w:val="none" w:sz="0" w:space="0" w:color="auto"/>
            <w:left w:val="none" w:sz="0" w:space="0" w:color="auto"/>
            <w:bottom w:val="none" w:sz="0" w:space="0" w:color="auto"/>
            <w:right w:val="none" w:sz="0" w:space="0" w:color="auto"/>
          </w:divBdr>
        </w:div>
        <w:div w:id="1776709700">
          <w:marLeft w:val="0"/>
          <w:marRight w:val="0"/>
          <w:marTop w:val="0"/>
          <w:marBottom w:val="0"/>
          <w:divBdr>
            <w:top w:val="none" w:sz="0" w:space="0" w:color="auto"/>
            <w:left w:val="none" w:sz="0" w:space="0" w:color="auto"/>
            <w:bottom w:val="none" w:sz="0" w:space="0" w:color="auto"/>
            <w:right w:val="none" w:sz="0" w:space="0" w:color="auto"/>
          </w:divBdr>
        </w:div>
        <w:div w:id="1777940337">
          <w:marLeft w:val="0"/>
          <w:marRight w:val="0"/>
          <w:marTop w:val="0"/>
          <w:marBottom w:val="0"/>
          <w:divBdr>
            <w:top w:val="none" w:sz="0" w:space="0" w:color="auto"/>
            <w:left w:val="none" w:sz="0" w:space="0" w:color="auto"/>
            <w:bottom w:val="none" w:sz="0" w:space="0" w:color="auto"/>
            <w:right w:val="none" w:sz="0" w:space="0" w:color="auto"/>
          </w:divBdr>
        </w:div>
        <w:div w:id="1780485441">
          <w:marLeft w:val="0"/>
          <w:marRight w:val="0"/>
          <w:marTop w:val="0"/>
          <w:marBottom w:val="0"/>
          <w:divBdr>
            <w:top w:val="none" w:sz="0" w:space="0" w:color="auto"/>
            <w:left w:val="none" w:sz="0" w:space="0" w:color="auto"/>
            <w:bottom w:val="none" w:sz="0" w:space="0" w:color="auto"/>
            <w:right w:val="none" w:sz="0" w:space="0" w:color="auto"/>
          </w:divBdr>
        </w:div>
        <w:div w:id="1786387491">
          <w:marLeft w:val="0"/>
          <w:marRight w:val="0"/>
          <w:marTop w:val="0"/>
          <w:marBottom w:val="0"/>
          <w:divBdr>
            <w:top w:val="none" w:sz="0" w:space="0" w:color="auto"/>
            <w:left w:val="none" w:sz="0" w:space="0" w:color="auto"/>
            <w:bottom w:val="none" w:sz="0" w:space="0" w:color="auto"/>
            <w:right w:val="none" w:sz="0" w:space="0" w:color="auto"/>
          </w:divBdr>
        </w:div>
        <w:div w:id="1787848291">
          <w:marLeft w:val="0"/>
          <w:marRight w:val="0"/>
          <w:marTop w:val="0"/>
          <w:marBottom w:val="0"/>
          <w:divBdr>
            <w:top w:val="none" w:sz="0" w:space="0" w:color="auto"/>
            <w:left w:val="none" w:sz="0" w:space="0" w:color="auto"/>
            <w:bottom w:val="none" w:sz="0" w:space="0" w:color="auto"/>
            <w:right w:val="none" w:sz="0" w:space="0" w:color="auto"/>
          </w:divBdr>
        </w:div>
        <w:div w:id="1788816535">
          <w:marLeft w:val="0"/>
          <w:marRight w:val="0"/>
          <w:marTop w:val="0"/>
          <w:marBottom w:val="0"/>
          <w:divBdr>
            <w:top w:val="none" w:sz="0" w:space="0" w:color="auto"/>
            <w:left w:val="none" w:sz="0" w:space="0" w:color="auto"/>
            <w:bottom w:val="none" w:sz="0" w:space="0" w:color="auto"/>
            <w:right w:val="none" w:sz="0" w:space="0" w:color="auto"/>
          </w:divBdr>
        </w:div>
        <w:div w:id="1789926757">
          <w:marLeft w:val="0"/>
          <w:marRight w:val="0"/>
          <w:marTop w:val="0"/>
          <w:marBottom w:val="0"/>
          <w:divBdr>
            <w:top w:val="none" w:sz="0" w:space="0" w:color="auto"/>
            <w:left w:val="none" w:sz="0" w:space="0" w:color="auto"/>
            <w:bottom w:val="none" w:sz="0" w:space="0" w:color="auto"/>
            <w:right w:val="none" w:sz="0" w:space="0" w:color="auto"/>
          </w:divBdr>
        </w:div>
        <w:div w:id="1791705194">
          <w:marLeft w:val="0"/>
          <w:marRight w:val="0"/>
          <w:marTop w:val="0"/>
          <w:marBottom w:val="0"/>
          <w:divBdr>
            <w:top w:val="none" w:sz="0" w:space="0" w:color="auto"/>
            <w:left w:val="none" w:sz="0" w:space="0" w:color="auto"/>
            <w:bottom w:val="none" w:sz="0" w:space="0" w:color="auto"/>
            <w:right w:val="none" w:sz="0" w:space="0" w:color="auto"/>
          </w:divBdr>
        </w:div>
        <w:div w:id="1805542724">
          <w:marLeft w:val="0"/>
          <w:marRight w:val="0"/>
          <w:marTop w:val="0"/>
          <w:marBottom w:val="0"/>
          <w:divBdr>
            <w:top w:val="none" w:sz="0" w:space="0" w:color="auto"/>
            <w:left w:val="none" w:sz="0" w:space="0" w:color="auto"/>
            <w:bottom w:val="none" w:sz="0" w:space="0" w:color="auto"/>
            <w:right w:val="none" w:sz="0" w:space="0" w:color="auto"/>
          </w:divBdr>
        </w:div>
        <w:div w:id="1810979757">
          <w:marLeft w:val="0"/>
          <w:marRight w:val="0"/>
          <w:marTop w:val="0"/>
          <w:marBottom w:val="0"/>
          <w:divBdr>
            <w:top w:val="none" w:sz="0" w:space="0" w:color="auto"/>
            <w:left w:val="none" w:sz="0" w:space="0" w:color="auto"/>
            <w:bottom w:val="none" w:sz="0" w:space="0" w:color="auto"/>
            <w:right w:val="none" w:sz="0" w:space="0" w:color="auto"/>
          </w:divBdr>
        </w:div>
        <w:div w:id="1816340343">
          <w:marLeft w:val="0"/>
          <w:marRight w:val="0"/>
          <w:marTop w:val="0"/>
          <w:marBottom w:val="0"/>
          <w:divBdr>
            <w:top w:val="none" w:sz="0" w:space="0" w:color="auto"/>
            <w:left w:val="none" w:sz="0" w:space="0" w:color="auto"/>
            <w:bottom w:val="none" w:sz="0" w:space="0" w:color="auto"/>
            <w:right w:val="none" w:sz="0" w:space="0" w:color="auto"/>
          </w:divBdr>
        </w:div>
        <w:div w:id="1823883837">
          <w:marLeft w:val="0"/>
          <w:marRight w:val="0"/>
          <w:marTop w:val="0"/>
          <w:marBottom w:val="0"/>
          <w:divBdr>
            <w:top w:val="none" w:sz="0" w:space="0" w:color="auto"/>
            <w:left w:val="none" w:sz="0" w:space="0" w:color="auto"/>
            <w:bottom w:val="none" w:sz="0" w:space="0" w:color="auto"/>
            <w:right w:val="none" w:sz="0" w:space="0" w:color="auto"/>
          </w:divBdr>
        </w:div>
        <w:div w:id="1827743305">
          <w:marLeft w:val="0"/>
          <w:marRight w:val="0"/>
          <w:marTop w:val="0"/>
          <w:marBottom w:val="0"/>
          <w:divBdr>
            <w:top w:val="none" w:sz="0" w:space="0" w:color="auto"/>
            <w:left w:val="none" w:sz="0" w:space="0" w:color="auto"/>
            <w:bottom w:val="none" w:sz="0" w:space="0" w:color="auto"/>
            <w:right w:val="none" w:sz="0" w:space="0" w:color="auto"/>
          </w:divBdr>
        </w:div>
        <w:div w:id="1830829446">
          <w:marLeft w:val="0"/>
          <w:marRight w:val="0"/>
          <w:marTop w:val="0"/>
          <w:marBottom w:val="0"/>
          <w:divBdr>
            <w:top w:val="none" w:sz="0" w:space="0" w:color="auto"/>
            <w:left w:val="none" w:sz="0" w:space="0" w:color="auto"/>
            <w:bottom w:val="none" w:sz="0" w:space="0" w:color="auto"/>
            <w:right w:val="none" w:sz="0" w:space="0" w:color="auto"/>
          </w:divBdr>
        </w:div>
        <w:div w:id="1830831278">
          <w:marLeft w:val="0"/>
          <w:marRight w:val="0"/>
          <w:marTop w:val="0"/>
          <w:marBottom w:val="0"/>
          <w:divBdr>
            <w:top w:val="none" w:sz="0" w:space="0" w:color="auto"/>
            <w:left w:val="none" w:sz="0" w:space="0" w:color="auto"/>
            <w:bottom w:val="none" w:sz="0" w:space="0" w:color="auto"/>
            <w:right w:val="none" w:sz="0" w:space="0" w:color="auto"/>
          </w:divBdr>
        </w:div>
        <w:div w:id="1833642805">
          <w:marLeft w:val="0"/>
          <w:marRight w:val="0"/>
          <w:marTop w:val="0"/>
          <w:marBottom w:val="0"/>
          <w:divBdr>
            <w:top w:val="none" w:sz="0" w:space="0" w:color="auto"/>
            <w:left w:val="none" w:sz="0" w:space="0" w:color="auto"/>
            <w:bottom w:val="none" w:sz="0" w:space="0" w:color="auto"/>
            <w:right w:val="none" w:sz="0" w:space="0" w:color="auto"/>
          </w:divBdr>
        </w:div>
        <w:div w:id="1835606044">
          <w:marLeft w:val="0"/>
          <w:marRight w:val="0"/>
          <w:marTop w:val="0"/>
          <w:marBottom w:val="0"/>
          <w:divBdr>
            <w:top w:val="none" w:sz="0" w:space="0" w:color="auto"/>
            <w:left w:val="none" w:sz="0" w:space="0" w:color="auto"/>
            <w:bottom w:val="none" w:sz="0" w:space="0" w:color="auto"/>
            <w:right w:val="none" w:sz="0" w:space="0" w:color="auto"/>
          </w:divBdr>
        </w:div>
        <w:div w:id="1852792292">
          <w:marLeft w:val="0"/>
          <w:marRight w:val="0"/>
          <w:marTop w:val="0"/>
          <w:marBottom w:val="0"/>
          <w:divBdr>
            <w:top w:val="none" w:sz="0" w:space="0" w:color="auto"/>
            <w:left w:val="none" w:sz="0" w:space="0" w:color="auto"/>
            <w:bottom w:val="none" w:sz="0" w:space="0" w:color="auto"/>
            <w:right w:val="none" w:sz="0" w:space="0" w:color="auto"/>
          </w:divBdr>
        </w:div>
        <w:div w:id="1861123373">
          <w:marLeft w:val="0"/>
          <w:marRight w:val="0"/>
          <w:marTop w:val="0"/>
          <w:marBottom w:val="0"/>
          <w:divBdr>
            <w:top w:val="none" w:sz="0" w:space="0" w:color="auto"/>
            <w:left w:val="none" w:sz="0" w:space="0" w:color="auto"/>
            <w:bottom w:val="none" w:sz="0" w:space="0" w:color="auto"/>
            <w:right w:val="none" w:sz="0" w:space="0" w:color="auto"/>
          </w:divBdr>
        </w:div>
        <w:div w:id="1861241346">
          <w:marLeft w:val="0"/>
          <w:marRight w:val="0"/>
          <w:marTop w:val="0"/>
          <w:marBottom w:val="0"/>
          <w:divBdr>
            <w:top w:val="none" w:sz="0" w:space="0" w:color="auto"/>
            <w:left w:val="none" w:sz="0" w:space="0" w:color="auto"/>
            <w:bottom w:val="none" w:sz="0" w:space="0" w:color="auto"/>
            <w:right w:val="none" w:sz="0" w:space="0" w:color="auto"/>
          </w:divBdr>
        </w:div>
        <w:div w:id="1863401738">
          <w:marLeft w:val="0"/>
          <w:marRight w:val="0"/>
          <w:marTop w:val="0"/>
          <w:marBottom w:val="0"/>
          <w:divBdr>
            <w:top w:val="none" w:sz="0" w:space="0" w:color="auto"/>
            <w:left w:val="none" w:sz="0" w:space="0" w:color="auto"/>
            <w:bottom w:val="none" w:sz="0" w:space="0" w:color="auto"/>
            <w:right w:val="none" w:sz="0" w:space="0" w:color="auto"/>
          </w:divBdr>
        </w:div>
        <w:div w:id="1864203000">
          <w:marLeft w:val="0"/>
          <w:marRight w:val="0"/>
          <w:marTop w:val="0"/>
          <w:marBottom w:val="0"/>
          <w:divBdr>
            <w:top w:val="none" w:sz="0" w:space="0" w:color="auto"/>
            <w:left w:val="none" w:sz="0" w:space="0" w:color="auto"/>
            <w:bottom w:val="none" w:sz="0" w:space="0" w:color="auto"/>
            <w:right w:val="none" w:sz="0" w:space="0" w:color="auto"/>
          </w:divBdr>
        </w:div>
        <w:div w:id="1866476171">
          <w:marLeft w:val="0"/>
          <w:marRight w:val="0"/>
          <w:marTop w:val="0"/>
          <w:marBottom w:val="0"/>
          <w:divBdr>
            <w:top w:val="none" w:sz="0" w:space="0" w:color="auto"/>
            <w:left w:val="none" w:sz="0" w:space="0" w:color="auto"/>
            <w:bottom w:val="none" w:sz="0" w:space="0" w:color="auto"/>
            <w:right w:val="none" w:sz="0" w:space="0" w:color="auto"/>
          </w:divBdr>
        </w:div>
        <w:div w:id="1867518299">
          <w:marLeft w:val="0"/>
          <w:marRight w:val="0"/>
          <w:marTop w:val="0"/>
          <w:marBottom w:val="0"/>
          <w:divBdr>
            <w:top w:val="none" w:sz="0" w:space="0" w:color="auto"/>
            <w:left w:val="none" w:sz="0" w:space="0" w:color="auto"/>
            <w:bottom w:val="none" w:sz="0" w:space="0" w:color="auto"/>
            <w:right w:val="none" w:sz="0" w:space="0" w:color="auto"/>
          </w:divBdr>
        </w:div>
        <w:div w:id="1870139716">
          <w:marLeft w:val="0"/>
          <w:marRight w:val="0"/>
          <w:marTop w:val="0"/>
          <w:marBottom w:val="0"/>
          <w:divBdr>
            <w:top w:val="none" w:sz="0" w:space="0" w:color="auto"/>
            <w:left w:val="none" w:sz="0" w:space="0" w:color="auto"/>
            <w:bottom w:val="none" w:sz="0" w:space="0" w:color="auto"/>
            <w:right w:val="none" w:sz="0" w:space="0" w:color="auto"/>
          </w:divBdr>
        </w:div>
        <w:div w:id="1872566564">
          <w:marLeft w:val="0"/>
          <w:marRight w:val="0"/>
          <w:marTop w:val="0"/>
          <w:marBottom w:val="0"/>
          <w:divBdr>
            <w:top w:val="none" w:sz="0" w:space="0" w:color="auto"/>
            <w:left w:val="none" w:sz="0" w:space="0" w:color="auto"/>
            <w:bottom w:val="none" w:sz="0" w:space="0" w:color="auto"/>
            <w:right w:val="none" w:sz="0" w:space="0" w:color="auto"/>
          </w:divBdr>
        </w:div>
        <w:div w:id="1888494920">
          <w:marLeft w:val="0"/>
          <w:marRight w:val="0"/>
          <w:marTop w:val="0"/>
          <w:marBottom w:val="0"/>
          <w:divBdr>
            <w:top w:val="none" w:sz="0" w:space="0" w:color="auto"/>
            <w:left w:val="none" w:sz="0" w:space="0" w:color="auto"/>
            <w:bottom w:val="none" w:sz="0" w:space="0" w:color="auto"/>
            <w:right w:val="none" w:sz="0" w:space="0" w:color="auto"/>
          </w:divBdr>
        </w:div>
        <w:div w:id="1903711835">
          <w:marLeft w:val="0"/>
          <w:marRight w:val="0"/>
          <w:marTop w:val="0"/>
          <w:marBottom w:val="0"/>
          <w:divBdr>
            <w:top w:val="none" w:sz="0" w:space="0" w:color="auto"/>
            <w:left w:val="none" w:sz="0" w:space="0" w:color="auto"/>
            <w:bottom w:val="none" w:sz="0" w:space="0" w:color="auto"/>
            <w:right w:val="none" w:sz="0" w:space="0" w:color="auto"/>
          </w:divBdr>
        </w:div>
        <w:div w:id="1903901431">
          <w:marLeft w:val="0"/>
          <w:marRight w:val="0"/>
          <w:marTop w:val="0"/>
          <w:marBottom w:val="0"/>
          <w:divBdr>
            <w:top w:val="none" w:sz="0" w:space="0" w:color="auto"/>
            <w:left w:val="none" w:sz="0" w:space="0" w:color="auto"/>
            <w:bottom w:val="none" w:sz="0" w:space="0" w:color="auto"/>
            <w:right w:val="none" w:sz="0" w:space="0" w:color="auto"/>
          </w:divBdr>
        </w:div>
        <w:div w:id="1905413456">
          <w:marLeft w:val="0"/>
          <w:marRight w:val="0"/>
          <w:marTop w:val="0"/>
          <w:marBottom w:val="0"/>
          <w:divBdr>
            <w:top w:val="none" w:sz="0" w:space="0" w:color="auto"/>
            <w:left w:val="none" w:sz="0" w:space="0" w:color="auto"/>
            <w:bottom w:val="none" w:sz="0" w:space="0" w:color="auto"/>
            <w:right w:val="none" w:sz="0" w:space="0" w:color="auto"/>
          </w:divBdr>
        </w:div>
        <w:div w:id="1905945134">
          <w:marLeft w:val="0"/>
          <w:marRight w:val="0"/>
          <w:marTop w:val="0"/>
          <w:marBottom w:val="0"/>
          <w:divBdr>
            <w:top w:val="none" w:sz="0" w:space="0" w:color="auto"/>
            <w:left w:val="none" w:sz="0" w:space="0" w:color="auto"/>
            <w:bottom w:val="none" w:sz="0" w:space="0" w:color="auto"/>
            <w:right w:val="none" w:sz="0" w:space="0" w:color="auto"/>
          </w:divBdr>
        </w:div>
        <w:div w:id="1912765433">
          <w:marLeft w:val="0"/>
          <w:marRight w:val="0"/>
          <w:marTop w:val="0"/>
          <w:marBottom w:val="0"/>
          <w:divBdr>
            <w:top w:val="none" w:sz="0" w:space="0" w:color="auto"/>
            <w:left w:val="none" w:sz="0" w:space="0" w:color="auto"/>
            <w:bottom w:val="none" w:sz="0" w:space="0" w:color="auto"/>
            <w:right w:val="none" w:sz="0" w:space="0" w:color="auto"/>
          </w:divBdr>
        </w:div>
        <w:div w:id="1913856803">
          <w:marLeft w:val="0"/>
          <w:marRight w:val="0"/>
          <w:marTop w:val="0"/>
          <w:marBottom w:val="0"/>
          <w:divBdr>
            <w:top w:val="none" w:sz="0" w:space="0" w:color="auto"/>
            <w:left w:val="none" w:sz="0" w:space="0" w:color="auto"/>
            <w:bottom w:val="none" w:sz="0" w:space="0" w:color="auto"/>
            <w:right w:val="none" w:sz="0" w:space="0" w:color="auto"/>
          </w:divBdr>
        </w:div>
        <w:div w:id="1915503035">
          <w:marLeft w:val="0"/>
          <w:marRight w:val="0"/>
          <w:marTop w:val="0"/>
          <w:marBottom w:val="0"/>
          <w:divBdr>
            <w:top w:val="none" w:sz="0" w:space="0" w:color="auto"/>
            <w:left w:val="none" w:sz="0" w:space="0" w:color="auto"/>
            <w:bottom w:val="none" w:sz="0" w:space="0" w:color="auto"/>
            <w:right w:val="none" w:sz="0" w:space="0" w:color="auto"/>
          </w:divBdr>
        </w:div>
        <w:div w:id="1920872239">
          <w:marLeft w:val="0"/>
          <w:marRight w:val="0"/>
          <w:marTop w:val="0"/>
          <w:marBottom w:val="0"/>
          <w:divBdr>
            <w:top w:val="none" w:sz="0" w:space="0" w:color="auto"/>
            <w:left w:val="none" w:sz="0" w:space="0" w:color="auto"/>
            <w:bottom w:val="none" w:sz="0" w:space="0" w:color="auto"/>
            <w:right w:val="none" w:sz="0" w:space="0" w:color="auto"/>
          </w:divBdr>
        </w:div>
        <w:div w:id="1923834700">
          <w:marLeft w:val="0"/>
          <w:marRight w:val="0"/>
          <w:marTop w:val="0"/>
          <w:marBottom w:val="0"/>
          <w:divBdr>
            <w:top w:val="none" w:sz="0" w:space="0" w:color="auto"/>
            <w:left w:val="none" w:sz="0" w:space="0" w:color="auto"/>
            <w:bottom w:val="none" w:sz="0" w:space="0" w:color="auto"/>
            <w:right w:val="none" w:sz="0" w:space="0" w:color="auto"/>
          </w:divBdr>
        </w:div>
        <w:div w:id="1925843003">
          <w:marLeft w:val="0"/>
          <w:marRight w:val="0"/>
          <w:marTop w:val="0"/>
          <w:marBottom w:val="0"/>
          <w:divBdr>
            <w:top w:val="none" w:sz="0" w:space="0" w:color="auto"/>
            <w:left w:val="none" w:sz="0" w:space="0" w:color="auto"/>
            <w:bottom w:val="none" w:sz="0" w:space="0" w:color="auto"/>
            <w:right w:val="none" w:sz="0" w:space="0" w:color="auto"/>
          </w:divBdr>
        </w:div>
        <w:div w:id="1927614506">
          <w:marLeft w:val="0"/>
          <w:marRight w:val="0"/>
          <w:marTop w:val="0"/>
          <w:marBottom w:val="0"/>
          <w:divBdr>
            <w:top w:val="none" w:sz="0" w:space="0" w:color="auto"/>
            <w:left w:val="none" w:sz="0" w:space="0" w:color="auto"/>
            <w:bottom w:val="none" w:sz="0" w:space="0" w:color="auto"/>
            <w:right w:val="none" w:sz="0" w:space="0" w:color="auto"/>
          </w:divBdr>
        </w:div>
        <w:div w:id="1930501651">
          <w:marLeft w:val="0"/>
          <w:marRight w:val="0"/>
          <w:marTop w:val="0"/>
          <w:marBottom w:val="0"/>
          <w:divBdr>
            <w:top w:val="none" w:sz="0" w:space="0" w:color="auto"/>
            <w:left w:val="none" w:sz="0" w:space="0" w:color="auto"/>
            <w:bottom w:val="none" w:sz="0" w:space="0" w:color="auto"/>
            <w:right w:val="none" w:sz="0" w:space="0" w:color="auto"/>
          </w:divBdr>
        </w:div>
        <w:div w:id="1932659251">
          <w:marLeft w:val="0"/>
          <w:marRight w:val="0"/>
          <w:marTop w:val="0"/>
          <w:marBottom w:val="0"/>
          <w:divBdr>
            <w:top w:val="none" w:sz="0" w:space="0" w:color="auto"/>
            <w:left w:val="none" w:sz="0" w:space="0" w:color="auto"/>
            <w:bottom w:val="none" w:sz="0" w:space="0" w:color="auto"/>
            <w:right w:val="none" w:sz="0" w:space="0" w:color="auto"/>
          </w:divBdr>
        </w:div>
        <w:div w:id="1934700498">
          <w:marLeft w:val="0"/>
          <w:marRight w:val="0"/>
          <w:marTop w:val="0"/>
          <w:marBottom w:val="0"/>
          <w:divBdr>
            <w:top w:val="none" w:sz="0" w:space="0" w:color="auto"/>
            <w:left w:val="none" w:sz="0" w:space="0" w:color="auto"/>
            <w:bottom w:val="none" w:sz="0" w:space="0" w:color="auto"/>
            <w:right w:val="none" w:sz="0" w:space="0" w:color="auto"/>
          </w:divBdr>
        </w:div>
        <w:div w:id="1943223364">
          <w:marLeft w:val="0"/>
          <w:marRight w:val="0"/>
          <w:marTop w:val="0"/>
          <w:marBottom w:val="0"/>
          <w:divBdr>
            <w:top w:val="none" w:sz="0" w:space="0" w:color="auto"/>
            <w:left w:val="none" w:sz="0" w:space="0" w:color="auto"/>
            <w:bottom w:val="none" w:sz="0" w:space="0" w:color="auto"/>
            <w:right w:val="none" w:sz="0" w:space="0" w:color="auto"/>
          </w:divBdr>
        </w:div>
        <w:div w:id="1947761328">
          <w:marLeft w:val="0"/>
          <w:marRight w:val="0"/>
          <w:marTop w:val="0"/>
          <w:marBottom w:val="0"/>
          <w:divBdr>
            <w:top w:val="none" w:sz="0" w:space="0" w:color="auto"/>
            <w:left w:val="none" w:sz="0" w:space="0" w:color="auto"/>
            <w:bottom w:val="none" w:sz="0" w:space="0" w:color="auto"/>
            <w:right w:val="none" w:sz="0" w:space="0" w:color="auto"/>
          </w:divBdr>
        </w:div>
        <w:div w:id="1949002833">
          <w:marLeft w:val="0"/>
          <w:marRight w:val="0"/>
          <w:marTop w:val="0"/>
          <w:marBottom w:val="0"/>
          <w:divBdr>
            <w:top w:val="none" w:sz="0" w:space="0" w:color="auto"/>
            <w:left w:val="none" w:sz="0" w:space="0" w:color="auto"/>
            <w:bottom w:val="none" w:sz="0" w:space="0" w:color="auto"/>
            <w:right w:val="none" w:sz="0" w:space="0" w:color="auto"/>
          </w:divBdr>
        </w:div>
        <w:div w:id="1951551474">
          <w:marLeft w:val="0"/>
          <w:marRight w:val="0"/>
          <w:marTop w:val="0"/>
          <w:marBottom w:val="0"/>
          <w:divBdr>
            <w:top w:val="none" w:sz="0" w:space="0" w:color="auto"/>
            <w:left w:val="none" w:sz="0" w:space="0" w:color="auto"/>
            <w:bottom w:val="none" w:sz="0" w:space="0" w:color="auto"/>
            <w:right w:val="none" w:sz="0" w:space="0" w:color="auto"/>
          </w:divBdr>
        </w:div>
        <w:div w:id="1953392894">
          <w:marLeft w:val="0"/>
          <w:marRight w:val="0"/>
          <w:marTop w:val="0"/>
          <w:marBottom w:val="0"/>
          <w:divBdr>
            <w:top w:val="none" w:sz="0" w:space="0" w:color="auto"/>
            <w:left w:val="none" w:sz="0" w:space="0" w:color="auto"/>
            <w:bottom w:val="none" w:sz="0" w:space="0" w:color="auto"/>
            <w:right w:val="none" w:sz="0" w:space="0" w:color="auto"/>
          </w:divBdr>
        </w:div>
        <w:div w:id="1956592649">
          <w:marLeft w:val="0"/>
          <w:marRight w:val="0"/>
          <w:marTop w:val="0"/>
          <w:marBottom w:val="0"/>
          <w:divBdr>
            <w:top w:val="none" w:sz="0" w:space="0" w:color="auto"/>
            <w:left w:val="none" w:sz="0" w:space="0" w:color="auto"/>
            <w:bottom w:val="none" w:sz="0" w:space="0" w:color="auto"/>
            <w:right w:val="none" w:sz="0" w:space="0" w:color="auto"/>
          </w:divBdr>
        </w:div>
        <w:div w:id="1960409615">
          <w:marLeft w:val="0"/>
          <w:marRight w:val="0"/>
          <w:marTop w:val="0"/>
          <w:marBottom w:val="0"/>
          <w:divBdr>
            <w:top w:val="none" w:sz="0" w:space="0" w:color="auto"/>
            <w:left w:val="none" w:sz="0" w:space="0" w:color="auto"/>
            <w:bottom w:val="none" w:sz="0" w:space="0" w:color="auto"/>
            <w:right w:val="none" w:sz="0" w:space="0" w:color="auto"/>
          </w:divBdr>
        </w:div>
        <w:div w:id="1961918288">
          <w:marLeft w:val="0"/>
          <w:marRight w:val="0"/>
          <w:marTop w:val="0"/>
          <w:marBottom w:val="0"/>
          <w:divBdr>
            <w:top w:val="none" w:sz="0" w:space="0" w:color="auto"/>
            <w:left w:val="none" w:sz="0" w:space="0" w:color="auto"/>
            <w:bottom w:val="none" w:sz="0" w:space="0" w:color="auto"/>
            <w:right w:val="none" w:sz="0" w:space="0" w:color="auto"/>
          </w:divBdr>
        </w:div>
        <w:div w:id="1963925441">
          <w:marLeft w:val="0"/>
          <w:marRight w:val="0"/>
          <w:marTop w:val="0"/>
          <w:marBottom w:val="0"/>
          <w:divBdr>
            <w:top w:val="none" w:sz="0" w:space="0" w:color="auto"/>
            <w:left w:val="none" w:sz="0" w:space="0" w:color="auto"/>
            <w:bottom w:val="none" w:sz="0" w:space="0" w:color="auto"/>
            <w:right w:val="none" w:sz="0" w:space="0" w:color="auto"/>
          </w:divBdr>
        </w:div>
        <w:div w:id="1964189337">
          <w:marLeft w:val="0"/>
          <w:marRight w:val="0"/>
          <w:marTop w:val="0"/>
          <w:marBottom w:val="0"/>
          <w:divBdr>
            <w:top w:val="none" w:sz="0" w:space="0" w:color="auto"/>
            <w:left w:val="none" w:sz="0" w:space="0" w:color="auto"/>
            <w:bottom w:val="none" w:sz="0" w:space="0" w:color="auto"/>
            <w:right w:val="none" w:sz="0" w:space="0" w:color="auto"/>
          </w:divBdr>
        </w:div>
        <w:div w:id="1966614322">
          <w:marLeft w:val="0"/>
          <w:marRight w:val="0"/>
          <w:marTop w:val="0"/>
          <w:marBottom w:val="0"/>
          <w:divBdr>
            <w:top w:val="none" w:sz="0" w:space="0" w:color="auto"/>
            <w:left w:val="none" w:sz="0" w:space="0" w:color="auto"/>
            <w:bottom w:val="none" w:sz="0" w:space="0" w:color="auto"/>
            <w:right w:val="none" w:sz="0" w:space="0" w:color="auto"/>
          </w:divBdr>
        </w:div>
        <w:div w:id="1969434219">
          <w:marLeft w:val="0"/>
          <w:marRight w:val="0"/>
          <w:marTop w:val="0"/>
          <w:marBottom w:val="0"/>
          <w:divBdr>
            <w:top w:val="none" w:sz="0" w:space="0" w:color="auto"/>
            <w:left w:val="none" w:sz="0" w:space="0" w:color="auto"/>
            <w:bottom w:val="none" w:sz="0" w:space="0" w:color="auto"/>
            <w:right w:val="none" w:sz="0" w:space="0" w:color="auto"/>
          </w:divBdr>
        </w:div>
        <w:div w:id="1973363933">
          <w:marLeft w:val="0"/>
          <w:marRight w:val="0"/>
          <w:marTop w:val="0"/>
          <w:marBottom w:val="0"/>
          <w:divBdr>
            <w:top w:val="none" w:sz="0" w:space="0" w:color="auto"/>
            <w:left w:val="none" w:sz="0" w:space="0" w:color="auto"/>
            <w:bottom w:val="none" w:sz="0" w:space="0" w:color="auto"/>
            <w:right w:val="none" w:sz="0" w:space="0" w:color="auto"/>
          </w:divBdr>
        </w:div>
        <w:div w:id="1978102699">
          <w:marLeft w:val="0"/>
          <w:marRight w:val="0"/>
          <w:marTop w:val="0"/>
          <w:marBottom w:val="0"/>
          <w:divBdr>
            <w:top w:val="none" w:sz="0" w:space="0" w:color="auto"/>
            <w:left w:val="none" w:sz="0" w:space="0" w:color="auto"/>
            <w:bottom w:val="none" w:sz="0" w:space="0" w:color="auto"/>
            <w:right w:val="none" w:sz="0" w:space="0" w:color="auto"/>
          </w:divBdr>
        </w:div>
        <w:div w:id="1980568357">
          <w:marLeft w:val="0"/>
          <w:marRight w:val="0"/>
          <w:marTop w:val="0"/>
          <w:marBottom w:val="0"/>
          <w:divBdr>
            <w:top w:val="none" w:sz="0" w:space="0" w:color="auto"/>
            <w:left w:val="none" w:sz="0" w:space="0" w:color="auto"/>
            <w:bottom w:val="none" w:sz="0" w:space="0" w:color="auto"/>
            <w:right w:val="none" w:sz="0" w:space="0" w:color="auto"/>
          </w:divBdr>
        </w:div>
        <w:div w:id="1980962871">
          <w:marLeft w:val="0"/>
          <w:marRight w:val="0"/>
          <w:marTop w:val="0"/>
          <w:marBottom w:val="0"/>
          <w:divBdr>
            <w:top w:val="none" w:sz="0" w:space="0" w:color="auto"/>
            <w:left w:val="none" w:sz="0" w:space="0" w:color="auto"/>
            <w:bottom w:val="none" w:sz="0" w:space="0" w:color="auto"/>
            <w:right w:val="none" w:sz="0" w:space="0" w:color="auto"/>
          </w:divBdr>
        </w:div>
        <w:div w:id="1981180116">
          <w:marLeft w:val="0"/>
          <w:marRight w:val="0"/>
          <w:marTop w:val="0"/>
          <w:marBottom w:val="0"/>
          <w:divBdr>
            <w:top w:val="none" w:sz="0" w:space="0" w:color="auto"/>
            <w:left w:val="none" w:sz="0" w:space="0" w:color="auto"/>
            <w:bottom w:val="none" w:sz="0" w:space="0" w:color="auto"/>
            <w:right w:val="none" w:sz="0" w:space="0" w:color="auto"/>
          </w:divBdr>
        </w:div>
        <w:div w:id="1981618759">
          <w:marLeft w:val="0"/>
          <w:marRight w:val="0"/>
          <w:marTop w:val="0"/>
          <w:marBottom w:val="0"/>
          <w:divBdr>
            <w:top w:val="none" w:sz="0" w:space="0" w:color="auto"/>
            <w:left w:val="none" w:sz="0" w:space="0" w:color="auto"/>
            <w:bottom w:val="none" w:sz="0" w:space="0" w:color="auto"/>
            <w:right w:val="none" w:sz="0" w:space="0" w:color="auto"/>
          </w:divBdr>
        </w:div>
        <w:div w:id="1982926086">
          <w:marLeft w:val="0"/>
          <w:marRight w:val="0"/>
          <w:marTop w:val="0"/>
          <w:marBottom w:val="0"/>
          <w:divBdr>
            <w:top w:val="none" w:sz="0" w:space="0" w:color="auto"/>
            <w:left w:val="none" w:sz="0" w:space="0" w:color="auto"/>
            <w:bottom w:val="none" w:sz="0" w:space="0" w:color="auto"/>
            <w:right w:val="none" w:sz="0" w:space="0" w:color="auto"/>
          </w:divBdr>
        </w:div>
        <w:div w:id="1985815113">
          <w:marLeft w:val="0"/>
          <w:marRight w:val="0"/>
          <w:marTop w:val="0"/>
          <w:marBottom w:val="0"/>
          <w:divBdr>
            <w:top w:val="none" w:sz="0" w:space="0" w:color="auto"/>
            <w:left w:val="none" w:sz="0" w:space="0" w:color="auto"/>
            <w:bottom w:val="none" w:sz="0" w:space="0" w:color="auto"/>
            <w:right w:val="none" w:sz="0" w:space="0" w:color="auto"/>
          </w:divBdr>
        </w:div>
        <w:div w:id="1987005439">
          <w:marLeft w:val="0"/>
          <w:marRight w:val="0"/>
          <w:marTop w:val="0"/>
          <w:marBottom w:val="0"/>
          <w:divBdr>
            <w:top w:val="none" w:sz="0" w:space="0" w:color="auto"/>
            <w:left w:val="none" w:sz="0" w:space="0" w:color="auto"/>
            <w:bottom w:val="none" w:sz="0" w:space="0" w:color="auto"/>
            <w:right w:val="none" w:sz="0" w:space="0" w:color="auto"/>
          </w:divBdr>
        </w:div>
        <w:div w:id="1988977163">
          <w:marLeft w:val="0"/>
          <w:marRight w:val="0"/>
          <w:marTop w:val="0"/>
          <w:marBottom w:val="0"/>
          <w:divBdr>
            <w:top w:val="none" w:sz="0" w:space="0" w:color="auto"/>
            <w:left w:val="none" w:sz="0" w:space="0" w:color="auto"/>
            <w:bottom w:val="none" w:sz="0" w:space="0" w:color="auto"/>
            <w:right w:val="none" w:sz="0" w:space="0" w:color="auto"/>
          </w:divBdr>
        </w:div>
        <w:div w:id="1993215822">
          <w:marLeft w:val="0"/>
          <w:marRight w:val="0"/>
          <w:marTop w:val="0"/>
          <w:marBottom w:val="0"/>
          <w:divBdr>
            <w:top w:val="none" w:sz="0" w:space="0" w:color="auto"/>
            <w:left w:val="none" w:sz="0" w:space="0" w:color="auto"/>
            <w:bottom w:val="none" w:sz="0" w:space="0" w:color="auto"/>
            <w:right w:val="none" w:sz="0" w:space="0" w:color="auto"/>
          </w:divBdr>
        </w:div>
        <w:div w:id="1997568377">
          <w:marLeft w:val="0"/>
          <w:marRight w:val="0"/>
          <w:marTop w:val="0"/>
          <w:marBottom w:val="0"/>
          <w:divBdr>
            <w:top w:val="none" w:sz="0" w:space="0" w:color="auto"/>
            <w:left w:val="none" w:sz="0" w:space="0" w:color="auto"/>
            <w:bottom w:val="none" w:sz="0" w:space="0" w:color="auto"/>
            <w:right w:val="none" w:sz="0" w:space="0" w:color="auto"/>
          </w:divBdr>
        </w:div>
        <w:div w:id="2002612487">
          <w:marLeft w:val="0"/>
          <w:marRight w:val="0"/>
          <w:marTop w:val="0"/>
          <w:marBottom w:val="0"/>
          <w:divBdr>
            <w:top w:val="none" w:sz="0" w:space="0" w:color="auto"/>
            <w:left w:val="none" w:sz="0" w:space="0" w:color="auto"/>
            <w:bottom w:val="none" w:sz="0" w:space="0" w:color="auto"/>
            <w:right w:val="none" w:sz="0" w:space="0" w:color="auto"/>
          </w:divBdr>
        </w:div>
        <w:div w:id="2012027250">
          <w:marLeft w:val="0"/>
          <w:marRight w:val="0"/>
          <w:marTop w:val="0"/>
          <w:marBottom w:val="0"/>
          <w:divBdr>
            <w:top w:val="none" w:sz="0" w:space="0" w:color="auto"/>
            <w:left w:val="none" w:sz="0" w:space="0" w:color="auto"/>
            <w:bottom w:val="none" w:sz="0" w:space="0" w:color="auto"/>
            <w:right w:val="none" w:sz="0" w:space="0" w:color="auto"/>
          </w:divBdr>
        </w:div>
        <w:div w:id="2013139260">
          <w:marLeft w:val="0"/>
          <w:marRight w:val="0"/>
          <w:marTop w:val="0"/>
          <w:marBottom w:val="0"/>
          <w:divBdr>
            <w:top w:val="none" w:sz="0" w:space="0" w:color="auto"/>
            <w:left w:val="none" w:sz="0" w:space="0" w:color="auto"/>
            <w:bottom w:val="none" w:sz="0" w:space="0" w:color="auto"/>
            <w:right w:val="none" w:sz="0" w:space="0" w:color="auto"/>
          </w:divBdr>
        </w:div>
        <w:div w:id="2016686451">
          <w:marLeft w:val="0"/>
          <w:marRight w:val="0"/>
          <w:marTop w:val="0"/>
          <w:marBottom w:val="0"/>
          <w:divBdr>
            <w:top w:val="none" w:sz="0" w:space="0" w:color="auto"/>
            <w:left w:val="none" w:sz="0" w:space="0" w:color="auto"/>
            <w:bottom w:val="none" w:sz="0" w:space="0" w:color="auto"/>
            <w:right w:val="none" w:sz="0" w:space="0" w:color="auto"/>
          </w:divBdr>
        </w:div>
        <w:div w:id="2017002997">
          <w:marLeft w:val="0"/>
          <w:marRight w:val="0"/>
          <w:marTop w:val="0"/>
          <w:marBottom w:val="0"/>
          <w:divBdr>
            <w:top w:val="none" w:sz="0" w:space="0" w:color="auto"/>
            <w:left w:val="none" w:sz="0" w:space="0" w:color="auto"/>
            <w:bottom w:val="none" w:sz="0" w:space="0" w:color="auto"/>
            <w:right w:val="none" w:sz="0" w:space="0" w:color="auto"/>
          </w:divBdr>
        </w:div>
        <w:div w:id="2017144609">
          <w:marLeft w:val="0"/>
          <w:marRight w:val="0"/>
          <w:marTop w:val="0"/>
          <w:marBottom w:val="0"/>
          <w:divBdr>
            <w:top w:val="none" w:sz="0" w:space="0" w:color="auto"/>
            <w:left w:val="none" w:sz="0" w:space="0" w:color="auto"/>
            <w:bottom w:val="none" w:sz="0" w:space="0" w:color="auto"/>
            <w:right w:val="none" w:sz="0" w:space="0" w:color="auto"/>
          </w:divBdr>
        </w:div>
        <w:div w:id="2018922938">
          <w:marLeft w:val="0"/>
          <w:marRight w:val="0"/>
          <w:marTop w:val="0"/>
          <w:marBottom w:val="0"/>
          <w:divBdr>
            <w:top w:val="none" w:sz="0" w:space="0" w:color="auto"/>
            <w:left w:val="none" w:sz="0" w:space="0" w:color="auto"/>
            <w:bottom w:val="none" w:sz="0" w:space="0" w:color="auto"/>
            <w:right w:val="none" w:sz="0" w:space="0" w:color="auto"/>
          </w:divBdr>
        </w:div>
        <w:div w:id="2021278390">
          <w:marLeft w:val="0"/>
          <w:marRight w:val="0"/>
          <w:marTop w:val="0"/>
          <w:marBottom w:val="0"/>
          <w:divBdr>
            <w:top w:val="none" w:sz="0" w:space="0" w:color="auto"/>
            <w:left w:val="none" w:sz="0" w:space="0" w:color="auto"/>
            <w:bottom w:val="none" w:sz="0" w:space="0" w:color="auto"/>
            <w:right w:val="none" w:sz="0" w:space="0" w:color="auto"/>
          </w:divBdr>
        </w:div>
        <w:div w:id="2022319410">
          <w:marLeft w:val="0"/>
          <w:marRight w:val="0"/>
          <w:marTop w:val="0"/>
          <w:marBottom w:val="0"/>
          <w:divBdr>
            <w:top w:val="none" w:sz="0" w:space="0" w:color="auto"/>
            <w:left w:val="none" w:sz="0" w:space="0" w:color="auto"/>
            <w:bottom w:val="none" w:sz="0" w:space="0" w:color="auto"/>
            <w:right w:val="none" w:sz="0" w:space="0" w:color="auto"/>
          </w:divBdr>
        </w:div>
        <w:div w:id="2022730737">
          <w:marLeft w:val="0"/>
          <w:marRight w:val="0"/>
          <w:marTop w:val="0"/>
          <w:marBottom w:val="0"/>
          <w:divBdr>
            <w:top w:val="none" w:sz="0" w:space="0" w:color="auto"/>
            <w:left w:val="none" w:sz="0" w:space="0" w:color="auto"/>
            <w:bottom w:val="none" w:sz="0" w:space="0" w:color="auto"/>
            <w:right w:val="none" w:sz="0" w:space="0" w:color="auto"/>
          </w:divBdr>
        </w:div>
        <w:div w:id="2027824550">
          <w:marLeft w:val="0"/>
          <w:marRight w:val="0"/>
          <w:marTop w:val="0"/>
          <w:marBottom w:val="0"/>
          <w:divBdr>
            <w:top w:val="none" w:sz="0" w:space="0" w:color="auto"/>
            <w:left w:val="none" w:sz="0" w:space="0" w:color="auto"/>
            <w:bottom w:val="none" w:sz="0" w:space="0" w:color="auto"/>
            <w:right w:val="none" w:sz="0" w:space="0" w:color="auto"/>
          </w:divBdr>
        </w:div>
        <w:div w:id="2028561611">
          <w:marLeft w:val="0"/>
          <w:marRight w:val="0"/>
          <w:marTop w:val="0"/>
          <w:marBottom w:val="0"/>
          <w:divBdr>
            <w:top w:val="none" w:sz="0" w:space="0" w:color="auto"/>
            <w:left w:val="none" w:sz="0" w:space="0" w:color="auto"/>
            <w:bottom w:val="none" w:sz="0" w:space="0" w:color="auto"/>
            <w:right w:val="none" w:sz="0" w:space="0" w:color="auto"/>
          </w:divBdr>
        </w:div>
        <w:div w:id="2034187609">
          <w:marLeft w:val="0"/>
          <w:marRight w:val="0"/>
          <w:marTop w:val="0"/>
          <w:marBottom w:val="0"/>
          <w:divBdr>
            <w:top w:val="none" w:sz="0" w:space="0" w:color="auto"/>
            <w:left w:val="none" w:sz="0" w:space="0" w:color="auto"/>
            <w:bottom w:val="none" w:sz="0" w:space="0" w:color="auto"/>
            <w:right w:val="none" w:sz="0" w:space="0" w:color="auto"/>
          </w:divBdr>
        </w:div>
        <w:div w:id="2034379611">
          <w:marLeft w:val="0"/>
          <w:marRight w:val="0"/>
          <w:marTop w:val="0"/>
          <w:marBottom w:val="0"/>
          <w:divBdr>
            <w:top w:val="none" w:sz="0" w:space="0" w:color="auto"/>
            <w:left w:val="none" w:sz="0" w:space="0" w:color="auto"/>
            <w:bottom w:val="none" w:sz="0" w:space="0" w:color="auto"/>
            <w:right w:val="none" w:sz="0" w:space="0" w:color="auto"/>
          </w:divBdr>
        </w:div>
        <w:div w:id="2034526195">
          <w:marLeft w:val="0"/>
          <w:marRight w:val="0"/>
          <w:marTop w:val="0"/>
          <w:marBottom w:val="0"/>
          <w:divBdr>
            <w:top w:val="none" w:sz="0" w:space="0" w:color="auto"/>
            <w:left w:val="none" w:sz="0" w:space="0" w:color="auto"/>
            <w:bottom w:val="none" w:sz="0" w:space="0" w:color="auto"/>
            <w:right w:val="none" w:sz="0" w:space="0" w:color="auto"/>
          </w:divBdr>
        </w:div>
        <w:div w:id="2039088412">
          <w:marLeft w:val="0"/>
          <w:marRight w:val="0"/>
          <w:marTop w:val="0"/>
          <w:marBottom w:val="0"/>
          <w:divBdr>
            <w:top w:val="none" w:sz="0" w:space="0" w:color="auto"/>
            <w:left w:val="none" w:sz="0" w:space="0" w:color="auto"/>
            <w:bottom w:val="none" w:sz="0" w:space="0" w:color="auto"/>
            <w:right w:val="none" w:sz="0" w:space="0" w:color="auto"/>
          </w:divBdr>
        </w:div>
        <w:div w:id="2044818420">
          <w:marLeft w:val="0"/>
          <w:marRight w:val="0"/>
          <w:marTop w:val="0"/>
          <w:marBottom w:val="0"/>
          <w:divBdr>
            <w:top w:val="none" w:sz="0" w:space="0" w:color="auto"/>
            <w:left w:val="none" w:sz="0" w:space="0" w:color="auto"/>
            <w:bottom w:val="none" w:sz="0" w:space="0" w:color="auto"/>
            <w:right w:val="none" w:sz="0" w:space="0" w:color="auto"/>
          </w:divBdr>
        </w:div>
        <w:div w:id="2046442927">
          <w:marLeft w:val="0"/>
          <w:marRight w:val="0"/>
          <w:marTop w:val="0"/>
          <w:marBottom w:val="0"/>
          <w:divBdr>
            <w:top w:val="none" w:sz="0" w:space="0" w:color="auto"/>
            <w:left w:val="none" w:sz="0" w:space="0" w:color="auto"/>
            <w:bottom w:val="none" w:sz="0" w:space="0" w:color="auto"/>
            <w:right w:val="none" w:sz="0" w:space="0" w:color="auto"/>
          </w:divBdr>
        </w:div>
        <w:div w:id="2054578189">
          <w:marLeft w:val="0"/>
          <w:marRight w:val="0"/>
          <w:marTop w:val="0"/>
          <w:marBottom w:val="0"/>
          <w:divBdr>
            <w:top w:val="none" w:sz="0" w:space="0" w:color="auto"/>
            <w:left w:val="none" w:sz="0" w:space="0" w:color="auto"/>
            <w:bottom w:val="none" w:sz="0" w:space="0" w:color="auto"/>
            <w:right w:val="none" w:sz="0" w:space="0" w:color="auto"/>
          </w:divBdr>
        </w:div>
        <w:div w:id="2054579280">
          <w:marLeft w:val="0"/>
          <w:marRight w:val="0"/>
          <w:marTop w:val="0"/>
          <w:marBottom w:val="0"/>
          <w:divBdr>
            <w:top w:val="none" w:sz="0" w:space="0" w:color="auto"/>
            <w:left w:val="none" w:sz="0" w:space="0" w:color="auto"/>
            <w:bottom w:val="none" w:sz="0" w:space="0" w:color="auto"/>
            <w:right w:val="none" w:sz="0" w:space="0" w:color="auto"/>
          </w:divBdr>
        </w:div>
        <w:div w:id="2056002826">
          <w:marLeft w:val="0"/>
          <w:marRight w:val="0"/>
          <w:marTop w:val="0"/>
          <w:marBottom w:val="0"/>
          <w:divBdr>
            <w:top w:val="none" w:sz="0" w:space="0" w:color="auto"/>
            <w:left w:val="none" w:sz="0" w:space="0" w:color="auto"/>
            <w:bottom w:val="none" w:sz="0" w:space="0" w:color="auto"/>
            <w:right w:val="none" w:sz="0" w:space="0" w:color="auto"/>
          </w:divBdr>
        </w:div>
        <w:div w:id="2057270052">
          <w:marLeft w:val="0"/>
          <w:marRight w:val="0"/>
          <w:marTop w:val="0"/>
          <w:marBottom w:val="0"/>
          <w:divBdr>
            <w:top w:val="none" w:sz="0" w:space="0" w:color="auto"/>
            <w:left w:val="none" w:sz="0" w:space="0" w:color="auto"/>
            <w:bottom w:val="none" w:sz="0" w:space="0" w:color="auto"/>
            <w:right w:val="none" w:sz="0" w:space="0" w:color="auto"/>
          </w:divBdr>
        </w:div>
        <w:div w:id="2059275887">
          <w:marLeft w:val="0"/>
          <w:marRight w:val="0"/>
          <w:marTop w:val="0"/>
          <w:marBottom w:val="0"/>
          <w:divBdr>
            <w:top w:val="none" w:sz="0" w:space="0" w:color="auto"/>
            <w:left w:val="none" w:sz="0" w:space="0" w:color="auto"/>
            <w:bottom w:val="none" w:sz="0" w:space="0" w:color="auto"/>
            <w:right w:val="none" w:sz="0" w:space="0" w:color="auto"/>
          </w:divBdr>
        </w:div>
        <w:div w:id="2062091184">
          <w:marLeft w:val="0"/>
          <w:marRight w:val="0"/>
          <w:marTop w:val="0"/>
          <w:marBottom w:val="0"/>
          <w:divBdr>
            <w:top w:val="none" w:sz="0" w:space="0" w:color="auto"/>
            <w:left w:val="none" w:sz="0" w:space="0" w:color="auto"/>
            <w:bottom w:val="none" w:sz="0" w:space="0" w:color="auto"/>
            <w:right w:val="none" w:sz="0" w:space="0" w:color="auto"/>
          </w:divBdr>
        </w:div>
        <w:div w:id="2063484829">
          <w:marLeft w:val="0"/>
          <w:marRight w:val="0"/>
          <w:marTop w:val="0"/>
          <w:marBottom w:val="0"/>
          <w:divBdr>
            <w:top w:val="none" w:sz="0" w:space="0" w:color="auto"/>
            <w:left w:val="none" w:sz="0" w:space="0" w:color="auto"/>
            <w:bottom w:val="none" w:sz="0" w:space="0" w:color="auto"/>
            <w:right w:val="none" w:sz="0" w:space="0" w:color="auto"/>
          </w:divBdr>
        </w:div>
        <w:div w:id="2070034390">
          <w:marLeft w:val="0"/>
          <w:marRight w:val="0"/>
          <w:marTop w:val="0"/>
          <w:marBottom w:val="0"/>
          <w:divBdr>
            <w:top w:val="none" w:sz="0" w:space="0" w:color="auto"/>
            <w:left w:val="none" w:sz="0" w:space="0" w:color="auto"/>
            <w:bottom w:val="none" w:sz="0" w:space="0" w:color="auto"/>
            <w:right w:val="none" w:sz="0" w:space="0" w:color="auto"/>
          </w:divBdr>
        </w:div>
        <w:div w:id="2077118114">
          <w:marLeft w:val="0"/>
          <w:marRight w:val="0"/>
          <w:marTop w:val="0"/>
          <w:marBottom w:val="0"/>
          <w:divBdr>
            <w:top w:val="none" w:sz="0" w:space="0" w:color="auto"/>
            <w:left w:val="none" w:sz="0" w:space="0" w:color="auto"/>
            <w:bottom w:val="none" w:sz="0" w:space="0" w:color="auto"/>
            <w:right w:val="none" w:sz="0" w:space="0" w:color="auto"/>
          </w:divBdr>
        </w:div>
        <w:div w:id="2080251406">
          <w:marLeft w:val="0"/>
          <w:marRight w:val="0"/>
          <w:marTop w:val="0"/>
          <w:marBottom w:val="0"/>
          <w:divBdr>
            <w:top w:val="none" w:sz="0" w:space="0" w:color="auto"/>
            <w:left w:val="none" w:sz="0" w:space="0" w:color="auto"/>
            <w:bottom w:val="none" w:sz="0" w:space="0" w:color="auto"/>
            <w:right w:val="none" w:sz="0" w:space="0" w:color="auto"/>
          </w:divBdr>
        </w:div>
        <w:div w:id="2081049826">
          <w:marLeft w:val="0"/>
          <w:marRight w:val="0"/>
          <w:marTop w:val="0"/>
          <w:marBottom w:val="0"/>
          <w:divBdr>
            <w:top w:val="none" w:sz="0" w:space="0" w:color="auto"/>
            <w:left w:val="none" w:sz="0" w:space="0" w:color="auto"/>
            <w:bottom w:val="none" w:sz="0" w:space="0" w:color="auto"/>
            <w:right w:val="none" w:sz="0" w:space="0" w:color="auto"/>
          </w:divBdr>
        </w:div>
        <w:div w:id="2082483920">
          <w:marLeft w:val="0"/>
          <w:marRight w:val="0"/>
          <w:marTop w:val="0"/>
          <w:marBottom w:val="0"/>
          <w:divBdr>
            <w:top w:val="none" w:sz="0" w:space="0" w:color="auto"/>
            <w:left w:val="none" w:sz="0" w:space="0" w:color="auto"/>
            <w:bottom w:val="none" w:sz="0" w:space="0" w:color="auto"/>
            <w:right w:val="none" w:sz="0" w:space="0" w:color="auto"/>
          </w:divBdr>
        </w:div>
        <w:div w:id="2087258621">
          <w:marLeft w:val="0"/>
          <w:marRight w:val="0"/>
          <w:marTop w:val="0"/>
          <w:marBottom w:val="0"/>
          <w:divBdr>
            <w:top w:val="none" w:sz="0" w:space="0" w:color="auto"/>
            <w:left w:val="none" w:sz="0" w:space="0" w:color="auto"/>
            <w:bottom w:val="none" w:sz="0" w:space="0" w:color="auto"/>
            <w:right w:val="none" w:sz="0" w:space="0" w:color="auto"/>
          </w:divBdr>
        </w:div>
        <w:div w:id="2093160755">
          <w:marLeft w:val="0"/>
          <w:marRight w:val="0"/>
          <w:marTop w:val="0"/>
          <w:marBottom w:val="0"/>
          <w:divBdr>
            <w:top w:val="none" w:sz="0" w:space="0" w:color="auto"/>
            <w:left w:val="none" w:sz="0" w:space="0" w:color="auto"/>
            <w:bottom w:val="none" w:sz="0" w:space="0" w:color="auto"/>
            <w:right w:val="none" w:sz="0" w:space="0" w:color="auto"/>
          </w:divBdr>
        </w:div>
        <w:div w:id="2100444851">
          <w:marLeft w:val="0"/>
          <w:marRight w:val="0"/>
          <w:marTop w:val="0"/>
          <w:marBottom w:val="0"/>
          <w:divBdr>
            <w:top w:val="none" w:sz="0" w:space="0" w:color="auto"/>
            <w:left w:val="none" w:sz="0" w:space="0" w:color="auto"/>
            <w:bottom w:val="none" w:sz="0" w:space="0" w:color="auto"/>
            <w:right w:val="none" w:sz="0" w:space="0" w:color="auto"/>
          </w:divBdr>
        </w:div>
        <w:div w:id="2105414647">
          <w:marLeft w:val="0"/>
          <w:marRight w:val="0"/>
          <w:marTop w:val="0"/>
          <w:marBottom w:val="0"/>
          <w:divBdr>
            <w:top w:val="none" w:sz="0" w:space="0" w:color="auto"/>
            <w:left w:val="none" w:sz="0" w:space="0" w:color="auto"/>
            <w:bottom w:val="none" w:sz="0" w:space="0" w:color="auto"/>
            <w:right w:val="none" w:sz="0" w:space="0" w:color="auto"/>
          </w:divBdr>
        </w:div>
        <w:div w:id="2106875097">
          <w:marLeft w:val="0"/>
          <w:marRight w:val="0"/>
          <w:marTop w:val="0"/>
          <w:marBottom w:val="0"/>
          <w:divBdr>
            <w:top w:val="none" w:sz="0" w:space="0" w:color="auto"/>
            <w:left w:val="none" w:sz="0" w:space="0" w:color="auto"/>
            <w:bottom w:val="none" w:sz="0" w:space="0" w:color="auto"/>
            <w:right w:val="none" w:sz="0" w:space="0" w:color="auto"/>
          </w:divBdr>
        </w:div>
        <w:div w:id="2114587314">
          <w:marLeft w:val="0"/>
          <w:marRight w:val="0"/>
          <w:marTop w:val="0"/>
          <w:marBottom w:val="0"/>
          <w:divBdr>
            <w:top w:val="none" w:sz="0" w:space="0" w:color="auto"/>
            <w:left w:val="none" w:sz="0" w:space="0" w:color="auto"/>
            <w:bottom w:val="none" w:sz="0" w:space="0" w:color="auto"/>
            <w:right w:val="none" w:sz="0" w:space="0" w:color="auto"/>
          </w:divBdr>
        </w:div>
        <w:div w:id="2122872721">
          <w:marLeft w:val="0"/>
          <w:marRight w:val="0"/>
          <w:marTop w:val="0"/>
          <w:marBottom w:val="0"/>
          <w:divBdr>
            <w:top w:val="none" w:sz="0" w:space="0" w:color="auto"/>
            <w:left w:val="none" w:sz="0" w:space="0" w:color="auto"/>
            <w:bottom w:val="none" w:sz="0" w:space="0" w:color="auto"/>
            <w:right w:val="none" w:sz="0" w:space="0" w:color="auto"/>
          </w:divBdr>
        </w:div>
        <w:div w:id="2123454604">
          <w:marLeft w:val="0"/>
          <w:marRight w:val="0"/>
          <w:marTop w:val="0"/>
          <w:marBottom w:val="0"/>
          <w:divBdr>
            <w:top w:val="none" w:sz="0" w:space="0" w:color="auto"/>
            <w:left w:val="none" w:sz="0" w:space="0" w:color="auto"/>
            <w:bottom w:val="none" w:sz="0" w:space="0" w:color="auto"/>
            <w:right w:val="none" w:sz="0" w:space="0" w:color="auto"/>
          </w:divBdr>
        </w:div>
        <w:div w:id="2127383013">
          <w:marLeft w:val="0"/>
          <w:marRight w:val="0"/>
          <w:marTop w:val="0"/>
          <w:marBottom w:val="0"/>
          <w:divBdr>
            <w:top w:val="none" w:sz="0" w:space="0" w:color="auto"/>
            <w:left w:val="none" w:sz="0" w:space="0" w:color="auto"/>
            <w:bottom w:val="none" w:sz="0" w:space="0" w:color="auto"/>
            <w:right w:val="none" w:sz="0" w:space="0" w:color="auto"/>
          </w:divBdr>
        </w:div>
        <w:div w:id="2130127816">
          <w:marLeft w:val="0"/>
          <w:marRight w:val="0"/>
          <w:marTop w:val="0"/>
          <w:marBottom w:val="0"/>
          <w:divBdr>
            <w:top w:val="none" w:sz="0" w:space="0" w:color="auto"/>
            <w:left w:val="none" w:sz="0" w:space="0" w:color="auto"/>
            <w:bottom w:val="none" w:sz="0" w:space="0" w:color="auto"/>
            <w:right w:val="none" w:sz="0" w:space="0" w:color="auto"/>
          </w:divBdr>
        </w:div>
        <w:div w:id="2132160806">
          <w:marLeft w:val="0"/>
          <w:marRight w:val="0"/>
          <w:marTop w:val="0"/>
          <w:marBottom w:val="0"/>
          <w:divBdr>
            <w:top w:val="none" w:sz="0" w:space="0" w:color="auto"/>
            <w:left w:val="none" w:sz="0" w:space="0" w:color="auto"/>
            <w:bottom w:val="none" w:sz="0" w:space="0" w:color="auto"/>
            <w:right w:val="none" w:sz="0" w:space="0" w:color="auto"/>
          </w:divBdr>
        </w:div>
        <w:div w:id="2134791188">
          <w:marLeft w:val="0"/>
          <w:marRight w:val="0"/>
          <w:marTop w:val="0"/>
          <w:marBottom w:val="0"/>
          <w:divBdr>
            <w:top w:val="none" w:sz="0" w:space="0" w:color="auto"/>
            <w:left w:val="none" w:sz="0" w:space="0" w:color="auto"/>
            <w:bottom w:val="none" w:sz="0" w:space="0" w:color="auto"/>
            <w:right w:val="none" w:sz="0" w:space="0" w:color="auto"/>
          </w:divBdr>
        </w:div>
        <w:div w:id="2134978001">
          <w:marLeft w:val="0"/>
          <w:marRight w:val="0"/>
          <w:marTop w:val="0"/>
          <w:marBottom w:val="0"/>
          <w:divBdr>
            <w:top w:val="none" w:sz="0" w:space="0" w:color="auto"/>
            <w:left w:val="none" w:sz="0" w:space="0" w:color="auto"/>
            <w:bottom w:val="none" w:sz="0" w:space="0" w:color="auto"/>
            <w:right w:val="none" w:sz="0" w:space="0" w:color="auto"/>
          </w:divBdr>
        </w:div>
        <w:div w:id="2136017188">
          <w:marLeft w:val="0"/>
          <w:marRight w:val="0"/>
          <w:marTop w:val="0"/>
          <w:marBottom w:val="0"/>
          <w:divBdr>
            <w:top w:val="none" w:sz="0" w:space="0" w:color="auto"/>
            <w:left w:val="none" w:sz="0" w:space="0" w:color="auto"/>
            <w:bottom w:val="none" w:sz="0" w:space="0" w:color="auto"/>
            <w:right w:val="none" w:sz="0" w:space="0" w:color="auto"/>
          </w:divBdr>
        </w:div>
        <w:div w:id="2137483471">
          <w:marLeft w:val="0"/>
          <w:marRight w:val="0"/>
          <w:marTop w:val="0"/>
          <w:marBottom w:val="0"/>
          <w:divBdr>
            <w:top w:val="none" w:sz="0" w:space="0" w:color="auto"/>
            <w:left w:val="none" w:sz="0" w:space="0" w:color="auto"/>
            <w:bottom w:val="none" w:sz="0" w:space="0" w:color="auto"/>
            <w:right w:val="none" w:sz="0" w:space="0" w:color="auto"/>
          </w:divBdr>
        </w:div>
        <w:div w:id="2139060412">
          <w:marLeft w:val="0"/>
          <w:marRight w:val="0"/>
          <w:marTop w:val="0"/>
          <w:marBottom w:val="0"/>
          <w:divBdr>
            <w:top w:val="none" w:sz="0" w:space="0" w:color="auto"/>
            <w:left w:val="none" w:sz="0" w:space="0" w:color="auto"/>
            <w:bottom w:val="none" w:sz="0" w:space="0" w:color="auto"/>
            <w:right w:val="none" w:sz="0" w:space="0" w:color="auto"/>
          </w:divBdr>
        </w:div>
        <w:div w:id="2142183488">
          <w:marLeft w:val="0"/>
          <w:marRight w:val="0"/>
          <w:marTop w:val="0"/>
          <w:marBottom w:val="0"/>
          <w:divBdr>
            <w:top w:val="none" w:sz="0" w:space="0" w:color="auto"/>
            <w:left w:val="none" w:sz="0" w:space="0" w:color="auto"/>
            <w:bottom w:val="none" w:sz="0" w:space="0" w:color="auto"/>
            <w:right w:val="none" w:sz="0" w:space="0" w:color="auto"/>
          </w:divBdr>
        </w:div>
      </w:divsChild>
    </w:div>
    <w:div w:id="1314721646">
      <w:bodyDiv w:val="1"/>
      <w:marLeft w:val="0"/>
      <w:marRight w:val="0"/>
      <w:marTop w:val="0"/>
      <w:marBottom w:val="0"/>
      <w:divBdr>
        <w:top w:val="none" w:sz="0" w:space="0" w:color="auto"/>
        <w:left w:val="none" w:sz="0" w:space="0" w:color="auto"/>
        <w:bottom w:val="none" w:sz="0" w:space="0" w:color="auto"/>
        <w:right w:val="none" w:sz="0" w:space="0" w:color="auto"/>
      </w:divBdr>
    </w:div>
    <w:div w:id="1317612678">
      <w:bodyDiv w:val="1"/>
      <w:marLeft w:val="0"/>
      <w:marRight w:val="0"/>
      <w:marTop w:val="0"/>
      <w:marBottom w:val="0"/>
      <w:divBdr>
        <w:top w:val="none" w:sz="0" w:space="0" w:color="auto"/>
        <w:left w:val="none" w:sz="0" w:space="0" w:color="auto"/>
        <w:bottom w:val="none" w:sz="0" w:space="0" w:color="auto"/>
        <w:right w:val="none" w:sz="0" w:space="0" w:color="auto"/>
      </w:divBdr>
    </w:div>
    <w:div w:id="1350908576">
      <w:bodyDiv w:val="1"/>
      <w:marLeft w:val="0"/>
      <w:marRight w:val="0"/>
      <w:marTop w:val="0"/>
      <w:marBottom w:val="0"/>
      <w:divBdr>
        <w:top w:val="none" w:sz="0" w:space="0" w:color="auto"/>
        <w:left w:val="none" w:sz="0" w:space="0" w:color="auto"/>
        <w:bottom w:val="none" w:sz="0" w:space="0" w:color="auto"/>
        <w:right w:val="none" w:sz="0" w:space="0" w:color="auto"/>
      </w:divBdr>
    </w:div>
    <w:div w:id="1357851101">
      <w:bodyDiv w:val="1"/>
      <w:marLeft w:val="0"/>
      <w:marRight w:val="0"/>
      <w:marTop w:val="0"/>
      <w:marBottom w:val="0"/>
      <w:divBdr>
        <w:top w:val="none" w:sz="0" w:space="0" w:color="auto"/>
        <w:left w:val="none" w:sz="0" w:space="0" w:color="auto"/>
        <w:bottom w:val="none" w:sz="0" w:space="0" w:color="auto"/>
        <w:right w:val="none" w:sz="0" w:space="0" w:color="auto"/>
      </w:divBdr>
    </w:div>
    <w:div w:id="1365212566">
      <w:bodyDiv w:val="1"/>
      <w:marLeft w:val="0"/>
      <w:marRight w:val="0"/>
      <w:marTop w:val="0"/>
      <w:marBottom w:val="0"/>
      <w:divBdr>
        <w:top w:val="none" w:sz="0" w:space="0" w:color="auto"/>
        <w:left w:val="none" w:sz="0" w:space="0" w:color="auto"/>
        <w:bottom w:val="none" w:sz="0" w:space="0" w:color="auto"/>
        <w:right w:val="none" w:sz="0" w:space="0" w:color="auto"/>
      </w:divBdr>
    </w:div>
    <w:div w:id="1371144295">
      <w:bodyDiv w:val="1"/>
      <w:marLeft w:val="0"/>
      <w:marRight w:val="0"/>
      <w:marTop w:val="0"/>
      <w:marBottom w:val="0"/>
      <w:divBdr>
        <w:top w:val="none" w:sz="0" w:space="0" w:color="auto"/>
        <w:left w:val="none" w:sz="0" w:space="0" w:color="auto"/>
        <w:bottom w:val="none" w:sz="0" w:space="0" w:color="auto"/>
        <w:right w:val="none" w:sz="0" w:space="0" w:color="auto"/>
      </w:divBdr>
    </w:div>
    <w:div w:id="1397825183">
      <w:bodyDiv w:val="1"/>
      <w:marLeft w:val="0"/>
      <w:marRight w:val="0"/>
      <w:marTop w:val="0"/>
      <w:marBottom w:val="0"/>
      <w:divBdr>
        <w:top w:val="none" w:sz="0" w:space="0" w:color="auto"/>
        <w:left w:val="none" w:sz="0" w:space="0" w:color="auto"/>
        <w:bottom w:val="none" w:sz="0" w:space="0" w:color="auto"/>
        <w:right w:val="none" w:sz="0" w:space="0" w:color="auto"/>
      </w:divBdr>
    </w:div>
    <w:div w:id="1424036810">
      <w:bodyDiv w:val="1"/>
      <w:marLeft w:val="0"/>
      <w:marRight w:val="0"/>
      <w:marTop w:val="0"/>
      <w:marBottom w:val="0"/>
      <w:divBdr>
        <w:top w:val="none" w:sz="0" w:space="0" w:color="auto"/>
        <w:left w:val="none" w:sz="0" w:space="0" w:color="auto"/>
        <w:bottom w:val="none" w:sz="0" w:space="0" w:color="auto"/>
        <w:right w:val="none" w:sz="0" w:space="0" w:color="auto"/>
      </w:divBdr>
    </w:div>
    <w:div w:id="1433545861">
      <w:bodyDiv w:val="1"/>
      <w:marLeft w:val="0"/>
      <w:marRight w:val="0"/>
      <w:marTop w:val="0"/>
      <w:marBottom w:val="0"/>
      <w:divBdr>
        <w:top w:val="none" w:sz="0" w:space="0" w:color="auto"/>
        <w:left w:val="none" w:sz="0" w:space="0" w:color="auto"/>
        <w:bottom w:val="none" w:sz="0" w:space="0" w:color="auto"/>
        <w:right w:val="none" w:sz="0" w:space="0" w:color="auto"/>
      </w:divBdr>
    </w:div>
    <w:div w:id="1439906830">
      <w:bodyDiv w:val="1"/>
      <w:marLeft w:val="0"/>
      <w:marRight w:val="0"/>
      <w:marTop w:val="0"/>
      <w:marBottom w:val="0"/>
      <w:divBdr>
        <w:top w:val="none" w:sz="0" w:space="0" w:color="auto"/>
        <w:left w:val="none" w:sz="0" w:space="0" w:color="auto"/>
        <w:bottom w:val="none" w:sz="0" w:space="0" w:color="auto"/>
        <w:right w:val="none" w:sz="0" w:space="0" w:color="auto"/>
      </w:divBdr>
    </w:div>
    <w:div w:id="1519465922">
      <w:bodyDiv w:val="1"/>
      <w:marLeft w:val="0"/>
      <w:marRight w:val="0"/>
      <w:marTop w:val="0"/>
      <w:marBottom w:val="0"/>
      <w:divBdr>
        <w:top w:val="none" w:sz="0" w:space="0" w:color="auto"/>
        <w:left w:val="none" w:sz="0" w:space="0" w:color="auto"/>
        <w:bottom w:val="none" w:sz="0" w:space="0" w:color="auto"/>
        <w:right w:val="none" w:sz="0" w:space="0" w:color="auto"/>
      </w:divBdr>
    </w:div>
    <w:div w:id="1522551721">
      <w:bodyDiv w:val="1"/>
      <w:marLeft w:val="0"/>
      <w:marRight w:val="0"/>
      <w:marTop w:val="0"/>
      <w:marBottom w:val="0"/>
      <w:divBdr>
        <w:top w:val="none" w:sz="0" w:space="0" w:color="auto"/>
        <w:left w:val="none" w:sz="0" w:space="0" w:color="auto"/>
        <w:bottom w:val="none" w:sz="0" w:space="0" w:color="auto"/>
        <w:right w:val="none" w:sz="0" w:space="0" w:color="auto"/>
      </w:divBdr>
    </w:div>
    <w:div w:id="1536891433">
      <w:bodyDiv w:val="1"/>
      <w:marLeft w:val="0"/>
      <w:marRight w:val="0"/>
      <w:marTop w:val="0"/>
      <w:marBottom w:val="0"/>
      <w:divBdr>
        <w:top w:val="none" w:sz="0" w:space="0" w:color="auto"/>
        <w:left w:val="none" w:sz="0" w:space="0" w:color="auto"/>
        <w:bottom w:val="none" w:sz="0" w:space="0" w:color="auto"/>
        <w:right w:val="none" w:sz="0" w:space="0" w:color="auto"/>
      </w:divBdr>
    </w:div>
    <w:div w:id="1542400034">
      <w:bodyDiv w:val="1"/>
      <w:marLeft w:val="0"/>
      <w:marRight w:val="0"/>
      <w:marTop w:val="0"/>
      <w:marBottom w:val="0"/>
      <w:divBdr>
        <w:top w:val="none" w:sz="0" w:space="0" w:color="auto"/>
        <w:left w:val="none" w:sz="0" w:space="0" w:color="auto"/>
        <w:bottom w:val="none" w:sz="0" w:space="0" w:color="auto"/>
        <w:right w:val="none" w:sz="0" w:space="0" w:color="auto"/>
      </w:divBdr>
    </w:div>
    <w:div w:id="1577667541">
      <w:bodyDiv w:val="1"/>
      <w:marLeft w:val="0"/>
      <w:marRight w:val="0"/>
      <w:marTop w:val="0"/>
      <w:marBottom w:val="0"/>
      <w:divBdr>
        <w:top w:val="none" w:sz="0" w:space="0" w:color="auto"/>
        <w:left w:val="none" w:sz="0" w:space="0" w:color="auto"/>
        <w:bottom w:val="none" w:sz="0" w:space="0" w:color="auto"/>
        <w:right w:val="none" w:sz="0" w:space="0" w:color="auto"/>
      </w:divBdr>
    </w:div>
    <w:div w:id="1579168385">
      <w:bodyDiv w:val="1"/>
      <w:marLeft w:val="0"/>
      <w:marRight w:val="0"/>
      <w:marTop w:val="0"/>
      <w:marBottom w:val="0"/>
      <w:divBdr>
        <w:top w:val="none" w:sz="0" w:space="0" w:color="auto"/>
        <w:left w:val="none" w:sz="0" w:space="0" w:color="auto"/>
        <w:bottom w:val="none" w:sz="0" w:space="0" w:color="auto"/>
        <w:right w:val="none" w:sz="0" w:space="0" w:color="auto"/>
      </w:divBdr>
      <w:divsChild>
        <w:div w:id="1122965061">
          <w:marLeft w:val="0"/>
          <w:marRight w:val="0"/>
          <w:marTop w:val="0"/>
          <w:marBottom w:val="0"/>
          <w:divBdr>
            <w:top w:val="none" w:sz="0" w:space="0" w:color="auto"/>
            <w:left w:val="none" w:sz="0" w:space="0" w:color="auto"/>
            <w:bottom w:val="none" w:sz="0" w:space="0" w:color="auto"/>
            <w:right w:val="none" w:sz="0" w:space="0" w:color="auto"/>
          </w:divBdr>
          <w:divsChild>
            <w:div w:id="197788050">
              <w:marLeft w:val="0"/>
              <w:marRight w:val="0"/>
              <w:marTop w:val="0"/>
              <w:marBottom w:val="0"/>
              <w:divBdr>
                <w:top w:val="none" w:sz="0" w:space="0" w:color="auto"/>
                <w:left w:val="none" w:sz="0" w:space="0" w:color="auto"/>
                <w:bottom w:val="none" w:sz="0" w:space="0" w:color="auto"/>
                <w:right w:val="none" w:sz="0" w:space="0" w:color="auto"/>
              </w:divBdr>
              <w:divsChild>
                <w:div w:id="628123132">
                  <w:marLeft w:val="0"/>
                  <w:marRight w:val="0"/>
                  <w:marTop w:val="0"/>
                  <w:marBottom w:val="0"/>
                  <w:divBdr>
                    <w:top w:val="none" w:sz="0" w:space="0" w:color="auto"/>
                    <w:left w:val="none" w:sz="0" w:space="0" w:color="auto"/>
                    <w:bottom w:val="none" w:sz="0" w:space="0" w:color="auto"/>
                    <w:right w:val="none" w:sz="0" w:space="0" w:color="auto"/>
                  </w:divBdr>
                  <w:divsChild>
                    <w:div w:id="275061823">
                      <w:marLeft w:val="0"/>
                      <w:marRight w:val="0"/>
                      <w:marTop w:val="0"/>
                      <w:marBottom w:val="0"/>
                      <w:divBdr>
                        <w:top w:val="single" w:sz="24" w:space="23" w:color="F7F7F7"/>
                        <w:left w:val="single" w:sz="24" w:space="23" w:color="F7F7F7"/>
                        <w:bottom w:val="single" w:sz="24" w:space="23" w:color="F7F7F7"/>
                        <w:right w:val="single" w:sz="24" w:space="23" w:color="F7F7F7"/>
                      </w:divBdr>
                    </w:div>
                  </w:divsChild>
                </w:div>
              </w:divsChild>
            </w:div>
          </w:divsChild>
        </w:div>
      </w:divsChild>
    </w:div>
    <w:div w:id="1638099686">
      <w:bodyDiv w:val="1"/>
      <w:marLeft w:val="0"/>
      <w:marRight w:val="0"/>
      <w:marTop w:val="0"/>
      <w:marBottom w:val="0"/>
      <w:divBdr>
        <w:top w:val="none" w:sz="0" w:space="0" w:color="auto"/>
        <w:left w:val="none" w:sz="0" w:space="0" w:color="auto"/>
        <w:bottom w:val="none" w:sz="0" w:space="0" w:color="auto"/>
        <w:right w:val="none" w:sz="0" w:space="0" w:color="auto"/>
      </w:divBdr>
    </w:div>
    <w:div w:id="1726875777">
      <w:bodyDiv w:val="1"/>
      <w:marLeft w:val="0"/>
      <w:marRight w:val="0"/>
      <w:marTop w:val="0"/>
      <w:marBottom w:val="0"/>
      <w:divBdr>
        <w:top w:val="none" w:sz="0" w:space="0" w:color="auto"/>
        <w:left w:val="none" w:sz="0" w:space="0" w:color="auto"/>
        <w:bottom w:val="none" w:sz="0" w:space="0" w:color="auto"/>
        <w:right w:val="none" w:sz="0" w:space="0" w:color="auto"/>
      </w:divBdr>
      <w:divsChild>
        <w:div w:id="88047372">
          <w:marLeft w:val="0"/>
          <w:marRight w:val="0"/>
          <w:marTop w:val="0"/>
          <w:marBottom w:val="0"/>
          <w:divBdr>
            <w:top w:val="none" w:sz="0" w:space="0" w:color="auto"/>
            <w:left w:val="none" w:sz="0" w:space="0" w:color="auto"/>
            <w:bottom w:val="none" w:sz="0" w:space="0" w:color="auto"/>
            <w:right w:val="none" w:sz="0" w:space="0" w:color="auto"/>
          </w:divBdr>
        </w:div>
        <w:div w:id="233707130">
          <w:marLeft w:val="0"/>
          <w:marRight w:val="0"/>
          <w:marTop w:val="0"/>
          <w:marBottom w:val="0"/>
          <w:divBdr>
            <w:top w:val="none" w:sz="0" w:space="0" w:color="auto"/>
            <w:left w:val="none" w:sz="0" w:space="0" w:color="auto"/>
            <w:bottom w:val="none" w:sz="0" w:space="0" w:color="auto"/>
            <w:right w:val="none" w:sz="0" w:space="0" w:color="auto"/>
          </w:divBdr>
        </w:div>
        <w:div w:id="470053772">
          <w:marLeft w:val="0"/>
          <w:marRight w:val="0"/>
          <w:marTop w:val="0"/>
          <w:marBottom w:val="0"/>
          <w:divBdr>
            <w:top w:val="none" w:sz="0" w:space="0" w:color="auto"/>
            <w:left w:val="none" w:sz="0" w:space="0" w:color="auto"/>
            <w:bottom w:val="none" w:sz="0" w:space="0" w:color="auto"/>
            <w:right w:val="none" w:sz="0" w:space="0" w:color="auto"/>
          </w:divBdr>
        </w:div>
        <w:div w:id="551815864">
          <w:marLeft w:val="0"/>
          <w:marRight w:val="0"/>
          <w:marTop w:val="0"/>
          <w:marBottom w:val="0"/>
          <w:divBdr>
            <w:top w:val="none" w:sz="0" w:space="0" w:color="auto"/>
            <w:left w:val="none" w:sz="0" w:space="0" w:color="auto"/>
            <w:bottom w:val="none" w:sz="0" w:space="0" w:color="auto"/>
            <w:right w:val="none" w:sz="0" w:space="0" w:color="auto"/>
          </w:divBdr>
        </w:div>
        <w:div w:id="843202418">
          <w:marLeft w:val="0"/>
          <w:marRight w:val="0"/>
          <w:marTop w:val="0"/>
          <w:marBottom w:val="0"/>
          <w:divBdr>
            <w:top w:val="none" w:sz="0" w:space="0" w:color="auto"/>
            <w:left w:val="none" w:sz="0" w:space="0" w:color="auto"/>
            <w:bottom w:val="none" w:sz="0" w:space="0" w:color="auto"/>
            <w:right w:val="none" w:sz="0" w:space="0" w:color="auto"/>
          </w:divBdr>
        </w:div>
        <w:div w:id="1804955342">
          <w:marLeft w:val="0"/>
          <w:marRight w:val="0"/>
          <w:marTop w:val="0"/>
          <w:marBottom w:val="0"/>
          <w:divBdr>
            <w:top w:val="none" w:sz="0" w:space="0" w:color="auto"/>
            <w:left w:val="none" w:sz="0" w:space="0" w:color="auto"/>
            <w:bottom w:val="none" w:sz="0" w:space="0" w:color="auto"/>
            <w:right w:val="none" w:sz="0" w:space="0" w:color="auto"/>
          </w:divBdr>
        </w:div>
      </w:divsChild>
    </w:div>
    <w:div w:id="1737170840">
      <w:bodyDiv w:val="1"/>
      <w:marLeft w:val="0"/>
      <w:marRight w:val="0"/>
      <w:marTop w:val="0"/>
      <w:marBottom w:val="0"/>
      <w:divBdr>
        <w:top w:val="none" w:sz="0" w:space="0" w:color="auto"/>
        <w:left w:val="none" w:sz="0" w:space="0" w:color="auto"/>
        <w:bottom w:val="none" w:sz="0" w:space="0" w:color="auto"/>
        <w:right w:val="none" w:sz="0" w:space="0" w:color="auto"/>
      </w:divBdr>
    </w:div>
    <w:div w:id="1750033196">
      <w:bodyDiv w:val="1"/>
      <w:marLeft w:val="0"/>
      <w:marRight w:val="0"/>
      <w:marTop w:val="0"/>
      <w:marBottom w:val="0"/>
      <w:divBdr>
        <w:top w:val="none" w:sz="0" w:space="0" w:color="auto"/>
        <w:left w:val="none" w:sz="0" w:space="0" w:color="auto"/>
        <w:bottom w:val="none" w:sz="0" w:space="0" w:color="auto"/>
        <w:right w:val="none" w:sz="0" w:space="0" w:color="auto"/>
      </w:divBdr>
      <w:divsChild>
        <w:div w:id="168180453">
          <w:marLeft w:val="1166"/>
          <w:marRight w:val="0"/>
          <w:marTop w:val="160"/>
          <w:marBottom w:val="0"/>
          <w:divBdr>
            <w:top w:val="none" w:sz="0" w:space="0" w:color="auto"/>
            <w:left w:val="none" w:sz="0" w:space="0" w:color="auto"/>
            <w:bottom w:val="none" w:sz="0" w:space="0" w:color="auto"/>
            <w:right w:val="none" w:sz="0" w:space="0" w:color="auto"/>
          </w:divBdr>
        </w:div>
        <w:div w:id="1037051032">
          <w:marLeft w:val="1166"/>
          <w:marRight w:val="0"/>
          <w:marTop w:val="160"/>
          <w:marBottom w:val="0"/>
          <w:divBdr>
            <w:top w:val="none" w:sz="0" w:space="0" w:color="auto"/>
            <w:left w:val="none" w:sz="0" w:space="0" w:color="auto"/>
            <w:bottom w:val="none" w:sz="0" w:space="0" w:color="auto"/>
            <w:right w:val="none" w:sz="0" w:space="0" w:color="auto"/>
          </w:divBdr>
        </w:div>
        <w:div w:id="1148209114">
          <w:marLeft w:val="547"/>
          <w:marRight w:val="0"/>
          <w:marTop w:val="240"/>
          <w:marBottom w:val="120"/>
          <w:divBdr>
            <w:top w:val="none" w:sz="0" w:space="0" w:color="auto"/>
            <w:left w:val="none" w:sz="0" w:space="0" w:color="auto"/>
            <w:bottom w:val="none" w:sz="0" w:space="0" w:color="auto"/>
            <w:right w:val="none" w:sz="0" w:space="0" w:color="auto"/>
          </w:divBdr>
        </w:div>
        <w:div w:id="1996301519">
          <w:marLeft w:val="1166"/>
          <w:marRight w:val="0"/>
          <w:marTop w:val="160"/>
          <w:marBottom w:val="0"/>
          <w:divBdr>
            <w:top w:val="none" w:sz="0" w:space="0" w:color="auto"/>
            <w:left w:val="none" w:sz="0" w:space="0" w:color="auto"/>
            <w:bottom w:val="none" w:sz="0" w:space="0" w:color="auto"/>
            <w:right w:val="none" w:sz="0" w:space="0" w:color="auto"/>
          </w:divBdr>
        </w:div>
        <w:div w:id="2107725329">
          <w:marLeft w:val="1166"/>
          <w:marRight w:val="0"/>
          <w:marTop w:val="160"/>
          <w:marBottom w:val="0"/>
          <w:divBdr>
            <w:top w:val="none" w:sz="0" w:space="0" w:color="auto"/>
            <w:left w:val="none" w:sz="0" w:space="0" w:color="auto"/>
            <w:bottom w:val="none" w:sz="0" w:space="0" w:color="auto"/>
            <w:right w:val="none" w:sz="0" w:space="0" w:color="auto"/>
          </w:divBdr>
        </w:div>
      </w:divsChild>
    </w:div>
    <w:div w:id="1779711981">
      <w:bodyDiv w:val="1"/>
      <w:marLeft w:val="0"/>
      <w:marRight w:val="0"/>
      <w:marTop w:val="0"/>
      <w:marBottom w:val="0"/>
      <w:divBdr>
        <w:top w:val="none" w:sz="0" w:space="0" w:color="auto"/>
        <w:left w:val="none" w:sz="0" w:space="0" w:color="auto"/>
        <w:bottom w:val="none" w:sz="0" w:space="0" w:color="auto"/>
        <w:right w:val="none" w:sz="0" w:space="0" w:color="auto"/>
      </w:divBdr>
    </w:div>
    <w:div w:id="1827087522">
      <w:bodyDiv w:val="1"/>
      <w:marLeft w:val="0"/>
      <w:marRight w:val="0"/>
      <w:marTop w:val="0"/>
      <w:marBottom w:val="0"/>
      <w:divBdr>
        <w:top w:val="none" w:sz="0" w:space="0" w:color="auto"/>
        <w:left w:val="none" w:sz="0" w:space="0" w:color="auto"/>
        <w:bottom w:val="none" w:sz="0" w:space="0" w:color="auto"/>
        <w:right w:val="none" w:sz="0" w:space="0" w:color="auto"/>
      </w:divBdr>
    </w:div>
    <w:div w:id="1847475914">
      <w:bodyDiv w:val="1"/>
      <w:marLeft w:val="0"/>
      <w:marRight w:val="0"/>
      <w:marTop w:val="0"/>
      <w:marBottom w:val="0"/>
      <w:divBdr>
        <w:top w:val="none" w:sz="0" w:space="0" w:color="auto"/>
        <w:left w:val="none" w:sz="0" w:space="0" w:color="auto"/>
        <w:bottom w:val="none" w:sz="0" w:space="0" w:color="auto"/>
        <w:right w:val="none" w:sz="0" w:space="0" w:color="auto"/>
      </w:divBdr>
    </w:div>
    <w:div w:id="1867208110">
      <w:bodyDiv w:val="1"/>
      <w:marLeft w:val="0"/>
      <w:marRight w:val="0"/>
      <w:marTop w:val="0"/>
      <w:marBottom w:val="0"/>
      <w:divBdr>
        <w:top w:val="none" w:sz="0" w:space="0" w:color="auto"/>
        <w:left w:val="none" w:sz="0" w:space="0" w:color="auto"/>
        <w:bottom w:val="none" w:sz="0" w:space="0" w:color="auto"/>
        <w:right w:val="none" w:sz="0" w:space="0" w:color="auto"/>
      </w:divBdr>
    </w:div>
    <w:div w:id="1921981921">
      <w:bodyDiv w:val="1"/>
      <w:marLeft w:val="0"/>
      <w:marRight w:val="0"/>
      <w:marTop w:val="0"/>
      <w:marBottom w:val="0"/>
      <w:divBdr>
        <w:top w:val="none" w:sz="0" w:space="0" w:color="auto"/>
        <w:left w:val="none" w:sz="0" w:space="0" w:color="auto"/>
        <w:bottom w:val="none" w:sz="0" w:space="0" w:color="auto"/>
        <w:right w:val="none" w:sz="0" w:space="0" w:color="auto"/>
      </w:divBdr>
    </w:div>
    <w:div w:id="1958218765">
      <w:bodyDiv w:val="1"/>
      <w:marLeft w:val="0"/>
      <w:marRight w:val="0"/>
      <w:marTop w:val="0"/>
      <w:marBottom w:val="0"/>
      <w:divBdr>
        <w:top w:val="none" w:sz="0" w:space="0" w:color="auto"/>
        <w:left w:val="none" w:sz="0" w:space="0" w:color="auto"/>
        <w:bottom w:val="none" w:sz="0" w:space="0" w:color="auto"/>
        <w:right w:val="none" w:sz="0" w:space="0" w:color="auto"/>
      </w:divBdr>
    </w:div>
    <w:div w:id="1971089381">
      <w:bodyDiv w:val="1"/>
      <w:marLeft w:val="0"/>
      <w:marRight w:val="0"/>
      <w:marTop w:val="0"/>
      <w:marBottom w:val="0"/>
      <w:divBdr>
        <w:top w:val="none" w:sz="0" w:space="0" w:color="auto"/>
        <w:left w:val="none" w:sz="0" w:space="0" w:color="auto"/>
        <w:bottom w:val="none" w:sz="0" w:space="0" w:color="auto"/>
        <w:right w:val="none" w:sz="0" w:space="0" w:color="auto"/>
      </w:divBdr>
    </w:div>
    <w:div w:id="1976180274">
      <w:bodyDiv w:val="1"/>
      <w:marLeft w:val="0"/>
      <w:marRight w:val="0"/>
      <w:marTop w:val="0"/>
      <w:marBottom w:val="0"/>
      <w:divBdr>
        <w:top w:val="none" w:sz="0" w:space="0" w:color="auto"/>
        <w:left w:val="none" w:sz="0" w:space="0" w:color="auto"/>
        <w:bottom w:val="none" w:sz="0" w:space="0" w:color="auto"/>
        <w:right w:val="none" w:sz="0" w:space="0" w:color="auto"/>
      </w:divBdr>
      <w:divsChild>
        <w:div w:id="55059039">
          <w:marLeft w:val="1166"/>
          <w:marRight w:val="0"/>
          <w:marTop w:val="160"/>
          <w:marBottom w:val="0"/>
          <w:divBdr>
            <w:top w:val="none" w:sz="0" w:space="0" w:color="auto"/>
            <w:left w:val="none" w:sz="0" w:space="0" w:color="auto"/>
            <w:bottom w:val="none" w:sz="0" w:space="0" w:color="auto"/>
            <w:right w:val="none" w:sz="0" w:space="0" w:color="auto"/>
          </w:divBdr>
        </w:div>
        <w:div w:id="57093057">
          <w:marLeft w:val="1166"/>
          <w:marRight w:val="0"/>
          <w:marTop w:val="160"/>
          <w:marBottom w:val="0"/>
          <w:divBdr>
            <w:top w:val="none" w:sz="0" w:space="0" w:color="auto"/>
            <w:left w:val="none" w:sz="0" w:space="0" w:color="auto"/>
            <w:bottom w:val="none" w:sz="0" w:space="0" w:color="auto"/>
            <w:right w:val="none" w:sz="0" w:space="0" w:color="auto"/>
          </w:divBdr>
        </w:div>
        <w:div w:id="476071301">
          <w:marLeft w:val="1166"/>
          <w:marRight w:val="0"/>
          <w:marTop w:val="160"/>
          <w:marBottom w:val="0"/>
          <w:divBdr>
            <w:top w:val="none" w:sz="0" w:space="0" w:color="auto"/>
            <w:left w:val="none" w:sz="0" w:space="0" w:color="auto"/>
            <w:bottom w:val="none" w:sz="0" w:space="0" w:color="auto"/>
            <w:right w:val="none" w:sz="0" w:space="0" w:color="auto"/>
          </w:divBdr>
        </w:div>
        <w:div w:id="598873508">
          <w:marLeft w:val="1166"/>
          <w:marRight w:val="0"/>
          <w:marTop w:val="160"/>
          <w:marBottom w:val="0"/>
          <w:divBdr>
            <w:top w:val="none" w:sz="0" w:space="0" w:color="auto"/>
            <w:left w:val="none" w:sz="0" w:space="0" w:color="auto"/>
            <w:bottom w:val="none" w:sz="0" w:space="0" w:color="auto"/>
            <w:right w:val="none" w:sz="0" w:space="0" w:color="auto"/>
          </w:divBdr>
        </w:div>
        <w:div w:id="788626098">
          <w:marLeft w:val="547"/>
          <w:marRight w:val="0"/>
          <w:marTop w:val="240"/>
          <w:marBottom w:val="120"/>
          <w:divBdr>
            <w:top w:val="none" w:sz="0" w:space="0" w:color="auto"/>
            <w:left w:val="none" w:sz="0" w:space="0" w:color="auto"/>
            <w:bottom w:val="none" w:sz="0" w:space="0" w:color="auto"/>
            <w:right w:val="none" w:sz="0" w:space="0" w:color="auto"/>
          </w:divBdr>
        </w:div>
        <w:div w:id="1374890505">
          <w:marLeft w:val="1166"/>
          <w:marRight w:val="0"/>
          <w:marTop w:val="160"/>
          <w:marBottom w:val="0"/>
          <w:divBdr>
            <w:top w:val="none" w:sz="0" w:space="0" w:color="auto"/>
            <w:left w:val="none" w:sz="0" w:space="0" w:color="auto"/>
            <w:bottom w:val="none" w:sz="0" w:space="0" w:color="auto"/>
            <w:right w:val="none" w:sz="0" w:space="0" w:color="auto"/>
          </w:divBdr>
        </w:div>
        <w:div w:id="1607424710">
          <w:marLeft w:val="1166"/>
          <w:marRight w:val="0"/>
          <w:marTop w:val="160"/>
          <w:marBottom w:val="0"/>
          <w:divBdr>
            <w:top w:val="none" w:sz="0" w:space="0" w:color="auto"/>
            <w:left w:val="none" w:sz="0" w:space="0" w:color="auto"/>
            <w:bottom w:val="none" w:sz="0" w:space="0" w:color="auto"/>
            <w:right w:val="none" w:sz="0" w:space="0" w:color="auto"/>
          </w:divBdr>
        </w:div>
        <w:div w:id="1830823177">
          <w:marLeft w:val="1166"/>
          <w:marRight w:val="0"/>
          <w:marTop w:val="160"/>
          <w:marBottom w:val="0"/>
          <w:divBdr>
            <w:top w:val="none" w:sz="0" w:space="0" w:color="auto"/>
            <w:left w:val="none" w:sz="0" w:space="0" w:color="auto"/>
            <w:bottom w:val="none" w:sz="0" w:space="0" w:color="auto"/>
            <w:right w:val="none" w:sz="0" w:space="0" w:color="auto"/>
          </w:divBdr>
        </w:div>
        <w:div w:id="2056851428">
          <w:marLeft w:val="1166"/>
          <w:marRight w:val="0"/>
          <w:marTop w:val="160"/>
          <w:marBottom w:val="0"/>
          <w:divBdr>
            <w:top w:val="none" w:sz="0" w:space="0" w:color="auto"/>
            <w:left w:val="none" w:sz="0" w:space="0" w:color="auto"/>
            <w:bottom w:val="none" w:sz="0" w:space="0" w:color="auto"/>
            <w:right w:val="none" w:sz="0" w:space="0" w:color="auto"/>
          </w:divBdr>
        </w:div>
        <w:div w:id="2142723699">
          <w:marLeft w:val="547"/>
          <w:marRight w:val="0"/>
          <w:marTop w:val="240"/>
          <w:marBottom w:val="120"/>
          <w:divBdr>
            <w:top w:val="none" w:sz="0" w:space="0" w:color="auto"/>
            <w:left w:val="none" w:sz="0" w:space="0" w:color="auto"/>
            <w:bottom w:val="none" w:sz="0" w:space="0" w:color="auto"/>
            <w:right w:val="none" w:sz="0" w:space="0" w:color="auto"/>
          </w:divBdr>
        </w:div>
      </w:divsChild>
    </w:div>
    <w:div w:id="2017998408">
      <w:bodyDiv w:val="1"/>
      <w:marLeft w:val="0"/>
      <w:marRight w:val="0"/>
      <w:marTop w:val="0"/>
      <w:marBottom w:val="0"/>
      <w:divBdr>
        <w:top w:val="none" w:sz="0" w:space="0" w:color="auto"/>
        <w:left w:val="none" w:sz="0" w:space="0" w:color="auto"/>
        <w:bottom w:val="none" w:sz="0" w:space="0" w:color="auto"/>
        <w:right w:val="none" w:sz="0" w:space="0" w:color="auto"/>
      </w:divBdr>
      <w:divsChild>
        <w:div w:id="34041895">
          <w:marLeft w:val="0"/>
          <w:marRight w:val="0"/>
          <w:marTop w:val="0"/>
          <w:marBottom w:val="0"/>
          <w:divBdr>
            <w:top w:val="none" w:sz="0" w:space="0" w:color="auto"/>
            <w:left w:val="none" w:sz="0" w:space="0" w:color="auto"/>
            <w:bottom w:val="none" w:sz="0" w:space="0" w:color="auto"/>
            <w:right w:val="none" w:sz="0" w:space="0" w:color="auto"/>
          </w:divBdr>
        </w:div>
        <w:div w:id="47190929">
          <w:marLeft w:val="0"/>
          <w:marRight w:val="0"/>
          <w:marTop w:val="0"/>
          <w:marBottom w:val="0"/>
          <w:divBdr>
            <w:top w:val="none" w:sz="0" w:space="0" w:color="auto"/>
            <w:left w:val="none" w:sz="0" w:space="0" w:color="auto"/>
            <w:bottom w:val="none" w:sz="0" w:space="0" w:color="auto"/>
            <w:right w:val="none" w:sz="0" w:space="0" w:color="auto"/>
          </w:divBdr>
        </w:div>
        <w:div w:id="110630893">
          <w:marLeft w:val="0"/>
          <w:marRight w:val="0"/>
          <w:marTop w:val="0"/>
          <w:marBottom w:val="0"/>
          <w:divBdr>
            <w:top w:val="none" w:sz="0" w:space="0" w:color="auto"/>
            <w:left w:val="none" w:sz="0" w:space="0" w:color="auto"/>
            <w:bottom w:val="none" w:sz="0" w:space="0" w:color="auto"/>
            <w:right w:val="none" w:sz="0" w:space="0" w:color="auto"/>
          </w:divBdr>
        </w:div>
        <w:div w:id="132187050">
          <w:marLeft w:val="0"/>
          <w:marRight w:val="0"/>
          <w:marTop w:val="0"/>
          <w:marBottom w:val="0"/>
          <w:divBdr>
            <w:top w:val="none" w:sz="0" w:space="0" w:color="auto"/>
            <w:left w:val="none" w:sz="0" w:space="0" w:color="auto"/>
            <w:bottom w:val="none" w:sz="0" w:space="0" w:color="auto"/>
            <w:right w:val="none" w:sz="0" w:space="0" w:color="auto"/>
          </w:divBdr>
        </w:div>
        <w:div w:id="182136439">
          <w:marLeft w:val="0"/>
          <w:marRight w:val="0"/>
          <w:marTop w:val="0"/>
          <w:marBottom w:val="0"/>
          <w:divBdr>
            <w:top w:val="none" w:sz="0" w:space="0" w:color="auto"/>
            <w:left w:val="none" w:sz="0" w:space="0" w:color="auto"/>
            <w:bottom w:val="none" w:sz="0" w:space="0" w:color="auto"/>
            <w:right w:val="none" w:sz="0" w:space="0" w:color="auto"/>
          </w:divBdr>
        </w:div>
        <w:div w:id="237642412">
          <w:marLeft w:val="0"/>
          <w:marRight w:val="0"/>
          <w:marTop w:val="0"/>
          <w:marBottom w:val="0"/>
          <w:divBdr>
            <w:top w:val="none" w:sz="0" w:space="0" w:color="auto"/>
            <w:left w:val="none" w:sz="0" w:space="0" w:color="auto"/>
            <w:bottom w:val="none" w:sz="0" w:space="0" w:color="auto"/>
            <w:right w:val="none" w:sz="0" w:space="0" w:color="auto"/>
          </w:divBdr>
        </w:div>
        <w:div w:id="290088152">
          <w:marLeft w:val="0"/>
          <w:marRight w:val="0"/>
          <w:marTop w:val="0"/>
          <w:marBottom w:val="0"/>
          <w:divBdr>
            <w:top w:val="none" w:sz="0" w:space="0" w:color="auto"/>
            <w:left w:val="none" w:sz="0" w:space="0" w:color="auto"/>
            <w:bottom w:val="none" w:sz="0" w:space="0" w:color="auto"/>
            <w:right w:val="none" w:sz="0" w:space="0" w:color="auto"/>
          </w:divBdr>
        </w:div>
        <w:div w:id="327634569">
          <w:marLeft w:val="0"/>
          <w:marRight w:val="0"/>
          <w:marTop w:val="0"/>
          <w:marBottom w:val="0"/>
          <w:divBdr>
            <w:top w:val="none" w:sz="0" w:space="0" w:color="auto"/>
            <w:left w:val="none" w:sz="0" w:space="0" w:color="auto"/>
            <w:bottom w:val="none" w:sz="0" w:space="0" w:color="auto"/>
            <w:right w:val="none" w:sz="0" w:space="0" w:color="auto"/>
          </w:divBdr>
        </w:div>
        <w:div w:id="340815097">
          <w:marLeft w:val="0"/>
          <w:marRight w:val="0"/>
          <w:marTop w:val="0"/>
          <w:marBottom w:val="0"/>
          <w:divBdr>
            <w:top w:val="none" w:sz="0" w:space="0" w:color="auto"/>
            <w:left w:val="none" w:sz="0" w:space="0" w:color="auto"/>
            <w:bottom w:val="none" w:sz="0" w:space="0" w:color="auto"/>
            <w:right w:val="none" w:sz="0" w:space="0" w:color="auto"/>
          </w:divBdr>
        </w:div>
        <w:div w:id="405761108">
          <w:marLeft w:val="0"/>
          <w:marRight w:val="0"/>
          <w:marTop w:val="0"/>
          <w:marBottom w:val="0"/>
          <w:divBdr>
            <w:top w:val="none" w:sz="0" w:space="0" w:color="auto"/>
            <w:left w:val="none" w:sz="0" w:space="0" w:color="auto"/>
            <w:bottom w:val="none" w:sz="0" w:space="0" w:color="auto"/>
            <w:right w:val="none" w:sz="0" w:space="0" w:color="auto"/>
          </w:divBdr>
        </w:div>
        <w:div w:id="407390799">
          <w:marLeft w:val="0"/>
          <w:marRight w:val="0"/>
          <w:marTop w:val="0"/>
          <w:marBottom w:val="0"/>
          <w:divBdr>
            <w:top w:val="none" w:sz="0" w:space="0" w:color="auto"/>
            <w:left w:val="none" w:sz="0" w:space="0" w:color="auto"/>
            <w:bottom w:val="none" w:sz="0" w:space="0" w:color="auto"/>
            <w:right w:val="none" w:sz="0" w:space="0" w:color="auto"/>
          </w:divBdr>
        </w:div>
        <w:div w:id="476000584">
          <w:marLeft w:val="0"/>
          <w:marRight w:val="0"/>
          <w:marTop w:val="0"/>
          <w:marBottom w:val="0"/>
          <w:divBdr>
            <w:top w:val="none" w:sz="0" w:space="0" w:color="auto"/>
            <w:left w:val="none" w:sz="0" w:space="0" w:color="auto"/>
            <w:bottom w:val="none" w:sz="0" w:space="0" w:color="auto"/>
            <w:right w:val="none" w:sz="0" w:space="0" w:color="auto"/>
          </w:divBdr>
        </w:div>
        <w:div w:id="480656197">
          <w:marLeft w:val="0"/>
          <w:marRight w:val="0"/>
          <w:marTop w:val="0"/>
          <w:marBottom w:val="0"/>
          <w:divBdr>
            <w:top w:val="none" w:sz="0" w:space="0" w:color="auto"/>
            <w:left w:val="none" w:sz="0" w:space="0" w:color="auto"/>
            <w:bottom w:val="none" w:sz="0" w:space="0" w:color="auto"/>
            <w:right w:val="none" w:sz="0" w:space="0" w:color="auto"/>
          </w:divBdr>
        </w:div>
        <w:div w:id="524712261">
          <w:marLeft w:val="0"/>
          <w:marRight w:val="0"/>
          <w:marTop w:val="0"/>
          <w:marBottom w:val="0"/>
          <w:divBdr>
            <w:top w:val="none" w:sz="0" w:space="0" w:color="auto"/>
            <w:left w:val="none" w:sz="0" w:space="0" w:color="auto"/>
            <w:bottom w:val="none" w:sz="0" w:space="0" w:color="auto"/>
            <w:right w:val="none" w:sz="0" w:space="0" w:color="auto"/>
          </w:divBdr>
        </w:div>
        <w:div w:id="683898172">
          <w:marLeft w:val="0"/>
          <w:marRight w:val="0"/>
          <w:marTop w:val="0"/>
          <w:marBottom w:val="0"/>
          <w:divBdr>
            <w:top w:val="none" w:sz="0" w:space="0" w:color="auto"/>
            <w:left w:val="none" w:sz="0" w:space="0" w:color="auto"/>
            <w:bottom w:val="none" w:sz="0" w:space="0" w:color="auto"/>
            <w:right w:val="none" w:sz="0" w:space="0" w:color="auto"/>
          </w:divBdr>
        </w:div>
        <w:div w:id="695041507">
          <w:marLeft w:val="0"/>
          <w:marRight w:val="0"/>
          <w:marTop w:val="0"/>
          <w:marBottom w:val="0"/>
          <w:divBdr>
            <w:top w:val="none" w:sz="0" w:space="0" w:color="auto"/>
            <w:left w:val="none" w:sz="0" w:space="0" w:color="auto"/>
            <w:bottom w:val="none" w:sz="0" w:space="0" w:color="auto"/>
            <w:right w:val="none" w:sz="0" w:space="0" w:color="auto"/>
          </w:divBdr>
        </w:div>
        <w:div w:id="747654978">
          <w:marLeft w:val="0"/>
          <w:marRight w:val="0"/>
          <w:marTop w:val="0"/>
          <w:marBottom w:val="0"/>
          <w:divBdr>
            <w:top w:val="none" w:sz="0" w:space="0" w:color="auto"/>
            <w:left w:val="none" w:sz="0" w:space="0" w:color="auto"/>
            <w:bottom w:val="none" w:sz="0" w:space="0" w:color="auto"/>
            <w:right w:val="none" w:sz="0" w:space="0" w:color="auto"/>
          </w:divBdr>
        </w:div>
        <w:div w:id="778180076">
          <w:marLeft w:val="0"/>
          <w:marRight w:val="0"/>
          <w:marTop w:val="0"/>
          <w:marBottom w:val="0"/>
          <w:divBdr>
            <w:top w:val="none" w:sz="0" w:space="0" w:color="auto"/>
            <w:left w:val="none" w:sz="0" w:space="0" w:color="auto"/>
            <w:bottom w:val="none" w:sz="0" w:space="0" w:color="auto"/>
            <w:right w:val="none" w:sz="0" w:space="0" w:color="auto"/>
          </w:divBdr>
        </w:div>
        <w:div w:id="850294246">
          <w:marLeft w:val="0"/>
          <w:marRight w:val="0"/>
          <w:marTop w:val="0"/>
          <w:marBottom w:val="0"/>
          <w:divBdr>
            <w:top w:val="none" w:sz="0" w:space="0" w:color="auto"/>
            <w:left w:val="none" w:sz="0" w:space="0" w:color="auto"/>
            <w:bottom w:val="none" w:sz="0" w:space="0" w:color="auto"/>
            <w:right w:val="none" w:sz="0" w:space="0" w:color="auto"/>
          </w:divBdr>
        </w:div>
        <w:div w:id="938567780">
          <w:marLeft w:val="0"/>
          <w:marRight w:val="0"/>
          <w:marTop w:val="0"/>
          <w:marBottom w:val="0"/>
          <w:divBdr>
            <w:top w:val="none" w:sz="0" w:space="0" w:color="auto"/>
            <w:left w:val="none" w:sz="0" w:space="0" w:color="auto"/>
            <w:bottom w:val="none" w:sz="0" w:space="0" w:color="auto"/>
            <w:right w:val="none" w:sz="0" w:space="0" w:color="auto"/>
          </w:divBdr>
        </w:div>
        <w:div w:id="942761095">
          <w:marLeft w:val="0"/>
          <w:marRight w:val="0"/>
          <w:marTop w:val="0"/>
          <w:marBottom w:val="0"/>
          <w:divBdr>
            <w:top w:val="none" w:sz="0" w:space="0" w:color="auto"/>
            <w:left w:val="none" w:sz="0" w:space="0" w:color="auto"/>
            <w:bottom w:val="none" w:sz="0" w:space="0" w:color="auto"/>
            <w:right w:val="none" w:sz="0" w:space="0" w:color="auto"/>
          </w:divBdr>
        </w:div>
        <w:div w:id="1036664276">
          <w:marLeft w:val="0"/>
          <w:marRight w:val="0"/>
          <w:marTop w:val="0"/>
          <w:marBottom w:val="0"/>
          <w:divBdr>
            <w:top w:val="none" w:sz="0" w:space="0" w:color="auto"/>
            <w:left w:val="none" w:sz="0" w:space="0" w:color="auto"/>
            <w:bottom w:val="none" w:sz="0" w:space="0" w:color="auto"/>
            <w:right w:val="none" w:sz="0" w:space="0" w:color="auto"/>
          </w:divBdr>
        </w:div>
        <w:div w:id="1128552007">
          <w:marLeft w:val="0"/>
          <w:marRight w:val="0"/>
          <w:marTop w:val="0"/>
          <w:marBottom w:val="0"/>
          <w:divBdr>
            <w:top w:val="none" w:sz="0" w:space="0" w:color="auto"/>
            <w:left w:val="none" w:sz="0" w:space="0" w:color="auto"/>
            <w:bottom w:val="none" w:sz="0" w:space="0" w:color="auto"/>
            <w:right w:val="none" w:sz="0" w:space="0" w:color="auto"/>
          </w:divBdr>
        </w:div>
        <w:div w:id="1162044509">
          <w:marLeft w:val="0"/>
          <w:marRight w:val="0"/>
          <w:marTop w:val="0"/>
          <w:marBottom w:val="0"/>
          <w:divBdr>
            <w:top w:val="none" w:sz="0" w:space="0" w:color="auto"/>
            <w:left w:val="none" w:sz="0" w:space="0" w:color="auto"/>
            <w:bottom w:val="none" w:sz="0" w:space="0" w:color="auto"/>
            <w:right w:val="none" w:sz="0" w:space="0" w:color="auto"/>
          </w:divBdr>
        </w:div>
        <w:div w:id="1163740146">
          <w:marLeft w:val="0"/>
          <w:marRight w:val="0"/>
          <w:marTop w:val="0"/>
          <w:marBottom w:val="0"/>
          <w:divBdr>
            <w:top w:val="none" w:sz="0" w:space="0" w:color="auto"/>
            <w:left w:val="none" w:sz="0" w:space="0" w:color="auto"/>
            <w:bottom w:val="none" w:sz="0" w:space="0" w:color="auto"/>
            <w:right w:val="none" w:sz="0" w:space="0" w:color="auto"/>
          </w:divBdr>
        </w:div>
        <w:div w:id="1165168845">
          <w:marLeft w:val="0"/>
          <w:marRight w:val="0"/>
          <w:marTop w:val="0"/>
          <w:marBottom w:val="0"/>
          <w:divBdr>
            <w:top w:val="none" w:sz="0" w:space="0" w:color="auto"/>
            <w:left w:val="none" w:sz="0" w:space="0" w:color="auto"/>
            <w:bottom w:val="none" w:sz="0" w:space="0" w:color="auto"/>
            <w:right w:val="none" w:sz="0" w:space="0" w:color="auto"/>
          </w:divBdr>
        </w:div>
        <w:div w:id="1177773913">
          <w:marLeft w:val="0"/>
          <w:marRight w:val="0"/>
          <w:marTop w:val="0"/>
          <w:marBottom w:val="0"/>
          <w:divBdr>
            <w:top w:val="none" w:sz="0" w:space="0" w:color="auto"/>
            <w:left w:val="none" w:sz="0" w:space="0" w:color="auto"/>
            <w:bottom w:val="none" w:sz="0" w:space="0" w:color="auto"/>
            <w:right w:val="none" w:sz="0" w:space="0" w:color="auto"/>
          </w:divBdr>
        </w:div>
        <w:div w:id="1303118489">
          <w:marLeft w:val="0"/>
          <w:marRight w:val="0"/>
          <w:marTop w:val="0"/>
          <w:marBottom w:val="0"/>
          <w:divBdr>
            <w:top w:val="none" w:sz="0" w:space="0" w:color="auto"/>
            <w:left w:val="none" w:sz="0" w:space="0" w:color="auto"/>
            <w:bottom w:val="none" w:sz="0" w:space="0" w:color="auto"/>
            <w:right w:val="none" w:sz="0" w:space="0" w:color="auto"/>
          </w:divBdr>
        </w:div>
        <w:div w:id="1521896408">
          <w:marLeft w:val="0"/>
          <w:marRight w:val="0"/>
          <w:marTop w:val="0"/>
          <w:marBottom w:val="0"/>
          <w:divBdr>
            <w:top w:val="none" w:sz="0" w:space="0" w:color="auto"/>
            <w:left w:val="none" w:sz="0" w:space="0" w:color="auto"/>
            <w:bottom w:val="none" w:sz="0" w:space="0" w:color="auto"/>
            <w:right w:val="none" w:sz="0" w:space="0" w:color="auto"/>
          </w:divBdr>
        </w:div>
        <w:div w:id="1634562099">
          <w:marLeft w:val="0"/>
          <w:marRight w:val="0"/>
          <w:marTop w:val="0"/>
          <w:marBottom w:val="0"/>
          <w:divBdr>
            <w:top w:val="none" w:sz="0" w:space="0" w:color="auto"/>
            <w:left w:val="none" w:sz="0" w:space="0" w:color="auto"/>
            <w:bottom w:val="none" w:sz="0" w:space="0" w:color="auto"/>
            <w:right w:val="none" w:sz="0" w:space="0" w:color="auto"/>
          </w:divBdr>
        </w:div>
        <w:div w:id="1653949901">
          <w:marLeft w:val="0"/>
          <w:marRight w:val="0"/>
          <w:marTop w:val="0"/>
          <w:marBottom w:val="0"/>
          <w:divBdr>
            <w:top w:val="none" w:sz="0" w:space="0" w:color="auto"/>
            <w:left w:val="none" w:sz="0" w:space="0" w:color="auto"/>
            <w:bottom w:val="none" w:sz="0" w:space="0" w:color="auto"/>
            <w:right w:val="none" w:sz="0" w:space="0" w:color="auto"/>
          </w:divBdr>
        </w:div>
        <w:div w:id="1736245329">
          <w:marLeft w:val="0"/>
          <w:marRight w:val="0"/>
          <w:marTop w:val="0"/>
          <w:marBottom w:val="0"/>
          <w:divBdr>
            <w:top w:val="none" w:sz="0" w:space="0" w:color="auto"/>
            <w:left w:val="none" w:sz="0" w:space="0" w:color="auto"/>
            <w:bottom w:val="none" w:sz="0" w:space="0" w:color="auto"/>
            <w:right w:val="none" w:sz="0" w:space="0" w:color="auto"/>
          </w:divBdr>
        </w:div>
        <w:div w:id="1786777238">
          <w:marLeft w:val="0"/>
          <w:marRight w:val="0"/>
          <w:marTop w:val="0"/>
          <w:marBottom w:val="0"/>
          <w:divBdr>
            <w:top w:val="none" w:sz="0" w:space="0" w:color="auto"/>
            <w:left w:val="none" w:sz="0" w:space="0" w:color="auto"/>
            <w:bottom w:val="none" w:sz="0" w:space="0" w:color="auto"/>
            <w:right w:val="none" w:sz="0" w:space="0" w:color="auto"/>
          </w:divBdr>
        </w:div>
        <w:div w:id="1845777485">
          <w:marLeft w:val="0"/>
          <w:marRight w:val="0"/>
          <w:marTop w:val="0"/>
          <w:marBottom w:val="0"/>
          <w:divBdr>
            <w:top w:val="none" w:sz="0" w:space="0" w:color="auto"/>
            <w:left w:val="none" w:sz="0" w:space="0" w:color="auto"/>
            <w:bottom w:val="none" w:sz="0" w:space="0" w:color="auto"/>
            <w:right w:val="none" w:sz="0" w:space="0" w:color="auto"/>
          </w:divBdr>
        </w:div>
        <w:div w:id="1943297695">
          <w:marLeft w:val="0"/>
          <w:marRight w:val="0"/>
          <w:marTop w:val="0"/>
          <w:marBottom w:val="0"/>
          <w:divBdr>
            <w:top w:val="none" w:sz="0" w:space="0" w:color="auto"/>
            <w:left w:val="none" w:sz="0" w:space="0" w:color="auto"/>
            <w:bottom w:val="none" w:sz="0" w:space="0" w:color="auto"/>
            <w:right w:val="none" w:sz="0" w:space="0" w:color="auto"/>
          </w:divBdr>
        </w:div>
        <w:div w:id="1959676727">
          <w:marLeft w:val="0"/>
          <w:marRight w:val="0"/>
          <w:marTop w:val="0"/>
          <w:marBottom w:val="0"/>
          <w:divBdr>
            <w:top w:val="none" w:sz="0" w:space="0" w:color="auto"/>
            <w:left w:val="none" w:sz="0" w:space="0" w:color="auto"/>
            <w:bottom w:val="none" w:sz="0" w:space="0" w:color="auto"/>
            <w:right w:val="none" w:sz="0" w:space="0" w:color="auto"/>
          </w:divBdr>
        </w:div>
        <w:div w:id="1962154089">
          <w:marLeft w:val="0"/>
          <w:marRight w:val="0"/>
          <w:marTop w:val="0"/>
          <w:marBottom w:val="0"/>
          <w:divBdr>
            <w:top w:val="none" w:sz="0" w:space="0" w:color="auto"/>
            <w:left w:val="none" w:sz="0" w:space="0" w:color="auto"/>
            <w:bottom w:val="none" w:sz="0" w:space="0" w:color="auto"/>
            <w:right w:val="none" w:sz="0" w:space="0" w:color="auto"/>
          </w:divBdr>
        </w:div>
        <w:div w:id="2012364441">
          <w:marLeft w:val="0"/>
          <w:marRight w:val="0"/>
          <w:marTop w:val="0"/>
          <w:marBottom w:val="0"/>
          <w:divBdr>
            <w:top w:val="none" w:sz="0" w:space="0" w:color="auto"/>
            <w:left w:val="none" w:sz="0" w:space="0" w:color="auto"/>
            <w:bottom w:val="none" w:sz="0" w:space="0" w:color="auto"/>
            <w:right w:val="none" w:sz="0" w:space="0" w:color="auto"/>
          </w:divBdr>
        </w:div>
        <w:div w:id="2031446447">
          <w:marLeft w:val="0"/>
          <w:marRight w:val="0"/>
          <w:marTop w:val="0"/>
          <w:marBottom w:val="0"/>
          <w:divBdr>
            <w:top w:val="none" w:sz="0" w:space="0" w:color="auto"/>
            <w:left w:val="none" w:sz="0" w:space="0" w:color="auto"/>
            <w:bottom w:val="none" w:sz="0" w:space="0" w:color="auto"/>
            <w:right w:val="none" w:sz="0" w:space="0" w:color="auto"/>
          </w:divBdr>
        </w:div>
        <w:div w:id="2068331416">
          <w:marLeft w:val="0"/>
          <w:marRight w:val="0"/>
          <w:marTop w:val="0"/>
          <w:marBottom w:val="0"/>
          <w:divBdr>
            <w:top w:val="none" w:sz="0" w:space="0" w:color="auto"/>
            <w:left w:val="none" w:sz="0" w:space="0" w:color="auto"/>
            <w:bottom w:val="none" w:sz="0" w:space="0" w:color="auto"/>
            <w:right w:val="none" w:sz="0" w:space="0" w:color="auto"/>
          </w:divBdr>
        </w:div>
        <w:div w:id="2106336859">
          <w:marLeft w:val="0"/>
          <w:marRight w:val="0"/>
          <w:marTop w:val="0"/>
          <w:marBottom w:val="0"/>
          <w:divBdr>
            <w:top w:val="none" w:sz="0" w:space="0" w:color="auto"/>
            <w:left w:val="none" w:sz="0" w:space="0" w:color="auto"/>
            <w:bottom w:val="none" w:sz="0" w:space="0" w:color="auto"/>
            <w:right w:val="none" w:sz="0" w:space="0" w:color="auto"/>
          </w:divBdr>
        </w:div>
      </w:divsChild>
    </w:div>
    <w:div w:id="2041542308">
      <w:bodyDiv w:val="1"/>
      <w:marLeft w:val="0"/>
      <w:marRight w:val="0"/>
      <w:marTop w:val="0"/>
      <w:marBottom w:val="0"/>
      <w:divBdr>
        <w:top w:val="none" w:sz="0" w:space="0" w:color="auto"/>
        <w:left w:val="none" w:sz="0" w:space="0" w:color="auto"/>
        <w:bottom w:val="none" w:sz="0" w:space="0" w:color="auto"/>
        <w:right w:val="none" w:sz="0" w:space="0" w:color="auto"/>
      </w:divBdr>
    </w:div>
    <w:div w:id="2071420021">
      <w:bodyDiv w:val="1"/>
      <w:marLeft w:val="0"/>
      <w:marRight w:val="0"/>
      <w:marTop w:val="0"/>
      <w:marBottom w:val="0"/>
      <w:divBdr>
        <w:top w:val="none" w:sz="0" w:space="0" w:color="auto"/>
        <w:left w:val="none" w:sz="0" w:space="0" w:color="auto"/>
        <w:bottom w:val="none" w:sz="0" w:space="0" w:color="auto"/>
        <w:right w:val="none" w:sz="0" w:space="0" w:color="auto"/>
      </w:divBdr>
    </w:div>
    <w:div w:id="2130662364">
      <w:bodyDiv w:val="1"/>
      <w:marLeft w:val="0"/>
      <w:marRight w:val="0"/>
      <w:marTop w:val="0"/>
      <w:marBottom w:val="0"/>
      <w:divBdr>
        <w:top w:val="none" w:sz="0" w:space="0" w:color="auto"/>
        <w:left w:val="none" w:sz="0" w:space="0" w:color="auto"/>
        <w:bottom w:val="none" w:sz="0" w:space="0" w:color="auto"/>
        <w:right w:val="none" w:sz="0" w:space="0" w:color="auto"/>
      </w:divBdr>
      <w:divsChild>
        <w:div w:id="79449791">
          <w:marLeft w:val="0"/>
          <w:marRight w:val="0"/>
          <w:marTop w:val="0"/>
          <w:marBottom w:val="0"/>
          <w:divBdr>
            <w:top w:val="none" w:sz="0" w:space="0" w:color="auto"/>
            <w:left w:val="none" w:sz="0" w:space="0" w:color="auto"/>
            <w:bottom w:val="none" w:sz="0" w:space="0" w:color="auto"/>
            <w:right w:val="none" w:sz="0" w:space="0" w:color="auto"/>
          </w:divBdr>
        </w:div>
        <w:div w:id="131871679">
          <w:marLeft w:val="0"/>
          <w:marRight w:val="0"/>
          <w:marTop w:val="0"/>
          <w:marBottom w:val="0"/>
          <w:divBdr>
            <w:top w:val="none" w:sz="0" w:space="0" w:color="auto"/>
            <w:left w:val="none" w:sz="0" w:space="0" w:color="auto"/>
            <w:bottom w:val="none" w:sz="0" w:space="0" w:color="auto"/>
            <w:right w:val="none" w:sz="0" w:space="0" w:color="auto"/>
          </w:divBdr>
        </w:div>
        <w:div w:id="137189317">
          <w:marLeft w:val="0"/>
          <w:marRight w:val="0"/>
          <w:marTop w:val="0"/>
          <w:marBottom w:val="0"/>
          <w:divBdr>
            <w:top w:val="none" w:sz="0" w:space="0" w:color="auto"/>
            <w:left w:val="none" w:sz="0" w:space="0" w:color="auto"/>
            <w:bottom w:val="none" w:sz="0" w:space="0" w:color="auto"/>
            <w:right w:val="none" w:sz="0" w:space="0" w:color="auto"/>
          </w:divBdr>
        </w:div>
        <w:div w:id="211236485">
          <w:marLeft w:val="0"/>
          <w:marRight w:val="0"/>
          <w:marTop w:val="0"/>
          <w:marBottom w:val="0"/>
          <w:divBdr>
            <w:top w:val="none" w:sz="0" w:space="0" w:color="auto"/>
            <w:left w:val="none" w:sz="0" w:space="0" w:color="auto"/>
            <w:bottom w:val="none" w:sz="0" w:space="0" w:color="auto"/>
            <w:right w:val="none" w:sz="0" w:space="0" w:color="auto"/>
          </w:divBdr>
        </w:div>
        <w:div w:id="248076671">
          <w:marLeft w:val="0"/>
          <w:marRight w:val="0"/>
          <w:marTop w:val="0"/>
          <w:marBottom w:val="0"/>
          <w:divBdr>
            <w:top w:val="none" w:sz="0" w:space="0" w:color="auto"/>
            <w:left w:val="none" w:sz="0" w:space="0" w:color="auto"/>
            <w:bottom w:val="none" w:sz="0" w:space="0" w:color="auto"/>
            <w:right w:val="none" w:sz="0" w:space="0" w:color="auto"/>
          </w:divBdr>
        </w:div>
        <w:div w:id="317732991">
          <w:marLeft w:val="0"/>
          <w:marRight w:val="0"/>
          <w:marTop w:val="0"/>
          <w:marBottom w:val="0"/>
          <w:divBdr>
            <w:top w:val="none" w:sz="0" w:space="0" w:color="auto"/>
            <w:left w:val="none" w:sz="0" w:space="0" w:color="auto"/>
            <w:bottom w:val="none" w:sz="0" w:space="0" w:color="auto"/>
            <w:right w:val="none" w:sz="0" w:space="0" w:color="auto"/>
          </w:divBdr>
        </w:div>
        <w:div w:id="602491119">
          <w:marLeft w:val="0"/>
          <w:marRight w:val="0"/>
          <w:marTop w:val="0"/>
          <w:marBottom w:val="0"/>
          <w:divBdr>
            <w:top w:val="none" w:sz="0" w:space="0" w:color="auto"/>
            <w:left w:val="none" w:sz="0" w:space="0" w:color="auto"/>
            <w:bottom w:val="none" w:sz="0" w:space="0" w:color="auto"/>
            <w:right w:val="none" w:sz="0" w:space="0" w:color="auto"/>
          </w:divBdr>
        </w:div>
        <w:div w:id="655718932">
          <w:marLeft w:val="0"/>
          <w:marRight w:val="0"/>
          <w:marTop w:val="0"/>
          <w:marBottom w:val="0"/>
          <w:divBdr>
            <w:top w:val="none" w:sz="0" w:space="0" w:color="auto"/>
            <w:left w:val="none" w:sz="0" w:space="0" w:color="auto"/>
            <w:bottom w:val="none" w:sz="0" w:space="0" w:color="auto"/>
            <w:right w:val="none" w:sz="0" w:space="0" w:color="auto"/>
          </w:divBdr>
        </w:div>
        <w:div w:id="930772803">
          <w:marLeft w:val="0"/>
          <w:marRight w:val="0"/>
          <w:marTop w:val="0"/>
          <w:marBottom w:val="0"/>
          <w:divBdr>
            <w:top w:val="none" w:sz="0" w:space="0" w:color="auto"/>
            <w:left w:val="none" w:sz="0" w:space="0" w:color="auto"/>
            <w:bottom w:val="none" w:sz="0" w:space="0" w:color="auto"/>
            <w:right w:val="none" w:sz="0" w:space="0" w:color="auto"/>
          </w:divBdr>
        </w:div>
        <w:div w:id="1100683766">
          <w:marLeft w:val="0"/>
          <w:marRight w:val="0"/>
          <w:marTop w:val="0"/>
          <w:marBottom w:val="0"/>
          <w:divBdr>
            <w:top w:val="none" w:sz="0" w:space="0" w:color="auto"/>
            <w:left w:val="none" w:sz="0" w:space="0" w:color="auto"/>
            <w:bottom w:val="none" w:sz="0" w:space="0" w:color="auto"/>
            <w:right w:val="none" w:sz="0" w:space="0" w:color="auto"/>
          </w:divBdr>
        </w:div>
        <w:div w:id="1717974346">
          <w:marLeft w:val="0"/>
          <w:marRight w:val="0"/>
          <w:marTop w:val="0"/>
          <w:marBottom w:val="0"/>
          <w:divBdr>
            <w:top w:val="none" w:sz="0" w:space="0" w:color="auto"/>
            <w:left w:val="none" w:sz="0" w:space="0" w:color="auto"/>
            <w:bottom w:val="none" w:sz="0" w:space="0" w:color="auto"/>
            <w:right w:val="none" w:sz="0" w:space="0" w:color="auto"/>
          </w:divBdr>
        </w:div>
        <w:div w:id="1743990084">
          <w:marLeft w:val="0"/>
          <w:marRight w:val="0"/>
          <w:marTop w:val="0"/>
          <w:marBottom w:val="0"/>
          <w:divBdr>
            <w:top w:val="none" w:sz="0" w:space="0" w:color="auto"/>
            <w:left w:val="none" w:sz="0" w:space="0" w:color="auto"/>
            <w:bottom w:val="none" w:sz="0" w:space="0" w:color="auto"/>
            <w:right w:val="none" w:sz="0" w:space="0" w:color="auto"/>
          </w:divBdr>
        </w:div>
        <w:div w:id="1891646411">
          <w:marLeft w:val="0"/>
          <w:marRight w:val="0"/>
          <w:marTop w:val="0"/>
          <w:marBottom w:val="0"/>
          <w:divBdr>
            <w:top w:val="none" w:sz="0" w:space="0" w:color="auto"/>
            <w:left w:val="none" w:sz="0" w:space="0" w:color="auto"/>
            <w:bottom w:val="none" w:sz="0" w:space="0" w:color="auto"/>
            <w:right w:val="none" w:sz="0" w:space="0" w:color="auto"/>
          </w:divBdr>
        </w:div>
        <w:div w:id="2114939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7.jpeg"/><Relationship Id="rId42" Type="http://schemas.openxmlformats.org/officeDocument/2006/relationships/image" Target="media/image19.png"/><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oleObject" Target="embeddings/oleObject9.bin"/><Relationship Id="rId84" Type="http://schemas.openxmlformats.org/officeDocument/2006/relationships/diagramColors" Target="diagrams/colors1.xml"/><Relationship Id="rId89"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hyperlink" Target="file:///D:\Nhung\Translation\Ongoing1\final\So%20tay%20Danh%20gia%20TT%20va%20Lap%20ban%20do%20RR%20-%20Nhung%20-%20Ver%202.docx" TargetMode="External"/><Relationship Id="rId29" Type="http://schemas.openxmlformats.org/officeDocument/2006/relationships/oleObject" Target="embeddings/oleObject2.bin"/><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2.emf"/><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jpeg"/><Relationship Id="rId74" Type="http://schemas.openxmlformats.org/officeDocument/2006/relationships/oleObject" Target="embeddings/oleObject10.bin"/><Relationship Id="rId79" Type="http://schemas.openxmlformats.org/officeDocument/2006/relationships/image" Target="media/image53.jpeg"/><Relationship Id="rId87" Type="http://schemas.openxmlformats.org/officeDocument/2006/relationships/image" Target="media/image56.jpeg"/><Relationship Id="rId102" Type="http://schemas.openxmlformats.org/officeDocument/2006/relationships/hyperlink" Target="http://www.climatewizard.org/" TargetMode="Externa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diagramLayout" Target="diagrams/layout1.xml"/><Relationship Id="rId90" Type="http://schemas.openxmlformats.org/officeDocument/2006/relationships/image" Target="media/image59.jpeg"/><Relationship Id="rId95" Type="http://schemas.openxmlformats.org/officeDocument/2006/relationships/image" Target="media/image64.jpeg"/><Relationship Id="rId152" Type="http://schemas.microsoft.com/office/2011/relationships/people" Target="people.xm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oleObject" Target="embeddings/oleObject5.bin"/><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4.jpeg"/><Relationship Id="rId77" Type="http://schemas.openxmlformats.org/officeDocument/2006/relationships/image" Target="media/image51.jpeg"/><Relationship Id="rId100" Type="http://schemas.openxmlformats.org/officeDocument/2006/relationships/image" Target="media/image69.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image" Target="media/image47.jpeg"/><Relationship Id="rId80" Type="http://schemas.openxmlformats.org/officeDocument/2006/relationships/image" Target="media/image54.jpeg"/><Relationship Id="rId85" Type="http://schemas.microsoft.com/office/2007/relationships/diagramDrawing" Target="diagrams/drawing1.xml"/><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D:\Nhung\Translation\Ongoing1\final\So%20tay%20Danh%20gia%20TT%20va%20Lap%20ban%20do%20RR%20-%20Nhung%20-%20Ver%202.docx" TargetMode="External"/><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17.wmf"/><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wmf"/><Relationship Id="rId103" Type="http://schemas.openxmlformats.org/officeDocument/2006/relationships/header" Target="header2.xml"/><Relationship Id="rId20" Type="http://schemas.openxmlformats.org/officeDocument/2006/relationships/image" Target="media/image60.png"/><Relationship Id="rId41" Type="http://schemas.openxmlformats.org/officeDocument/2006/relationships/oleObject" Target="embeddings/oleObject8.bin"/><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jpeg"/><Relationship Id="rId75" Type="http://schemas.openxmlformats.org/officeDocument/2006/relationships/image" Target="media/image49.png"/><Relationship Id="rId83" Type="http://schemas.openxmlformats.org/officeDocument/2006/relationships/diagramQuickStyle" Target="diagrams/quickStyle1.xml"/><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5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0.pn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0.emf"/><Relationship Id="rId57" Type="http://schemas.openxmlformats.org/officeDocument/2006/relationships/image" Target="media/image33.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oleObject3.bin"/><Relationship Id="rId44" Type="http://schemas.openxmlformats.org/officeDocument/2006/relationships/image" Target="media/image21.e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8.wmf"/><Relationship Id="rId78" Type="http://schemas.openxmlformats.org/officeDocument/2006/relationships/image" Target="media/image52.jpeg"/><Relationship Id="rId81" Type="http://schemas.openxmlformats.org/officeDocument/2006/relationships/diagramData" Target="diagrams/data1.xml"/><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hyperlink" Target="http://sdwebx.worldbank.org/climateportal/index.cfm?page=country_historical_climate&amp;ThisRegion=Asia&amp;ThisCCode=VN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1.png"/><Relationship Id="rId18" Type="http://schemas.openxmlformats.org/officeDocument/2006/relationships/image" Target="media/image5.jpeg"/><Relationship Id="rId39" Type="http://schemas.openxmlformats.org/officeDocument/2006/relationships/oleObject" Target="embeddings/oleObject7.bin"/><Relationship Id="rId34" Type="http://schemas.openxmlformats.org/officeDocument/2006/relationships/image" Target="media/image15.w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jpeg"/><Relationship Id="rId97" Type="http://schemas.openxmlformats.org/officeDocument/2006/relationships/image" Target="media/image66.jpeg"/><Relationship Id="rId10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std/leading-indicators/42495745.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59F45-BDED-451A-8759-F946F3799A78}" type="doc">
      <dgm:prSet loTypeId="urn:microsoft.com/office/officeart/2005/8/layout/orgChart1" loCatId="hierarchy" qsTypeId="urn:microsoft.com/office/officeart/2005/8/quickstyle/3d1" qsCatId="3D" csTypeId="urn:microsoft.com/office/officeart/2005/8/colors/colorful1" csCatId="colorful" phldr="1"/>
      <dgm:spPr/>
      <dgm:t>
        <a:bodyPr/>
        <a:lstStyle/>
        <a:p>
          <a:endParaRPr lang="en-US"/>
        </a:p>
      </dgm:t>
    </dgm:pt>
    <dgm:pt modelId="{D8137C79-D547-4CD5-8677-5AF60C8E470C}">
      <dgm:prSet phldrT="[Text]" custT="1"/>
      <dgm:spPr/>
      <dgm:t>
        <a:bodyPr/>
        <a:lstStyle/>
        <a:p>
          <a:r>
            <a:rPr lang="en-US" sz="1050">
              <a:latin typeface="Times New Roman" pitchFamily="18" charset="0"/>
              <a:cs typeface="Times New Roman" pitchFamily="18" charset="0"/>
            </a:rPr>
            <a:t>Trường nhóm dự án (Chuyên viên cấp cao cấp tỉnh)</a:t>
          </a:r>
        </a:p>
      </dgm:t>
    </dgm:pt>
    <dgm:pt modelId="{A24E9198-7EF1-40A4-9C8D-9D7F8384BB87}" type="parTrans" cxnId="{356942F3-C511-43A1-8D82-DF491374224F}">
      <dgm:prSet/>
      <dgm:spPr/>
      <dgm:t>
        <a:bodyPr/>
        <a:lstStyle/>
        <a:p>
          <a:endParaRPr lang="en-US" sz="1050">
            <a:latin typeface="Times New Roman" pitchFamily="18" charset="0"/>
            <a:cs typeface="Times New Roman" pitchFamily="18" charset="0"/>
          </a:endParaRPr>
        </a:p>
      </dgm:t>
    </dgm:pt>
    <dgm:pt modelId="{43B123C3-EB65-4D25-8038-4840760D6ECD}" type="sibTrans" cxnId="{356942F3-C511-43A1-8D82-DF491374224F}">
      <dgm:prSet/>
      <dgm:spPr/>
      <dgm:t>
        <a:bodyPr/>
        <a:lstStyle/>
        <a:p>
          <a:endParaRPr lang="en-US" sz="1050">
            <a:latin typeface="Times New Roman" pitchFamily="18" charset="0"/>
            <a:cs typeface="Times New Roman" pitchFamily="18" charset="0"/>
          </a:endParaRPr>
        </a:p>
      </dgm:t>
    </dgm:pt>
    <dgm:pt modelId="{E7F3CD8A-208F-4A5E-A865-9C90055D66ED}" type="asst">
      <dgm:prSet phldrT="[Text]" custT="1"/>
      <dgm:spPr/>
      <dgm:t>
        <a:bodyPr/>
        <a:lstStyle/>
        <a:p>
          <a:r>
            <a:rPr lang="en-US" sz="1050">
              <a:latin typeface="Times New Roman" pitchFamily="18" charset="0"/>
              <a:cs typeface="Times New Roman" pitchFamily="18" charset="0"/>
            </a:rPr>
            <a:t>Quản lý dự án</a:t>
          </a:r>
        </a:p>
        <a:p>
          <a:r>
            <a:rPr lang="vi-VN" sz="1050">
              <a:latin typeface="Times New Roman" pitchFamily="18" charset="0"/>
              <a:cs typeface="Times New Roman" pitchFamily="18" charset="0"/>
            </a:rPr>
            <a:t>(Chuyên gia </a:t>
          </a:r>
          <a:r>
            <a:rPr lang="en-US" sz="1050">
              <a:latin typeface="Times New Roman" pitchFamily="18" charset="0"/>
              <a:cs typeface="Times New Roman" pitchFamily="18" charset="0"/>
            </a:rPr>
            <a:t>về CSHT</a:t>
          </a:r>
          <a:r>
            <a:rPr lang="vi-VN" sz="1050">
              <a:latin typeface="Times New Roman" pitchFamily="18" charset="0"/>
              <a:cs typeface="Times New Roman" pitchFamily="18" charset="0"/>
            </a:rPr>
            <a:t>)</a:t>
          </a:r>
          <a:endParaRPr lang="en-US" sz="1050">
            <a:latin typeface="Times New Roman" pitchFamily="18" charset="0"/>
            <a:cs typeface="Times New Roman" pitchFamily="18" charset="0"/>
          </a:endParaRPr>
        </a:p>
      </dgm:t>
    </dgm:pt>
    <dgm:pt modelId="{1CDB17D8-42DC-4043-8868-F8353C372945}" type="parTrans" cxnId="{251CAEC9-E505-4567-A30A-5CC6FBA20FBE}">
      <dgm:prSet/>
      <dgm:spPr/>
      <dgm:t>
        <a:bodyPr/>
        <a:lstStyle/>
        <a:p>
          <a:endParaRPr lang="en-US" sz="1050">
            <a:latin typeface="Times New Roman" pitchFamily="18" charset="0"/>
            <a:cs typeface="Times New Roman" pitchFamily="18" charset="0"/>
          </a:endParaRPr>
        </a:p>
      </dgm:t>
    </dgm:pt>
    <dgm:pt modelId="{D31348A6-83E2-4076-8CF7-11BC7C165102}" type="sibTrans" cxnId="{251CAEC9-E505-4567-A30A-5CC6FBA20FBE}">
      <dgm:prSet/>
      <dgm:spPr/>
      <dgm:t>
        <a:bodyPr/>
        <a:lstStyle/>
        <a:p>
          <a:endParaRPr lang="en-US" sz="1050">
            <a:latin typeface="Times New Roman" pitchFamily="18" charset="0"/>
            <a:cs typeface="Times New Roman" pitchFamily="18" charset="0"/>
          </a:endParaRPr>
        </a:p>
      </dgm:t>
    </dgm:pt>
    <dgm:pt modelId="{48C4B76E-2B39-42A3-81FF-CAAC5E754D80}">
      <dgm:prSet phldrT="[Text]" custT="1"/>
      <dgm:spPr/>
      <dgm:t>
        <a:bodyPr/>
        <a:lstStyle/>
        <a:p>
          <a:r>
            <a:rPr lang="en-US" sz="1050">
              <a:latin typeface="Times New Roman" pitchFamily="18" charset="0"/>
              <a:cs typeface="Times New Roman" pitchFamily="18" charset="0"/>
            </a:rPr>
            <a:t>Quản lý  tài chính / hành chính</a:t>
          </a:r>
        </a:p>
      </dgm:t>
    </dgm:pt>
    <dgm:pt modelId="{593BE26E-668C-4D39-A0E8-BBAE3A530FFB}" type="parTrans" cxnId="{4B230314-3341-415E-B8B4-5B06A149E16E}">
      <dgm:prSet/>
      <dgm:spPr/>
      <dgm:t>
        <a:bodyPr/>
        <a:lstStyle/>
        <a:p>
          <a:endParaRPr lang="en-US" sz="1050">
            <a:latin typeface="Times New Roman" pitchFamily="18" charset="0"/>
            <a:cs typeface="Times New Roman" pitchFamily="18" charset="0"/>
          </a:endParaRPr>
        </a:p>
      </dgm:t>
    </dgm:pt>
    <dgm:pt modelId="{9EDE441A-F29F-4A8D-8CEA-7485ED129B14}" type="sibTrans" cxnId="{4B230314-3341-415E-B8B4-5B06A149E16E}">
      <dgm:prSet/>
      <dgm:spPr/>
      <dgm:t>
        <a:bodyPr/>
        <a:lstStyle/>
        <a:p>
          <a:endParaRPr lang="en-US" sz="1050">
            <a:latin typeface="Times New Roman" pitchFamily="18" charset="0"/>
            <a:cs typeface="Times New Roman" pitchFamily="18" charset="0"/>
          </a:endParaRPr>
        </a:p>
      </dgm:t>
    </dgm:pt>
    <dgm:pt modelId="{26BBDC0B-1FB0-4DEC-80A8-E661DBBE3C56}">
      <dgm:prSet phldrT="[Text]" custT="1"/>
      <dgm:spPr/>
      <dgm:t>
        <a:bodyPr/>
        <a:lstStyle/>
        <a:p>
          <a:r>
            <a:rPr lang="en-US" sz="1050">
              <a:latin typeface="Times New Roman" pitchFamily="18" charset="0"/>
              <a:cs typeface="Times New Roman" pitchFamily="18" charset="0"/>
            </a:rPr>
            <a:t>Chuyên gia GIS</a:t>
          </a:r>
        </a:p>
      </dgm:t>
    </dgm:pt>
    <dgm:pt modelId="{5A0983A2-4DB3-4C37-A72E-F11547DFCC92}" type="parTrans" cxnId="{981105F7-9780-4906-A832-67B2832617B2}">
      <dgm:prSet/>
      <dgm:spPr/>
      <dgm:t>
        <a:bodyPr/>
        <a:lstStyle/>
        <a:p>
          <a:endParaRPr lang="en-US" sz="1050">
            <a:latin typeface="Times New Roman" pitchFamily="18" charset="0"/>
            <a:cs typeface="Times New Roman" pitchFamily="18" charset="0"/>
          </a:endParaRPr>
        </a:p>
      </dgm:t>
    </dgm:pt>
    <dgm:pt modelId="{D43753C4-7CD7-403E-99BE-32C99896EADC}" type="sibTrans" cxnId="{981105F7-9780-4906-A832-67B2832617B2}">
      <dgm:prSet/>
      <dgm:spPr/>
      <dgm:t>
        <a:bodyPr/>
        <a:lstStyle/>
        <a:p>
          <a:endParaRPr lang="en-US" sz="1050">
            <a:latin typeface="Times New Roman" pitchFamily="18" charset="0"/>
            <a:cs typeface="Times New Roman" pitchFamily="18" charset="0"/>
          </a:endParaRPr>
        </a:p>
      </dgm:t>
    </dgm:pt>
    <dgm:pt modelId="{32D3602C-76BF-4EEC-9893-8A130F8677D4}">
      <dgm:prSet phldrT="[Text]" custT="1"/>
      <dgm:spPr/>
      <dgm:t>
        <a:bodyPr/>
        <a:lstStyle/>
        <a:p>
          <a:r>
            <a:rPr lang="en-US" sz="1050">
              <a:latin typeface="Times New Roman" pitchFamily="18" charset="0"/>
              <a:cs typeface="Times New Roman" pitchFamily="18" charset="0"/>
            </a:rPr>
            <a:t>Chuyên gia về t</a:t>
          </a:r>
          <a:r>
            <a:rPr lang="vi-VN" sz="1050">
              <a:latin typeface="Times New Roman" pitchFamily="18" charset="0"/>
              <a:cs typeface="Times New Roman" pitchFamily="18" charset="0"/>
            </a:rPr>
            <a:t>hủy văn / </a:t>
          </a:r>
          <a:r>
            <a:rPr lang="en-US" sz="1050">
              <a:latin typeface="Times New Roman" pitchFamily="18" charset="0"/>
              <a:cs typeface="Times New Roman" pitchFamily="18" charset="0"/>
            </a:rPr>
            <a:t>k</a:t>
          </a:r>
          <a:r>
            <a:rPr lang="vi-VN" sz="1050">
              <a:latin typeface="Times New Roman" pitchFamily="18" charset="0"/>
              <a:cs typeface="Times New Roman" pitchFamily="18" charset="0"/>
            </a:rPr>
            <a:t>hí hậu (Nhà thầu hoặc tư vấn)</a:t>
          </a:r>
          <a:endParaRPr lang="en-US" sz="1050">
            <a:latin typeface="Times New Roman" pitchFamily="18" charset="0"/>
            <a:cs typeface="Times New Roman" pitchFamily="18" charset="0"/>
          </a:endParaRPr>
        </a:p>
      </dgm:t>
    </dgm:pt>
    <dgm:pt modelId="{CC3FC8E6-08E7-4B5A-9C0F-4910F2F4892E}" type="parTrans" cxnId="{899A7D91-8B86-4B23-8E5B-768D2176A3B0}">
      <dgm:prSet/>
      <dgm:spPr/>
      <dgm:t>
        <a:bodyPr/>
        <a:lstStyle/>
        <a:p>
          <a:endParaRPr lang="en-US" sz="1050">
            <a:latin typeface="Times New Roman" pitchFamily="18" charset="0"/>
            <a:cs typeface="Times New Roman" pitchFamily="18" charset="0"/>
          </a:endParaRPr>
        </a:p>
      </dgm:t>
    </dgm:pt>
    <dgm:pt modelId="{3149621B-1691-40C8-B05E-16D6C347C674}" type="sibTrans" cxnId="{899A7D91-8B86-4B23-8E5B-768D2176A3B0}">
      <dgm:prSet/>
      <dgm:spPr/>
      <dgm:t>
        <a:bodyPr/>
        <a:lstStyle/>
        <a:p>
          <a:endParaRPr lang="en-US" sz="1050">
            <a:latin typeface="Times New Roman" pitchFamily="18" charset="0"/>
            <a:cs typeface="Times New Roman" pitchFamily="18" charset="0"/>
          </a:endParaRPr>
        </a:p>
      </dgm:t>
    </dgm:pt>
    <dgm:pt modelId="{E3E62308-8467-4ACB-B718-3A7CF7BB77CA}">
      <dgm:prSet custT="1"/>
      <dgm:spPr/>
      <dgm:t>
        <a:bodyPr/>
        <a:lstStyle/>
        <a:p>
          <a:r>
            <a:rPr lang="vi-VN" sz="1050">
              <a:latin typeface="Times New Roman" pitchFamily="18" charset="0"/>
              <a:cs typeface="Times New Roman" pitchFamily="18" charset="0"/>
            </a:rPr>
            <a:t>Chuyên gia Quản lý </a:t>
          </a:r>
          <a:r>
            <a:rPr lang="en-US" sz="1050">
              <a:latin typeface="Times New Roman" pitchFamily="18" charset="0"/>
              <a:cs typeface="Times New Roman" pitchFamily="18" charset="0"/>
            </a:rPr>
            <a:t>hiểm họa </a:t>
          </a:r>
          <a:r>
            <a:rPr lang="vi-VN" sz="1050">
              <a:latin typeface="Times New Roman" pitchFamily="18" charset="0"/>
              <a:cs typeface="Times New Roman" pitchFamily="18" charset="0"/>
            </a:rPr>
            <a:t>/ </a:t>
          </a:r>
          <a:r>
            <a:rPr lang="en-US" sz="1050">
              <a:latin typeface="Times New Roman" pitchFamily="18" charset="0"/>
              <a:cs typeface="Times New Roman" pitchFamily="18" charset="0"/>
            </a:rPr>
            <a:t>rủi ro </a:t>
          </a:r>
          <a:r>
            <a:rPr lang="vi-VN" sz="1050">
              <a:latin typeface="Times New Roman" pitchFamily="18" charset="0"/>
              <a:cs typeface="Times New Roman" pitchFamily="18" charset="0"/>
            </a:rPr>
            <a:t>thiên tai (Nhà thầu hoặc tư vấn)</a:t>
          </a:r>
          <a:endParaRPr lang="en-US" sz="1050">
            <a:latin typeface="Times New Roman" pitchFamily="18" charset="0"/>
            <a:cs typeface="Times New Roman" pitchFamily="18" charset="0"/>
          </a:endParaRPr>
        </a:p>
      </dgm:t>
    </dgm:pt>
    <dgm:pt modelId="{B74EB33A-811D-4EA2-85C3-399E42723662}" type="parTrans" cxnId="{BD6D7286-5D53-4C82-B3DC-35A41A76A3EC}">
      <dgm:prSet/>
      <dgm:spPr/>
      <dgm:t>
        <a:bodyPr/>
        <a:lstStyle/>
        <a:p>
          <a:endParaRPr lang="en-US" sz="1050">
            <a:latin typeface="Times New Roman" pitchFamily="18" charset="0"/>
            <a:cs typeface="Times New Roman" pitchFamily="18" charset="0"/>
          </a:endParaRPr>
        </a:p>
      </dgm:t>
    </dgm:pt>
    <dgm:pt modelId="{440347A2-3B89-4A80-A0CA-56C8444BACB2}" type="sibTrans" cxnId="{BD6D7286-5D53-4C82-B3DC-35A41A76A3EC}">
      <dgm:prSet/>
      <dgm:spPr/>
      <dgm:t>
        <a:bodyPr/>
        <a:lstStyle/>
        <a:p>
          <a:endParaRPr lang="en-US" sz="1050">
            <a:latin typeface="Times New Roman" pitchFamily="18" charset="0"/>
            <a:cs typeface="Times New Roman" pitchFamily="18" charset="0"/>
          </a:endParaRPr>
        </a:p>
      </dgm:t>
    </dgm:pt>
    <dgm:pt modelId="{55A9D0AE-3123-4ED2-ADB2-27905B0AF0BF}" type="pres">
      <dgm:prSet presAssocID="{DCB59F45-BDED-451A-8759-F946F3799A78}" presName="hierChild1" presStyleCnt="0">
        <dgm:presLayoutVars>
          <dgm:orgChart val="1"/>
          <dgm:chPref val="1"/>
          <dgm:dir/>
          <dgm:animOne val="branch"/>
          <dgm:animLvl val="lvl"/>
          <dgm:resizeHandles/>
        </dgm:presLayoutVars>
      </dgm:prSet>
      <dgm:spPr/>
      <dgm:t>
        <a:bodyPr/>
        <a:lstStyle/>
        <a:p>
          <a:endParaRPr lang="en-US"/>
        </a:p>
      </dgm:t>
    </dgm:pt>
    <dgm:pt modelId="{8393B37C-F6EA-4813-B59B-EC730419EA1A}" type="pres">
      <dgm:prSet presAssocID="{D8137C79-D547-4CD5-8677-5AF60C8E470C}" presName="hierRoot1" presStyleCnt="0">
        <dgm:presLayoutVars>
          <dgm:hierBranch val="init"/>
        </dgm:presLayoutVars>
      </dgm:prSet>
      <dgm:spPr/>
      <dgm:t>
        <a:bodyPr/>
        <a:lstStyle/>
        <a:p>
          <a:endParaRPr lang="en-US"/>
        </a:p>
      </dgm:t>
    </dgm:pt>
    <dgm:pt modelId="{17708768-22AE-4EB2-A8C7-B79B1F2F57E9}" type="pres">
      <dgm:prSet presAssocID="{D8137C79-D547-4CD5-8677-5AF60C8E470C}" presName="rootComposite1" presStyleCnt="0"/>
      <dgm:spPr/>
      <dgm:t>
        <a:bodyPr/>
        <a:lstStyle/>
        <a:p>
          <a:endParaRPr lang="en-US"/>
        </a:p>
      </dgm:t>
    </dgm:pt>
    <dgm:pt modelId="{105A84D7-DC42-42FF-ADCC-5DB62584CE1A}" type="pres">
      <dgm:prSet presAssocID="{D8137C79-D547-4CD5-8677-5AF60C8E470C}" presName="rootText1" presStyleLbl="node0" presStyleIdx="0" presStyleCnt="1">
        <dgm:presLayoutVars>
          <dgm:chPref val="3"/>
        </dgm:presLayoutVars>
      </dgm:prSet>
      <dgm:spPr/>
      <dgm:t>
        <a:bodyPr/>
        <a:lstStyle/>
        <a:p>
          <a:endParaRPr lang="en-US"/>
        </a:p>
      </dgm:t>
    </dgm:pt>
    <dgm:pt modelId="{6E6A38C7-8D19-4F5C-93B8-33339F7B823C}" type="pres">
      <dgm:prSet presAssocID="{D8137C79-D547-4CD5-8677-5AF60C8E470C}" presName="rootConnector1" presStyleLbl="node1" presStyleIdx="0" presStyleCnt="0"/>
      <dgm:spPr/>
      <dgm:t>
        <a:bodyPr/>
        <a:lstStyle/>
        <a:p>
          <a:endParaRPr lang="en-US"/>
        </a:p>
      </dgm:t>
    </dgm:pt>
    <dgm:pt modelId="{C941EBB0-D95D-4E97-85C8-D9DACA97FF89}" type="pres">
      <dgm:prSet presAssocID="{D8137C79-D547-4CD5-8677-5AF60C8E470C}" presName="hierChild2" presStyleCnt="0"/>
      <dgm:spPr/>
      <dgm:t>
        <a:bodyPr/>
        <a:lstStyle/>
        <a:p>
          <a:endParaRPr lang="en-US"/>
        </a:p>
      </dgm:t>
    </dgm:pt>
    <dgm:pt modelId="{752FCAD3-9BF7-4644-8597-8EC9935A5A19}" type="pres">
      <dgm:prSet presAssocID="{593BE26E-668C-4D39-A0E8-BBAE3A530FFB}" presName="Name37" presStyleLbl="parChTrans1D2" presStyleIdx="0" presStyleCnt="5"/>
      <dgm:spPr/>
      <dgm:t>
        <a:bodyPr/>
        <a:lstStyle/>
        <a:p>
          <a:endParaRPr lang="en-US"/>
        </a:p>
      </dgm:t>
    </dgm:pt>
    <dgm:pt modelId="{A1453A7F-3A9E-4E57-9FFD-4DD88E5D5FE5}" type="pres">
      <dgm:prSet presAssocID="{48C4B76E-2B39-42A3-81FF-CAAC5E754D80}" presName="hierRoot2" presStyleCnt="0">
        <dgm:presLayoutVars>
          <dgm:hierBranch val="init"/>
        </dgm:presLayoutVars>
      </dgm:prSet>
      <dgm:spPr/>
      <dgm:t>
        <a:bodyPr/>
        <a:lstStyle/>
        <a:p>
          <a:endParaRPr lang="en-US"/>
        </a:p>
      </dgm:t>
    </dgm:pt>
    <dgm:pt modelId="{C706D481-9EC6-4A40-A321-2E36941C1F65}" type="pres">
      <dgm:prSet presAssocID="{48C4B76E-2B39-42A3-81FF-CAAC5E754D80}" presName="rootComposite" presStyleCnt="0"/>
      <dgm:spPr/>
      <dgm:t>
        <a:bodyPr/>
        <a:lstStyle/>
        <a:p>
          <a:endParaRPr lang="en-US"/>
        </a:p>
      </dgm:t>
    </dgm:pt>
    <dgm:pt modelId="{BD0FCB90-7163-48E5-8EAC-3937382FFA93}" type="pres">
      <dgm:prSet presAssocID="{48C4B76E-2B39-42A3-81FF-CAAC5E754D80}" presName="rootText" presStyleLbl="node2" presStyleIdx="0" presStyleCnt="4">
        <dgm:presLayoutVars>
          <dgm:chPref val="3"/>
        </dgm:presLayoutVars>
      </dgm:prSet>
      <dgm:spPr/>
      <dgm:t>
        <a:bodyPr/>
        <a:lstStyle/>
        <a:p>
          <a:endParaRPr lang="en-US"/>
        </a:p>
      </dgm:t>
    </dgm:pt>
    <dgm:pt modelId="{6E737D21-D300-4CD9-9933-5C1E0923747C}" type="pres">
      <dgm:prSet presAssocID="{48C4B76E-2B39-42A3-81FF-CAAC5E754D80}" presName="rootConnector" presStyleLbl="node2" presStyleIdx="0" presStyleCnt="4"/>
      <dgm:spPr/>
      <dgm:t>
        <a:bodyPr/>
        <a:lstStyle/>
        <a:p>
          <a:endParaRPr lang="en-US"/>
        </a:p>
      </dgm:t>
    </dgm:pt>
    <dgm:pt modelId="{A9548CAF-BB20-4A1A-A8C3-7CD9448B0205}" type="pres">
      <dgm:prSet presAssocID="{48C4B76E-2B39-42A3-81FF-CAAC5E754D80}" presName="hierChild4" presStyleCnt="0"/>
      <dgm:spPr/>
      <dgm:t>
        <a:bodyPr/>
        <a:lstStyle/>
        <a:p>
          <a:endParaRPr lang="en-US"/>
        </a:p>
      </dgm:t>
    </dgm:pt>
    <dgm:pt modelId="{4F1C5344-980A-4564-9C3F-90DAC66EBFAE}" type="pres">
      <dgm:prSet presAssocID="{48C4B76E-2B39-42A3-81FF-CAAC5E754D80}" presName="hierChild5" presStyleCnt="0"/>
      <dgm:spPr/>
      <dgm:t>
        <a:bodyPr/>
        <a:lstStyle/>
        <a:p>
          <a:endParaRPr lang="en-US"/>
        </a:p>
      </dgm:t>
    </dgm:pt>
    <dgm:pt modelId="{1FBD98CA-4681-436B-87F0-2B59B50BB00C}" type="pres">
      <dgm:prSet presAssocID="{5A0983A2-4DB3-4C37-A72E-F11547DFCC92}" presName="Name37" presStyleLbl="parChTrans1D2" presStyleIdx="1" presStyleCnt="5"/>
      <dgm:spPr/>
      <dgm:t>
        <a:bodyPr/>
        <a:lstStyle/>
        <a:p>
          <a:endParaRPr lang="en-US"/>
        </a:p>
      </dgm:t>
    </dgm:pt>
    <dgm:pt modelId="{9D51D5C2-5E10-442F-8790-7B22DA7D976F}" type="pres">
      <dgm:prSet presAssocID="{26BBDC0B-1FB0-4DEC-80A8-E661DBBE3C56}" presName="hierRoot2" presStyleCnt="0">
        <dgm:presLayoutVars>
          <dgm:hierBranch val="init"/>
        </dgm:presLayoutVars>
      </dgm:prSet>
      <dgm:spPr/>
      <dgm:t>
        <a:bodyPr/>
        <a:lstStyle/>
        <a:p>
          <a:endParaRPr lang="en-US"/>
        </a:p>
      </dgm:t>
    </dgm:pt>
    <dgm:pt modelId="{A05DE67D-BF94-4E64-87F0-80428C1D8DF4}" type="pres">
      <dgm:prSet presAssocID="{26BBDC0B-1FB0-4DEC-80A8-E661DBBE3C56}" presName="rootComposite" presStyleCnt="0"/>
      <dgm:spPr/>
      <dgm:t>
        <a:bodyPr/>
        <a:lstStyle/>
        <a:p>
          <a:endParaRPr lang="en-US"/>
        </a:p>
      </dgm:t>
    </dgm:pt>
    <dgm:pt modelId="{633A9F9D-F0B3-4726-B777-6388B831A5A5}" type="pres">
      <dgm:prSet presAssocID="{26BBDC0B-1FB0-4DEC-80A8-E661DBBE3C56}" presName="rootText" presStyleLbl="node2" presStyleIdx="1" presStyleCnt="4">
        <dgm:presLayoutVars>
          <dgm:chPref val="3"/>
        </dgm:presLayoutVars>
      </dgm:prSet>
      <dgm:spPr/>
      <dgm:t>
        <a:bodyPr/>
        <a:lstStyle/>
        <a:p>
          <a:endParaRPr lang="en-US"/>
        </a:p>
      </dgm:t>
    </dgm:pt>
    <dgm:pt modelId="{3D5DF5CB-F0B1-4F87-8BC7-96313163D312}" type="pres">
      <dgm:prSet presAssocID="{26BBDC0B-1FB0-4DEC-80A8-E661DBBE3C56}" presName="rootConnector" presStyleLbl="node2" presStyleIdx="1" presStyleCnt="4"/>
      <dgm:spPr/>
      <dgm:t>
        <a:bodyPr/>
        <a:lstStyle/>
        <a:p>
          <a:endParaRPr lang="en-US"/>
        </a:p>
      </dgm:t>
    </dgm:pt>
    <dgm:pt modelId="{09A24829-8208-44D5-B359-2DF15D683CB2}" type="pres">
      <dgm:prSet presAssocID="{26BBDC0B-1FB0-4DEC-80A8-E661DBBE3C56}" presName="hierChild4" presStyleCnt="0"/>
      <dgm:spPr/>
      <dgm:t>
        <a:bodyPr/>
        <a:lstStyle/>
        <a:p>
          <a:endParaRPr lang="en-US"/>
        </a:p>
      </dgm:t>
    </dgm:pt>
    <dgm:pt modelId="{FE9D12C4-F49E-473B-BB92-071F7D5F51DD}" type="pres">
      <dgm:prSet presAssocID="{26BBDC0B-1FB0-4DEC-80A8-E661DBBE3C56}" presName="hierChild5" presStyleCnt="0"/>
      <dgm:spPr/>
      <dgm:t>
        <a:bodyPr/>
        <a:lstStyle/>
        <a:p>
          <a:endParaRPr lang="en-US"/>
        </a:p>
      </dgm:t>
    </dgm:pt>
    <dgm:pt modelId="{325A618B-827B-4B1A-8CD1-865EAB12CB90}" type="pres">
      <dgm:prSet presAssocID="{CC3FC8E6-08E7-4B5A-9C0F-4910F2F4892E}" presName="Name37" presStyleLbl="parChTrans1D2" presStyleIdx="2" presStyleCnt="5"/>
      <dgm:spPr/>
      <dgm:t>
        <a:bodyPr/>
        <a:lstStyle/>
        <a:p>
          <a:endParaRPr lang="en-US"/>
        </a:p>
      </dgm:t>
    </dgm:pt>
    <dgm:pt modelId="{67790B79-B777-4510-92B3-82EE549374BB}" type="pres">
      <dgm:prSet presAssocID="{32D3602C-76BF-4EEC-9893-8A130F8677D4}" presName="hierRoot2" presStyleCnt="0">
        <dgm:presLayoutVars>
          <dgm:hierBranch val="init"/>
        </dgm:presLayoutVars>
      </dgm:prSet>
      <dgm:spPr/>
      <dgm:t>
        <a:bodyPr/>
        <a:lstStyle/>
        <a:p>
          <a:endParaRPr lang="en-US"/>
        </a:p>
      </dgm:t>
    </dgm:pt>
    <dgm:pt modelId="{2364DE0E-E6B7-41C0-B6E1-7580B95688A4}" type="pres">
      <dgm:prSet presAssocID="{32D3602C-76BF-4EEC-9893-8A130F8677D4}" presName="rootComposite" presStyleCnt="0"/>
      <dgm:spPr/>
      <dgm:t>
        <a:bodyPr/>
        <a:lstStyle/>
        <a:p>
          <a:endParaRPr lang="en-US"/>
        </a:p>
      </dgm:t>
    </dgm:pt>
    <dgm:pt modelId="{25FAD4A7-28C2-4A51-8399-B7CCCCE3F107}" type="pres">
      <dgm:prSet presAssocID="{32D3602C-76BF-4EEC-9893-8A130F8677D4}" presName="rootText" presStyleLbl="node2" presStyleIdx="2" presStyleCnt="4">
        <dgm:presLayoutVars>
          <dgm:chPref val="3"/>
        </dgm:presLayoutVars>
      </dgm:prSet>
      <dgm:spPr/>
      <dgm:t>
        <a:bodyPr/>
        <a:lstStyle/>
        <a:p>
          <a:endParaRPr lang="en-US"/>
        </a:p>
      </dgm:t>
    </dgm:pt>
    <dgm:pt modelId="{2CC947F4-FC03-4715-9BBE-CC5A5E779FC5}" type="pres">
      <dgm:prSet presAssocID="{32D3602C-76BF-4EEC-9893-8A130F8677D4}" presName="rootConnector" presStyleLbl="node2" presStyleIdx="2" presStyleCnt="4"/>
      <dgm:spPr/>
      <dgm:t>
        <a:bodyPr/>
        <a:lstStyle/>
        <a:p>
          <a:endParaRPr lang="en-US"/>
        </a:p>
      </dgm:t>
    </dgm:pt>
    <dgm:pt modelId="{0D9CA3A3-4A0B-48F9-95F6-A92AEF3E6C49}" type="pres">
      <dgm:prSet presAssocID="{32D3602C-76BF-4EEC-9893-8A130F8677D4}" presName="hierChild4" presStyleCnt="0"/>
      <dgm:spPr/>
      <dgm:t>
        <a:bodyPr/>
        <a:lstStyle/>
        <a:p>
          <a:endParaRPr lang="en-US"/>
        </a:p>
      </dgm:t>
    </dgm:pt>
    <dgm:pt modelId="{1CD5A6F0-D63E-4DEA-BDA0-AE19AA907318}" type="pres">
      <dgm:prSet presAssocID="{32D3602C-76BF-4EEC-9893-8A130F8677D4}" presName="hierChild5" presStyleCnt="0"/>
      <dgm:spPr/>
      <dgm:t>
        <a:bodyPr/>
        <a:lstStyle/>
        <a:p>
          <a:endParaRPr lang="en-US"/>
        </a:p>
      </dgm:t>
    </dgm:pt>
    <dgm:pt modelId="{B4A96097-6515-458A-9C06-73ED4D7D3F53}" type="pres">
      <dgm:prSet presAssocID="{B74EB33A-811D-4EA2-85C3-399E42723662}" presName="Name37" presStyleLbl="parChTrans1D2" presStyleIdx="3" presStyleCnt="5"/>
      <dgm:spPr/>
      <dgm:t>
        <a:bodyPr/>
        <a:lstStyle/>
        <a:p>
          <a:endParaRPr lang="en-US"/>
        </a:p>
      </dgm:t>
    </dgm:pt>
    <dgm:pt modelId="{79BCBD94-2394-45D9-ACAF-D0276BE24E48}" type="pres">
      <dgm:prSet presAssocID="{E3E62308-8467-4ACB-B718-3A7CF7BB77CA}" presName="hierRoot2" presStyleCnt="0">
        <dgm:presLayoutVars>
          <dgm:hierBranch val="init"/>
        </dgm:presLayoutVars>
      </dgm:prSet>
      <dgm:spPr/>
      <dgm:t>
        <a:bodyPr/>
        <a:lstStyle/>
        <a:p>
          <a:endParaRPr lang="en-US"/>
        </a:p>
      </dgm:t>
    </dgm:pt>
    <dgm:pt modelId="{280523D3-18CF-4E0F-9E3E-788DF8185681}" type="pres">
      <dgm:prSet presAssocID="{E3E62308-8467-4ACB-B718-3A7CF7BB77CA}" presName="rootComposite" presStyleCnt="0"/>
      <dgm:spPr/>
      <dgm:t>
        <a:bodyPr/>
        <a:lstStyle/>
        <a:p>
          <a:endParaRPr lang="en-US"/>
        </a:p>
      </dgm:t>
    </dgm:pt>
    <dgm:pt modelId="{C0CBC8DA-C4CE-4ED7-8738-320D7BAEAF9C}" type="pres">
      <dgm:prSet presAssocID="{E3E62308-8467-4ACB-B718-3A7CF7BB77CA}" presName="rootText" presStyleLbl="node2" presStyleIdx="3" presStyleCnt="4">
        <dgm:presLayoutVars>
          <dgm:chPref val="3"/>
        </dgm:presLayoutVars>
      </dgm:prSet>
      <dgm:spPr/>
      <dgm:t>
        <a:bodyPr/>
        <a:lstStyle/>
        <a:p>
          <a:endParaRPr lang="en-US"/>
        </a:p>
      </dgm:t>
    </dgm:pt>
    <dgm:pt modelId="{4552CE62-A78F-40E7-9D5A-7403621A2A2B}" type="pres">
      <dgm:prSet presAssocID="{E3E62308-8467-4ACB-B718-3A7CF7BB77CA}" presName="rootConnector" presStyleLbl="node2" presStyleIdx="3" presStyleCnt="4"/>
      <dgm:spPr/>
      <dgm:t>
        <a:bodyPr/>
        <a:lstStyle/>
        <a:p>
          <a:endParaRPr lang="en-US"/>
        </a:p>
      </dgm:t>
    </dgm:pt>
    <dgm:pt modelId="{BEE86C74-92B7-4C35-81F2-3C4081BF0DDA}" type="pres">
      <dgm:prSet presAssocID="{E3E62308-8467-4ACB-B718-3A7CF7BB77CA}" presName="hierChild4" presStyleCnt="0"/>
      <dgm:spPr/>
      <dgm:t>
        <a:bodyPr/>
        <a:lstStyle/>
        <a:p>
          <a:endParaRPr lang="en-US"/>
        </a:p>
      </dgm:t>
    </dgm:pt>
    <dgm:pt modelId="{241EC70F-7E66-4242-AC8D-B101AC0D6BFA}" type="pres">
      <dgm:prSet presAssocID="{E3E62308-8467-4ACB-B718-3A7CF7BB77CA}" presName="hierChild5" presStyleCnt="0"/>
      <dgm:spPr/>
      <dgm:t>
        <a:bodyPr/>
        <a:lstStyle/>
        <a:p>
          <a:endParaRPr lang="en-US"/>
        </a:p>
      </dgm:t>
    </dgm:pt>
    <dgm:pt modelId="{44BC5BC0-CD26-4DBE-BBB4-E8E12BD8E75E}" type="pres">
      <dgm:prSet presAssocID="{D8137C79-D547-4CD5-8677-5AF60C8E470C}" presName="hierChild3" presStyleCnt="0"/>
      <dgm:spPr/>
      <dgm:t>
        <a:bodyPr/>
        <a:lstStyle/>
        <a:p>
          <a:endParaRPr lang="en-US"/>
        </a:p>
      </dgm:t>
    </dgm:pt>
    <dgm:pt modelId="{A7B4E613-A6F7-49FA-BBFE-085CBA132C74}" type="pres">
      <dgm:prSet presAssocID="{1CDB17D8-42DC-4043-8868-F8353C372945}" presName="Name111" presStyleLbl="parChTrans1D2" presStyleIdx="4" presStyleCnt="5"/>
      <dgm:spPr/>
      <dgm:t>
        <a:bodyPr/>
        <a:lstStyle/>
        <a:p>
          <a:endParaRPr lang="en-US"/>
        </a:p>
      </dgm:t>
    </dgm:pt>
    <dgm:pt modelId="{3E6C4F0C-42A8-4466-840D-0111D7C1D48D}" type="pres">
      <dgm:prSet presAssocID="{E7F3CD8A-208F-4A5E-A865-9C90055D66ED}" presName="hierRoot3" presStyleCnt="0">
        <dgm:presLayoutVars>
          <dgm:hierBranch val="init"/>
        </dgm:presLayoutVars>
      </dgm:prSet>
      <dgm:spPr/>
      <dgm:t>
        <a:bodyPr/>
        <a:lstStyle/>
        <a:p>
          <a:endParaRPr lang="en-US"/>
        </a:p>
      </dgm:t>
    </dgm:pt>
    <dgm:pt modelId="{2FD638EF-F67A-474D-A7BE-D2605C52DC1F}" type="pres">
      <dgm:prSet presAssocID="{E7F3CD8A-208F-4A5E-A865-9C90055D66ED}" presName="rootComposite3" presStyleCnt="0"/>
      <dgm:spPr/>
      <dgm:t>
        <a:bodyPr/>
        <a:lstStyle/>
        <a:p>
          <a:endParaRPr lang="en-US"/>
        </a:p>
      </dgm:t>
    </dgm:pt>
    <dgm:pt modelId="{E464BF63-7D79-4635-850C-051D317343DE}" type="pres">
      <dgm:prSet presAssocID="{E7F3CD8A-208F-4A5E-A865-9C90055D66ED}" presName="rootText3" presStyleLbl="asst1" presStyleIdx="0" presStyleCnt="1">
        <dgm:presLayoutVars>
          <dgm:chPref val="3"/>
        </dgm:presLayoutVars>
      </dgm:prSet>
      <dgm:spPr/>
      <dgm:t>
        <a:bodyPr/>
        <a:lstStyle/>
        <a:p>
          <a:endParaRPr lang="en-US"/>
        </a:p>
      </dgm:t>
    </dgm:pt>
    <dgm:pt modelId="{0A4E51C8-3F9E-496A-B5E6-774DFB6E474A}" type="pres">
      <dgm:prSet presAssocID="{E7F3CD8A-208F-4A5E-A865-9C90055D66ED}" presName="rootConnector3" presStyleLbl="asst1" presStyleIdx="0" presStyleCnt="1"/>
      <dgm:spPr/>
      <dgm:t>
        <a:bodyPr/>
        <a:lstStyle/>
        <a:p>
          <a:endParaRPr lang="en-US"/>
        </a:p>
      </dgm:t>
    </dgm:pt>
    <dgm:pt modelId="{19AFCC66-B49D-47DA-B2C5-1CD9A57AB280}" type="pres">
      <dgm:prSet presAssocID="{E7F3CD8A-208F-4A5E-A865-9C90055D66ED}" presName="hierChild6" presStyleCnt="0"/>
      <dgm:spPr/>
      <dgm:t>
        <a:bodyPr/>
        <a:lstStyle/>
        <a:p>
          <a:endParaRPr lang="en-US"/>
        </a:p>
      </dgm:t>
    </dgm:pt>
    <dgm:pt modelId="{3BDC53DC-9697-4E28-A20D-56349CC89ED2}" type="pres">
      <dgm:prSet presAssocID="{E7F3CD8A-208F-4A5E-A865-9C90055D66ED}" presName="hierChild7" presStyleCnt="0"/>
      <dgm:spPr/>
      <dgm:t>
        <a:bodyPr/>
        <a:lstStyle/>
        <a:p>
          <a:endParaRPr lang="en-US"/>
        </a:p>
      </dgm:t>
    </dgm:pt>
  </dgm:ptLst>
  <dgm:cxnLst>
    <dgm:cxn modelId="{356942F3-C511-43A1-8D82-DF491374224F}" srcId="{DCB59F45-BDED-451A-8759-F946F3799A78}" destId="{D8137C79-D547-4CD5-8677-5AF60C8E470C}" srcOrd="0" destOrd="0" parTransId="{A24E9198-7EF1-40A4-9C8D-9D7F8384BB87}" sibTransId="{43B123C3-EB65-4D25-8038-4840760D6ECD}"/>
    <dgm:cxn modelId="{251CAEC9-E505-4567-A30A-5CC6FBA20FBE}" srcId="{D8137C79-D547-4CD5-8677-5AF60C8E470C}" destId="{E7F3CD8A-208F-4A5E-A865-9C90055D66ED}" srcOrd="0" destOrd="0" parTransId="{1CDB17D8-42DC-4043-8868-F8353C372945}" sibTransId="{D31348A6-83E2-4076-8CF7-11BC7C165102}"/>
    <dgm:cxn modelId="{981105F7-9780-4906-A832-67B2832617B2}" srcId="{D8137C79-D547-4CD5-8677-5AF60C8E470C}" destId="{26BBDC0B-1FB0-4DEC-80A8-E661DBBE3C56}" srcOrd="2" destOrd="0" parTransId="{5A0983A2-4DB3-4C37-A72E-F11547DFCC92}" sibTransId="{D43753C4-7CD7-403E-99BE-32C99896EADC}"/>
    <dgm:cxn modelId="{9247551A-991B-4D2D-8DFA-A7207003A42D}" type="presOf" srcId="{E7F3CD8A-208F-4A5E-A865-9C90055D66ED}" destId="{0A4E51C8-3F9E-496A-B5E6-774DFB6E474A}" srcOrd="1" destOrd="0" presId="urn:microsoft.com/office/officeart/2005/8/layout/orgChart1"/>
    <dgm:cxn modelId="{73E27F15-6E12-4901-ADB8-9814E454C68B}" type="presOf" srcId="{32D3602C-76BF-4EEC-9893-8A130F8677D4}" destId="{2CC947F4-FC03-4715-9BBE-CC5A5E779FC5}" srcOrd="1" destOrd="0" presId="urn:microsoft.com/office/officeart/2005/8/layout/orgChart1"/>
    <dgm:cxn modelId="{4B230314-3341-415E-B8B4-5B06A149E16E}" srcId="{D8137C79-D547-4CD5-8677-5AF60C8E470C}" destId="{48C4B76E-2B39-42A3-81FF-CAAC5E754D80}" srcOrd="1" destOrd="0" parTransId="{593BE26E-668C-4D39-A0E8-BBAE3A530FFB}" sibTransId="{9EDE441A-F29F-4A8D-8CEA-7485ED129B14}"/>
    <dgm:cxn modelId="{66162146-8225-4D5D-B34D-9CD3C82CC6C8}" type="presOf" srcId="{1CDB17D8-42DC-4043-8868-F8353C372945}" destId="{A7B4E613-A6F7-49FA-BBFE-085CBA132C74}" srcOrd="0" destOrd="0" presId="urn:microsoft.com/office/officeart/2005/8/layout/orgChart1"/>
    <dgm:cxn modelId="{3DB9EF2F-96F0-4F0A-87EF-5B38A7384F2F}" type="presOf" srcId="{DCB59F45-BDED-451A-8759-F946F3799A78}" destId="{55A9D0AE-3123-4ED2-ADB2-27905B0AF0BF}" srcOrd="0" destOrd="0" presId="urn:microsoft.com/office/officeart/2005/8/layout/orgChart1"/>
    <dgm:cxn modelId="{43D2FC4D-1C7E-417B-B07C-793A02170741}" type="presOf" srcId="{5A0983A2-4DB3-4C37-A72E-F11547DFCC92}" destId="{1FBD98CA-4681-436B-87F0-2B59B50BB00C}" srcOrd="0" destOrd="0" presId="urn:microsoft.com/office/officeart/2005/8/layout/orgChart1"/>
    <dgm:cxn modelId="{5EE593AD-2EBD-47C6-961C-0BF5EF28E9D1}" type="presOf" srcId="{D8137C79-D547-4CD5-8677-5AF60C8E470C}" destId="{6E6A38C7-8D19-4F5C-93B8-33339F7B823C}" srcOrd="1" destOrd="0" presId="urn:microsoft.com/office/officeart/2005/8/layout/orgChart1"/>
    <dgm:cxn modelId="{FF8B9CB1-27E0-46CA-ACDE-415FB89A33C9}" type="presOf" srcId="{32D3602C-76BF-4EEC-9893-8A130F8677D4}" destId="{25FAD4A7-28C2-4A51-8399-B7CCCCE3F107}" srcOrd="0" destOrd="0" presId="urn:microsoft.com/office/officeart/2005/8/layout/orgChart1"/>
    <dgm:cxn modelId="{CCA3FD60-D38E-4D24-8F32-0FFD1F3F11AF}" type="presOf" srcId="{48C4B76E-2B39-42A3-81FF-CAAC5E754D80}" destId="{6E737D21-D300-4CD9-9933-5C1E0923747C}" srcOrd="1" destOrd="0" presId="urn:microsoft.com/office/officeart/2005/8/layout/orgChart1"/>
    <dgm:cxn modelId="{D6C79DD3-26AD-4991-9E24-70A5ED10D874}" type="presOf" srcId="{26BBDC0B-1FB0-4DEC-80A8-E661DBBE3C56}" destId="{633A9F9D-F0B3-4726-B777-6388B831A5A5}" srcOrd="0" destOrd="0" presId="urn:microsoft.com/office/officeart/2005/8/layout/orgChart1"/>
    <dgm:cxn modelId="{40335F6F-1D9D-453C-93CF-F15F525611DF}" type="presOf" srcId="{E3E62308-8467-4ACB-B718-3A7CF7BB77CA}" destId="{C0CBC8DA-C4CE-4ED7-8738-320D7BAEAF9C}" srcOrd="0" destOrd="0" presId="urn:microsoft.com/office/officeart/2005/8/layout/orgChart1"/>
    <dgm:cxn modelId="{04ECD8FA-7730-4B05-8020-A6916D8B7795}" type="presOf" srcId="{26BBDC0B-1FB0-4DEC-80A8-E661DBBE3C56}" destId="{3D5DF5CB-F0B1-4F87-8BC7-96313163D312}" srcOrd="1" destOrd="0" presId="urn:microsoft.com/office/officeart/2005/8/layout/orgChart1"/>
    <dgm:cxn modelId="{F5E17751-7A43-459D-AD93-7E640C46FE51}" type="presOf" srcId="{B74EB33A-811D-4EA2-85C3-399E42723662}" destId="{B4A96097-6515-458A-9C06-73ED4D7D3F53}" srcOrd="0" destOrd="0" presId="urn:microsoft.com/office/officeart/2005/8/layout/orgChart1"/>
    <dgm:cxn modelId="{ACDB0A34-2A1A-4CA0-AF83-8181DA22B50C}" type="presOf" srcId="{E3E62308-8467-4ACB-B718-3A7CF7BB77CA}" destId="{4552CE62-A78F-40E7-9D5A-7403621A2A2B}" srcOrd="1" destOrd="0" presId="urn:microsoft.com/office/officeart/2005/8/layout/orgChart1"/>
    <dgm:cxn modelId="{899A7D91-8B86-4B23-8E5B-768D2176A3B0}" srcId="{D8137C79-D547-4CD5-8677-5AF60C8E470C}" destId="{32D3602C-76BF-4EEC-9893-8A130F8677D4}" srcOrd="3" destOrd="0" parTransId="{CC3FC8E6-08E7-4B5A-9C0F-4910F2F4892E}" sibTransId="{3149621B-1691-40C8-B05E-16D6C347C674}"/>
    <dgm:cxn modelId="{85BBF207-5A1F-43C6-A2C9-59E6B4D51E56}" type="presOf" srcId="{D8137C79-D547-4CD5-8677-5AF60C8E470C}" destId="{105A84D7-DC42-42FF-ADCC-5DB62584CE1A}" srcOrd="0" destOrd="0" presId="urn:microsoft.com/office/officeart/2005/8/layout/orgChart1"/>
    <dgm:cxn modelId="{090C492F-25D4-4AF2-8491-34E94A3F26EC}" type="presOf" srcId="{CC3FC8E6-08E7-4B5A-9C0F-4910F2F4892E}" destId="{325A618B-827B-4B1A-8CD1-865EAB12CB90}" srcOrd="0" destOrd="0" presId="urn:microsoft.com/office/officeart/2005/8/layout/orgChart1"/>
    <dgm:cxn modelId="{AD159986-F953-4C2B-AB17-8CB1DC4E0E1B}" type="presOf" srcId="{48C4B76E-2B39-42A3-81FF-CAAC5E754D80}" destId="{BD0FCB90-7163-48E5-8EAC-3937382FFA93}" srcOrd="0" destOrd="0" presId="urn:microsoft.com/office/officeart/2005/8/layout/orgChart1"/>
    <dgm:cxn modelId="{BD6D7286-5D53-4C82-B3DC-35A41A76A3EC}" srcId="{D8137C79-D547-4CD5-8677-5AF60C8E470C}" destId="{E3E62308-8467-4ACB-B718-3A7CF7BB77CA}" srcOrd="4" destOrd="0" parTransId="{B74EB33A-811D-4EA2-85C3-399E42723662}" sibTransId="{440347A2-3B89-4A80-A0CA-56C8444BACB2}"/>
    <dgm:cxn modelId="{1D0D2C17-14CB-4F63-B3BC-B7F946091D56}" type="presOf" srcId="{E7F3CD8A-208F-4A5E-A865-9C90055D66ED}" destId="{E464BF63-7D79-4635-850C-051D317343DE}" srcOrd="0" destOrd="0" presId="urn:microsoft.com/office/officeart/2005/8/layout/orgChart1"/>
    <dgm:cxn modelId="{012D5CAB-B866-4449-B6D7-49DB6E823CBA}" type="presOf" srcId="{593BE26E-668C-4D39-A0E8-BBAE3A530FFB}" destId="{752FCAD3-9BF7-4644-8597-8EC9935A5A19}" srcOrd="0" destOrd="0" presId="urn:microsoft.com/office/officeart/2005/8/layout/orgChart1"/>
    <dgm:cxn modelId="{67D3196E-F45F-41C5-8EF3-BE040EFC9382}" type="presParOf" srcId="{55A9D0AE-3123-4ED2-ADB2-27905B0AF0BF}" destId="{8393B37C-F6EA-4813-B59B-EC730419EA1A}" srcOrd="0" destOrd="0" presId="urn:microsoft.com/office/officeart/2005/8/layout/orgChart1"/>
    <dgm:cxn modelId="{2227CAFB-E32C-4B1C-B8BE-E3B3596C7148}" type="presParOf" srcId="{8393B37C-F6EA-4813-B59B-EC730419EA1A}" destId="{17708768-22AE-4EB2-A8C7-B79B1F2F57E9}" srcOrd="0" destOrd="0" presId="urn:microsoft.com/office/officeart/2005/8/layout/orgChart1"/>
    <dgm:cxn modelId="{F248E5F9-6849-4DFD-B8A2-0A267BFE88BC}" type="presParOf" srcId="{17708768-22AE-4EB2-A8C7-B79B1F2F57E9}" destId="{105A84D7-DC42-42FF-ADCC-5DB62584CE1A}" srcOrd="0" destOrd="0" presId="urn:microsoft.com/office/officeart/2005/8/layout/orgChart1"/>
    <dgm:cxn modelId="{36D76764-20AA-4A32-81CC-EDAD95DC4194}" type="presParOf" srcId="{17708768-22AE-4EB2-A8C7-B79B1F2F57E9}" destId="{6E6A38C7-8D19-4F5C-93B8-33339F7B823C}" srcOrd="1" destOrd="0" presId="urn:microsoft.com/office/officeart/2005/8/layout/orgChart1"/>
    <dgm:cxn modelId="{6D9A380E-7E9E-4F7F-BFB5-211168759B9A}" type="presParOf" srcId="{8393B37C-F6EA-4813-B59B-EC730419EA1A}" destId="{C941EBB0-D95D-4E97-85C8-D9DACA97FF89}" srcOrd="1" destOrd="0" presId="urn:microsoft.com/office/officeart/2005/8/layout/orgChart1"/>
    <dgm:cxn modelId="{92452E06-6274-41FB-8F54-C33402F154DD}" type="presParOf" srcId="{C941EBB0-D95D-4E97-85C8-D9DACA97FF89}" destId="{752FCAD3-9BF7-4644-8597-8EC9935A5A19}" srcOrd="0" destOrd="0" presId="urn:microsoft.com/office/officeart/2005/8/layout/orgChart1"/>
    <dgm:cxn modelId="{F5C8EF98-6AFF-46C8-BD7E-4C3AD5818100}" type="presParOf" srcId="{C941EBB0-D95D-4E97-85C8-D9DACA97FF89}" destId="{A1453A7F-3A9E-4E57-9FFD-4DD88E5D5FE5}" srcOrd="1" destOrd="0" presId="urn:microsoft.com/office/officeart/2005/8/layout/orgChart1"/>
    <dgm:cxn modelId="{3F06FC8C-C941-4739-8ECA-FDDBF0BAAE45}" type="presParOf" srcId="{A1453A7F-3A9E-4E57-9FFD-4DD88E5D5FE5}" destId="{C706D481-9EC6-4A40-A321-2E36941C1F65}" srcOrd="0" destOrd="0" presId="urn:microsoft.com/office/officeart/2005/8/layout/orgChart1"/>
    <dgm:cxn modelId="{4EF67581-92C0-406C-BA15-E42F6CBEFED4}" type="presParOf" srcId="{C706D481-9EC6-4A40-A321-2E36941C1F65}" destId="{BD0FCB90-7163-48E5-8EAC-3937382FFA93}" srcOrd="0" destOrd="0" presId="urn:microsoft.com/office/officeart/2005/8/layout/orgChart1"/>
    <dgm:cxn modelId="{A4F6266A-FB84-49AF-BC6A-2F7C359B04EF}" type="presParOf" srcId="{C706D481-9EC6-4A40-A321-2E36941C1F65}" destId="{6E737D21-D300-4CD9-9933-5C1E0923747C}" srcOrd="1" destOrd="0" presId="urn:microsoft.com/office/officeart/2005/8/layout/orgChart1"/>
    <dgm:cxn modelId="{54917C38-B1A2-41DF-A9F0-7EF07BBF8FAC}" type="presParOf" srcId="{A1453A7F-3A9E-4E57-9FFD-4DD88E5D5FE5}" destId="{A9548CAF-BB20-4A1A-A8C3-7CD9448B0205}" srcOrd="1" destOrd="0" presId="urn:microsoft.com/office/officeart/2005/8/layout/orgChart1"/>
    <dgm:cxn modelId="{63D5D591-EEB8-4445-8299-2337359CE0E5}" type="presParOf" srcId="{A1453A7F-3A9E-4E57-9FFD-4DD88E5D5FE5}" destId="{4F1C5344-980A-4564-9C3F-90DAC66EBFAE}" srcOrd="2" destOrd="0" presId="urn:microsoft.com/office/officeart/2005/8/layout/orgChart1"/>
    <dgm:cxn modelId="{275B80E7-99E7-4685-A179-E00B9E9163E4}" type="presParOf" srcId="{C941EBB0-D95D-4E97-85C8-D9DACA97FF89}" destId="{1FBD98CA-4681-436B-87F0-2B59B50BB00C}" srcOrd="2" destOrd="0" presId="urn:microsoft.com/office/officeart/2005/8/layout/orgChart1"/>
    <dgm:cxn modelId="{7F908EB6-B19C-4640-8810-1330A68169E1}" type="presParOf" srcId="{C941EBB0-D95D-4E97-85C8-D9DACA97FF89}" destId="{9D51D5C2-5E10-442F-8790-7B22DA7D976F}" srcOrd="3" destOrd="0" presId="urn:microsoft.com/office/officeart/2005/8/layout/orgChart1"/>
    <dgm:cxn modelId="{36AE1BFD-C831-4A47-9E14-56DB3ED65645}" type="presParOf" srcId="{9D51D5C2-5E10-442F-8790-7B22DA7D976F}" destId="{A05DE67D-BF94-4E64-87F0-80428C1D8DF4}" srcOrd="0" destOrd="0" presId="urn:microsoft.com/office/officeart/2005/8/layout/orgChart1"/>
    <dgm:cxn modelId="{FA071BCF-B0E5-4A11-9CED-C7F31E5AD745}" type="presParOf" srcId="{A05DE67D-BF94-4E64-87F0-80428C1D8DF4}" destId="{633A9F9D-F0B3-4726-B777-6388B831A5A5}" srcOrd="0" destOrd="0" presId="urn:microsoft.com/office/officeart/2005/8/layout/orgChart1"/>
    <dgm:cxn modelId="{A4389CE6-D752-466B-89CE-155AE9D7A6EB}" type="presParOf" srcId="{A05DE67D-BF94-4E64-87F0-80428C1D8DF4}" destId="{3D5DF5CB-F0B1-4F87-8BC7-96313163D312}" srcOrd="1" destOrd="0" presId="urn:microsoft.com/office/officeart/2005/8/layout/orgChart1"/>
    <dgm:cxn modelId="{9B072D82-2E46-49FC-9ACE-59A2703C81FF}" type="presParOf" srcId="{9D51D5C2-5E10-442F-8790-7B22DA7D976F}" destId="{09A24829-8208-44D5-B359-2DF15D683CB2}" srcOrd="1" destOrd="0" presId="urn:microsoft.com/office/officeart/2005/8/layout/orgChart1"/>
    <dgm:cxn modelId="{07A0387E-EF7E-43DA-9EBC-385CE91F7DAB}" type="presParOf" srcId="{9D51D5C2-5E10-442F-8790-7B22DA7D976F}" destId="{FE9D12C4-F49E-473B-BB92-071F7D5F51DD}" srcOrd="2" destOrd="0" presId="urn:microsoft.com/office/officeart/2005/8/layout/orgChart1"/>
    <dgm:cxn modelId="{DDCEAE21-73DE-40B5-BDAE-AB3C8341A461}" type="presParOf" srcId="{C941EBB0-D95D-4E97-85C8-D9DACA97FF89}" destId="{325A618B-827B-4B1A-8CD1-865EAB12CB90}" srcOrd="4" destOrd="0" presId="urn:microsoft.com/office/officeart/2005/8/layout/orgChart1"/>
    <dgm:cxn modelId="{72947ECA-8BCD-4E1A-AB84-0C0A07101B6D}" type="presParOf" srcId="{C941EBB0-D95D-4E97-85C8-D9DACA97FF89}" destId="{67790B79-B777-4510-92B3-82EE549374BB}" srcOrd="5" destOrd="0" presId="urn:microsoft.com/office/officeart/2005/8/layout/orgChart1"/>
    <dgm:cxn modelId="{CEF8A7A3-24D1-484A-9885-CF93755D93C5}" type="presParOf" srcId="{67790B79-B777-4510-92B3-82EE549374BB}" destId="{2364DE0E-E6B7-41C0-B6E1-7580B95688A4}" srcOrd="0" destOrd="0" presId="urn:microsoft.com/office/officeart/2005/8/layout/orgChart1"/>
    <dgm:cxn modelId="{B4513837-2384-46A6-AA57-C01A54E9D496}" type="presParOf" srcId="{2364DE0E-E6B7-41C0-B6E1-7580B95688A4}" destId="{25FAD4A7-28C2-4A51-8399-B7CCCCE3F107}" srcOrd="0" destOrd="0" presId="urn:microsoft.com/office/officeart/2005/8/layout/orgChart1"/>
    <dgm:cxn modelId="{6E1FA9C4-725F-4059-959A-52EDD582DCAE}" type="presParOf" srcId="{2364DE0E-E6B7-41C0-B6E1-7580B95688A4}" destId="{2CC947F4-FC03-4715-9BBE-CC5A5E779FC5}" srcOrd="1" destOrd="0" presId="urn:microsoft.com/office/officeart/2005/8/layout/orgChart1"/>
    <dgm:cxn modelId="{B44A95A3-F22B-4351-A934-A2004BD8FA8C}" type="presParOf" srcId="{67790B79-B777-4510-92B3-82EE549374BB}" destId="{0D9CA3A3-4A0B-48F9-95F6-A92AEF3E6C49}" srcOrd="1" destOrd="0" presId="urn:microsoft.com/office/officeart/2005/8/layout/orgChart1"/>
    <dgm:cxn modelId="{6E40374A-4AFC-49AA-B297-812C850E2A92}" type="presParOf" srcId="{67790B79-B777-4510-92B3-82EE549374BB}" destId="{1CD5A6F0-D63E-4DEA-BDA0-AE19AA907318}" srcOrd="2" destOrd="0" presId="urn:microsoft.com/office/officeart/2005/8/layout/orgChart1"/>
    <dgm:cxn modelId="{EDA41CBD-0C51-4FCF-88E6-55D99C8DCDF6}" type="presParOf" srcId="{C941EBB0-D95D-4E97-85C8-D9DACA97FF89}" destId="{B4A96097-6515-458A-9C06-73ED4D7D3F53}" srcOrd="6" destOrd="0" presId="urn:microsoft.com/office/officeart/2005/8/layout/orgChart1"/>
    <dgm:cxn modelId="{35866F22-5C91-475B-9396-1230336A8C2A}" type="presParOf" srcId="{C941EBB0-D95D-4E97-85C8-D9DACA97FF89}" destId="{79BCBD94-2394-45D9-ACAF-D0276BE24E48}" srcOrd="7" destOrd="0" presId="urn:microsoft.com/office/officeart/2005/8/layout/orgChart1"/>
    <dgm:cxn modelId="{1A7AD49C-ED86-4A2F-AAAA-5427E14E628B}" type="presParOf" srcId="{79BCBD94-2394-45D9-ACAF-D0276BE24E48}" destId="{280523D3-18CF-4E0F-9E3E-788DF8185681}" srcOrd="0" destOrd="0" presId="urn:microsoft.com/office/officeart/2005/8/layout/orgChart1"/>
    <dgm:cxn modelId="{F81BDFB4-C41C-4CAA-80C6-813A4CE29548}" type="presParOf" srcId="{280523D3-18CF-4E0F-9E3E-788DF8185681}" destId="{C0CBC8DA-C4CE-4ED7-8738-320D7BAEAF9C}" srcOrd="0" destOrd="0" presId="urn:microsoft.com/office/officeart/2005/8/layout/orgChart1"/>
    <dgm:cxn modelId="{D1342BA9-B1B5-4E2B-A01C-C45EB96DE50B}" type="presParOf" srcId="{280523D3-18CF-4E0F-9E3E-788DF8185681}" destId="{4552CE62-A78F-40E7-9D5A-7403621A2A2B}" srcOrd="1" destOrd="0" presId="urn:microsoft.com/office/officeart/2005/8/layout/orgChart1"/>
    <dgm:cxn modelId="{876DF065-ABF3-4E39-B02C-3DC738C06348}" type="presParOf" srcId="{79BCBD94-2394-45D9-ACAF-D0276BE24E48}" destId="{BEE86C74-92B7-4C35-81F2-3C4081BF0DDA}" srcOrd="1" destOrd="0" presId="urn:microsoft.com/office/officeart/2005/8/layout/orgChart1"/>
    <dgm:cxn modelId="{94471009-BAE7-42FE-9AF2-650E69CA1CF4}" type="presParOf" srcId="{79BCBD94-2394-45D9-ACAF-D0276BE24E48}" destId="{241EC70F-7E66-4242-AC8D-B101AC0D6BFA}" srcOrd="2" destOrd="0" presId="urn:microsoft.com/office/officeart/2005/8/layout/orgChart1"/>
    <dgm:cxn modelId="{5EDC8589-F8C8-49D4-9147-33237F8F1BEF}" type="presParOf" srcId="{8393B37C-F6EA-4813-B59B-EC730419EA1A}" destId="{44BC5BC0-CD26-4DBE-BBB4-E8E12BD8E75E}" srcOrd="2" destOrd="0" presId="urn:microsoft.com/office/officeart/2005/8/layout/orgChart1"/>
    <dgm:cxn modelId="{9AA2185D-AB7D-42DC-BB19-3136BE0C11B1}" type="presParOf" srcId="{44BC5BC0-CD26-4DBE-BBB4-E8E12BD8E75E}" destId="{A7B4E613-A6F7-49FA-BBFE-085CBA132C74}" srcOrd="0" destOrd="0" presId="urn:microsoft.com/office/officeart/2005/8/layout/orgChart1"/>
    <dgm:cxn modelId="{79F8924C-488B-4DF6-927C-2D9F475EB9A9}" type="presParOf" srcId="{44BC5BC0-CD26-4DBE-BBB4-E8E12BD8E75E}" destId="{3E6C4F0C-42A8-4466-840D-0111D7C1D48D}" srcOrd="1" destOrd="0" presId="urn:microsoft.com/office/officeart/2005/8/layout/orgChart1"/>
    <dgm:cxn modelId="{DBF89335-FBA8-4E52-B17D-8F223F3C270C}" type="presParOf" srcId="{3E6C4F0C-42A8-4466-840D-0111D7C1D48D}" destId="{2FD638EF-F67A-474D-A7BE-D2605C52DC1F}" srcOrd="0" destOrd="0" presId="urn:microsoft.com/office/officeart/2005/8/layout/orgChart1"/>
    <dgm:cxn modelId="{6E3C439C-4E1D-4103-8B3C-0F7E19B090A7}" type="presParOf" srcId="{2FD638EF-F67A-474D-A7BE-D2605C52DC1F}" destId="{E464BF63-7D79-4635-850C-051D317343DE}" srcOrd="0" destOrd="0" presId="urn:microsoft.com/office/officeart/2005/8/layout/orgChart1"/>
    <dgm:cxn modelId="{1DD43C08-BAC3-45A0-AA15-3A9BD4099365}" type="presParOf" srcId="{2FD638EF-F67A-474D-A7BE-D2605C52DC1F}" destId="{0A4E51C8-3F9E-496A-B5E6-774DFB6E474A}" srcOrd="1" destOrd="0" presId="urn:microsoft.com/office/officeart/2005/8/layout/orgChart1"/>
    <dgm:cxn modelId="{9AFED166-B77B-4C82-8496-671F1E08AA6A}" type="presParOf" srcId="{3E6C4F0C-42A8-4466-840D-0111D7C1D48D}" destId="{19AFCC66-B49D-47DA-B2C5-1CD9A57AB280}" srcOrd="1" destOrd="0" presId="urn:microsoft.com/office/officeart/2005/8/layout/orgChart1"/>
    <dgm:cxn modelId="{BF354332-646D-4A99-BF39-D24AD915425E}" type="presParOf" srcId="{3E6C4F0C-42A8-4466-840D-0111D7C1D48D}" destId="{3BDC53DC-9697-4E28-A20D-56349CC89ED2}"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4E613-A6F7-49FA-BBFE-085CBA132C74}">
      <dsp:nvSpPr>
        <dsp:cNvPr id="0" name=""/>
        <dsp:cNvSpPr/>
      </dsp:nvSpPr>
      <dsp:spPr>
        <a:xfrm>
          <a:off x="2618907" y="1055678"/>
          <a:ext cx="124292" cy="544521"/>
        </a:xfrm>
        <a:custGeom>
          <a:avLst/>
          <a:gdLst/>
          <a:ahLst/>
          <a:cxnLst/>
          <a:rect l="0" t="0" r="0" b="0"/>
          <a:pathLst>
            <a:path>
              <a:moveTo>
                <a:pt x="124292" y="0"/>
              </a:moveTo>
              <a:lnTo>
                <a:pt x="124292" y="544521"/>
              </a:lnTo>
              <a:lnTo>
                <a:pt x="0" y="54452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A96097-6515-458A-9C06-73ED4D7D3F53}">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5A618B-827B-4B1A-8CD1-865EAB12CB90}">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FBD98CA-4681-436B-87F0-2B59B50BB00C}">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52FCAD3-9BF7-4644-8597-8EC9935A5A19}">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05A84D7-DC42-42FF-ADCC-5DB62584CE1A}">
      <dsp:nvSpPr>
        <dsp:cNvPr id="0" name=""/>
        <dsp:cNvSpPr/>
      </dsp:nvSpPr>
      <dsp:spPr>
        <a:xfrm>
          <a:off x="2151329" y="463807"/>
          <a:ext cx="1183741" cy="5918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Trường nhóm dự án (Chuyên viên cấp cao cấp tỉnh)</a:t>
          </a:r>
        </a:p>
      </dsp:txBody>
      <dsp:txXfrm>
        <a:off x="2151329" y="463807"/>
        <a:ext cx="1183741" cy="591870"/>
      </dsp:txXfrm>
    </dsp:sp>
    <dsp:sp modelId="{BD0FCB90-7163-48E5-8EAC-3937382FFA93}">
      <dsp:nvSpPr>
        <dsp:cNvPr id="0" name=""/>
        <dsp:cNvSpPr/>
      </dsp:nvSpPr>
      <dsp:spPr>
        <a:xfrm>
          <a:off x="2837" y="2144721"/>
          <a:ext cx="1183741" cy="59187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Quản lý  tài chính / hành chính</a:t>
          </a:r>
        </a:p>
      </dsp:txBody>
      <dsp:txXfrm>
        <a:off x="2837" y="2144721"/>
        <a:ext cx="1183741" cy="591870"/>
      </dsp:txXfrm>
    </dsp:sp>
    <dsp:sp modelId="{633A9F9D-F0B3-4726-B777-6388B831A5A5}">
      <dsp:nvSpPr>
        <dsp:cNvPr id="0" name=""/>
        <dsp:cNvSpPr/>
      </dsp:nvSpPr>
      <dsp:spPr>
        <a:xfrm>
          <a:off x="1435165" y="2144721"/>
          <a:ext cx="1183741" cy="59187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Chuyên gia GIS</a:t>
          </a:r>
        </a:p>
      </dsp:txBody>
      <dsp:txXfrm>
        <a:off x="1435165" y="2144721"/>
        <a:ext cx="1183741" cy="591870"/>
      </dsp:txXfrm>
    </dsp:sp>
    <dsp:sp modelId="{25FAD4A7-28C2-4A51-8399-B7CCCCE3F107}">
      <dsp:nvSpPr>
        <dsp:cNvPr id="0" name=""/>
        <dsp:cNvSpPr/>
      </dsp:nvSpPr>
      <dsp:spPr>
        <a:xfrm>
          <a:off x="2867492" y="2144721"/>
          <a:ext cx="1183741" cy="59187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Chuyên gia về t</a:t>
          </a:r>
          <a:r>
            <a:rPr lang="vi-VN" sz="1050" kern="1200">
              <a:latin typeface="Times New Roman" pitchFamily="18" charset="0"/>
              <a:cs typeface="Times New Roman" pitchFamily="18" charset="0"/>
            </a:rPr>
            <a:t>hủy văn / </a:t>
          </a:r>
          <a:r>
            <a:rPr lang="en-US" sz="1050" kern="1200">
              <a:latin typeface="Times New Roman" pitchFamily="18" charset="0"/>
              <a:cs typeface="Times New Roman" pitchFamily="18" charset="0"/>
            </a:rPr>
            <a:t>k</a:t>
          </a:r>
          <a:r>
            <a:rPr lang="vi-VN" sz="1050" kern="1200">
              <a:latin typeface="Times New Roman" pitchFamily="18" charset="0"/>
              <a:cs typeface="Times New Roman" pitchFamily="18" charset="0"/>
            </a:rPr>
            <a:t>hí hậu (Nhà thầu hoặc tư vấn)</a:t>
          </a:r>
          <a:endParaRPr lang="en-US" sz="1050" kern="1200">
            <a:latin typeface="Times New Roman" pitchFamily="18" charset="0"/>
            <a:cs typeface="Times New Roman" pitchFamily="18" charset="0"/>
          </a:endParaRPr>
        </a:p>
      </dsp:txBody>
      <dsp:txXfrm>
        <a:off x="2867492" y="2144721"/>
        <a:ext cx="1183741" cy="591870"/>
      </dsp:txXfrm>
    </dsp:sp>
    <dsp:sp modelId="{C0CBC8DA-C4CE-4ED7-8738-320D7BAEAF9C}">
      <dsp:nvSpPr>
        <dsp:cNvPr id="0" name=""/>
        <dsp:cNvSpPr/>
      </dsp:nvSpPr>
      <dsp:spPr>
        <a:xfrm>
          <a:off x="4299820" y="2144721"/>
          <a:ext cx="1183741" cy="59187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vi-VN" sz="1050" kern="1200">
              <a:latin typeface="Times New Roman" pitchFamily="18" charset="0"/>
              <a:cs typeface="Times New Roman" pitchFamily="18" charset="0"/>
            </a:rPr>
            <a:t>Chuyên gia Quản lý </a:t>
          </a:r>
          <a:r>
            <a:rPr lang="en-US" sz="1050" kern="1200">
              <a:latin typeface="Times New Roman" pitchFamily="18" charset="0"/>
              <a:cs typeface="Times New Roman" pitchFamily="18" charset="0"/>
            </a:rPr>
            <a:t>hiểm họa </a:t>
          </a:r>
          <a:r>
            <a:rPr lang="vi-VN" sz="1050" kern="1200">
              <a:latin typeface="Times New Roman" pitchFamily="18" charset="0"/>
              <a:cs typeface="Times New Roman" pitchFamily="18" charset="0"/>
            </a:rPr>
            <a:t>/ </a:t>
          </a:r>
          <a:r>
            <a:rPr lang="en-US" sz="1050" kern="1200">
              <a:latin typeface="Times New Roman" pitchFamily="18" charset="0"/>
              <a:cs typeface="Times New Roman" pitchFamily="18" charset="0"/>
            </a:rPr>
            <a:t>rủi ro </a:t>
          </a:r>
          <a:r>
            <a:rPr lang="vi-VN" sz="1050" kern="1200">
              <a:latin typeface="Times New Roman" pitchFamily="18" charset="0"/>
              <a:cs typeface="Times New Roman" pitchFamily="18" charset="0"/>
            </a:rPr>
            <a:t>thiên tai (Nhà thầu hoặc tư vấn)</a:t>
          </a:r>
          <a:endParaRPr lang="en-US" sz="1050" kern="1200">
            <a:latin typeface="Times New Roman" pitchFamily="18" charset="0"/>
            <a:cs typeface="Times New Roman" pitchFamily="18" charset="0"/>
          </a:endParaRPr>
        </a:p>
      </dsp:txBody>
      <dsp:txXfrm>
        <a:off x="4299820" y="2144721"/>
        <a:ext cx="1183741" cy="591870"/>
      </dsp:txXfrm>
    </dsp:sp>
    <dsp:sp modelId="{E464BF63-7D79-4635-850C-051D317343DE}">
      <dsp:nvSpPr>
        <dsp:cNvPr id="0" name=""/>
        <dsp:cNvSpPr/>
      </dsp:nvSpPr>
      <dsp:spPr>
        <a:xfrm>
          <a:off x="1435165" y="1304264"/>
          <a:ext cx="1183741" cy="59187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latin typeface="Times New Roman" pitchFamily="18" charset="0"/>
              <a:cs typeface="Times New Roman" pitchFamily="18" charset="0"/>
            </a:rPr>
            <a:t>Quản lý dự án</a:t>
          </a:r>
        </a:p>
        <a:p>
          <a:pPr lvl="0" algn="ctr" defTabSz="466725">
            <a:lnSpc>
              <a:spcPct val="90000"/>
            </a:lnSpc>
            <a:spcBef>
              <a:spcPct val="0"/>
            </a:spcBef>
            <a:spcAft>
              <a:spcPct val="35000"/>
            </a:spcAft>
          </a:pPr>
          <a:r>
            <a:rPr lang="vi-VN" sz="1050" kern="1200">
              <a:latin typeface="Times New Roman" pitchFamily="18" charset="0"/>
              <a:cs typeface="Times New Roman" pitchFamily="18" charset="0"/>
            </a:rPr>
            <a:t>(Chuyên gia </a:t>
          </a:r>
          <a:r>
            <a:rPr lang="en-US" sz="1050" kern="1200">
              <a:latin typeface="Times New Roman" pitchFamily="18" charset="0"/>
              <a:cs typeface="Times New Roman" pitchFamily="18" charset="0"/>
            </a:rPr>
            <a:t>về CSHT</a:t>
          </a:r>
          <a:r>
            <a:rPr lang="vi-VN" sz="1050" kern="1200">
              <a:latin typeface="Times New Roman" pitchFamily="18" charset="0"/>
              <a:cs typeface="Times New Roman" pitchFamily="18" charset="0"/>
            </a:rPr>
            <a:t>)</a:t>
          </a:r>
          <a:endParaRPr lang="en-US" sz="1050" kern="1200">
            <a:latin typeface="Times New Roman" pitchFamily="18" charset="0"/>
            <a:cs typeface="Times New Roman" pitchFamily="18" charset="0"/>
          </a:endParaRPr>
        </a:p>
      </dsp:txBody>
      <dsp:txXfrm>
        <a:off x="1435165" y="1304264"/>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F8050-8716-4607-A52A-3F621A5B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114</Pages>
  <Words>24963</Words>
  <Characters>142292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166922</CharactersWithSpaces>
  <SharedDoc>false</SharedDoc>
  <HLinks>
    <vt:vector size="252" baseType="variant">
      <vt:variant>
        <vt:i4>7929955</vt:i4>
      </vt:variant>
      <vt:variant>
        <vt:i4>351</vt:i4>
      </vt:variant>
      <vt:variant>
        <vt:i4>0</vt:i4>
      </vt:variant>
      <vt:variant>
        <vt:i4>5</vt:i4>
      </vt:variant>
      <vt:variant>
        <vt:lpwstr>https://nex.nasa.gov/nex/projects/1356/</vt:lpwstr>
      </vt:variant>
      <vt:variant>
        <vt:lpwstr/>
      </vt:variant>
      <vt:variant>
        <vt:i4>4259846</vt:i4>
      </vt:variant>
      <vt:variant>
        <vt:i4>348</vt:i4>
      </vt:variant>
      <vt:variant>
        <vt:i4>0</vt:i4>
      </vt:variant>
      <vt:variant>
        <vt:i4>5</vt:i4>
      </vt:variant>
      <vt:variant>
        <vt:lpwstr>http://www.climatewizard.org/</vt:lpwstr>
      </vt:variant>
      <vt:variant>
        <vt:lpwstr/>
      </vt:variant>
      <vt:variant>
        <vt:i4>4259846</vt:i4>
      </vt:variant>
      <vt:variant>
        <vt:i4>345</vt:i4>
      </vt:variant>
      <vt:variant>
        <vt:i4>0</vt:i4>
      </vt:variant>
      <vt:variant>
        <vt:i4>5</vt:i4>
      </vt:variant>
      <vt:variant>
        <vt:lpwstr>http://www.climatewizard.org/</vt:lpwstr>
      </vt:variant>
      <vt:variant>
        <vt:lpwstr/>
      </vt:variant>
      <vt:variant>
        <vt:i4>2949171</vt:i4>
      </vt:variant>
      <vt:variant>
        <vt:i4>342</vt:i4>
      </vt:variant>
      <vt:variant>
        <vt:i4>0</vt:i4>
      </vt:variant>
      <vt:variant>
        <vt:i4>5</vt:i4>
      </vt:variant>
      <vt:variant>
        <vt:lpwstr>http://sdwebx.worldbank.org/climateportal/index.cfm?page=country_historical_climate&amp;ThisRegion=Asia&amp;ThisCCode=VNM</vt:lpwstr>
      </vt:variant>
      <vt:variant>
        <vt:lpwstr/>
      </vt:variant>
      <vt:variant>
        <vt:i4>1310777</vt:i4>
      </vt:variant>
      <vt:variant>
        <vt:i4>224</vt:i4>
      </vt:variant>
      <vt:variant>
        <vt:i4>0</vt:i4>
      </vt:variant>
      <vt:variant>
        <vt:i4>5</vt:i4>
      </vt:variant>
      <vt:variant>
        <vt:lpwstr/>
      </vt:variant>
      <vt:variant>
        <vt:lpwstr>_Toc453787668</vt:lpwstr>
      </vt:variant>
      <vt:variant>
        <vt:i4>1310777</vt:i4>
      </vt:variant>
      <vt:variant>
        <vt:i4>218</vt:i4>
      </vt:variant>
      <vt:variant>
        <vt:i4>0</vt:i4>
      </vt:variant>
      <vt:variant>
        <vt:i4>5</vt:i4>
      </vt:variant>
      <vt:variant>
        <vt:lpwstr/>
      </vt:variant>
      <vt:variant>
        <vt:lpwstr>_Toc453787667</vt:lpwstr>
      </vt:variant>
      <vt:variant>
        <vt:i4>1310777</vt:i4>
      </vt:variant>
      <vt:variant>
        <vt:i4>212</vt:i4>
      </vt:variant>
      <vt:variant>
        <vt:i4>0</vt:i4>
      </vt:variant>
      <vt:variant>
        <vt:i4>5</vt:i4>
      </vt:variant>
      <vt:variant>
        <vt:lpwstr/>
      </vt:variant>
      <vt:variant>
        <vt:lpwstr>_Toc453787666</vt:lpwstr>
      </vt:variant>
      <vt:variant>
        <vt:i4>1310777</vt:i4>
      </vt:variant>
      <vt:variant>
        <vt:i4>206</vt:i4>
      </vt:variant>
      <vt:variant>
        <vt:i4>0</vt:i4>
      </vt:variant>
      <vt:variant>
        <vt:i4>5</vt:i4>
      </vt:variant>
      <vt:variant>
        <vt:lpwstr/>
      </vt:variant>
      <vt:variant>
        <vt:lpwstr>_Toc453787665</vt:lpwstr>
      </vt:variant>
      <vt:variant>
        <vt:i4>1310777</vt:i4>
      </vt:variant>
      <vt:variant>
        <vt:i4>200</vt:i4>
      </vt:variant>
      <vt:variant>
        <vt:i4>0</vt:i4>
      </vt:variant>
      <vt:variant>
        <vt:i4>5</vt:i4>
      </vt:variant>
      <vt:variant>
        <vt:lpwstr/>
      </vt:variant>
      <vt:variant>
        <vt:lpwstr>_Toc453787664</vt:lpwstr>
      </vt:variant>
      <vt:variant>
        <vt:i4>1310777</vt:i4>
      </vt:variant>
      <vt:variant>
        <vt:i4>194</vt:i4>
      </vt:variant>
      <vt:variant>
        <vt:i4>0</vt:i4>
      </vt:variant>
      <vt:variant>
        <vt:i4>5</vt:i4>
      </vt:variant>
      <vt:variant>
        <vt:lpwstr/>
      </vt:variant>
      <vt:variant>
        <vt:lpwstr>_Toc453787663</vt:lpwstr>
      </vt:variant>
      <vt:variant>
        <vt:i4>1310777</vt:i4>
      </vt:variant>
      <vt:variant>
        <vt:i4>188</vt:i4>
      </vt:variant>
      <vt:variant>
        <vt:i4>0</vt:i4>
      </vt:variant>
      <vt:variant>
        <vt:i4>5</vt:i4>
      </vt:variant>
      <vt:variant>
        <vt:lpwstr/>
      </vt:variant>
      <vt:variant>
        <vt:lpwstr>_Toc453787662</vt:lpwstr>
      </vt:variant>
      <vt:variant>
        <vt:i4>1310777</vt:i4>
      </vt:variant>
      <vt:variant>
        <vt:i4>182</vt:i4>
      </vt:variant>
      <vt:variant>
        <vt:i4>0</vt:i4>
      </vt:variant>
      <vt:variant>
        <vt:i4>5</vt:i4>
      </vt:variant>
      <vt:variant>
        <vt:lpwstr/>
      </vt:variant>
      <vt:variant>
        <vt:lpwstr>_Toc453787661</vt:lpwstr>
      </vt:variant>
      <vt:variant>
        <vt:i4>1310777</vt:i4>
      </vt:variant>
      <vt:variant>
        <vt:i4>176</vt:i4>
      </vt:variant>
      <vt:variant>
        <vt:i4>0</vt:i4>
      </vt:variant>
      <vt:variant>
        <vt:i4>5</vt:i4>
      </vt:variant>
      <vt:variant>
        <vt:lpwstr/>
      </vt:variant>
      <vt:variant>
        <vt:lpwstr>_Toc453787660</vt:lpwstr>
      </vt:variant>
      <vt:variant>
        <vt:i4>1507385</vt:i4>
      </vt:variant>
      <vt:variant>
        <vt:i4>170</vt:i4>
      </vt:variant>
      <vt:variant>
        <vt:i4>0</vt:i4>
      </vt:variant>
      <vt:variant>
        <vt:i4>5</vt:i4>
      </vt:variant>
      <vt:variant>
        <vt:lpwstr/>
      </vt:variant>
      <vt:variant>
        <vt:lpwstr>_Toc453787659</vt:lpwstr>
      </vt:variant>
      <vt:variant>
        <vt:i4>1507385</vt:i4>
      </vt:variant>
      <vt:variant>
        <vt:i4>164</vt:i4>
      </vt:variant>
      <vt:variant>
        <vt:i4>0</vt:i4>
      </vt:variant>
      <vt:variant>
        <vt:i4>5</vt:i4>
      </vt:variant>
      <vt:variant>
        <vt:lpwstr/>
      </vt:variant>
      <vt:variant>
        <vt:lpwstr>_Toc453787658</vt:lpwstr>
      </vt:variant>
      <vt:variant>
        <vt:i4>1507385</vt:i4>
      </vt:variant>
      <vt:variant>
        <vt:i4>158</vt:i4>
      </vt:variant>
      <vt:variant>
        <vt:i4>0</vt:i4>
      </vt:variant>
      <vt:variant>
        <vt:i4>5</vt:i4>
      </vt:variant>
      <vt:variant>
        <vt:lpwstr/>
      </vt:variant>
      <vt:variant>
        <vt:lpwstr>_Toc453787657</vt:lpwstr>
      </vt:variant>
      <vt:variant>
        <vt:i4>1507385</vt:i4>
      </vt:variant>
      <vt:variant>
        <vt:i4>152</vt:i4>
      </vt:variant>
      <vt:variant>
        <vt:i4>0</vt:i4>
      </vt:variant>
      <vt:variant>
        <vt:i4>5</vt:i4>
      </vt:variant>
      <vt:variant>
        <vt:lpwstr/>
      </vt:variant>
      <vt:variant>
        <vt:lpwstr>_Toc453787656</vt:lpwstr>
      </vt:variant>
      <vt:variant>
        <vt:i4>1507385</vt:i4>
      </vt:variant>
      <vt:variant>
        <vt:i4>146</vt:i4>
      </vt:variant>
      <vt:variant>
        <vt:i4>0</vt:i4>
      </vt:variant>
      <vt:variant>
        <vt:i4>5</vt:i4>
      </vt:variant>
      <vt:variant>
        <vt:lpwstr/>
      </vt:variant>
      <vt:variant>
        <vt:lpwstr>_Toc453787655</vt:lpwstr>
      </vt:variant>
      <vt:variant>
        <vt:i4>1507385</vt:i4>
      </vt:variant>
      <vt:variant>
        <vt:i4>140</vt:i4>
      </vt:variant>
      <vt:variant>
        <vt:i4>0</vt:i4>
      </vt:variant>
      <vt:variant>
        <vt:i4>5</vt:i4>
      </vt:variant>
      <vt:variant>
        <vt:lpwstr/>
      </vt:variant>
      <vt:variant>
        <vt:lpwstr>_Toc453787654</vt:lpwstr>
      </vt:variant>
      <vt:variant>
        <vt:i4>1507385</vt:i4>
      </vt:variant>
      <vt:variant>
        <vt:i4>134</vt:i4>
      </vt:variant>
      <vt:variant>
        <vt:i4>0</vt:i4>
      </vt:variant>
      <vt:variant>
        <vt:i4>5</vt:i4>
      </vt:variant>
      <vt:variant>
        <vt:lpwstr/>
      </vt:variant>
      <vt:variant>
        <vt:lpwstr>_Toc453787653</vt:lpwstr>
      </vt:variant>
      <vt:variant>
        <vt:i4>1507385</vt:i4>
      </vt:variant>
      <vt:variant>
        <vt:i4>128</vt:i4>
      </vt:variant>
      <vt:variant>
        <vt:i4>0</vt:i4>
      </vt:variant>
      <vt:variant>
        <vt:i4>5</vt:i4>
      </vt:variant>
      <vt:variant>
        <vt:lpwstr/>
      </vt:variant>
      <vt:variant>
        <vt:lpwstr>_Toc453787652</vt:lpwstr>
      </vt:variant>
      <vt:variant>
        <vt:i4>1507385</vt:i4>
      </vt:variant>
      <vt:variant>
        <vt:i4>122</vt:i4>
      </vt:variant>
      <vt:variant>
        <vt:i4>0</vt:i4>
      </vt:variant>
      <vt:variant>
        <vt:i4>5</vt:i4>
      </vt:variant>
      <vt:variant>
        <vt:lpwstr/>
      </vt:variant>
      <vt:variant>
        <vt:lpwstr>_Toc453787651</vt:lpwstr>
      </vt:variant>
      <vt:variant>
        <vt:i4>1507385</vt:i4>
      </vt:variant>
      <vt:variant>
        <vt:i4>116</vt:i4>
      </vt:variant>
      <vt:variant>
        <vt:i4>0</vt:i4>
      </vt:variant>
      <vt:variant>
        <vt:i4>5</vt:i4>
      </vt:variant>
      <vt:variant>
        <vt:lpwstr/>
      </vt:variant>
      <vt:variant>
        <vt:lpwstr>_Toc453787650</vt:lpwstr>
      </vt:variant>
      <vt:variant>
        <vt:i4>1441849</vt:i4>
      </vt:variant>
      <vt:variant>
        <vt:i4>110</vt:i4>
      </vt:variant>
      <vt:variant>
        <vt:i4>0</vt:i4>
      </vt:variant>
      <vt:variant>
        <vt:i4>5</vt:i4>
      </vt:variant>
      <vt:variant>
        <vt:lpwstr/>
      </vt:variant>
      <vt:variant>
        <vt:lpwstr>_Toc453787649</vt:lpwstr>
      </vt:variant>
      <vt:variant>
        <vt:i4>1441849</vt:i4>
      </vt:variant>
      <vt:variant>
        <vt:i4>104</vt:i4>
      </vt:variant>
      <vt:variant>
        <vt:i4>0</vt:i4>
      </vt:variant>
      <vt:variant>
        <vt:i4>5</vt:i4>
      </vt:variant>
      <vt:variant>
        <vt:lpwstr/>
      </vt:variant>
      <vt:variant>
        <vt:lpwstr>_Toc453787648</vt:lpwstr>
      </vt:variant>
      <vt:variant>
        <vt:i4>1441849</vt:i4>
      </vt:variant>
      <vt:variant>
        <vt:i4>98</vt:i4>
      </vt:variant>
      <vt:variant>
        <vt:i4>0</vt:i4>
      </vt:variant>
      <vt:variant>
        <vt:i4>5</vt:i4>
      </vt:variant>
      <vt:variant>
        <vt:lpwstr/>
      </vt:variant>
      <vt:variant>
        <vt:lpwstr>_Toc453787647</vt:lpwstr>
      </vt:variant>
      <vt:variant>
        <vt:i4>1441849</vt:i4>
      </vt:variant>
      <vt:variant>
        <vt:i4>92</vt:i4>
      </vt:variant>
      <vt:variant>
        <vt:i4>0</vt:i4>
      </vt:variant>
      <vt:variant>
        <vt:i4>5</vt:i4>
      </vt:variant>
      <vt:variant>
        <vt:lpwstr/>
      </vt:variant>
      <vt:variant>
        <vt:lpwstr>_Toc453787646</vt:lpwstr>
      </vt:variant>
      <vt:variant>
        <vt:i4>1441849</vt:i4>
      </vt:variant>
      <vt:variant>
        <vt:i4>86</vt:i4>
      </vt:variant>
      <vt:variant>
        <vt:i4>0</vt:i4>
      </vt:variant>
      <vt:variant>
        <vt:i4>5</vt:i4>
      </vt:variant>
      <vt:variant>
        <vt:lpwstr/>
      </vt:variant>
      <vt:variant>
        <vt:lpwstr>_Toc453787645</vt:lpwstr>
      </vt:variant>
      <vt:variant>
        <vt:i4>1441849</vt:i4>
      </vt:variant>
      <vt:variant>
        <vt:i4>80</vt:i4>
      </vt:variant>
      <vt:variant>
        <vt:i4>0</vt:i4>
      </vt:variant>
      <vt:variant>
        <vt:i4>5</vt:i4>
      </vt:variant>
      <vt:variant>
        <vt:lpwstr/>
      </vt:variant>
      <vt:variant>
        <vt:lpwstr>_Toc453787644</vt:lpwstr>
      </vt:variant>
      <vt:variant>
        <vt:i4>1441849</vt:i4>
      </vt:variant>
      <vt:variant>
        <vt:i4>74</vt:i4>
      </vt:variant>
      <vt:variant>
        <vt:i4>0</vt:i4>
      </vt:variant>
      <vt:variant>
        <vt:i4>5</vt:i4>
      </vt:variant>
      <vt:variant>
        <vt:lpwstr/>
      </vt:variant>
      <vt:variant>
        <vt:lpwstr>_Toc453787643</vt:lpwstr>
      </vt:variant>
      <vt:variant>
        <vt:i4>1441849</vt:i4>
      </vt:variant>
      <vt:variant>
        <vt:i4>68</vt:i4>
      </vt:variant>
      <vt:variant>
        <vt:i4>0</vt:i4>
      </vt:variant>
      <vt:variant>
        <vt:i4>5</vt:i4>
      </vt:variant>
      <vt:variant>
        <vt:lpwstr/>
      </vt:variant>
      <vt:variant>
        <vt:lpwstr>_Toc453787642</vt:lpwstr>
      </vt:variant>
      <vt:variant>
        <vt:i4>1441849</vt:i4>
      </vt:variant>
      <vt:variant>
        <vt:i4>62</vt:i4>
      </vt:variant>
      <vt:variant>
        <vt:i4>0</vt:i4>
      </vt:variant>
      <vt:variant>
        <vt:i4>5</vt:i4>
      </vt:variant>
      <vt:variant>
        <vt:lpwstr/>
      </vt:variant>
      <vt:variant>
        <vt:lpwstr>_Toc453787641</vt:lpwstr>
      </vt:variant>
      <vt:variant>
        <vt:i4>1441849</vt:i4>
      </vt:variant>
      <vt:variant>
        <vt:i4>56</vt:i4>
      </vt:variant>
      <vt:variant>
        <vt:i4>0</vt:i4>
      </vt:variant>
      <vt:variant>
        <vt:i4>5</vt:i4>
      </vt:variant>
      <vt:variant>
        <vt:lpwstr/>
      </vt:variant>
      <vt:variant>
        <vt:lpwstr>_Toc453787640</vt:lpwstr>
      </vt:variant>
      <vt:variant>
        <vt:i4>1114169</vt:i4>
      </vt:variant>
      <vt:variant>
        <vt:i4>50</vt:i4>
      </vt:variant>
      <vt:variant>
        <vt:i4>0</vt:i4>
      </vt:variant>
      <vt:variant>
        <vt:i4>5</vt:i4>
      </vt:variant>
      <vt:variant>
        <vt:lpwstr/>
      </vt:variant>
      <vt:variant>
        <vt:lpwstr>_Toc453787639</vt:lpwstr>
      </vt:variant>
      <vt:variant>
        <vt:i4>1114169</vt:i4>
      </vt:variant>
      <vt:variant>
        <vt:i4>44</vt:i4>
      </vt:variant>
      <vt:variant>
        <vt:i4>0</vt:i4>
      </vt:variant>
      <vt:variant>
        <vt:i4>5</vt:i4>
      </vt:variant>
      <vt:variant>
        <vt:lpwstr/>
      </vt:variant>
      <vt:variant>
        <vt:lpwstr>_Toc453787638</vt:lpwstr>
      </vt:variant>
      <vt:variant>
        <vt:i4>1114169</vt:i4>
      </vt:variant>
      <vt:variant>
        <vt:i4>38</vt:i4>
      </vt:variant>
      <vt:variant>
        <vt:i4>0</vt:i4>
      </vt:variant>
      <vt:variant>
        <vt:i4>5</vt:i4>
      </vt:variant>
      <vt:variant>
        <vt:lpwstr/>
      </vt:variant>
      <vt:variant>
        <vt:lpwstr>_Toc453787637</vt:lpwstr>
      </vt:variant>
      <vt:variant>
        <vt:i4>1114169</vt:i4>
      </vt:variant>
      <vt:variant>
        <vt:i4>32</vt:i4>
      </vt:variant>
      <vt:variant>
        <vt:i4>0</vt:i4>
      </vt:variant>
      <vt:variant>
        <vt:i4>5</vt:i4>
      </vt:variant>
      <vt:variant>
        <vt:lpwstr/>
      </vt:variant>
      <vt:variant>
        <vt:lpwstr>_Toc453787636</vt:lpwstr>
      </vt:variant>
      <vt:variant>
        <vt:i4>1114169</vt:i4>
      </vt:variant>
      <vt:variant>
        <vt:i4>26</vt:i4>
      </vt:variant>
      <vt:variant>
        <vt:i4>0</vt:i4>
      </vt:variant>
      <vt:variant>
        <vt:i4>5</vt:i4>
      </vt:variant>
      <vt:variant>
        <vt:lpwstr/>
      </vt:variant>
      <vt:variant>
        <vt:lpwstr>_Toc453787635</vt:lpwstr>
      </vt:variant>
      <vt:variant>
        <vt:i4>1114169</vt:i4>
      </vt:variant>
      <vt:variant>
        <vt:i4>20</vt:i4>
      </vt:variant>
      <vt:variant>
        <vt:i4>0</vt:i4>
      </vt:variant>
      <vt:variant>
        <vt:i4>5</vt:i4>
      </vt:variant>
      <vt:variant>
        <vt:lpwstr/>
      </vt:variant>
      <vt:variant>
        <vt:lpwstr>_Toc453787634</vt:lpwstr>
      </vt:variant>
      <vt:variant>
        <vt:i4>1114169</vt:i4>
      </vt:variant>
      <vt:variant>
        <vt:i4>14</vt:i4>
      </vt:variant>
      <vt:variant>
        <vt:i4>0</vt:i4>
      </vt:variant>
      <vt:variant>
        <vt:i4>5</vt:i4>
      </vt:variant>
      <vt:variant>
        <vt:lpwstr/>
      </vt:variant>
      <vt:variant>
        <vt:lpwstr>_Toc453787633</vt:lpwstr>
      </vt:variant>
      <vt:variant>
        <vt:i4>1114169</vt:i4>
      </vt:variant>
      <vt:variant>
        <vt:i4>8</vt:i4>
      </vt:variant>
      <vt:variant>
        <vt:i4>0</vt:i4>
      </vt:variant>
      <vt:variant>
        <vt:i4>5</vt:i4>
      </vt:variant>
      <vt:variant>
        <vt:lpwstr/>
      </vt:variant>
      <vt:variant>
        <vt:lpwstr>_Toc453787632</vt:lpwstr>
      </vt:variant>
      <vt:variant>
        <vt:i4>1114169</vt:i4>
      </vt:variant>
      <vt:variant>
        <vt:i4>2</vt:i4>
      </vt:variant>
      <vt:variant>
        <vt:i4>0</vt:i4>
      </vt:variant>
      <vt:variant>
        <vt:i4>5</vt:i4>
      </vt:variant>
      <vt:variant>
        <vt:lpwstr/>
      </vt:variant>
      <vt:variant>
        <vt:lpwstr>_Toc453787631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Gia Vuong</dc:creator>
  <cp:lastModifiedBy>Admin</cp:lastModifiedBy>
  <cp:revision>113</cp:revision>
  <cp:lastPrinted>2016-10-05T04:27:00Z</cp:lastPrinted>
  <dcterms:created xsi:type="dcterms:W3CDTF">2016-09-15T02:00:00Z</dcterms:created>
  <dcterms:modified xsi:type="dcterms:W3CDTF">2016-10-05T04:33:00Z</dcterms:modified>
</cp:coreProperties>
</file>